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9" w:type="dxa"/>
        <w:tblLook w:val="04A0" w:firstRow="1" w:lastRow="0" w:firstColumn="1" w:lastColumn="0" w:noHBand="0" w:noVBand="1"/>
      </w:tblPr>
      <w:tblGrid>
        <w:gridCol w:w="3085"/>
        <w:gridCol w:w="6804"/>
      </w:tblGrid>
      <w:tr w:rsidR="00F340CF" w:rsidRPr="00F340CF" w:rsidTr="00F94597">
        <w:tc>
          <w:tcPr>
            <w:tcW w:w="3085" w:type="dxa"/>
            <w:hideMark/>
          </w:tcPr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Принято 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на заседании 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педагогического совета 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>протокол № 1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rPr>
                <w:rFonts w:eastAsia="@Arial Unicode MS"/>
                <w:sz w:val="28"/>
                <w:szCs w:val="28"/>
                <w:lang w:eastAsia="ru-RU"/>
              </w:rPr>
            </w:pPr>
            <w:r>
              <w:rPr>
                <w:rFonts w:eastAsia="@Arial Unicode MS"/>
                <w:sz w:val="28"/>
                <w:szCs w:val="28"/>
                <w:lang w:eastAsia="ru-RU"/>
              </w:rPr>
              <w:t>от 28.08.2021</w:t>
            </w:r>
          </w:p>
        </w:tc>
        <w:tc>
          <w:tcPr>
            <w:tcW w:w="6804" w:type="dxa"/>
            <w:hideMark/>
          </w:tcPr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jc w:val="right"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Утверждаю: 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jc w:val="right"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Директор МКОУ СОШ 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jc w:val="right"/>
              <w:rPr>
                <w:rFonts w:eastAsia="@Arial Unicode MS"/>
                <w:sz w:val="28"/>
                <w:szCs w:val="28"/>
                <w:lang w:eastAsia="ru-RU"/>
              </w:rPr>
            </w:pPr>
            <w:r>
              <w:rPr>
                <w:rFonts w:eastAsia="@Arial Unicode MS"/>
                <w:sz w:val="28"/>
                <w:szCs w:val="28"/>
                <w:lang w:eastAsia="ru-RU"/>
              </w:rPr>
              <w:t>с. Усть - Соболевка</w:t>
            </w:r>
          </w:p>
          <w:p w:rsidR="00F340CF" w:rsidRPr="00F340CF" w:rsidRDefault="00C35570" w:rsidP="00F340CF">
            <w:pPr>
              <w:widowControl/>
              <w:tabs>
                <w:tab w:val="left" w:pos="284"/>
              </w:tabs>
              <w:autoSpaceDE/>
              <w:autoSpaceDN/>
              <w:jc w:val="right"/>
              <w:rPr>
                <w:rFonts w:eastAsia="@Arial Unicode MS"/>
                <w:sz w:val="28"/>
                <w:szCs w:val="28"/>
                <w:lang w:eastAsia="ru-RU"/>
              </w:rPr>
            </w:pPr>
            <w:r>
              <w:rPr>
                <w:rFonts w:eastAsia="@Arial Unicode MS"/>
                <w:sz w:val="28"/>
                <w:szCs w:val="28"/>
                <w:lang w:eastAsia="ru-RU"/>
              </w:rPr>
              <w:t xml:space="preserve">      ___________Беляева Е.Н</w:t>
            </w:r>
            <w:r w:rsidR="00F340CF"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 </w:t>
            </w:r>
          </w:p>
          <w:p w:rsidR="00F340CF" w:rsidRPr="00F340CF" w:rsidRDefault="00F340CF" w:rsidP="00F340CF">
            <w:pPr>
              <w:widowControl/>
              <w:tabs>
                <w:tab w:val="left" w:pos="284"/>
              </w:tabs>
              <w:autoSpaceDE/>
              <w:autoSpaceDN/>
              <w:jc w:val="both"/>
              <w:rPr>
                <w:rFonts w:eastAsia="@Arial Unicode MS"/>
                <w:sz w:val="28"/>
                <w:szCs w:val="28"/>
                <w:lang w:eastAsia="ru-RU"/>
              </w:rPr>
            </w:pP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                                     </w:t>
            </w:r>
            <w:r>
              <w:rPr>
                <w:rFonts w:eastAsia="@Arial Unicode MS"/>
                <w:sz w:val="28"/>
                <w:szCs w:val="28"/>
                <w:lang w:eastAsia="ru-RU"/>
              </w:rPr>
              <w:t xml:space="preserve">    Приказ  № 131   от 28.08.2021</w:t>
            </w:r>
            <w:r w:rsidRPr="00F340CF">
              <w:rPr>
                <w:rFonts w:eastAsia="@Arial Unicode MS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F340CF" w:rsidRPr="00F340CF" w:rsidRDefault="00F340CF" w:rsidP="00F340CF">
      <w:pPr>
        <w:widowControl/>
        <w:tabs>
          <w:tab w:val="left" w:pos="284"/>
        </w:tabs>
        <w:autoSpaceDE/>
        <w:autoSpaceDN/>
        <w:jc w:val="center"/>
        <w:rPr>
          <w:rFonts w:eastAsia="@Arial Unicode MS"/>
          <w:sz w:val="28"/>
          <w:szCs w:val="28"/>
          <w:lang w:eastAsia="ru-RU"/>
        </w:rPr>
      </w:pPr>
    </w:p>
    <w:p w:rsidR="00F340CF" w:rsidRPr="00F340CF" w:rsidRDefault="00F340CF" w:rsidP="00F340CF">
      <w:pPr>
        <w:widowControl/>
        <w:tabs>
          <w:tab w:val="left" w:pos="3718"/>
        </w:tabs>
        <w:autoSpaceDE/>
        <w:autoSpaceDN/>
        <w:spacing w:after="200" w:line="276" w:lineRule="auto"/>
        <w:rPr>
          <w:rFonts w:eastAsia="Calibri"/>
          <w:sz w:val="24"/>
          <w:szCs w:val="28"/>
        </w:rPr>
      </w:pPr>
    </w:p>
    <w:p w:rsidR="00F340CF" w:rsidRPr="00F340CF" w:rsidRDefault="00F340CF" w:rsidP="00F340CF">
      <w:pPr>
        <w:widowControl/>
        <w:autoSpaceDE/>
        <w:autoSpaceDN/>
        <w:spacing w:after="200" w:line="276" w:lineRule="auto"/>
        <w:rPr>
          <w:rFonts w:eastAsia="Calibri"/>
          <w:sz w:val="24"/>
          <w:szCs w:val="28"/>
        </w:rPr>
      </w:pPr>
    </w:p>
    <w:p w:rsidR="00F340CF" w:rsidRP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spacing w:after="200" w:line="276" w:lineRule="auto"/>
        <w:jc w:val="center"/>
        <w:rPr>
          <w:rFonts w:eastAsia="@Arial Unicode MS"/>
          <w:sz w:val="52"/>
          <w:szCs w:val="56"/>
          <w:lang w:eastAsia="ru-RU"/>
        </w:rPr>
      </w:pPr>
      <w:r w:rsidRPr="00F340CF">
        <w:rPr>
          <w:rFonts w:eastAsia="@Arial Unicode MS"/>
          <w:sz w:val="52"/>
          <w:szCs w:val="56"/>
          <w:lang w:eastAsia="ru-RU"/>
        </w:rPr>
        <w:t>Основная</w:t>
      </w:r>
    </w:p>
    <w:p w:rsidR="00F340CF" w:rsidRP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spacing w:after="200" w:line="276" w:lineRule="auto"/>
        <w:jc w:val="center"/>
        <w:rPr>
          <w:rFonts w:eastAsia="@Arial Unicode MS"/>
          <w:sz w:val="52"/>
          <w:szCs w:val="56"/>
          <w:lang w:eastAsia="ru-RU"/>
        </w:rPr>
      </w:pPr>
      <w:r w:rsidRPr="00F340CF">
        <w:rPr>
          <w:rFonts w:eastAsia="@Arial Unicode MS"/>
          <w:sz w:val="52"/>
          <w:szCs w:val="56"/>
          <w:lang w:eastAsia="ru-RU"/>
        </w:rPr>
        <w:t>образовательная программа</w:t>
      </w:r>
    </w:p>
    <w:p w:rsidR="00F340CF" w:rsidRP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spacing w:after="200" w:line="276" w:lineRule="auto"/>
        <w:jc w:val="center"/>
        <w:rPr>
          <w:rFonts w:eastAsia="@Arial Unicode MS"/>
          <w:sz w:val="52"/>
          <w:szCs w:val="56"/>
          <w:lang w:eastAsia="ru-RU"/>
        </w:rPr>
      </w:pPr>
      <w:r w:rsidRPr="00F340CF">
        <w:rPr>
          <w:rFonts w:eastAsia="@Arial Unicode MS"/>
          <w:sz w:val="52"/>
          <w:szCs w:val="56"/>
          <w:lang w:eastAsia="ru-RU"/>
        </w:rPr>
        <w:t>основного общего образования</w:t>
      </w:r>
    </w:p>
    <w:p w:rsidR="00C35570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spacing w:after="200" w:line="276" w:lineRule="auto"/>
        <w:jc w:val="center"/>
        <w:rPr>
          <w:rFonts w:eastAsia="@Arial Unicode MS"/>
          <w:sz w:val="52"/>
          <w:szCs w:val="56"/>
          <w:lang w:eastAsia="ru-RU"/>
        </w:rPr>
      </w:pPr>
      <w:r>
        <w:rPr>
          <w:rFonts w:eastAsia="@Arial Unicode MS"/>
          <w:sz w:val="52"/>
          <w:szCs w:val="56"/>
          <w:lang w:eastAsia="ru-RU"/>
        </w:rPr>
        <w:t>муниципального казенного общеобразовательного учреждения</w:t>
      </w:r>
    </w:p>
    <w:p w:rsid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spacing w:after="200" w:line="276" w:lineRule="auto"/>
        <w:jc w:val="center"/>
        <w:rPr>
          <w:rFonts w:eastAsia="@Arial Unicode MS"/>
          <w:sz w:val="52"/>
          <w:szCs w:val="56"/>
          <w:lang w:eastAsia="ru-RU"/>
        </w:rPr>
      </w:pPr>
      <w:r>
        <w:rPr>
          <w:rFonts w:eastAsia="@Arial Unicode MS"/>
          <w:sz w:val="52"/>
          <w:szCs w:val="56"/>
          <w:lang w:eastAsia="ru-RU"/>
        </w:rPr>
        <w:t xml:space="preserve"> « Средняя общеобразовательная школа </w:t>
      </w:r>
    </w:p>
    <w:p w:rsid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spacing w:after="200" w:line="276" w:lineRule="auto"/>
        <w:jc w:val="center"/>
        <w:rPr>
          <w:rFonts w:eastAsia="@Arial Unicode MS"/>
          <w:sz w:val="52"/>
          <w:szCs w:val="56"/>
          <w:lang w:eastAsia="ru-RU"/>
        </w:rPr>
      </w:pPr>
      <w:r>
        <w:rPr>
          <w:rFonts w:eastAsia="@Arial Unicode MS"/>
          <w:sz w:val="52"/>
          <w:szCs w:val="56"/>
          <w:lang w:eastAsia="ru-RU"/>
        </w:rPr>
        <w:t>с. Усть – Соболевка»</w:t>
      </w:r>
    </w:p>
    <w:p w:rsidR="00F340CF" w:rsidRP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adjustRightInd w:val="0"/>
        <w:spacing w:after="200" w:line="276" w:lineRule="auto"/>
        <w:jc w:val="center"/>
        <w:rPr>
          <w:rFonts w:eastAsia="@Arial Unicode MS"/>
          <w:sz w:val="24"/>
          <w:szCs w:val="20"/>
          <w:lang w:val="x-none" w:eastAsia="ru-RU"/>
        </w:rPr>
      </w:pPr>
      <w:r w:rsidRPr="00F340CF">
        <w:rPr>
          <w:rFonts w:eastAsia="@Arial Unicode MS"/>
          <w:sz w:val="52"/>
          <w:szCs w:val="56"/>
          <w:lang w:val="x-none" w:eastAsia="ru-RU"/>
        </w:rPr>
        <w:t>на 20</w:t>
      </w:r>
      <w:r>
        <w:rPr>
          <w:rFonts w:eastAsia="@Arial Unicode MS"/>
          <w:sz w:val="52"/>
          <w:szCs w:val="56"/>
          <w:lang w:eastAsia="ru-RU"/>
        </w:rPr>
        <w:t>21</w:t>
      </w:r>
      <w:r w:rsidRPr="00F340CF">
        <w:rPr>
          <w:rFonts w:eastAsia="@Arial Unicode MS"/>
          <w:sz w:val="52"/>
          <w:szCs w:val="56"/>
          <w:lang w:val="x-none" w:eastAsia="ru-RU"/>
        </w:rPr>
        <w:t xml:space="preserve"> - 202</w:t>
      </w:r>
      <w:r>
        <w:rPr>
          <w:rFonts w:eastAsia="@Arial Unicode MS"/>
          <w:sz w:val="52"/>
          <w:szCs w:val="56"/>
          <w:lang w:eastAsia="ru-RU"/>
        </w:rPr>
        <w:t>5</w:t>
      </w:r>
      <w:r w:rsidRPr="00F340CF">
        <w:rPr>
          <w:rFonts w:eastAsia="@Arial Unicode MS"/>
          <w:sz w:val="52"/>
          <w:szCs w:val="56"/>
          <w:lang w:val="x-none" w:eastAsia="ru-RU"/>
        </w:rPr>
        <w:t xml:space="preserve"> учебный год.</w:t>
      </w:r>
    </w:p>
    <w:p w:rsidR="00F340CF" w:rsidRPr="00F340CF" w:rsidRDefault="00F340CF" w:rsidP="002D3271">
      <w:pPr>
        <w:widowControl/>
        <w:numPr>
          <w:ilvl w:val="0"/>
          <w:numId w:val="238"/>
        </w:numPr>
        <w:tabs>
          <w:tab w:val="left" w:pos="284"/>
        </w:tabs>
        <w:autoSpaceDE/>
        <w:autoSpaceDN/>
        <w:adjustRightInd w:val="0"/>
        <w:spacing w:after="200" w:line="276" w:lineRule="auto"/>
        <w:jc w:val="both"/>
        <w:rPr>
          <w:rFonts w:eastAsia="@Arial Unicode MS"/>
          <w:szCs w:val="24"/>
          <w:lang w:val="x-none" w:eastAsia="ru-RU"/>
        </w:rPr>
      </w:pPr>
    </w:p>
    <w:p w:rsidR="00F340CF" w:rsidRPr="00F340CF" w:rsidRDefault="00F340CF" w:rsidP="002D3271">
      <w:pPr>
        <w:keepNext/>
        <w:widowControl/>
        <w:numPr>
          <w:ilvl w:val="0"/>
          <w:numId w:val="238"/>
        </w:numPr>
        <w:suppressAutoHyphens/>
        <w:autoSpaceDE/>
        <w:autoSpaceDN/>
        <w:spacing w:after="200" w:line="276" w:lineRule="auto"/>
        <w:jc w:val="center"/>
        <w:outlineLvl w:val="0"/>
        <w:rPr>
          <w:color w:val="365F91"/>
          <w:sz w:val="24"/>
          <w:szCs w:val="28"/>
          <w:lang w:val="x-none" w:eastAsia="x-none"/>
        </w:rPr>
      </w:pPr>
    </w:p>
    <w:p w:rsidR="00F340CF" w:rsidRPr="00F340CF" w:rsidRDefault="00F340CF" w:rsidP="002D3271">
      <w:pPr>
        <w:keepNext/>
        <w:widowControl/>
        <w:numPr>
          <w:ilvl w:val="0"/>
          <w:numId w:val="238"/>
        </w:numPr>
        <w:suppressAutoHyphens/>
        <w:autoSpaceDE/>
        <w:autoSpaceDN/>
        <w:spacing w:after="200" w:line="276" w:lineRule="auto"/>
        <w:jc w:val="center"/>
        <w:outlineLvl w:val="0"/>
        <w:rPr>
          <w:color w:val="365F91"/>
          <w:sz w:val="28"/>
          <w:szCs w:val="28"/>
          <w:lang w:val="x-none" w:eastAsia="x-none"/>
        </w:rPr>
      </w:pPr>
    </w:p>
    <w:p w:rsidR="00F340CF" w:rsidRPr="00F340CF" w:rsidRDefault="00F340CF" w:rsidP="002D3271">
      <w:pPr>
        <w:keepNext/>
        <w:widowControl/>
        <w:numPr>
          <w:ilvl w:val="0"/>
          <w:numId w:val="238"/>
        </w:numPr>
        <w:suppressAutoHyphens/>
        <w:autoSpaceDE/>
        <w:autoSpaceDN/>
        <w:spacing w:after="200" w:line="276" w:lineRule="auto"/>
        <w:jc w:val="center"/>
        <w:outlineLvl w:val="0"/>
        <w:rPr>
          <w:color w:val="365F91"/>
          <w:sz w:val="28"/>
          <w:szCs w:val="28"/>
          <w:lang w:val="x-none" w:eastAsia="x-none"/>
        </w:rPr>
      </w:pPr>
    </w:p>
    <w:p w:rsidR="00F340CF" w:rsidRPr="00F340CF" w:rsidRDefault="00F340CF" w:rsidP="002D3271">
      <w:pPr>
        <w:keepNext/>
        <w:widowControl/>
        <w:numPr>
          <w:ilvl w:val="0"/>
          <w:numId w:val="238"/>
        </w:numPr>
        <w:suppressAutoHyphens/>
        <w:autoSpaceDE/>
        <w:autoSpaceDN/>
        <w:spacing w:after="200" w:line="276" w:lineRule="auto"/>
        <w:jc w:val="center"/>
        <w:outlineLvl w:val="0"/>
        <w:rPr>
          <w:color w:val="365F91"/>
          <w:sz w:val="28"/>
          <w:szCs w:val="28"/>
          <w:lang w:val="x-none" w:eastAsia="x-none"/>
        </w:rPr>
      </w:pPr>
    </w:p>
    <w:p w:rsidR="00F340CF" w:rsidRPr="00F340CF" w:rsidRDefault="00F340CF" w:rsidP="002D3271">
      <w:pPr>
        <w:keepNext/>
        <w:widowControl/>
        <w:numPr>
          <w:ilvl w:val="0"/>
          <w:numId w:val="238"/>
        </w:numPr>
        <w:suppressAutoHyphens/>
        <w:autoSpaceDE/>
        <w:autoSpaceDN/>
        <w:spacing w:after="200" w:line="276" w:lineRule="auto"/>
        <w:jc w:val="center"/>
        <w:outlineLvl w:val="0"/>
        <w:rPr>
          <w:color w:val="365F91"/>
          <w:sz w:val="28"/>
          <w:szCs w:val="28"/>
          <w:lang w:val="x-none" w:eastAsia="x-none"/>
        </w:rPr>
      </w:pPr>
    </w:p>
    <w:p w:rsidR="00F340CF" w:rsidRDefault="00F340CF" w:rsidP="00F340CF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</w:rPr>
      </w:pPr>
    </w:p>
    <w:p w:rsidR="00F340CF" w:rsidRPr="00F340CF" w:rsidRDefault="00F340CF" w:rsidP="00F340CF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</w:rPr>
      </w:pPr>
    </w:p>
    <w:p w:rsidR="00F340CF" w:rsidRPr="00F340CF" w:rsidRDefault="00F340CF" w:rsidP="00F340CF">
      <w:pPr>
        <w:widowControl/>
        <w:autoSpaceDE/>
        <w:autoSpaceDN/>
        <w:spacing w:after="200" w:line="276" w:lineRule="auto"/>
        <w:ind w:left="2832" w:firstLine="708"/>
        <w:rPr>
          <w:rFonts w:eastAsia="Calibri"/>
          <w:sz w:val="26"/>
          <w:szCs w:val="26"/>
        </w:rPr>
      </w:pPr>
    </w:p>
    <w:p w:rsidR="004E7696" w:rsidRDefault="00C27CE0">
      <w:pPr>
        <w:spacing w:before="83"/>
        <w:ind w:left="1239" w:right="965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F340CF" w:rsidRDefault="00F340CF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spacing w:before="8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7"/>
        <w:gridCol w:w="708"/>
      </w:tblGrid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20" w:lineRule="exact"/>
              <w:ind w:left="284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ЦЕЛЕВОЙ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7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4E7696" w:rsidRDefault="00C27CE0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E7696">
        <w:trPr>
          <w:trHeight w:val="738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2330"/>
                <w:tab w:val="left" w:pos="2716"/>
                <w:tab w:val="left" w:pos="3968"/>
                <w:tab w:val="left" w:pos="4338"/>
                <w:tab w:val="left" w:pos="640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1.1.2.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подходы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формированию</w:t>
            </w:r>
            <w:r>
              <w:rPr>
                <w:sz w:val="28"/>
              </w:rPr>
              <w:tab/>
              <w:t>образовательной</w:t>
            </w:r>
          </w:p>
          <w:p w:rsidR="004E7696" w:rsidRDefault="00C27CE0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4E7696" w:rsidRDefault="00C27CE0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E7696">
        <w:trPr>
          <w:trHeight w:val="372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1.2.2.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1.2.4.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Метапредметные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4E7696">
        <w:trPr>
          <w:trHeight w:val="323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1.2.5.3.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04" w:lineRule="exact"/>
              <w:ind w:left="21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4E7696">
        <w:trPr>
          <w:trHeight w:val="32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1.2.5.4.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01" w:lineRule="exact"/>
              <w:ind w:left="211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(английский)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EB4D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1.2.5.6</w:t>
            </w:r>
            <w:r w:rsidR="00EB4D76">
              <w:rPr>
                <w:sz w:val="28"/>
              </w:rPr>
              <w:t xml:space="preserve"> История</w:t>
            </w:r>
            <w:r w:rsidR="00EB4D76">
              <w:rPr>
                <w:spacing w:val="-3"/>
                <w:sz w:val="28"/>
              </w:rPr>
              <w:t xml:space="preserve"> </w:t>
            </w:r>
            <w:r w:rsidR="00EB4D76">
              <w:rPr>
                <w:sz w:val="28"/>
              </w:rPr>
              <w:t>России.</w:t>
            </w:r>
            <w:r w:rsidR="00EB4D76">
              <w:rPr>
                <w:spacing w:val="-5"/>
                <w:sz w:val="28"/>
              </w:rPr>
              <w:t xml:space="preserve"> </w:t>
            </w:r>
            <w:r w:rsidR="00EB4D76">
              <w:rPr>
                <w:sz w:val="28"/>
              </w:rPr>
              <w:t>Всеобщая</w:t>
            </w:r>
            <w:r w:rsidR="00EB4D76">
              <w:rPr>
                <w:spacing w:val="-6"/>
                <w:sz w:val="28"/>
              </w:rPr>
              <w:t xml:space="preserve"> </w:t>
            </w:r>
            <w:r w:rsidR="00EB4D76">
              <w:rPr>
                <w:sz w:val="28"/>
              </w:rPr>
              <w:t>история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6</w:t>
            </w:r>
            <w:r w:rsidR="00EB4D76">
              <w:rPr>
                <w:sz w:val="28"/>
              </w:rPr>
              <w:t>0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EB4D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1.2.5.7.</w:t>
            </w:r>
            <w:r>
              <w:rPr>
                <w:spacing w:val="-5"/>
                <w:sz w:val="28"/>
              </w:rPr>
              <w:t xml:space="preserve"> </w:t>
            </w:r>
            <w:r w:rsidR="00EB4D76">
              <w:rPr>
                <w:sz w:val="28"/>
              </w:rPr>
              <w:t>Обществознание</w:t>
            </w:r>
          </w:p>
        </w:tc>
        <w:tc>
          <w:tcPr>
            <w:tcW w:w="708" w:type="dxa"/>
          </w:tcPr>
          <w:p w:rsidR="004E7696" w:rsidRDefault="00867C1F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EB4D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1.2.5.8.</w:t>
            </w:r>
            <w:r>
              <w:rPr>
                <w:spacing w:val="-3"/>
                <w:sz w:val="28"/>
              </w:rPr>
              <w:t xml:space="preserve"> </w:t>
            </w:r>
            <w:r w:rsidR="00867C1F">
              <w:rPr>
                <w:sz w:val="28"/>
              </w:rPr>
              <w:t>География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7</w:t>
            </w:r>
            <w:r w:rsidR="00867C1F">
              <w:rPr>
                <w:sz w:val="28"/>
              </w:rPr>
              <w:t>3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867C1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1.2.5.9.</w:t>
            </w:r>
            <w:r>
              <w:rPr>
                <w:spacing w:val="-12"/>
                <w:sz w:val="28"/>
              </w:rPr>
              <w:t xml:space="preserve"> </w:t>
            </w:r>
            <w:r w:rsidR="00867C1F">
              <w:rPr>
                <w:sz w:val="28"/>
              </w:rPr>
              <w:t>Математика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867C1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1.2.5.10.</w:t>
            </w:r>
            <w:r>
              <w:rPr>
                <w:spacing w:val="-13"/>
                <w:sz w:val="28"/>
              </w:rPr>
              <w:t xml:space="preserve"> </w:t>
            </w:r>
            <w:r w:rsidR="0017267C">
              <w:rPr>
                <w:sz w:val="28"/>
              </w:rPr>
              <w:t>Информатика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1.2.5.11.</w:t>
            </w:r>
            <w:r>
              <w:rPr>
                <w:spacing w:val="-15"/>
                <w:sz w:val="28"/>
              </w:rPr>
              <w:t xml:space="preserve"> </w:t>
            </w:r>
            <w:r w:rsidR="0017267C">
              <w:rPr>
                <w:sz w:val="28"/>
              </w:rPr>
              <w:t>Физика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1.2.5.12</w:t>
            </w:r>
            <w:r w:rsidR="0017267C">
              <w:rPr>
                <w:sz w:val="28"/>
              </w:rPr>
              <w:t xml:space="preserve"> Биология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1.2.5.13.</w:t>
            </w:r>
            <w:r>
              <w:rPr>
                <w:spacing w:val="-6"/>
                <w:sz w:val="28"/>
              </w:rPr>
              <w:t xml:space="preserve"> </w:t>
            </w:r>
            <w:r w:rsidR="0017267C">
              <w:rPr>
                <w:sz w:val="28"/>
              </w:rPr>
              <w:t>Химия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1.2.5.14.</w:t>
            </w:r>
            <w:r>
              <w:rPr>
                <w:spacing w:val="-3"/>
                <w:sz w:val="28"/>
              </w:rPr>
              <w:t xml:space="preserve"> </w:t>
            </w:r>
            <w:r w:rsidR="0017267C">
              <w:rPr>
                <w:sz w:val="28"/>
              </w:rPr>
              <w:t>Изобразительное</w:t>
            </w:r>
            <w:r w:rsidR="0017267C">
              <w:rPr>
                <w:spacing w:val="-5"/>
                <w:sz w:val="28"/>
              </w:rPr>
              <w:t xml:space="preserve"> </w:t>
            </w:r>
            <w:r w:rsidR="0017267C">
              <w:rPr>
                <w:sz w:val="28"/>
              </w:rPr>
              <w:t>искусство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1.2.5.15.</w:t>
            </w:r>
            <w:r>
              <w:rPr>
                <w:spacing w:val="-7"/>
                <w:sz w:val="28"/>
              </w:rPr>
              <w:t xml:space="preserve"> </w:t>
            </w:r>
            <w:r w:rsidR="0017267C">
              <w:rPr>
                <w:sz w:val="28"/>
              </w:rPr>
              <w:t>Музыка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</w:tr>
      <w:tr w:rsidR="004E7696">
        <w:trPr>
          <w:trHeight w:val="367"/>
        </w:trPr>
        <w:tc>
          <w:tcPr>
            <w:tcW w:w="8507" w:type="dxa"/>
            <w:tcBorders>
              <w:bottom w:val="single" w:sz="6" w:space="0" w:color="000000"/>
            </w:tcBorders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1.2.5.16.</w:t>
            </w:r>
            <w:r>
              <w:rPr>
                <w:spacing w:val="-8"/>
                <w:sz w:val="28"/>
              </w:rPr>
              <w:t xml:space="preserve"> </w:t>
            </w:r>
            <w:r w:rsidR="0017267C">
              <w:rPr>
                <w:sz w:val="28"/>
              </w:rPr>
              <w:t>Технология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</w:tr>
      <w:tr w:rsidR="004E7696">
        <w:trPr>
          <w:trHeight w:val="369"/>
        </w:trPr>
        <w:tc>
          <w:tcPr>
            <w:tcW w:w="8507" w:type="dxa"/>
            <w:tcBorders>
              <w:top w:val="single" w:sz="6" w:space="0" w:color="000000"/>
            </w:tcBorders>
          </w:tcPr>
          <w:p w:rsidR="004E7696" w:rsidRDefault="00C27CE0" w:rsidP="0017267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1.2.5.17.</w:t>
            </w:r>
            <w:r w:rsidR="0017267C">
              <w:rPr>
                <w:sz w:val="28"/>
              </w:rPr>
              <w:t xml:space="preserve"> Физическая</w:t>
            </w:r>
            <w:r w:rsidR="0017267C">
              <w:rPr>
                <w:spacing w:val="-11"/>
                <w:sz w:val="28"/>
              </w:rPr>
              <w:t xml:space="preserve"> </w:t>
            </w:r>
            <w:r w:rsidR="0017267C">
              <w:rPr>
                <w:sz w:val="28"/>
              </w:rPr>
              <w:t>культура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313" w:lineRule="exact"/>
              <w:ind w:left="141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1.2.5.18.</w:t>
            </w:r>
            <w:r>
              <w:rPr>
                <w:spacing w:val="-13"/>
                <w:sz w:val="28"/>
              </w:rPr>
              <w:t xml:space="preserve"> </w:t>
            </w:r>
            <w:r w:rsidR="0017267C">
              <w:rPr>
                <w:sz w:val="28"/>
              </w:rPr>
              <w:t>Основы</w:t>
            </w:r>
            <w:r w:rsidR="0017267C">
              <w:rPr>
                <w:spacing w:val="-2"/>
                <w:sz w:val="28"/>
              </w:rPr>
              <w:t xml:space="preserve"> </w:t>
            </w:r>
            <w:r w:rsidR="0017267C">
              <w:rPr>
                <w:sz w:val="28"/>
              </w:rPr>
              <w:t>безопасности</w:t>
            </w:r>
            <w:r w:rsidR="0017267C">
              <w:rPr>
                <w:spacing w:val="-3"/>
                <w:sz w:val="28"/>
              </w:rPr>
              <w:t xml:space="preserve"> </w:t>
            </w:r>
            <w:r w:rsidR="0017267C">
              <w:rPr>
                <w:sz w:val="28"/>
              </w:rPr>
              <w:t>жизнедеятельности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169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17267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1.2.5.19.</w:t>
            </w:r>
            <w:r>
              <w:rPr>
                <w:spacing w:val="-4"/>
                <w:sz w:val="28"/>
              </w:rPr>
              <w:t xml:space="preserve"> </w:t>
            </w:r>
            <w:r w:rsidR="00AA7501">
              <w:rPr>
                <w:sz w:val="28"/>
              </w:rPr>
              <w:t>Основы</w:t>
            </w:r>
            <w:r w:rsidR="00AA7501">
              <w:rPr>
                <w:spacing w:val="-14"/>
                <w:sz w:val="28"/>
              </w:rPr>
              <w:t xml:space="preserve"> </w:t>
            </w:r>
            <w:r w:rsidR="00AA7501">
              <w:rPr>
                <w:sz w:val="28"/>
              </w:rPr>
              <w:t>духовно-нравственной</w:t>
            </w:r>
            <w:r w:rsidR="00AA7501">
              <w:rPr>
                <w:spacing w:val="-13"/>
                <w:sz w:val="28"/>
              </w:rPr>
              <w:t xml:space="preserve"> </w:t>
            </w:r>
            <w:r w:rsidR="00AA7501">
              <w:rPr>
                <w:sz w:val="28"/>
              </w:rPr>
              <w:t>культуры</w:t>
            </w:r>
            <w:r w:rsidR="00AA7501">
              <w:rPr>
                <w:spacing w:val="-12"/>
                <w:sz w:val="28"/>
              </w:rPr>
              <w:t xml:space="preserve"> </w:t>
            </w:r>
            <w:r w:rsidR="00AA7501">
              <w:rPr>
                <w:sz w:val="28"/>
              </w:rPr>
              <w:t>народов</w:t>
            </w:r>
            <w:r w:rsidR="00AA7501">
              <w:rPr>
                <w:spacing w:val="-13"/>
                <w:sz w:val="28"/>
              </w:rPr>
              <w:t xml:space="preserve"> </w:t>
            </w:r>
            <w:r w:rsidR="00AA7501">
              <w:rPr>
                <w:sz w:val="28"/>
              </w:rPr>
              <w:t>России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 Система оценки достижения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</w:tbl>
    <w:p w:rsidR="004E7696" w:rsidRDefault="004E7696">
      <w:pPr>
        <w:spacing w:line="315" w:lineRule="exact"/>
        <w:rPr>
          <w:sz w:val="28"/>
        </w:rPr>
        <w:sectPr w:rsidR="004E7696" w:rsidSect="00F340CF">
          <w:headerReference w:type="default" r:id="rId8"/>
          <w:footerReference w:type="default" r:id="rId9"/>
          <w:pgSz w:w="11910" w:h="16840"/>
          <w:pgMar w:top="709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7"/>
        <w:gridCol w:w="708"/>
      </w:tblGrid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1656"/>
                <w:tab w:val="left" w:pos="4085"/>
                <w:tab w:val="left" w:pos="5860"/>
                <w:tab w:val="left" w:pos="7514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основного</w:t>
            </w:r>
            <w:r>
              <w:rPr>
                <w:sz w:val="28"/>
              </w:rPr>
              <w:tab/>
              <w:t>общего</w:t>
            </w:r>
          </w:p>
          <w:p w:rsidR="004E7696" w:rsidRDefault="00C27CE0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 xml:space="preserve">образования </w:t>
            </w:r>
            <w:r>
              <w:rPr>
                <w:spacing w:val="-2"/>
                <w:sz w:val="28"/>
              </w:rPr>
              <w:t>МКОУ СОШ с. Усть - Соболевка</w:t>
            </w:r>
          </w:p>
        </w:tc>
        <w:tc>
          <w:tcPr>
            <w:tcW w:w="708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177</w:t>
            </w:r>
          </w:p>
        </w:tc>
      </w:tr>
      <w:tr w:rsidR="004E7696">
        <w:trPr>
          <w:trHeight w:val="738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1053"/>
                <w:tab w:val="left" w:pos="2935"/>
                <w:tab w:val="left" w:pos="4098"/>
                <w:tab w:val="left" w:pos="5927"/>
                <w:tab w:val="left" w:pos="824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1.3.2.Особенности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личностных,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E7696" w:rsidRDefault="00CA4E8D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 xml:space="preserve">         </w:t>
            </w:r>
            <w:r w:rsidR="00C27CE0">
              <w:rPr>
                <w:sz w:val="28"/>
              </w:rPr>
              <w:t>предметных</w:t>
            </w:r>
            <w:r w:rsidR="00C27CE0">
              <w:rPr>
                <w:spacing w:val="-5"/>
                <w:sz w:val="28"/>
              </w:rPr>
              <w:t xml:space="preserve"> </w:t>
            </w:r>
            <w:r w:rsidR="00C27CE0">
              <w:rPr>
                <w:sz w:val="28"/>
              </w:rPr>
              <w:t>результатов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1.3.3.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оценочных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процедур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206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20" w:lineRule="exact"/>
              <w:ind w:left="211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2.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СОДЕРЖАТЕЛЬНЫЙ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РАЗДЕЛ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211</w:t>
            </w:r>
          </w:p>
        </w:tc>
      </w:tr>
      <w:tr w:rsidR="004E7696">
        <w:trPr>
          <w:trHeight w:val="1483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включающая формирование компетенций обучающихся в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информационно-коммуникационных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</w:p>
          <w:p w:rsidR="004E7696" w:rsidRDefault="00C27CE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учебно-исследовательской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08" w:type="dxa"/>
          </w:tcPr>
          <w:p w:rsidR="004E7696" w:rsidRDefault="004E7696">
            <w:pPr>
              <w:pStyle w:val="TableParagraph"/>
              <w:ind w:left="0"/>
              <w:rPr>
                <w:b/>
                <w:sz w:val="30"/>
              </w:rPr>
            </w:pPr>
          </w:p>
          <w:p w:rsidR="004E7696" w:rsidRDefault="00C27CE0">
            <w:pPr>
              <w:pStyle w:val="TableParagraph"/>
              <w:spacing w:before="204"/>
              <w:ind w:left="105"/>
              <w:rPr>
                <w:sz w:val="28"/>
              </w:rPr>
            </w:pPr>
            <w:r>
              <w:rPr>
                <w:sz w:val="28"/>
              </w:rPr>
              <w:t>211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1024"/>
                <w:tab w:val="left" w:pos="2475"/>
                <w:tab w:val="left" w:pos="4166"/>
                <w:tab w:val="left" w:pos="5475"/>
                <w:tab w:val="left" w:pos="7007"/>
                <w:tab w:val="left" w:pos="7566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2.2.2.</w:t>
            </w:r>
            <w:r>
              <w:rPr>
                <w:sz w:val="28"/>
              </w:rPr>
              <w:tab/>
              <w:t>Основное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  <w:t>учебных</w:t>
            </w:r>
            <w:r>
              <w:rPr>
                <w:sz w:val="28"/>
              </w:rPr>
              <w:tab/>
              <w:t>предметов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уровне</w:t>
            </w:r>
          </w:p>
          <w:p w:rsidR="004E7696" w:rsidRDefault="00C27CE0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289</w:t>
            </w:r>
          </w:p>
        </w:tc>
      </w:tr>
      <w:tr w:rsidR="004E7696">
        <w:trPr>
          <w:trHeight w:val="32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2.2.2.3.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295</w:t>
            </w:r>
          </w:p>
        </w:tc>
      </w:tr>
      <w:tr w:rsidR="004E7696">
        <w:trPr>
          <w:trHeight w:val="323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2.2.2.4.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305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(английский)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2.2.2.6.</w:t>
            </w:r>
            <w:r>
              <w:rPr>
                <w:spacing w:val="-3"/>
                <w:sz w:val="28"/>
              </w:rPr>
              <w:t xml:space="preserve"> </w:t>
            </w:r>
            <w:r w:rsidR="00AA7501">
              <w:rPr>
                <w:sz w:val="28"/>
              </w:rPr>
              <w:t>История</w:t>
            </w:r>
            <w:r w:rsidR="00AA7501">
              <w:rPr>
                <w:spacing w:val="-3"/>
                <w:sz w:val="28"/>
              </w:rPr>
              <w:t xml:space="preserve"> </w:t>
            </w:r>
            <w:r w:rsidR="00AA7501">
              <w:rPr>
                <w:sz w:val="28"/>
              </w:rPr>
              <w:t>России.</w:t>
            </w:r>
            <w:r w:rsidR="00AA7501">
              <w:rPr>
                <w:spacing w:val="-5"/>
                <w:sz w:val="28"/>
              </w:rPr>
              <w:t xml:space="preserve"> </w:t>
            </w:r>
            <w:r w:rsidR="00AA7501">
              <w:rPr>
                <w:sz w:val="28"/>
              </w:rPr>
              <w:t>Всеобщая</w:t>
            </w:r>
            <w:r w:rsidR="00AA7501">
              <w:rPr>
                <w:spacing w:val="-6"/>
                <w:sz w:val="28"/>
              </w:rPr>
              <w:t xml:space="preserve"> </w:t>
            </w:r>
            <w:r w:rsidR="00AA7501">
              <w:rPr>
                <w:sz w:val="28"/>
              </w:rPr>
              <w:t>история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317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2.2.2.7.</w:t>
            </w:r>
            <w:r>
              <w:rPr>
                <w:spacing w:val="-5"/>
                <w:sz w:val="28"/>
              </w:rPr>
              <w:t xml:space="preserve"> </w:t>
            </w:r>
            <w:r w:rsidR="00AA7501">
              <w:rPr>
                <w:sz w:val="28"/>
              </w:rPr>
              <w:t>Обществознание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2.2.2.8.</w:t>
            </w:r>
            <w:r>
              <w:rPr>
                <w:spacing w:val="-3"/>
                <w:sz w:val="28"/>
              </w:rPr>
              <w:t xml:space="preserve"> </w:t>
            </w:r>
            <w:r w:rsidR="00AA7501">
              <w:rPr>
                <w:sz w:val="28"/>
              </w:rPr>
              <w:t>География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2.2.2.9.</w:t>
            </w:r>
            <w:r>
              <w:rPr>
                <w:spacing w:val="-12"/>
                <w:sz w:val="28"/>
              </w:rPr>
              <w:t xml:space="preserve"> </w:t>
            </w:r>
            <w:r w:rsidR="00AA7501">
              <w:rPr>
                <w:sz w:val="28"/>
              </w:rPr>
              <w:t>Математика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2.2.2.10.</w:t>
            </w:r>
            <w:r>
              <w:rPr>
                <w:spacing w:val="-13"/>
                <w:sz w:val="28"/>
              </w:rPr>
              <w:t xml:space="preserve"> </w:t>
            </w:r>
            <w:r w:rsidR="00AA7501">
              <w:rPr>
                <w:sz w:val="28"/>
              </w:rPr>
              <w:t>Информатика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384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2.2.2.11.</w:t>
            </w:r>
            <w:r>
              <w:rPr>
                <w:spacing w:val="-15"/>
                <w:sz w:val="28"/>
              </w:rPr>
              <w:t xml:space="preserve"> </w:t>
            </w:r>
            <w:r w:rsidR="00AA7501">
              <w:rPr>
                <w:sz w:val="28"/>
              </w:rPr>
              <w:t>Физика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2.2.2.12.</w:t>
            </w:r>
            <w:r>
              <w:rPr>
                <w:spacing w:val="-5"/>
                <w:sz w:val="28"/>
              </w:rPr>
              <w:t xml:space="preserve"> </w:t>
            </w:r>
            <w:r w:rsidR="00AA7501">
              <w:rPr>
                <w:sz w:val="28"/>
              </w:rPr>
              <w:t>Биология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417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2.2.2.13.</w:t>
            </w:r>
            <w:r>
              <w:rPr>
                <w:spacing w:val="-6"/>
                <w:sz w:val="28"/>
              </w:rPr>
              <w:t xml:space="preserve"> </w:t>
            </w:r>
            <w:r w:rsidR="00AA7501">
              <w:rPr>
                <w:sz w:val="28"/>
              </w:rPr>
              <w:t>Химия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421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2.2.2.14.</w:t>
            </w:r>
            <w:r>
              <w:rPr>
                <w:spacing w:val="-3"/>
                <w:sz w:val="28"/>
              </w:rPr>
              <w:t xml:space="preserve"> </w:t>
            </w:r>
            <w:r w:rsidR="00AA7501">
              <w:rPr>
                <w:sz w:val="28"/>
              </w:rPr>
              <w:t>Изобразительное</w:t>
            </w:r>
            <w:r w:rsidR="00AA7501">
              <w:rPr>
                <w:spacing w:val="-5"/>
                <w:sz w:val="28"/>
              </w:rPr>
              <w:t xml:space="preserve"> </w:t>
            </w:r>
            <w:r w:rsidR="00AA7501">
              <w:rPr>
                <w:sz w:val="28"/>
              </w:rPr>
              <w:t>искусство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431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2.2.2.15.</w:t>
            </w:r>
            <w:r>
              <w:rPr>
                <w:spacing w:val="-7"/>
                <w:sz w:val="28"/>
              </w:rPr>
              <w:t xml:space="preserve"> </w:t>
            </w:r>
            <w:r w:rsidR="00AA7501">
              <w:rPr>
                <w:sz w:val="28"/>
              </w:rPr>
              <w:t>Музыка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435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2.2.2.16.</w:t>
            </w:r>
            <w:r>
              <w:rPr>
                <w:spacing w:val="-3"/>
                <w:sz w:val="28"/>
              </w:rPr>
              <w:t xml:space="preserve"> </w:t>
            </w:r>
            <w:r w:rsidR="00AA7501">
              <w:rPr>
                <w:sz w:val="28"/>
              </w:rPr>
              <w:t>Технология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2.2.2.17.</w:t>
            </w:r>
            <w:r>
              <w:rPr>
                <w:spacing w:val="-11"/>
                <w:sz w:val="28"/>
              </w:rPr>
              <w:t xml:space="preserve"> </w:t>
            </w:r>
            <w:r w:rsidR="00AA7501">
              <w:rPr>
                <w:sz w:val="28"/>
              </w:rPr>
              <w:t>Физическая</w:t>
            </w:r>
            <w:r w:rsidR="00AA7501">
              <w:rPr>
                <w:spacing w:val="-11"/>
                <w:sz w:val="28"/>
              </w:rPr>
              <w:t xml:space="preserve"> </w:t>
            </w:r>
            <w:r w:rsidR="00AA7501">
              <w:rPr>
                <w:sz w:val="28"/>
              </w:rPr>
              <w:t>культура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444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2.2.2.18.</w:t>
            </w:r>
            <w:r>
              <w:rPr>
                <w:spacing w:val="-13"/>
                <w:sz w:val="28"/>
              </w:rPr>
              <w:t xml:space="preserve"> </w:t>
            </w:r>
            <w:r w:rsidR="00AA7501">
              <w:rPr>
                <w:sz w:val="28"/>
              </w:rPr>
              <w:t>Основы</w:t>
            </w:r>
            <w:r w:rsidR="00AA7501">
              <w:rPr>
                <w:spacing w:val="-2"/>
                <w:sz w:val="28"/>
              </w:rPr>
              <w:t xml:space="preserve"> </w:t>
            </w:r>
            <w:r w:rsidR="00AA7501">
              <w:rPr>
                <w:sz w:val="28"/>
              </w:rPr>
              <w:t>безопасности</w:t>
            </w:r>
            <w:r w:rsidR="00AA7501">
              <w:rPr>
                <w:spacing w:val="-2"/>
                <w:sz w:val="28"/>
              </w:rPr>
              <w:t xml:space="preserve"> </w:t>
            </w:r>
            <w:r w:rsidR="00AA7501">
              <w:rPr>
                <w:sz w:val="28"/>
              </w:rPr>
              <w:t>жизнедеятельности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AA75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2.2.2.19.</w:t>
            </w:r>
            <w:r>
              <w:rPr>
                <w:spacing w:val="-3"/>
                <w:sz w:val="28"/>
              </w:rPr>
              <w:t xml:space="preserve"> </w:t>
            </w:r>
            <w:r w:rsidR="00AA7501">
              <w:rPr>
                <w:sz w:val="28"/>
              </w:rPr>
              <w:t>Основы</w:t>
            </w:r>
            <w:r w:rsidR="00AA7501">
              <w:rPr>
                <w:spacing w:val="-14"/>
                <w:sz w:val="28"/>
              </w:rPr>
              <w:t xml:space="preserve"> </w:t>
            </w:r>
            <w:r w:rsidR="00AA7501">
              <w:rPr>
                <w:sz w:val="28"/>
              </w:rPr>
              <w:t>духовно-нравственной</w:t>
            </w:r>
            <w:r w:rsidR="00AA7501">
              <w:rPr>
                <w:spacing w:val="-13"/>
                <w:sz w:val="28"/>
              </w:rPr>
              <w:t xml:space="preserve"> </w:t>
            </w:r>
            <w:r w:rsidR="00AA7501">
              <w:rPr>
                <w:sz w:val="28"/>
              </w:rPr>
              <w:t>культуры</w:t>
            </w:r>
            <w:r w:rsidR="00AA7501">
              <w:rPr>
                <w:spacing w:val="-12"/>
                <w:sz w:val="28"/>
              </w:rPr>
              <w:t xml:space="preserve"> </w:t>
            </w:r>
            <w:r w:rsidR="00AA7501">
              <w:rPr>
                <w:sz w:val="28"/>
              </w:rPr>
              <w:t>народов</w:t>
            </w:r>
            <w:r w:rsidR="00AA7501">
              <w:rPr>
                <w:spacing w:val="-13"/>
                <w:sz w:val="28"/>
              </w:rPr>
              <w:t xml:space="preserve"> </w:t>
            </w:r>
            <w:r w:rsidR="00AA7501">
              <w:rPr>
                <w:sz w:val="28"/>
              </w:rPr>
              <w:t>России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472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 w:rsidP="000206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5"/>
                <w:sz w:val="28"/>
              </w:rPr>
              <w:t xml:space="preserve"> </w:t>
            </w:r>
            <w:r w:rsidR="000206F2">
              <w:rPr>
                <w:spacing w:val="-5"/>
                <w:sz w:val="28"/>
              </w:rPr>
              <w:t xml:space="preserve"> Рабочая п</w:t>
            </w:r>
            <w:r>
              <w:rPr>
                <w:sz w:val="28"/>
              </w:rPr>
              <w:t>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</w:tr>
    </w:tbl>
    <w:p w:rsidR="004E7696" w:rsidRDefault="004E7696">
      <w:pPr>
        <w:spacing w:line="315" w:lineRule="exact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7"/>
        <w:gridCol w:w="708"/>
      </w:tblGrid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566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20" w:lineRule="exact"/>
              <w:ind w:left="2010" w:right="2003"/>
              <w:jc w:val="center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3.ОРГАНИЗАЦИОННЫЙ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РАЗДЕЛ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</w:tr>
      <w:tr w:rsidR="004E7696">
        <w:trPr>
          <w:trHeight w:val="369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603</w:t>
            </w:r>
          </w:p>
        </w:tc>
      </w:tr>
      <w:tr w:rsidR="004E7696">
        <w:trPr>
          <w:trHeight w:val="37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</w:tr>
      <w:tr w:rsidR="000206F2">
        <w:trPr>
          <w:trHeight w:val="371"/>
        </w:trPr>
        <w:tc>
          <w:tcPr>
            <w:tcW w:w="8507" w:type="dxa"/>
          </w:tcPr>
          <w:p w:rsidR="000206F2" w:rsidRDefault="000206F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3.1.3.Календарный план воспитательной работы</w:t>
            </w:r>
          </w:p>
        </w:tc>
        <w:tc>
          <w:tcPr>
            <w:tcW w:w="708" w:type="dxa"/>
          </w:tcPr>
          <w:p w:rsidR="000206F2" w:rsidRDefault="000206F2">
            <w:pPr>
              <w:pStyle w:val="TableParagraph"/>
              <w:spacing w:line="315" w:lineRule="exact"/>
              <w:ind w:left="105"/>
              <w:rPr>
                <w:sz w:val="28"/>
              </w:rPr>
            </w:pPr>
          </w:p>
        </w:tc>
      </w:tr>
      <w:tr w:rsidR="004E7696">
        <w:trPr>
          <w:trHeight w:val="321"/>
        </w:trPr>
        <w:tc>
          <w:tcPr>
            <w:tcW w:w="8507" w:type="dxa"/>
          </w:tcPr>
          <w:p w:rsidR="004E7696" w:rsidRDefault="00C27CE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617</w:t>
            </w:r>
          </w:p>
        </w:tc>
      </w:tr>
      <w:tr w:rsidR="004E7696">
        <w:trPr>
          <w:trHeight w:val="642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969"/>
                <w:tab w:val="left" w:pos="2082"/>
                <w:tab w:val="left" w:pos="4313"/>
                <w:tab w:val="left" w:pos="5932"/>
                <w:tab w:val="left" w:pos="725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3.2.1.Оценка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4E7696" w:rsidRDefault="00CA4E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C27CE0">
              <w:rPr>
                <w:sz w:val="28"/>
              </w:rPr>
              <w:t>общеобразовательной</w:t>
            </w:r>
            <w:r w:rsidR="00C27CE0">
              <w:rPr>
                <w:spacing w:val="-13"/>
                <w:sz w:val="28"/>
              </w:rPr>
              <w:t xml:space="preserve"> </w:t>
            </w:r>
            <w:r w:rsidR="00C27CE0">
              <w:rPr>
                <w:sz w:val="28"/>
              </w:rPr>
              <w:t>программы</w:t>
            </w:r>
            <w:r w:rsidR="00C27CE0">
              <w:rPr>
                <w:spacing w:val="-10"/>
                <w:sz w:val="28"/>
              </w:rPr>
              <w:t xml:space="preserve"> </w:t>
            </w:r>
            <w:r w:rsidR="00C27CE0">
              <w:rPr>
                <w:sz w:val="28"/>
              </w:rPr>
              <w:t>основного</w:t>
            </w:r>
            <w:r w:rsidR="00C27CE0">
              <w:rPr>
                <w:spacing w:val="-9"/>
                <w:sz w:val="28"/>
              </w:rPr>
              <w:t xml:space="preserve"> </w:t>
            </w:r>
            <w:r w:rsidR="00C27CE0">
              <w:rPr>
                <w:sz w:val="28"/>
              </w:rPr>
              <w:t>общего</w:t>
            </w:r>
            <w:r w:rsidR="00C27CE0">
              <w:rPr>
                <w:spacing w:val="-13"/>
                <w:sz w:val="28"/>
              </w:rPr>
              <w:t xml:space="preserve"> </w:t>
            </w:r>
            <w:r w:rsidR="00C27CE0"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53"/>
              <w:ind w:left="105"/>
              <w:rPr>
                <w:sz w:val="28"/>
              </w:rPr>
            </w:pPr>
            <w:r>
              <w:rPr>
                <w:sz w:val="28"/>
              </w:rPr>
              <w:t>618</w:t>
            </w:r>
          </w:p>
        </w:tc>
      </w:tr>
      <w:tr w:rsidR="004E7696">
        <w:trPr>
          <w:trHeight w:val="645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1078"/>
                <w:tab w:val="left" w:pos="2301"/>
                <w:tab w:val="left" w:pos="4095"/>
                <w:tab w:val="left" w:pos="5824"/>
                <w:tab w:val="left" w:pos="726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3.2.2.</w:t>
            </w:r>
            <w:r>
              <w:rPr>
                <w:sz w:val="28"/>
              </w:rPr>
              <w:tab/>
              <w:t>Оценка</w:t>
            </w:r>
            <w:r>
              <w:rPr>
                <w:sz w:val="28"/>
              </w:rPr>
              <w:tab/>
              <w:t>предметных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>освоения</w:t>
            </w:r>
            <w:r>
              <w:rPr>
                <w:sz w:val="28"/>
              </w:rPr>
              <w:tab/>
              <w:t>основной</w:t>
            </w:r>
          </w:p>
          <w:p w:rsidR="004E7696" w:rsidRDefault="00CA4E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C27CE0">
              <w:rPr>
                <w:sz w:val="28"/>
              </w:rPr>
              <w:t>общеобразовательной</w:t>
            </w:r>
            <w:r w:rsidR="00C27CE0">
              <w:rPr>
                <w:spacing w:val="-13"/>
                <w:sz w:val="28"/>
              </w:rPr>
              <w:t xml:space="preserve"> </w:t>
            </w:r>
            <w:r w:rsidR="00C27CE0">
              <w:rPr>
                <w:sz w:val="28"/>
              </w:rPr>
              <w:t>программы</w:t>
            </w:r>
            <w:r w:rsidR="00C27CE0">
              <w:rPr>
                <w:spacing w:val="-10"/>
                <w:sz w:val="28"/>
              </w:rPr>
              <w:t xml:space="preserve"> </w:t>
            </w:r>
            <w:r w:rsidR="00C27CE0">
              <w:rPr>
                <w:sz w:val="28"/>
              </w:rPr>
              <w:t>основного</w:t>
            </w:r>
            <w:r w:rsidR="00C27CE0">
              <w:rPr>
                <w:spacing w:val="-9"/>
                <w:sz w:val="28"/>
              </w:rPr>
              <w:t xml:space="preserve"> </w:t>
            </w:r>
            <w:r w:rsidR="00C27CE0">
              <w:rPr>
                <w:sz w:val="28"/>
              </w:rPr>
              <w:t>общего</w:t>
            </w:r>
            <w:r w:rsidR="00C27CE0">
              <w:rPr>
                <w:spacing w:val="-13"/>
                <w:sz w:val="28"/>
              </w:rPr>
              <w:t xml:space="preserve"> </w:t>
            </w:r>
            <w:r w:rsidR="00C27CE0"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56"/>
              <w:ind w:left="105"/>
              <w:rPr>
                <w:sz w:val="28"/>
              </w:rPr>
            </w:pPr>
            <w:r>
              <w:rPr>
                <w:sz w:val="28"/>
              </w:rPr>
              <w:t>639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808"/>
                <w:tab w:val="left" w:pos="2091"/>
                <w:tab w:val="left" w:pos="3345"/>
                <w:tab w:val="left" w:pos="4990"/>
                <w:tab w:val="left" w:pos="639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3.3.</w:t>
            </w:r>
            <w:r w:rsidR="00CA4E8D">
              <w:rPr>
                <w:sz w:val="28"/>
              </w:rPr>
              <w:t xml:space="preserve">  </w:t>
            </w:r>
            <w:r>
              <w:rPr>
                <w:sz w:val="28"/>
              </w:rPr>
              <w:t>Система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4E7696" w:rsidRDefault="00CA4E8D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 xml:space="preserve">       </w:t>
            </w:r>
            <w:r w:rsidR="00C27CE0">
              <w:rPr>
                <w:sz w:val="28"/>
              </w:rPr>
              <w:t>программы</w:t>
            </w:r>
            <w:r w:rsidR="00C27CE0">
              <w:rPr>
                <w:spacing w:val="-7"/>
                <w:sz w:val="28"/>
              </w:rPr>
              <w:t xml:space="preserve"> </w:t>
            </w:r>
            <w:r w:rsidR="00C27CE0">
              <w:rPr>
                <w:sz w:val="28"/>
              </w:rPr>
              <w:t>основного</w:t>
            </w:r>
            <w:r w:rsidR="00C27CE0">
              <w:rPr>
                <w:spacing w:val="-7"/>
                <w:sz w:val="28"/>
              </w:rPr>
              <w:t xml:space="preserve"> </w:t>
            </w:r>
            <w:r w:rsidR="00C27CE0">
              <w:rPr>
                <w:sz w:val="28"/>
              </w:rPr>
              <w:t>общего</w:t>
            </w:r>
            <w:r w:rsidR="00C27CE0">
              <w:rPr>
                <w:spacing w:val="-6"/>
                <w:sz w:val="28"/>
              </w:rPr>
              <w:t xml:space="preserve"> </w:t>
            </w:r>
            <w:r w:rsidR="00C27CE0"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</w:tr>
      <w:tr w:rsidR="004E7696">
        <w:trPr>
          <w:trHeight w:val="738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1110"/>
                <w:tab w:val="left" w:pos="2659"/>
                <w:tab w:val="left" w:pos="4172"/>
                <w:tab w:val="left" w:pos="5521"/>
                <w:tab w:val="left" w:pos="725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3.3.1.Описание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кадровых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z w:val="28"/>
              </w:rPr>
              <w:tab/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4E7696" w:rsidRDefault="00CA4E8D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C27CE0">
              <w:rPr>
                <w:sz w:val="28"/>
              </w:rPr>
              <w:t>образовательной</w:t>
            </w:r>
            <w:r w:rsidR="00C27CE0">
              <w:rPr>
                <w:spacing w:val="-10"/>
                <w:sz w:val="28"/>
              </w:rPr>
              <w:t xml:space="preserve"> </w:t>
            </w:r>
            <w:r w:rsidR="00C27CE0">
              <w:rPr>
                <w:sz w:val="28"/>
              </w:rPr>
              <w:t>программы</w:t>
            </w:r>
            <w:r w:rsidR="00C27CE0">
              <w:rPr>
                <w:spacing w:val="-10"/>
                <w:sz w:val="28"/>
              </w:rPr>
              <w:t xml:space="preserve"> </w:t>
            </w:r>
            <w:r w:rsidR="00C27CE0">
              <w:rPr>
                <w:sz w:val="28"/>
              </w:rPr>
              <w:t>основного</w:t>
            </w:r>
            <w:r w:rsidR="00C27CE0">
              <w:rPr>
                <w:spacing w:val="-12"/>
                <w:sz w:val="28"/>
              </w:rPr>
              <w:t xml:space="preserve"> </w:t>
            </w:r>
            <w:r w:rsidR="00C27CE0">
              <w:rPr>
                <w:sz w:val="28"/>
              </w:rPr>
              <w:t>общего</w:t>
            </w:r>
            <w:r w:rsidR="00C27CE0">
              <w:rPr>
                <w:spacing w:val="-13"/>
                <w:sz w:val="28"/>
              </w:rPr>
              <w:t xml:space="preserve"> </w:t>
            </w:r>
            <w:r w:rsidR="00C27CE0"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652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983"/>
                <w:tab w:val="left" w:pos="4447"/>
                <w:tab w:val="left" w:pos="5646"/>
                <w:tab w:val="left" w:pos="7259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3.3.2.Психолого-педагогические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основной</w:t>
            </w:r>
          </w:p>
          <w:p w:rsidR="004E7696" w:rsidRDefault="00CA4E8D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C27CE0">
              <w:rPr>
                <w:sz w:val="28"/>
              </w:rPr>
              <w:t>образовательной</w:t>
            </w:r>
            <w:r w:rsidR="00C27CE0">
              <w:rPr>
                <w:spacing w:val="-10"/>
                <w:sz w:val="28"/>
              </w:rPr>
              <w:t xml:space="preserve"> </w:t>
            </w:r>
            <w:r w:rsidR="00C27CE0">
              <w:rPr>
                <w:sz w:val="28"/>
              </w:rPr>
              <w:t>программы</w:t>
            </w:r>
            <w:r w:rsidR="00C27CE0">
              <w:rPr>
                <w:spacing w:val="-10"/>
                <w:sz w:val="28"/>
              </w:rPr>
              <w:t xml:space="preserve"> </w:t>
            </w:r>
            <w:r w:rsidR="00C27CE0">
              <w:rPr>
                <w:sz w:val="28"/>
              </w:rPr>
              <w:t>основного</w:t>
            </w:r>
            <w:r w:rsidR="00C27CE0">
              <w:rPr>
                <w:spacing w:val="-12"/>
                <w:sz w:val="28"/>
              </w:rPr>
              <w:t xml:space="preserve"> </w:t>
            </w:r>
            <w:r w:rsidR="00C27CE0">
              <w:rPr>
                <w:sz w:val="28"/>
              </w:rPr>
              <w:t>общего</w:t>
            </w:r>
            <w:r w:rsidR="00C27CE0">
              <w:rPr>
                <w:spacing w:val="-12"/>
                <w:sz w:val="28"/>
              </w:rPr>
              <w:t xml:space="preserve"> </w:t>
            </w:r>
            <w:r w:rsidR="00C27CE0"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80"/>
              <w:ind w:left="105"/>
              <w:rPr>
                <w:sz w:val="28"/>
              </w:rPr>
            </w:pPr>
            <w:r>
              <w:rPr>
                <w:sz w:val="28"/>
              </w:rPr>
              <w:t>691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>
            <w:pPr>
              <w:pStyle w:val="TableParagraph"/>
              <w:tabs>
                <w:tab w:val="left" w:pos="983"/>
                <w:tab w:val="left" w:pos="4453"/>
                <w:tab w:val="left" w:pos="5650"/>
                <w:tab w:val="left" w:pos="726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3.3.3.Финансово-экономические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CA4E8D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4E7696" w:rsidRDefault="00CA4E8D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        </w:t>
            </w:r>
            <w:r w:rsidR="00C27CE0">
              <w:rPr>
                <w:sz w:val="28"/>
              </w:rPr>
              <w:t>образовательной</w:t>
            </w:r>
            <w:r w:rsidR="00C27CE0">
              <w:rPr>
                <w:spacing w:val="52"/>
                <w:sz w:val="28"/>
              </w:rPr>
              <w:t xml:space="preserve"> </w:t>
            </w:r>
            <w:r w:rsidR="00C27CE0">
              <w:rPr>
                <w:sz w:val="28"/>
              </w:rPr>
              <w:t>программы</w:t>
            </w:r>
            <w:r w:rsidR="00C27CE0">
              <w:rPr>
                <w:spacing w:val="-8"/>
                <w:sz w:val="28"/>
              </w:rPr>
              <w:t xml:space="preserve"> </w:t>
            </w:r>
            <w:r w:rsidR="00C27CE0">
              <w:rPr>
                <w:sz w:val="28"/>
              </w:rPr>
              <w:t>основного</w:t>
            </w:r>
            <w:r w:rsidR="00C27CE0">
              <w:rPr>
                <w:spacing w:val="-11"/>
                <w:sz w:val="28"/>
              </w:rPr>
              <w:t xml:space="preserve"> </w:t>
            </w:r>
            <w:r w:rsidR="00C27CE0">
              <w:rPr>
                <w:sz w:val="28"/>
              </w:rPr>
              <w:t>общего</w:t>
            </w:r>
            <w:r w:rsidR="00C27CE0">
              <w:rPr>
                <w:spacing w:val="-11"/>
                <w:sz w:val="28"/>
              </w:rPr>
              <w:t xml:space="preserve"> </w:t>
            </w:r>
            <w:r w:rsidR="00C27CE0">
              <w:rPr>
                <w:sz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699</w:t>
            </w:r>
          </w:p>
        </w:tc>
      </w:tr>
      <w:tr w:rsidR="004E7696" w:rsidTr="00CA4E8D">
        <w:trPr>
          <w:trHeight w:val="650"/>
        </w:trPr>
        <w:tc>
          <w:tcPr>
            <w:tcW w:w="8507" w:type="dxa"/>
          </w:tcPr>
          <w:p w:rsidR="00CA4E8D" w:rsidRDefault="00C27CE0" w:rsidP="00CA4E8D">
            <w:pPr>
              <w:rPr>
                <w:sz w:val="28"/>
                <w:szCs w:val="28"/>
              </w:rPr>
            </w:pPr>
            <w:r w:rsidRPr="00CA4E8D">
              <w:rPr>
                <w:sz w:val="28"/>
                <w:szCs w:val="28"/>
              </w:rPr>
              <w:t>3.3.4.</w:t>
            </w:r>
            <w:r w:rsidRPr="00CA4E8D">
              <w:tab/>
            </w:r>
            <w:r w:rsidRPr="00CA4E8D">
              <w:rPr>
                <w:sz w:val="28"/>
                <w:szCs w:val="28"/>
              </w:rPr>
              <w:t>Материально-технические</w:t>
            </w:r>
            <w:r w:rsidR="00CA4E8D">
              <w:rPr>
                <w:sz w:val="28"/>
                <w:szCs w:val="28"/>
              </w:rPr>
              <w:t xml:space="preserve"> </w:t>
            </w:r>
            <w:r w:rsidRPr="00CA4E8D">
              <w:rPr>
                <w:sz w:val="28"/>
                <w:szCs w:val="28"/>
              </w:rPr>
              <w:t>условия</w:t>
            </w:r>
            <w:r w:rsidRPr="00CA4E8D">
              <w:rPr>
                <w:sz w:val="28"/>
                <w:szCs w:val="28"/>
              </w:rPr>
              <w:tab/>
              <w:t>реализации</w:t>
            </w:r>
            <w:r w:rsidR="00CA4E8D" w:rsidRPr="00CA4E8D">
              <w:rPr>
                <w:sz w:val="28"/>
                <w:szCs w:val="28"/>
              </w:rPr>
              <w:t xml:space="preserve"> </w:t>
            </w:r>
            <w:r w:rsidRPr="00CA4E8D">
              <w:rPr>
                <w:spacing w:val="-67"/>
                <w:sz w:val="28"/>
                <w:szCs w:val="28"/>
              </w:rPr>
              <w:t xml:space="preserve"> </w:t>
            </w:r>
            <w:r w:rsidR="00CA4E8D" w:rsidRPr="00CA4E8D">
              <w:rPr>
                <w:sz w:val="28"/>
                <w:szCs w:val="28"/>
              </w:rPr>
              <w:t xml:space="preserve">основной </w:t>
            </w:r>
          </w:p>
          <w:p w:rsidR="004E7696" w:rsidRPr="00CA4E8D" w:rsidRDefault="00CA4E8D" w:rsidP="00CA4E8D">
            <w:r>
              <w:rPr>
                <w:sz w:val="28"/>
                <w:szCs w:val="28"/>
              </w:rPr>
              <w:t xml:space="preserve">         </w:t>
            </w:r>
            <w:r w:rsidR="00C27CE0" w:rsidRPr="00CA4E8D">
              <w:rPr>
                <w:sz w:val="28"/>
                <w:szCs w:val="28"/>
              </w:rPr>
              <w:t>образовательной</w:t>
            </w:r>
            <w:r w:rsidR="00C27CE0" w:rsidRPr="00CA4E8D">
              <w:rPr>
                <w:sz w:val="28"/>
                <w:szCs w:val="28"/>
              </w:rPr>
              <w:tab/>
              <w:t>программы</w:t>
            </w:r>
            <w:r w:rsidR="00C27CE0" w:rsidRPr="00CA4E8D">
              <w:rPr>
                <w:sz w:val="28"/>
                <w:szCs w:val="28"/>
              </w:rPr>
              <w:tab/>
              <w:t>основного</w:t>
            </w:r>
            <w:r w:rsidR="00C27CE0" w:rsidRPr="00CA4E8D">
              <w:rPr>
                <w:sz w:val="28"/>
                <w:szCs w:val="28"/>
              </w:rPr>
              <w:tab/>
            </w:r>
            <w:r w:rsidR="00C27CE0" w:rsidRPr="00CA4E8D">
              <w:rPr>
                <w:spacing w:val="-2"/>
                <w:sz w:val="28"/>
                <w:szCs w:val="28"/>
              </w:rPr>
              <w:t>общего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4E7696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4E7696" w:rsidRDefault="00C27CE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</w:tr>
      <w:tr w:rsidR="004E7696" w:rsidTr="00CA4E8D">
        <w:trPr>
          <w:trHeight w:val="647"/>
        </w:trPr>
        <w:tc>
          <w:tcPr>
            <w:tcW w:w="8507" w:type="dxa"/>
          </w:tcPr>
          <w:p w:rsidR="00CA4E8D" w:rsidRDefault="00C27CE0" w:rsidP="00CA4E8D">
            <w:pPr>
              <w:pStyle w:val="aa"/>
              <w:rPr>
                <w:sz w:val="28"/>
                <w:szCs w:val="28"/>
              </w:rPr>
            </w:pPr>
            <w:r w:rsidRPr="00CA4E8D">
              <w:rPr>
                <w:sz w:val="28"/>
                <w:szCs w:val="28"/>
              </w:rPr>
              <w:t>3.3.5.</w:t>
            </w:r>
            <w:r w:rsidRPr="00CA4E8D">
              <w:tab/>
            </w:r>
            <w:r w:rsidR="00CA4E8D">
              <w:rPr>
                <w:sz w:val="28"/>
                <w:szCs w:val="28"/>
              </w:rPr>
              <w:t xml:space="preserve">Информационно-методические </w:t>
            </w:r>
            <w:r w:rsidRPr="00CA4E8D">
              <w:rPr>
                <w:sz w:val="28"/>
                <w:szCs w:val="28"/>
              </w:rPr>
              <w:t>условия</w:t>
            </w:r>
            <w:r w:rsidRPr="00CA4E8D">
              <w:rPr>
                <w:sz w:val="28"/>
                <w:szCs w:val="28"/>
              </w:rPr>
              <w:tab/>
              <w:t xml:space="preserve">реализации </w:t>
            </w:r>
            <w:r w:rsidR="00CA4E8D">
              <w:rPr>
                <w:sz w:val="28"/>
                <w:szCs w:val="28"/>
              </w:rPr>
              <w:t>основной</w:t>
            </w:r>
          </w:p>
          <w:p w:rsidR="004E7696" w:rsidRPr="00CA4E8D" w:rsidRDefault="00CA4E8D" w:rsidP="00CA4E8D">
            <w:pPr>
              <w:pStyle w:val="aa"/>
            </w:pPr>
            <w:r>
              <w:rPr>
                <w:sz w:val="28"/>
                <w:szCs w:val="28"/>
              </w:rPr>
              <w:t xml:space="preserve">           образовательной </w:t>
            </w:r>
            <w:r w:rsidR="00C27CE0" w:rsidRPr="00CA4E8D">
              <w:rPr>
                <w:sz w:val="28"/>
                <w:szCs w:val="28"/>
              </w:rPr>
              <w:t>программы</w:t>
            </w:r>
            <w:r>
              <w:rPr>
                <w:sz w:val="28"/>
                <w:szCs w:val="28"/>
              </w:rPr>
              <w:tab/>
              <w:t xml:space="preserve">основного </w:t>
            </w:r>
            <w:r w:rsidR="00C27CE0" w:rsidRPr="00CA4E8D">
              <w:rPr>
                <w:sz w:val="28"/>
                <w:szCs w:val="28"/>
              </w:rPr>
              <w:t>общего</w:t>
            </w:r>
            <w:r>
              <w:rPr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образования</w:t>
            </w:r>
          </w:p>
        </w:tc>
        <w:tc>
          <w:tcPr>
            <w:tcW w:w="708" w:type="dxa"/>
          </w:tcPr>
          <w:p w:rsidR="004E7696" w:rsidRDefault="004E7696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4E7696" w:rsidRDefault="00C27CE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703</w:t>
            </w:r>
          </w:p>
        </w:tc>
      </w:tr>
      <w:tr w:rsidR="004E7696">
        <w:trPr>
          <w:trHeight w:val="741"/>
        </w:trPr>
        <w:tc>
          <w:tcPr>
            <w:tcW w:w="8507" w:type="dxa"/>
          </w:tcPr>
          <w:p w:rsidR="004E7696" w:rsidRDefault="00C27CE0" w:rsidP="00CA4E8D">
            <w:pPr>
              <w:pStyle w:val="aa"/>
              <w:rPr>
                <w:sz w:val="28"/>
                <w:szCs w:val="28"/>
              </w:rPr>
            </w:pPr>
            <w:r w:rsidRPr="00CA4E8D">
              <w:rPr>
                <w:sz w:val="28"/>
                <w:szCs w:val="28"/>
              </w:rPr>
              <w:t>3.3.6.</w:t>
            </w:r>
            <w:r w:rsidRPr="00CA4E8D">
              <w:rPr>
                <w:sz w:val="28"/>
                <w:szCs w:val="28"/>
              </w:rPr>
              <w:tab/>
              <w:t>Механизмы</w:t>
            </w:r>
            <w:r w:rsidRPr="00CA4E8D">
              <w:rPr>
                <w:sz w:val="28"/>
                <w:szCs w:val="28"/>
              </w:rPr>
              <w:tab/>
              <w:t>достижения</w:t>
            </w:r>
            <w:r w:rsidRPr="00CA4E8D">
              <w:rPr>
                <w:sz w:val="28"/>
                <w:szCs w:val="28"/>
              </w:rPr>
              <w:tab/>
              <w:t>целевых</w:t>
            </w:r>
            <w:r w:rsidR="00CA4E8D">
              <w:rPr>
                <w:sz w:val="28"/>
                <w:szCs w:val="28"/>
              </w:rPr>
              <w:t xml:space="preserve"> </w:t>
            </w:r>
            <w:r w:rsidRPr="00CA4E8D">
              <w:rPr>
                <w:sz w:val="28"/>
                <w:szCs w:val="28"/>
              </w:rPr>
              <w:t>ориентиров</w:t>
            </w:r>
            <w:r w:rsidR="00CA4E8D">
              <w:rPr>
                <w:sz w:val="28"/>
                <w:szCs w:val="28"/>
              </w:rPr>
              <w:t xml:space="preserve"> </w:t>
            </w:r>
            <w:r w:rsidRPr="00CA4E8D">
              <w:rPr>
                <w:sz w:val="28"/>
                <w:szCs w:val="28"/>
              </w:rPr>
              <w:t>в</w:t>
            </w:r>
            <w:r w:rsidR="00CA4E8D">
              <w:rPr>
                <w:sz w:val="28"/>
                <w:szCs w:val="28"/>
              </w:rPr>
              <w:t xml:space="preserve"> </w:t>
            </w:r>
            <w:r w:rsidRPr="00CA4E8D">
              <w:rPr>
                <w:sz w:val="28"/>
                <w:szCs w:val="28"/>
              </w:rPr>
              <w:t>системе</w:t>
            </w:r>
          </w:p>
          <w:p w:rsidR="004E7696" w:rsidRPr="00CA4E8D" w:rsidRDefault="00CA4E8D" w:rsidP="00CA4E8D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C27CE0" w:rsidRPr="00CA4E8D">
              <w:rPr>
                <w:sz w:val="28"/>
                <w:szCs w:val="28"/>
              </w:rPr>
              <w:t>условий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708</w:t>
            </w:r>
          </w:p>
        </w:tc>
      </w:tr>
      <w:tr w:rsidR="004E7696">
        <w:trPr>
          <w:trHeight w:val="738"/>
        </w:trPr>
        <w:tc>
          <w:tcPr>
            <w:tcW w:w="8507" w:type="dxa"/>
          </w:tcPr>
          <w:p w:rsidR="004E7696" w:rsidRDefault="00CA4E8D" w:rsidP="00CA4E8D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3.3.7.</w:t>
            </w:r>
            <w:r>
              <w:rPr>
                <w:sz w:val="28"/>
                <w:szCs w:val="28"/>
              </w:rPr>
              <w:tab/>
              <w:t xml:space="preserve">Сетевой график </w:t>
            </w:r>
            <w:r w:rsidR="00C27CE0" w:rsidRPr="00CA4E8D">
              <w:rPr>
                <w:sz w:val="28"/>
                <w:szCs w:val="28"/>
              </w:rPr>
              <w:t>(дорожная</w:t>
            </w:r>
            <w:r>
              <w:rPr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карта)</w:t>
            </w:r>
            <w:r>
              <w:rPr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формированию</w:t>
            </w:r>
          </w:p>
          <w:p w:rsidR="004E7696" w:rsidRPr="00CA4E8D" w:rsidRDefault="00CA4E8D" w:rsidP="00CA4E8D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C27CE0" w:rsidRPr="00CA4E8D">
              <w:rPr>
                <w:sz w:val="28"/>
                <w:szCs w:val="28"/>
              </w:rPr>
              <w:t>необходимой</w:t>
            </w:r>
            <w:r w:rsidR="00C27CE0" w:rsidRPr="00CA4E8D">
              <w:rPr>
                <w:spacing w:val="-12"/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системы</w:t>
            </w:r>
            <w:r w:rsidR="00C27CE0" w:rsidRPr="00CA4E8D">
              <w:rPr>
                <w:spacing w:val="-11"/>
                <w:sz w:val="28"/>
                <w:szCs w:val="28"/>
              </w:rPr>
              <w:t xml:space="preserve"> </w:t>
            </w:r>
            <w:r w:rsidR="00C27CE0" w:rsidRPr="00CA4E8D">
              <w:rPr>
                <w:sz w:val="28"/>
                <w:szCs w:val="28"/>
              </w:rPr>
              <w:t>условий</w:t>
            </w:r>
          </w:p>
        </w:tc>
        <w:tc>
          <w:tcPr>
            <w:tcW w:w="708" w:type="dxa"/>
          </w:tcPr>
          <w:p w:rsidR="004E7696" w:rsidRDefault="00C27CE0">
            <w:pPr>
              <w:pStyle w:val="TableParagraph"/>
              <w:spacing w:before="177"/>
              <w:ind w:left="105"/>
              <w:rPr>
                <w:sz w:val="28"/>
              </w:rPr>
            </w:pPr>
            <w:r>
              <w:rPr>
                <w:sz w:val="28"/>
              </w:rPr>
              <w:t>710</w:t>
            </w:r>
          </w:p>
        </w:tc>
      </w:tr>
    </w:tbl>
    <w:p w:rsidR="004E7696" w:rsidRDefault="004E7696">
      <w:pPr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  <w:ind w:left="4097"/>
        <w:jc w:val="left"/>
      </w:pPr>
      <w:r>
        <w:lastRenderedPageBreak/>
        <w:t>1.</w:t>
      </w:r>
      <w:r>
        <w:rPr>
          <w:spacing w:val="-1"/>
        </w:rPr>
        <w:t xml:space="preserve"> </w:t>
      </w:r>
      <w:r>
        <w:t>ЦЕЛЕВОЙ РАЗДЕЛ</w:t>
      </w:r>
    </w:p>
    <w:p w:rsidR="004E7696" w:rsidRDefault="00C27CE0" w:rsidP="002D3271">
      <w:pPr>
        <w:pStyle w:val="a4"/>
        <w:numPr>
          <w:ilvl w:val="1"/>
          <w:numId w:val="235"/>
        </w:numPr>
        <w:tabs>
          <w:tab w:val="left" w:pos="1741"/>
        </w:tabs>
        <w:spacing w:before="51"/>
        <w:ind w:hanging="493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:rsidR="004E7696" w:rsidRDefault="00C27CE0" w:rsidP="002C394A">
      <w:pPr>
        <w:pStyle w:val="a3"/>
        <w:tabs>
          <w:tab w:val="left" w:pos="3430"/>
          <w:tab w:val="left" w:pos="6897"/>
          <w:tab w:val="left" w:pos="9083"/>
        </w:tabs>
        <w:spacing w:before="43" w:line="276" w:lineRule="auto"/>
        <w:ind w:right="404" w:firstLine="566"/>
        <w:jc w:val="left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Pr="002C394A">
        <w:rPr>
          <w:rStyle w:val="ab"/>
        </w:rPr>
        <w:t>муниципального</w:t>
      </w:r>
      <w:r w:rsidR="002C394A">
        <w:rPr>
          <w:rStyle w:val="ab"/>
        </w:rPr>
        <w:t xml:space="preserve"> </w:t>
      </w:r>
      <w:r w:rsidR="002C394A" w:rsidRPr="002C394A">
        <w:rPr>
          <w:rStyle w:val="ab"/>
        </w:rPr>
        <w:t xml:space="preserve">казенного </w:t>
      </w:r>
      <w:r w:rsidRPr="002C394A">
        <w:rPr>
          <w:rStyle w:val="ab"/>
        </w:rPr>
        <w:t>общеобразовательного</w:t>
      </w:r>
      <w:r w:rsidR="002C394A">
        <w:rPr>
          <w:rStyle w:val="ab"/>
        </w:rPr>
        <w:t xml:space="preserve"> </w:t>
      </w:r>
      <w:r w:rsidRPr="002C394A">
        <w:rPr>
          <w:rStyle w:val="ab"/>
        </w:rPr>
        <w:t>учреждения</w:t>
      </w:r>
      <w:r w:rsidR="002C394A">
        <w:rPr>
          <w:rStyle w:val="ab"/>
        </w:rPr>
        <w:t xml:space="preserve">  «Средняя</w:t>
      </w:r>
      <w:r w:rsidRPr="002C394A">
        <w:rPr>
          <w:rStyle w:val="ab"/>
        </w:rPr>
        <w:t xml:space="preserve"> </w:t>
      </w:r>
      <w:r w:rsidR="002C394A">
        <w:rPr>
          <w:rStyle w:val="ab"/>
        </w:rPr>
        <w:t>общеобразовательная</w:t>
      </w:r>
      <w:r w:rsidRPr="002C394A">
        <w:rPr>
          <w:rStyle w:val="ab"/>
        </w:rPr>
        <w:t xml:space="preserve"> школы</w:t>
      </w:r>
      <w:r w:rsidR="001D0385" w:rsidRPr="002C394A">
        <w:rPr>
          <w:rStyle w:val="ab"/>
        </w:rPr>
        <w:t xml:space="preserve"> с. Усть </w:t>
      </w:r>
      <w:r w:rsidR="002C394A">
        <w:rPr>
          <w:rStyle w:val="ab"/>
        </w:rPr>
        <w:t>–</w:t>
      </w:r>
      <w:r w:rsidR="001D0385" w:rsidRPr="002C394A">
        <w:rPr>
          <w:rStyle w:val="ab"/>
        </w:rPr>
        <w:t xml:space="preserve"> Соболевка</w:t>
      </w:r>
      <w:r w:rsidR="002C394A">
        <w:rPr>
          <w:rStyle w:val="ab"/>
        </w:rPr>
        <w:t>»</w:t>
      </w:r>
      <w:r w:rsidRPr="002C394A">
        <w:rPr>
          <w:rStyle w:val="ab"/>
        </w:rPr>
        <w:t xml:space="preserve"> (далее - ООП 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действующего федерального законодательства,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4E7696" w:rsidRDefault="00C27CE0">
      <w:pPr>
        <w:pStyle w:val="a3"/>
        <w:ind w:left="1248" w:firstLine="0"/>
      </w:pPr>
      <w:r>
        <w:t>Нормативно-правовая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ООО:</w:t>
      </w: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530"/>
        </w:tabs>
        <w:spacing w:before="47" w:line="278" w:lineRule="auto"/>
        <w:ind w:right="405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486"/>
        </w:tabs>
        <w:spacing w:line="276" w:lineRule="auto"/>
        <w:ind w:right="405" w:firstLine="566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458"/>
        </w:tabs>
        <w:spacing w:line="276" w:lineRule="auto"/>
        <w:ind w:right="404" w:firstLine="566"/>
        <w:rPr>
          <w:sz w:val="28"/>
        </w:rPr>
      </w:pPr>
      <w:r>
        <w:rPr>
          <w:sz w:val="28"/>
        </w:rPr>
        <w:t>Федеральный государственный образовательный 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(приказ Министерства образования и 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17 декабря 2010 года № 1897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(с изменениями);</w:t>
      </w: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482"/>
        </w:tabs>
        <w:spacing w:line="276" w:lineRule="auto"/>
        <w:ind w:right="407" w:firstLine="566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 2010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986);</w:t>
      </w: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436"/>
        </w:tabs>
        <w:spacing w:line="276" w:lineRule="auto"/>
        <w:ind w:right="402" w:firstLine="566"/>
        <w:rPr>
          <w:sz w:val="28"/>
        </w:rPr>
      </w:pPr>
      <w:r>
        <w:rPr>
          <w:sz w:val="28"/>
        </w:rPr>
        <w:t>СанПиН 2.4.2.№2821-10</w:t>
      </w:r>
      <w:r>
        <w:rPr>
          <w:spacing w:val="70"/>
          <w:sz w:val="28"/>
        </w:rPr>
        <w:t xml:space="preserve"> </w:t>
      </w:r>
      <w:r>
        <w:rPr>
          <w:sz w:val="28"/>
        </w:rPr>
        <w:t>«Санитарно-эпидемиологические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условиям и организации обучения в общеобразовательных учреждениях»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 постановлением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29 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3"/>
          <w:sz w:val="28"/>
        </w:rPr>
        <w:t xml:space="preserve"> </w:t>
      </w:r>
      <w:r>
        <w:rPr>
          <w:sz w:val="28"/>
        </w:rPr>
        <w:t>№189);</w:t>
      </w: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621"/>
        </w:tabs>
        <w:spacing w:line="276" w:lineRule="auto"/>
        <w:ind w:right="404" w:firstLine="566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3"/>
          <w:sz w:val="28"/>
        </w:rPr>
        <w:t xml:space="preserve"> </w:t>
      </w:r>
      <w:r>
        <w:rPr>
          <w:sz w:val="28"/>
        </w:rPr>
        <w:t>28</w:t>
      </w:r>
      <w:r>
        <w:rPr>
          <w:spacing w:val="65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67"/>
          <w:sz w:val="28"/>
        </w:rPr>
        <w:t xml:space="preserve"> </w:t>
      </w:r>
      <w:r>
        <w:rPr>
          <w:sz w:val="28"/>
        </w:rPr>
        <w:t>2010 года</w:t>
      </w:r>
    </w:p>
    <w:p w:rsidR="004E7696" w:rsidRDefault="00C27CE0">
      <w:pPr>
        <w:pStyle w:val="a3"/>
        <w:ind w:firstLine="0"/>
      </w:pPr>
      <w:r>
        <w:t>№</w:t>
      </w:r>
      <w:r>
        <w:rPr>
          <w:spacing w:val="-3"/>
        </w:rPr>
        <w:t xml:space="preserve"> </w:t>
      </w:r>
      <w:r>
        <w:t>2106);</w:t>
      </w:r>
    </w:p>
    <w:p w:rsidR="004E7696" w:rsidRDefault="00C27CE0" w:rsidP="002D3271">
      <w:pPr>
        <w:pStyle w:val="a4"/>
        <w:numPr>
          <w:ilvl w:val="1"/>
          <w:numId w:val="234"/>
        </w:numPr>
        <w:tabs>
          <w:tab w:val="left" w:pos="1554"/>
        </w:tabs>
        <w:spacing w:before="44" w:line="276" w:lineRule="auto"/>
        <w:ind w:right="443" w:firstLine="707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19 апреля 2011 года № 03-255 «О введении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4E7696" w:rsidRDefault="00C27CE0" w:rsidP="002D3271">
      <w:pPr>
        <w:pStyle w:val="a4"/>
        <w:numPr>
          <w:ilvl w:val="1"/>
          <w:numId w:val="234"/>
        </w:numPr>
        <w:tabs>
          <w:tab w:val="left" w:pos="1606"/>
        </w:tabs>
        <w:spacing w:before="1" w:line="276" w:lineRule="auto"/>
        <w:ind w:right="445" w:firstLine="707"/>
        <w:rPr>
          <w:sz w:val="28"/>
        </w:rPr>
      </w:pPr>
      <w:r>
        <w:rPr>
          <w:sz w:val="28"/>
        </w:rPr>
        <w:t>Стратегия повышения финансовой грамотности в РФ на 2017-2023</w:t>
      </w:r>
      <w:r>
        <w:rPr>
          <w:spacing w:val="1"/>
          <w:sz w:val="28"/>
        </w:rPr>
        <w:t xml:space="preserve"> </w:t>
      </w:r>
      <w:r>
        <w:rPr>
          <w:sz w:val="28"/>
        </w:rPr>
        <w:t>годы,</w:t>
      </w:r>
      <w:r>
        <w:rPr>
          <w:spacing w:val="52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52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25.09.2017</w:t>
      </w:r>
      <w:r>
        <w:rPr>
          <w:spacing w:val="-3"/>
          <w:sz w:val="28"/>
        </w:rPr>
        <w:t xml:space="preserve"> </w:t>
      </w:r>
      <w:r>
        <w:rPr>
          <w:sz w:val="28"/>
        </w:rPr>
        <w:t>№ 2039-р;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234"/>
        </w:numPr>
        <w:tabs>
          <w:tab w:val="left" w:pos="1436"/>
        </w:tabs>
        <w:spacing w:before="79" w:line="276" w:lineRule="auto"/>
        <w:ind w:right="404" w:firstLine="566"/>
        <w:rPr>
          <w:sz w:val="28"/>
        </w:rPr>
      </w:pPr>
      <w:r>
        <w:rPr>
          <w:sz w:val="28"/>
        </w:rPr>
        <w:lastRenderedPageBreak/>
        <w:t>Письмо Министерства образования и науки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12 мая 2011 года № 03-296 «Об организации внеурочной деятельности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4E7696" w:rsidRDefault="00C27CE0" w:rsidP="002D3271">
      <w:pPr>
        <w:pStyle w:val="a4"/>
        <w:numPr>
          <w:ilvl w:val="0"/>
          <w:numId w:val="233"/>
        </w:numPr>
        <w:tabs>
          <w:tab w:val="left" w:pos="1460"/>
        </w:tabs>
        <w:spacing w:before="2" w:line="276" w:lineRule="auto"/>
        <w:ind w:right="409" w:firstLine="566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программ, в том числе в части проектной деятельности</w:t>
      </w:r>
      <w:r>
        <w:rPr>
          <w:spacing w:val="-67"/>
          <w:sz w:val="28"/>
        </w:rPr>
        <w:t xml:space="preserve"> </w:t>
      </w:r>
      <w:r>
        <w:rPr>
          <w:rFonts w:ascii="Calibri" w:hAnsi="Calibri"/>
          <w:sz w:val="28"/>
        </w:rPr>
        <w:t>(</w:t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-5"/>
          <w:sz w:val="28"/>
        </w:rPr>
        <w:t xml:space="preserve"> </w:t>
      </w:r>
      <w:r>
        <w:rPr>
          <w:sz w:val="28"/>
        </w:rPr>
        <w:t>Минобрнауки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18.08.2017 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09-1672).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690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08-1189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</w:t>
      </w:r>
      <w:r>
        <w:rPr>
          <w:spacing w:val="-67"/>
          <w:sz w:val="28"/>
        </w:rPr>
        <w:t xml:space="preserve"> </w:t>
      </w:r>
      <w:r>
        <w:rPr>
          <w:sz w:val="28"/>
        </w:rPr>
        <w:t>(«Методические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студентов»);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54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12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1"/>
          <w:sz w:val="28"/>
        </w:rPr>
        <w:t xml:space="preserve"> </w:t>
      </w:r>
      <w:r>
        <w:rPr>
          <w:sz w:val="28"/>
        </w:rPr>
        <w:t>2014</w:t>
      </w:r>
      <w:r>
        <w:rPr>
          <w:spacing w:val="12"/>
          <w:sz w:val="28"/>
        </w:rPr>
        <w:t xml:space="preserve"> </w:t>
      </w:r>
      <w:r>
        <w:rPr>
          <w:sz w:val="28"/>
        </w:rPr>
        <w:t>года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2"/>
          <w:sz w:val="28"/>
        </w:rPr>
        <w:t xml:space="preserve"> </w:t>
      </w:r>
      <w:r>
        <w:rPr>
          <w:sz w:val="28"/>
        </w:rPr>
        <w:t>08-1045</w:t>
      </w:r>
      <w:r>
        <w:rPr>
          <w:spacing w:val="12"/>
          <w:sz w:val="28"/>
        </w:rPr>
        <w:t xml:space="preserve"> </w:t>
      </w:r>
      <w:r>
        <w:rPr>
          <w:sz w:val="28"/>
        </w:rPr>
        <w:t>«Об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9"/>
          <w:sz w:val="28"/>
        </w:rPr>
        <w:t xml:space="preserve"> </w:t>
      </w:r>
      <w:r>
        <w:rPr>
          <w:sz w:val="28"/>
        </w:rPr>
        <w:t>основ</w:t>
      </w:r>
      <w:r>
        <w:rPr>
          <w:spacing w:val="1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2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Устав</w:t>
      </w:r>
      <w:r>
        <w:rPr>
          <w:spacing w:val="-1"/>
          <w:sz w:val="28"/>
        </w:rPr>
        <w:t xml:space="preserve"> </w:t>
      </w:r>
      <w:r>
        <w:rPr>
          <w:sz w:val="28"/>
        </w:rPr>
        <w:t>МКОУ СОШ с. Усть - Соболевка.</w:t>
      </w:r>
    </w:p>
    <w:p w:rsidR="004E7696" w:rsidRDefault="00C27CE0">
      <w:pPr>
        <w:pStyle w:val="a3"/>
        <w:spacing w:before="48" w:line="276" w:lineRule="auto"/>
        <w:ind w:right="406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успешность, развитие творческих способностей,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4E7696" w:rsidRDefault="00C27CE0">
      <w:pPr>
        <w:pStyle w:val="a3"/>
        <w:spacing w:line="276" w:lineRule="auto"/>
        <w:ind w:right="40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Стандарта, содержит три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C27CE0" w:rsidRDefault="00C27CE0" w:rsidP="00C27CE0">
      <w:pPr>
        <w:pStyle w:val="a3"/>
        <w:spacing w:before="1" w:line="276" w:lineRule="auto"/>
        <w:ind w:right="409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Стандарта,</w:t>
      </w:r>
      <w:r>
        <w:rPr>
          <w:spacing w:val="-1"/>
        </w:rPr>
        <w:t xml:space="preserve"> </w:t>
      </w:r>
      <w:r>
        <w:t>Уставом</w:t>
      </w:r>
      <w:r>
        <w:rPr>
          <w:spacing w:val="-4"/>
        </w:rPr>
        <w:t xml:space="preserve"> </w:t>
      </w:r>
      <w:r>
        <w:t>МКОУ СОШ с. Усть – Соболевка.</w:t>
      </w:r>
    </w:p>
    <w:p w:rsidR="004E7696" w:rsidRDefault="00C27CE0" w:rsidP="00C27CE0">
      <w:pPr>
        <w:pStyle w:val="a3"/>
        <w:spacing w:before="1" w:line="276" w:lineRule="auto"/>
        <w:ind w:right="409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54"/>
        </w:tabs>
        <w:spacing w:before="79"/>
        <w:ind w:left="1553" w:hanging="164"/>
        <w:jc w:val="left"/>
        <w:rPr>
          <w:sz w:val="28"/>
        </w:rPr>
      </w:pPr>
      <w:r>
        <w:rPr>
          <w:sz w:val="28"/>
        </w:rPr>
        <w:lastRenderedPageBreak/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46"/>
          <w:tab w:val="left" w:pos="3528"/>
          <w:tab w:val="left" w:pos="5239"/>
          <w:tab w:val="left" w:pos="6699"/>
          <w:tab w:val="left" w:pos="8913"/>
        </w:tabs>
        <w:spacing w:before="50" w:line="276" w:lineRule="auto"/>
        <w:ind w:right="405" w:firstLine="70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681"/>
        </w:tabs>
        <w:spacing w:line="278" w:lineRule="auto"/>
        <w:ind w:right="410" w:firstLine="707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7696" w:rsidRDefault="00C27CE0">
      <w:pPr>
        <w:pStyle w:val="a3"/>
        <w:spacing w:line="276" w:lineRule="auto"/>
        <w:ind w:right="407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647"/>
        </w:tabs>
        <w:spacing w:line="276" w:lineRule="auto"/>
        <w:ind w:right="405" w:firstLine="707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671"/>
        </w:tabs>
        <w:spacing w:before="42" w:line="276" w:lineRule="auto"/>
        <w:ind w:right="404" w:firstLine="707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77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ИКТ-компетентности,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технологий,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 деятельности;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4E7696" w:rsidRDefault="00C27CE0">
      <w:pPr>
        <w:pStyle w:val="a3"/>
        <w:spacing w:before="49" w:line="276" w:lineRule="auto"/>
        <w:ind w:right="403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4E7696" w:rsidRDefault="00C27CE0">
      <w:pPr>
        <w:pStyle w:val="a3"/>
        <w:spacing w:before="1"/>
        <w:ind w:left="1390" w:firstLine="0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592"/>
        </w:tabs>
        <w:spacing w:before="47" w:line="276" w:lineRule="auto"/>
        <w:ind w:right="407" w:firstLine="707"/>
        <w:rPr>
          <w:sz w:val="28"/>
        </w:rPr>
      </w:pPr>
      <w:r>
        <w:rPr>
          <w:sz w:val="28"/>
        </w:rPr>
        <w:t>учебный план основного общего образования как один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ООП;</w:t>
      </w:r>
    </w:p>
    <w:p w:rsidR="004E7696" w:rsidRDefault="00C27CE0" w:rsidP="002D3271">
      <w:pPr>
        <w:pStyle w:val="a4"/>
        <w:numPr>
          <w:ilvl w:val="1"/>
          <w:numId w:val="233"/>
        </w:numPr>
        <w:tabs>
          <w:tab w:val="left" w:pos="1626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систему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Стандарта.</w:t>
      </w:r>
    </w:p>
    <w:p w:rsidR="004E7696" w:rsidRDefault="00C27CE0">
      <w:pPr>
        <w:pStyle w:val="a3"/>
        <w:spacing w:line="317" w:lineRule="exact"/>
        <w:ind w:left="1248" w:firstLine="0"/>
      </w:pPr>
      <w:r>
        <w:t>Срок 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5 лет.</w:t>
      </w:r>
    </w:p>
    <w:p w:rsidR="004E7696" w:rsidRDefault="00C27CE0">
      <w:pPr>
        <w:pStyle w:val="a3"/>
        <w:spacing w:before="41" w:line="276" w:lineRule="auto"/>
        <w:ind w:right="406" w:firstLine="566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МКОУ СОШ с.Усть - Соболевка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государственной политики РФ в области образования</w:t>
      </w:r>
      <w:r>
        <w:rPr>
          <w:b/>
        </w:rPr>
        <w:t xml:space="preserve">, </w:t>
      </w:r>
      <w:r>
        <w:t>изложенными в Законе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450"/>
        </w:tabs>
        <w:spacing w:before="1" w:line="278" w:lineRule="auto"/>
        <w:ind w:right="412" w:firstLine="566"/>
        <w:rPr>
          <w:sz w:val="28"/>
        </w:rPr>
      </w:pPr>
      <w:r>
        <w:rPr>
          <w:sz w:val="28"/>
        </w:rPr>
        <w:t>гуманистический характер образования, приоритет 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свободного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503"/>
        </w:tabs>
        <w:spacing w:line="276" w:lineRule="auto"/>
        <w:ind w:right="406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434"/>
        </w:tabs>
        <w:spacing w:line="276" w:lineRule="auto"/>
        <w:ind w:right="405" w:firstLine="566"/>
        <w:rPr>
          <w:sz w:val="28"/>
        </w:rPr>
      </w:pPr>
      <w:r>
        <w:rPr>
          <w:sz w:val="28"/>
        </w:rPr>
        <w:lastRenderedPageBreak/>
        <w:t>единство федерального культурного и образовательного 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государства;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474"/>
        </w:tabs>
        <w:spacing w:line="276" w:lineRule="auto"/>
        <w:ind w:right="404" w:firstLine="566"/>
        <w:rPr>
          <w:sz w:val="28"/>
        </w:rPr>
      </w:pPr>
      <w:r>
        <w:rPr>
          <w:sz w:val="28"/>
        </w:rPr>
        <w:t>общедоступность образования, адаптивность системы образования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611"/>
        </w:tabs>
        <w:spacing w:line="278" w:lineRule="auto"/>
        <w:ind w:right="409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522"/>
        </w:tabs>
        <w:spacing w:line="276" w:lineRule="auto"/>
        <w:ind w:right="406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ступени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картины мира;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666"/>
        </w:tabs>
        <w:spacing w:line="276" w:lineRule="auto"/>
        <w:ind w:right="40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232"/>
        </w:numPr>
        <w:tabs>
          <w:tab w:val="left" w:pos="1558"/>
        </w:tabs>
        <w:spacing w:line="276" w:lineRule="auto"/>
        <w:ind w:right="411" w:firstLine="566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принадлежности.</w:t>
      </w:r>
    </w:p>
    <w:p w:rsidR="004E7696" w:rsidRDefault="00C27CE0" w:rsidP="00E41E2E">
      <w:pPr>
        <w:pStyle w:val="a3"/>
        <w:spacing w:line="276" w:lineRule="auto"/>
        <w:ind w:right="406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МКОУ СОШ С. Усть- Соболевка</w:t>
      </w:r>
      <w:r>
        <w:rPr>
          <w:spacing w:val="1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урочную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внеурочную</w:t>
      </w:r>
      <w:r>
        <w:rPr>
          <w:spacing w:val="4"/>
        </w:rPr>
        <w:t xml:space="preserve"> </w:t>
      </w:r>
      <w:r>
        <w:t>деятельность</w:t>
      </w:r>
      <w:r w:rsidR="001D0385">
        <w:t xml:space="preserve"> </w:t>
      </w:r>
      <w:r>
        <w:t>с соблюдением требований 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нормативов.</w:t>
      </w:r>
    </w:p>
    <w:p w:rsidR="004E7696" w:rsidRDefault="00C27CE0">
      <w:pPr>
        <w:pStyle w:val="a3"/>
        <w:spacing w:line="276" w:lineRule="auto"/>
        <w:ind w:right="402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кружки,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 т.д.</w:t>
      </w:r>
    </w:p>
    <w:p w:rsidR="004E7696" w:rsidRDefault="004E7696">
      <w:pPr>
        <w:pStyle w:val="a3"/>
        <w:spacing w:before="3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231"/>
        </w:numPr>
        <w:tabs>
          <w:tab w:val="left" w:pos="1390"/>
        </w:tabs>
        <w:spacing w:line="276" w:lineRule="auto"/>
        <w:ind w:right="408"/>
      </w:pPr>
      <w:r>
        <w:t>Цели и задачи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</w:p>
    <w:p w:rsidR="004E7696" w:rsidRDefault="00C27CE0">
      <w:pPr>
        <w:pStyle w:val="a3"/>
        <w:spacing w:line="276" w:lineRule="auto"/>
        <w:ind w:right="412"/>
      </w:pPr>
      <w:r>
        <w:t>Целями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56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достижение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90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становление и развитие личности обучающегося в ее 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неповторимости.</w:t>
      </w:r>
    </w:p>
    <w:p w:rsidR="004E7696" w:rsidRDefault="00C27CE0">
      <w:pPr>
        <w:pStyle w:val="a3"/>
        <w:spacing w:line="276" w:lineRule="auto"/>
        <w:ind w:right="412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 задач: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68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(ФГОС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ООО);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75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обеспечение преемственности начального общего, основного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63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обеспечение доступности получения качественного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детьми-инвалидами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58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установление требований к воспитанию и социализации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3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38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5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индивидуализированного</w:t>
      </w:r>
    </w:p>
    <w:p w:rsidR="004E7696" w:rsidRDefault="00C27CE0">
      <w:pPr>
        <w:pStyle w:val="a3"/>
        <w:spacing w:before="79" w:line="276" w:lineRule="auto"/>
        <w:ind w:right="402" w:firstLine="0"/>
      </w:pP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формированию образовательного базиса, основанного не только на знаниях,</w:t>
      </w:r>
      <w:r>
        <w:rPr>
          <w:spacing w:val="1"/>
        </w:rPr>
        <w:t xml:space="preserve"> </w:t>
      </w:r>
      <w:r>
        <w:t>но и на соответствующем культурном уровне развития личности, созданию</w:t>
      </w:r>
      <w:r>
        <w:rPr>
          <w:spacing w:val="1"/>
        </w:rPr>
        <w:t xml:space="preserve"> </w:t>
      </w:r>
      <w:r>
        <w:t>необходимых условий</w:t>
      </w:r>
      <w:r>
        <w:rPr>
          <w:spacing w:val="-3"/>
        </w:rPr>
        <w:t xml:space="preserve"> </w:t>
      </w:r>
      <w:r>
        <w:t>для ее</w:t>
      </w:r>
      <w:r>
        <w:rPr>
          <w:spacing w:val="-1"/>
        </w:rPr>
        <w:t xml:space="preserve"> </w:t>
      </w:r>
      <w:r>
        <w:t>самореализации;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618"/>
        </w:tabs>
        <w:spacing w:before="2" w:line="276" w:lineRule="auto"/>
        <w:ind w:right="410" w:firstLine="707"/>
        <w:rPr>
          <w:sz w:val="28"/>
        </w:rPr>
      </w:pPr>
      <w:r>
        <w:rPr>
          <w:sz w:val="28"/>
        </w:rPr>
        <w:t>обеспечение эффективного сочетания урочных и внеурочных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53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партнерами;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68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выявление и развитие способностей обучающихся, в том числе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через систему клубов, секций, студий 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90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организацию интеллектуальных и творческих соревнований,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67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педагогических работников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уклада;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14"/>
        </w:tabs>
        <w:spacing w:line="276" w:lineRule="auto"/>
        <w:ind w:right="411" w:firstLine="777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2010"/>
        </w:tabs>
        <w:spacing w:line="276" w:lineRule="auto"/>
        <w:ind w:right="405" w:firstLine="777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84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4E7696" w:rsidRDefault="004E7696">
      <w:pPr>
        <w:pStyle w:val="a3"/>
        <w:spacing w:before="6"/>
        <w:ind w:left="0" w:firstLine="0"/>
        <w:jc w:val="left"/>
        <w:rPr>
          <w:sz w:val="31"/>
        </w:rPr>
      </w:pPr>
    </w:p>
    <w:p w:rsidR="004E7696" w:rsidRDefault="00C27CE0" w:rsidP="002D3271">
      <w:pPr>
        <w:pStyle w:val="1"/>
        <w:numPr>
          <w:ilvl w:val="2"/>
          <w:numId w:val="231"/>
        </w:numPr>
        <w:tabs>
          <w:tab w:val="left" w:pos="1390"/>
          <w:tab w:val="left" w:pos="3144"/>
          <w:tab w:val="left" w:pos="3660"/>
          <w:tab w:val="left" w:pos="5076"/>
          <w:tab w:val="left" w:pos="5592"/>
          <w:tab w:val="left" w:pos="7902"/>
        </w:tabs>
        <w:spacing w:line="276" w:lineRule="auto"/>
        <w:ind w:right="408"/>
      </w:pPr>
      <w:r>
        <w:t>Принципы</w:t>
      </w:r>
      <w:r>
        <w:tab/>
        <w:t>и</w:t>
      </w:r>
      <w:r>
        <w:tab/>
        <w:t>подходы</w:t>
      </w:r>
      <w:r>
        <w:tab/>
        <w:t>к</w:t>
      </w:r>
      <w:r>
        <w:tab/>
        <w:t>формированию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 образования</w:t>
      </w:r>
    </w:p>
    <w:p w:rsidR="004E7696" w:rsidRDefault="00C27CE0">
      <w:pPr>
        <w:pStyle w:val="a3"/>
        <w:spacing w:line="276" w:lineRule="auto"/>
        <w:jc w:val="left"/>
      </w:pPr>
      <w:r>
        <w:t>Методологической</w:t>
      </w:r>
      <w:r>
        <w:rPr>
          <w:spacing w:val="36"/>
        </w:rPr>
        <w:t xml:space="preserve"> </w:t>
      </w:r>
      <w:r>
        <w:t>основой</w:t>
      </w:r>
      <w:r>
        <w:rPr>
          <w:spacing w:val="39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системно-деятельностный</w:t>
      </w:r>
      <w:r>
        <w:rPr>
          <w:spacing w:val="-67"/>
        </w:rPr>
        <w:t xml:space="preserve"> </w:t>
      </w:r>
      <w:r>
        <w:t>подход,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предполагает: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606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49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8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5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5"/>
          <w:sz w:val="28"/>
        </w:rPr>
        <w:t xml:space="preserve"> </w:t>
      </w:r>
      <w:r>
        <w:rPr>
          <w:sz w:val="28"/>
        </w:rPr>
        <w:t>построения</w:t>
      </w:r>
    </w:p>
    <w:p w:rsidR="004E7696" w:rsidRDefault="00C27CE0">
      <w:pPr>
        <w:pStyle w:val="a3"/>
        <w:spacing w:before="79" w:line="276" w:lineRule="auto"/>
        <w:ind w:right="405" w:firstLine="0"/>
      </w:pP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6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многонационального,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поликонфессионального состава;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866"/>
        </w:tabs>
        <w:spacing w:line="276" w:lineRule="auto"/>
        <w:ind w:right="404" w:firstLine="77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 развития обучающихся в системе образования, переход к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(результата)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669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 основе освоения универсальных учебных действий,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мира личности обучающегося, его активной учебно-познавательной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образованию;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14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954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форм общения при построении образовательного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65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 выдающиеся способности,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2"/>
          <w:sz w:val="28"/>
        </w:rPr>
        <w:t xml:space="preserve"> </w:t>
      </w:r>
      <w:r>
        <w:rPr>
          <w:sz w:val="28"/>
        </w:rPr>
        <w:t>ОВЗ.</w:t>
      </w:r>
    </w:p>
    <w:p w:rsidR="004E7696" w:rsidRDefault="00C27CE0">
      <w:pPr>
        <w:pStyle w:val="a3"/>
        <w:spacing w:before="1" w:line="276" w:lineRule="auto"/>
        <w:ind w:right="405"/>
      </w:pPr>
      <w:r>
        <w:t>Основная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психолого-</w:t>
      </w:r>
      <w:r>
        <w:rPr>
          <w:spacing w:val="-68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11–15</w:t>
      </w:r>
      <w:r>
        <w:rPr>
          <w:spacing w:val="-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связанных: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68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с переходом от учебных действий, характерных для начальной 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и осуществляемых только совместно с классом как учебной общностью и 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смыслового и операционно-технического компонентов, становление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сотрудничества;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73"/>
        </w:tabs>
        <w:spacing w:before="79" w:line="276" w:lineRule="auto"/>
        <w:ind w:right="405" w:firstLine="707"/>
        <w:rPr>
          <w:sz w:val="28"/>
        </w:rPr>
      </w:pPr>
      <w:r>
        <w:rPr>
          <w:sz w:val="28"/>
        </w:rPr>
        <w:t>с осуществлением на каждом возрастном уровне (11–13 и 13–15 лет),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развитию рефлексии общих способов действий и возможностей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 перспективе;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6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с формированием у обучающегося научного типа мышления, 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9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90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с изменением формы организации учебной деятельности 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классно-урочной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лабораторно-семинарской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лекционно-</w:t>
      </w:r>
      <w:r>
        <w:rPr>
          <w:spacing w:val="-68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исследовательской.</w:t>
      </w:r>
    </w:p>
    <w:p w:rsidR="004E7696" w:rsidRDefault="00C27CE0">
      <w:pPr>
        <w:pStyle w:val="a3"/>
        <w:spacing w:line="276" w:lineRule="auto"/>
        <w:ind w:right="404"/>
      </w:pPr>
      <w:r>
        <w:t>Переход обучающегося в основную школу совпадает с первым этапом</w:t>
      </w:r>
      <w:r>
        <w:rPr>
          <w:spacing w:val="1"/>
        </w:rPr>
        <w:t xml:space="preserve"> </w:t>
      </w:r>
      <w:r>
        <w:lastRenderedPageBreak/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(11–13 лет, 5–7 классы), характеризующимся началом перехода 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самосознания – представления о том, что он уже не ребенок, т. е. 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взрослых.</w:t>
      </w:r>
    </w:p>
    <w:p w:rsidR="004E7696" w:rsidRDefault="00C27CE0">
      <w:pPr>
        <w:pStyle w:val="a3"/>
        <w:spacing w:before="2" w:line="276" w:lineRule="auto"/>
        <w:ind w:right="403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(14–15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характеризуется: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58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бурным,</w:t>
      </w:r>
      <w:r>
        <w:rPr>
          <w:spacing w:val="-12"/>
          <w:sz w:val="28"/>
        </w:rPr>
        <w:t xml:space="preserve"> </w:t>
      </w:r>
      <w:r>
        <w:rPr>
          <w:sz w:val="28"/>
        </w:rPr>
        <w:t>скачкообразным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1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е.</w:t>
      </w:r>
      <w:r>
        <w:rPr>
          <w:spacing w:val="-11"/>
          <w:sz w:val="28"/>
        </w:rPr>
        <w:t xml:space="preserve"> </w:t>
      </w:r>
      <w:r>
        <w:rPr>
          <w:sz w:val="28"/>
        </w:rPr>
        <w:t>происходящими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сравнительно короткий срок многочисленными качественными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переживаний;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623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стремлением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к общению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801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«кодексу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товарищества», в котором заданы важнейшие нормы социального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мира;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736"/>
        </w:tabs>
        <w:spacing w:before="79" w:line="276" w:lineRule="auto"/>
        <w:ind w:right="403" w:firstLine="707"/>
        <w:rPr>
          <w:sz w:val="28"/>
        </w:rPr>
      </w:pPr>
      <w:r>
        <w:rPr>
          <w:sz w:val="28"/>
        </w:rPr>
        <w:t>обостренной,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существуют в мире взрослых и в 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 порождающей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интенсивное формирование нравственных понятий и убеждений, 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998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противоречием между потребностью подростков в признании их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протеста;</w:t>
      </w:r>
    </w:p>
    <w:p w:rsidR="004E7696" w:rsidRDefault="00C27CE0" w:rsidP="002D3271">
      <w:pPr>
        <w:pStyle w:val="a4"/>
        <w:numPr>
          <w:ilvl w:val="3"/>
          <w:numId w:val="231"/>
        </w:numPr>
        <w:tabs>
          <w:tab w:val="left" w:pos="1570"/>
        </w:tabs>
        <w:spacing w:before="2" w:line="276" w:lineRule="auto"/>
        <w:ind w:right="403" w:firstLine="707"/>
        <w:rPr>
          <w:sz w:val="28"/>
        </w:rPr>
      </w:pPr>
      <w:r>
        <w:rPr>
          <w:sz w:val="28"/>
        </w:rPr>
        <w:t>изменением социальной ситуации развития: ростом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перегрузок, характером социальных взаимодействий, способами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(СМИ,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Интернет).</w:t>
      </w:r>
    </w:p>
    <w:p w:rsidR="004E7696" w:rsidRDefault="00C27CE0">
      <w:pPr>
        <w:pStyle w:val="a3"/>
        <w:spacing w:line="276" w:lineRule="auto"/>
        <w:ind w:right="410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условий и методик</w:t>
      </w:r>
      <w:r>
        <w:rPr>
          <w:spacing w:val="-3"/>
        </w:rPr>
        <w:t xml:space="preserve"> </w:t>
      </w:r>
      <w:r>
        <w:t>обучения.</w:t>
      </w:r>
    </w:p>
    <w:p w:rsidR="004E7696" w:rsidRDefault="00C27CE0">
      <w:pPr>
        <w:pStyle w:val="a3"/>
        <w:spacing w:line="276" w:lineRule="auto"/>
        <w:ind w:right="406"/>
      </w:pPr>
      <w:r>
        <w:lastRenderedPageBreak/>
        <w:t>Объективно необходимое для подготовки к будущей жизни 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решения соответствующей задачи воспитания подростка в</w:t>
      </w:r>
      <w:r>
        <w:rPr>
          <w:spacing w:val="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смены прежнего типа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4E7696" w:rsidRDefault="004E7696">
      <w:pPr>
        <w:pStyle w:val="a3"/>
        <w:spacing w:before="6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1"/>
          <w:numId w:val="235"/>
        </w:numPr>
        <w:tabs>
          <w:tab w:val="left" w:pos="1959"/>
        </w:tabs>
        <w:spacing w:line="276" w:lineRule="auto"/>
        <w:ind w:left="682" w:right="402" w:firstLine="707"/>
        <w:jc w:val="both"/>
      </w:pPr>
      <w:r>
        <w:t>Планируемые результаты освоения обучающимися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4E7696" w:rsidRDefault="00C27CE0" w:rsidP="002D3271">
      <w:pPr>
        <w:pStyle w:val="a4"/>
        <w:numPr>
          <w:ilvl w:val="2"/>
          <w:numId w:val="235"/>
        </w:numPr>
        <w:tabs>
          <w:tab w:val="left" w:pos="2091"/>
        </w:tabs>
        <w:spacing w:before="1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положения</w:t>
      </w:r>
    </w:p>
    <w:p w:rsidR="004E7696" w:rsidRDefault="00C27CE0">
      <w:pPr>
        <w:pStyle w:val="a3"/>
        <w:spacing w:before="43" w:line="276" w:lineRule="auto"/>
        <w:ind w:right="40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основного общего образования (ООП ООО) представляют собой</w:t>
      </w:r>
      <w:r>
        <w:rPr>
          <w:spacing w:val="1"/>
        </w:rPr>
        <w:t xml:space="preserve"> </w:t>
      </w:r>
      <w:r>
        <w:t>систему ведущих целевых установок и ожидаемых результатов освоения всех</w:t>
      </w:r>
      <w:r>
        <w:rPr>
          <w:spacing w:val="-67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</w:t>
      </w:r>
      <w:r>
        <w:rPr>
          <w:spacing w:val="1"/>
        </w:rPr>
        <w:t xml:space="preserve"> </w:t>
      </w:r>
      <w:r>
        <w:t>ООО, выступая содержательной и критериальной основой для 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 воспитания и социализации,</w:t>
      </w:r>
      <w:r>
        <w:rPr>
          <w:spacing w:val="1"/>
        </w:rPr>
        <w:t xml:space="preserve"> </w:t>
      </w:r>
      <w:r>
        <w:t>с одной стороны, и системы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 другой.</w:t>
      </w:r>
    </w:p>
    <w:p w:rsidR="004E7696" w:rsidRDefault="00C27CE0">
      <w:pPr>
        <w:pStyle w:val="a3"/>
        <w:spacing w:before="79" w:line="276" w:lineRule="auto"/>
        <w:ind w:right="4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 личностных, метапредметных и предметных – устанавливает 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 осваивают учащиеся в ходе обучения, особо выделяя среди них 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-14"/>
        </w:rPr>
        <w:t xml:space="preserve"> </w:t>
      </w:r>
      <w:r>
        <w:t>аттестацию</w:t>
      </w:r>
      <w:r>
        <w:rPr>
          <w:spacing w:val="-14"/>
        </w:rPr>
        <w:t xml:space="preserve"> </w:t>
      </w:r>
      <w:r>
        <w:t>выпускников.</w:t>
      </w:r>
      <w:r>
        <w:rPr>
          <w:spacing w:val="-13"/>
        </w:rPr>
        <w:t xml:space="preserve"> </w:t>
      </w:r>
      <w:r>
        <w:t>Успешное</w:t>
      </w:r>
      <w:r>
        <w:rPr>
          <w:spacing w:val="-13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требует</w:t>
      </w:r>
      <w:r>
        <w:rPr>
          <w:spacing w:val="-67"/>
        </w:rPr>
        <w:t xml:space="preserve"> </w:t>
      </w:r>
      <w:r>
        <w:t>от обучающихся овладения системой учебных действий (универсальных 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8"/>
        </w:rPr>
        <w:t xml:space="preserve"> </w:t>
      </w:r>
      <w:r>
        <w:t>познавательных)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материалом</w:t>
      </w:r>
      <w:r>
        <w:rPr>
          <w:spacing w:val="-9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прежде</w:t>
      </w:r>
      <w:r>
        <w:rPr>
          <w:spacing w:val="-8"/>
        </w:rPr>
        <w:t xml:space="preserve"> </w:t>
      </w:r>
      <w:r>
        <w:t>всего,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67"/>
        </w:rPr>
        <w:t xml:space="preserve"> </w:t>
      </w:r>
      <w:r>
        <w:t>обучения.</w:t>
      </w:r>
    </w:p>
    <w:p w:rsidR="004E7696" w:rsidRDefault="00C27CE0">
      <w:pPr>
        <w:pStyle w:val="a3"/>
        <w:spacing w:before="3" w:line="276" w:lineRule="auto"/>
        <w:ind w:right="402"/>
      </w:pPr>
      <w:r>
        <w:t>В соответствии с реализуемой ФГОС ООО деятельностной 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большинства обучающихся и ближайшей перспективы их развития. Такой</w:t>
      </w:r>
      <w:r>
        <w:rPr>
          <w:spacing w:val="1"/>
        </w:rPr>
        <w:t xml:space="preserve"> </w:t>
      </w:r>
      <w:r>
        <w:t>подход позволяет определять динамическую картину развития обучающихся,</w:t>
      </w:r>
      <w:r>
        <w:rPr>
          <w:spacing w:val="-67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ребенка.</w:t>
      </w:r>
    </w:p>
    <w:p w:rsidR="004E7696" w:rsidRDefault="00C27CE0" w:rsidP="002D3271">
      <w:pPr>
        <w:pStyle w:val="1"/>
        <w:numPr>
          <w:ilvl w:val="2"/>
          <w:numId w:val="235"/>
        </w:numPr>
        <w:tabs>
          <w:tab w:val="left" w:pos="2091"/>
        </w:tabs>
        <w:spacing w:before="2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планируемых</w:t>
      </w:r>
      <w:r>
        <w:rPr>
          <w:spacing w:val="-14"/>
        </w:rPr>
        <w:t xml:space="preserve"> </w:t>
      </w:r>
      <w:r>
        <w:t>результатов</w:t>
      </w:r>
    </w:p>
    <w:p w:rsidR="004E7696" w:rsidRDefault="00C27CE0">
      <w:pPr>
        <w:pStyle w:val="a3"/>
        <w:spacing w:before="46" w:line="276" w:lineRule="auto"/>
        <w:ind w:right="404"/>
      </w:pPr>
      <w:r>
        <w:lastRenderedPageBreak/>
        <w:t>Планируемые результаты опираются на ведущие целевые установки,</w:t>
      </w:r>
      <w:r>
        <w:rPr>
          <w:spacing w:val="1"/>
        </w:rPr>
        <w:t xml:space="preserve"> </w:t>
      </w:r>
      <w:r>
        <w:t>отражающие основной, сущностный вклад каждой изучаемой программы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способностей.</w:t>
      </w:r>
    </w:p>
    <w:p w:rsidR="004E7696" w:rsidRDefault="00C27CE0">
      <w:pPr>
        <w:pStyle w:val="a3"/>
        <w:ind w:left="1390" w:firstLine="0"/>
      </w:pPr>
      <w:r>
        <w:t>В</w:t>
      </w:r>
      <w:r>
        <w:rPr>
          <w:spacing w:val="-11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выделяется</w:t>
      </w:r>
      <w:r>
        <w:rPr>
          <w:spacing w:val="-1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группы:</w:t>
      </w:r>
    </w:p>
    <w:p w:rsidR="004E7696" w:rsidRDefault="00C27CE0" w:rsidP="002D3271">
      <w:pPr>
        <w:pStyle w:val="a4"/>
        <w:numPr>
          <w:ilvl w:val="0"/>
          <w:numId w:val="230"/>
        </w:numPr>
        <w:tabs>
          <w:tab w:val="left" w:pos="1884"/>
        </w:tabs>
        <w:spacing w:before="48" w:line="276" w:lineRule="auto"/>
        <w:ind w:right="408" w:firstLine="707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8"/>
          <w:sz w:val="28"/>
        </w:rPr>
        <w:t xml:space="preserve"> </w:t>
      </w:r>
      <w:r>
        <w:rPr>
          <w:sz w:val="28"/>
        </w:rPr>
        <w:t>и раскрывают и детализируют основные направленности 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достижения этой группы планируемых результатов ведется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неперсонифицированной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4E7696" w:rsidRDefault="00C27CE0" w:rsidP="002D3271">
      <w:pPr>
        <w:pStyle w:val="a4"/>
        <w:numPr>
          <w:ilvl w:val="0"/>
          <w:numId w:val="230"/>
        </w:numPr>
        <w:tabs>
          <w:tab w:val="left" w:pos="1770"/>
        </w:tabs>
        <w:spacing w:before="1" w:line="276" w:lineRule="auto"/>
        <w:ind w:right="404" w:firstLine="707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 и детализируют основные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результатов.</w:t>
      </w:r>
    </w:p>
    <w:p w:rsidR="004E7696" w:rsidRDefault="00C27CE0" w:rsidP="002D3271">
      <w:pPr>
        <w:pStyle w:val="a4"/>
        <w:numPr>
          <w:ilvl w:val="0"/>
          <w:numId w:val="230"/>
        </w:numPr>
        <w:tabs>
          <w:tab w:val="left" w:pos="1673"/>
        </w:tabs>
        <w:spacing w:line="276" w:lineRule="auto"/>
        <w:ind w:right="411" w:firstLine="77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представлены в соответствии с группами результатов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1D0385" w:rsidRDefault="00C27CE0" w:rsidP="00E41E2E">
      <w:pPr>
        <w:pStyle w:val="a3"/>
        <w:spacing w:line="320" w:lineRule="exact"/>
        <w:ind w:left="1390" w:firstLine="0"/>
      </w:pPr>
      <w:r>
        <w:t>Предметные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приводятся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блоках</w:t>
      </w:r>
      <w:r>
        <w:rPr>
          <w:spacing w:val="24"/>
        </w:rPr>
        <w:t xml:space="preserve"> </w:t>
      </w:r>
      <w:r>
        <w:t>«Выпускник</w:t>
      </w:r>
      <w:r>
        <w:rPr>
          <w:spacing w:val="17"/>
        </w:rPr>
        <w:t xml:space="preserve"> </w:t>
      </w:r>
      <w:r>
        <w:t>научится»</w:t>
      </w:r>
    </w:p>
    <w:p w:rsidR="004E7696" w:rsidRDefault="00C27CE0" w:rsidP="001D0385">
      <w:pPr>
        <w:pStyle w:val="a3"/>
        <w:spacing w:line="320" w:lineRule="exact"/>
        <w:ind w:firstLine="0"/>
      </w:pPr>
      <w:r>
        <w:rPr>
          <w:spacing w:val="17"/>
        </w:rPr>
        <w:t xml:space="preserve"> </w:t>
      </w:r>
      <w:r>
        <w:t>и</w:t>
      </w:r>
      <w:r w:rsidR="001D0385"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70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язык»,</w:t>
      </w:r>
      <w:r>
        <w:rPr>
          <w:spacing w:val="63"/>
        </w:rPr>
        <w:t xml:space="preserve"> </w:t>
      </w:r>
      <w:r>
        <w:t>«Родная</w:t>
      </w:r>
      <w:r>
        <w:rPr>
          <w:spacing w:val="64"/>
        </w:rPr>
        <w:t xml:space="preserve"> </w:t>
      </w:r>
      <w:r>
        <w:t>(русская)</w:t>
      </w:r>
      <w:r>
        <w:rPr>
          <w:spacing w:val="64"/>
        </w:rPr>
        <w:t xml:space="preserve"> </w:t>
      </w:r>
      <w:r>
        <w:t>литература»,</w:t>
      </w:r>
      <w:r>
        <w:rPr>
          <w:spacing w:val="63"/>
        </w:rPr>
        <w:t xml:space="preserve"> </w:t>
      </w:r>
      <w:r>
        <w:t>«Иностранный</w:t>
      </w:r>
      <w:r>
        <w:rPr>
          <w:spacing w:val="66"/>
        </w:rPr>
        <w:t xml:space="preserve"> </w:t>
      </w:r>
      <w:r>
        <w:t>язык</w:t>
      </w:r>
      <w:r>
        <w:rPr>
          <w:spacing w:val="65"/>
        </w:rPr>
        <w:t xml:space="preserve"> </w:t>
      </w:r>
      <w:r>
        <w:t>(английский)»,</w:t>
      </w:r>
    </w:p>
    <w:p w:rsidR="004E7696" w:rsidRDefault="00C27CE0" w:rsidP="00EB4D76">
      <w:pPr>
        <w:pStyle w:val="a3"/>
        <w:spacing w:line="278" w:lineRule="auto"/>
        <w:ind w:right="402" w:firstLine="0"/>
      </w:pP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5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 w:rsidR="00EB4D76">
        <w:t xml:space="preserve"> </w:t>
      </w:r>
      <w:r>
        <w:t>«Физика»,</w:t>
      </w:r>
      <w:r>
        <w:rPr>
          <w:spacing w:val="42"/>
        </w:rPr>
        <w:t xml:space="preserve"> </w:t>
      </w:r>
      <w:r>
        <w:t>«Биология»,</w:t>
      </w:r>
      <w:r>
        <w:rPr>
          <w:spacing w:val="43"/>
        </w:rPr>
        <w:t xml:space="preserve"> </w:t>
      </w:r>
      <w:r>
        <w:t>«Химия»,</w:t>
      </w:r>
      <w:r>
        <w:rPr>
          <w:spacing w:val="43"/>
        </w:rPr>
        <w:t xml:space="preserve"> </w:t>
      </w:r>
      <w:r>
        <w:t>«Изобразительное</w:t>
      </w:r>
      <w:r>
        <w:rPr>
          <w:spacing w:val="41"/>
        </w:rPr>
        <w:t xml:space="preserve"> </w:t>
      </w:r>
      <w:r>
        <w:t>искусство»,</w:t>
      </w:r>
      <w:r>
        <w:rPr>
          <w:spacing w:val="43"/>
        </w:rPr>
        <w:t xml:space="preserve"> </w:t>
      </w:r>
      <w:r>
        <w:t>«Музыка»,</w:t>
      </w:r>
      <w:r w:rsidR="00EB4D76"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4E7696" w:rsidRDefault="00C27CE0">
      <w:pPr>
        <w:pStyle w:val="a3"/>
        <w:spacing w:line="276" w:lineRule="auto"/>
        <w:ind w:right="404"/>
      </w:pPr>
      <w:r>
        <w:t>Планируемые результаты, отнесенные к блоку «Выпускник 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 действий с изучаемым опорным учебным материалом ожидается от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основных задач образования на данном уровне и необходимость для</w:t>
      </w:r>
      <w:r>
        <w:rPr>
          <w:spacing w:val="-67"/>
        </w:rPr>
        <w:t xml:space="preserve"> </w:t>
      </w:r>
      <w:r>
        <w:t>последующего обучения, а также потенциальная возможность их достижения</w:t>
      </w:r>
      <w:r>
        <w:rPr>
          <w:spacing w:val="-67"/>
        </w:rPr>
        <w:t xml:space="preserve"> </w:t>
      </w:r>
      <w:r>
        <w:t>большинством обучающихся. Иными словами, в этот блок включается такой</w:t>
      </w:r>
      <w:r>
        <w:rPr>
          <w:spacing w:val="1"/>
        </w:rPr>
        <w:t xml:space="preserve"> </w:t>
      </w:r>
      <w:r>
        <w:t>круг учебных задач, построенных на опорном учебном материале, 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обучающихся.</w:t>
      </w:r>
    </w:p>
    <w:p w:rsidR="004E7696" w:rsidRDefault="00C27CE0">
      <w:pPr>
        <w:pStyle w:val="a3"/>
        <w:spacing w:before="1"/>
        <w:ind w:left="1390" w:firstLine="0"/>
      </w:pPr>
      <w:r>
        <w:t xml:space="preserve">Достижение   </w:t>
      </w:r>
      <w:r>
        <w:rPr>
          <w:spacing w:val="9"/>
        </w:rPr>
        <w:t xml:space="preserve"> </w:t>
      </w:r>
      <w:r>
        <w:t xml:space="preserve">планируемых    </w:t>
      </w:r>
      <w:r>
        <w:rPr>
          <w:spacing w:val="8"/>
        </w:rPr>
        <w:t xml:space="preserve"> </w:t>
      </w:r>
      <w:r>
        <w:t xml:space="preserve">результатов,    </w:t>
      </w:r>
      <w:r>
        <w:rPr>
          <w:spacing w:val="7"/>
        </w:rPr>
        <w:t xml:space="preserve"> </w:t>
      </w:r>
      <w:r>
        <w:t xml:space="preserve">отнесенных    </w:t>
      </w:r>
      <w:r>
        <w:rPr>
          <w:spacing w:val="7"/>
        </w:rPr>
        <w:t xml:space="preserve"> </w:t>
      </w:r>
      <w:r>
        <w:t xml:space="preserve">к    </w:t>
      </w:r>
      <w:r>
        <w:rPr>
          <w:spacing w:val="8"/>
        </w:rPr>
        <w:t xml:space="preserve"> </w:t>
      </w:r>
      <w:r>
        <w:t>блоку</w:t>
      </w:r>
    </w:p>
    <w:p w:rsidR="004E7696" w:rsidRDefault="00C27CE0">
      <w:pPr>
        <w:pStyle w:val="a3"/>
        <w:spacing w:before="48" w:line="276" w:lineRule="auto"/>
        <w:ind w:right="404" w:firstLine="0"/>
      </w:pPr>
      <w:r>
        <w:t>«Выпускник научится», выносится на итоговое оценивание, которое может</w:t>
      </w:r>
      <w:r>
        <w:rPr>
          <w:spacing w:val="1"/>
        </w:rPr>
        <w:t xml:space="preserve"> </w:t>
      </w:r>
      <w:r>
        <w:lastRenderedPageBreak/>
        <w:t>осуществляться как в ходе обучения (с помощью накопленной оценки или</w:t>
      </w:r>
      <w:r>
        <w:rPr>
          <w:spacing w:val="1"/>
        </w:rPr>
        <w:t xml:space="preserve"> </w:t>
      </w:r>
      <w:r>
        <w:t>портфеля индивидуальных достижений), так и в конце обучения,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этого блока на уровне ведется с помощью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-67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 единственным основанием для положительного решения вопроса о</w:t>
      </w:r>
      <w:r>
        <w:rPr>
          <w:spacing w:val="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обучения.</w:t>
      </w:r>
    </w:p>
    <w:p w:rsidR="004E7696" w:rsidRDefault="00C27CE0">
      <w:pPr>
        <w:pStyle w:val="a3"/>
        <w:spacing w:before="1"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 соответствующий планируемым результатам этого блока, 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50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мотивированные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способные</w:t>
      </w:r>
      <w:r>
        <w:rPr>
          <w:spacing w:val="58"/>
        </w:rPr>
        <w:t xml:space="preserve"> </w:t>
      </w:r>
      <w:r>
        <w:t>учащиеся.</w:t>
      </w:r>
      <w:r>
        <w:rPr>
          <w:spacing w:val="51"/>
        </w:rPr>
        <w:t xml:space="preserve"> </w:t>
      </w:r>
      <w:r>
        <w:t>В</w:t>
      </w:r>
    </w:p>
    <w:p w:rsidR="004E7696" w:rsidRDefault="00C27CE0">
      <w:pPr>
        <w:pStyle w:val="a3"/>
        <w:spacing w:before="79" w:line="276" w:lineRule="auto"/>
        <w:ind w:right="407" w:firstLine="0"/>
      </w:pPr>
      <w:r>
        <w:t>повседневной практике преподавания цели данного блока не отрабатываются</w:t>
      </w:r>
      <w:r>
        <w:rPr>
          <w:spacing w:val="-67"/>
        </w:rPr>
        <w:t xml:space="preserve"> </w:t>
      </w:r>
      <w:r>
        <w:t>со всеми без исключения обучающимися как в силу повышенной сложности</w:t>
      </w:r>
      <w:r>
        <w:rPr>
          <w:spacing w:val="1"/>
        </w:rPr>
        <w:t xml:space="preserve"> </w:t>
      </w:r>
      <w:r>
        <w:t>учебных действий, так и в силу повышенной сложности учебного материала</w:t>
      </w:r>
      <w:r>
        <w:rPr>
          <w:spacing w:val="1"/>
        </w:rPr>
        <w:t xml:space="preserve"> </w:t>
      </w:r>
      <w:r>
        <w:t>и/или его пропедевтического характера на данном уровне обучения. 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 информации. Соответствующая группа результатов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выделена курсивом.</w:t>
      </w:r>
    </w:p>
    <w:p w:rsidR="004E7696" w:rsidRDefault="00C27CE0">
      <w:pPr>
        <w:pStyle w:val="a3"/>
        <w:spacing w:before="2" w:line="276" w:lineRule="auto"/>
        <w:ind w:right="402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из блока «Выпускник получит возможность научиться», могут</w:t>
      </w:r>
      <w:r>
        <w:rPr>
          <w:spacing w:val="1"/>
        </w:rPr>
        <w:t xml:space="preserve"> </w:t>
      </w:r>
      <w:r>
        <w:t>включаться в материалы итогового контроля блока «Выпускник научится».</w:t>
      </w:r>
      <w:r>
        <w:rPr>
          <w:spacing w:val="1"/>
        </w:rPr>
        <w:t xml:space="preserve"> </w:t>
      </w:r>
      <w:r>
        <w:t>Основные цели такого включения – предоставить возможность обучающимся</w:t>
      </w:r>
      <w:r>
        <w:rPr>
          <w:spacing w:val="-67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-67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промежуточного оценивания, а полученные результаты фиксировать в виде</w:t>
      </w:r>
      <w:r>
        <w:rPr>
          <w:spacing w:val="1"/>
        </w:rPr>
        <w:t xml:space="preserve"> </w:t>
      </w:r>
      <w:r>
        <w:t>накопленной оценки (например, в форме портфеля достижений) и учитывать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-1"/>
        </w:rPr>
        <w:t xml:space="preserve"> </w:t>
      </w:r>
      <w:r>
        <w:t>определении итоговой</w:t>
      </w:r>
      <w:r>
        <w:rPr>
          <w:spacing w:val="-4"/>
        </w:rPr>
        <w:t xml:space="preserve"> </w:t>
      </w:r>
      <w:r>
        <w:t>оценки.</w:t>
      </w:r>
    </w:p>
    <w:p w:rsidR="004E7696" w:rsidRDefault="00C27CE0">
      <w:pPr>
        <w:pStyle w:val="a3"/>
        <w:spacing w:before="1" w:line="276" w:lineRule="auto"/>
        <w:ind w:right="410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реализацию и достижение планируемых результатов, от</w:t>
      </w:r>
      <w:r>
        <w:rPr>
          <w:spacing w:val="1"/>
        </w:rPr>
        <w:t xml:space="preserve"> </w:t>
      </w:r>
      <w:r>
        <w:t>учителя требуется использование таких педагогических технологий, 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обучающихся.</w:t>
      </w:r>
    </w:p>
    <w:p w:rsidR="004E7696" w:rsidRDefault="00C27CE0" w:rsidP="002D3271">
      <w:pPr>
        <w:pStyle w:val="1"/>
        <w:numPr>
          <w:ilvl w:val="2"/>
          <w:numId w:val="235"/>
        </w:numPr>
        <w:tabs>
          <w:tab w:val="left" w:pos="2124"/>
        </w:tabs>
        <w:spacing w:before="4" w:line="276" w:lineRule="auto"/>
        <w:ind w:left="682" w:right="407" w:firstLine="707"/>
      </w:pPr>
      <w:r>
        <w:t>Личностные результаты освоения основной образовательной</w:t>
      </w:r>
      <w:r>
        <w:rPr>
          <w:spacing w:val="1"/>
        </w:rPr>
        <w:t xml:space="preserve"> </w:t>
      </w:r>
      <w:r>
        <w:t>программы: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788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к прошлому и настоящему многонационального народа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и языков народов России, осознание и ощущение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</w:t>
      </w:r>
      <w:r>
        <w:rPr>
          <w:spacing w:val="69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6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человечества</w:t>
      </w:r>
    </w:p>
    <w:p w:rsidR="004E7696" w:rsidRDefault="00C27CE0">
      <w:pPr>
        <w:pStyle w:val="a3"/>
        <w:spacing w:before="79" w:line="276" w:lineRule="auto"/>
        <w:ind w:right="409" w:firstLine="0"/>
      </w:pP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 истории народов и государств, находившихся на территории</w:t>
      </w:r>
      <w:r>
        <w:rPr>
          <w:spacing w:val="1"/>
        </w:rPr>
        <w:t xml:space="preserve"> </w:t>
      </w:r>
      <w:r>
        <w:t>современной России); интериоризация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 религии, традициям, языкам, ценностям народов России и народов</w:t>
      </w:r>
      <w:r>
        <w:rPr>
          <w:spacing w:val="1"/>
        </w:rPr>
        <w:t xml:space="preserve"> </w:t>
      </w:r>
      <w:r>
        <w:t>мира.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860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 на основе мотивации к обучению и познанию; готовность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7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858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отсутствию;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2"/>
          <w:sz w:val="28"/>
        </w:rPr>
        <w:t xml:space="preserve"> </w:t>
      </w:r>
      <w:r>
        <w:rPr>
          <w:sz w:val="28"/>
        </w:rPr>
        <w:t>норм</w:t>
      </w:r>
      <w:r>
        <w:rPr>
          <w:spacing w:val="2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23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22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22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расточительном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потребительстве;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государственности; понимание значения нравственности, веры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опыта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социально значимом труде. Осознание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в жизни человека и общества, принятие ценности семейной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семьи.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774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мира.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673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Осознанное,</w:t>
      </w:r>
      <w:r>
        <w:rPr>
          <w:spacing w:val="-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44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43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3"/>
          <w:sz w:val="28"/>
        </w:rPr>
        <w:t xml:space="preserve"> </w:t>
      </w:r>
      <w:r>
        <w:rPr>
          <w:sz w:val="28"/>
        </w:rPr>
        <w:t>языку,</w:t>
      </w:r>
      <w:r>
        <w:rPr>
          <w:spacing w:val="45"/>
          <w:sz w:val="28"/>
        </w:rPr>
        <w:t xml:space="preserve"> </w:t>
      </w:r>
      <w:r>
        <w:rPr>
          <w:sz w:val="28"/>
        </w:rPr>
        <w:t>вере,</w:t>
      </w:r>
      <w:r>
        <w:rPr>
          <w:spacing w:val="43"/>
          <w:sz w:val="28"/>
        </w:rPr>
        <w:t xml:space="preserve"> </w:t>
      </w:r>
      <w:r>
        <w:rPr>
          <w:sz w:val="28"/>
        </w:rPr>
        <w:t>гражданской</w:t>
      </w:r>
    </w:p>
    <w:p w:rsidR="004E7696" w:rsidRDefault="00C27CE0">
      <w:pPr>
        <w:pStyle w:val="a3"/>
        <w:spacing w:before="79" w:line="276" w:lineRule="auto"/>
        <w:ind w:right="406" w:firstLine="0"/>
      </w:pPr>
      <w:r>
        <w:t>позиции.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 в нем взаимопонимания (идентификация себя как 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переговоров).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747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4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(формирование готовности к участию в процессе упорядочения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связей и отношений, в которые включены и которые 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участвовать в жизнедеятельности подросткового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институтами;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ценности продуктивной организации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«другого»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организации деятельности, рефлексии изменений,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 потенциала).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685"/>
        </w:tabs>
        <w:spacing w:before="3" w:line="276" w:lineRule="auto"/>
        <w:ind w:right="412" w:firstLine="707"/>
        <w:rPr>
          <w:sz w:val="28"/>
        </w:rPr>
      </w:pPr>
      <w:r>
        <w:rPr>
          <w:sz w:val="28"/>
        </w:rPr>
        <w:t>Сформированность ценности здорового и безопасного образа 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транспорте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дорогах.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702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Развитость эстетического сознания через освоение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50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49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49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окружающего</w:t>
      </w:r>
    </w:p>
    <w:p w:rsidR="004E7696" w:rsidRDefault="00C27CE0">
      <w:pPr>
        <w:pStyle w:val="a3"/>
        <w:spacing w:before="79" w:line="276" w:lineRule="auto"/>
        <w:ind w:right="405" w:firstLine="0"/>
      </w:pPr>
      <w:r>
        <w:t>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 художественными произведениями, 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 личностно-значимой ценности).</w:t>
      </w:r>
    </w:p>
    <w:p w:rsidR="004E7696" w:rsidRDefault="00C27CE0" w:rsidP="002D3271">
      <w:pPr>
        <w:pStyle w:val="a4"/>
        <w:numPr>
          <w:ilvl w:val="0"/>
          <w:numId w:val="229"/>
        </w:numPr>
        <w:tabs>
          <w:tab w:val="left" w:pos="1680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Сформированность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4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9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к занятиям сельскохозяйственным трудом, к 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деятельности).</w:t>
      </w:r>
    </w:p>
    <w:p w:rsidR="004E7696" w:rsidRDefault="00C27CE0" w:rsidP="002D3271">
      <w:pPr>
        <w:pStyle w:val="1"/>
        <w:numPr>
          <w:ilvl w:val="2"/>
          <w:numId w:val="235"/>
        </w:numPr>
        <w:tabs>
          <w:tab w:val="left" w:pos="2091"/>
        </w:tabs>
        <w:spacing w:before="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ООП</w:t>
      </w:r>
    </w:p>
    <w:p w:rsidR="004E7696" w:rsidRDefault="00C27CE0">
      <w:pPr>
        <w:pStyle w:val="a3"/>
        <w:spacing w:before="45" w:line="276" w:lineRule="auto"/>
        <w:ind w:right="403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межпредметные понятия и универсальные учебные действия 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коммуникативные).</w:t>
      </w:r>
    </w:p>
    <w:p w:rsidR="004E7696" w:rsidRDefault="00C27CE0">
      <w:pPr>
        <w:pStyle w:val="1"/>
        <w:spacing w:before="3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4E7696" w:rsidRDefault="00C27CE0">
      <w:pPr>
        <w:pStyle w:val="a3"/>
        <w:spacing w:before="45" w:line="276" w:lineRule="auto"/>
        <w:ind w:right="402"/>
      </w:pPr>
      <w:r>
        <w:t>Условием формирования межпредметных понятий, таких как 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обучающимися основами читательской компетенции, приобретение навыков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основ читательской компетенции. Учащиеся овладеют чтением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 к трудовой и социальной деятельности. У выпускников будет</w:t>
      </w:r>
      <w:r>
        <w:rPr>
          <w:spacing w:val="1"/>
        </w:rPr>
        <w:t xml:space="preserve"> </w:t>
      </w:r>
      <w:r>
        <w:t>сформирована потребность в систематическом чтении как средстве познания</w:t>
      </w:r>
      <w:r>
        <w:rPr>
          <w:spacing w:val="1"/>
        </w:rPr>
        <w:t xml:space="preserve"> </w:t>
      </w:r>
      <w:r>
        <w:t>мира и себя в этом мире, гармонизации отношений человека и общества,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образа «потребного</w:t>
      </w:r>
      <w:r>
        <w:rPr>
          <w:spacing w:val="-4"/>
        </w:rPr>
        <w:t xml:space="preserve"> </w:t>
      </w:r>
      <w:r>
        <w:t>будущего».</w:t>
      </w:r>
    </w:p>
    <w:p w:rsidR="004E7696" w:rsidRDefault="00C27CE0">
      <w:pPr>
        <w:pStyle w:val="a3"/>
        <w:spacing w:line="276" w:lineRule="auto"/>
        <w:ind w:right="4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приобретённые на первом уровне навыки работы с информацией и пополнят</w:t>
      </w:r>
      <w:r>
        <w:rPr>
          <w:spacing w:val="1"/>
        </w:rPr>
        <w:t xml:space="preserve"> </w:t>
      </w:r>
      <w:r>
        <w:t>их. Они смогут работать с текстами, преобразовывать и 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E7696" w:rsidRPr="00E41E2E" w:rsidRDefault="00C27CE0" w:rsidP="002D3271">
      <w:pPr>
        <w:pStyle w:val="a4"/>
        <w:numPr>
          <w:ilvl w:val="0"/>
          <w:numId w:val="228"/>
        </w:numPr>
        <w:tabs>
          <w:tab w:val="left" w:pos="993"/>
        </w:tabs>
        <w:spacing w:before="79" w:line="278" w:lineRule="auto"/>
        <w:ind w:left="993" w:right="406" w:hanging="788"/>
        <w:rPr>
          <w:sz w:val="28"/>
          <w:szCs w:val="28"/>
        </w:rPr>
      </w:pPr>
      <w:r w:rsidRPr="00E41E2E">
        <w:rPr>
          <w:sz w:val="28"/>
        </w:rPr>
        <w:t xml:space="preserve">систематизировать,  </w:t>
      </w:r>
      <w:r w:rsidRPr="00E41E2E">
        <w:rPr>
          <w:spacing w:val="8"/>
          <w:sz w:val="28"/>
        </w:rPr>
        <w:t xml:space="preserve"> </w:t>
      </w:r>
      <w:r w:rsidRPr="00E41E2E">
        <w:rPr>
          <w:sz w:val="28"/>
        </w:rPr>
        <w:t xml:space="preserve">сопоставлять,   </w:t>
      </w:r>
      <w:r w:rsidRPr="00E41E2E">
        <w:rPr>
          <w:spacing w:val="5"/>
          <w:sz w:val="28"/>
        </w:rPr>
        <w:t xml:space="preserve"> </w:t>
      </w:r>
      <w:r w:rsidRPr="00E41E2E">
        <w:rPr>
          <w:sz w:val="28"/>
        </w:rPr>
        <w:t xml:space="preserve">анализировать,   </w:t>
      </w:r>
      <w:r w:rsidRPr="00E41E2E">
        <w:rPr>
          <w:spacing w:val="7"/>
          <w:sz w:val="28"/>
        </w:rPr>
        <w:t xml:space="preserve"> </w:t>
      </w:r>
      <w:r w:rsidRPr="00E41E2E">
        <w:rPr>
          <w:sz w:val="28"/>
        </w:rPr>
        <w:t xml:space="preserve">обобщать   </w:t>
      </w:r>
      <w:r w:rsidRPr="00E41E2E">
        <w:rPr>
          <w:spacing w:val="6"/>
          <w:sz w:val="28"/>
        </w:rPr>
        <w:t xml:space="preserve"> </w:t>
      </w:r>
      <w:r w:rsidRPr="00E41E2E">
        <w:rPr>
          <w:sz w:val="28"/>
          <w:szCs w:val="28"/>
        </w:rPr>
        <w:t>иинтерпретировать информацию, содержащуюся в готовых информационных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объектах;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3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выделять главную и избыточную информацию, выполнять 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свёртывание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символической форме (в виде таблиц, графических схем и диаграмм, 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концептуальных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6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конспектов);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заполнять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8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7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тексты.</w:t>
      </w:r>
    </w:p>
    <w:p w:rsidR="004E7696" w:rsidRDefault="00C27CE0">
      <w:pPr>
        <w:pStyle w:val="a3"/>
        <w:spacing w:before="45" w:line="276" w:lineRule="auto"/>
        <w:ind w:right="403"/>
      </w:pPr>
      <w:r>
        <w:t>В ходе изучения всех учебных предметов учащиеся приобретут опыт</w:t>
      </w:r>
      <w:r>
        <w:rPr>
          <w:spacing w:val="1"/>
        </w:rPr>
        <w:t xml:space="preserve"> </w:t>
      </w:r>
      <w:r>
        <w:t>проектной деятельности как особой формы учебной работы, способствующей</w:t>
      </w:r>
      <w:r>
        <w:rPr>
          <w:spacing w:val="-6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 исходного замысла на практическом уровне овладеют умением</w:t>
      </w:r>
      <w:r>
        <w:rPr>
          <w:spacing w:val="1"/>
        </w:rPr>
        <w:t xml:space="preserve"> </w:t>
      </w:r>
      <w:r>
        <w:t>выбирать адекватные стоящей задаче средства, принимать решения, в том</w:t>
      </w:r>
      <w:r>
        <w:rPr>
          <w:spacing w:val="1"/>
        </w:rPr>
        <w:t xml:space="preserve"> </w:t>
      </w:r>
      <w:r>
        <w:t>числе и в ситуациях неопределённости. Они получат возможность 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-67"/>
        </w:rPr>
        <w:t xml:space="preserve"> </w:t>
      </w:r>
      <w:r>
        <w:t>решения.</w:t>
      </w:r>
    </w:p>
    <w:p w:rsidR="004E7696" w:rsidRDefault="00C27CE0">
      <w:pPr>
        <w:pStyle w:val="a3"/>
        <w:spacing w:line="276" w:lineRule="auto"/>
        <w:ind w:right="405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4E7696" w:rsidRDefault="00C27CE0">
      <w:pPr>
        <w:pStyle w:val="a3"/>
        <w:spacing w:line="276" w:lineRule="auto"/>
        <w:ind w:right="414"/>
      </w:pPr>
      <w:r>
        <w:t>В соответствии ФГОС ООО выделяются три группы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-6"/>
        </w:rPr>
        <w:t xml:space="preserve"> </w:t>
      </w:r>
      <w:r>
        <w:t>регулятивные,</w:t>
      </w:r>
      <w:r>
        <w:rPr>
          <w:spacing w:val="-4"/>
        </w:rPr>
        <w:t xml:space="preserve"> </w:t>
      </w:r>
      <w:r>
        <w:t>познавательные,</w:t>
      </w:r>
      <w:r>
        <w:rPr>
          <w:spacing w:val="-5"/>
        </w:rPr>
        <w:t xml:space="preserve"> </w:t>
      </w:r>
      <w:r>
        <w:t>коммуникативные.</w:t>
      </w:r>
    </w:p>
    <w:p w:rsidR="004E7696" w:rsidRDefault="00C27CE0">
      <w:pPr>
        <w:pStyle w:val="1"/>
        <w:spacing w:before="4"/>
      </w:pPr>
      <w:r>
        <w:rPr>
          <w:spacing w:val="-1"/>
        </w:rPr>
        <w:t>Регулятивные</w:t>
      </w:r>
      <w:r>
        <w:rPr>
          <w:spacing w:val="-13"/>
        </w:rPr>
        <w:t xml:space="preserve"> </w:t>
      </w:r>
      <w:r>
        <w:t>УУД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17"/>
        </w:tabs>
        <w:spacing w:before="45" w:line="276" w:lineRule="auto"/>
        <w:ind w:right="408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4E7696" w:rsidRDefault="00C27CE0" w:rsidP="002D3271">
      <w:pPr>
        <w:pStyle w:val="a4"/>
        <w:numPr>
          <w:ilvl w:val="1"/>
          <w:numId w:val="227"/>
        </w:numPr>
        <w:tabs>
          <w:tab w:val="left" w:pos="2067"/>
        </w:tabs>
        <w:spacing w:line="276" w:lineRule="auto"/>
        <w:ind w:right="412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4E7696" w:rsidRDefault="00C27CE0" w:rsidP="002D3271">
      <w:pPr>
        <w:pStyle w:val="a4"/>
        <w:numPr>
          <w:ilvl w:val="1"/>
          <w:numId w:val="227"/>
        </w:numPr>
        <w:tabs>
          <w:tab w:val="left" w:pos="1789"/>
        </w:tabs>
        <w:spacing w:line="276" w:lineRule="auto"/>
        <w:ind w:right="408" w:firstLine="851"/>
        <w:rPr>
          <w:sz w:val="28"/>
        </w:rPr>
      </w:pP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проблему; - выдвигать версии решения проблемы, формулировать 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4E7696" w:rsidRDefault="00C27CE0" w:rsidP="002D3271">
      <w:pPr>
        <w:pStyle w:val="a4"/>
        <w:numPr>
          <w:ilvl w:val="1"/>
          <w:numId w:val="227"/>
        </w:numPr>
        <w:tabs>
          <w:tab w:val="left" w:pos="1784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возможностей;</w:t>
      </w:r>
    </w:p>
    <w:p w:rsidR="004E7696" w:rsidRDefault="00C27CE0" w:rsidP="002D3271">
      <w:pPr>
        <w:pStyle w:val="a4"/>
        <w:numPr>
          <w:ilvl w:val="1"/>
          <w:numId w:val="227"/>
        </w:numPr>
        <w:tabs>
          <w:tab w:val="left" w:pos="1729"/>
        </w:tabs>
        <w:spacing w:before="79" w:line="278" w:lineRule="auto"/>
        <w:ind w:right="410" w:firstLine="851"/>
        <w:rPr>
          <w:sz w:val="28"/>
        </w:rPr>
      </w:pPr>
      <w:r>
        <w:rPr>
          <w:sz w:val="28"/>
        </w:rPr>
        <w:t>формулировать учебные задачи как шаги достижения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227"/>
        </w:numPr>
        <w:tabs>
          <w:tab w:val="left" w:pos="1834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шагов.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34"/>
        </w:tabs>
        <w:spacing w:line="276" w:lineRule="auto"/>
        <w:ind w:right="404" w:firstLine="851"/>
        <w:jc w:val="both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альтернативные, осознанно выбирать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познавательных задач.</w:t>
      </w:r>
    </w:p>
    <w:p w:rsidR="004E7696" w:rsidRDefault="00C27CE0">
      <w:pPr>
        <w:pStyle w:val="a3"/>
        <w:spacing w:line="320" w:lineRule="exact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767"/>
        </w:tabs>
        <w:spacing w:before="46" w:line="276" w:lineRule="auto"/>
        <w:ind w:right="411" w:firstLine="851"/>
        <w:rPr>
          <w:sz w:val="28"/>
        </w:rPr>
      </w:pPr>
      <w:r>
        <w:rPr>
          <w:sz w:val="28"/>
        </w:rPr>
        <w:t>определять необходимые действие(я) в соответствии с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 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их выполнения;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878"/>
        </w:tabs>
        <w:spacing w:line="278" w:lineRule="auto"/>
        <w:ind w:right="411" w:firstLine="851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813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определять/находить,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731"/>
        </w:tabs>
        <w:spacing w:line="276" w:lineRule="auto"/>
        <w:ind w:right="407" w:firstLine="851"/>
        <w:rPr>
          <w:sz w:val="28"/>
        </w:rPr>
      </w:pPr>
      <w:r>
        <w:rPr>
          <w:sz w:val="28"/>
        </w:rPr>
        <w:t>выстраивать жизненные планы на краткосрочное будущее (заявлять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ориентиры, ставить адекватные им задачи и предлагать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шагов);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806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средства/ресурсы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задачи/достижения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923"/>
        </w:tabs>
        <w:spacing w:line="276" w:lineRule="auto"/>
        <w:ind w:right="409" w:firstLine="851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791"/>
        </w:tabs>
        <w:spacing w:line="278" w:lineRule="auto"/>
        <w:ind w:right="414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1743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описывать свой опыт, оформляя его для передачи другим людям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4E7696" w:rsidRDefault="00C27CE0" w:rsidP="002D3271">
      <w:pPr>
        <w:pStyle w:val="a4"/>
        <w:numPr>
          <w:ilvl w:val="0"/>
          <w:numId w:val="226"/>
        </w:numPr>
        <w:tabs>
          <w:tab w:val="left" w:pos="2082"/>
        </w:tabs>
        <w:spacing w:line="278" w:lineRule="auto"/>
        <w:ind w:right="412" w:firstLine="851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траекторию.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68"/>
        </w:tabs>
        <w:spacing w:line="276" w:lineRule="auto"/>
        <w:ind w:right="404" w:firstLine="851"/>
        <w:jc w:val="both"/>
        <w:rPr>
          <w:sz w:val="28"/>
        </w:rPr>
      </w:pPr>
      <w:r>
        <w:rPr>
          <w:sz w:val="28"/>
        </w:rPr>
        <w:t>Умение соотносить свои действия с планируемыми 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определять способы действий в рамках предложенных условий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 корректировать свои действия в соответствии с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ситуацией.</w:t>
      </w:r>
    </w:p>
    <w:p w:rsidR="004E7696" w:rsidRDefault="00C27CE0">
      <w:pPr>
        <w:pStyle w:val="a3"/>
        <w:spacing w:line="322" w:lineRule="exact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856"/>
        </w:tabs>
        <w:spacing w:before="31" w:line="276" w:lineRule="auto"/>
        <w:ind w:right="411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743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систематизировать (в том числе выбирать приоритетные)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897"/>
        </w:tabs>
        <w:spacing w:before="79" w:line="276" w:lineRule="auto"/>
        <w:ind w:right="409" w:firstLine="851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и требований;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762"/>
        </w:tabs>
        <w:spacing w:line="278" w:lineRule="auto"/>
        <w:ind w:right="411" w:firstLine="851"/>
        <w:rPr>
          <w:sz w:val="28"/>
        </w:rPr>
      </w:pPr>
      <w:r>
        <w:rPr>
          <w:sz w:val="28"/>
        </w:rPr>
        <w:t>оценивать свою деятельность, аргументируя причины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планируемого результата;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712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находить достаточные средства для выполнения учебных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885"/>
        </w:tabs>
        <w:spacing w:line="276" w:lineRule="auto"/>
        <w:ind w:right="408" w:firstLine="851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продукта/результата;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928"/>
        </w:tabs>
        <w:spacing w:line="276" w:lineRule="auto"/>
        <w:ind w:right="406" w:firstLine="85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предлагать изменение характеристик процесса 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улучшенных 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продукта;</w:t>
      </w:r>
    </w:p>
    <w:p w:rsidR="004E7696" w:rsidRDefault="00C27CE0" w:rsidP="002D3271">
      <w:pPr>
        <w:pStyle w:val="a4"/>
        <w:numPr>
          <w:ilvl w:val="0"/>
          <w:numId w:val="225"/>
        </w:numPr>
        <w:tabs>
          <w:tab w:val="left" w:pos="1753"/>
        </w:tabs>
        <w:spacing w:line="278" w:lineRule="auto"/>
        <w:ind w:right="411" w:firstLine="851"/>
        <w:rPr>
          <w:sz w:val="28"/>
        </w:rPr>
      </w:pPr>
      <w:r>
        <w:rPr>
          <w:sz w:val="28"/>
        </w:rPr>
        <w:t>сверять свои действия с целью и, при необходимости,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956"/>
        </w:tabs>
        <w:spacing w:line="276" w:lineRule="auto"/>
        <w:ind w:right="409" w:firstLine="85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ее решения.</w:t>
      </w:r>
    </w:p>
    <w:p w:rsidR="004E7696" w:rsidRDefault="00C27CE0">
      <w:pPr>
        <w:pStyle w:val="a3"/>
        <w:spacing w:line="321" w:lineRule="exact"/>
        <w:ind w:left="1534" w:firstLine="0"/>
      </w:pPr>
      <w:r>
        <w:t>Обучающийся</w:t>
      </w:r>
      <w:r>
        <w:rPr>
          <w:spacing w:val="-11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24"/>
        </w:numPr>
        <w:tabs>
          <w:tab w:val="left" w:pos="1839"/>
        </w:tabs>
        <w:spacing w:before="39" w:line="276" w:lineRule="auto"/>
        <w:ind w:right="411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224"/>
        </w:numPr>
        <w:tabs>
          <w:tab w:val="left" w:pos="1873"/>
        </w:tabs>
        <w:spacing w:line="278" w:lineRule="auto"/>
        <w:ind w:right="411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224"/>
        </w:numPr>
        <w:tabs>
          <w:tab w:val="left" w:pos="1863"/>
        </w:tabs>
        <w:spacing w:line="276" w:lineRule="auto"/>
        <w:ind w:right="413" w:firstLine="851"/>
        <w:rPr>
          <w:sz w:val="28"/>
        </w:rPr>
      </w:pPr>
      <w:r>
        <w:rPr>
          <w:sz w:val="28"/>
        </w:rPr>
        <w:lastRenderedPageBreak/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 действий;</w:t>
      </w:r>
    </w:p>
    <w:p w:rsidR="004E7696" w:rsidRDefault="00C27CE0" w:rsidP="002D3271">
      <w:pPr>
        <w:pStyle w:val="a4"/>
        <w:numPr>
          <w:ilvl w:val="0"/>
          <w:numId w:val="224"/>
        </w:numPr>
        <w:tabs>
          <w:tab w:val="left" w:pos="1892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24"/>
        </w:numPr>
        <w:tabs>
          <w:tab w:val="left" w:pos="1748"/>
        </w:tabs>
        <w:spacing w:line="276" w:lineRule="auto"/>
        <w:ind w:right="405" w:firstLine="851"/>
        <w:rPr>
          <w:sz w:val="28"/>
        </w:rPr>
      </w:pPr>
      <w:r>
        <w:rPr>
          <w:sz w:val="28"/>
        </w:rPr>
        <w:t>обосновывать достижимость цели выбранным способом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внутренних 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и доступных внешних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4E7696" w:rsidRDefault="00C27CE0" w:rsidP="002D3271">
      <w:pPr>
        <w:pStyle w:val="a4"/>
        <w:numPr>
          <w:ilvl w:val="0"/>
          <w:numId w:val="224"/>
        </w:numPr>
        <w:tabs>
          <w:tab w:val="left" w:pos="2091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результатов.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48"/>
        </w:tabs>
        <w:spacing w:line="276" w:lineRule="auto"/>
        <w:ind w:right="407" w:firstLine="851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28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28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28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28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4E7696" w:rsidRPr="00E41E2E" w:rsidRDefault="00C27CE0" w:rsidP="002D3271">
      <w:pPr>
        <w:pStyle w:val="a4"/>
        <w:numPr>
          <w:ilvl w:val="0"/>
          <w:numId w:val="223"/>
        </w:numPr>
        <w:tabs>
          <w:tab w:val="left" w:pos="1712"/>
        </w:tabs>
        <w:spacing w:before="79" w:line="278" w:lineRule="auto"/>
        <w:ind w:left="1711" w:right="407" w:firstLine="0"/>
        <w:rPr>
          <w:sz w:val="28"/>
          <w:szCs w:val="28"/>
        </w:rPr>
      </w:pPr>
      <w:r w:rsidRPr="00E41E2E">
        <w:rPr>
          <w:sz w:val="28"/>
        </w:rPr>
        <w:t>наблюдать</w:t>
      </w:r>
      <w:r w:rsidRPr="00E41E2E">
        <w:rPr>
          <w:spacing w:val="3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5"/>
          <w:sz w:val="28"/>
        </w:rPr>
        <w:t xml:space="preserve"> </w:t>
      </w:r>
      <w:r w:rsidRPr="00E41E2E">
        <w:rPr>
          <w:sz w:val="28"/>
        </w:rPr>
        <w:t>анализировать</w:t>
      </w:r>
      <w:r w:rsidRPr="00E41E2E">
        <w:rPr>
          <w:spacing w:val="3"/>
          <w:sz w:val="28"/>
        </w:rPr>
        <w:t xml:space="preserve"> </w:t>
      </w:r>
      <w:r w:rsidRPr="00E41E2E">
        <w:rPr>
          <w:sz w:val="28"/>
        </w:rPr>
        <w:t>собственную</w:t>
      </w:r>
      <w:r w:rsidRPr="00E41E2E">
        <w:rPr>
          <w:spacing w:val="6"/>
          <w:sz w:val="28"/>
        </w:rPr>
        <w:t xml:space="preserve"> </w:t>
      </w:r>
      <w:r w:rsidRPr="00E41E2E">
        <w:rPr>
          <w:sz w:val="28"/>
        </w:rPr>
        <w:t>учебную</w:t>
      </w:r>
      <w:r w:rsidRPr="00E41E2E">
        <w:rPr>
          <w:spacing w:val="4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5"/>
          <w:sz w:val="28"/>
        </w:rPr>
        <w:t xml:space="preserve"> </w:t>
      </w:r>
      <w:r w:rsidRPr="00E41E2E">
        <w:rPr>
          <w:sz w:val="28"/>
          <w:szCs w:val="28"/>
        </w:rPr>
        <w:t>познавательную</w:t>
      </w:r>
      <w:r w:rsidR="00E41E2E">
        <w:rPr>
          <w:sz w:val="28"/>
          <w:szCs w:val="28"/>
        </w:rPr>
        <w:t xml:space="preserve"> </w:t>
      </w:r>
      <w:r w:rsidRPr="00E41E2E">
        <w:rPr>
          <w:sz w:val="28"/>
          <w:szCs w:val="28"/>
        </w:rPr>
        <w:t>деятельность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деятельность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других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обучающихся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процессе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взаимопроверки;</w:t>
      </w:r>
    </w:p>
    <w:p w:rsidR="004E7696" w:rsidRDefault="00C27CE0" w:rsidP="002D3271">
      <w:pPr>
        <w:pStyle w:val="a4"/>
        <w:numPr>
          <w:ilvl w:val="0"/>
          <w:numId w:val="223"/>
        </w:numPr>
        <w:tabs>
          <w:tab w:val="left" w:pos="1777"/>
        </w:tabs>
        <w:spacing w:line="276" w:lineRule="auto"/>
        <w:ind w:right="414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выводы;</w:t>
      </w:r>
    </w:p>
    <w:p w:rsidR="004E7696" w:rsidRDefault="00C27CE0" w:rsidP="002D3271">
      <w:pPr>
        <w:pStyle w:val="a4"/>
        <w:numPr>
          <w:ilvl w:val="0"/>
          <w:numId w:val="223"/>
        </w:numPr>
        <w:tabs>
          <w:tab w:val="left" w:pos="1882"/>
        </w:tabs>
        <w:spacing w:line="276" w:lineRule="auto"/>
        <w:ind w:right="412" w:firstLine="851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</w:t>
      </w:r>
    </w:p>
    <w:p w:rsidR="004E7696" w:rsidRDefault="00C27CE0" w:rsidP="002D3271">
      <w:pPr>
        <w:pStyle w:val="a4"/>
        <w:numPr>
          <w:ilvl w:val="0"/>
          <w:numId w:val="223"/>
        </w:numPr>
        <w:tabs>
          <w:tab w:val="left" w:pos="1741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самостоятельно определять причины своего успеха или неуспеха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неуспеха;</w:t>
      </w:r>
    </w:p>
    <w:p w:rsidR="004E7696" w:rsidRDefault="00C27CE0" w:rsidP="002D3271">
      <w:pPr>
        <w:pStyle w:val="a4"/>
        <w:numPr>
          <w:ilvl w:val="0"/>
          <w:numId w:val="223"/>
        </w:numPr>
        <w:tabs>
          <w:tab w:val="left" w:pos="1767"/>
        </w:tabs>
        <w:spacing w:line="276" w:lineRule="auto"/>
        <w:ind w:right="408" w:firstLine="851"/>
        <w:rPr>
          <w:sz w:val="28"/>
        </w:rPr>
      </w:pPr>
      <w:r>
        <w:rPr>
          <w:sz w:val="28"/>
        </w:rPr>
        <w:t>ретроспективно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 какие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решению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 учебной деятельности;</w:t>
      </w:r>
    </w:p>
    <w:p w:rsidR="004E7696" w:rsidRDefault="00C27CE0" w:rsidP="002D3271">
      <w:pPr>
        <w:pStyle w:val="a4"/>
        <w:numPr>
          <w:ilvl w:val="0"/>
          <w:numId w:val="223"/>
        </w:numPr>
        <w:tabs>
          <w:tab w:val="left" w:pos="1964"/>
        </w:tabs>
        <w:spacing w:line="276" w:lineRule="auto"/>
        <w:ind w:right="405" w:firstLine="851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психофизиологических/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 состояний для достижения эффекта успокоения (устранения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(ослабления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реактивности).</w:t>
      </w:r>
    </w:p>
    <w:p w:rsidR="004E7696" w:rsidRDefault="00C27CE0">
      <w:pPr>
        <w:pStyle w:val="1"/>
        <w:ind w:left="1534"/>
      </w:pP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t>УУД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75"/>
        </w:tabs>
        <w:spacing w:before="43" w:line="276" w:lineRule="auto"/>
        <w:ind w:right="403" w:firstLine="851"/>
        <w:jc w:val="both"/>
        <w:rPr>
          <w:sz w:val="28"/>
        </w:rPr>
      </w:pPr>
      <w:r>
        <w:rPr>
          <w:sz w:val="28"/>
        </w:rPr>
        <w:t>Умение определять понятия, создавать обобщения,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для классификации, устанавливать причинно-следственные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логическое рассуждение, умозаключение (индуктивное, дедуктивное,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по аналогии)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4E7696" w:rsidRDefault="00C27CE0">
      <w:pPr>
        <w:pStyle w:val="a3"/>
        <w:spacing w:before="2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58"/>
        </w:tabs>
        <w:spacing w:before="47" w:line="276" w:lineRule="auto"/>
        <w:ind w:right="408" w:firstLine="851"/>
        <w:jc w:val="left"/>
        <w:rPr>
          <w:sz w:val="28"/>
        </w:rPr>
      </w:pPr>
      <w:r>
        <w:rPr>
          <w:sz w:val="28"/>
        </w:rPr>
        <w:lastRenderedPageBreak/>
        <w:t>подбирать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9"/>
          <w:sz w:val="28"/>
        </w:rPr>
        <w:t xml:space="preserve"> </w:t>
      </w:r>
      <w:r>
        <w:rPr>
          <w:sz w:val="28"/>
        </w:rPr>
        <w:t>соподчиненные</w:t>
      </w:r>
      <w:r>
        <w:rPr>
          <w:spacing w:val="39"/>
          <w:sz w:val="28"/>
        </w:rPr>
        <w:t xml:space="preserve"> </w:t>
      </w:r>
      <w:r>
        <w:rPr>
          <w:sz w:val="28"/>
        </w:rPr>
        <w:t>ключевому</w:t>
      </w:r>
      <w:r>
        <w:rPr>
          <w:spacing w:val="37"/>
          <w:sz w:val="28"/>
        </w:rPr>
        <w:t xml:space="preserve"> </w:t>
      </w:r>
      <w:r>
        <w:rPr>
          <w:sz w:val="28"/>
        </w:rPr>
        <w:t>слову,</w:t>
      </w:r>
      <w:r>
        <w:rPr>
          <w:spacing w:val="39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его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31"/>
        </w:tabs>
        <w:spacing w:line="278" w:lineRule="auto"/>
        <w:ind w:right="410" w:firstLine="851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21"/>
          <w:sz w:val="28"/>
        </w:rPr>
        <w:t xml:space="preserve"> </w:t>
      </w:r>
      <w:r>
        <w:rPr>
          <w:sz w:val="28"/>
        </w:rPr>
        <w:t>цепочку,</w:t>
      </w:r>
      <w:r>
        <w:rPr>
          <w:spacing w:val="20"/>
          <w:sz w:val="28"/>
        </w:rPr>
        <w:t xml:space="preserve"> </w:t>
      </w:r>
      <w:r>
        <w:rPr>
          <w:sz w:val="28"/>
        </w:rPr>
        <w:t>состоящую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0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соподчиненных ему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818"/>
        </w:tabs>
        <w:spacing w:line="276" w:lineRule="auto"/>
        <w:ind w:right="411" w:firstLine="851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общий</w:t>
      </w:r>
      <w:r>
        <w:rPr>
          <w:spacing w:val="42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4"/>
          <w:sz w:val="28"/>
        </w:rPr>
        <w:t xml:space="preserve"> </w:t>
      </w:r>
      <w:r>
        <w:rPr>
          <w:sz w:val="28"/>
        </w:rPr>
        <w:t>двух</w:t>
      </w:r>
      <w:r>
        <w:rPr>
          <w:spacing w:val="45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сходство;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843"/>
          <w:tab w:val="left" w:pos="1844"/>
          <w:tab w:val="left" w:pos="3423"/>
          <w:tab w:val="left" w:pos="4805"/>
          <w:tab w:val="left" w:pos="5172"/>
          <w:tab w:val="left" w:pos="6338"/>
          <w:tab w:val="left" w:pos="6686"/>
          <w:tab w:val="left" w:pos="7783"/>
          <w:tab w:val="left" w:pos="8289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объединять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явления</w:t>
      </w:r>
      <w:r>
        <w:rPr>
          <w:sz w:val="28"/>
        </w:rPr>
        <w:tab/>
        <w:t>в</w:t>
      </w:r>
      <w:r>
        <w:rPr>
          <w:sz w:val="28"/>
        </w:rPr>
        <w:tab/>
        <w:t>группы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определенным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698"/>
        </w:tabs>
        <w:spacing w:line="321" w:lineRule="exact"/>
        <w:ind w:left="1697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07"/>
        </w:tabs>
        <w:spacing w:before="42" w:line="276" w:lineRule="auto"/>
        <w:ind w:right="409" w:firstLine="851"/>
        <w:rPr>
          <w:sz w:val="28"/>
        </w:rPr>
      </w:pPr>
      <w:r>
        <w:rPr>
          <w:sz w:val="28"/>
        </w:rPr>
        <w:t>определять обстоятельства, которые предшествовали возникновению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 быть причиной данного явления, выявлять причины и 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00"/>
        </w:tabs>
        <w:spacing w:line="322" w:lineRule="exact"/>
        <w:ind w:left="1699" w:hanging="166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</w:t>
      </w:r>
    </w:p>
    <w:p w:rsidR="004E7696" w:rsidRDefault="00C27CE0">
      <w:pPr>
        <w:pStyle w:val="a3"/>
        <w:spacing w:before="79"/>
        <w:ind w:firstLine="0"/>
      </w:pP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частных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закономерностям;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77"/>
        </w:tabs>
        <w:spacing w:before="50" w:line="276" w:lineRule="auto"/>
        <w:ind w:right="412" w:firstLine="851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при этом 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67"/>
        </w:tabs>
        <w:spacing w:line="278" w:lineRule="auto"/>
        <w:ind w:right="411" w:firstLine="851"/>
        <w:rPr>
          <w:sz w:val="28"/>
        </w:rPr>
      </w:pPr>
      <w:r>
        <w:rPr>
          <w:sz w:val="28"/>
        </w:rPr>
        <w:t>излагать полученную информацию, интерпретируя ее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880"/>
        </w:tabs>
        <w:spacing w:line="276" w:lineRule="auto"/>
        <w:ind w:right="412" w:firstLine="85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854"/>
        </w:tabs>
        <w:spacing w:line="276" w:lineRule="auto"/>
        <w:ind w:right="406" w:firstLine="851"/>
        <w:rPr>
          <w:sz w:val="28"/>
        </w:rPr>
      </w:pPr>
      <w:r>
        <w:rPr>
          <w:sz w:val="28"/>
        </w:rPr>
        <w:t>вербализовать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источником;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02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объяснять явления, процессы, связи и отношения, выявляемые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и исследовательской деятельности (приводить объяснение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 зрения);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818"/>
        </w:tabs>
        <w:spacing w:line="276" w:lineRule="auto"/>
        <w:ind w:right="409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 /наиболее вероятные причины, возможные последствия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анализ;</w:t>
      </w:r>
    </w:p>
    <w:p w:rsidR="004E7696" w:rsidRDefault="00C27CE0" w:rsidP="002D3271">
      <w:pPr>
        <w:pStyle w:val="a4"/>
        <w:numPr>
          <w:ilvl w:val="0"/>
          <w:numId w:val="222"/>
        </w:numPr>
        <w:tabs>
          <w:tab w:val="left" w:pos="1729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делать вывод на основе критического анализа разных точек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46"/>
        </w:tabs>
        <w:spacing w:line="276" w:lineRule="auto"/>
        <w:ind w:right="412" w:firstLine="851"/>
        <w:jc w:val="both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>
      <w:pPr>
        <w:pStyle w:val="a3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698"/>
        </w:tabs>
        <w:spacing w:before="42"/>
        <w:ind w:left="1697"/>
        <w:rPr>
          <w:sz w:val="28"/>
        </w:rPr>
      </w:pPr>
      <w:r>
        <w:rPr>
          <w:sz w:val="28"/>
        </w:rPr>
        <w:lastRenderedPageBreak/>
        <w:t>обозначать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и/или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явление;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750"/>
        </w:tabs>
        <w:spacing w:before="48" w:line="276" w:lineRule="auto"/>
        <w:ind w:right="411" w:firstLine="851"/>
        <w:rPr>
          <w:sz w:val="28"/>
        </w:rPr>
      </w:pPr>
      <w:r>
        <w:rPr>
          <w:sz w:val="28"/>
        </w:rPr>
        <w:t>определять логические связи между предметами и/или 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698"/>
        </w:tabs>
        <w:spacing w:before="1"/>
        <w:ind w:left="1697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абстрактный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755"/>
        </w:tabs>
        <w:spacing w:before="48" w:line="276" w:lineRule="auto"/>
        <w:ind w:right="408" w:firstLine="851"/>
        <w:rPr>
          <w:sz w:val="28"/>
        </w:rPr>
      </w:pPr>
      <w:r>
        <w:rPr>
          <w:sz w:val="28"/>
        </w:rPr>
        <w:t>строить модель/схему на основе условий задачи и/или способа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 - создавать вербальные, вещественные и информационные модели с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выделением существенных характеристик объекта для определения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856"/>
        </w:tabs>
        <w:spacing w:line="276" w:lineRule="auto"/>
        <w:ind w:right="407" w:firstLine="851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 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738"/>
        </w:tabs>
        <w:spacing w:before="1" w:line="276" w:lineRule="auto"/>
        <w:ind w:right="409" w:firstLine="851"/>
        <w:rPr>
          <w:sz w:val="28"/>
        </w:rPr>
      </w:pPr>
      <w:r>
        <w:rPr>
          <w:sz w:val="28"/>
        </w:rPr>
        <w:t>переводить сложную по составу (многоаспектную)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наоборот;</w:t>
      </w:r>
    </w:p>
    <w:p w:rsidR="004E7696" w:rsidRPr="00E41E2E" w:rsidRDefault="00C27CE0" w:rsidP="002D3271">
      <w:pPr>
        <w:pStyle w:val="a4"/>
        <w:numPr>
          <w:ilvl w:val="0"/>
          <w:numId w:val="221"/>
        </w:numPr>
        <w:tabs>
          <w:tab w:val="left" w:pos="1736"/>
        </w:tabs>
        <w:spacing w:before="79" w:line="278" w:lineRule="auto"/>
        <w:ind w:left="1735" w:right="413" w:firstLine="0"/>
        <w:rPr>
          <w:sz w:val="28"/>
          <w:szCs w:val="28"/>
        </w:rPr>
      </w:pPr>
      <w:r w:rsidRPr="00E41E2E">
        <w:rPr>
          <w:sz w:val="28"/>
        </w:rPr>
        <w:t>строить</w:t>
      </w:r>
      <w:r w:rsidRPr="00E41E2E">
        <w:rPr>
          <w:spacing w:val="26"/>
          <w:sz w:val="28"/>
        </w:rPr>
        <w:t xml:space="preserve"> </w:t>
      </w:r>
      <w:r w:rsidRPr="00E41E2E">
        <w:rPr>
          <w:sz w:val="28"/>
        </w:rPr>
        <w:t>схему,</w:t>
      </w:r>
      <w:r w:rsidRPr="00E41E2E">
        <w:rPr>
          <w:spacing w:val="27"/>
          <w:sz w:val="28"/>
        </w:rPr>
        <w:t xml:space="preserve"> </w:t>
      </w:r>
      <w:r w:rsidRPr="00E41E2E">
        <w:rPr>
          <w:sz w:val="28"/>
        </w:rPr>
        <w:t>алгоритм</w:t>
      </w:r>
      <w:r w:rsidRPr="00E41E2E">
        <w:rPr>
          <w:spacing w:val="25"/>
          <w:sz w:val="28"/>
        </w:rPr>
        <w:t xml:space="preserve"> </w:t>
      </w:r>
      <w:r w:rsidRPr="00E41E2E">
        <w:rPr>
          <w:sz w:val="28"/>
        </w:rPr>
        <w:t>действия,</w:t>
      </w:r>
      <w:r w:rsidRPr="00E41E2E">
        <w:rPr>
          <w:spacing w:val="26"/>
          <w:sz w:val="28"/>
        </w:rPr>
        <w:t xml:space="preserve"> </w:t>
      </w:r>
      <w:r w:rsidRPr="00E41E2E">
        <w:rPr>
          <w:sz w:val="28"/>
        </w:rPr>
        <w:t>исправлять</w:t>
      </w:r>
      <w:r w:rsidRPr="00E41E2E">
        <w:rPr>
          <w:spacing w:val="28"/>
          <w:sz w:val="28"/>
        </w:rPr>
        <w:t xml:space="preserve"> </w:t>
      </w:r>
      <w:r w:rsidRPr="00E41E2E">
        <w:rPr>
          <w:sz w:val="28"/>
        </w:rPr>
        <w:t>или</w:t>
      </w:r>
      <w:r w:rsidRPr="00E41E2E">
        <w:rPr>
          <w:spacing w:val="29"/>
          <w:sz w:val="28"/>
        </w:rPr>
        <w:t xml:space="preserve"> </w:t>
      </w:r>
      <w:r w:rsidRPr="00E41E2E">
        <w:rPr>
          <w:sz w:val="28"/>
        </w:rPr>
        <w:t>восстанавливать</w:t>
      </w:r>
      <w:r w:rsidR="00E41E2E">
        <w:rPr>
          <w:sz w:val="28"/>
        </w:rPr>
        <w:t xml:space="preserve"> </w:t>
      </w:r>
      <w:r w:rsidRPr="00E41E2E">
        <w:rPr>
          <w:sz w:val="28"/>
          <w:szCs w:val="28"/>
        </w:rPr>
        <w:t>неизвестный ранее алгоритм на основе имеющегося знания об объекте, к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которому</w:t>
      </w:r>
      <w:r w:rsidRPr="00E41E2E">
        <w:rPr>
          <w:spacing w:val="-5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применяется алгоритм;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698"/>
        </w:tabs>
        <w:spacing w:line="317" w:lineRule="exact"/>
        <w:ind w:left="1697"/>
        <w:rPr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доказательство: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прямое,</w:t>
      </w:r>
      <w:r>
        <w:rPr>
          <w:spacing w:val="-9"/>
          <w:sz w:val="28"/>
        </w:rPr>
        <w:t xml:space="preserve"> </w:t>
      </w:r>
      <w:r>
        <w:rPr>
          <w:sz w:val="28"/>
        </w:rPr>
        <w:t>косвенное,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противного;</w:t>
      </w:r>
    </w:p>
    <w:p w:rsidR="004E7696" w:rsidRDefault="00C27CE0" w:rsidP="002D3271">
      <w:pPr>
        <w:pStyle w:val="a4"/>
        <w:numPr>
          <w:ilvl w:val="0"/>
          <w:numId w:val="221"/>
        </w:numPr>
        <w:tabs>
          <w:tab w:val="left" w:pos="1882"/>
        </w:tabs>
        <w:spacing w:before="47" w:line="276" w:lineRule="auto"/>
        <w:ind w:right="409" w:firstLine="851"/>
        <w:rPr>
          <w:sz w:val="28"/>
        </w:rPr>
      </w:pPr>
      <w:r>
        <w:rPr>
          <w:sz w:val="28"/>
        </w:rPr>
        <w:t>анализировать/рефлексировать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проекта, исследования (теоретического, эмпирического)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продукта/результата.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815"/>
        </w:tabs>
        <w:spacing w:line="278" w:lineRule="auto"/>
        <w:ind w:left="1534" w:right="6172" w:firstLine="0"/>
        <w:jc w:val="both"/>
        <w:rPr>
          <w:sz w:val="28"/>
        </w:rPr>
      </w:pPr>
      <w:r>
        <w:rPr>
          <w:sz w:val="28"/>
        </w:rPr>
        <w:t>Смысловое чтение.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сможет:</w:t>
      </w:r>
    </w:p>
    <w:p w:rsidR="004E7696" w:rsidRDefault="00C27CE0" w:rsidP="002D3271">
      <w:pPr>
        <w:pStyle w:val="a4"/>
        <w:numPr>
          <w:ilvl w:val="0"/>
          <w:numId w:val="220"/>
        </w:numPr>
        <w:tabs>
          <w:tab w:val="left" w:pos="1714"/>
        </w:tabs>
        <w:spacing w:line="276" w:lineRule="auto"/>
        <w:ind w:right="412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6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4E7696" w:rsidRDefault="00C27CE0" w:rsidP="002D3271">
      <w:pPr>
        <w:pStyle w:val="a4"/>
        <w:numPr>
          <w:ilvl w:val="0"/>
          <w:numId w:val="220"/>
        </w:numPr>
        <w:tabs>
          <w:tab w:val="left" w:pos="1748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4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4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39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4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4E7696" w:rsidRDefault="00C27CE0" w:rsidP="002D3271">
      <w:pPr>
        <w:pStyle w:val="a4"/>
        <w:numPr>
          <w:ilvl w:val="0"/>
          <w:numId w:val="220"/>
        </w:numPr>
        <w:tabs>
          <w:tab w:val="left" w:pos="1760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54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55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55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4E7696" w:rsidRDefault="00C27CE0" w:rsidP="002D3271">
      <w:pPr>
        <w:pStyle w:val="a4"/>
        <w:numPr>
          <w:ilvl w:val="0"/>
          <w:numId w:val="220"/>
        </w:numPr>
        <w:tabs>
          <w:tab w:val="left" w:pos="1698"/>
        </w:tabs>
        <w:ind w:left="1697" w:hanging="164"/>
        <w:jc w:val="left"/>
        <w:rPr>
          <w:sz w:val="28"/>
        </w:rPr>
      </w:pPr>
      <w:r>
        <w:rPr>
          <w:sz w:val="28"/>
        </w:rPr>
        <w:t>резюмировать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8"/>
          <w:sz w:val="28"/>
        </w:rPr>
        <w:t xml:space="preserve"> </w:t>
      </w:r>
      <w:r>
        <w:rPr>
          <w:sz w:val="28"/>
        </w:rPr>
        <w:t>идею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текста;</w:t>
      </w:r>
    </w:p>
    <w:p w:rsidR="004E7696" w:rsidRDefault="00C27CE0" w:rsidP="002D3271">
      <w:pPr>
        <w:pStyle w:val="a4"/>
        <w:numPr>
          <w:ilvl w:val="0"/>
          <w:numId w:val="220"/>
        </w:numPr>
        <w:tabs>
          <w:tab w:val="left" w:pos="1825"/>
        </w:tabs>
        <w:spacing w:before="44" w:line="276" w:lineRule="auto"/>
        <w:ind w:right="403" w:firstLine="851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«переводя»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текст (художественный и нехудожественный – учебный,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научно-популярный,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информационный,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2"/>
          <w:sz w:val="28"/>
        </w:rPr>
        <w:t xml:space="preserve"> </w:t>
      </w:r>
      <w:r>
        <w:rPr>
          <w:sz w:val="28"/>
        </w:rPr>
        <w:t>non-fiction);</w:t>
      </w:r>
    </w:p>
    <w:p w:rsidR="004E7696" w:rsidRDefault="00C27CE0" w:rsidP="002D3271">
      <w:pPr>
        <w:pStyle w:val="a4"/>
        <w:numPr>
          <w:ilvl w:val="0"/>
          <w:numId w:val="220"/>
        </w:numPr>
        <w:tabs>
          <w:tab w:val="left" w:pos="1698"/>
        </w:tabs>
        <w:ind w:left="1697" w:hanging="164"/>
        <w:rPr>
          <w:sz w:val="28"/>
        </w:rPr>
      </w:pPr>
      <w:r>
        <w:rPr>
          <w:sz w:val="28"/>
        </w:rPr>
        <w:t>критически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956"/>
        </w:tabs>
        <w:spacing w:before="48" w:line="276" w:lineRule="auto"/>
        <w:ind w:right="412" w:firstLine="85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его в познавательной, коммуникативной, социальной практике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ориентации.</w:t>
      </w:r>
    </w:p>
    <w:p w:rsidR="004E7696" w:rsidRDefault="00C27CE0">
      <w:pPr>
        <w:pStyle w:val="a3"/>
        <w:ind w:left="1534" w:firstLine="0"/>
      </w:pPr>
      <w:r>
        <w:lastRenderedPageBreak/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19"/>
        </w:numPr>
        <w:tabs>
          <w:tab w:val="left" w:pos="1698"/>
        </w:tabs>
        <w:spacing w:before="48"/>
        <w:ind w:left="169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4E7696" w:rsidRDefault="00C27CE0" w:rsidP="002D3271">
      <w:pPr>
        <w:pStyle w:val="a4"/>
        <w:numPr>
          <w:ilvl w:val="0"/>
          <w:numId w:val="219"/>
        </w:numPr>
        <w:tabs>
          <w:tab w:val="left" w:pos="1743"/>
        </w:tabs>
        <w:spacing w:before="48" w:line="278" w:lineRule="auto"/>
        <w:ind w:right="413" w:firstLine="85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3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среду</w:t>
      </w:r>
      <w:r>
        <w:rPr>
          <w:spacing w:val="33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организмов;</w:t>
      </w:r>
    </w:p>
    <w:p w:rsidR="004E7696" w:rsidRDefault="00C27CE0" w:rsidP="002D3271">
      <w:pPr>
        <w:pStyle w:val="a4"/>
        <w:numPr>
          <w:ilvl w:val="0"/>
          <w:numId w:val="219"/>
        </w:numPr>
        <w:tabs>
          <w:tab w:val="left" w:pos="1843"/>
          <w:tab w:val="left" w:pos="1844"/>
          <w:tab w:val="left" w:pos="3294"/>
          <w:tab w:val="left" w:pos="4878"/>
          <w:tab w:val="left" w:pos="5244"/>
          <w:tab w:val="left" w:pos="7272"/>
          <w:tab w:val="left" w:pos="8289"/>
        </w:tabs>
        <w:spacing w:line="276" w:lineRule="auto"/>
        <w:ind w:right="412" w:firstLine="851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причинный</w:t>
      </w:r>
      <w:r>
        <w:rPr>
          <w:sz w:val="28"/>
        </w:rPr>
        <w:tab/>
        <w:t>и</w:t>
      </w:r>
      <w:r>
        <w:rPr>
          <w:sz w:val="28"/>
        </w:rPr>
        <w:tab/>
        <w:t>вероятностный</w:t>
      </w:r>
      <w:r>
        <w:rPr>
          <w:sz w:val="28"/>
        </w:rPr>
        <w:tab/>
        <w:t>анализ</w:t>
      </w:r>
      <w:r>
        <w:rPr>
          <w:sz w:val="28"/>
        </w:rPr>
        <w:tab/>
      </w:r>
      <w:r>
        <w:rPr>
          <w:spacing w:val="-2"/>
          <w:sz w:val="28"/>
        </w:rPr>
        <w:t>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ситуаций;</w:t>
      </w:r>
    </w:p>
    <w:p w:rsidR="004E7696" w:rsidRDefault="00C27CE0" w:rsidP="002D3271">
      <w:pPr>
        <w:pStyle w:val="a4"/>
        <w:numPr>
          <w:ilvl w:val="0"/>
          <w:numId w:val="219"/>
        </w:numPr>
        <w:tabs>
          <w:tab w:val="left" w:pos="1791"/>
        </w:tabs>
        <w:spacing w:line="276" w:lineRule="auto"/>
        <w:ind w:right="413" w:firstLine="851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смене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 фактора;</w:t>
      </w:r>
    </w:p>
    <w:p w:rsidR="004E7696" w:rsidRDefault="00C27CE0" w:rsidP="002D3271">
      <w:pPr>
        <w:pStyle w:val="a4"/>
        <w:numPr>
          <w:ilvl w:val="0"/>
          <w:numId w:val="219"/>
        </w:numPr>
        <w:tabs>
          <w:tab w:val="left" w:pos="1722"/>
        </w:tabs>
        <w:spacing w:line="276" w:lineRule="auto"/>
        <w:ind w:right="411" w:firstLine="851"/>
        <w:jc w:val="left"/>
        <w:rPr>
          <w:sz w:val="28"/>
        </w:rPr>
      </w:pPr>
      <w:r>
        <w:rPr>
          <w:sz w:val="28"/>
        </w:rPr>
        <w:t>распространять</w:t>
      </w:r>
      <w:r>
        <w:rPr>
          <w:spacing w:val="18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 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среды;</w:t>
      </w:r>
    </w:p>
    <w:p w:rsidR="004E7696" w:rsidRDefault="00C27CE0" w:rsidP="002D3271">
      <w:pPr>
        <w:pStyle w:val="a4"/>
        <w:numPr>
          <w:ilvl w:val="0"/>
          <w:numId w:val="219"/>
        </w:numPr>
        <w:tabs>
          <w:tab w:val="left" w:pos="1789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свое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6"/>
          <w:sz w:val="28"/>
        </w:rPr>
        <w:t xml:space="preserve"> </w:t>
      </w:r>
      <w:r>
        <w:rPr>
          <w:sz w:val="28"/>
        </w:rPr>
        <w:t>через</w:t>
      </w:r>
      <w:r>
        <w:rPr>
          <w:spacing w:val="16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16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2209"/>
          <w:tab w:val="left" w:pos="2210"/>
          <w:tab w:val="left" w:pos="3603"/>
          <w:tab w:val="left" w:pos="5215"/>
          <w:tab w:val="left" w:pos="5676"/>
          <w:tab w:val="left" w:pos="7309"/>
          <w:tab w:val="left" w:pos="8834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овладению</w:t>
      </w:r>
      <w:r>
        <w:rPr>
          <w:sz w:val="28"/>
        </w:rPr>
        <w:tab/>
        <w:t>культурой</w:t>
      </w:r>
      <w:r>
        <w:rPr>
          <w:sz w:val="28"/>
        </w:rPr>
        <w:tab/>
      </w:r>
      <w:r>
        <w:rPr>
          <w:spacing w:val="-2"/>
          <w:sz w:val="28"/>
        </w:rPr>
        <w:t>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поисковых систем.</w:t>
      </w:r>
    </w:p>
    <w:p w:rsidR="004E7696" w:rsidRDefault="00C27CE0">
      <w:pPr>
        <w:pStyle w:val="a3"/>
        <w:spacing w:before="79"/>
        <w:ind w:left="1534" w:firstLine="0"/>
        <w:jc w:val="left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18"/>
        </w:numPr>
        <w:tabs>
          <w:tab w:val="left" w:pos="1698"/>
        </w:tabs>
        <w:spacing w:before="50"/>
        <w:ind w:left="169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запросы;</w:t>
      </w:r>
    </w:p>
    <w:p w:rsidR="004E7696" w:rsidRDefault="00C27CE0" w:rsidP="002D3271">
      <w:pPr>
        <w:pStyle w:val="a4"/>
        <w:numPr>
          <w:ilvl w:val="0"/>
          <w:numId w:val="218"/>
        </w:numPr>
        <w:tabs>
          <w:tab w:val="left" w:pos="1934"/>
          <w:tab w:val="left" w:pos="1935"/>
          <w:tab w:val="left" w:pos="3889"/>
          <w:tab w:val="left" w:pos="6094"/>
          <w:tab w:val="left" w:pos="6523"/>
          <w:tab w:val="left" w:pos="8562"/>
        </w:tabs>
        <w:spacing w:before="48" w:line="276" w:lineRule="auto"/>
        <w:ind w:right="410" w:firstLine="851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электронными</w:t>
      </w:r>
      <w:r>
        <w:rPr>
          <w:sz w:val="28"/>
        </w:rPr>
        <w:tab/>
      </w:r>
      <w:r>
        <w:rPr>
          <w:spacing w:val="-2"/>
          <w:sz w:val="28"/>
        </w:rPr>
        <w:t>поисковыми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словарями;</w:t>
      </w:r>
    </w:p>
    <w:p w:rsidR="004E7696" w:rsidRDefault="00C27CE0" w:rsidP="002D3271">
      <w:pPr>
        <w:pStyle w:val="a4"/>
        <w:numPr>
          <w:ilvl w:val="0"/>
          <w:numId w:val="218"/>
        </w:numPr>
        <w:tabs>
          <w:tab w:val="left" w:pos="1712"/>
        </w:tabs>
        <w:spacing w:before="1" w:line="276" w:lineRule="auto"/>
        <w:ind w:right="404" w:firstLine="851"/>
        <w:jc w:val="left"/>
        <w:rPr>
          <w:sz w:val="28"/>
        </w:rPr>
      </w:pPr>
      <w:r>
        <w:rPr>
          <w:sz w:val="28"/>
        </w:rPr>
        <w:t>формировать множественную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выборку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поиска;</w:t>
      </w:r>
    </w:p>
    <w:p w:rsidR="004E7696" w:rsidRDefault="00C27CE0" w:rsidP="002D3271">
      <w:pPr>
        <w:pStyle w:val="a4"/>
        <w:numPr>
          <w:ilvl w:val="0"/>
          <w:numId w:val="218"/>
        </w:numPr>
        <w:tabs>
          <w:tab w:val="left" w:pos="1698"/>
        </w:tabs>
        <w:spacing w:line="321" w:lineRule="exact"/>
        <w:ind w:left="169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деятельностью.</w:t>
      </w:r>
    </w:p>
    <w:p w:rsidR="004E7696" w:rsidRDefault="00C27CE0">
      <w:pPr>
        <w:pStyle w:val="1"/>
        <w:spacing w:before="52"/>
        <w:ind w:left="1534"/>
        <w:jc w:val="left"/>
      </w:pPr>
      <w:r>
        <w:rPr>
          <w:spacing w:val="-2"/>
        </w:rPr>
        <w:t>Коммуникативные</w:t>
      </w:r>
      <w:r>
        <w:rPr>
          <w:spacing w:val="-14"/>
        </w:rPr>
        <w:t xml:space="preserve"> </w:t>
      </w:r>
      <w:r>
        <w:rPr>
          <w:spacing w:val="-1"/>
        </w:rPr>
        <w:t>УУД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2031"/>
        </w:tabs>
        <w:spacing w:before="45" w:line="276" w:lineRule="auto"/>
        <w:ind w:right="404" w:firstLine="85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 позиций и учета интересов; формулировать, аргументировать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мнение.</w:t>
      </w:r>
    </w:p>
    <w:p w:rsidR="004E7696" w:rsidRDefault="00C27CE0">
      <w:pPr>
        <w:pStyle w:val="a3"/>
        <w:spacing w:line="322" w:lineRule="exact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698"/>
        </w:tabs>
        <w:spacing w:before="48"/>
        <w:ind w:left="1697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698"/>
        </w:tabs>
        <w:spacing w:before="50"/>
        <w:ind w:left="1697"/>
        <w:rPr>
          <w:sz w:val="28"/>
        </w:rPr>
      </w:pP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870"/>
        </w:tabs>
        <w:spacing w:before="48" w:line="276" w:lineRule="auto"/>
        <w:ind w:right="406" w:firstLine="851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в его речи: мнение (точку зрения), доказательство (аргументы),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 гипотезы, аксиомы,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930"/>
        </w:tabs>
        <w:spacing w:line="276" w:lineRule="auto"/>
        <w:ind w:right="409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препятствовали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969"/>
        </w:tabs>
        <w:spacing w:line="278" w:lineRule="auto"/>
        <w:ind w:right="413" w:firstLine="851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789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lastRenderedPageBreak/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 уметь выдвигать контраргументы, перефразировать свою мысль</w:t>
      </w:r>
      <w:r>
        <w:rPr>
          <w:spacing w:val="1"/>
          <w:sz w:val="28"/>
        </w:rPr>
        <w:t xml:space="preserve"> </w:t>
      </w:r>
      <w:r>
        <w:rPr>
          <w:sz w:val="28"/>
        </w:rPr>
        <w:t>(владение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-1"/>
          <w:sz w:val="28"/>
        </w:rPr>
        <w:t xml:space="preserve"> </w:t>
      </w:r>
      <w:r>
        <w:rPr>
          <w:sz w:val="28"/>
        </w:rPr>
        <w:t>эквивалентных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замен);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784"/>
        </w:tabs>
        <w:spacing w:line="276" w:lineRule="auto"/>
        <w:ind w:right="403" w:firstLine="851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ошибочность своего мнения (если оно таково) и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789"/>
        </w:tabs>
        <w:spacing w:line="273" w:lineRule="auto"/>
        <w:ind w:right="196" w:firstLine="851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4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ситуации; </w:t>
      </w:r>
      <w:r>
        <w:rPr>
          <w:spacing w:val="29"/>
          <w:sz w:val="28"/>
        </w:rPr>
        <w:t xml:space="preserve"> </w:t>
      </w:r>
      <w:r>
        <w:rPr>
          <w:noProof/>
          <w:spacing w:val="29"/>
          <w:position w:val="-5"/>
          <w:sz w:val="28"/>
          <w:lang w:eastAsia="ru-RU"/>
        </w:rPr>
        <w:drawing>
          <wp:inline distT="0" distB="0" distL="0" distR="0">
            <wp:extent cx="269748" cy="198119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общую 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893"/>
          <w:tab w:val="left" w:pos="1894"/>
          <w:tab w:val="left" w:pos="3980"/>
          <w:tab w:val="left" w:pos="4387"/>
          <w:tab w:val="left" w:pos="5752"/>
          <w:tab w:val="left" w:pos="6169"/>
          <w:tab w:val="left" w:pos="7531"/>
          <w:tab w:val="left" w:pos="8207"/>
          <w:tab w:val="left" w:pos="9900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договариваться</w:t>
      </w:r>
      <w:r>
        <w:rPr>
          <w:sz w:val="28"/>
        </w:rPr>
        <w:tab/>
        <w:t>о</w:t>
      </w:r>
      <w:r>
        <w:rPr>
          <w:sz w:val="28"/>
        </w:rPr>
        <w:tab/>
        <w:t>правилах</w:t>
      </w:r>
      <w:r>
        <w:rPr>
          <w:sz w:val="28"/>
        </w:rPr>
        <w:tab/>
        <w:t>и</w:t>
      </w:r>
      <w:r>
        <w:rPr>
          <w:sz w:val="28"/>
        </w:rPr>
        <w:tab/>
        <w:t>вопросах</w:t>
      </w:r>
      <w:r>
        <w:rPr>
          <w:sz w:val="28"/>
        </w:rPr>
        <w:tab/>
        <w:t>для</w:t>
      </w:r>
      <w:r>
        <w:rPr>
          <w:sz w:val="28"/>
        </w:rPr>
        <w:tab/>
        <w:t>обсуждения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 перед группой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702"/>
        </w:tabs>
        <w:spacing w:line="276" w:lineRule="auto"/>
        <w:ind w:right="411" w:firstLine="851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роли,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д.);</w:t>
      </w:r>
    </w:p>
    <w:p w:rsidR="004E7696" w:rsidRDefault="00C27CE0" w:rsidP="002D3271">
      <w:pPr>
        <w:pStyle w:val="a4"/>
        <w:numPr>
          <w:ilvl w:val="0"/>
          <w:numId w:val="217"/>
        </w:numPr>
        <w:tabs>
          <w:tab w:val="left" w:pos="1961"/>
          <w:tab w:val="left" w:pos="1962"/>
          <w:tab w:val="left" w:pos="3478"/>
          <w:tab w:val="left" w:pos="3943"/>
          <w:tab w:val="left" w:pos="5116"/>
          <w:tab w:val="left" w:pos="6384"/>
          <w:tab w:val="left" w:pos="7741"/>
          <w:tab w:val="left" w:pos="8206"/>
        </w:tabs>
        <w:spacing w:line="276" w:lineRule="auto"/>
        <w:ind w:right="410" w:firstLine="851"/>
        <w:jc w:val="left"/>
        <w:rPr>
          <w:sz w:val="28"/>
        </w:rPr>
      </w:pPr>
      <w:r>
        <w:rPr>
          <w:sz w:val="28"/>
        </w:rPr>
        <w:t>устранять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диалога</w:t>
      </w:r>
      <w:r>
        <w:rPr>
          <w:sz w:val="28"/>
        </w:rPr>
        <w:tab/>
        <w:t>разрывы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коммуникации,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53"/>
          <w:sz w:val="28"/>
        </w:rPr>
        <w:t xml:space="preserve"> </w:t>
      </w:r>
      <w:r>
        <w:rPr>
          <w:sz w:val="28"/>
        </w:rPr>
        <w:t>непониманием/неприятием</w:t>
      </w:r>
      <w:r>
        <w:rPr>
          <w:spacing w:val="53"/>
          <w:sz w:val="28"/>
        </w:rPr>
        <w:t xml:space="preserve"> </w:t>
      </w:r>
      <w:r>
        <w:rPr>
          <w:sz w:val="28"/>
        </w:rPr>
        <w:t>со</w:t>
      </w:r>
      <w:r>
        <w:rPr>
          <w:spacing w:val="5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53"/>
          <w:sz w:val="28"/>
        </w:rPr>
        <w:t xml:space="preserve"> </w:t>
      </w:r>
      <w:r>
        <w:rPr>
          <w:sz w:val="28"/>
        </w:rPr>
        <w:t>задачи,</w:t>
      </w:r>
    </w:p>
    <w:p w:rsidR="004E7696" w:rsidRDefault="00C27CE0">
      <w:pPr>
        <w:pStyle w:val="a3"/>
        <w:spacing w:before="79"/>
        <w:ind w:firstLine="0"/>
      </w:pPr>
      <w:r>
        <w:t>формы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диалога.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1961"/>
        </w:tabs>
        <w:spacing w:before="50" w:line="276" w:lineRule="auto"/>
        <w:ind w:right="409" w:firstLine="851"/>
        <w:jc w:val="both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задачей коммуникации для выражения своих чувств, мыслей 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речью,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речью.</w:t>
      </w:r>
    </w:p>
    <w:p w:rsidR="004E7696" w:rsidRDefault="00C27CE0">
      <w:pPr>
        <w:pStyle w:val="a3"/>
        <w:spacing w:line="322" w:lineRule="exact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748"/>
        </w:tabs>
        <w:spacing w:before="48" w:line="276" w:lineRule="auto"/>
        <w:ind w:right="411" w:firstLine="851"/>
        <w:rPr>
          <w:sz w:val="28"/>
        </w:rPr>
      </w:pPr>
      <w:r>
        <w:rPr>
          <w:sz w:val="28"/>
        </w:rPr>
        <w:t>определять задачу коммуникации и в соответствии с ней 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710"/>
        </w:tabs>
        <w:spacing w:before="1" w:line="276" w:lineRule="auto"/>
        <w:ind w:right="412" w:firstLine="851"/>
        <w:rPr>
          <w:sz w:val="28"/>
        </w:rPr>
      </w:pPr>
      <w:r>
        <w:rPr>
          <w:sz w:val="28"/>
        </w:rPr>
        <w:t>отбирать и использовать речевые средства в процессе 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772"/>
        </w:tabs>
        <w:spacing w:line="278" w:lineRule="auto"/>
        <w:ind w:right="411" w:firstLine="851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861"/>
        </w:tabs>
        <w:spacing w:line="276" w:lineRule="auto"/>
        <w:ind w:right="407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806"/>
        </w:tabs>
        <w:spacing w:line="278" w:lineRule="auto"/>
        <w:ind w:right="408" w:firstLine="851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866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743"/>
        </w:tabs>
        <w:spacing w:line="278" w:lineRule="auto"/>
        <w:ind w:right="407" w:firstLine="851"/>
        <w:rPr>
          <w:sz w:val="28"/>
        </w:rPr>
      </w:pPr>
      <w:r>
        <w:rPr>
          <w:sz w:val="28"/>
        </w:rPr>
        <w:t>создавать письменные «клишированные» и оригинальные тексты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 речевых средств;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741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использовать вербальные средства (средства логической связи)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выступления;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810"/>
        </w:tabs>
        <w:spacing w:line="276" w:lineRule="auto"/>
        <w:ind w:right="403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подготовленные/отобранные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4E7696" w:rsidRDefault="00C27CE0" w:rsidP="002D3271">
      <w:pPr>
        <w:pStyle w:val="a4"/>
        <w:numPr>
          <w:ilvl w:val="0"/>
          <w:numId w:val="216"/>
        </w:numPr>
        <w:tabs>
          <w:tab w:val="left" w:pos="1868"/>
        </w:tabs>
        <w:spacing w:line="276" w:lineRule="auto"/>
        <w:ind w:right="411" w:firstLine="851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4E7696" w:rsidRDefault="00C27CE0" w:rsidP="002D3271">
      <w:pPr>
        <w:pStyle w:val="a4"/>
        <w:numPr>
          <w:ilvl w:val="0"/>
          <w:numId w:val="227"/>
        </w:numPr>
        <w:tabs>
          <w:tab w:val="left" w:pos="2249"/>
        </w:tabs>
        <w:spacing w:line="276" w:lineRule="auto"/>
        <w:ind w:right="406" w:firstLine="85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ИКТ).</w:t>
      </w:r>
    </w:p>
    <w:p w:rsidR="004E7696" w:rsidRDefault="00C27CE0">
      <w:pPr>
        <w:pStyle w:val="a3"/>
        <w:spacing w:line="303" w:lineRule="exact"/>
        <w:ind w:left="1534" w:firstLine="0"/>
      </w:pP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4E7696" w:rsidRDefault="00C27CE0" w:rsidP="002D3271">
      <w:pPr>
        <w:pStyle w:val="a4"/>
        <w:numPr>
          <w:ilvl w:val="0"/>
          <w:numId w:val="215"/>
        </w:numPr>
        <w:tabs>
          <w:tab w:val="left" w:pos="1743"/>
        </w:tabs>
        <w:spacing w:before="48" w:line="276" w:lineRule="auto"/>
        <w:ind w:right="413" w:firstLine="851"/>
        <w:rPr>
          <w:sz w:val="28"/>
        </w:rPr>
      </w:pPr>
      <w:r>
        <w:rPr>
          <w:sz w:val="28"/>
        </w:rPr>
        <w:t>целенаправленно искать и использовать информационные 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решения учебных и практических задач с помощью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ИКТ;</w:t>
      </w:r>
    </w:p>
    <w:p w:rsidR="004E7696" w:rsidRDefault="00C27CE0" w:rsidP="002D3271">
      <w:pPr>
        <w:pStyle w:val="a4"/>
        <w:numPr>
          <w:ilvl w:val="0"/>
          <w:numId w:val="215"/>
        </w:numPr>
        <w:tabs>
          <w:tab w:val="left" w:pos="1798"/>
        </w:tabs>
        <w:spacing w:line="276" w:lineRule="auto"/>
        <w:ind w:right="412" w:firstLine="851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 для передачи своих мыслей средствами естественных и 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4E7696" w:rsidRDefault="00C27CE0" w:rsidP="002D3271">
      <w:pPr>
        <w:pStyle w:val="a4"/>
        <w:numPr>
          <w:ilvl w:val="0"/>
          <w:numId w:val="215"/>
        </w:numPr>
        <w:tabs>
          <w:tab w:val="left" w:pos="1779"/>
        </w:tabs>
        <w:spacing w:before="79" w:line="278" w:lineRule="auto"/>
        <w:ind w:right="411" w:firstLine="851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215"/>
        </w:numPr>
        <w:tabs>
          <w:tab w:val="left" w:pos="1712"/>
        </w:tabs>
        <w:spacing w:line="276" w:lineRule="auto"/>
        <w:ind w:right="408" w:firstLine="851"/>
        <w:rPr>
          <w:sz w:val="28"/>
        </w:rPr>
      </w:pPr>
      <w:r>
        <w:rPr>
          <w:sz w:val="28"/>
        </w:rPr>
        <w:t>использовать компьютерные технологии (включая выбор адекватных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задаче инструментальных программно-аппаратных средств и сервисов)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информационных и коммуникационных учебных задач, в том числе: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4E7696" w:rsidRDefault="00C27CE0" w:rsidP="002D3271">
      <w:pPr>
        <w:pStyle w:val="a4"/>
        <w:numPr>
          <w:ilvl w:val="0"/>
          <w:numId w:val="215"/>
        </w:numPr>
        <w:tabs>
          <w:tab w:val="left" w:pos="1698"/>
        </w:tabs>
        <w:spacing w:line="321" w:lineRule="exact"/>
        <w:ind w:left="1697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норм;</w:t>
      </w:r>
    </w:p>
    <w:p w:rsidR="004E7696" w:rsidRDefault="00C27CE0" w:rsidP="002D3271">
      <w:pPr>
        <w:pStyle w:val="a4"/>
        <w:numPr>
          <w:ilvl w:val="0"/>
          <w:numId w:val="215"/>
        </w:numPr>
        <w:tabs>
          <w:tab w:val="left" w:pos="1791"/>
        </w:tabs>
        <w:spacing w:before="45" w:line="276" w:lineRule="auto"/>
        <w:ind w:right="413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 соблюдать информационную гигиену и правила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235"/>
        </w:numPr>
        <w:tabs>
          <w:tab w:val="left" w:pos="2091"/>
        </w:tabs>
      </w:pPr>
      <w:r>
        <w:t>Предметные</w:t>
      </w:r>
      <w:r>
        <w:rPr>
          <w:spacing w:val="-17"/>
        </w:rPr>
        <w:t xml:space="preserve"> </w:t>
      </w:r>
      <w:r>
        <w:t>результаты</w:t>
      </w:r>
    </w:p>
    <w:p w:rsidR="004E7696" w:rsidRDefault="00C27CE0">
      <w:pPr>
        <w:spacing w:before="48"/>
        <w:ind w:left="1239" w:right="967"/>
        <w:jc w:val="center"/>
        <w:rPr>
          <w:b/>
          <w:sz w:val="28"/>
        </w:rPr>
      </w:pPr>
      <w:r>
        <w:rPr>
          <w:b/>
          <w:sz w:val="28"/>
        </w:rPr>
        <w:t>ПРЕДМЕТНАЯ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ОБЛАСТЬ</w:t>
      </w:r>
    </w:p>
    <w:p w:rsidR="004E7696" w:rsidRDefault="00C27CE0">
      <w:pPr>
        <w:pStyle w:val="1"/>
        <w:spacing w:before="47"/>
        <w:ind w:left="1239" w:right="964"/>
        <w:jc w:val="center"/>
      </w:pPr>
      <w:r>
        <w:rPr>
          <w:spacing w:val="-3"/>
        </w:rPr>
        <w:t>«РУССКИЙ</w:t>
      </w:r>
      <w:r>
        <w:rPr>
          <w:spacing w:val="-13"/>
        </w:rPr>
        <w:t xml:space="preserve"> </w:t>
      </w:r>
      <w:r>
        <w:rPr>
          <w:spacing w:val="-2"/>
        </w:rPr>
        <w:t>ЯЗЫК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ЛИТЕРАТУРА»</w:t>
      </w:r>
    </w:p>
    <w:p w:rsidR="004E7696" w:rsidRDefault="00C27CE0" w:rsidP="002D3271">
      <w:pPr>
        <w:pStyle w:val="a4"/>
        <w:numPr>
          <w:ilvl w:val="3"/>
          <w:numId w:val="235"/>
        </w:numPr>
        <w:tabs>
          <w:tab w:val="left" w:pos="2303"/>
        </w:tabs>
        <w:spacing w:before="50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</w:t>
      </w:r>
    </w:p>
    <w:p w:rsidR="004E7696" w:rsidRDefault="00C27CE0">
      <w:pPr>
        <w:pStyle w:val="a3"/>
        <w:spacing w:before="43" w:line="276" w:lineRule="auto"/>
        <w:ind w:right="411" w:firstLine="77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</w:t>
      </w:r>
      <w:r>
        <w:rPr>
          <w:spacing w:val="-3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172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совершенствование различных видов устной и письменной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(говорения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коммуникации):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911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коммуникативной направленности в зависимости от целей, сферы и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с соблюдением норм современного русского литературного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8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умение различать монологическую, диалогическую и полилогическую</w:t>
      </w:r>
      <w:r>
        <w:rPr>
          <w:spacing w:val="-68"/>
          <w:sz w:val="28"/>
        </w:rPr>
        <w:t xml:space="preserve"> </w:t>
      </w:r>
      <w:r>
        <w:rPr>
          <w:sz w:val="28"/>
        </w:rPr>
        <w:t>речь,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"/>
          <w:sz w:val="28"/>
        </w:rPr>
        <w:t xml:space="preserve"> </w:t>
      </w:r>
      <w:r>
        <w:rPr>
          <w:sz w:val="28"/>
        </w:rPr>
        <w:t>и полилоге;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94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8"/>
          <w:sz w:val="28"/>
        </w:rPr>
        <w:t xml:space="preserve"> </w:t>
      </w:r>
      <w:r>
        <w:rPr>
          <w:sz w:val="28"/>
        </w:rPr>
        <w:t>мысль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6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овладение различными видами аудирования (с полным пониманием, 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4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66"/>
          <w:sz w:val="28"/>
        </w:rPr>
        <w:t xml:space="preserve"> </w:t>
      </w:r>
      <w:r>
        <w:rPr>
          <w:sz w:val="28"/>
        </w:rPr>
        <w:t>типов</w:t>
      </w:r>
      <w:r>
        <w:rPr>
          <w:spacing w:val="64"/>
          <w:sz w:val="28"/>
        </w:rPr>
        <w:t xml:space="preserve"> </w:t>
      </w:r>
      <w:r>
        <w:rPr>
          <w:sz w:val="28"/>
        </w:rPr>
        <w:t>речи</w:t>
      </w:r>
      <w:r>
        <w:rPr>
          <w:spacing w:val="68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67"/>
          <w:sz w:val="28"/>
        </w:rPr>
        <w:t xml:space="preserve"> </w:t>
      </w:r>
      <w:r>
        <w:rPr>
          <w:sz w:val="28"/>
        </w:rPr>
        <w:t>описание,</w:t>
      </w:r>
    </w:p>
    <w:p w:rsidR="004E7696" w:rsidRDefault="00C27CE0">
      <w:pPr>
        <w:pStyle w:val="a3"/>
        <w:spacing w:before="79" w:line="276" w:lineRule="auto"/>
        <w:ind w:right="411" w:firstLine="0"/>
      </w:pP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цельности,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изложения;</w:t>
      </w:r>
    </w:p>
    <w:p w:rsidR="004E7696" w:rsidRDefault="00C27CE0">
      <w:pPr>
        <w:pStyle w:val="a3"/>
        <w:spacing w:before="2" w:line="276" w:lineRule="auto"/>
        <w:ind w:right="411"/>
      </w:pPr>
      <w:r>
        <w:t>умение оценивать письменные и устные речевые высказывания с точки</w:t>
      </w:r>
      <w:r>
        <w:rPr>
          <w:spacing w:val="-67"/>
        </w:rPr>
        <w:t xml:space="preserve"> </w:t>
      </w:r>
      <w:r>
        <w:t>зрения их эффективности, понимать основные причины 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их;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71"/>
        </w:tabs>
        <w:spacing w:line="278" w:lineRule="auto"/>
        <w:ind w:right="404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 словоупотребления;</w:t>
      </w:r>
    </w:p>
    <w:p w:rsidR="004E7696" w:rsidRDefault="00C27CE0">
      <w:pPr>
        <w:pStyle w:val="a3"/>
        <w:spacing w:line="276" w:lineRule="auto"/>
        <w:ind w:right="411"/>
      </w:pP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и книжной речи;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 целью и сферой общения (аргументированный ответ на вопрос,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изложение, сочинение, аннотация, план (включая тезисный план), 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171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понимание определяющей роли языка в развитии 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71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потребностей;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18"/>
        </w:tabs>
        <w:spacing w:before="43" w:line="276" w:lineRule="auto"/>
        <w:ind w:right="410" w:firstLine="707"/>
        <w:rPr>
          <w:sz w:val="28"/>
        </w:rPr>
      </w:pPr>
      <w:r>
        <w:rPr>
          <w:sz w:val="28"/>
        </w:rPr>
        <w:t>стремление расширить свою речевую практику, развивать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совершенствование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2055"/>
        </w:tabs>
        <w:spacing w:line="278" w:lineRule="auto"/>
        <w:ind w:right="406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69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синтаксиса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(звукопись;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оборот;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фразеологизм,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6"/>
        </w:tabs>
        <w:spacing w:line="314" w:lineRule="exact"/>
        <w:ind w:left="1555" w:hanging="166"/>
        <w:jc w:val="left"/>
        <w:rPr>
          <w:sz w:val="28"/>
        </w:rPr>
      </w:pPr>
      <w:r>
        <w:rPr>
          <w:sz w:val="28"/>
        </w:rPr>
        <w:t>уместное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80"/>
        </w:tabs>
        <w:spacing w:before="50" w:line="276" w:lineRule="auto"/>
        <w:ind w:right="415" w:firstLine="707"/>
        <w:jc w:val="left"/>
        <w:rPr>
          <w:sz w:val="28"/>
        </w:rPr>
      </w:pPr>
      <w:r>
        <w:rPr>
          <w:sz w:val="28"/>
        </w:rPr>
        <w:t>корректное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оправданное</w:t>
      </w:r>
      <w:r>
        <w:rPr>
          <w:spacing w:val="1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18"/>
        </w:tabs>
        <w:spacing w:line="276" w:lineRule="auto"/>
        <w:ind w:right="414" w:firstLine="70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речи</w:t>
      </w:r>
      <w:r>
        <w:rPr>
          <w:spacing w:val="58"/>
          <w:sz w:val="28"/>
        </w:rPr>
        <w:t xml:space="preserve"> </w:t>
      </w:r>
      <w:r>
        <w:rPr>
          <w:sz w:val="28"/>
        </w:rPr>
        <w:t>синонимичных</w:t>
      </w:r>
      <w:r>
        <w:rPr>
          <w:spacing w:val="59"/>
          <w:sz w:val="28"/>
        </w:rPr>
        <w:t xml:space="preserve"> </w:t>
      </w:r>
      <w:r>
        <w:rPr>
          <w:sz w:val="28"/>
        </w:rPr>
        <w:t>имен</w:t>
      </w:r>
      <w:r>
        <w:rPr>
          <w:spacing w:val="58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эпитетов;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1702"/>
        </w:tabs>
        <w:spacing w:before="79" w:line="276" w:lineRule="auto"/>
        <w:ind w:right="403" w:firstLine="707"/>
        <w:rPr>
          <w:sz w:val="28"/>
        </w:rPr>
      </w:pPr>
      <w:r>
        <w:rPr>
          <w:sz w:val="28"/>
        </w:rPr>
        <w:t>расширение и систематизация научных знаний о языке, его единицах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 лингвистики: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8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идентификация самостоятельных (знаменательных) служебных частей</w:t>
      </w:r>
      <w:r>
        <w:rPr>
          <w:spacing w:val="-68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3"/>
          <w:sz w:val="28"/>
        </w:rPr>
        <w:t xml:space="preserve"> </w:t>
      </w:r>
      <w:r>
        <w:rPr>
          <w:sz w:val="28"/>
        </w:rPr>
        <w:t>грамматическим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2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числительных, наречий разных разрядов и их морфологических 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наречия;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70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причастий,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морфологических признаков;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31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смысловых оттенков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49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междометий;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172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формирование навыков проведения различных видов анализа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1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фонетического,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(как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цепочек слов;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10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предложении;</w:t>
      </w:r>
    </w:p>
    <w:p w:rsidR="004E7696" w:rsidRDefault="00C27CE0">
      <w:pPr>
        <w:pStyle w:val="a3"/>
        <w:spacing w:line="276" w:lineRule="auto"/>
        <w:ind w:right="408"/>
      </w:pPr>
      <w:r>
        <w:lastRenderedPageBreak/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микротемы,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абзацы,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текста;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99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определение звукового состава слова, правильное деление на 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21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определение лексического значения слова, значений многозначного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деление слова на морфемы на основе смыслового, грамматического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словообразовательного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67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словообразования;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3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проведение морфологического разбора самостоятельных и служебных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90"/>
        </w:tabs>
        <w:spacing w:before="79" w:line="276" w:lineRule="auto"/>
        <w:ind w:right="412" w:firstLine="707"/>
        <w:rPr>
          <w:sz w:val="28"/>
        </w:rPr>
      </w:pPr>
      <w:r>
        <w:rPr>
          <w:sz w:val="28"/>
        </w:rPr>
        <w:t>характеристика общего грамматического значения, морфологических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15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(словосочетание,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умение выделять словосочетание в составе предложения, 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словосочетании,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вида;</w:t>
      </w:r>
    </w:p>
    <w:p w:rsidR="004E7696" w:rsidRDefault="00C27CE0">
      <w:pPr>
        <w:pStyle w:val="a3"/>
        <w:spacing w:line="278" w:lineRule="auto"/>
        <w:ind w:right="414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959"/>
        </w:tabs>
        <w:spacing w:before="41" w:line="276" w:lineRule="auto"/>
        <w:ind w:right="406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неполных;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74"/>
        </w:tabs>
        <w:spacing w:before="1" w:line="276" w:lineRule="auto"/>
        <w:ind w:right="414" w:firstLine="707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обособленных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обращений;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вводных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вставных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конструкций;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23"/>
        </w:tabs>
        <w:spacing w:before="48" w:line="276" w:lineRule="auto"/>
        <w:ind w:right="403" w:firstLine="707"/>
        <w:rPr>
          <w:sz w:val="28"/>
        </w:rPr>
      </w:pPr>
      <w:r>
        <w:rPr>
          <w:sz w:val="28"/>
        </w:rPr>
        <w:t>опознавание сложного предложения, типов сложного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определение функционально-смысловых типов речи, принадлежности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 к одному из них и к функциональной разновидности языка,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3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lastRenderedPageBreak/>
        <w:t>определение видов связи, смысловых, лексических и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связи предложений в тексте, а также уместность и 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использования;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1884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объема используемых в речи грамматических языковых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 свободного выражения мыслей и чувств в соответствии с ситуацией 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1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умение использовать словари (в том числе - мультимедийные)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задач построения устного и письменного речевого 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 запросов;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83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2"/>
          <w:sz w:val="28"/>
        </w:rPr>
        <w:t xml:space="preserve"> </w:t>
      </w:r>
      <w:r>
        <w:rPr>
          <w:sz w:val="28"/>
        </w:rPr>
        <w:t>всего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значения</w:t>
      </w:r>
    </w:p>
    <w:p w:rsidR="004E7696" w:rsidRDefault="00C27CE0">
      <w:pPr>
        <w:pStyle w:val="a3"/>
        <w:spacing w:before="79" w:line="276" w:lineRule="auto"/>
        <w:ind w:right="412" w:firstLine="0"/>
      </w:pPr>
      <w:r>
        <w:t>(прямого и переносного) слова, принадлежности к его группе однозначных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употребления;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81"/>
        </w:tabs>
        <w:spacing w:line="278" w:lineRule="auto"/>
        <w:ind w:right="411" w:firstLine="707"/>
        <w:jc w:val="left"/>
        <w:rPr>
          <w:sz w:val="28"/>
        </w:rPr>
      </w:pPr>
      <w:r>
        <w:rPr>
          <w:sz w:val="28"/>
        </w:rPr>
        <w:t>пользование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орфоэпическими,</w:t>
      </w:r>
      <w:r>
        <w:rPr>
          <w:spacing w:val="53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5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8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употребления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фразеологизмов;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99"/>
        </w:tabs>
        <w:spacing w:line="278" w:lineRule="auto"/>
        <w:ind w:right="411" w:firstLine="70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морфемных,</w:t>
      </w:r>
      <w:r>
        <w:rPr>
          <w:spacing w:val="30"/>
          <w:sz w:val="28"/>
        </w:rPr>
        <w:t xml:space="preserve"> </w:t>
      </w:r>
      <w:r>
        <w:rPr>
          <w:sz w:val="28"/>
        </w:rPr>
        <w:t>словообразовательных,</w:t>
      </w:r>
      <w:r>
        <w:rPr>
          <w:spacing w:val="31"/>
          <w:sz w:val="28"/>
        </w:rPr>
        <w:t xml:space="preserve"> </w:t>
      </w:r>
      <w:r>
        <w:rPr>
          <w:sz w:val="28"/>
        </w:rPr>
        <w:t>этимологических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слов;</w:t>
      </w:r>
    </w:p>
    <w:p w:rsidR="004E7696" w:rsidRDefault="00C27CE0">
      <w:pPr>
        <w:pStyle w:val="a3"/>
        <w:spacing w:line="317" w:lineRule="exact"/>
        <w:ind w:left="1390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подбора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словам</w:t>
      </w:r>
      <w:r>
        <w:rPr>
          <w:spacing w:val="-6"/>
        </w:rPr>
        <w:t xml:space="preserve"> </w:t>
      </w:r>
      <w:r>
        <w:t>синонимов,</w:t>
      </w:r>
      <w:r>
        <w:rPr>
          <w:spacing w:val="-10"/>
        </w:rPr>
        <w:t xml:space="preserve"> </w:t>
      </w:r>
      <w:r>
        <w:t>антонимов;</w:t>
      </w:r>
    </w:p>
    <w:p w:rsidR="004E7696" w:rsidRDefault="00C27CE0" w:rsidP="002D3271">
      <w:pPr>
        <w:pStyle w:val="a4"/>
        <w:numPr>
          <w:ilvl w:val="0"/>
          <w:numId w:val="214"/>
        </w:numPr>
        <w:tabs>
          <w:tab w:val="left" w:pos="2098"/>
        </w:tabs>
        <w:spacing w:before="41" w:line="276" w:lineRule="auto"/>
        <w:ind w:right="409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пунктуационными,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стилистическими),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этикета;</w:t>
      </w:r>
    </w:p>
    <w:p w:rsidR="004E7696" w:rsidRDefault="00C27CE0">
      <w:pPr>
        <w:pStyle w:val="a3"/>
        <w:spacing w:before="1" w:line="276" w:lineRule="auto"/>
        <w:ind w:right="413"/>
      </w:pPr>
      <w:r>
        <w:t>приобретение опыта использования языковых норм в речевой практике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высказываний;</w:t>
      </w:r>
    </w:p>
    <w:p w:rsidR="004E7696" w:rsidRDefault="00C27CE0">
      <w:pPr>
        <w:pStyle w:val="a3"/>
        <w:spacing w:before="1" w:line="276" w:lineRule="auto"/>
        <w:ind w:right="408"/>
      </w:pPr>
      <w:r>
        <w:t>стремление к речевому самосовершенствованию, овладение основными</w:t>
      </w:r>
      <w:r>
        <w:rPr>
          <w:spacing w:val="-67"/>
        </w:rPr>
        <w:t xml:space="preserve"> </w:t>
      </w:r>
      <w:r>
        <w:t>стилистическими</w:t>
      </w:r>
      <w:r>
        <w:rPr>
          <w:spacing w:val="-3"/>
        </w:rPr>
        <w:t xml:space="preserve"> </w:t>
      </w:r>
      <w:r>
        <w:t>ресурсами лексики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фразеологии</w:t>
      </w:r>
      <w:r>
        <w:rPr>
          <w:spacing w:val="-1"/>
        </w:rPr>
        <w:t xml:space="preserve"> </w:t>
      </w:r>
      <w:r>
        <w:t>языка: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3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орфограммами;</w:t>
      </w:r>
    </w:p>
    <w:p w:rsidR="004E7696" w:rsidRDefault="00C27CE0">
      <w:pPr>
        <w:pStyle w:val="a3"/>
        <w:spacing w:line="276" w:lineRule="auto"/>
        <w:ind w:right="414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письме;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53"/>
        </w:tabs>
        <w:spacing w:before="50" w:line="276" w:lineRule="auto"/>
        <w:ind w:right="411" w:firstLine="707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цитировании,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диалоге;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8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соблюдение основных орфоэпических правил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 определение места ударения в слове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53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6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нормативное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0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соблюдение грамматических норм, в том числе при согласовании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аббревиатур,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оборотом,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26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связи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текста,</w:t>
      </w:r>
    </w:p>
    <w:p w:rsidR="004E7696" w:rsidRDefault="00C27CE0">
      <w:pPr>
        <w:pStyle w:val="a3"/>
        <w:spacing w:before="79" w:line="278" w:lineRule="auto"/>
        <w:ind w:right="411" w:firstLine="0"/>
      </w:pP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видовременной</w:t>
      </w:r>
      <w:r>
        <w:rPr>
          <w:spacing w:val="1"/>
        </w:rPr>
        <w:t xml:space="preserve"> </w:t>
      </w:r>
      <w:r>
        <w:t>соотнесенности</w:t>
      </w:r>
      <w:r>
        <w:rPr>
          <w:spacing w:val="-2"/>
        </w:rPr>
        <w:t xml:space="preserve"> </w:t>
      </w:r>
      <w:r>
        <w:t>глаголов-сказуемых в</w:t>
      </w:r>
      <w:r>
        <w:rPr>
          <w:spacing w:val="-2"/>
        </w:rPr>
        <w:t xml:space="preserve"> </w:t>
      </w:r>
      <w:r>
        <w:t>связном</w:t>
      </w:r>
      <w:r>
        <w:rPr>
          <w:spacing w:val="-1"/>
        </w:rPr>
        <w:t xml:space="preserve"> </w:t>
      </w:r>
      <w:r>
        <w:t>тексте.</w:t>
      </w:r>
    </w:p>
    <w:p w:rsidR="004E7696" w:rsidRDefault="00C27CE0">
      <w:pPr>
        <w:pStyle w:val="1"/>
      </w:pP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16"/>
        </w:tabs>
        <w:spacing w:before="42" w:line="278" w:lineRule="auto"/>
        <w:ind w:right="409" w:firstLine="707"/>
        <w:rPr>
          <w:sz w:val="28"/>
        </w:rPr>
      </w:pPr>
      <w:r>
        <w:rPr>
          <w:sz w:val="28"/>
        </w:rPr>
        <w:t>владеть навыками работы с учебной книгой, словарями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СМИ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3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просмотровым)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материала;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0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владеть различными видами аудирования (с полным пониманием, 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71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разновидностей языка;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7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функционально-смысловых типов речи (повествование, описание,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04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участвовать в диалогическом и полилогическом общении,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современного русского литературного языка 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69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с соблюдением норм современного русского литературного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8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lastRenderedPageBreak/>
        <w:t>анализировать текст с точки зрения его темы, цели, основной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 дополнительной информации, принадлежности к функционально-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типу</w:t>
      </w:r>
      <w:r>
        <w:rPr>
          <w:spacing w:val="-5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4"/>
        <w:ind w:left="1553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незначимые</w:t>
      </w:r>
      <w:r>
        <w:rPr>
          <w:spacing w:val="-8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8"/>
        </w:tabs>
        <w:spacing w:before="50" w:line="276" w:lineRule="auto"/>
        <w:ind w:right="411" w:firstLine="707"/>
        <w:rPr>
          <w:sz w:val="28"/>
        </w:rPr>
      </w:pPr>
      <w:r>
        <w:rPr>
          <w:sz w:val="28"/>
        </w:rPr>
        <w:t>классифицировать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6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-1"/>
          <w:sz w:val="28"/>
        </w:rPr>
        <w:t xml:space="preserve"> </w:t>
      </w:r>
      <w:r>
        <w:rPr>
          <w:sz w:val="28"/>
        </w:rPr>
        <w:t>их звукового состава;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членить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 их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переносить;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95"/>
        </w:tabs>
        <w:spacing w:before="48" w:line="276" w:lineRule="auto"/>
        <w:ind w:right="407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 при изменении формы слова, употреблять в речи слова и их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акцентологическими нормами;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90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смыслового,</w:t>
      </w:r>
      <w:r>
        <w:rPr>
          <w:spacing w:val="44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словообразовательного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анализа;</w:t>
      </w:r>
    </w:p>
    <w:p w:rsidR="004E7696" w:rsidRDefault="00C27CE0">
      <w:pPr>
        <w:pStyle w:val="a3"/>
        <w:spacing w:before="79" w:line="278" w:lineRule="auto"/>
        <w:ind w:right="409" w:firstLine="0"/>
      </w:pPr>
      <w:r>
        <w:t>характеризовать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его</w:t>
      </w:r>
      <w:r>
        <w:rPr>
          <w:spacing w:val="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состав;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слов;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94"/>
        </w:tabs>
        <w:spacing w:before="50" w:line="276" w:lineRule="auto"/>
        <w:ind w:right="412" w:firstLine="707"/>
        <w:rPr>
          <w:sz w:val="28"/>
        </w:rPr>
      </w:pPr>
      <w:r>
        <w:rPr>
          <w:sz w:val="28"/>
        </w:rPr>
        <w:t>опознавать лексические средства выразительности и 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-2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-3"/>
          <w:sz w:val="28"/>
        </w:rPr>
        <w:t xml:space="preserve"> </w:t>
      </w:r>
      <w:r>
        <w:rPr>
          <w:sz w:val="28"/>
        </w:rPr>
        <w:t>олицетворение);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8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служебные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94"/>
        </w:tabs>
        <w:spacing w:before="48" w:line="276" w:lineRule="auto"/>
        <w:ind w:right="409" w:firstLine="707"/>
        <w:rPr>
          <w:sz w:val="28"/>
        </w:rPr>
      </w:pPr>
      <w:r>
        <w:rPr>
          <w:sz w:val="28"/>
        </w:rPr>
        <w:t>применять знания и умения по морфемике и словообразованию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морфологического 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18"/>
        </w:tabs>
        <w:spacing w:before="1" w:line="276" w:lineRule="auto"/>
        <w:ind w:right="410" w:firstLine="707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(словосочетание,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69"/>
          <w:sz w:val="28"/>
        </w:rPr>
        <w:t xml:space="preserve"> </w:t>
      </w:r>
      <w:r>
        <w:rPr>
          <w:sz w:val="28"/>
        </w:rPr>
        <w:t>текст);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52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предложения;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89"/>
        </w:tabs>
        <w:spacing w:before="48" w:line="278" w:lineRule="auto"/>
        <w:ind w:right="409" w:firstLine="707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осложненной структуры;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40"/>
        </w:tabs>
        <w:spacing w:before="50" w:line="276" w:lineRule="auto"/>
        <w:ind w:right="406" w:firstLine="707"/>
        <w:rPr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морфологический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 правописания;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59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грамматико-интонационный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 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словари.</w:t>
      </w:r>
    </w:p>
    <w:p w:rsidR="004E7696" w:rsidRDefault="00C27CE0">
      <w:pPr>
        <w:pStyle w:val="2"/>
        <w:spacing w:before="54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3"/>
        </w:tabs>
        <w:spacing w:before="41" w:line="278" w:lineRule="auto"/>
        <w:ind w:right="407" w:firstLine="707"/>
        <w:rPr>
          <w:sz w:val="28"/>
        </w:rPr>
      </w:pPr>
      <w:r>
        <w:rPr>
          <w:sz w:val="28"/>
        </w:rPr>
        <w:t>анализировать речевые высказывания с точки зрения их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прогнозируемого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результата;</w:t>
      </w:r>
    </w:p>
    <w:p w:rsidR="004E7696" w:rsidRDefault="00C27CE0">
      <w:pPr>
        <w:pStyle w:val="a3"/>
        <w:spacing w:line="276" w:lineRule="auto"/>
        <w:ind w:right="416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71"/>
        </w:tabs>
        <w:spacing w:line="278" w:lineRule="auto"/>
        <w:ind w:right="405" w:firstLine="70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чужую</w:t>
      </w:r>
      <w:r>
        <w:rPr>
          <w:spacing w:val="39"/>
          <w:sz w:val="28"/>
        </w:rPr>
        <w:t xml:space="preserve"> </w:t>
      </w:r>
      <w:r>
        <w:rPr>
          <w:sz w:val="28"/>
        </w:rPr>
        <w:t>речь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точки</w:t>
      </w:r>
      <w:r>
        <w:rPr>
          <w:spacing w:val="4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9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уместного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 словоупотребления;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0"/>
        </w:tabs>
        <w:spacing w:before="41" w:line="276" w:lineRule="auto"/>
        <w:ind w:right="408" w:firstLine="707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конспект,</w:t>
      </w:r>
      <w:r>
        <w:rPr>
          <w:spacing w:val="7"/>
          <w:sz w:val="28"/>
        </w:rPr>
        <w:t xml:space="preserve"> </w:t>
      </w:r>
      <w:r>
        <w:rPr>
          <w:sz w:val="28"/>
        </w:rPr>
        <w:t>отзыв,</w:t>
      </w:r>
      <w:r>
        <w:rPr>
          <w:spacing w:val="7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5"/>
          <w:sz w:val="28"/>
        </w:rPr>
        <w:t xml:space="preserve"> </w:t>
      </w:r>
      <w:r>
        <w:rPr>
          <w:sz w:val="28"/>
        </w:rPr>
        <w:t>рефераты,</w:t>
      </w:r>
      <w:r>
        <w:rPr>
          <w:spacing w:val="8"/>
          <w:sz w:val="28"/>
        </w:rPr>
        <w:t xml:space="preserve"> </w:t>
      </w:r>
      <w:r>
        <w:rPr>
          <w:sz w:val="28"/>
        </w:rPr>
        <w:t>статьи,</w:t>
      </w:r>
      <w:r>
        <w:rPr>
          <w:spacing w:val="6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7"/>
          <w:sz w:val="28"/>
        </w:rPr>
        <w:t xml:space="preserve"> </w:t>
      </w:r>
      <w:r>
        <w:rPr>
          <w:sz w:val="28"/>
        </w:rPr>
        <w:t>доклады,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-2"/>
          <w:sz w:val="28"/>
        </w:rPr>
        <w:t xml:space="preserve"> </w:t>
      </w:r>
      <w:r>
        <w:rPr>
          <w:sz w:val="28"/>
        </w:rPr>
        <w:t>очерки,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жанры;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09"/>
        </w:tabs>
        <w:spacing w:before="79" w:line="276" w:lineRule="auto"/>
        <w:ind w:right="406" w:firstLine="707"/>
        <w:rPr>
          <w:sz w:val="28"/>
        </w:rPr>
      </w:pPr>
      <w:r>
        <w:rPr>
          <w:sz w:val="28"/>
        </w:rPr>
        <w:t>осознанно использовать речевые средства в соответствии с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регуляции 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8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участвовать в разных видах обсуждения, формулировать собственную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2180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 гнезда;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82"/>
        </w:tabs>
        <w:spacing w:before="1" w:line="276" w:lineRule="auto"/>
        <w:ind w:right="410" w:firstLine="707"/>
        <w:rPr>
          <w:sz w:val="28"/>
        </w:rPr>
      </w:pPr>
      <w:r>
        <w:rPr>
          <w:sz w:val="28"/>
        </w:rPr>
        <w:t>использовать этимологические данные для объяснения правописания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лексического значения слова;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3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33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познавательных задач.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233"/>
        </w:tabs>
        <w:spacing w:before="4"/>
        <w:ind w:left="2232" w:hanging="843"/>
      </w:pPr>
      <w:r>
        <w:t>Литература</w:t>
      </w:r>
    </w:p>
    <w:p w:rsidR="004E7696" w:rsidRDefault="00C27CE0">
      <w:pPr>
        <w:pStyle w:val="a3"/>
        <w:spacing w:before="43" w:line="276" w:lineRule="auto"/>
        <w:ind w:right="4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213"/>
        </w:numPr>
        <w:tabs>
          <w:tab w:val="left" w:pos="1774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5"/>
          <w:sz w:val="28"/>
        </w:rPr>
        <w:t xml:space="preserve"> </w:t>
      </w:r>
      <w:r>
        <w:rPr>
          <w:sz w:val="28"/>
        </w:rPr>
        <w:lastRenderedPageBreak/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многоаспектного диалога;</w:t>
      </w:r>
    </w:p>
    <w:p w:rsidR="004E7696" w:rsidRDefault="00C27CE0" w:rsidP="002D3271">
      <w:pPr>
        <w:pStyle w:val="a4"/>
        <w:numPr>
          <w:ilvl w:val="0"/>
          <w:numId w:val="213"/>
        </w:numPr>
        <w:tabs>
          <w:tab w:val="left" w:pos="1843"/>
        </w:tabs>
        <w:spacing w:line="278" w:lineRule="auto"/>
        <w:ind w:right="405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213"/>
        </w:numPr>
        <w:tabs>
          <w:tab w:val="left" w:pos="2084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0"/>
          <w:numId w:val="213"/>
        </w:numPr>
        <w:tabs>
          <w:tab w:val="left" w:pos="1841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 вкусом, способного аргументировать свое мнение и 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развернутые высказывания аналитического и интерпретирующего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7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досуговое чтение;</w:t>
      </w:r>
    </w:p>
    <w:p w:rsidR="004E7696" w:rsidRPr="00E41E2E" w:rsidRDefault="00C27CE0" w:rsidP="002D3271">
      <w:pPr>
        <w:pStyle w:val="a4"/>
        <w:numPr>
          <w:ilvl w:val="0"/>
          <w:numId w:val="213"/>
        </w:numPr>
        <w:tabs>
          <w:tab w:val="left" w:pos="1841"/>
        </w:tabs>
        <w:spacing w:before="79" w:line="321" w:lineRule="exact"/>
        <w:ind w:left="1840" w:firstLine="0"/>
        <w:rPr>
          <w:sz w:val="28"/>
          <w:szCs w:val="28"/>
        </w:rPr>
      </w:pPr>
      <w:r w:rsidRPr="00E41E2E">
        <w:rPr>
          <w:sz w:val="28"/>
        </w:rPr>
        <w:t>развитие</w:t>
      </w:r>
      <w:r w:rsidRPr="00E41E2E">
        <w:rPr>
          <w:spacing w:val="65"/>
          <w:sz w:val="28"/>
        </w:rPr>
        <w:t xml:space="preserve"> </w:t>
      </w:r>
      <w:r w:rsidRPr="00E41E2E">
        <w:rPr>
          <w:sz w:val="28"/>
        </w:rPr>
        <w:t>способности</w:t>
      </w:r>
      <w:r w:rsidRPr="00E41E2E">
        <w:rPr>
          <w:spacing w:val="134"/>
          <w:sz w:val="28"/>
        </w:rPr>
        <w:t xml:space="preserve"> </w:t>
      </w:r>
      <w:r w:rsidRPr="00E41E2E">
        <w:rPr>
          <w:sz w:val="28"/>
        </w:rPr>
        <w:t>понимать</w:t>
      </w:r>
      <w:r w:rsidRPr="00E41E2E">
        <w:rPr>
          <w:spacing w:val="131"/>
          <w:sz w:val="28"/>
        </w:rPr>
        <w:t xml:space="preserve"> </w:t>
      </w:r>
      <w:r w:rsidRPr="00E41E2E">
        <w:rPr>
          <w:sz w:val="28"/>
        </w:rPr>
        <w:t>литературные</w:t>
      </w:r>
      <w:r w:rsidRPr="00E41E2E">
        <w:rPr>
          <w:spacing w:val="140"/>
          <w:sz w:val="28"/>
        </w:rPr>
        <w:t xml:space="preserve"> </w:t>
      </w:r>
      <w:r w:rsidRPr="00E41E2E">
        <w:rPr>
          <w:sz w:val="28"/>
        </w:rPr>
        <w:t>художественные</w:t>
      </w:r>
      <w:r w:rsidR="00E41E2E">
        <w:rPr>
          <w:sz w:val="28"/>
        </w:rPr>
        <w:t xml:space="preserve"> </w:t>
      </w:r>
      <w:r w:rsidRPr="00E41E2E">
        <w:rPr>
          <w:sz w:val="28"/>
          <w:szCs w:val="28"/>
        </w:rPr>
        <w:t>произведения,</w:t>
      </w:r>
      <w:r w:rsidRPr="00E41E2E">
        <w:rPr>
          <w:spacing w:val="-12"/>
          <w:sz w:val="28"/>
          <w:szCs w:val="28"/>
        </w:rPr>
        <w:t xml:space="preserve"> </w:t>
      </w:r>
      <w:r w:rsidRPr="00E41E2E">
        <w:rPr>
          <w:sz w:val="28"/>
          <w:szCs w:val="28"/>
        </w:rPr>
        <w:t>отражающие</w:t>
      </w:r>
      <w:r w:rsidRPr="00E41E2E">
        <w:rPr>
          <w:spacing w:val="-13"/>
          <w:sz w:val="28"/>
          <w:szCs w:val="28"/>
        </w:rPr>
        <w:t xml:space="preserve"> </w:t>
      </w:r>
      <w:r w:rsidRPr="00E41E2E">
        <w:rPr>
          <w:sz w:val="28"/>
          <w:szCs w:val="28"/>
        </w:rPr>
        <w:t>разные</w:t>
      </w:r>
      <w:r w:rsidRPr="00E41E2E">
        <w:rPr>
          <w:spacing w:val="-11"/>
          <w:sz w:val="28"/>
          <w:szCs w:val="28"/>
        </w:rPr>
        <w:t xml:space="preserve"> </w:t>
      </w:r>
      <w:r w:rsidRPr="00E41E2E">
        <w:rPr>
          <w:sz w:val="28"/>
          <w:szCs w:val="28"/>
        </w:rPr>
        <w:t>этнокультурные</w:t>
      </w:r>
      <w:r w:rsidRPr="00E41E2E">
        <w:rPr>
          <w:spacing w:val="-11"/>
          <w:sz w:val="28"/>
          <w:szCs w:val="28"/>
        </w:rPr>
        <w:t xml:space="preserve"> </w:t>
      </w:r>
      <w:r w:rsidRPr="00E41E2E">
        <w:rPr>
          <w:sz w:val="28"/>
          <w:szCs w:val="28"/>
        </w:rPr>
        <w:t>традиции;</w:t>
      </w:r>
    </w:p>
    <w:p w:rsidR="004E7696" w:rsidRDefault="00C27CE0" w:rsidP="002D3271">
      <w:pPr>
        <w:pStyle w:val="a4"/>
        <w:numPr>
          <w:ilvl w:val="0"/>
          <w:numId w:val="213"/>
        </w:numPr>
        <w:tabs>
          <w:tab w:val="left" w:pos="1726"/>
        </w:tabs>
        <w:spacing w:before="50" w:line="276" w:lineRule="auto"/>
        <w:ind w:right="406" w:firstLine="707"/>
        <w:rPr>
          <w:sz w:val="28"/>
        </w:rPr>
      </w:pPr>
      <w:r>
        <w:rPr>
          <w:sz w:val="28"/>
        </w:rPr>
        <w:t>овладение процедурами смыслового и эстетического анализа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интерпретировать прочитанное, осознавать художественную картину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но и интеллектуального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осмысления.</w:t>
      </w:r>
    </w:p>
    <w:p w:rsidR="004E7696" w:rsidRDefault="00C27CE0">
      <w:pPr>
        <w:pStyle w:val="a3"/>
        <w:spacing w:line="276" w:lineRule="auto"/>
        <w:ind w:right="107"/>
        <w:jc w:val="left"/>
      </w:pPr>
      <w:r>
        <w:t>Конкретизируя</w:t>
      </w:r>
      <w:r>
        <w:rPr>
          <w:spacing w:val="19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общие</w:t>
      </w:r>
      <w:r>
        <w:rPr>
          <w:spacing w:val="18"/>
        </w:rPr>
        <w:t xml:space="preserve"> </w:t>
      </w:r>
      <w:r>
        <w:t>результаты,</w:t>
      </w:r>
      <w:r>
        <w:rPr>
          <w:spacing w:val="18"/>
        </w:rPr>
        <w:t xml:space="preserve"> </w:t>
      </w:r>
      <w:r>
        <w:t>обозначим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важные</w:t>
      </w:r>
      <w:r>
        <w:rPr>
          <w:spacing w:val="-6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литературе</w:t>
      </w:r>
      <w:r>
        <w:rPr>
          <w:spacing w:val="9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школы</w:t>
      </w:r>
      <w:r>
        <w:rPr>
          <w:spacing w:val="10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скобках</w:t>
      </w:r>
      <w:r>
        <w:rPr>
          <w:spacing w:val="10"/>
        </w:rPr>
        <w:t xml:space="preserve"> </w:t>
      </w:r>
      <w:r>
        <w:t>указаны</w:t>
      </w:r>
      <w:r>
        <w:rPr>
          <w:spacing w:val="9"/>
        </w:rPr>
        <w:t xml:space="preserve"> </w:t>
      </w:r>
      <w:r>
        <w:t>классы,</w:t>
      </w:r>
      <w:r>
        <w:rPr>
          <w:spacing w:val="8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эти умения стоит активно формировать; в этих классах можно уже проводить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сформированности этих умений):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и основную</w:t>
      </w:r>
      <w:r>
        <w:rPr>
          <w:spacing w:val="-4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(5–6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14"/>
        </w:tabs>
        <w:spacing w:before="48" w:line="278" w:lineRule="auto"/>
        <w:ind w:right="404" w:firstLine="70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5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3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58"/>
          <w:sz w:val="28"/>
        </w:rPr>
        <w:t xml:space="preserve"> </w:t>
      </w:r>
      <w:r>
        <w:rPr>
          <w:sz w:val="28"/>
        </w:rPr>
        <w:t>(5–6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классы),</w:t>
      </w:r>
      <w:r>
        <w:rPr>
          <w:spacing w:val="5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сюжет;</w:t>
      </w:r>
    </w:p>
    <w:p w:rsidR="004E7696" w:rsidRDefault="00C27CE0">
      <w:pPr>
        <w:pStyle w:val="a3"/>
        <w:spacing w:line="276" w:lineRule="auto"/>
        <w:ind w:right="408"/>
      </w:pP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фабулу</w:t>
      </w:r>
      <w:r>
        <w:rPr>
          <w:spacing w:val="-5"/>
        </w:rPr>
        <w:t xml:space="preserve"> </w:t>
      </w:r>
      <w:r>
        <w:t>(6–7</w:t>
      </w:r>
      <w:r>
        <w:rPr>
          <w:spacing w:val="1"/>
        </w:rPr>
        <w:t xml:space="preserve"> </w:t>
      </w:r>
      <w: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65"/>
        </w:tabs>
        <w:spacing w:line="278" w:lineRule="auto"/>
        <w:ind w:right="407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(5–6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классы);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1"/>
          <w:sz w:val="28"/>
        </w:rPr>
        <w:t xml:space="preserve"> </w:t>
      </w:r>
      <w:r>
        <w:rPr>
          <w:sz w:val="28"/>
        </w:rPr>
        <w:t>(6–7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44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функции (5–7 классы); выявлять особенности языка и 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 (7–9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8"/>
        </w:tabs>
        <w:spacing w:line="276" w:lineRule="auto"/>
        <w:ind w:right="409" w:firstLine="707"/>
        <w:rPr>
          <w:sz w:val="28"/>
        </w:rPr>
      </w:pPr>
      <w:r>
        <w:rPr>
          <w:spacing w:val="-1"/>
          <w:sz w:val="28"/>
        </w:rPr>
        <w:lastRenderedPageBreak/>
        <w:t>определять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родо-жанровую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(5–9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6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(7–9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95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(5–7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 текста; анализировать литературные произведения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(8–9 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38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«читателем»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(в 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своем уровне);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93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7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терминами,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изученными</w:t>
      </w:r>
    </w:p>
    <w:p w:rsidR="004E7696" w:rsidRDefault="00C27CE0">
      <w:pPr>
        <w:pStyle w:val="a3"/>
        <w:spacing w:before="79" w:line="278" w:lineRule="auto"/>
        <w:ind w:right="408" w:firstLine="0"/>
      </w:pPr>
      <w:r>
        <w:t>в этом и предыдущих классах) как инструментом анализа и интерпретации</w:t>
      </w:r>
      <w:r>
        <w:rPr>
          <w:spacing w:val="1"/>
        </w:rPr>
        <w:t xml:space="preserve"> </w:t>
      </w:r>
      <w:r>
        <w:t>художественного текста;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34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 вопросы (в каждом классе – на своем уровне); вести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(7–9 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21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собирать материал и обрабатывать информацию, необходимую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самостоятельно/под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8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42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произведения/фрагменты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художественной литературы,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(5-9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0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ориентироваться в информационном образовательном пространстве: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(5–9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71"/>
          <w:sz w:val="28"/>
        </w:rPr>
        <w:t xml:space="preserve"> </w:t>
      </w:r>
      <w:r>
        <w:rPr>
          <w:sz w:val="28"/>
        </w:rPr>
        <w:t>(5–9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 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своем уровне).</w:t>
      </w:r>
    </w:p>
    <w:p w:rsidR="004E7696" w:rsidRDefault="00C27CE0">
      <w:pPr>
        <w:pStyle w:val="a3"/>
        <w:spacing w:line="276" w:lineRule="auto"/>
        <w:ind w:right="405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разной</w:t>
      </w:r>
      <w:r>
        <w:rPr>
          <w:spacing w:val="-1"/>
        </w:rPr>
        <w:t xml:space="preserve"> </w:t>
      </w:r>
      <w:r>
        <w:t>степени 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4E7696" w:rsidRDefault="00C27CE0">
      <w:pPr>
        <w:pStyle w:val="a3"/>
        <w:spacing w:line="276" w:lineRule="auto"/>
        <w:ind w:right="40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</w:p>
    <w:p w:rsidR="004E7696" w:rsidRDefault="00C27CE0" w:rsidP="002D3271">
      <w:pPr>
        <w:pStyle w:val="a4"/>
        <w:numPr>
          <w:ilvl w:val="0"/>
          <w:numId w:val="212"/>
        </w:numPr>
        <w:tabs>
          <w:tab w:val="left" w:pos="1878"/>
        </w:tabs>
        <w:spacing w:line="276" w:lineRule="auto"/>
        <w:ind w:right="404" w:firstLine="707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наивно-реалистическим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литературно-художественного произведения как истории из реальной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 так называемой</w:t>
      </w:r>
      <w:r>
        <w:rPr>
          <w:spacing w:val="70"/>
          <w:sz w:val="28"/>
        </w:rPr>
        <w:t xml:space="preserve"> </w:t>
      </w:r>
      <w:r>
        <w:rPr>
          <w:sz w:val="28"/>
        </w:rPr>
        <w:t>«первичной действительности»). Понимание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 этом уровне осуществляется на основе буквальной «распаковки» смыслов;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позиций. Такое эмоциональное непосредственное восприятие, создает основу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4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литературного</w:t>
      </w:r>
    </w:p>
    <w:p w:rsidR="004E7696" w:rsidRDefault="00C27CE0">
      <w:pPr>
        <w:pStyle w:val="a3"/>
        <w:spacing w:before="79" w:line="276" w:lineRule="auto"/>
        <w:ind w:right="405" w:firstLine="0"/>
      </w:pPr>
      <w:r>
        <w:t>произведения, отвечая на тестовые вопросы (устно, письменно) типа «Что?</w:t>
      </w:r>
      <w:r>
        <w:rPr>
          <w:spacing w:val="1"/>
        </w:rPr>
        <w:t xml:space="preserve"> </w:t>
      </w:r>
      <w:r>
        <w:t>Кто? Где? Когда? Какой?», кратко выражать/определять свое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обобщениям</w:t>
      </w:r>
      <w:r>
        <w:rPr>
          <w:spacing w:val="-5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слабо.</w:t>
      </w:r>
    </w:p>
    <w:p w:rsidR="004E7696" w:rsidRDefault="00C27CE0">
      <w:pPr>
        <w:pStyle w:val="a3"/>
        <w:spacing w:before="2" w:line="276" w:lineRule="auto"/>
        <w:ind w:right="406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7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68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инструкцией);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(устные,</w:t>
      </w:r>
      <w:r>
        <w:rPr>
          <w:spacing w:val="-1"/>
        </w:rPr>
        <w:t xml:space="preserve"> </w:t>
      </w:r>
      <w:r>
        <w:t>письменные).</w:t>
      </w:r>
    </w:p>
    <w:p w:rsidR="004E7696" w:rsidRDefault="00C27CE0">
      <w:pPr>
        <w:pStyle w:val="a3"/>
        <w:spacing w:line="320" w:lineRule="exact"/>
        <w:ind w:left="1390" w:firstLine="0"/>
      </w:pPr>
      <w:r>
        <w:t>Условно</w:t>
      </w:r>
      <w:r>
        <w:rPr>
          <w:spacing w:val="-11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заданий: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51"/>
        <w:ind w:left="1553" w:hanging="164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прочтите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определите,</w:t>
      </w:r>
      <w:r>
        <w:rPr>
          <w:spacing w:val="-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центральными;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pacing w:val="-2"/>
          <w:sz w:val="28"/>
        </w:rPr>
        <w:t>определите, где 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когда про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исходят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события;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29"/>
          <w:tab w:val="left" w:pos="1830"/>
          <w:tab w:val="left" w:pos="3298"/>
          <w:tab w:val="left" w:pos="4361"/>
          <w:tab w:val="left" w:pos="5136"/>
          <w:tab w:val="left" w:pos="7311"/>
          <w:tab w:val="left" w:pos="8323"/>
        </w:tabs>
        <w:spacing w:before="48" w:line="278" w:lineRule="auto"/>
        <w:ind w:right="413" w:firstLine="707"/>
        <w:jc w:val="left"/>
        <w:rPr>
          <w:sz w:val="28"/>
        </w:rPr>
      </w:pPr>
      <w:r>
        <w:rPr>
          <w:sz w:val="28"/>
        </w:rPr>
        <w:t>опишите,</w:t>
      </w:r>
      <w:r>
        <w:rPr>
          <w:sz w:val="28"/>
        </w:rPr>
        <w:tab/>
        <w:t>каким</w:t>
      </w:r>
      <w:r>
        <w:rPr>
          <w:sz w:val="28"/>
        </w:rPr>
        <w:tab/>
        <w:t>вам</w:t>
      </w:r>
      <w:r>
        <w:rPr>
          <w:sz w:val="28"/>
        </w:rPr>
        <w:tab/>
        <w:t>представляется</w:t>
      </w:r>
      <w:r>
        <w:rPr>
          <w:sz w:val="28"/>
        </w:rPr>
        <w:tab/>
        <w:t>герой</w:t>
      </w:r>
      <w:r>
        <w:rPr>
          <w:sz w:val="28"/>
        </w:rPr>
        <w:tab/>
      </w:r>
      <w:r>
        <w:rPr>
          <w:spacing w:val="-1"/>
          <w:sz w:val="28"/>
        </w:rPr>
        <w:t>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прокомментируйте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70"/>
        </w:tabs>
        <w:spacing w:line="276" w:lineRule="auto"/>
        <w:ind w:right="404" w:firstLine="707"/>
        <w:jc w:val="left"/>
        <w:rPr>
          <w:sz w:val="28"/>
        </w:rPr>
      </w:pPr>
      <w:r>
        <w:rPr>
          <w:sz w:val="28"/>
        </w:rPr>
        <w:t>выделите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8"/>
          <w:sz w:val="28"/>
        </w:rPr>
        <w:t xml:space="preserve"> </w:t>
      </w:r>
      <w:r>
        <w:rPr>
          <w:sz w:val="28"/>
        </w:rPr>
        <w:t>непонятные</w:t>
      </w:r>
      <w:r>
        <w:rPr>
          <w:spacing w:val="10"/>
          <w:sz w:val="28"/>
        </w:rPr>
        <w:t xml:space="preserve"> </w:t>
      </w:r>
      <w:r>
        <w:rPr>
          <w:sz w:val="28"/>
        </w:rPr>
        <w:t>(загадочные,</w:t>
      </w:r>
      <w:r>
        <w:rPr>
          <w:spacing w:val="9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</w:t>
      </w:r>
      <w:r>
        <w:rPr>
          <w:spacing w:val="-1"/>
          <w:sz w:val="28"/>
        </w:rPr>
        <w:t xml:space="preserve"> </w:t>
      </w:r>
      <w:r>
        <w:rPr>
          <w:sz w:val="28"/>
        </w:rPr>
        <w:t>для вас места;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ответьте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учителем/автором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25"/>
          <w:tab w:val="left" w:pos="1726"/>
          <w:tab w:val="left" w:pos="3392"/>
          <w:tab w:val="left" w:pos="4827"/>
          <w:tab w:val="left" w:pos="6106"/>
          <w:tab w:val="left" w:pos="7834"/>
          <w:tab w:val="left" w:pos="9256"/>
        </w:tabs>
        <w:spacing w:before="44" w:line="276" w:lineRule="auto"/>
        <w:ind w:right="404" w:firstLine="707"/>
        <w:jc w:val="left"/>
        <w:rPr>
          <w:sz w:val="28"/>
        </w:rPr>
      </w:pPr>
      <w:r>
        <w:rPr>
          <w:sz w:val="28"/>
        </w:rPr>
        <w:t>определите,</w:t>
      </w:r>
      <w:r>
        <w:rPr>
          <w:sz w:val="28"/>
        </w:rPr>
        <w:tab/>
        <w:t>выделите,</w:t>
      </w:r>
      <w:r>
        <w:rPr>
          <w:sz w:val="28"/>
        </w:rPr>
        <w:tab/>
        <w:t>найдите,</w:t>
      </w:r>
      <w:r>
        <w:rPr>
          <w:sz w:val="28"/>
        </w:rPr>
        <w:tab/>
        <w:t>перечислите</w:t>
      </w:r>
      <w:r>
        <w:rPr>
          <w:sz w:val="28"/>
        </w:rPr>
        <w:tab/>
        <w:t>признаки,</w:t>
      </w:r>
      <w:r>
        <w:rPr>
          <w:sz w:val="28"/>
        </w:rPr>
        <w:tab/>
      </w:r>
      <w:r>
        <w:rPr>
          <w:spacing w:val="-1"/>
          <w:sz w:val="28"/>
        </w:rPr>
        <w:t>черты,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и т.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:rsidR="004E7696" w:rsidRDefault="00C27CE0" w:rsidP="002D3271">
      <w:pPr>
        <w:pStyle w:val="a4"/>
        <w:numPr>
          <w:ilvl w:val="0"/>
          <w:numId w:val="212"/>
        </w:numPr>
        <w:tabs>
          <w:tab w:val="left" w:pos="1710"/>
        </w:tabs>
        <w:spacing w:line="276" w:lineRule="auto"/>
        <w:ind w:right="408" w:firstLine="707"/>
        <w:rPr>
          <w:sz w:val="28"/>
        </w:rPr>
      </w:pPr>
      <w:r>
        <w:rPr>
          <w:b/>
          <w:sz w:val="28"/>
        </w:rPr>
        <w:t xml:space="preserve">уровень </w:t>
      </w:r>
      <w:r>
        <w:rPr>
          <w:sz w:val="28"/>
        </w:rPr>
        <w:t>сформированности читательской культуры характеризуется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</w:p>
    <w:p w:rsidR="004E7696" w:rsidRDefault="00C27CE0">
      <w:pPr>
        <w:pStyle w:val="a3"/>
        <w:spacing w:line="276" w:lineRule="auto"/>
        <w:ind w:right="407" w:firstLine="0"/>
      </w:pPr>
      <w:r>
        <w:lastRenderedPageBreak/>
        <w:t>произведения авторской волей, однако умение находить способы проявления</w:t>
      </w:r>
      <w:r>
        <w:rPr>
          <w:spacing w:val="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него пока</w:t>
      </w:r>
      <w:r>
        <w:rPr>
          <w:spacing w:val="-2"/>
        </w:rPr>
        <w:t xml:space="preserve"> </w:t>
      </w:r>
      <w:r>
        <w:t>отсутствуют.</w:t>
      </w:r>
    </w:p>
    <w:p w:rsidR="004E7696" w:rsidRDefault="00C27CE0">
      <w:pPr>
        <w:pStyle w:val="a3"/>
        <w:spacing w:before="1" w:line="276" w:lineRule="auto"/>
        <w:ind w:right="403"/>
      </w:pPr>
      <w:r>
        <w:t>У читателей этого уровня формируется стремление размышлять 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 ними. Читатель этого уровня пытается аргументированно отвечать 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текст?»,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пытается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</w:p>
    <w:p w:rsidR="004E7696" w:rsidRDefault="00C27CE0">
      <w:pPr>
        <w:pStyle w:val="a3"/>
        <w:ind w:firstLine="0"/>
      </w:pPr>
      <w:r>
        <w:t>верности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идеи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текста.</w:t>
      </w:r>
    </w:p>
    <w:p w:rsidR="004E7696" w:rsidRDefault="00C27CE0">
      <w:pPr>
        <w:pStyle w:val="a3"/>
        <w:spacing w:before="48" w:line="276" w:lineRule="auto"/>
        <w:ind w:right="405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выполнение</w:t>
      </w:r>
      <w:r>
        <w:rPr>
          <w:spacing w:val="20"/>
        </w:rPr>
        <w:t xml:space="preserve"> </w:t>
      </w:r>
      <w:r>
        <w:t>аналитических</w:t>
      </w:r>
      <w:r>
        <w:rPr>
          <w:spacing w:val="21"/>
        </w:rPr>
        <w:t xml:space="preserve"> </w:t>
      </w:r>
      <w:r>
        <w:t>процедур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</w:p>
    <w:p w:rsidR="004E7696" w:rsidRDefault="00C27CE0">
      <w:pPr>
        <w:pStyle w:val="a3"/>
        <w:spacing w:before="79" w:line="276" w:lineRule="auto"/>
        <w:ind w:right="406" w:firstLine="0"/>
      </w:pP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-67"/>
        </w:rPr>
        <w:t xml:space="preserve"> </w:t>
      </w:r>
      <w:r>
        <w:t>функций каждого из элементов; установление связи между ними; 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пофразового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поэпизодного;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и межтекстового</w:t>
      </w:r>
      <w:r>
        <w:rPr>
          <w:spacing w:val="-2"/>
        </w:rPr>
        <w:t xml:space="preserve"> </w:t>
      </w:r>
      <w:r>
        <w:t>анализа).</w:t>
      </w:r>
    </w:p>
    <w:p w:rsidR="004E7696" w:rsidRDefault="00C27CE0">
      <w:pPr>
        <w:pStyle w:val="a3"/>
        <w:ind w:left="1390" w:firstLine="0"/>
      </w:pPr>
      <w:r>
        <w:t>Условно</w:t>
      </w:r>
      <w:r>
        <w:rPr>
          <w:spacing w:val="-11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заданий: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26"/>
        </w:tabs>
        <w:spacing w:before="50" w:line="276" w:lineRule="auto"/>
        <w:ind w:right="404" w:firstLine="707"/>
        <w:rPr>
          <w:sz w:val="28"/>
        </w:rPr>
      </w:pPr>
      <w:r>
        <w:rPr>
          <w:sz w:val="28"/>
        </w:rPr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и т.</w:t>
      </w:r>
      <w:r>
        <w:rPr>
          <w:spacing w:val="-2"/>
          <w:sz w:val="28"/>
        </w:rPr>
        <w:t xml:space="preserve"> </w:t>
      </w:r>
      <w:r>
        <w:rPr>
          <w:sz w:val="28"/>
        </w:rPr>
        <w:t>п.;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66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покажите,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4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внутреннего мира человека);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6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5"/>
          <w:sz w:val="28"/>
        </w:rPr>
        <w:t xml:space="preserve"> </w:t>
      </w:r>
      <w:r>
        <w:rPr>
          <w:sz w:val="28"/>
        </w:rPr>
        <w:t>и 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633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сопоставьте,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 произведениями);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определите</w:t>
      </w:r>
      <w:r>
        <w:rPr>
          <w:spacing w:val="-8"/>
          <w:sz w:val="28"/>
        </w:rPr>
        <w:t xml:space="preserve"> </w:t>
      </w:r>
      <w:r>
        <w:rPr>
          <w:sz w:val="28"/>
        </w:rPr>
        <w:t>жанр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особенности;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837"/>
        </w:tabs>
        <w:spacing w:before="42" w:line="276" w:lineRule="auto"/>
        <w:ind w:right="405" w:firstLine="707"/>
        <w:rPr>
          <w:sz w:val="28"/>
        </w:rPr>
      </w:pPr>
      <w:r>
        <w:rPr>
          <w:sz w:val="28"/>
        </w:rPr>
        <w:t>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понятию.</w:t>
      </w:r>
    </w:p>
    <w:p w:rsidR="004E7696" w:rsidRDefault="00C27CE0">
      <w:pPr>
        <w:pStyle w:val="a3"/>
        <w:spacing w:before="1" w:line="276" w:lineRule="auto"/>
        <w:ind w:right="402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67"/>
        </w:rPr>
        <w:t xml:space="preserve"> </w:t>
      </w:r>
      <w:r>
        <w:lastRenderedPageBreak/>
        <w:t>понятий и может пользоваться ими при</w:t>
      </w:r>
      <w:r>
        <w:rPr>
          <w:spacing w:val="1"/>
        </w:rPr>
        <w:t xml:space="preserve"> </w:t>
      </w:r>
      <w:r>
        <w:t>анализе произведения (например,</w:t>
      </w:r>
      <w:r>
        <w:rPr>
          <w:spacing w:val="1"/>
        </w:rPr>
        <w:t xml:space="preserve"> </w:t>
      </w:r>
      <w:r>
        <w:t>может находить в тексте тропы, элементы композиции, признаки жанра), но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умеет</w:t>
      </w:r>
      <w:r>
        <w:rPr>
          <w:spacing w:val="-7"/>
        </w:rPr>
        <w:t xml:space="preserve"> </w:t>
      </w:r>
      <w:r>
        <w:t>пока</w:t>
      </w:r>
      <w:r>
        <w:rPr>
          <w:spacing w:val="-7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«мостик»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тематике,</w:t>
      </w:r>
      <w:r>
        <w:rPr>
          <w:spacing w:val="-8"/>
        </w:rPr>
        <w:t xml:space="preserve"> </w:t>
      </w:r>
      <w:r>
        <w:t>проблематике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 позиции.</w:t>
      </w:r>
    </w:p>
    <w:p w:rsidR="004E7696" w:rsidRPr="00E41E2E" w:rsidRDefault="00C27CE0" w:rsidP="002D3271">
      <w:pPr>
        <w:pStyle w:val="a4"/>
        <w:numPr>
          <w:ilvl w:val="0"/>
          <w:numId w:val="212"/>
        </w:numPr>
        <w:tabs>
          <w:tab w:val="left" w:pos="1365"/>
          <w:tab w:val="left" w:pos="1717"/>
          <w:tab w:val="left" w:pos="1880"/>
          <w:tab w:val="left" w:pos="2221"/>
          <w:tab w:val="left" w:pos="3249"/>
          <w:tab w:val="left" w:pos="4196"/>
          <w:tab w:val="left" w:pos="6415"/>
          <w:tab w:val="left" w:pos="7502"/>
          <w:tab w:val="left" w:pos="8279"/>
          <w:tab w:val="left" w:pos="9398"/>
        </w:tabs>
        <w:spacing w:before="79" w:line="276" w:lineRule="auto"/>
        <w:ind w:right="403" w:firstLine="707"/>
        <w:rPr>
          <w:sz w:val="28"/>
          <w:szCs w:val="28"/>
        </w:rPr>
      </w:pPr>
      <w:r w:rsidRPr="00E41E2E">
        <w:rPr>
          <w:b/>
          <w:sz w:val="28"/>
        </w:rPr>
        <w:t>уровень</w:t>
      </w:r>
      <w:r w:rsidRPr="00E41E2E">
        <w:rPr>
          <w:b/>
          <w:spacing w:val="12"/>
          <w:sz w:val="28"/>
        </w:rPr>
        <w:t xml:space="preserve"> </w:t>
      </w:r>
      <w:r w:rsidRPr="00E41E2E">
        <w:rPr>
          <w:sz w:val="28"/>
        </w:rPr>
        <w:t>определяется</w:t>
      </w:r>
      <w:r w:rsidRPr="00E41E2E">
        <w:rPr>
          <w:spacing w:val="14"/>
          <w:sz w:val="28"/>
        </w:rPr>
        <w:t xml:space="preserve"> </w:t>
      </w:r>
      <w:r w:rsidRPr="00E41E2E">
        <w:rPr>
          <w:sz w:val="28"/>
        </w:rPr>
        <w:t>умением</w:t>
      </w:r>
      <w:r w:rsidRPr="00E41E2E">
        <w:rPr>
          <w:spacing w:val="11"/>
          <w:sz w:val="28"/>
        </w:rPr>
        <w:t xml:space="preserve"> </w:t>
      </w:r>
      <w:r w:rsidRPr="00E41E2E">
        <w:rPr>
          <w:sz w:val="28"/>
        </w:rPr>
        <w:t>воспринимать</w:t>
      </w:r>
      <w:r w:rsidRPr="00E41E2E">
        <w:rPr>
          <w:spacing w:val="10"/>
          <w:sz w:val="28"/>
        </w:rPr>
        <w:t xml:space="preserve"> </w:t>
      </w:r>
      <w:r w:rsidRPr="00E41E2E">
        <w:rPr>
          <w:sz w:val="28"/>
        </w:rPr>
        <w:t>произведение</w:t>
      </w:r>
      <w:r w:rsidRPr="00E41E2E">
        <w:rPr>
          <w:spacing w:val="11"/>
          <w:sz w:val="28"/>
        </w:rPr>
        <w:t xml:space="preserve"> </w:t>
      </w:r>
      <w:r w:rsidRPr="00E41E2E">
        <w:rPr>
          <w:sz w:val="28"/>
        </w:rPr>
        <w:t>как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художественное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целое,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концептуально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осмыслять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его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в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этой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целостности,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видеть</w:t>
      </w:r>
      <w:r w:rsidRPr="00E41E2E">
        <w:rPr>
          <w:spacing w:val="39"/>
          <w:sz w:val="28"/>
        </w:rPr>
        <w:t xml:space="preserve"> </w:t>
      </w:r>
      <w:r w:rsidRPr="00E41E2E">
        <w:rPr>
          <w:sz w:val="28"/>
        </w:rPr>
        <w:t>воплощенный</w:t>
      </w:r>
      <w:r w:rsidRPr="00E41E2E">
        <w:rPr>
          <w:spacing w:val="42"/>
          <w:sz w:val="28"/>
        </w:rPr>
        <w:t xml:space="preserve"> </w:t>
      </w:r>
      <w:r w:rsidRPr="00E41E2E">
        <w:rPr>
          <w:sz w:val="28"/>
        </w:rPr>
        <w:t>в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нем</w:t>
      </w:r>
      <w:r w:rsidRPr="00E41E2E">
        <w:rPr>
          <w:spacing w:val="41"/>
          <w:sz w:val="28"/>
        </w:rPr>
        <w:t xml:space="preserve"> </w:t>
      </w:r>
      <w:r w:rsidRPr="00E41E2E">
        <w:rPr>
          <w:sz w:val="28"/>
        </w:rPr>
        <w:t>авторский</w:t>
      </w:r>
      <w:r w:rsidRPr="00E41E2E">
        <w:rPr>
          <w:spacing w:val="39"/>
          <w:sz w:val="28"/>
        </w:rPr>
        <w:t xml:space="preserve"> </w:t>
      </w:r>
      <w:r w:rsidRPr="00E41E2E">
        <w:rPr>
          <w:sz w:val="28"/>
        </w:rPr>
        <w:t>замысел.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Читатель,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достигший</w:t>
      </w:r>
      <w:r w:rsidRPr="00E41E2E">
        <w:rPr>
          <w:spacing w:val="42"/>
          <w:sz w:val="28"/>
        </w:rPr>
        <w:t xml:space="preserve"> </w:t>
      </w:r>
      <w:r w:rsidRPr="00E41E2E">
        <w:rPr>
          <w:sz w:val="28"/>
        </w:rPr>
        <w:t>этого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уровня,</w:t>
      </w:r>
      <w:r w:rsidRPr="00E41E2E">
        <w:rPr>
          <w:spacing w:val="48"/>
          <w:sz w:val="28"/>
        </w:rPr>
        <w:t xml:space="preserve"> </w:t>
      </w:r>
      <w:r w:rsidRPr="00E41E2E">
        <w:rPr>
          <w:sz w:val="28"/>
        </w:rPr>
        <w:t>сумеет</w:t>
      </w:r>
      <w:r w:rsidRPr="00E41E2E">
        <w:rPr>
          <w:spacing w:val="48"/>
          <w:sz w:val="28"/>
        </w:rPr>
        <w:t xml:space="preserve"> </w:t>
      </w:r>
      <w:r w:rsidRPr="00E41E2E">
        <w:rPr>
          <w:sz w:val="28"/>
        </w:rPr>
        <w:t>интерпретировать</w:t>
      </w:r>
      <w:r w:rsidRPr="00E41E2E">
        <w:rPr>
          <w:spacing w:val="46"/>
          <w:sz w:val="28"/>
        </w:rPr>
        <w:t xml:space="preserve"> </w:t>
      </w:r>
      <w:r w:rsidRPr="00E41E2E">
        <w:rPr>
          <w:sz w:val="28"/>
        </w:rPr>
        <w:t>художественный</w:t>
      </w:r>
      <w:r w:rsidRPr="00E41E2E">
        <w:rPr>
          <w:spacing w:val="49"/>
          <w:sz w:val="28"/>
        </w:rPr>
        <w:t xml:space="preserve"> </w:t>
      </w:r>
      <w:r w:rsidRPr="00E41E2E">
        <w:rPr>
          <w:sz w:val="28"/>
        </w:rPr>
        <w:t>смысл</w:t>
      </w:r>
      <w:r w:rsidRPr="00E41E2E">
        <w:rPr>
          <w:spacing w:val="47"/>
          <w:sz w:val="28"/>
        </w:rPr>
        <w:t xml:space="preserve"> </w:t>
      </w:r>
      <w:r w:rsidRPr="00E41E2E">
        <w:rPr>
          <w:sz w:val="28"/>
        </w:rPr>
        <w:t>произведения,</w:t>
      </w:r>
      <w:r w:rsidRPr="00E41E2E">
        <w:rPr>
          <w:spacing w:val="49"/>
          <w:sz w:val="28"/>
        </w:rPr>
        <w:t xml:space="preserve"> </w:t>
      </w:r>
      <w:r w:rsidRPr="00E41E2E">
        <w:rPr>
          <w:sz w:val="28"/>
        </w:rPr>
        <w:t>то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есть отвечать на вопросы: «Почему (с какой целью?) произведение построено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так,</w:t>
      </w:r>
      <w:r w:rsidRPr="00E41E2E">
        <w:rPr>
          <w:sz w:val="28"/>
        </w:rPr>
        <w:tab/>
        <w:t>а</w:t>
      </w:r>
      <w:r w:rsidRPr="00E41E2E">
        <w:rPr>
          <w:sz w:val="28"/>
        </w:rPr>
        <w:tab/>
        <w:t>не</w:t>
      </w:r>
      <w:r w:rsidRPr="00E41E2E">
        <w:rPr>
          <w:sz w:val="28"/>
        </w:rPr>
        <w:tab/>
        <w:t>иначе?</w:t>
      </w:r>
      <w:r w:rsidRPr="00E41E2E">
        <w:rPr>
          <w:sz w:val="28"/>
        </w:rPr>
        <w:tab/>
        <w:t>Какой</w:t>
      </w:r>
      <w:r w:rsidRPr="00E41E2E">
        <w:rPr>
          <w:sz w:val="28"/>
        </w:rPr>
        <w:tab/>
        <w:t>художественный</w:t>
      </w:r>
      <w:r w:rsidRPr="00E41E2E">
        <w:rPr>
          <w:sz w:val="28"/>
        </w:rPr>
        <w:tab/>
        <w:t>эффект</w:t>
      </w:r>
      <w:r w:rsidRPr="00E41E2E">
        <w:rPr>
          <w:sz w:val="28"/>
        </w:rPr>
        <w:tab/>
        <w:t>дало</w:t>
      </w:r>
      <w:r w:rsidRPr="00E41E2E">
        <w:rPr>
          <w:sz w:val="28"/>
        </w:rPr>
        <w:tab/>
        <w:t>именно</w:t>
      </w:r>
      <w:r w:rsidRPr="00E41E2E">
        <w:rPr>
          <w:sz w:val="28"/>
        </w:rPr>
        <w:tab/>
      </w:r>
      <w:r w:rsidRPr="00E41E2E">
        <w:rPr>
          <w:spacing w:val="-2"/>
          <w:sz w:val="28"/>
        </w:rPr>
        <w:t>такое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построение,</w:t>
      </w:r>
      <w:r w:rsidRPr="00E41E2E">
        <w:rPr>
          <w:spacing w:val="58"/>
          <w:sz w:val="28"/>
        </w:rPr>
        <w:t xml:space="preserve"> </w:t>
      </w:r>
      <w:r w:rsidRPr="00E41E2E">
        <w:rPr>
          <w:sz w:val="28"/>
        </w:rPr>
        <w:t>какой</w:t>
      </w:r>
      <w:r w:rsidRPr="00E41E2E">
        <w:rPr>
          <w:spacing w:val="60"/>
          <w:sz w:val="28"/>
        </w:rPr>
        <w:t xml:space="preserve"> </w:t>
      </w:r>
      <w:r w:rsidRPr="00E41E2E">
        <w:rPr>
          <w:sz w:val="28"/>
        </w:rPr>
        <w:t>вывод</w:t>
      </w:r>
      <w:r w:rsidRPr="00E41E2E">
        <w:rPr>
          <w:spacing w:val="60"/>
          <w:sz w:val="28"/>
        </w:rPr>
        <w:t xml:space="preserve"> </w:t>
      </w:r>
      <w:r w:rsidRPr="00E41E2E">
        <w:rPr>
          <w:sz w:val="28"/>
        </w:rPr>
        <w:t>на</w:t>
      </w:r>
      <w:r w:rsidRPr="00E41E2E">
        <w:rPr>
          <w:spacing w:val="60"/>
          <w:sz w:val="28"/>
        </w:rPr>
        <w:t xml:space="preserve"> </w:t>
      </w:r>
      <w:r w:rsidRPr="00E41E2E">
        <w:rPr>
          <w:sz w:val="28"/>
        </w:rPr>
        <w:t>основе</w:t>
      </w:r>
      <w:r w:rsidRPr="00E41E2E">
        <w:rPr>
          <w:spacing w:val="60"/>
          <w:sz w:val="28"/>
        </w:rPr>
        <w:t xml:space="preserve"> </w:t>
      </w:r>
      <w:r w:rsidRPr="00E41E2E">
        <w:rPr>
          <w:sz w:val="28"/>
        </w:rPr>
        <w:t>именно</w:t>
      </w:r>
      <w:r w:rsidRPr="00E41E2E">
        <w:rPr>
          <w:spacing w:val="60"/>
          <w:sz w:val="28"/>
        </w:rPr>
        <w:t xml:space="preserve"> </w:t>
      </w:r>
      <w:r w:rsidRPr="00E41E2E">
        <w:rPr>
          <w:sz w:val="28"/>
        </w:rPr>
        <w:t>такого</w:t>
      </w:r>
      <w:r w:rsidRPr="00E41E2E">
        <w:rPr>
          <w:spacing w:val="61"/>
          <w:sz w:val="28"/>
        </w:rPr>
        <w:t xml:space="preserve"> </w:t>
      </w:r>
      <w:r w:rsidRPr="00E41E2E">
        <w:rPr>
          <w:sz w:val="28"/>
        </w:rPr>
        <w:t>построения</w:t>
      </w:r>
      <w:r w:rsidRPr="00E41E2E">
        <w:rPr>
          <w:spacing w:val="59"/>
          <w:sz w:val="28"/>
        </w:rPr>
        <w:t xml:space="preserve"> </w:t>
      </w:r>
      <w:r w:rsidRPr="00E41E2E">
        <w:rPr>
          <w:sz w:val="28"/>
        </w:rPr>
        <w:t>мы</w:t>
      </w:r>
      <w:r w:rsidRPr="00E41E2E">
        <w:rPr>
          <w:spacing w:val="60"/>
          <w:sz w:val="28"/>
        </w:rPr>
        <w:t xml:space="preserve"> </w:t>
      </w:r>
      <w:r w:rsidRPr="00E41E2E">
        <w:rPr>
          <w:sz w:val="28"/>
        </w:rPr>
        <w:t>можем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сделать о тематике, проблематике и авторской позиции в данном конкретном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произведении?».</w:t>
      </w:r>
      <w:r w:rsidRPr="00E41E2E">
        <w:rPr>
          <w:sz w:val="28"/>
          <w:szCs w:val="28"/>
        </w:rPr>
        <w:t>К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основным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видам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деятельности,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позволяющим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диагностировать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возможности читателей, достигших III уровня, можно отнести устное или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письменное истолкование художественных функций особенностей поэтики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произведения, рассматриваемого в его целостности, а также истолкование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смысла произведения как художественного целого; создание эссе, научно-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исследовательских</w:t>
      </w:r>
      <w:r w:rsidRPr="00E41E2E">
        <w:rPr>
          <w:spacing w:val="1"/>
        </w:rPr>
        <w:t xml:space="preserve"> </w:t>
      </w:r>
      <w:r w:rsidRPr="00E41E2E">
        <w:rPr>
          <w:sz w:val="28"/>
          <w:szCs w:val="28"/>
        </w:rPr>
        <w:t>заметок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(статьи),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доклада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конференцию,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рецензии,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сценария</w:t>
      </w:r>
      <w:r w:rsidRPr="00E41E2E">
        <w:rPr>
          <w:spacing w:val="-4"/>
          <w:sz w:val="28"/>
          <w:szCs w:val="28"/>
        </w:rPr>
        <w:t xml:space="preserve"> </w:t>
      </w:r>
      <w:r w:rsidRPr="00E41E2E">
        <w:rPr>
          <w:sz w:val="28"/>
          <w:szCs w:val="28"/>
        </w:rPr>
        <w:t>и т.п.</w:t>
      </w:r>
    </w:p>
    <w:p w:rsidR="004E7696" w:rsidRDefault="00C27CE0">
      <w:pPr>
        <w:pStyle w:val="a3"/>
        <w:ind w:left="1390" w:firstLine="0"/>
      </w:pPr>
      <w:r>
        <w:t>Условно</w:t>
      </w:r>
      <w:r>
        <w:rPr>
          <w:spacing w:val="-11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заданий: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726"/>
        </w:tabs>
        <w:spacing w:before="50" w:line="276" w:lineRule="auto"/>
        <w:ind w:right="403" w:firstLine="707"/>
        <w:rPr>
          <w:sz w:val="28"/>
        </w:rPr>
      </w:pPr>
      <w:r>
        <w:rPr>
          <w:sz w:val="28"/>
        </w:rPr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и т.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:rsidR="004E7696" w:rsidRDefault="00C27CE0" w:rsidP="002D3271">
      <w:pPr>
        <w:pStyle w:val="a4"/>
        <w:numPr>
          <w:ilvl w:val="0"/>
          <w:numId w:val="228"/>
        </w:numPr>
        <w:tabs>
          <w:tab w:val="left" w:pos="1568"/>
        </w:tabs>
        <w:spacing w:line="321" w:lineRule="exact"/>
        <w:ind w:left="1567" w:hanging="178"/>
        <w:rPr>
          <w:sz w:val="28"/>
        </w:rPr>
      </w:pPr>
      <w:r>
        <w:rPr>
          <w:sz w:val="28"/>
        </w:rPr>
        <w:t>определите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6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5"/>
          <w:sz w:val="28"/>
        </w:rPr>
        <w:t xml:space="preserve"> </w:t>
      </w:r>
      <w:r>
        <w:rPr>
          <w:sz w:val="28"/>
        </w:rPr>
        <w:t>той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иной</w:t>
      </w:r>
      <w:r>
        <w:rPr>
          <w:spacing w:val="7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7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:rsidR="004E7696" w:rsidRDefault="004E7696">
      <w:pPr>
        <w:spacing w:line="321" w:lineRule="exact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51"/>
        <w:ind w:firstLine="0"/>
        <w:jc w:val="left"/>
      </w:pPr>
      <w:r>
        <w:rPr>
          <w:spacing w:val="-5"/>
        </w:rPr>
        <w:t>т.</w:t>
      </w:r>
      <w:r>
        <w:rPr>
          <w:spacing w:val="-13"/>
        </w:rPr>
        <w:t xml:space="preserve"> </w:t>
      </w:r>
      <w:r>
        <w:rPr>
          <w:spacing w:val="-5"/>
        </w:rPr>
        <w:t>п.;</w:t>
      </w:r>
    </w:p>
    <w:p w:rsidR="004E7696" w:rsidRDefault="00C27CE0">
      <w:pPr>
        <w:pStyle w:val="a3"/>
        <w:spacing w:before="6"/>
        <w:ind w:left="0" w:firstLine="0"/>
        <w:jc w:val="left"/>
        <w:rPr>
          <w:sz w:val="36"/>
        </w:rPr>
      </w:pPr>
      <w:r>
        <w:br w:type="column"/>
      </w:r>
    </w:p>
    <w:p w:rsidR="004E7696" w:rsidRDefault="00C27CE0" w:rsidP="002D3271">
      <w:pPr>
        <w:pStyle w:val="a4"/>
        <w:numPr>
          <w:ilvl w:val="0"/>
          <w:numId w:val="211"/>
        </w:numPr>
        <w:tabs>
          <w:tab w:val="left" w:pos="293"/>
        </w:tabs>
        <w:ind w:hanging="165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выражения;</w:t>
      </w:r>
    </w:p>
    <w:p w:rsidR="004E7696" w:rsidRDefault="00C27CE0" w:rsidP="002D3271">
      <w:pPr>
        <w:pStyle w:val="a4"/>
        <w:numPr>
          <w:ilvl w:val="0"/>
          <w:numId w:val="211"/>
        </w:numPr>
        <w:tabs>
          <w:tab w:val="left" w:pos="293"/>
        </w:tabs>
        <w:spacing w:before="48"/>
        <w:ind w:hanging="165"/>
        <w:jc w:val="left"/>
        <w:rPr>
          <w:sz w:val="28"/>
        </w:rPr>
      </w:pPr>
      <w:r>
        <w:rPr>
          <w:sz w:val="28"/>
        </w:rPr>
        <w:t>проинтерпретируйте</w:t>
      </w:r>
      <w:r>
        <w:rPr>
          <w:spacing w:val="-8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произведения;</w:t>
      </w:r>
    </w:p>
    <w:p w:rsidR="004E7696" w:rsidRDefault="00C27CE0" w:rsidP="002D3271">
      <w:pPr>
        <w:pStyle w:val="a4"/>
        <w:numPr>
          <w:ilvl w:val="0"/>
          <w:numId w:val="211"/>
        </w:numPr>
        <w:tabs>
          <w:tab w:val="left" w:pos="293"/>
        </w:tabs>
        <w:spacing w:before="48"/>
        <w:ind w:hanging="165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5"/>
          <w:sz w:val="28"/>
        </w:rPr>
        <w:t xml:space="preserve"> </w:t>
      </w:r>
      <w:r>
        <w:rPr>
          <w:sz w:val="28"/>
        </w:rPr>
        <w:t>(устно,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произведения;</w:t>
      </w:r>
    </w:p>
    <w:p w:rsidR="004E7696" w:rsidRDefault="00C27CE0" w:rsidP="002D3271">
      <w:pPr>
        <w:pStyle w:val="a4"/>
        <w:numPr>
          <w:ilvl w:val="0"/>
          <w:numId w:val="211"/>
        </w:numPr>
        <w:tabs>
          <w:tab w:val="left" w:pos="408"/>
        </w:tabs>
        <w:spacing w:before="50"/>
        <w:ind w:left="407" w:hanging="280"/>
        <w:jc w:val="left"/>
        <w:rPr>
          <w:sz w:val="28"/>
        </w:rPr>
      </w:pPr>
      <w:r>
        <w:rPr>
          <w:sz w:val="28"/>
        </w:rPr>
        <w:t>озаглавьте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06"/>
          <w:sz w:val="28"/>
        </w:rPr>
        <w:t xml:space="preserve"> </w:t>
      </w:r>
      <w:r>
        <w:rPr>
          <w:sz w:val="28"/>
        </w:rPr>
        <w:t>текст</w:t>
      </w:r>
      <w:r>
        <w:rPr>
          <w:spacing w:val="108"/>
          <w:sz w:val="28"/>
        </w:rPr>
        <w:t xml:space="preserve"> </w:t>
      </w:r>
      <w:r>
        <w:rPr>
          <w:sz w:val="28"/>
        </w:rPr>
        <w:t>(в</w:t>
      </w:r>
      <w:r>
        <w:rPr>
          <w:spacing w:val="10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06"/>
          <w:sz w:val="28"/>
        </w:rPr>
        <w:t xml:space="preserve"> </w:t>
      </w:r>
      <w:r>
        <w:rPr>
          <w:sz w:val="28"/>
        </w:rPr>
        <w:t>если</w:t>
      </w:r>
      <w:r>
        <w:rPr>
          <w:spacing w:val="105"/>
          <w:sz w:val="28"/>
        </w:rPr>
        <w:t xml:space="preserve"> </w:t>
      </w:r>
      <w:r>
        <w:rPr>
          <w:sz w:val="28"/>
        </w:rPr>
        <w:t>у</w:t>
      </w:r>
      <w:r>
        <w:rPr>
          <w:spacing w:val="105"/>
          <w:sz w:val="28"/>
        </w:rPr>
        <w:t xml:space="preserve"> </w:t>
      </w:r>
      <w:r>
        <w:rPr>
          <w:sz w:val="28"/>
        </w:rPr>
        <w:t>литературного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1222" w:space="40"/>
            <w:col w:w="9188"/>
          </w:cols>
        </w:sectPr>
      </w:pPr>
    </w:p>
    <w:p w:rsidR="004E7696" w:rsidRDefault="00C27CE0">
      <w:pPr>
        <w:pStyle w:val="a3"/>
        <w:spacing w:before="47"/>
        <w:ind w:firstLine="0"/>
      </w:pPr>
      <w:r>
        <w:lastRenderedPageBreak/>
        <w:t>произведения</w:t>
      </w:r>
      <w:r>
        <w:rPr>
          <w:spacing w:val="-10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заглавия);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54"/>
        </w:tabs>
        <w:spacing w:before="48"/>
        <w:ind w:left="1553"/>
        <w:rPr>
          <w:sz w:val="28"/>
        </w:rPr>
      </w:pPr>
      <w:r>
        <w:rPr>
          <w:sz w:val="28"/>
        </w:rPr>
        <w:t>напишите</w:t>
      </w:r>
      <w:r>
        <w:rPr>
          <w:spacing w:val="-10"/>
          <w:sz w:val="28"/>
        </w:rPr>
        <w:t xml:space="preserve"> </w:t>
      </w:r>
      <w:r>
        <w:rPr>
          <w:sz w:val="28"/>
        </w:rPr>
        <w:t>сочинение-интерпретацию;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52"/>
        </w:tabs>
        <w:spacing w:before="47" w:line="278" w:lineRule="auto"/>
        <w:ind w:right="408" w:firstLine="707"/>
        <w:rPr>
          <w:sz w:val="28"/>
        </w:rPr>
      </w:pPr>
      <w:r>
        <w:rPr>
          <w:sz w:val="28"/>
        </w:rPr>
        <w:t>напишите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изучавшееся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4E7696" w:rsidRDefault="00C27CE0">
      <w:pPr>
        <w:pStyle w:val="a3"/>
        <w:spacing w:line="276" w:lineRule="auto"/>
        <w:ind w:right="407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осуществляется на основе «распаковки» смыслов художественного текста как</w:t>
      </w:r>
      <w:r>
        <w:rPr>
          <w:spacing w:val="-67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средствами).</w:t>
      </w:r>
    </w:p>
    <w:p w:rsidR="004E7696" w:rsidRDefault="00C27CE0">
      <w:pPr>
        <w:pStyle w:val="a3"/>
        <w:tabs>
          <w:tab w:val="left" w:pos="2549"/>
          <w:tab w:val="left" w:pos="2586"/>
          <w:tab w:val="left" w:pos="3762"/>
          <w:tab w:val="left" w:pos="3984"/>
          <w:tab w:val="left" w:pos="4966"/>
          <w:tab w:val="left" w:pos="5311"/>
          <w:tab w:val="left" w:pos="5833"/>
          <w:tab w:val="left" w:pos="6613"/>
          <w:tab w:val="left" w:pos="7815"/>
          <w:tab w:val="left" w:pos="8289"/>
          <w:tab w:val="left" w:pos="8560"/>
          <w:tab w:val="left" w:pos="9054"/>
        </w:tabs>
        <w:spacing w:line="276" w:lineRule="auto"/>
        <w:ind w:right="403"/>
        <w:jc w:val="left"/>
      </w:pPr>
      <w:r>
        <w:t>Разумеется, ни один из перечисленных уровней читательской культуры</w:t>
      </w:r>
      <w:r>
        <w:rPr>
          <w:spacing w:val="-67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реализуется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чистом</w:t>
      </w:r>
      <w:r>
        <w:rPr>
          <w:spacing w:val="57"/>
        </w:rPr>
        <w:t xml:space="preserve"> </w:t>
      </w:r>
      <w:r>
        <w:t>виде,</w:t>
      </w:r>
      <w:r>
        <w:rPr>
          <w:spacing w:val="58"/>
        </w:rPr>
        <w:t xml:space="preserve"> </w:t>
      </w:r>
      <w:r>
        <w:t>тем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менее,</w:t>
      </w:r>
      <w:r>
        <w:rPr>
          <w:spacing w:val="58"/>
        </w:rPr>
        <w:t xml:space="preserve"> </w:t>
      </w:r>
      <w:r>
        <w:t>условно</w:t>
      </w:r>
      <w:r>
        <w:rPr>
          <w:spacing w:val="60"/>
        </w:rPr>
        <w:t xml:space="preserve"> </w:t>
      </w:r>
      <w:r>
        <w:t>можно</w:t>
      </w:r>
      <w:r>
        <w:rPr>
          <w:spacing w:val="58"/>
        </w:rPr>
        <w:t xml:space="preserve"> </w:t>
      </w:r>
      <w:r>
        <w:t>считать,</w:t>
      </w:r>
      <w:r>
        <w:rPr>
          <w:spacing w:val="58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читательское</w:t>
      </w:r>
      <w:r>
        <w:tab/>
      </w:r>
      <w:r>
        <w:tab/>
        <w:t>развитие</w:t>
      </w:r>
      <w:r>
        <w:tab/>
      </w:r>
      <w:r>
        <w:tab/>
        <w:t>школьников,</w:t>
      </w:r>
      <w:r>
        <w:tab/>
        <w:t>обучающихся</w:t>
      </w:r>
      <w:r>
        <w:tab/>
        <w:t>в</w:t>
      </w:r>
      <w:r>
        <w:tab/>
        <w:t>5–6</w:t>
      </w:r>
      <w:r>
        <w:tab/>
        <w:t>классах,</w:t>
      </w:r>
      <w:r>
        <w:rPr>
          <w:spacing w:val="-67"/>
        </w:rPr>
        <w:t xml:space="preserve"> </w:t>
      </w:r>
      <w:r>
        <w:t>соответствует</w:t>
      </w:r>
      <w:r>
        <w:tab/>
        <w:t>первому</w:t>
      </w:r>
      <w:r>
        <w:tab/>
        <w:t>уровню;</w:t>
      </w:r>
      <w:r>
        <w:tab/>
        <w:t>в</w:t>
      </w:r>
      <w:r>
        <w:tab/>
        <w:t>процессе</w:t>
      </w:r>
      <w:r>
        <w:tab/>
        <w:t>литературного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учеников 7–8</w:t>
      </w:r>
      <w:r>
        <w:rPr>
          <w:spacing w:val="3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уровень;</w:t>
      </w:r>
      <w:r>
        <w:rPr>
          <w:spacing w:val="3"/>
        </w:rPr>
        <w:t xml:space="preserve"> </w:t>
      </w:r>
      <w:r>
        <w:t>читательская</w:t>
      </w:r>
      <w:r>
        <w:rPr>
          <w:spacing w:val="2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учеников</w:t>
      </w:r>
      <w:r>
        <w:rPr>
          <w:spacing w:val="40"/>
        </w:rPr>
        <w:t xml:space="preserve"> </w:t>
      </w:r>
      <w:r>
        <w:t>9</w:t>
      </w:r>
      <w:r>
        <w:rPr>
          <w:spacing w:val="47"/>
        </w:rPr>
        <w:t xml:space="preserve"> </w:t>
      </w:r>
      <w:r>
        <w:t>класса</w:t>
      </w:r>
      <w:r>
        <w:rPr>
          <w:spacing w:val="41"/>
        </w:rPr>
        <w:t xml:space="preserve"> </w:t>
      </w:r>
      <w:r>
        <w:t>характеризуется</w:t>
      </w:r>
      <w:r>
        <w:rPr>
          <w:spacing w:val="44"/>
        </w:rPr>
        <w:t xml:space="preserve"> </w:t>
      </w:r>
      <w:r>
        <w:t>появлением</w:t>
      </w:r>
      <w:r>
        <w:rPr>
          <w:spacing w:val="45"/>
        </w:rPr>
        <w:t xml:space="preserve"> </w:t>
      </w:r>
      <w:r>
        <w:t>элементов</w:t>
      </w:r>
      <w:r>
        <w:rPr>
          <w:spacing w:val="43"/>
        </w:rPr>
        <w:t xml:space="preserve"> </w:t>
      </w:r>
      <w:r>
        <w:t>третьего</w:t>
      </w:r>
      <w:r>
        <w:rPr>
          <w:spacing w:val="45"/>
        </w:rPr>
        <w:t xml:space="preserve"> </w:t>
      </w:r>
      <w:r>
        <w:t>уровня.</w:t>
      </w:r>
      <w:r>
        <w:rPr>
          <w:spacing w:val="-67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иметь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виду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осуществлении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литературном</w:t>
      </w:r>
      <w:r>
        <w:rPr>
          <w:spacing w:val="38"/>
        </w:rPr>
        <w:t xml:space="preserve"> </w:t>
      </w:r>
      <w:r>
        <w:t>образовании</w:t>
      </w:r>
      <w:r>
        <w:rPr>
          <w:spacing w:val="-67"/>
        </w:rPr>
        <w:t xml:space="preserve"> </w:t>
      </w:r>
      <w:r>
        <w:t>разноуровневого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результатов.</w:t>
      </w:r>
    </w:p>
    <w:p w:rsidR="004E7696" w:rsidRDefault="00C27CE0">
      <w:pPr>
        <w:pStyle w:val="a3"/>
        <w:spacing w:line="276" w:lineRule="auto"/>
        <w:ind w:right="406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 уровням читательской культуры, и способность демонстрировать их</w:t>
      </w:r>
      <w:r>
        <w:rPr>
          <w:spacing w:val="1"/>
        </w:rPr>
        <w:t xml:space="preserve"> </w:t>
      </w:r>
      <w:r>
        <w:t>во время экзаменационных испытаний служат критериями для 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подготовленности</w:t>
      </w:r>
      <w:r>
        <w:rPr>
          <w:spacing w:val="42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школы.</w:t>
      </w:r>
      <w:r>
        <w:rPr>
          <w:spacing w:val="41"/>
        </w:rPr>
        <w:t xml:space="preserve"> </w:t>
      </w:r>
      <w:r>
        <w:t>Определяя</w:t>
      </w:r>
    </w:p>
    <w:p w:rsidR="004E7696" w:rsidRDefault="00C27CE0">
      <w:pPr>
        <w:pStyle w:val="a3"/>
        <w:spacing w:before="79" w:line="276" w:lineRule="auto"/>
        <w:ind w:right="406" w:firstLine="0"/>
      </w:pPr>
      <w:r>
        <w:t>степень</w:t>
      </w:r>
      <w:r>
        <w:rPr>
          <w:spacing w:val="1"/>
        </w:rPr>
        <w:t xml:space="preserve"> </w:t>
      </w:r>
      <w:r>
        <w:t>подготовленности, следует учесть условный характер соотнесения</w:t>
      </w:r>
      <w:r>
        <w:rPr>
          <w:spacing w:val="1"/>
        </w:rPr>
        <w:t xml:space="preserve"> </w:t>
      </w:r>
      <w:r>
        <w:t>описанных заданий и разных уровней читательской культуры. Показателем</w:t>
      </w:r>
      <w:r>
        <w:rPr>
          <w:spacing w:val="1"/>
        </w:rPr>
        <w:t xml:space="preserve"> </w:t>
      </w:r>
      <w:r>
        <w:t>достигнутых школьником результатов является не столько характер заданий,</w:t>
      </w:r>
      <w:r>
        <w:rPr>
          <w:spacing w:val="1"/>
        </w:rPr>
        <w:t xml:space="preserve"> </w:t>
      </w:r>
      <w:r>
        <w:t>сколько качество их выполнения. Учитель может давать одни и те же задания</w:t>
      </w:r>
      <w:r>
        <w:rPr>
          <w:spacing w:val="-67"/>
        </w:rPr>
        <w:t xml:space="preserve"> </w:t>
      </w:r>
      <w:r>
        <w:t>(определите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докажите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мнение) и, в зависимости от того, какие именно доказательства приводит</w:t>
      </w:r>
      <w:r>
        <w:rPr>
          <w:spacing w:val="1"/>
        </w:rPr>
        <w:t xml:space="preserve"> </w:t>
      </w:r>
      <w:r>
        <w:t>ученик, определяет уровень читательской культуры и выстраивает уроки так,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перевести</w:t>
      </w:r>
      <w:r>
        <w:rPr>
          <w:spacing w:val="61"/>
        </w:rPr>
        <w:t xml:space="preserve"> </w:t>
      </w:r>
      <w:r>
        <w:t>ученика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высокий</w:t>
      </w:r>
      <w:r>
        <w:rPr>
          <w:spacing w:val="62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него</w:t>
      </w:r>
      <w:r>
        <w:rPr>
          <w:spacing w:val="62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(работает</w:t>
      </w:r>
      <w:r>
        <w:rPr>
          <w:spacing w:val="61"/>
        </w:rPr>
        <w:t xml:space="preserve"> </w:t>
      </w:r>
      <w:r>
        <w:t>в</w:t>
      </w:r>
    </w:p>
    <w:p w:rsidR="004E7696" w:rsidRDefault="00C27CE0">
      <w:pPr>
        <w:pStyle w:val="a3"/>
        <w:spacing w:before="2"/>
        <w:ind w:firstLine="0"/>
      </w:pPr>
      <w:r>
        <w:t>«зоне</w:t>
      </w:r>
      <w:r>
        <w:rPr>
          <w:spacing w:val="-6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развития»).</w:t>
      </w:r>
    </w:p>
    <w:p w:rsidR="004E7696" w:rsidRDefault="004E7696">
      <w:pPr>
        <w:pStyle w:val="a3"/>
        <w:spacing w:before="8"/>
        <w:ind w:left="0" w:firstLine="0"/>
        <w:jc w:val="left"/>
        <w:rPr>
          <w:sz w:val="36"/>
        </w:rPr>
      </w:pPr>
    </w:p>
    <w:p w:rsidR="004E7696" w:rsidRDefault="00C27CE0">
      <w:pPr>
        <w:pStyle w:val="1"/>
        <w:spacing w:line="278" w:lineRule="auto"/>
        <w:ind w:left="4369" w:right="1408" w:hanging="2679"/>
        <w:jc w:val="left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«РОДНОЙ</w:t>
      </w:r>
      <w:r>
        <w:rPr>
          <w:spacing w:val="-11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РОДНАЯ</w:t>
      </w:r>
      <w:r>
        <w:rPr>
          <w:spacing w:val="-67"/>
        </w:rPr>
        <w:t xml:space="preserve"> </w:t>
      </w:r>
      <w:r>
        <w:t>ЛИТЕРАТУРА»</w:t>
      </w:r>
    </w:p>
    <w:p w:rsidR="004E7696" w:rsidRDefault="00C27CE0">
      <w:pPr>
        <w:pStyle w:val="a3"/>
        <w:spacing w:line="276" w:lineRule="auto"/>
        <w:ind w:right="404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71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как хранителю культуры, включение в культурно-языковое поле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своего народа;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приобщение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78"/>
        </w:tabs>
        <w:spacing w:before="37" w:line="276" w:lineRule="auto"/>
        <w:ind w:right="40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75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обогащение активного и потенциального словарного запаса,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 этикета;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82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получение знаний о родном языке как системе и как развивающемся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 освоение базовых понятий лингвистики,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302"/>
        </w:tabs>
        <w:spacing w:before="6"/>
        <w:ind w:left="2301" w:hanging="912"/>
      </w:pPr>
      <w:r>
        <w:t>Родной</w:t>
      </w:r>
      <w:r>
        <w:rPr>
          <w:spacing w:val="-9"/>
        </w:rPr>
        <w:t xml:space="preserve"> </w:t>
      </w:r>
      <w:r>
        <w:t>язык</w:t>
      </w:r>
    </w:p>
    <w:p w:rsidR="004E7696" w:rsidRDefault="00C27CE0">
      <w:pPr>
        <w:pStyle w:val="a3"/>
        <w:spacing w:before="43" w:line="276" w:lineRule="auto"/>
        <w:ind w:right="40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860"/>
        </w:tabs>
        <w:spacing w:before="1" w:line="276" w:lineRule="auto"/>
        <w:ind w:right="404" w:firstLine="70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(аудирования,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говорения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письма),</w:t>
      </w:r>
      <w:r>
        <w:rPr>
          <w:spacing w:val="16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8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716"/>
        </w:tabs>
        <w:spacing w:before="79" w:line="276" w:lineRule="auto"/>
        <w:ind w:right="412" w:firstLine="707"/>
        <w:rPr>
          <w:sz w:val="28"/>
        </w:rPr>
      </w:pPr>
      <w:r>
        <w:rPr>
          <w:sz w:val="28"/>
        </w:rPr>
        <w:t>понимание определяющей роли языка в развитии 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709"/>
        </w:tabs>
        <w:spacing w:line="278" w:lineRule="auto"/>
        <w:ind w:right="408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779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лингвистики,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731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формирование навыков проведения различных видов анализа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морфологического),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многоаспектного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88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выражения мыслей и чувств на родном языке адекватно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855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пунктуационными),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высказываний;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4E7696" w:rsidRDefault="00C27CE0" w:rsidP="002D3271">
      <w:pPr>
        <w:pStyle w:val="a4"/>
        <w:numPr>
          <w:ilvl w:val="0"/>
          <w:numId w:val="210"/>
        </w:numPr>
        <w:tabs>
          <w:tab w:val="left" w:pos="1932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ценность.</w:t>
      </w:r>
    </w:p>
    <w:p w:rsidR="004E7696" w:rsidRDefault="00C27CE0">
      <w:pPr>
        <w:pStyle w:val="1"/>
      </w:pP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4E7696" w:rsidRDefault="00C27CE0" w:rsidP="002D3271">
      <w:pPr>
        <w:pStyle w:val="a4"/>
        <w:numPr>
          <w:ilvl w:val="0"/>
          <w:numId w:val="209"/>
        </w:numPr>
        <w:tabs>
          <w:tab w:val="left" w:pos="1762"/>
        </w:tabs>
        <w:spacing w:before="48" w:line="278" w:lineRule="auto"/>
        <w:ind w:right="410" w:firstLine="707"/>
        <w:rPr>
          <w:b/>
          <w:sz w:val="28"/>
        </w:rPr>
      </w:pPr>
      <w:r>
        <w:rPr>
          <w:b/>
          <w:sz w:val="28"/>
        </w:rPr>
        <w:t>Понимание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взаимосвязи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языка,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народа,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говорящего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нём: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94"/>
          <w:tab w:val="left" w:pos="1695"/>
          <w:tab w:val="left" w:pos="3116"/>
          <w:tab w:val="left" w:pos="3896"/>
          <w:tab w:val="left" w:pos="5164"/>
          <w:tab w:val="left" w:pos="6341"/>
          <w:tab w:val="left" w:pos="7241"/>
          <w:tab w:val="left" w:pos="7582"/>
          <w:tab w:val="left" w:pos="8545"/>
          <w:tab w:val="left" w:pos="9882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роли</w:t>
      </w:r>
      <w:r>
        <w:rPr>
          <w:sz w:val="28"/>
        </w:rPr>
        <w:tab/>
        <w:t>русского</w:t>
      </w:r>
      <w:r>
        <w:rPr>
          <w:sz w:val="28"/>
        </w:rPr>
        <w:tab/>
        <w:t>родного</w:t>
      </w:r>
      <w:r>
        <w:rPr>
          <w:sz w:val="28"/>
        </w:rPr>
        <w:tab/>
        <w:t>языка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общества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 мире;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54"/>
        </w:tabs>
        <w:ind w:left="1553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781"/>
          <w:tab w:val="left" w:pos="1782"/>
          <w:tab w:val="left" w:pos="3289"/>
          <w:tab w:val="left" w:pos="4275"/>
          <w:tab w:val="left" w:pos="4966"/>
          <w:tab w:val="left" w:pos="7235"/>
          <w:tab w:val="left" w:pos="8554"/>
        </w:tabs>
        <w:spacing w:before="38" w:line="276" w:lineRule="auto"/>
        <w:ind w:right="403" w:firstLine="707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языка</w:t>
      </w:r>
      <w:r>
        <w:rPr>
          <w:sz w:val="28"/>
        </w:rPr>
        <w:tab/>
        <w:t>как</w:t>
      </w:r>
      <w:r>
        <w:rPr>
          <w:sz w:val="28"/>
        </w:rPr>
        <w:tab/>
        <w:t>развивающегося</w:t>
      </w:r>
      <w:r>
        <w:rPr>
          <w:sz w:val="28"/>
        </w:rPr>
        <w:tab/>
        <w:t>явления,</w:t>
      </w:r>
      <w:r>
        <w:rPr>
          <w:sz w:val="28"/>
        </w:rPr>
        <w:tab/>
        <w:t>взаимосвязи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35"/>
        </w:tabs>
        <w:spacing w:line="278" w:lineRule="auto"/>
        <w:ind w:right="411" w:firstLine="707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своеобразия,</w:t>
      </w:r>
      <w:r>
        <w:rPr>
          <w:spacing w:val="2"/>
          <w:sz w:val="28"/>
        </w:rPr>
        <w:t xml:space="preserve"> </w:t>
      </w:r>
      <w:r>
        <w:rPr>
          <w:sz w:val="28"/>
        </w:rPr>
        <w:t>богатства,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73"/>
        </w:tabs>
        <w:spacing w:before="79" w:line="278" w:lineRule="auto"/>
        <w:ind w:right="412" w:firstLine="0"/>
      </w:pPr>
      <w:r w:rsidRPr="00E41E2E">
        <w:rPr>
          <w:sz w:val="28"/>
        </w:rPr>
        <w:t>понимание и истолкование значения слов с национально-культурным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компонентом, правильное употребление их в речи; понимание особенностей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употребления</w:t>
      </w:r>
      <w:r w:rsidRPr="00E41E2E">
        <w:rPr>
          <w:spacing w:val="17"/>
          <w:sz w:val="28"/>
        </w:rPr>
        <w:t xml:space="preserve"> </w:t>
      </w:r>
      <w:r w:rsidRPr="00E41E2E">
        <w:rPr>
          <w:sz w:val="28"/>
        </w:rPr>
        <w:t>слов</w:t>
      </w:r>
      <w:r w:rsidRPr="00E41E2E">
        <w:rPr>
          <w:spacing w:val="17"/>
          <w:sz w:val="28"/>
        </w:rPr>
        <w:t xml:space="preserve"> </w:t>
      </w:r>
      <w:r w:rsidRPr="00E41E2E">
        <w:rPr>
          <w:sz w:val="28"/>
        </w:rPr>
        <w:t>с</w:t>
      </w:r>
      <w:r w:rsidRPr="00E41E2E">
        <w:rPr>
          <w:spacing w:val="20"/>
          <w:sz w:val="28"/>
        </w:rPr>
        <w:t xml:space="preserve"> </w:t>
      </w:r>
      <w:r w:rsidRPr="00E41E2E">
        <w:rPr>
          <w:sz w:val="28"/>
        </w:rPr>
        <w:t>суффиксами</w:t>
      </w:r>
      <w:r w:rsidRPr="00E41E2E">
        <w:rPr>
          <w:spacing w:val="18"/>
          <w:sz w:val="28"/>
        </w:rPr>
        <w:t xml:space="preserve"> </w:t>
      </w:r>
      <w:r w:rsidRPr="00E41E2E">
        <w:rPr>
          <w:sz w:val="28"/>
        </w:rPr>
        <w:t>субъективной</w:t>
      </w:r>
      <w:r w:rsidRPr="00E41E2E">
        <w:rPr>
          <w:spacing w:val="18"/>
          <w:sz w:val="28"/>
        </w:rPr>
        <w:t xml:space="preserve"> </w:t>
      </w:r>
      <w:r w:rsidRPr="00E41E2E">
        <w:rPr>
          <w:sz w:val="28"/>
        </w:rPr>
        <w:t>оценки</w:t>
      </w:r>
      <w:r w:rsidRPr="00E41E2E">
        <w:rPr>
          <w:spacing w:val="18"/>
          <w:sz w:val="28"/>
        </w:rPr>
        <w:t xml:space="preserve"> </w:t>
      </w:r>
      <w:r w:rsidRPr="00E41E2E">
        <w:rPr>
          <w:sz w:val="28"/>
        </w:rPr>
        <w:t>в</w:t>
      </w:r>
      <w:r w:rsidRPr="00E41E2E">
        <w:rPr>
          <w:spacing w:val="19"/>
          <w:sz w:val="28"/>
        </w:rPr>
        <w:t xml:space="preserve"> </w:t>
      </w:r>
      <w:r w:rsidRPr="00E41E2E">
        <w:rPr>
          <w:sz w:val="28"/>
        </w:rPr>
        <w:t>произведениях</w:t>
      </w:r>
      <w:r w:rsidR="00E41E2E">
        <w:rPr>
          <w:sz w:val="28"/>
        </w:rPr>
        <w:t xml:space="preserve"> </w:t>
      </w:r>
      <w:r w:rsidRPr="00E41E2E">
        <w:rPr>
          <w:sz w:val="28"/>
          <w:szCs w:val="28"/>
        </w:rPr>
        <w:t>устного народного творчества и произведениях художественной литературы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разных исторических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эпох;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705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оценочно-характеризующим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слов-символов,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образностью; распознавание,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характеристика.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2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понимание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фразеологических оборотов 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компонентом;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 таких фразеологических оборотов, уместное употребление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6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понимание и истолкование значения пословиц и поговорок, крылатых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 употребление пословиц, поговорок, крылатых слов и 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59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исконно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заимствованная;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заимствованных слов по языку-источнику (из славянских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неславянских языков), времени вхождения (самые древние и более поздние);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 старославянизмов, понимание роли старославянского языка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старославянизмов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(стилистически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нейтральные,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книжные,</w:t>
      </w:r>
      <w:r>
        <w:rPr>
          <w:spacing w:val="-2"/>
          <w:sz w:val="28"/>
        </w:rPr>
        <w:t xml:space="preserve"> </w:t>
      </w:r>
      <w:r>
        <w:rPr>
          <w:sz w:val="28"/>
        </w:rPr>
        <w:t>устаревшие);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40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десятилетий;</w:t>
      </w:r>
      <w:r>
        <w:rPr>
          <w:spacing w:val="-2"/>
          <w:sz w:val="28"/>
        </w:rPr>
        <w:t xml:space="preserve"> </w:t>
      </w:r>
      <w:r>
        <w:rPr>
          <w:sz w:val="28"/>
        </w:rPr>
        <w:t>целесообразное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772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перераспределения пластов лексики между активным и пассивным запасом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устаревших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неологизмов,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неологизмов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4E7696" w:rsidRPr="00E41E2E" w:rsidRDefault="00C27CE0" w:rsidP="002D3271">
      <w:pPr>
        <w:pStyle w:val="a4"/>
        <w:numPr>
          <w:ilvl w:val="1"/>
          <w:numId w:val="211"/>
        </w:numPr>
        <w:tabs>
          <w:tab w:val="left" w:pos="1618"/>
        </w:tabs>
        <w:spacing w:before="79" w:line="276" w:lineRule="auto"/>
        <w:ind w:right="410" w:firstLine="707"/>
        <w:rPr>
          <w:sz w:val="28"/>
        </w:rPr>
      </w:pPr>
      <w:r w:rsidRPr="00E41E2E">
        <w:rPr>
          <w:sz w:val="28"/>
        </w:rPr>
        <w:t>определение различий между литературным языком и диалектами;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осознание диалектов как части народной культуры; понимание национально-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культурного своеобразия диалектизмов;осознание изменений в языке как объективного процесса; понимание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внешних и внутренних факторов языковых изменений; общее представление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об активных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процессах в современном</w:t>
      </w:r>
      <w:r w:rsidRPr="00E41E2E">
        <w:rPr>
          <w:spacing w:val="-1"/>
          <w:sz w:val="28"/>
        </w:rPr>
        <w:t xml:space="preserve"> </w:t>
      </w:r>
      <w:r w:rsidRPr="00E41E2E">
        <w:rPr>
          <w:sz w:val="28"/>
        </w:rPr>
        <w:t>русском языке;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832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специфики русского речевого этикета по сравнению с речевым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этикетом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45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назначении конкретного вида словаря, особенностях строения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словарной статьи: толковых словарей, словарей устаревших слов, 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словарей,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словарей,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22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22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22"/>
          <w:sz w:val="28"/>
        </w:rPr>
        <w:t xml:space="preserve"> </w:t>
      </w:r>
      <w:r>
        <w:rPr>
          <w:sz w:val="28"/>
        </w:rPr>
        <w:t>слов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словарей;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антонимов; словарей</w:t>
      </w:r>
      <w:r>
        <w:rPr>
          <w:spacing w:val="2"/>
          <w:sz w:val="28"/>
        </w:rPr>
        <w:t xml:space="preserve"> </w:t>
      </w:r>
      <w:r>
        <w:rPr>
          <w:sz w:val="28"/>
        </w:rPr>
        <w:t>эпитетов,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</w:t>
      </w:r>
      <w:r>
        <w:rPr>
          <w:spacing w:val="-1"/>
          <w:sz w:val="28"/>
        </w:rPr>
        <w:t xml:space="preserve"> </w:t>
      </w:r>
      <w:r>
        <w:rPr>
          <w:sz w:val="28"/>
        </w:rPr>
        <w:t>и сравнений.</w:t>
      </w:r>
    </w:p>
    <w:p w:rsidR="004E7696" w:rsidRDefault="00C27CE0" w:rsidP="002D3271">
      <w:pPr>
        <w:pStyle w:val="1"/>
        <w:numPr>
          <w:ilvl w:val="0"/>
          <w:numId w:val="209"/>
        </w:numPr>
        <w:tabs>
          <w:tab w:val="left" w:pos="1717"/>
        </w:tabs>
        <w:spacing w:before="5" w:line="276" w:lineRule="auto"/>
        <w:ind w:right="406" w:firstLine="707"/>
      </w:pPr>
      <w:r>
        <w:t>Овладение основными нормами русского литературного языка</w:t>
      </w:r>
      <w:r>
        <w:rPr>
          <w:spacing w:val="1"/>
        </w:rPr>
        <w:t xml:space="preserve"> </w:t>
      </w:r>
      <w:r>
        <w:t>(орфоэпическими, лексическими, грамматическими, стилистическими),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lastRenderedPageBreak/>
        <w:t>языковых норм в речевой практике при создании устных и 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-2"/>
        </w:rPr>
        <w:t xml:space="preserve"> </w:t>
      </w:r>
      <w:r>
        <w:t>языка: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722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для культурного человека;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62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 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82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соблюдение на письме и в устной речи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 и 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762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выражения мыслей и чувств на родном языке адекватно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4E7696" w:rsidRDefault="00C27CE0" w:rsidP="002D3271">
      <w:pPr>
        <w:pStyle w:val="a4"/>
        <w:numPr>
          <w:ilvl w:val="1"/>
          <w:numId w:val="211"/>
        </w:numPr>
        <w:tabs>
          <w:tab w:val="left" w:pos="1803"/>
        </w:tabs>
        <w:spacing w:before="38" w:line="278" w:lineRule="auto"/>
        <w:ind w:right="41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ценность;</w:t>
      </w:r>
    </w:p>
    <w:p w:rsidR="004E7696" w:rsidRPr="00E41E2E" w:rsidRDefault="00C27CE0" w:rsidP="002D3271">
      <w:pPr>
        <w:pStyle w:val="a4"/>
        <w:numPr>
          <w:ilvl w:val="1"/>
          <w:numId w:val="211"/>
        </w:numPr>
        <w:tabs>
          <w:tab w:val="left" w:pos="1594"/>
        </w:tabs>
        <w:spacing w:before="83" w:line="276" w:lineRule="auto"/>
        <w:ind w:right="404" w:firstLine="707"/>
        <w:rPr>
          <w:sz w:val="28"/>
          <w:szCs w:val="28"/>
        </w:rPr>
      </w:pPr>
      <w:r w:rsidRPr="00E41E2E">
        <w:rPr>
          <w:sz w:val="28"/>
        </w:rPr>
        <w:t>осознанное расширение своей речевой практики, развитие культуры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использования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русского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языка,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способности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оценивать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свои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языковые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умения,</w:t>
      </w:r>
      <w:r w:rsidRPr="00E41E2E">
        <w:rPr>
          <w:spacing w:val="-1"/>
          <w:sz w:val="28"/>
        </w:rPr>
        <w:t xml:space="preserve"> </w:t>
      </w:r>
      <w:r w:rsidRPr="00E41E2E">
        <w:rPr>
          <w:sz w:val="28"/>
        </w:rPr>
        <w:t>планировать</w:t>
      </w:r>
      <w:r w:rsidRPr="00E41E2E">
        <w:rPr>
          <w:spacing w:val="-2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-1"/>
          <w:sz w:val="28"/>
        </w:rPr>
        <w:t xml:space="preserve"> </w:t>
      </w:r>
      <w:r w:rsidRPr="00E41E2E">
        <w:rPr>
          <w:sz w:val="28"/>
        </w:rPr>
        <w:t>осуществлять</w:t>
      </w:r>
      <w:r w:rsidRPr="00E41E2E">
        <w:rPr>
          <w:spacing w:val="-3"/>
          <w:sz w:val="28"/>
        </w:rPr>
        <w:t xml:space="preserve"> </w:t>
      </w:r>
      <w:r w:rsidRPr="00E41E2E">
        <w:rPr>
          <w:sz w:val="28"/>
        </w:rPr>
        <w:t>их</w:t>
      </w:r>
      <w:r w:rsidRPr="00E41E2E">
        <w:rPr>
          <w:spacing w:val="-2"/>
          <w:sz w:val="28"/>
        </w:rPr>
        <w:t xml:space="preserve"> </w:t>
      </w:r>
      <w:r w:rsidRPr="00E41E2E">
        <w:rPr>
          <w:sz w:val="28"/>
        </w:rPr>
        <w:t>совершенствование</w:t>
      </w:r>
      <w:r w:rsidRPr="00E41E2E">
        <w:rPr>
          <w:spacing w:val="-2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-1"/>
          <w:sz w:val="28"/>
        </w:rPr>
        <w:t xml:space="preserve"> </w:t>
      </w:r>
      <w:r w:rsidRPr="00E41E2E">
        <w:rPr>
          <w:sz w:val="28"/>
        </w:rPr>
        <w:t>развитие;</w:t>
      </w:r>
      <w:r w:rsidRPr="00E41E2E">
        <w:rPr>
          <w:b/>
        </w:rPr>
        <w:t xml:space="preserve">- </w:t>
      </w:r>
      <w:r w:rsidRPr="00E41E2E">
        <w:rPr>
          <w:b/>
          <w:sz w:val="28"/>
          <w:szCs w:val="28"/>
        </w:rPr>
        <w:t>соблюдение основных орфоэпических и акцентологических норм</w:t>
      </w:r>
      <w:r w:rsidRPr="00E41E2E">
        <w:rPr>
          <w:b/>
          <w:spacing w:val="1"/>
          <w:sz w:val="28"/>
          <w:szCs w:val="28"/>
        </w:rPr>
        <w:t xml:space="preserve"> </w:t>
      </w:r>
      <w:r w:rsidRPr="00E41E2E">
        <w:rPr>
          <w:b/>
          <w:sz w:val="28"/>
          <w:szCs w:val="28"/>
        </w:rPr>
        <w:t>современного</w:t>
      </w:r>
      <w:r w:rsidRPr="00E41E2E">
        <w:rPr>
          <w:b/>
          <w:spacing w:val="1"/>
          <w:sz w:val="28"/>
          <w:szCs w:val="28"/>
        </w:rPr>
        <w:t xml:space="preserve"> </w:t>
      </w:r>
      <w:r w:rsidRPr="00E41E2E">
        <w:rPr>
          <w:b/>
          <w:sz w:val="28"/>
          <w:szCs w:val="28"/>
        </w:rPr>
        <w:t>русского</w:t>
      </w:r>
      <w:r w:rsidRPr="00E41E2E">
        <w:rPr>
          <w:b/>
          <w:spacing w:val="1"/>
          <w:sz w:val="28"/>
          <w:szCs w:val="28"/>
        </w:rPr>
        <w:t xml:space="preserve"> </w:t>
      </w:r>
      <w:r w:rsidRPr="00E41E2E">
        <w:rPr>
          <w:b/>
          <w:sz w:val="28"/>
          <w:szCs w:val="28"/>
        </w:rPr>
        <w:t>литературного</w:t>
      </w:r>
      <w:r w:rsidRPr="00E41E2E">
        <w:rPr>
          <w:b/>
          <w:spacing w:val="1"/>
          <w:sz w:val="28"/>
          <w:szCs w:val="28"/>
        </w:rPr>
        <w:t xml:space="preserve"> </w:t>
      </w:r>
      <w:r w:rsidRPr="00E41E2E">
        <w:rPr>
          <w:b/>
          <w:sz w:val="28"/>
          <w:szCs w:val="28"/>
        </w:rPr>
        <w:t>языка</w:t>
      </w:r>
      <w:r w:rsidRPr="00E41E2E">
        <w:rPr>
          <w:sz w:val="28"/>
          <w:szCs w:val="28"/>
        </w:rPr>
        <w:t>: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произношение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имен</w:t>
      </w:r>
      <w:r w:rsidRPr="00E41E2E">
        <w:rPr>
          <w:spacing w:val="-67"/>
          <w:sz w:val="28"/>
          <w:szCs w:val="28"/>
        </w:rPr>
        <w:t xml:space="preserve"> </w:t>
      </w:r>
      <w:r w:rsidRPr="00E41E2E">
        <w:rPr>
          <w:sz w:val="28"/>
          <w:szCs w:val="28"/>
        </w:rPr>
        <w:t>существительных‚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прилагательных,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глаголов‚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полных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причастий‚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кратких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форм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страдательных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причастий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прошедшего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времени‚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деепричастий‚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наречий; произношение гласных [э]‚ [о] после мягких согласных и шипящих;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безударный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[о]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словах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иностранного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происхождения;</w:t>
      </w:r>
      <w:r w:rsidRPr="00E41E2E">
        <w:rPr>
          <w:spacing w:val="7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произношение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парных по твердости-мягкости согласных перед [е] в словах иностранного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 xml:space="preserve">происхождения; произношение безударного [а] после </w:t>
      </w:r>
      <w:r w:rsidRPr="00E41E2E">
        <w:rPr>
          <w:i/>
          <w:sz w:val="28"/>
          <w:szCs w:val="28"/>
        </w:rPr>
        <w:t xml:space="preserve">ж </w:t>
      </w:r>
      <w:r w:rsidRPr="00E41E2E">
        <w:rPr>
          <w:sz w:val="28"/>
          <w:szCs w:val="28"/>
        </w:rPr>
        <w:t xml:space="preserve">и </w:t>
      </w:r>
      <w:r w:rsidRPr="00E41E2E">
        <w:rPr>
          <w:i/>
          <w:sz w:val="28"/>
          <w:szCs w:val="28"/>
        </w:rPr>
        <w:t>ш</w:t>
      </w:r>
      <w:r w:rsidRPr="00E41E2E">
        <w:rPr>
          <w:sz w:val="28"/>
          <w:szCs w:val="28"/>
        </w:rPr>
        <w:t>; произношение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сочетания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i/>
          <w:sz w:val="28"/>
          <w:szCs w:val="28"/>
        </w:rPr>
        <w:t>чн</w:t>
      </w:r>
      <w:r w:rsidRPr="00E41E2E">
        <w:rPr>
          <w:i/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i/>
          <w:sz w:val="28"/>
          <w:szCs w:val="28"/>
        </w:rPr>
        <w:t>чт</w:t>
      </w:r>
      <w:r w:rsidRPr="00E41E2E">
        <w:rPr>
          <w:sz w:val="28"/>
          <w:szCs w:val="28"/>
        </w:rPr>
        <w:t>;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произношение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женских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отчеств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-</w:t>
      </w:r>
      <w:r w:rsidRPr="00E41E2E">
        <w:rPr>
          <w:i/>
          <w:sz w:val="28"/>
          <w:szCs w:val="28"/>
        </w:rPr>
        <w:t>ична</w:t>
      </w:r>
      <w:r w:rsidRPr="00E41E2E">
        <w:rPr>
          <w:sz w:val="28"/>
          <w:szCs w:val="28"/>
        </w:rPr>
        <w:t>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-</w:t>
      </w:r>
      <w:r w:rsidRPr="00E41E2E">
        <w:rPr>
          <w:i/>
          <w:sz w:val="28"/>
          <w:szCs w:val="28"/>
        </w:rPr>
        <w:t>инична</w:t>
      </w:r>
      <w:r w:rsidRPr="00E41E2E">
        <w:rPr>
          <w:sz w:val="28"/>
          <w:szCs w:val="28"/>
        </w:rPr>
        <w:t>;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произношение твердого [н] перед мягкими [ф'] и [в']; произношение мягкого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 xml:space="preserve">[н] перед </w:t>
      </w:r>
      <w:r w:rsidRPr="00E41E2E">
        <w:rPr>
          <w:i/>
          <w:sz w:val="28"/>
          <w:szCs w:val="28"/>
        </w:rPr>
        <w:t xml:space="preserve">ч </w:t>
      </w:r>
      <w:r w:rsidRPr="00E41E2E">
        <w:rPr>
          <w:sz w:val="28"/>
          <w:szCs w:val="28"/>
        </w:rPr>
        <w:t xml:space="preserve">и </w:t>
      </w:r>
      <w:r w:rsidRPr="00E41E2E">
        <w:rPr>
          <w:i/>
          <w:sz w:val="28"/>
          <w:szCs w:val="28"/>
        </w:rPr>
        <w:t>щ</w:t>
      </w:r>
      <w:r w:rsidRPr="00E41E2E">
        <w:rPr>
          <w:sz w:val="28"/>
          <w:szCs w:val="28"/>
        </w:rPr>
        <w:t>.; постановка ударения в отдельных грамматических формах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имён существительных, прилагательных; глаголов(в рамках изученного); 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словоформах</w:t>
      </w:r>
      <w:r w:rsidRPr="00E41E2E">
        <w:rPr>
          <w:spacing w:val="-1"/>
          <w:sz w:val="28"/>
          <w:szCs w:val="28"/>
        </w:rPr>
        <w:t xml:space="preserve"> </w:t>
      </w:r>
      <w:r w:rsidRPr="00E41E2E">
        <w:rPr>
          <w:sz w:val="28"/>
          <w:szCs w:val="28"/>
        </w:rPr>
        <w:t>с</w:t>
      </w:r>
      <w:r w:rsidRPr="00E41E2E">
        <w:rPr>
          <w:spacing w:val="-2"/>
          <w:sz w:val="28"/>
          <w:szCs w:val="28"/>
        </w:rPr>
        <w:t xml:space="preserve"> </w:t>
      </w:r>
      <w:r w:rsidRPr="00E41E2E">
        <w:rPr>
          <w:sz w:val="28"/>
          <w:szCs w:val="28"/>
        </w:rPr>
        <w:t>непроизводными</w:t>
      </w:r>
      <w:r w:rsidRPr="00E41E2E">
        <w:rPr>
          <w:spacing w:val="-4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предлогами‚</w:t>
      </w:r>
      <w:r w:rsidRPr="00E41E2E">
        <w:rPr>
          <w:spacing w:val="-1"/>
          <w:sz w:val="28"/>
          <w:szCs w:val="28"/>
        </w:rPr>
        <w:t xml:space="preserve"> </w:t>
      </w:r>
      <w:r w:rsidRPr="00E41E2E">
        <w:rPr>
          <w:sz w:val="28"/>
          <w:szCs w:val="28"/>
        </w:rPr>
        <w:t>в</w:t>
      </w:r>
      <w:r w:rsidRPr="00E41E2E">
        <w:rPr>
          <w:spacing w:val="-3"/>
          <w:sz w:val="28"/>
          <w:szCs w:val="28"/>
        </w:rPr>
        <w:t xml:space="preserve"> </w:t>
      </w:r>
      <w:r w:rsidRPr="00E41E2E">
        <w:rPr>
          <w:sz w:val="28"/>
          <w:szCs w:val="28"/>
        </w:rPr>
        <w:t>заимствованных словах;</w:t>
      </w:r>
    </w:p>
    <w:p w:rsidR="004E7696" w:rsidRDefault="00C27CE0" w:rsidP="002D3271">
      <w:pPr>
        <w:pStyle w:val="a4"/>
        <w:numPr>
          <w:ilvl w:val="0"/>
          <w:numId w:val="208"/>
        </w:numPr>
        <w:tabs>
          <w:tab w:val="left" w:pos="1748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смыслоразличительной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омографов;</w:t>
      </w:r>
    </w:p>
    <w:p w:rsidR="004E7696" w:rsidRDefault="00C27CE0" w:rsidP="002D3271">
      <w:pPr>
        <w:pStyle w:val="a4"/>
        <w:numPr>
          <w:ilvl w:val="0"/>
          <w:numId w:val="208"/>
        </w:numPr>
        <w:tabs>
          <w:tab w:val="left" w:pos="181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обусловленных темпом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 стилями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08"/>
        </w:numPr>
        <w:tabs>
          <w:tab w:val="left" w:pos="162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различение вариантов орфоэпической и акцентологической нормы;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4E7696" w:rsidRDefault="00C27CE0" w:rsidP="002D3271">
      <w:pPr>
        <w:pStyle w:val="a4"/>
        <w:numPr>
          <w:ilvl w:val="0"/>
          <w:numId w:val="208"/>
        </w:numPr>
        <w:tabs>
          <w:tab w:val="left" w:pos="1866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4E7696" w:rsidRDefault="00C27CE0" w:rsidP="002D3271">
      <w:pPr>
        <w:pStyle w:val="a4"/>
        <w:numPr>
          <w:ilvl w:val="0"/>
          <w:numId w:val="20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ударения;</w:t>
      </w:r>
    </w:p>
    <w:p w:rsidR="004E7696" w:rsidRDefault="00C27CE0">
      <w:pPr>
        <w:pStyle w:val="a3"/>
        <w:spacing w:before="51" w:line="276" w:lineRule="auto"/>
        <w:ind w:right="407"/>
      </w:pPr>
      <w:r>
        <w:rPr>
          <w:b/>
        </w:rPr>
        <w:t>- соблюдение основных лексических норм современного 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языка:</w:t>
      </w:r>
      <w:r>
        <w:rPr>
          <w:b/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действительности; нормы употребления синонимов‚ антонимов‚ омонимов‚</w:t>
      </w:r>
      <w:r>
        <w:rPr>
          <w:spacing w:val="1"/>
        </w:rPr>
        <w:t xml:space="preserve"> </w:t>
      </w:r>
      <w:r>
        <w:t>паронимов; употребление слова в соответствии с его лексическим значением</w:t>
      </w:r>
      <w:r>
        <w:rPr>
          <w:spacing w:val="1"/>
        </w:rPr>
        <w:t xml:space="preserve"> </w:t>
      </w:r>
      <w:r>
        <w:t>и требованием лексической сочетаемости; употребление терминов в научном</w:t>
      </w:r>
      <w:r>
        <w:rPr>
          <w:spacing w:val="1"/>
        </w:rPr>
        <w:t xml:space="preserve"> </w:t>
      </w:r>
      <w:r>
        <w:t>стиле речи‚ в публицистике, художественной литературе, разговорной речи;</w:t>
      </w:r>
      <w:r>
        <w:rPr>
          <w:spacing w:val="1"/>
        </w:rPr>
        <w:t xml:space="preserve"> </w:t>
      </w:r>
      <w:r>
        <w:t>опознавание</w:t>
      </w:r>
      <w:r>
        <w:rPr>
          <w:spacing w:val="-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тавтологии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плеоназма;</w:t>
      </w:r>
    </w:p>
    <w:p w:rsidR="004E7696" w:rsidRDefault="00C27CE0" w:rsidP="002D3271">
      <w:pPr>
        <w:pStyle w:val="a4"/>
        <w:numPr>
          <w:ilvl w:val="0"/>
          <w:numId w:val="207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7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нормы;</w:t>
      </w:r>
    </w:p>
    <w:p w:rsidR="004E7696" w:rsidRDefault="00C27CE0" w:rsidP="002D3271">
      <w:pPr>
        <w:pStyle w:val="a4"/>
        <w:numPr>
          <w:ilvl w:val="0"/>
          <w:numId w:val="207"/>
        </w:numPr>
        <w:tabs>
          <w:tab w:val="left" w:pos="1640"/>
        </w:tabs>
        <w:spacing w:before="48" w:line="278" w:lineRule="auto"/>
        <w:ind w:right="412" w:firstLine="707"/>
        <w:jc w:val="left"/>
        <w:rPr>
          <w:sz w:val="28"/>
        </w:rPr>
      </w:pPr>
      <w:r>
        <w:rPr>
          <w:sz w:val="28"/>
        </w:rPr>
        <w:t>употребление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имён</w:t>
      </w:r>
      <w:r>
        <w:rPr>
          <w:spacing w:val="14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3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0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нормы;</w:t>
      </w:r>
    </w:p>
    <w:p w:rsidR="004E7696" w:rsidRDefault="00C27CE0" w:rsidP="002D3271">
      <w:pPr>
        <w:pStyle w:val="a4"/>
        <w:numPr>
          <w:ilvl w:val="0"/>
          <w:numId w:val="207"/>
        </w:numPr>
        <w:tabs>
          <w:tab w:val="left" w:pos="1812"/>
          <w:tab w:val="left" w:pos="1813"/>
          <w:tab w:val="left" w:pos="3785"/>
          <w:tab w:val="left" w:pos="5497"/>
          <w:tab w:val="left" w:pos="7202"/>
          <w:tab w:val="left" w:pos="8735"/>
          <w:tab w:val="left" w:pos="9188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употребление</w:t>
      </w:r>
      <w:r>
        <w:rPr>
          <w:sz w:val="28"/>
        </w:rPr>
        <w:tab/>
        <w:t>синонимов,</w:t>
      </w:r>
      <w:r>
        <w:rPr>
          <w:sz w:val="28"/>
        </w:rPr>
        <w:tab/>
        <w:t>антонимов‚</w:t>
      </w:r>
      <w:r>
        <w:rPr>
          <w:sz w:val="28"/>
        </w:rPr>
        <w:tab/>
        <w:t>омонимов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стилистических 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нормы;</w:t>
      </w:r>
    </w:p>
    <w:p w:rsidR="004E7696" w:rsidRDefault="00C27CE0" w:rsidP="002D3271">
      <w:pPr>
        <w:pStyle w:val="a4"/>
        <w:numPr>
          <w:ilvl w:val="0"/>
          <w:numId w:val="207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ошибок;</w:t>
      </w:r>
    </w:p>
    <w:p w:rsidR="004E7696" w:rsidRDefault="00C27CE0" w:rsidP="002D3271">
      <w:pPr>
        <w:pStyle w:val="a4"/>
        <w:numPr>
          <w:ilvl w:val="0"/>
          <w:numId w:val="207"/>
        </w:numPr>
        <w:tabs>
          <w:tab w:val="left" w:pos="1554"/>
        </w:tabs>
        <w:spacing w:before="79"/>
        <w:ind w:left="1553"/>
        <w:rPr>
          <w:sz w:val="28"/>
        </w:rPr>
      </w:pPr>
      <w:r>
        <w:rPr>
          <w:sz w:val="28"/>
        </w:rPr>
        <w:t>редактирование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ошибок;</w:t>
      </w:r>
    </w:p>
    <w:p w:rsidR="004E7696" w:rsidRDefault="00C27CE0" w:rsidP="002D3271">
      <w:pPr>
        <w:pStyle w:val="a4"/>
        <w:numPr>
          <w:ilvl w:val="0"/>
          <w:numId w:val="207"/>
        </w:numPr>
        <w:tabs>
          <w:tab w:val="left" w:pos="1554"/>
        </w:tabs>
        <w:spacing w:before="50"/>
        <w:ind w:left="1553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>
      <w:pPr>
        <w:pStyle w:val="a3"/>
        <w:spacing w:before="52" w:line="276" w:lineRule="auto"/>
        <w:ind w:right="403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соблюдение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грамматических</w:t>
      </w:r>
      <w:r>
        <w:rPr>
          <w:b/>
          <w:spacing w:val="1"/>
        </w:rPr>
        <w:t xml:space="preserve"> </w:t>
      </w:r>
      <w:r>
        <w:rPr>
          <w:b/>
        </w:rPr>
        <w:t>норм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языка:</w:t>
      </w:r>
      <w:r>
        <w:rPr>
          <w:b/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(географических</w:t>
      </w:r>
      <w:r>
        <w:rPr>
          <w:spacing w:val="1"/>
        </w:rPr>
        <w:t xml:space="preserve"> </w:t>
      </w:r>
      <w:r>
        <w:t>названий);</w:t>
      </w:r>
      <w:r>
        <w:rPr>
          <w:spacing w:val="1"/>
        </w:rPr>
        <w:t xml:space="preserve"> </w:t>
      </w:r>
      <w:r>
        <w:t>аббревиатур‚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рода;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фамилий;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объектов‚</w:t>
      </w:r>
      <w:r>
        <w:rPr>
          <w:spacing w:val="1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местоимений‚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родом,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одушевленности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неодушевленности;</w:t>
      </w:r>
      <w:r>
        <w:rPr>
          <w:spacing w:val="1"/>
        </w:rPr>
        <w:t xml:space="preserve"> </w:t>
      </w:r>
      <w:r>
        <w:t>словоизменение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существительного‚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-67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несовершенного</w:t>
      </w:r>
      <w:r>
        <w:rPr>
          <w:spacing w:val="1"/>
        </w:rPr>
        <w:t xml:space="preserve"> </w:t>
      </w:r>
      <w:r>
        <w:t>вида‚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 наклонении; употребление имен прилагательных</w:t>
      </w:r>
      <w:r>
        <w:rPr>
          <w:spacing w:val="1"/>
        </w:rPr>
        <w:t xml:space="preserve"> </w:t>
      </w:r>
      <w:r>
        <w:t>в формах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степени‚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форме‚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 имеющим в своем составе количественно-именное сочетание;</w:t>
      </w:r>
      <w:r>
        <w:rPr>
          <w:spacing w:val="1"/>
        </w:rPr>
        <w:t xml:space="preserve"> </w:t>
      </w:r>
      <w:r>
        <w:t>согласование сказуемого с подлежащим, выраженным существительным 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 сочетанием числительного и существительным; согласование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количественно-именных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согласования;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i/>
        </w:rPr>
        <w:t>благодаря, согласно, вопреки</w:t>
      </w:r>
      <w:r>
        <w:t xml:space="preserve">; употребление предлогов </w:t>
      </w:r>
      <w:r>
        <w:rPr>
          <w:i/>
        </w:rPr>
        <w:t>о</w:t>
      </w:r>
      <w:r>
        <w:t xml:space="preserve">‚ </w:t>
      </w:r>
      <w:r>
        <w:rPr>
          <w:i/>
        </w:rPr>
        <w:t>по</w:t>
      </w:r>
      <w:r>
        <w:t xml:space="preserve">‚ </w:t>
      </w:r>
      <w:r>
        <w:rPr>
          <w:i/>
        </w:rPr>
        <w:t>из</w:t>
      </w:r>
      <w:r>
        <w:t xml:space="preserve">‚ </w:t>
      </w:r>
      <w:r>
        <w:rPr>
          <w:i/>
        </w:rPr>
        <w:t xml:space="preserve">с </w:t>
      </w:r>
      <w:r>
        <w:t>в составе</w:t>
      </w:r>
      <w:r>
        <w:rPr>
          <w:spacing w:val="1"/>
        </w:rPr>
        <w:t xml:space="preserve"> </w:t>
      </w:r>
      <w:r>
        <w:t>словосочетания‚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1"/>
        </w:rPr>
        <w:t xml:space="preserve"> </w:t>
      </w:r>
      <w:r>
        <w:t>оборотами‚ предложений с косвенной речью‚ сложных предложений разных</w:t>
      </w:r>
      <w:r>
        <w:rPr>
          <w:spacing w:val="1"/>
        </w:rPr>
        <w:t xml:space="preserve"> </w:t>
      </w:r>
      <w:r>
        <w:t>видов;</w:t>
      </w:r>
    </w:p>
    <w:p w:rsidR="004E7696" w:rsidRDefault="00C27CE0" w:rsidP="002D3271">
      <w:pPr>
        <w:pStyle w:val="a4"/>
        <w:numPr>
          <w:ilvl w:val="0"/>
          <w:numId w:val="206"/>
        </w:numPr>
        <w:tabs>
          <w:tab w:val="left" w:pos="1554"/>
        </w:tabs>
        <w:spacing w:line="318" w:lineRule="exact"/>
        <w:ind w:left="1553"/>
        <w:rPr>
          <w:sz w:val="28"/>
        </w:rPr>
      </w:pP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06"/>
        </w:numPr>
        <w:tabs>
          <w:tab w:val="left" w:pos="1707"/>
        </w:tabs>
        <w:spacing w:before="50" w:line="276" w:lineRule="auto"/>
        <w:ind w:right="406" w:firstLine="707"/>
        <w:rPr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рода‚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числа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окончаниями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–а(-я)</w:t>
      </w:r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i/>
          <w:sz w:val="28"/>
        </w:rPr>
        <w:t>-ы(и)</w:t>
      </w:r>
      <w:r>
        <w:rPr>
          <w:sz w:val="28"/>
        </w:rPr>
        <w:t>‚</w:t>
      </w:r>
      <w:r>
        <w:rPr>
          <w:spacing w:val="48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</w:p>
    <w:p w:rsidR="004E7696" w:rsidRDefault="00C27CE0">
      <w:pPr>
        <w:pStyle w:val="a3"/>
        <w:spacing w:before="79" w:line="278" w:lineRule="auto"/>
        <w:ind w:right="408" w:firstLine="0"/>
      </w:pPr>
      <w:r>
        <w:t>смыслу‚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глаголов‚</w:t>
      </w:r>
      <w:r>
        <w:rPr>
          <w:spacing w:val="1"/>
        </w:rPr>
        <w:t xml:space="preserve"> </w:t>
      </w:r>
      <w:r>
        <w:t>причастий‚</w:t>
      </w:r>
      <w:r>
        <w:rPr>
          <w:spacing w:val="1"/>
        </w:rPr>
        <w:t xml:space="preserve"> </w:t>
      </w:r>
      <w:r>
        <w:t>деепричастий‚</w:t>
      </w:r>
      <w:r>
        <w:rPr>
          <w:spacing w:val="-1"/>
        </w:rPr>
        <w:t xml:space="preserve"> </w:t>
      </w:r>
      <w:r>
        <w:t>наречий;</w:t>
      </w:r>
    </w:p>
    <w:p w:rsidR="004E7696" w:rsidRDefault="00C27CE0" w:rsidP="002D3271">
      <w:pPr>
        <w:pStyle w:val="a4"/>
        <w:numPr>
          <w:ilvl w:val="0"/>
          <w:numId w:val="206"/>
        </w:numPr>
        <w:tabs>
          <w:tab w:val="left" w:pos="1736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нормы‚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словосочетаний‚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 предложений;</w:t>
      </w:r>
    </w:p>
    <w:p w:rsidR="004E7696" w:rsidRDefault="00C27CE0" w:rsidP="002D3271">
      <w:pPr>
        <w:pStyle w:val="a4"/>
        <w:numPr>
          <w:ilvl w:val="0"/>
          <w:numId w:val="206"/>
        </w:numPr>
        <w:tabs>
          <w:tab w:val="left" w:pos="163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учётом 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4E7696" w:rsidRDefault="00C27CE0" w:rsidP="002D3271">
      <w:pPr>
        <w:pStyle w:val="a4"/>
        <w:numPr>
          <w:ilvl w:val="0"/>
          <w:numId w:val="206"/>
        </w:numPr>
        <w:tabs>
          <w:tab w:val="left" w:pos="1878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 ошибок;</w:t>
      </w:r>
    </w:p>
    <w:p w:rsidR="004E7696" w:rsidRDefault="00C27CE0" w:rsidP="002D3271">
      <w:pPr>
        <w:pStyle w:val="a4"/>
        <w:numPr>
          <w:ilvl w:val="0"/>
          <w:numId w:val="206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>
      <w:pPr>
        <w:spacing w:before="45" w:line="276" w:lineRule="auto"/>
        <w:ind w:left="682" w:right="406" w:firstLine="707"/>
        <w:jc w:val="both"/>
        <w:rPr>
          <w:sz w:val="28"/>
        </w:rPr>
      </w:pPr>
      <w:r>
        <w:rPr>
          <w:b/>
          <w:sz w:val="28"/>
        </w:rPr>
        <w:t xml:space="preserve">- соблюдение основных норм русского речевого этикета: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24"/>
          <w:sz w:val="28"/>
        </w:rPr>
        <w:t xml:space="preserve"> </w:t>
      </w:r>
      <w:r>
        <w:rPr>
          <w:sz w:val="28"/>
        </w:rPr>
        <w:t>обращения;</w:t>
      </w:r>
      <w:r>
        <w:rPr>
          <w:spacing w:val="24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формы</w:t>
      </w:r>
      <w:r>
        <w:rPr>
          <w:spacing w:val="22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неофициальной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человеку;</w:t>
      </w:r>
      <w:r>
        <w:rPr>
          <w:spacing w:val="2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«он»;</w:t>
      </w:r>
    </w:p>
    <w:p w:rsidR="004E7696" w:rsidRDefault="00C27CE0" w:rsidP="002D3271">
      <w:pPr>
        <w:pStyle w:val="a4"/>
        <w:numPr>
          <w:ilvl w:val="0"/>
          <w:numId w:val="205"/>
        </w:numPr>
        <w:tabs>
          <w:tab w:val="left" w:pos="1671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формул‚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этикетного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этикета;</w:t>
      </w:r>
    </w:p>
    <w:p w:rsidR="004E7696" w:rsidRDefault="00C27CE0" w:rsidP="002D3271">
      <w:pPr>
        <w:pStyle w:val="a4"/>
        <w:numPr>
          <w:ilvl w:val="0"/>
          <w:numId w:val="205"/>
        </w:numPr>
        <w:tabs>
          <w:tab w:val="left" w:pos="1609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соблюдение русской этикетной вербальной и невербальной 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0"/>
          <w:numId w:val="205"/>
        </w:numPr>
        <w:tabs>
          <w:tab w:val="left" w:pos="1647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приёмов‚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помогающих противостоять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агрессии;</w:t>
      </w:r>
    </w:p>
    <w:p w:rsidR="004E7696" w:rsidRDefault="00C27CE0" w:rsidP="002D3271">
      <w:pPr>
        <w:pStyle w:val="a4"/>
        <w:numPr>
          <w:ilvl w:val="0"/>
          <w:numId w:val="205"/>
        </w:numPr>
        <w:tabs>
          <w:tab w:val="left" w:pos="1606"/>
        </w:tabs>
        <w:spacing w:line="278" w:lineRule="auto"/>
        <w:ind w:right="408" w:firstLine="707"/>
        <w:rPr>
          <w:sz w:val="28"/>
        </w:rPr>
      </w:pPr>
      <w:r>
        <w:rPr>
          <w:sz w:val="28"/>
        </w:rPr>
        <w:t>использование при общении в электронной среде этики и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этикета;</w:t>
      </w:r>
    </w:p>
    <w:p w:rsidR="004E7696" w:rsidRDefault="00C27CE0" w:rsidP="002D3271">
      <w:pPr>
        <w:pStyle w:val="a4"/>
        <w:numPr>
          <w:ilvl w:val="0"/>
          <w:numId w:val="205"/>
        </w:numPr>
        <w:tabs>
          <w:tab w:val="left" w:pos="172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делового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0"/>
          <w:numId w:val="205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этикете;</w:t>
      </w:r>
    </w:p>
    <w:p w:rsidR="004E7696" w:rsidRDefault="00C27CE0" w:rsidP="002D3271">
      <w:pPr>
        <w:pStyle w:val="a4"/>
        <w:numPr>
          <w:ilvl w:val="0"/>
          <w:numId w:val="204"/>
        </w:numPr>
        <w:tabs>
          <w:tab w:val="left" w:pos="1717"/>
        </w:tabs>
        <w:spacing w:before="48" w:line="271" w:lineRule="auto"/>
        <w:ind w:right="412" w:firstLine="707"/>
        <w:rPr>
          <w:sz w:val="28"/>
        </w:rPr>
      </w:pPr>
      <w:r>
        <w:rPr>
          <w:b/>
          <w:sz w:val="28"/>
        </w:rPr>
        <w:t>соблюдение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орфографических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1"/>
          <w:sz w:val="28"/>
        </w:rPr>
        <w:t xml:space="preserve"> </w:t>
      </w:r>
      <w:r>
        <w:rPr>
          <w:sz w:val="28"/>
        </w:rPr>
        <w:t>курсе);</w:t>
      </w:r>
    </w:p>
    <w:p w:rsidR="004E7696" w:rsidRDefault="00C27CE0" w:rsidP="002D3271">
      <w:pPr>
        <w:pStyle w:val="a4"/>
        <w:numPr>
          <w:ilvl w:val="0"/>
          <w:numId w:val="204"/>
        </w:numPr>
        <w:tabs>
          <w:tab w:val="left" w:pos="1736"/>
        </w:tabs>
        <w:spacing w:before="11" w:line="273" w:lineRule="auto"/>
        <w:ind w:right="410" w:firstLine="707"/>
        <w:rPr>
          <w:sz w:val="28"/>
        </w:rPr>
      </w:pPr>
      <w:r>
        <w:rPr>
          <w:b/>
          <w:sz w:val="28"/>
        </w:rPr>
        <w:t>соблюдение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пунктуационных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языки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 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70"/>
        </w:tabs>
        <w:spacing w:before="3" w:line="276" w:lineRule="auto"/>
        <w:ind w:right="414" w:firstLine="707"/>
        <w:rPr>
          <w:sz w:val="28"/>
        </w:rPr>
      </w:pPr>
      <w:r>
        <w:rPr>
          <w:sz w:val="28"/>
        </w:rPr>
        <w:t>использование толковых, в том числе мультимедийных, словарей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3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 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815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антонимов‚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омонимов‚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слов,</w:t>
      </w:r>
      <w:r>
        <w:rPr>
          <w:spacing w:val="4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ним</w:t>
      </w:r>
      <w:r>
        <w:rPr>
          <w:spacing w:val="4"/>
          <w:sz w:val="28"/>
        </w:rPr>
        <w:t xml:space="preserve"> </w:t>
      </w:r>
      <w:r>
        <w:rPr>
          <w:sz w:val="28"/>
        </w:rPr>
        <w:t>синонимов,</w:t>
      </w:r>
    </w:p>
    <w:p w:rsidR="004E7696" w:rsidRDefault="00C27CE0">
      <w:pPr>
        <w:pStyle w:val="a3"/>
        <w:spacing w:before="79" w:line="278" w:lineRule="auto"/>
        <w:ind w:right="412" w:firstLine="0"/>
      </w:pPr>
      <w:r>
        <w:t>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43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редактирования текста;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3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 речи.</w:t>
      </w:r>
    </w:p>
    <w:p w:rsidR="004E7696" w:rsidRDefault="00C27CE0" w:rsidP="002D3271">
      <w:pPr>
        <w:pStyle w:val="1"/>
        <w:numPr>
          <w:ilvl w:val="0"/>
          <w:numId w:val="209"/>
        </w:numPr>
        <w:tabs>
          <w:tab w:val="left" w:pos="1791"/>
        </w:tabs>
        <w:spacing w:line="276" w:lineRule="auto"/>
        <w:ind w:right="406" w:firstLine="707"/>
      </w:pP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коммуникации):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2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выборочным‚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критическим‚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интерактивным)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957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ознакомительным,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смысловых 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875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фактами;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52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причинно-следственные отношения, логические 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абзацами и частями текста и определять средства их выражения;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 и конец темы;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7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проведение анализа прослушанного или прочитанного текста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его композиционных особенностей, количества микротем;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рамочные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дедуктивно-индуктивные,</w:t>
      </w:r>
      <w:r>
        <w:rPr>
          <w:spacing w:val="-3"/>
          <w:sz w:val="28"/>
        </w:rPr>
        <w:t xml:space="preserve"> </w:t>
      </w:r>
      <w:r>
        <w:rPr>
          <w:sz w:val="28"/>
        </w:rPr>
        <w:t>стержневые/индуктивно-дедуктивные);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47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оглавлением,</w:t>
      </w:r>
      <w:r>
        <w:rPr>
          <w:spacing w:val="46"/>
          <w:sz w:val="28"/>
        </w:rPr>
        <w:t xml:space="preserve"> </w:t>
      </w:r>
      <w:r>
        <w:rPr>
          <w:sz w:val="28"/>
        </w:rPr>
        <w:t>списком</w:t>
      </w:r>
      <w:r>
        <w:rPr>
          <w:spacing w:val="4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примечаниями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т.д.;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основными</w:t>
      </w:r>
    </w:p>
    <w:p w:rsidR="004E7696" w:rsidRDefault="00C27CE0">
      <w:pPr>
        <w:pStyle w:val="a3"/>
        <w:spacing w:before="79" w:line="276" w:lineRule="auto"/>
        <w:ind w:right="403" w:firstLine="0"/>
      </w:pP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информации (аннотация, конспект); использование графиков, диаграмм, схем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04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владение правилами информационной безопасности при общении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12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уместное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уговаривание,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инициативы в диалоге, уклонение от инициативы, 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06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участие в беседе, споре, владение правилами корректного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70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умение строить устные учебно-научные сообщения (ответы на уроке)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(ответ-анализ, ответ-обобщение, ответ-добавление,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группировка),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доклад;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учебно-научной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85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объекте;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объяснения сущности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объекта;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29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дефиниция, собственно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пояснение;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81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аргументации, опровержения доводов оппонента (критика тезиса,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критика аргументов, критика демонстрации); оценка причин неэффективной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учебно-научном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1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(исследовательской)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5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реферата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5"/>
          <w:sz w:val="28"/>
        </w:rPr>
        <w:t xml:space="preserve"> </w:t>
      </w:r>
      <w:r>
        <w:rPr>
          <w:sz w:val="28"/>
        </w:rPr>
        <w:t>форме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его в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форме;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1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чтение, комплексный анализ и создание текстов 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(девиз,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слоган,</w:t>
      </w:r>
      <w:r>
        <w:rPr>
          <w:spacing w:val="1"/>
          <w:sz w:val="28"/>
        </w:rPr>
        <w:t xml:space="preserve"> </w:t>
      </w:r>
      <w:r>
        <w:rPr>
          <w:sz w:val="28"/>
        </w:rPr>
        <w:t>путевые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очерк;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объявлений);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11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чтение, комплексный анализ и интерпретация текстов 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 рассказов, загадок, пословиц, притч и т.п.); определение фактуальной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подтекстовой 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форме);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писем;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28"/>
        </w:tabs>
        <w:spacing w:before="79" w:line="276" w:lineRule="auto"/>
        <w:ind w:right="411" w:firstLine="707"/>
        <w:rPr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 их эффективности, понимание основных причин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уместного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выразительного словоупотребления;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82"/>
        </w:tabs>
        <w:spacing w:before="2" w:line="276" w:lineRule="auto"/>
        <w:ind w:right="412" w:firstLine="707"/>
        <w:rPr>
          <w:sz w:val="28"/>
        </w:rPr>
      </w:pPr>
      <w:r>
        <w:rPr>
          <w:sz w:val="28"/>
        </w:rPr>
        <w:t>редактирование собственных текстов с целью совершенствования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отредактированного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302"/>
        </w:tabs>
        <w:spacing w:before="3"/>
        <w:ind w:left="2301" w:hanging="912"/>
      </w:pPr>
      <w:r>
        <w:t>Родная</w:t>
      </w:r>
      <w:r>
        <w:rPr>
          <w:spacing w:val="-17"/>
        </w:rPr>
        <w:t xml:space="preserve"> </w:t>
      </w:r>
      <w:r>
        <w:t>литература</w:t>
      </w:r>
    </w:p>
    <w:p w:rsidR="004E7696" w:rsidRDefault="00C27CE0">
      <w:pPr>
        <w:pStyle w:val="a3"/>
        <w:spacing w:before="45" w:line="276" w:lineRule="auto"/>
        <w:ind w:right="40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4E7696" w:rsidRDefault="00C27CE0" w:rsidP="002D3271">
      <w:pPr>
        <w:pStyle w:val="a4"/>
        <w:numPr>
          <w:ilvl w:val="0"/>
          <w:numId w:val="202"/>
        </w:numPr>
        <w:tabs>
          <w:tab w:val="left" w:pos="1762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осознание значимости чтения и изучения родной литературы 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дальнейшего развития;</w:t>
      </w:r>
    </w:p>
    <w:p w:rsidR="004E7696" w:rsidRDefault="00C27CE0">
      <w:pPr>
        <w:pStyle w:val="a3"/>
        <w:spacing w:line="276" w:lineRule="auto"/>
        <w:ind w:right="410" w:firstLine="0"/>
      </w:pPr>
      <w:r>
        <w:t>формирование потребности в систематическом чтении как средстве познания</w:t>
      </w:r>
      <w:r>
        <w:rPr>
          <w:spacing w:val="-67"/>
        </w:rPr>
        <w:t xml:space="preserve"> </w:t>
      </w:r>
      <w:r>
        <w:t>мира и себя в этом мире, гармонизации отношений человека и общества,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-4"/>
        </w:rPr>
        <w:t xml:space="preserve"> </w:t>
      </w:r>
      <w:r>
        <w:t>диалога;</w:t>
      </w:r>
    </w:p>
    <w:p w:rsidR="004E7696" w:rsidRDefault="00C27CE0" w:rsidP="002D3271">
      <w:pPr>
        <w:pStyle w:val="a4"/>
        <w:numPr>
          <w:ilvl w:val="0"/>
          <w:numId w:val="202"/>
        </w:numPr>
        <w:tabs>
          <w:tab w:val="left" w:pos="1709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понимание родной литературы как одной из основных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202"/>
        </w:numPr>
        <w:tabs>
          <w:tab w:val="left" w:pos="208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выдающихся произведений культуры своего народа, российской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0"/>
          <w:numId w:val="202"/>
        </w:numPr>
        <w:tabs>
          <w:tab w:val="left" w:pos="184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 вкусом, способного аргументировать свое мнение и 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развернутые высказывания аналитического и интерпретирующего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-7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досуговое чтение;</w:t>
      </w:r>
    </w:p>
    <w:p w:rsidR="004E7696" w:rsidRDefault="00C27CE0" w:rsidP="002D3271">
      <w:pPr>
        <w:pStyle w:val="a4"/>
        <w:numPr>
          <w:ilvl w:val="0"/>
          <w:numId w:val="202"/>
        </w:numPr>
        <w:tabs>
          <w:tab w:val="left" w:pos="184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традиции;</w:t>
      </w:r>
    </w:p>
    <w:p w:rsidR="004E7696" w:rsidRDefault="00C27CE0" w:rsidP="002D3271">
      <w:pPr>
        <w:pStyle w:val="a4"/>
        <w:numPr>
          <w:ilvl w:val="0"/>
          <w:numId w:val="202"/>
        </w:numPr>
        <w:tabs>
          <w:tab w:val="left" w:pos="172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овладение процедурами смыслового и эстетического анализа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интерпретировать прочитанное, осознавать художественную картину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но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осмысления.</w:t>
      </w:r>
    </w:p>
    <w:p w:rsidR="004E7696" w:rsidRDefault="00C27CE0">
      <w:pPr>
        <w:ind w:left="1387"/>
        <w:jc w:val="both"/>
        <w:rPr>
          <w:b/>
          <w:sz w:val="28"/>
        </w:rPr>
      </w:pPr>
      <w:r>
        <w:rPr>
          <w:b/>
          <w:color w:val="000009"/>
          <w:sz w:val="28"/>
        </w:rPr>
        <w:t>Выпускник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научится: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16"/>
        </w:tabs>
        <w:spacing w:before="79" w:line="242" w:lineRule="auto"/>
        <w:ind w:left="677" w:right="461" w:firstLine="710"/>
        <w:rPr>
          <w:color w:val="000009"/>
          <w:sz w:val="28"/>
        </w:rPr>
      </w:pPr>
      <w:r>
        <w:rPr>
          <w:color w:val="000009"/>
          <w:sz w:val="28"/>
        </w:rPr>
        <w:t>видеть черты русского национального характера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героях русских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сказок,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91"/>
        </w:tabs>
        <w:ind w:left="677" w:right="464" w:firstLine="710"/>
        <w:rPr>
          <w:color w:val="000009"/>
          <w:sz w:val="28"/>
        </w:rPr>
      </w:pPr>
      <w:r>
        <w:rPr>
          <w:color w:val="000009"/>
          <w:sz w:val="28"/>
        </w:rPr>
        <w:t>учитывая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жанрово-родовые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творчества,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выбирать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фольклорные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самостоятельного чтения;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66"/>
        </w:tabs>
        <w:ind w:left="677" w:right="466" w:firstLine="779"/>
        <w:rPr>
          <w:color w:val="000009"/>
          <w:sz w:val="28"/>
        </w:rPr>
      </w:pPr>
      <w:r>
        <w:rPr>
          <w:color w:val="000009"/>
          <w:sz w:val="28"/>
        </w:rPr>
        <w:t>целенаправленно использовать малые фольклорные жанры в своих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устных 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письменных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высказываниях;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41"/>
        </w:tabs>
        <w:ind w:left="677" w:right="469" w:firstLine="710"/>
        <w:rPr>
          <w:color w:val="000009"/>
          <w:sz w:val="28"/>
        </w:rPr>
      </w:pPr>
      <w:r>
        <w:rPr>
          <w:color w:val="000009"/>
          <w:sz w:val="28"/>
        </w:rPr>
        <w:t>определять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пословицы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жизненную/вымышленную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ситуацию;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06"/>
        </w:tabs>
        <w:ind w:left="677" w:right="468" w:firstLine="710"/>
        <w:rPr>
          <w:color w:val="000009"/>
          <w:sz w:val="28"/>
        </w:rPr>
      </w:pPr>
      <w:r>
        <w:rPr>
          <w:color w:val="000009"/>
          <w:sz w:val="28"/>
        </w:rPr>
        <w:t>выразительно читать народные сказки, соблюдая соответствующий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интонационный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рисунок устного рассказывания;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68"/>
        </w:tabs>
        <w:ind w:left="677" w:right="464" w:firstLine="710"/>
        <w:rPr>
          <w:color w:val="000009"/>
          <w:sz w:val="28"/>
        </w:rPr>
      </w:pPr>
      <w:r>
        <w:rPr>
          <w:color w:val="000009"/>
          <w:sz w:val="28"/>
        </w:rPr>
        <w:t>пересказывать тексты, чётко выделяя сюжетные линии, не пропуская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значимых композиционных элементов, используя в своей речи характерные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68"/>
          <w:sz w:val="28"/>
        </w:rPr>
        <w:t xml:space="preserve"> </w:t>
      </w:r>
      <w:r>
        <w:rPr>
          <w:color w:val="000009"/>
          <w:sz w:val="28"/>
        </w:rPr>
        <w:t>русского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языка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художественные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приёмы;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21"/>
        </w:tabs>
        <w:spacing w:line="322" w:lineRule="exact"/>
        <w:ind w:left="1620" w:hanging="164"/>
        <w:rPr>
          <w:color w:val="000009"/>
          <w:sz w:val="28"/>
        </w:rPr>
      </w:pPr>
      <w:r>
        <w:rPr>
          <w:color w:val="000009"/>
          <w:sz w:val="28"/>
        </w:rPr>
        <w:t>осознанно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воспринимать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понимать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фольклорный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текст;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99"/>
        </w:tabs>
        <w:ind w:left="677" w:right="468" w:firstLine="710"/>
        <w:rPr>
          <w:color w:val="000009"/>
          <w:sz w:val="28"/>
        </w:rPr>
      </w:pPr>
      <w:r>
        <w:rPr>
          <w:color w:val="000009"/>
          <w:sz w:val="28"/>
        </w:rPr>
        <w:t>различать фольклорные и литературные произведения, в том числе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народные;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02"/>
        </w:tabs>
        <w:ind w:left="677" w:right="461" w:firstLine="710"/>
        <w:rPr>
          <w:color w:val="000009"/>
          <w:sz w:val="28"/>
        </w:rPr>
      </w:pPr>
      <w:r>
        <w:rPr>
          <w:color w:val="000009"/>
          <w:sz w:val="28"/>
        </w:rPr>
        <w:t>обращаться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пословицам,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поговоркам,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фольклорным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образам,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традиционным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фольклорным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общения, сопоставлять фольклорную сказку и её интерпретацию 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искусств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(иллюстрация,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мультипликация,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художественный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фильм);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64"/>
        </w:tabs>
        <w:ind w:left="677" w:right="465" w:firstLine="710"/>
        <w:rPr>
          <w:color w:val="000009"/>
          <w:sz w:val="28"/>
        </w:rPr>
      </w:pPr>
      <w:r>
        <w:rPr>
          <w:color w:val="000009"/>
          <w:sz w:val="28"/>
        </w:rPr>
        <w:lastRenderedPageBreak/>
        <w:t>выделять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проблематику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фольклорных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текстов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основу для развития представлений о нравственном идеале своего и русского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народов,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формирования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русском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национальном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характере;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83"/>
        </w:tabs>
        <w:ind w:left="677" w:right="468" w:firstLine="710"/>
        <w:rPr>
          <w:color w:val="000009"/>
          <w:sz w:val="28"/>
        </w:rPr>
      </w:pPr>
      <w:r>
        <w:rPr>
          <w:color w:val="000009"/>
          <w:sz w:val="28"/>
        </w:rPr>
        <w:t>анализировать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истолковывать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жанровой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природы,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аргументированно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формулируя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своё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прочитанному;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54"/>
        </w:tabs>
        <w:ind w:left="677" w:right="469" w:firstLine="779"/>
        <w:rPr>
          <w:color w:val="000009"/>
          <w:sz w:val="28"/>
        </w:rPr>
      </w:pPr>
      <w:r>
        <w:rPr>
          <w:color w:val="000009"/>
          <w:sz w:val="28"/>
        </w:rPr>
        <w:t>создавать собственный текст аналитического и интерпретирующего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форматах;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63"/>
        </w:tabs>
        <w:ind w:left="677" w:right="468" w:firstLine="710"/>
        <w:rPr>
          <w:color w:val="000009"/>
          <w:sz w:val="28"/>
        </w:rPr>
      </w:pPr>
      <w:r>
        <w:rPr>
          <w:color w:val="000009"/>
          <w:sz w:val="28"/>
        </w:rPr>
        <w:t>сопоставлять произведение словесного искусства и его воплощение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искусствах.</w:t>
      </w:r>
    </w:p>
    <w:p w:rsidR="004E7696" w:rsidRDefault="00C27CE0">
      <w:pPr>
        <w:spacing w:line="319" w:lineRule="exact"/>
        <w:ind w:left="1387"/>
        <w:jc w:val="both"/>
        <w:rPr>
          <w:b/>
          <w:sz w:val="28"/>
        </w:rPr>
      </w:pPr>
      <w:r>
        <w:rPr>
          <w:b/>
          <w:color w:val="000009"/>
          <w:sz w:val="28"/>
        </w:rPr>
        <w:t>Выпускник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получит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возможность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научиться: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90"/>
        </w:tabs>
        <w:ind w:left="677" w:right="468" w:firstLine="779"/>
        <w:rPr>
          <w:color w:val="000009"/>
          <w:sz w:val="28"/>
        </w:rPr>
      </w:pPr>
      <w:r>
        <w:rPr>
          <w:color w:val="000009"/>
          <w:sz w:val="28"/>
        </w:rPr>
        <w:t>сравнивая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сказки,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принадлежащие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разным народам,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видеть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воплощение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нравственного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идеала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русского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63"/>
        </w:tabs>
        <w:ind w:left="677" w:right="462" w:firstLine="710"/>
        <w:rPr>
          <w:color w:val="000009"/>
          <w:sz w:val="28"/>
        </w:rPr>
      </w:pPr>
      <w:r>
        <w:rPr>
          <w:color w:val="000009"/>
          <w:sz w:val="28"/>
        </w:rPr>
        <w:t>сравнивая произведения героического эпоса разных народов (былину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сагу,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былину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сказание),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русского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54"/>
        </w:tabs>
        <w:ind w:left="677" w:right="465" w:firstLine="779"/>
        <w:rPr>
          <w:color w:val="000009"/>
          <w:sz w:val="28"/>
        </w:rPr>
      </w:pPr>
      <w:r>
        <w:rPr>
          <w:color w:val="000009"/>
          <w:sz w:val="28"/>
        </w:rPr>
        <w:t>выбирать произведения русского устного народного творчества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руководствуясь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конкретными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целевыми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установками;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04"/>
        </w:tabs>
        <w:ind w:left="677" w:right="467" w:firstLine="710"/>
        <w:rPr>
          <w:color w:val="000009"/>
          <w:sz w:val="28"/>
        </w:rPr>
      </w:pPr>
      <w:r>
        <w:rPr>
          <w:color w:val="000009"/>
          <w:sz w:val="28"/>
        </w:rPr>
        <w:t>устанавливать связи между фольклорными произведениями 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народов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уровне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тематики,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проблематики,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образов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(по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принципу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сходства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различия).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34"/>
        </w:tabs>
        <w:spacing w:before="79" w:line="242" w:lineRule="auto"/>
        <w:ind w:left="677" w:right="465" w:firstLine="710"/>
        <w:rPr>
          <w:color w:val="000009"/>
          <w:sz w:val="28"/>
        </w:rPr>
      </w:pPr>
      <w:r>
        <w:rPr>
          <w:color w:val="000009"/>
          <w:sz w:val="28"/>
        </w:rPr>
        <w:t>сравнивая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героического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эпоса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черты русского национального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832"/>
        </w:tabs>
        <w:ind w:left="677" w:right="467" w:firstLine="779"/>
        <w:rPr>
          <w:color w:val="000009"/>
          <w:sz w:val="28"/>
        </w:rPr>
      </w:pPr>
      <w:r>
        <w:rPr>
          <w:color w:val="000009"/>
          <w:sz w:val="28"/>
        </w:rPr>
        <w:t>сопоставлять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русской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мировой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литературы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самостоятельно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руководством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сопоставления,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выбирая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аспект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 сопоставительного анализа;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832"/>
        </w:tabs>
        <w:ind w:left="677" w:right="467" w:firstLine="779"/>
        <w:rPr>
          <w:color w:val="000009"/>
          <w:sz w:val="28"/>
        </w:rPr>
      </w:pPr>
      <w:r>
        <w:rPr>
          <w:color w:val="000009"/>
          <w:sz w:val="28"/>
        </w:rPr>
        <w:t>сопоставлять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произведения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русской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мировой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литературы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самостоятельно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руководством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сопоставления,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выбирая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аспект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 сопоставительного анализа;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82"/>
        </w:tabs>
        <w:ind w:left="677" w:right="462" w:firstLine="710"/>
        <w:rPr>
          <w:color w:val="000009"/>
          <w:sz w:val="28"/>
        </w:rPr>
      </w:pPr>
      <w:r>
        <w:rPr>
          <w:color w:val="000009"/>
          <w:sz w:val="28"/>
        </w:rPr>
        <w:t>вести самостоятельную проектно-исследовательскую деятельность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оформлять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её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форматах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исследовательского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характера,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реферат,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проект).</w:t>
      </w:r>
    </w:p>
    <w:p w:rsidR="004E7696" w:rsidRDefault="004E7696">
      <w:pPr>
        <w:pStyle w:val="a3"/>
        <w:spacing w:before="1"/>
        <w:ind w:left="0" w:firstLine="0"/>
        <w:jc w:val="left"/>
        <w:rPr>
          <w:sz w:val="32"/>
        </w:rPr>
      </w:pPr>
    </w:p>
    <w:p w:rsidR="004E7696" w:rsidRDefault="00C27CE0">
      <w:pPr>
        <w:pStyle w:val="1"/>
        <w:ind w:left="1239" w:right="964"/>
        <w:jc w:val="center"/>
      </w:pPr>
      <w:r>
        <w:t>ПРЕДМЕТНАЯ</w:t>
      </w:r>
      <w:r>
        <w:rPr>
          <w:spacing w:val="-16"/>
        </w:rPr>
        <w:t xml:space="preserve"> </w:t>
      </w:r>
      <w:r>
        <w:t>ОБЛАСТЬ</w:t>
      </w:r>
      <w:r>
        <w:rPr>
          <w:spacing w:val="-15"/>
        </w:rPr>
        <w:t xml:space="preserve"> </w:t>
      </w:r>
      <w:r>
        <w:t>«ИНОСТРАННЫЕ</w:t>
      </w:r>
      <w:r>
        <w:rPr>
          <w:spacing w:val="-14"/>
        </w:rPr>
        <w:t xml:space="preserve"> </w:t>
      </w:r>
      <w:r>
        <w:t>ЯЗЫКИ»</w:t>
      </w:r>
    </w:p>
    <w:p w:rsidR="004E7696" w:rsidRDefault="00C27CE0">
      <w:pPr>
        <w:pStyle w:val="a3"/>
        <w:spacing w:before="45" w:line="276" w:lineRule="auto"/>
        <w:ind w:right="405"/>
      </w:pPr>
      <w:r>
        <w:t>Предметные результаты изучения предметной области 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-3"/>
        </w:rPr>
        <w:t xml:space="preserve"> </w:t>
      </w:r>
      <w:r>
        <w:t>должны отражать:</w:t>
      </w:r>
    </w:p>
    <w:p w:rsidR="004E7696" w:rsidRDefault="00C27CE0" w:rsidP="002D3271">
      <w:pPr>
        <w:pStyle w:val="a4"/>
        <w:numPr>
          <w:ilvl w:val="0"/>
          <w:numId w:val="201"/>
        </w:numPr>
        <w:tabs>
          <w:tab w:val="left" w:pos="191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иных культур, оптимизма и выраженной личностной позиции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компетентности;</w:t>
      </w:r>
    </w:p>
    <w:p w:rsidR="004E7696" w:rsidRDefault="00C27CE0" w:rsidP="002D3271">
      <w:pPr>
        <w:pStyle w:val="a4"/>
        <w:numPr>
          <w:ilvl w:val="0"/>
          <w:numId w:val="201"/>
        </w:numPr>
        <w:tabs>
          <w:tab w:val="left" w:pos="1743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формирование и совершенствование иноязычной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 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лингвистического кругозора и лексического запаса, дальнейшее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4E7696" w:rsidRDefault="00C27CE0" w:rsidP="002D3271">
      <w:pPr>
        <w:pStyle w:val="a4"/>
        <w:numPr>
          <w:ilvl w:val="0"/>
          <w:numId w:val="201"/>
        </w:numPr>
        <w:tabs>
          <w:tab w:val="left" w:pos="1815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допорогового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</w:p>
    <w:p w:rsidR="004E7696" w:rsidRDefault="00C27CE0" w:rsidP="002D3271">
      <w:pPr>
        <w:pStyle w:val="a4"/>
        <w:numPr>
          <w:ilvl w:val="0"/>
          <w:numId w:val="201"/>
        </w:numPr>
        <w:tabs>
          <w:tab w:val="left" w:pos="1721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создание основы для формирования интереса к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достигнутого уровня владения изучаемым иностранным языком,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второго/третьего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областях.</w:t>
      </w:r>
    </w:p>
    <w:p w:rsidR="004E7696" w:rsidRDefault="004E7696">
      <w:pPr>
        <w:pStyle w:val="a3"/>
        <w:spacing w:before="8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303"/>
        </w:tabs>
        <w:spacing w:line="276" w:lineRule="auto"/>
        <w:ind w:left="2098" w:right="3889" w:hanging="708"/>
      </w:pPr>
      <w:r>
        <w:t>Иностранный</w:t>
      </w:r>
      <w:r>
        <w:rPr>
          <w:spacing w:val="-10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(английский)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4E7696" w:rsidRDefault="00C27CE0">
      <w:pPr>
        <w:spacing w:line="321" w:lineRule="exact"/>
        <w:ind w:left="1390"/>
        <w:rPr>
          <w:b/>
          <w:sz w:val="28"/>
        </w:rPr>
      </w:pPr>
      <w:r>
        <w:rPr>
          <w:b/>
          <w:sz w:val="28"/>
        </w:rPr>
        <w:t>Говорение.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Диалогическая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речь</w:t>
      </w:r>
    </w:p>
    <w:p w:rsidR="004E7696" w:rsidRDefault="00C27CE0">
      <w:pPr>
        <w:pStyle w:val="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92"/>
        </w:tabs>
        <w:spacing w:before="79" w:line="276" w:lineRule="auto"/>
        <w:ind w:right="408" w:firstLine="707"/>
        <w:rPr>
          <w:sz w:val="28"/>
        </w:rPr>
      </w:pPr>
      <w:r>
        <w:rPr>
          <w:sz w:val="28"/>
        </w:rPr>
        <w:t>вести диалог (диалог этикетного характера, диалог-расспрос,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 к действию; комбинированный диалог) в стандартных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 соблюдая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 языка.</w:t>
      </w:r>
    </w:p>
    <w:p w:rsidR="004E7696" w:rsidRDefault="00C27CE0">
      <w:pPr>
        <w:pStyle w:val="2"/>
        <w:spacing w:before="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4"/>
        </w:tabs>
        <w:spacing w:before="41"/>
        <w:ind w:left="1553" w:hanging="164"/>
        <w:rPr>
          <w:sz w:val="28"/>
        </w:rPr>
      </w:pP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диалог-обмен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брать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78"/>
        </w:tabs>
        <w:spacing w:before="48" w:line="278" w:lineRule="auto"/>
        <w:ind w:right="410" w:firstLine="707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54"/>
          <w:sz w:val="28"/>
        </w:rPr>
        <w:t xml:space="preserve"> </w:t>
      </w:r>
      <w:r>
        <w:rPr>
          <w:sz w:val="28"/>
        </w:rPr>
        <w:t>диалог-расспрос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4"/>
          <w:sz w:val="28"/>
        </w:rPr>
        <w:t xml:space="preserve"> </w:t>
      </w:r>
      <w:r>
        <w:rPr>
          <w:sz w:val="28"/>
        </w:rPr>
        <w:t>нелинейного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4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4E7696" w:rsidRDefault="00C27CE0">
      <w:pPr>
        <w:pStyle w:val="1"/>
        <w:spacing w:line="321" w:lineRule="exact"/>
        <w:jc w:val="left"/>
      </w:pPr>
      <w:r>
        <w:rPr>
          <w:spacing w:val="-1"/>
        </w:rPr>
        <w:t>Говорение.</w:t>
      </w:r>
      <w:r>
        <w:rPr>
          <w:spacing w:val="-16"/>
        </w:rPr>
        <w:t xml:space="preserve"> </w:t>
      </w:r>
      <w:r>
        <w:t>Монологическая</w:t>
      </w:r>
      <w:r>
        <w:rPr>
          <w:spacing w:val="-16"/>
        </w:rPr>
        <w:t xml:space="preserve"> </w:t>
      </w:r>
      <w:r>
        <w:t>речь</w:t>
      </w:r>
    </w:p>
    <w:p w:rsidR="004E7696" w:rsidRDefault="00C27CE0">
      <w:pPr>
        <w:pStyle w:val="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48"/>
        </w:tabs>
        <w:spacing w:before="43" w:line="276" w:lineRule="auto"/>
        <w:ind w:right="411" w:firstLine="707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освоенной тематики;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74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опору</w:t>
      </w:r>
      <w:r>
        <w:rPr>
          <w:spacing w:val="-4"/>
          <w:sz w:val="28"/>
        </w:rPr>
        <w:t xml:space="preserve"> </w:t>
      </w:r>
      <w:r>
        <w:rPr>
          <w:sz w:val="28"/>
        </w:rPr>
        <w:t>(ключевые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57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99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передавать основное содержание прочитанного текста с опорой 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опоры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слова/</w:t>
      </w:r>
      <w:r>
        <w:rPr>
          <w:spacing w:val="-3"/>
          <w:sz w:val="28"/>
        </w:rPr>
        <w:t xml:space="preserve"> </w:t>
      </w:r>
      <w:r>
        <w:rPr>
          <w:sz w:val="28"/>
        </w:rPr>
        <w:t>план/ вопросы;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описывать картинку/ фото с опорой или без опоры на ключевые слова/</w:t>
      </w:r>
      <w:r>
        <w:rPr>
          <w:spacing w:val="-68"/>
          <w:sz w:val="28"/>
        </w:rPr>
        <w:t xml:space="preserve"> </w:t>
      </w:r>
      <w:r>
        <w:rPr>
          <w:sz w:val="28"/>
        </w:rPr>
        <w:t>план/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4E7696" w:rsidRDefault="00C27CE0">
      <w:pPr>
        <w:pStyle w:val="2"/>
        <w:spacing w:before="0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4"/>
        </w:tabs>
        <w:spacing w:before="35"/>
        <w:ind w:left="1553" w:hanging="164"/>
        <w:rPr>
          <w:sz w:val="28"/>
        </w:rPr>
      </w:pP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83"/>
        </w:tabs>
        <w:spacing w:before="48" w:line="276" w:lineRule="auto"/>
        <w:ind w:right="405" w:firstLine="707"/>
        <w:rPr>
          <w:sz w:val="28"/>
        </w:rPr>
      </w:pP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прочитанному/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прослушанному;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02"/>
        </w:tabs>
        <w:spacing w:line="276" w:lineRule="auto"/>
        <w:ind w:right="416" w:firstLine="707"/>
        <w:rPr>
          <w:sz w:val="28"/>
        </w:rPr>
      </w:pPr>
      <w:r>
        <w:rPr>
          <w:sz w:val="28"/>
        </w:rPr>
        <w:t>кратко высказываться без предварительной подготовки на 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 общения;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71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кратко</w:t>
      </w:r>
      <w:r>
        <w:rPr>
          <w:spacing w:val="-13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работы.</w:t>
      </w:r>
    </w:p>
    <w:p w:rsidR="004E7696" w:rsidRDefault="00C27CE0">
      <w:pPr>
        <w:pStyle w:val="1"/>
        <w:spacing w:before="53"/>
        <w:ind w:left="2018"/>
        <w:jc w:val="left"/>
      </w:pPr>
      <w:r>
        <w:t>Аудирование</w:t>
      </w:r>
    </w:p>
    <w:p w:rsidR="004E7696" w:rsidRDefault="00C27CE0">
      <w:pPr>
        <w:pStyle w:val="2"/>
        <w:spacing w:before="5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97"/>
        </w:tabs>
        <w:spacing w:before="41" w:line="276" w:lineRule="auto"/>
        <w:ind w:right="412" w:firstLine="707"/>
        <w:rPr>
          <w:sz w:val="28"/>
        </w:rPr>
      </w:pPr>
      <w:r>
        <w:rPr>
          <w:sz w:val="28"/>
        </w:rPr>
        <w:t>воспринимать на слух и понимать основное содержание 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явлений;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82"/>
        </w:tabs>
        <w:spacing w:before="79" w:line="276" w:lineRule="auto"/>
        <w:ind w:right="411" w:firstLine="707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явлений.</w:t>
      </w:r>
    </w:p>
    <w:p w:rsidR="004E7696" w:rsidRDefault="00C27CE0">
      <w:pPr>
        <w:pStyle w:val="2"/>
        <w:spacing w:before="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54"/>
        </w:tabs>
        <w:spacing w:before="41"/>
        <w:ind w:left="1553" w:hanging="164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воспринимаемом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 тексте;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563"/>
        </w:tabs>
        <w:spacing w:before="47" w:line="276" w:lineRule="auto"/>
        <w:ind w:right="414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6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 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содержащих 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4E7696" w:rsidRDefault="00C27CE0">
      <w:pPr>
        <w:pStyle w:val="1"/>
        <w:spacing w:before="6"/>
        <w:jc w:val="left"/>
      </w:pPr>
      <w:r>
        <w:t>Чтение</w:t>
      </w:r>
    </w:p>
    <w:p w:rsidR="004E7696" w:rsidRDefault="00C27CE0">
      <w:pPr>
        <w:pStyle w:val="2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38"/>
        </w:tabs>
        <w:spacing w:before="41" w:line="278" w:lineRule="auto"/>
        <w:ind w:right="413" w:firstLine="707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18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читать и находить в несложных аутентичных текстах,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явном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50"/>
        </w:tabs>
        <w:spacing w:line="276" w:lineRule="auto"/>
        <w:ind w:right="411" w:firstLine="777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языковом материале;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3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прочитанного.</w:t>
      </w:r>
    </w:p>
    <w:p w:rsidR="004E7696" w:rsidRDefault="00C27CE0">
      <w:pPr>
        <w:pStyle w:val="2"/>
        <w:spacing w:before="1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78"/>
          <w:tab w:val="left" w:pos="1779"/>
          <w:tab w:val="left" w:pos="3772"/>
          <w:tab w:val="left" w:pos="7005"/>
          <w:tab w:val="left" w:pos="8759"/>
          <w:tab w:val="left" w:pos="9881"/>
        </w:tabs>
        <w:spacing w:before="41" w:line="278" w:lineRule="auto"/>
        <w:ind w:right="412" w:firstLine="70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причинно-следственную</w:t>
      </w:r>
      <w:r>
        <w:rPr>
          <w:sz w:val="28"/>
        </w:rPr>
        <w:tab/>
        <w:t>взаимосвязь</w:t>
      </w:r>
      <w:r>
        <w:rPr>
          <w:sz w:val="28"/>
        </w:rPr>
        <w:tab/>
        <w:t>фактов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несложном</w:t>
      </w:r>
      <w:r>
        <w:rPr>
          <w:spacing w:val="-2"/>
          <w:sz w:val="28"/>
        </w:rPr>
        <w:t xml:space="preserve"> </w:t>
      </w:r>
      <w:r>
        <w:rPr>
          <w:sz w:val="28"/>
        </w:rPr>
        <w:t>аутентичном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4E7696" w:rsidRDefault="00C27CE0">
      <w:pPr>
        <w:pStyle w:val="a3"/>
        <w:spacing w:line="276" w:lineRule="auto"/>
        <w:ind w:firstLine="777"/>
        <w:jc w:val="left"/>
      </w:pPr>
      <w:r>
        <w:t>восстанавливать</w:t>
      </w:r>
      <w:r>
        <w:rPr>
          <w:spacing w:val="13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разрозненных</w:t>
      </w:r>
      <w:r>
        <w:rPr>
          <w:spacing w:val="16"/>
        </w:rPr>
        <w:t xml:space="preserve"> </w:t>
      </w:r>
      <w:r>
        <w:t>абзацев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путем</w:t>
      </w:r>
      <w:r>
        <w:rPr>
          <w:spacing w:val="14"/>
        </w:rPr>
        <w:t xml:space="preserve"> </w:t>
      </w:r>
      <w:r>
        <w:t>добавления</w:t>
      </w:r>
      <w:r>
        <w:rPr>
          <w:spacing w:val="-67"/>
        </w:rPr>
        <w:t xml:space="preserve"> </w:t>
      </w:r>
      <w:r>
        <w:t>выпущенных фрагментов.</w:t>
      </w:r>
    </w:p>
    <w:p w:rsidR="004E7696" w:rsidRDefault="00C27CE0">
      <w:pPr>
        <w:pStyle w:val="1"/>
        <w:jc w:val="left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4E7696" w:rsidRDefault="00C27CE0">
      <w:pPr>
        <w:pStyle w:val="2"/>
        <w:spacing w:before="51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02"/>
        </w:tabs>
        <w:spacing w:before="40" w:line="276" w:lineRule="auto"/>
        <w:ind w:right="411" w:firstLine="707"/>
        <w:rPr>
          <w:sz w:val="28"/>
        </w:rPr>
      </w:pPr>
      <w:r>
        <w:rPr>
          <w:sz w:val="28"/>
        </w:rPr>
        <w:t>заполнять анкеты и формуляры, сообщая о себе основные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(имя,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пол,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736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 с употреблением формул речевого этикета, принятых в 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30–40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адрес);</w:t>
      </w:r>
    </w:p>
    <w:p w:rsidR="004E7696" w:rsidRDefault="00C27CE0" w:rsidP="002D3271">
      <w:pPr>
        <w:pStyle w:val="a4"/>
        <w:numPr>
          <w:ilvl w:val="0"/>
          <w:numId w:val="203"/>
        </w:numPr>
        <w:tabs>
          <w:tab w:val="left" w:pos="1623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писать личное письмо в ответ на письмо-стимул 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 речевого этикета, принятых в стране изучаемого языка: 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 сведения о себе и запрашивать аналогичную информацию о друге 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переписке;</w:t>
      </w:r>
      <w:r>
        <w:rPr>
          <w:spacing w:val="1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2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0"/>
          <w:sz w:val="28"/>
        </w:rPr>
        <w:t xml:space="preserve"> </w:t>
      </w:r>
      <w:r>
        <w:rPr>
          <w:sz w:val="28"/>
        </w:rPr>
        <w:t>извинения,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просьбу;</w:t>
      </w:r>
      <w:r>
        <w:rPr>
          <w:spacing w:val="14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совет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т.</w:t>
      </w:r>
      <w:r>
        <w:rPr>
          <w:spacing w:val="12"/>
          <w:sz w:val="28"/>
        </w:rPr>
        <w:t xml:space="preserve"> </w:t>
      </w:r>
      <w:r>
        <w:rPr>
          <w:sz w:val="28"/>
        </w:rPr>
        <w:t>д.</w:t>
      </w:r>
    </w:p>
    <w:p w:rsidR="004E7696" w:rsidRDefault="00C27CE0">
      <w:pPr>
        <w:pStyle w:val="a3"/>
        <w:spacing w:before="79"/>
        <w:ind w:firstLine="0"/>
        <w:jc w:val="left"/>
      </w:pPr>
      <w:r>
        <w:t>(объемом</w:t>
      </w:r>
      <w:r>
        <w:rPr>
          <w:spacing w:val="-9"/>
        </w:rPr>
        <w:t xml:space="preserve"> </w:t>
      </w:r>
      <w:r>
        <w:t>100–120</w:t>
      </w:r>
      <w:r>
        <w:rPr>
          <w:spacing w:val="-4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адрес);</w:t>
      </w:r>
    </w:p>
    <w:p w:rsidR="00E41E2E" w:rsidRPr="00E41E2E" w:rsidRDefault="00C27CE0" w:rsidP="002D3271">
      <w:pPr>
        <w:pStyle w:val="a4"/>
        <w:numPr>
          <w:ilvl w:val="0"/>
          <w:numId w:val="203"/>
        </w:numPr>
        <w:tabs>
          <w:tab w:val="left" w:pos="1614"/>
        </w:tabs>
        <w:spacing w:before="48"/>
        <w:ind w:left="1613" w:firstLine="0"/>
        <w:jc w:val="left"/>
      </w:pPr>
      <w:r w:rsidRPr="00E41E2E">
        <w:rPr>
          <w:sz w:val="28"/>
        </w:rPr>
        <w:t>писать</w:t>
      </w:r>
      <w:r w:rsidRPr="00E41E2E">
        <w:rPr>
          <w:spacing w:val="51"/>
          <w:sz w:val="28"/>
        </w:rPr>
        <w:t xml:space="preserve"> </w:t>
      </w:r>
      <w:r w:rsidRPr="00E41E2E">
        <w:rPr>
          <w:sz w:val="28"/>
        </w:rPr>
        <w:t>небольшие</w:t>
      </w:r>
      <w:r w:rsidRPr="00E41E2E">
        <w:rPr>
          <w:spacing w:val="55"/>
          <w:sz w:val="28"/>
        </w:rPr>
        <w:t xml:space="preserve"> </w:t>
      </w:r>
      <w:r w:rsidRPr="00E41E2E">
        <w:rPr>
          <w:sz w:val="28"/>
        </w:rPr>
        <w:t>письменные</w:t>
      </w:r>
      <w:r w:rsidRPr="00E41E2E">
        <w:rPr>
          <w:spacing w:val="55"/>
          <w:sz w:val="28"/>
        </w:rPr>
        <w:t xml:space="preserve"> </w:t>
      </w:r>
      <w:r w:rsidRPr="00E41E2E">
        <w:rPr>
          <w:sz w:val="28"/>
        </w:rPr>
        <w:t>высказывания</w:t>
      </w:r>
      <w:r w:rsidRPr="00E41E2E">
        <w:rPr>
          <w:spacing w:val="55"/>
          <w:sz w:val="28"/>
        </w:rPr>
        <w:t xml:space="preserve"> </w:t>
      </w:r>
      <w:r w:rsidRPr="00E41E2E">
        <w:rPr>
          <w:sz w:val="28"/>
        </w:rPr>
        <w:t>с</w:t>
      </w:r>
      <w:r w:rsidRPr="00E41E2E">
        <w:rPr>
          <w:spacing w:val="53"/>
          <w:sz w:val="28"/>
        </w:rPr>
        <w:t xml:space="preserve"> </w:t>
      </w:r>
      <w:r w:rsidRPr="00E41E2E">
        <w:rPr>
          <w:sz w:val="28"/>
        </w:rPr>
        <w:t>опорой</w:t>
      </w:r>
      <w:r w:rsidRPr="00E41E2E">
        <w:rPr>
          <w:spacing w:val="54"/>
          <w:sz w:val="28"/>
        </w:rPr>
        <w:t xml:space="preserve"> </w:t>
      </w:r>
      <w:r w:rsidRPr="00E41E2E">
        <w:rPr>
          <w:sz w:val="28"/>
        </w:rPr>
        <w:t>на</w:t>
      </w:r>
      <w:r w:rsidRPr="00E41E2E">
        <w:rPr>
          <w:spacing w:val="53"/>
          <w:sz w:val="28"/>
        </w:rPr>
        <w:t xml:space="preserve"> </w:t>
      </w:r>
      <w:r w:rsidRPr="00E41E2E">
        <w:rPr>
          <w:sz w:val="28"/>
        </w:rPr>
        <w:t>образец/</w:t>
      </w:r>
    </w:p>
    <w:p w:rsidR="004E7696" w:rsidRDefault="004E7696">
      <w:pPr>
        <w:pStyle w:val="a3"/>
        <w:spacing w:before="10"/>
        <w:ind w:left="0" w:firstLine="0"/>
        <w:jc w:val="left"/>
        <w:rPr>
          <w:sz w:val="36"/>
        </w:rPr>
      </w:pPr>
    </w:p>
    <w:p w:rsidR="004E7696" w:rsidRDefault="00C27CE0">
      <w:pPr>
        <w:pStyle w:val="2"/>
        <w:spacing w:before="0"/>
        <w:ind w:left="31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научиться:</w:t>
      </w:r>
    </w:p>
    <w:p w:rsidR="004E7696" w:rsidRPr="00E41E2E" w:rsidRDefault="00C27CE0" w:rsidP="002D3271">
      <w:pPr>
        <w:pStyle w:val="a4"/>
        <w:numPr>
          <w:ilvl w:val="0"/>
          <w:numId w:val="200"/>
        </w:numPr>
        <w:tabs>
          <w:tab w:val="left" w:pos="301"/>
        </w:tabs>
        <w:spacing w:before="48"/>
        <w:ind w:firstLine="0"/>
        <w:jc w:val="left"/>
        <w:rPr>
          <w:sz w:val="28"/>
          <w:szCs w:val="28"/>
        </w:rPr>
      </w:pPr>
      <w:r w:rsidRPr="00E41E2E">
        <w:rPr>
          <w:sz w:val="28"/>
        </w:rPr>
        <w:t>делать</w:t>
      </w:r>
      <w:r w:rsidRPr="00E41E2E">
        <w:rPr>
          <w:spacing w:val="31"/>
          <w:sz w:val="28"/>
        </w:rPr>
        <w:t xml:space="preserve"> </w:t>
      </w:r>
      <w:r w:rsidRPr="00E41E2E">
        <w:rPr>
          <w:sz w:val="28"/>
        </w:rPr>
        <w:t>краткие</w:t>
      </w:r>
      <w:r w:rsidRPr="00E41E2E">
        <w:rPr>
          <w:spacing w:val="101"/>
          <w:sz w:val="28"/>
        </w:rPr>
        <w:t xml:space="preserve"> </w:t>
      </w:r>
      <w:r w:rsidRPr="00E41E2E">
        <w:rPr>
          <w:sz w:val="28"/>
        </w:rPr>
        <w:t>выписки</w:t>
      </w:r>
      <w:r w:rsidRPr="00E41E2E">
        <w:rPr>
          <w:spacing w:val="102"/>
          <w:sz w:val="28"/>
        </w:rPr>
        <w:t xml:space="preserve"> </w:t>
      </w:r>
      <w:r w:rsidRPr="00E41E2E">
        <w:rPr>
          <w:sz w:val="28"/>
        </w:rPr>
        <w:t>из</w:t>
      </w:r>
      <w:r w:rsidRPr="00E41E2E">
        <w:rPr>
          <w:spacing w:val="100"/>
          <w:sz w:val="28"/>
        </w:rPr>
        <w:t xml:space="preserve"> </w:t>
      </w:r>
      <w:r w:rsidRPr="00E41E2E">
        <w:rPr>
          <w:sz w:val="28"/>
        </w:rPr>
        <w:t>текста</w:t>
      </w:r>
      <w:r w:rsidRPr="00E41E2E">
        <w:rPr>
          <w:spacing w:val="99"/>
          <w:sz w:val="28"/>
        </w:rPr>
        <w:t xml:space="preserve"> </w:t>
      </w:r>
      <w:r w:rsidRPr="00E41E2E">
        <w:rPr>
          <w:sz w:val="28"/>
        </w:rPr>
        <w:t>с</w:t>
      </w:r>
      <w:r w:rsidRPr="00E41E2E">
        <w:rPr>
          <w:spacing w:val="101"/>
          <w:sz w:val="28"/>
        </w:rPr>
        <w:t xml:space="preserve"> </w:t>
      </w:r>
      <w:r w:rsidRPr="00E41E2E">
        <w:rPr>
          <w:sz w:val="28"/>
        </w:rPr>
        <w:t>целью</w:t>
      </w:r>
      <w:r w:rsidRPr="00E41E2E">
        <w:rPr>
          <w:spacing w:val="101"/>
          <w:sz w:val="28"/>
        </w:rPr>
        <w:t xml:space="preserve"> </w:t>
      </w:r>
      <w:r w:rsidRPr="00E41E2E">
        <w:rPr>
          <w:sz w:val="28"/>
        </w:rPr>
        <w:t>их</w:t>
      </w:r>
      <w:r w:rsidRPr="00E41E2E">
        <w:rPr>
          <w:spacing w:val="102"/>
          <w:sz w:val="28"/>
        </w:rPr>
        <w:t xml:space="preserve"> </w:t>
      </w:r>
      <w:r w:rsidRPr="00E41E2E">
        <w:rPr>
          <w:sz w:val="28"/>
        </w:rPr>
        <w:t>использования</w:t>
      </w:r>
      <w:r w:rsidRPr="00E41E2E">
        <w:rPr>
          <w:spacing w:val="101"/>
          <w:sz w:val="28"/>
        </w:rPr>
        <w:t xml:space="preserve"> </w:t>
      </w:r>
      <w:r w:rsidRPr="00E41E2E">
        <w:rPr>
          <w:sz w:val="28"/>
          <w:szCs w:val="28"/>
        </w:rPr>
        <w:t>всобственных</w:t>
      </w:r>
      <w:r w:rsidRPr="00E41E2E">
        <w:rPr>
          <w:spacing w:val="-6"/>
          <w:sz w:val="28"/>
          <w:szCs w:val="28"/>
        </w:rPr>
        <w:t xml:space="preserve"> </w:t>
      </w:r>
      <w:r w:rsidRPr="00E41E2E">
        <w:rPr>
          <w:sz w:val="28"/>
          <w:szCs w:val="28"/>
        </w:rPr>
        <w:t>устных</w:t>
      </w:r>
      <w:r w:rsidRPr="00E41E2E">
        <w:rPr>
          <w:spacing w:val="-7"/>
          <w:sz w:val="28"/>
          <w:szCs w:val="28"/>
        </w:rPr>
        <w:t xml:space="preserve"> </w:t>
      </w:r>
      <w:r w:rsidRPr="00E41E2E">
        <w:rPr>
          <w:sz w:val="28"/>
          <w:szCs w:val="28"/>
        </w:rPr>
        <w:t>высказываниях;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18"/>
        </w:tabs>
        <w:spacing w:before="47" w:line="276" w:lineRule="auto"/>
        <w:ind w:right="408" w:firstLine="707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58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59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64"/>
          <w:sz w:val="28"/>
        </w:rPr>
        <w:t xml:space="preserve"> </w:t>
      </w:r>
      <w:r>
        <w:rPr>
          <w:sz w:val="28"/>
        </w:rPr>
        <w:t>(e-mail)</w:t>
      </w:r>
      <w:r>
        <w:rPr>
          <w:spacing w:val="60"/>
          <w:sz w:val="28"/>
        </w:rPr>
        <w:t xml:space="preserve"> </w:t>
      </w:r>
      <w:r>
        <w:rPr>
          <w:sz w:val="28"/>
        </w:rPr>
        <w:t>зарубежному</w:t>
      </w:r>
      <w:r>
        <w:rPr>
          <w:spacing w:val="56"/>
          <w:sz w:val="28"/>
        </w:rPr>
        <w:t xml:space="preserve"> </w:t>
      </w:r>
      <w:r>
        <w:rPr>
          <w:sz w:val="28"/>
        </w:rPr>
        <w:t>другу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ответ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письмо-стимул;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54"/>
        </w:tabs>
        <w:spacing w:before="2"/>
        <w:ind w:left="1553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план/</w:t>
      </w:r>
      <w:r>
        <w:rPr>
          <w:spacing w:val="-2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сообщения;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778"/>
          <w:tab w:val="left" w:pos="1779"/>
          <w:tab w:val="left" w:pos="2850"/>
          <w:tab w:val="left" w:pos="4148"/>
          <w:tab w:val="left" w:pos="4575"/>
          <w:tab w:val="left" w:pos="6333"/>
          <w:tab w:val="left" w:pos="7175"/>
          <w:tab w:val="left" w:pos="8779"/>
        </w:tabs>
        <w:spacing w:before="47" w:line="276" w:lineRule="auto"/>
        <w:ind w:right="412" w:firstLine="707"/>
        <w:jc w:val="left"/>
        <w:rPr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излагать</w:t>
      </w:r>
      <w:r>
        <w:rPr>
          <w:sz w:val="28"/>
        </w:rPr>
        <w:tab/>
        <w:t>в</w:t>
      </w:r>
      <w:r>
        <w:rPr>
          <w:sz w:val="28"/>
        </w:rPr>
        <w:tab/>
        <w:t>письменном</w:t>
      </w:r>
      <w:r>
        <w:rPr>
          <w:sz w:val="28"/>
        </w:rPr>
        <w:tab/>
        <w:t>виде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61"/>
        </w:tabs>
        <w:spacing w:before="2" w:line="276" w:lineRule="auto"/>
        <w:ind w:right="412" w:firstLine="707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п.).</w:t>
      </w:r>
    </w:p>
    <w:p w:rsidR="004E7696" w:rsidRDefault="00C27CE0">
      <w:pPr>
        <w:pStyle w:val="1"/>
        <w:spacing w:before="3" w:line="276" w:lineRule="auto"/>
        <w:ind w:right="2824"/>
      </w:pPr>
      <w:r>
        <w:t>Языковые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оперирования</w:t>
      </w:r>
      <w:r>
        <w:rPr>
          <w:spacing w:val="-8"/>
        </w:rPr>
        <w:t xml:space="preserve"> </w:t>
      </w:r>
      <w:r>
        <w:t>ими</w:t>
      </w:r>
      <w:r>
        <w:rPr>
          <w:spacing w:val="-68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4E7696" w:rsidRDefault="00C27CE0">
      <w:pPr>
        <w:pStyle w:val="2"/>
        <w:spacing w:before="4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54"/>
        </w:tabs>
        <w:spacing w:before="40"/>
        <w:ind w:left="1553" w:hanging="164"/>
        <w:rPr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99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правильно ставить знаки препинания в конце предложения: точку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восклицательного предложения;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64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расставлять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диктуемые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форматом,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4E7696" w:rsidRDefault="00C27CE0">
      <w:pPr>
        <w:pStyle w:val="2"/>
        <w:spacing w:before="2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97"/>
        </w:tabs>
        <w:spacing w:before="40" w:line="276" w:lineRule="auto"/>
        <w:ind w:right="407" w:firstLine="707"/>
        <w:rPr>
          <w:sz w:val="28"/>
        </w:rPr>
      </w:pPr>
      <w:r>
        <w:rPr>
          <w:sz w:val="28"/>
        </w:rPr>
        <w:t>сравнивать и анализировать буквосочетания английского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транскрипцию.</w:t>
      </w:r>
    </w:p>
    <w:p w:rsidR="004E7696" w:rsidRDefault="00C27CE0">
      <w:pPr>
        <w:pStyle w:val="1"/>
        <w:spacing w:before="6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E7696" w:rsidRDefault="00C27CE0">
      <w:pPr>
        <w:pStyle w:val="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68"/>
        </w:tabs>
        <w:spacing w:before="41" w:line="278" w:lineRule="auto"/>
        <w:ind w:right="415" w:firstLine="707"/>
        <w:rPr>
          <w:sz w:val="28"/>
        </w:rPr>
      </w:pPr>
      <w:r>
        <w:rPr>
          <w:sz w:val="28"/>
        </w:rPr>
        <w:t>различать на слух и адекватно, без фонематических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сбою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словах;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типы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интонации;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членить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82"/>
        </w:tabs>
        <w:spacing w:before="50" w:line="276" w:lineRule="auto"/>
        <w:ind w:right="410" w:firstLine="707"/>
        <w:rPr>
          <w:sz w:val="28"/>
        </w:rPr>
      </w:pPr>
      <w:r>
        <w:rPr>
          <w:sz w:val="28"/>
        </w:rPr>
        <w:t>адекватно, без ошибок, ведущих к сбою коммуникации, 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(побудительное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том</w:t>
      </w:r>
      <w:r>
        <w:rPr>
          <w:spacing w:val="69"/>
          <w:sz w:val="28"/>
        </w:rPr>
        <w:t xml:space="preserve"> </w:t>
      </w:r>
      <w:r>
        <w:rPr>
          <w:sz w:val="28"/>
        </w:rPr>
        <w:t>числе,</w:t>
      </w:r>
      <w:r>
        <w:rPr>
          <w:spacing w:val="6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70"/>
          <w:sz w:val="28"/>
        </w:rPr>
        <w:t xml:space="preserve"> </w:t>
      </w:r>
      <w:r>
        <w:rPr>
          <w:sz w:val="28"/>
        </w:rPr>
        <w:t>отсутствия</w:t>
      </w:r>
    </w:p>
    <w:p w:rsidR="004E7696" w:rsidRDefault="00C27CE0">
      <w:pPr>
        <w:pStyle w:val="a3"/>
        <w:spacing w:before="79"/>
        <w:ind w:firstLine="0"/>
      </w:pPr>
      <w:r>
        <w:t>фразового</w:t>
      </w:r>
      <w:r>
        <w:rPr>
          <w:spacing w:val="-11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служебных</w:t>
      </w:r>
      <w:r>
        <w:rPr>
          <w:spacing w:val="-11"/>
        </w:rPr>
        <w:t xml:space="preserve"> </w:t>
      </w:r>
      <w:r>
        <w:t>словах.</w:t>
      </w:r>
    </w:p>
    <w:p w:rsidR="004E7696" w:rsidRDefault="00C27CE0">
      <w:pPr>
        <w:pStyle w:val="2"/>
        <w:spacing w:before="57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700"/>
        </w:tabs>
        <w:spacing w:before="41" w:line="276" w:lineRule="auto"/>
        <w:ind w:right="412" w:firstLine="707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585"/>
        </w:tabs>
        <w:spacing w:before="1" w:line="276" w:lineRule="auto"/>
        <w:ind w:right="414" w:firstLine="707"/>
        <w:rPr>
          <w:sz w:val="28"/>
        </w:rPr>
      </w:pPr>
      <w:r>
        <w:rPr>
          <w:sz w:val="28"/>
        </w:rPr>
        <w:t>различать британские и американские варианты английского языка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 высказываниях.</w:t>
      </w:r>
    </w:p>
    <w:p w:rsidR="004E7696" w:rsidRDefault="00C27CE0">
      <w:pPr>
        <w:pStyle w:val="1"/>
        <w:spacing w:before="3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4E7696" w:rsidRDefault="00C27CE0">
      <w:pPr>
        <w:pStyle w:val="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26"/>
        </w:tabs>
        <w:spacing w:before="43" w:line="276" w:lineRule="auto"/>
        <w:ind w:right="404" w:firstLine="707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 и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16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употреблять в устной и письменной речи в их основном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этикета), в том числе многозначные, в пределах тематики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3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соблюдать существующие в английском языке нормы 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26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4E7696" w:rsidRDefault="00C27CE0" w:rsidP="002D3271">
      <w:pPr>
        <w:pStyle w:val="a4"/>
        <w:numPr>
          <w:ilvl w:val="1"/>
          <w:numId w:val="200"/>
        </w:numPr>
        <w:tabs>
          <w:tab w:val="left" w:pos="162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задачей:</w:t>
      </w:r>
    </w:p>
    <w:p w:rsidR="004E7696" w:rsidRDefault="00C27CE0" w:rsidP="002D3271">
      <w:pPr>
        <w:pStyle w:val="a4"/>
        <w:numPr>
          <w:ilvl w:val="0"/>
          <w:numId w:val="199"/>
        </w:numPr>
        <w:tabs>
          <w:tab w:val="left" w:pos="1402"/>
        </w:tabs>
        <w:ind w:hanging="361"/>
        <w:rPr>
          <w:sz w:val="28"/>
        </w:rPr>
      </w:pPr>
      <w:r>
        <w:rPr>
          <w:sz w:val="28"/>
        </w:rPr>
        <w:t>глаголы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-5"/>
          <w:sz w:val="28"/>
        </w:rPr>
        <w:t xml:space="preserve"> </w:t>
      </w:r>
      <w:r>
        <w:rPr>
          <w:sz w:val="28"/>
        </w:rPr>
        <w:t>dis-,</w:t>
      </w:r>
      <w:r>
        <w:rPr>
          <w:spacing w:val="-6"/>
          <w:sz w:val="28"/>
        </w:rPr>
        <w:t xml:space="preserve"> </w:t>
      </w:r>
      <w:r>
        <w:rPr>
          <w:sz w:val="28"/>
        </w:rPr>
        <w:t>mis-,</w:t>
      </w:r>
      <w:r>
        <w:rPr>
          <w:spacing w:val="-7"/>
          <w:sz w:val="28"/>
        </w:rPr>
        <w:t xml:space="preserve"> </w:t>
      </w:r>
      <w:r>
        <w:rPr>
          <w:sz w:val="28"/>
        </w:rPr>
        <w:t>re-,</w:t>
      </w:r>
      <w:r>
        <w:rPr>
          <w:spacing w:val="-8"/>
          <w:sz w:val="28"/>
        </w:rPr>
        <w:t xml:space="preserve"> </w:t>
      </w:r>
      <w:r>
        <w:rPr>
          <w:sz w:val="28"/>
        </w:rPr>
        <w:t>-ize/-ise;</w:t>
      </w:r>
    </w:p>
    <w:p w:rsidR="004E7696" w:rsidRDefault="00C27CE0" w:rsidP="002D3271">
      <w:pPr>
        <w:pStyle w:val="a4"/>
        <w:numPr>
          <w:ilvl w:val="0"/>
          <w:numId w:val="199"/>
        </w:numPr>
        <w:tabs>
          <w:tab w:val="left" w:pos="1402"/>
        </w:tabs>
        <w:spacing w:before="47"/>
        <w:ind w:hanging="361"/>
        <w:rPr>
          <w:sz w:val="28"/>
        </w:rPr>
      </w:pPr>
      <w:r>
        <w:rPr>
          <w:sz w:val="28"/>
        </w:rPr>
        <w:t>имена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3"/>
          <w:sz w:val="28"/>
        </w:rPr>
        <w:t xml:space="preserve"> </w:t>
      </w:r>
      <w:r>
        <w:rPr>
          <w:sz w:val="28"/>
        </w:rPr>
        <w:t>-or/</w:t>
      </w:r>
      <w:r>
        <w:rPr>
          <w:spacing w:val="-2"/>
          <w:sz w:val="28"/>
        </w:rPr>
        <w:t xml:space="preserve"> </w:t>
      </w:r>
      <w:r>
        <w:rPr>
          <w:sz w:val="28"/>
        </w:rPr>
        <w:t>-er,</w:t>
      </w:r>
      <w:r>
        <w:rPr>
          <w:spacing w:val="-3"/>
          <w:sz w:val="28"/>
        </w:rPr>
        <w:t xml:space="preserve"> </w:t>
      </w:r>
      <w:r>
        <w:rPr>
          <w:sz w:val="28"/>
        </w:rPr>
        <w:t>-ist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-sion/-tion,</w:t>
      </w:r>
    </w:p>
    <w:p w:rsidR="004E7696" w:rsidRPr="00C27CE0" w:rsidRDefault="00C27CE0">
      <w:pPr>
        <w:pStyle w:val="a3"/>
        <w:spacing w:before="48"/>
        <w:ind w:left="1402" w:firstLine="0"/>
        <w:rPr>
          <w:lang w:val="en-US"/>
        </w:rPr>
      </w:pPr>
      <w:r w:rsidRPr="00C27CE0">
        <w:rPr>
          <w:lang w:val="en-US"/>
        </w:rPr>
        <w:t>-nce/-ence,</w:t>
      </w:r>
      <w:r w:rsidRPr="00C27CE0">
        <w:rPr>
          <w:spacing w:val="-8"/>
          <w:lang w:val="en-US"/>
        </w:rPr>
        <w:t xml:space="preserve"> </w:t>
      </w:r>
      <w:r w:rsidRPr="00C27CE0">
        <w:rPr>
          <w:lang w:val="en-US"/>
        </w:rPr>
        <w:t>-ment,</w:t>
      </w:r>
      <w:r w:rsidRPr="00C27CE0">
        <w:rPr>
          <w:spacing w:val="-6"/>
          <w:lang w:val="en-US"/>
        </w:rPr>
        <w:t xml:space="preserve"> </w:t>
      </w:r>
      <w:r w:rsidRPr="00C27CE0">
        <w:rPr>
          <w:lang w:val="en-US"/>
        </w:rPr>
        <w:t>ity,</w:t>
      </w:r>
      <w:r w:rsidRPr="00C27CE0">
        <w:rPr>
          <w:spacing w:val="-3"/>
          <w:lang w:val="en-US"/>
        </w:rPr>
        <w:t xml:space="preserve"> </w:t>
      </w:r>
      <w:r w:rsidRPr="00C27CE0">
        <w:rPr>
          <w:lang w:val="en-US"/>
        </w:rPr>
        <w:t>-ness,</w:t>
      </w:r>
      <w:r w:rsidRPr="00C27CE0">
        <w:rPr>
          <w:spacing w:val="-7"/>
          <w:lang w:val="en-US"/>
        </w:rPr>
        <w:t xml:space="preserve"> </w:t>
      </w:r>
      <w:r w:rsidRPr="00C27CE0">
        <w:rPr>
          <w:lang w:val="en-US"/>
        </w:rPr>
        <w:t>-ship,</w:t>
      </w:r>
      <w:r w:rsidRPr="00C27CE0">
        <w:rPr>
          <w:spacing w:val="-7"/>
          <w:lang w:val="en-US"/>
        </w:rPr>
        <w:t xml:space="preserve"> </w:t>
      </w:r>
      <w:r w:rsidRPr="00C27CE0">
        <w:rPr>
          <w:lang w:val="en-US"/>
        </w:rPr>
        <w:t>-ing;</w:t>
      </w:r>
    </w:p>
    <w:p w:rsidR="004E7696" w:rsidRPr="00C27CE0" w:rsidRDefault="00C27CE0" w:rsidP="002D3271">
      <w:pPr>
        <w:pStyle w:val="a4"/>
        <w:numPr>
          <w:ilvl w:val="0"/>
          <w:numId w:val="199"/>
        </w:numPr>
        <w:tabs>
          <w:tab w:val="left" w:pos="1402"/>
        </w:tabs>
        <w:spacing w:before="50" w:line="276" w:lineRule="auto"/>
        <w:ind w:right="408"/>
        <w:rPr>
          <w:sz w:val="28"/>
          <w:lang w:val="en-US"/>
        </w:rPr>
      </w:pPr>
      <w:r>
        <w:rPr>
          <w:sz w:val="28"/>
        </w:rPr>
        <w:t>имена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прилагательные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при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помощи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аффиксов</w:t>
      </w:r>
      <w:r w:rsidRPr="00C27CE0">
        <w:rPr>
          <w:sz w:val="28"/>
          <w:lang w:val="en-US"/>
        </w:rPr>
        <w:t xml:space="preserve"> inter-; -y, -ly, -ful , -al , -</w:t>
      </w:r>
      <w:r w:rsidRPr="00C27CE0">
        <w:rPr>
          <w:spacing w:val="1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ic,-ian/an,</w:t>
      </w:r>
      <w:r w:rsidRPr="00C27CE0">
        <w:rPr>
          <w:spacing w:val="-2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-ing;</w:t>
      </w:r>
      <w:r w:rsidRPr="00C27CE0">
        <w:rPr>
          <w:spacing w:val="-1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-ous,</w:t>
      </w:r>
      <w:r w:rsidRPr="00C27CE0">
        <w:rPr>
          <w:spacing w:val="-4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able/ible,</w:t>
      </w:r>
      <w:r w:rsidRPr="00C27CE0">
        <w:rPr>
          <w:spacing w:val="-3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-less,</w:t>
      </w:r>
      <w:r w:rsidRPr="00C27CE0">
        <w:rPr>
          <w:spacing w:val="-4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-ive;</w:t>
      </w:r>
    </w:p>
    <w:p w:rsidR="004E7696" w:rsidRDefault="00C27CE0" w:rsidP="002D3271">
      <w:pPr>
        <w:pStyle w:val="a4"/>
        <w:numPr>
          <w:ilvl w:val="0"/>
          <w:numId w:val="199"/>
        </w:numPr>
        <w:tabs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наречия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6"/>
          <w:sz w:val="28"/>
        </w:rPr>
        <w:t xml:space="preserve"> </w:t>
      </w:r>
      <w:r>
        <w:rPr>
          <w:sz w:val="28"/>
        </w:rPr>
        <w:t>-ly;</w:t>
      </w:r>
    </w:p>
    <w:p w:rsidR="004E7696" w:rsidRDefault="00C27CE0" w:rsidP="002D3271">
      <w:pPr>
        <w:pStyle w:val="a4"/>
        <w:numPr>
          <w:ilvl w:val="0"/>
          <w:numId w:val="199"/>
        </w:numPr>
        <w:tabs>
          <w:tab w:val="left" w:pos="1402"/>
        </w:tabs>
        <w:spacing w:before="50" w:line="276" w:lineRule="auto"/>
        <w:ind w:right="412"/>
        <w:rPr>
          <w:sz w:val="28"/>
        </w:rPr>
      </w:pPr>
      <w:r>
        <w:rPr>
          <w:sz w:val="28"/>
        </w:rPr>
        <w:t>имена существительные, имена прилагательные, наречия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префиксов un-,</w:t>
      </w:r>
      <w:r>
        <w:rPr>
          <w:spacing w:val="-2"/>
          <w:sz w:val="28"/>
        </w:rPr>
        <w:t xml:space="preserve"> </w:t>
      </w:r>
      <w:r>
        <w:rPr>
          <w:sz w:val="28"/>
        </w:rPr>
        <w:t>im-/in-;</w:t>
      </w:r>
    </w:p>
    <w:p w:rsidR="004E7696" w:rsidRDefault="00C27CE0" w:rsidP="002D3271">
      <w:pPr>
        <w:pStyle w:val="a4"/>
        <w:numPr>
          <w:ilvl w:val="0"/>
          <w:numId w:val="199"/>
        </w:numPr>
        <w:tabs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числительные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4"/>
          <w:sz w:val="28"/>
        </w:rPr>
        <w:t xml:space="preserve"> </w:t>
      </w:r>
      <w:r>
        <w:rPr>
          <w:sz w:val="28"/>
        </w:rPr>
        <w:t>-teen,</w:t>
      </w:r>
      <w:r>
        <w:rPr>
          <w:spacing w:val="-8"/>
          <w:sz w:val="28"/>
        </w:rPr>
        <w:t xml:space="preserve"> </w:t>
      </w:r>
      <w:r>
        <w:rPr>
          <w:sz w:val="28"/>
        </w:rPr>
        <w:t>-ty;</w:t>
      </w:r>
      <w:r>
        <w:rPr>
          <w:spacing w:val="-4"/>
          <w:sz w:val="28"/>
        </w:rPr>
        <w:t xml:space="preserve"> </w:t>
      </w:r>
      <w:r>
        <w:rPr>
          <w:sz w:val="28"/>
        </w:rPr>
        <w:t>-th.</w:t>
      </w:r>
    </w:p>
    <w:p w:rsidR="004E7696" w:rsidRDefault="00C27CE0">
      <w:pPr>
        <w:pStyle w:val="2"/>
        <w:spacing w:before="55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33"/>
          <w:tab w:val="left" w:pos="1734"/>
          <w:tab w:val="left" w:pos="3541"/>
          <w:tab w:val="left" w:pos="3939"/>
          <w:tab w:val="left" w:pos="5658"/>
          <w:tab w:val="left" w:pos="6039"/>
          <w:tab w:val="left" w:pos="6838"/>
          <w:tab w:val="left" w:pos="7219"/>
          <w:tab w:val="left" w:pos="8826"/>
        </w:tabs>
        <w:spacing w:before="42" w:line="276" w:lineRule="auto"/>
        <w:ind w:right="412" w:firstLine="70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</w:t>
      </w:r>
      <w:r>
        <w:rPr>
          <w:sz w:val="28"/>
        </w:rPr>
        <w:tab/>
        <w:t>употреблять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в</w:t>
      </w:r>
      <w:r>
        <w:rPr>
          <w:sz w:val="28"/>
        </w:rPr>
        <w:tab/>
        <w:t>нескольких</w:t>
      </w:r>
      <w:r>
        <w:rPr>
          <w:sz w:val="28"/>
        </w:rPr>
        <w:tab/>
      </w:r>
      <w:r>
        <w:rPr>
          <w:spacing w:val="-2"/>
          <w:sz w:val="28"/>
        </w:rPr>
        <w:t>значениях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57"/>
          <w:tab w:val="left" w:pos="1758"/>
          <w:tab w:val="left" w:pos="2656"/>
          <w:tab w:val="left" w:pos="4012"/>
          <w:tab w:val="left" w:pos="5060"/>
          <w:tab w:val="left" w:pos="6611"/>
          <w:tab w:val="left" w:pos="8222"/>
          <w:tab w:val="left" w:pos="8644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различия</w:t>
      </w:r>
      <w:r>
        <w:rPr>
          <w:sz w:val="28"/>
        </w:rPr>
        <w:tab/>
        <w:t>между</w:t>
      </w:r>
      <w:r>
        <w:rPr>
          <w:sz w:val="28"/>
        </w:rPr>
        <w:tab/>
        <w:t>явлениями</w:t>
      </w:r>
      <w:r>
        <w:rPr>
          <w:sz w:val="28"/>
        </w:rPr>
        <w:tab/>
        <w:t>синонимии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антонимии;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речи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антонимы</w:t>
      </w:r>
      <w:r>
        <w:rPr>
          <w:spacing w:val="56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56"/>
          <w:sz w:val="28"/>
        </w:rPr>
        <w:t xml:space="preserve"> </w:t>
      </w:r>
      <w:r>
        <w:rPr>
          <w:sz w:val="28"/>
        </w:rPr>
        <w:t>ситуации</w:t>
      </w:r>
    </w:p>
    <w:p w:rsidR="004E7696" w:rsidRDefault="00C27CE0">
      <w:pPr>
        <w:pStyle w:val="a3"/>
        <w:spacing w:before="79"/>
        <w:ind w:firstLine="0"/>
        <w:jc w:val="left"/>
      </w:pPr>
      <w:r>
        <w:t>общения;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81"/>
        </w:tabs>
        <w:spacing w:before="50" w:line="276" w:lineRule="auto"/>
        <w:ind w:right="413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аффиксам;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70"/>
        </w:tabs>
        <w:spacing w:before="50" w:line="276" w:lineRule="auto"/>
        <w:ind w:right="415" w:firstLine="707"/>
        <w:rPr>
          <w:sz w:val="28"/>
        </w:rPr>
      </w:pPr>
      <w:r>
        <w:rPr>
          <w:sz w:val="28"/>
        </w:rPr>
        <w:t>распознавать и употреблять в речи различные средства связи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(firstly,</w:t>
      </w:r>
      <w:r>
        <w:rPr>
          <w:spacing w:val="-9"/>
          <w:sz w:val="28"/>
        </w:rPr>
        <w:t xml:space="preserve"> </w:t>
      </w:r>
      <w:r>
        <w:rPr>
          <w:sz w:val="28"/>
        </w:rPr>
        <w:t>tobeginwith,</w:t>
      </w:r>
      <w:r>
        <w:rPr>
          <w:spacing w:val="-10"/>
          <w:sz w:val="28"/>
        </w:rPr>
        <w:t xml:space="preserve"> </w:t>
      </w:r>
      <w:r>
        <w:rPr>
          <w:sz w:val="28"/>
        </w:rPr>
        <w:t>however,</w:t>
      </w:r>
      <w:r>
        <w:rPr>
          <w:spacing w:val="-8"/>
          <w:sz w:val="28"/>
        </w:rPr>
        <w:t xml:space="preserve"> </w:t>
      </w:r>
      <w:r>
        <w:rPr>
          <w:sz w:val="28"/>
        </w:rPr>
        <w:t>asforme,</w:t>
      </w:r>
      <w:r>
        <w:rPr>
          <w:spacing w:val="-8"/>
          <w:sz w:val="28"/>
        </w:rPr>
        <w:t xml:space="preserve"> </w:t>
      </w:r>
      <w:r>
        <w:rPr>
          <w:sz w:val="28"/>
        </w:rPr>
        <w:t>finally,</w:t>
      </w:r>
      <w:r>
        <w:rPr>
          <w:spacing w:val="-68"/>
          <w:sz w:val="28"/>
        </w:rPr>
        <w:t xml:space="preserve"> </w:t>
      </w:r>
      <w:r>
        <w:rPr>
          <w:sz w:val="28"/>
        </w:rPr>
        <w:t>atlast,</w:t>
      </w:r>
      <w:r>
        <w:rPr>
          <w:spacing w:val="-2"/>
          <w:sz w:val="28"/>
        </w:rPr>
        <w:t xml:space="preserve"> </w:t>
      </w:r>
      <w:r>
        <w:rPr>
          <w:sz w:val="28"/>
        </w:rPr>
        <w:t>etc.);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35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(догадываться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русским/</w:t>
      </w:r>
      <w:r>
        <w:rPr>
          <w:spacing w:val="-2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элементам.</w:t>
      </w:r>
    </w:p>
    <w:p w:rsidR="004E7696" w:rsidRDefault="00C27CE0">
      <w:pPr>
        <w:pStyle w:val="1"/>
        <w:spacing w:before="3"/>
      </w:pPr>
      <w:r>
        <w:t>Грамматическая</w:t>
      </w:r>
      <w:r>
        <w:rPr>
          <w:spacing w:val="-16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 w:rsidR="004E7696" w:rsidRDefault="00C27CE0">
      <w:pPr>
        <w:pStyle w:val="2"/>
        <w:spacing w:before="53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87"/>
        </w:tabs>
        <w:spacing w:before="41" w:line="276" w:lineRule="auto"/>
        <w:ind w:right="403" w:firstLine="707"/>
        <w:rPr>
          <w:sz w:val="28"/>
        </w:rPr>
      </w:pPr>
      <w:r>
        <w:rPr>
          <w:sz w:val="28"/>
        </w:rPr>
        <w:t>оперировать в процессе устного и письменного общения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коммуникативно-значимом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6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распознавать и употреблять в речи различные коммуникативные типы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предложений: повествовательные (в утвердительной и отрицательной форме)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восклицательные;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815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следующими в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95"/>
        </w:tabs>
        <w:spacing w:before="47" w:line="278" w:lineRule="auto"/>
        <w:ind w:right="405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There+tobe;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6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распознавать и употреблять в речи сложносочиненные предложения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and,</w:t>
      </w:r>
      <w:r>
        <w:rPr>
          <w:spacing w:val="-1"/>
          <w:sz w:val="28"/>
        </w:rPr>
        <w:t xml:space="preserve"> </w:t>
      </w:r>
      <w:r>
        <w:rPr>
          <w:sz w:val="28"/>
        </w:rPr>
        <w:t>but,</w:t>
      </w:r>
      <w:r>
        <w:rPr>
          <w:spacing w:val="-2"/>
          <w:sz w:val="28"/>
        </w:rPr>
        <w:t xml:space="preserve"> </w:t>
      </w:r>
      <w:r>
        <w:rPr>
          <w:sz w:val="28"/>
        </w:rPr>
        <w:t>or;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75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распознавать и употреблять в речи сложноподчиненные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because, if,</w:t>
      </w:r>
      <w:r>
        <w:rPr>
          <w:spacing w:val="1"/>
          <w:sz w:val="28"/>
        </w:rPr>
        <w:t xml:space="preserve"> </w:t>
      </w:r>
      <w:r>
        <w:rPr>
          <w:sz w:val="28"/>
        </w:rPr>
        <w:t>that,</w:t>
      </w:r>
      <w:r>
        <w:rPr>
          <w:spacing w:val="1"/>
          <w:sz w:val="28"/>
        </w:rPr>
        <w:t xml:space="preserve"> </w:t>
      </w:r>
      <w:r>
        <w:rPr>
          <w:sz w:val="28"/>
        </w:rPr>
        <w:t>who, which,</w:t>
      </w:r>
      <w:r>
        <w:rPr>
          <w:spacing w:val="1"/>
          <w:sz w:val="28"/>
        </w:rPr>
        <w:t xml:space="preserve"> </w:t>
      </w:r>
      <w:r>
        <w:rPr>
          <w:sz w:val="28"/>
        </w:rPr>
        <w:t>what,</w:t>
      </w:r>
      <w:r>
        <w:rPr>
          <w:spacing w:val="70"/>
          <w:sz w:val="28"/>
        </w:rPr>
        <w:t xml:space="preserve"> </w:t>
      </w:r>
      <w:r>
        <w:rPr>
          <w:sz w:val="28"/>
        </w:rPr>
        <w:t>when,</w:t>
      </w:r>
      <w:r>
        <w:rPr>
          <w:spacing w:val="1"/>
          <w:sz w:val="28"/>
        </w:rPr>
        <w:t xml:space="preserve"> </w:t>
      </w:r>
      <w:r>
        <w:rPr>
          <w:sz w:val="28"/>
        </w:rPr>
        <w:t>where,</w:t>
      </w:r>
      <w:r>
        <w:rPr>
          <w:spacing w:val="-2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why;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21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использовать косвенную речь в утвердительных и 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 в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прошедшем времени;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82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распознавать и употреблять в речи условные предложения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If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see</w:t>
      </w:r>
      <w:r>
        <w:rPr>
          <w:spacing w:val="1"/>
          <w:sz w:val="28"/>
        </w:rPr>
        <w:t xml:space="preserve"> </w:t>
      </w:r>
      <w:r>
        <w:rPr>
          <w:sz w:val="28"/>
        </w:rPr>
        <w:t>Jim,</w:t>
      </w:r>
      <w:r>
        <w:rPr>
          <w:spacing w:val="1"/>
          <w:sz w:val="28"/>
        </w:rPr>
        <w:t xml:space="preserve"> </w:t>
      </w:r>
      <w:r>
        <w:rPr>
          <w:sz w:val="28"/>
        </w:rPr>
        <w:t>I’ll</w:t>
      </w:r>
      <w:r>
        <w:rPr>
          <w:spacing w:val="1"/>
          <w:sz w:val="28"/>
        </w:rPr>
        <w:t xml:space="preserve"> </w:t>
      </w:r>
      <w:r>
        <w:rPr>
          <w:sz w:val="28"/>
        </w:rPr>
        <w:t>invite</w:t>
      </w:r>
      <w:r>
        <w:rPr>
          <w:spacing w:val="1"/>
          <w:sz w:val="28"/>
        </w:rPr>
        <w:t xml:space="preserve"> </w:t>
      </w:r>
      <w:r>
        <w:rPr>
          <w:sz w:val="28"/>
        </w:rPr>
        <w:t>him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our</w:t>
      </w:r>
      <w:r>
        <w:rPr>
          <w:spacing w:val="1"/>
          <w:sz w:val="28"/>
        </w:rPr>
        <w:t xml:space="preserve"> </w:t>
      </w:r>
      <w:r>
        <w:rPr>
          <w:sz w:val="28"/>
        </w:rPr>
        <w:t>school</w:t>
      </w:r>
      <w:r>
        <w:rPr>
          <w:spacing w:val="1"/>
          <w:sz w:val="28"/>
        </w:rPr>
        <w:t xml:space="preserve"> </w:t>
      </w:r>
      <w:r>
        <w:rPr>
          <w:sz w:val="28"/>
        </w:rPr>
        <w:t>party)</w:t>
      </w:r>
      <w:r>
        <w:rPr>
          <w:spacing w:val="-67"/>
          <w:sz w:val="28"/>
        </w:rPr>
        <w:t xml:space="preserve"> </w:t>
      </w:r>
      <w:r>
        <w:rPr>
          <w:sz w:val="28"/>
        </w:rPr>
        <w:t>инереального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6"/>
          <w:sz w:val="28"/>
        </w:rPr>
        <w:t xml:space="preserve"> </w:t>
      </w:r>
      <w:r>
        <w:rPr>
          <w:sz w:val="28"/>
        </w:rPr>
        <w:t>(Conditional</w:t>
      </w:r>
      <w:r>
        <w:rPr>
          <w:spacing w:val="35"/>
          <w:sz w:val="28"/>
        </w:rPr>
        <w:t xml:space="preserve"> </w:t>
      </w:r>
      <w:r>
        <w:rPr>
          <w:sz w:val="28"/>
        </w:rPr>
        <w:t>II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If</w:t>
      </w:r>
      <w:r>
        <w:rPr>
          <w:spacing w:val="35"/>
          <w:sz w:val="28"/>
        </w:rPr>
        <w:t xml:space="preserve"> </w:t>
      </w:r>
      <w:r>
        <w:rPr>
          <w:sz w:val="28"/>
        </w:rPr>
        <w:t>I</w:t>
      </w:r>
      <w:r>
        <w:rPr>
          <w:spacing w:val="37"/>
          <w:sz w:val="28"/>
        </w:rPr>
        <w:t xml:space="preserve"> </w:t>
      </w:r>
      <w:r>
        <w:rPr>
          <w:sz w:val="28"/>
        </w:rPr>
        <w:t>were</w:t>
      </w:r>
      <w:r>
        <w:rPr>
          <w:spacing w:val="37"/>
          <w:sz w:val="28"/>
        </w:rPr>
        <w:t xml:space="preserve"> </w:t>
      </w:r>
      <w:r>
        <w:rPr>
          <w:sz w:val="28"/>
        </w:rPr>
        <w:t>you,</w:t>
      </w:r>
      <w:r>
        <w:rPr>
          <w:spacing w:val="33"/>
          <w:sz w:val="28"/>
        </w:rPr>
        <w:t xml:space="preserve"> </w:t>
      </w:r>
      <w:r>
        <w:rPr>
          <w:sz w:val="28"/>
        </w:rPr>
        <w:t>I</w:t>
      </w:r>
      <w:r>
        <w:rPr>
          <w:spacing w:val="37"/>
          <w:sz w:val="28"/>
        </w:rPr>
        <w:t xml:space="preserve"> </w:t>
      </w:r>
      <w:r>
        <w:rPr>
          <w:sz w:val="28"/>
        </w:rPr>
        <w:t>would</w:t>
      </w:r>
      <w:r>
        <w:rPr>
          <w:spacing w:val="36"/>
          <w:sz w:val="28"/>
        </w:rPr>
        <w:t xml:space="preserve"> </w:t>
      </w:r>
      <w:r>
        <w:rPr>
          <w:sz w:val="28"/>
        </w:rPr>
        <w:t>start</w:t>
      </w:r>
      <w:r>
        <w:rPr>
          <w:spacing w:val="35"/>
          <w:sz w:val="28"/>
        </w:rPr>
        <w:t xml:space="preserve"> </w:t>
      </w:r>
      <w:r>
        <w:rPr>
          <w:sz w:val="28"/>
        </w:rPr>
        <w:t>learning</w:t>
      </w:r>
    </w:p>
    <w:p w:rsidR="004E7696" w:rsidRDefault="00C27CE0">
      <w:pPr>
        <w:pStyle w:val="a3"/>
        <w:spacing w:before="79"/>
        <w:ind w:firstLine="0"/>
        <w:jc w:val="left"/>
      </w:pPr>
      <w:r>
        <w:t>French);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00"/>
        </w:tabs>
        <w:spacing w:before="50" w:line="276" w:lineRule="auto"/>
        <w:ind w:right="410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единственном числе и во множественном числе, образованные по правилу, 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63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распознавать и употреблять в речи существительные с определенным/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неопределенным/нулевым</w:t>
      </w:r>
      <w:r>
        <w:rPr>
          <w:spacing w:val="-1"/>
          <w:sz w:val="28"/>
        </w:rPr>
        <w:t xml:space="preserve"> </w:t>
      </w:r>
      <w:r>
        <w:rPr>
          <w:sz w:val="28"/>
        </w:rPr>
        <w:t>артиклем;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24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 и объектном падежах, в абсолютной форме), притяжательные,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вопросительные;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24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 сравнительной и превосходной степенях, 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и исключения;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8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распознавать и употреблять в речи наречия времени и образа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слова, выражающие количество (many/much, few/afew, little/alittle); 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положительной, сравнительной и превосходной степенях, 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5"/>
          <w:sz w:val="28"/>
        </w:rPr>
        <w:t xml:space="preserve"> </w:t>
      </w:r>
      <w:r>
        <w:rPr>
          <w:sz w:val="28"/>
        </w:rPr>
        <w:t>и исключения;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33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801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временных формах действительного залога: Present Simple,</w:t>
      </w:r>
      <w:r>
        <w:rPr>
          <w:spacing w:val="1"/>
          <w:sz w:val="28"/>
        </w:rPr>
        <w:t xml:space="preserve"> </w:t>
      </w:r>
      <w:r>
        <w:rPr>
          <w:sz w:val="28"/>
        </w:rPr>
        <w:t>Future</w:t>
      </w:r>
      <w:r>
        <w:rPr>
          <w:spacing w:val="-2"/>
          <w:sz w:val="28"/>
        </w:rPr>
        <w:t xml:space="preserve"> </w:t>
      </w:r>
      <w:r>
        <w:rPr>
          <w:sz w:val="28"/>
        </w:rPr>
        <w:t>Simple и</w:t>
      </w:r>
      <w:r>
        <w:rPr>
          <w:spacing w:val="-2"/>
          <w:sz w:val="28"/>
        </w:rPr>
        <w:t xml:space="preserve"> </w:t>
      </w:r>
      <w:r>
        <w:rPr>
          <w:sz w:val="28"/>
        </w:rPr>
        <w:t>Past</w:t>
      </w:r>
      <w:r>
        <w:rPr>
          <w:spacing w:val="-3"/>
          <w:sz w:val="28"/>
        </w:rPr>
        <w:t xml:space="preserve"> </w:t>
      </w:r>
      <w:r>
        <w:rPr>
          <w:sz w:val="28"/>
        </w:rPr>
        <w:t>Simple,</w:t>
      </w:r>
      <w:r>
        <w:rPr>
          <w:spacing w:val="-3"/>
          <w:sz w:val="28"/>
        </w:rPr>
        <w:t xml:space="preserve"> </w:t>
      </w:r>
      <w:r>
        <w:rPr>
          <w:sz w:val="28"/>
        </w:rPr>
        <w:t>Present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Past Continuous,</w:t>
      </w:r>
      <w:r>
        <w:rPr>
          <w:spacing w:val="-3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Perfect;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98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 выражения будущего времени: Simple Future, to be going to,</w:t>
      </w:r>
      <w:r>
        <w:rPr>
          <w:spacing w:val="1"/>
          <w:sz w:val="28"/>
        </w:rPr>
        <w:t xml:space="preserve"> </w:t>
      </w:r>
      <w:r>
        <w:rPr>
          <w:sz w:val="28"/>
        </w:rPr>
        <w:t>Present Continuous;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07"/>
        </w:tabs>
        <w:spacing w:line="278" w:lineRule="auto"/>
        <w:ind w:right="414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эквиваленты</w:t>
      </w:r>
      <w:r>
        <w:rPr>
          <w:spacing w:val="-1"/>
          <w:sz w:val="28"/>
        </w:rPr>
        <w:t xml:space="preserve"> </w:t>
      </w:r>
      <w:r>
        <w:rPr>
          <w:sz w:val="28"/>
        </w:rPr>
        <w:t>(may,</w:t>
      </w:r>
      <w:r>
        <w:rPr>
          <w:spacing w:val="-1"/>
          <w:sz w:val="28"/>
        </w:rPr>
        <w:t xml:space="preserve"> </w:t>
      </w:r>
      <w:r>
        <w:rPr>
          <w:sz w:val="28"/>
        </w:rPr>
        <w:t>can,</w:t>
      </w:r>
      <w:r>
        <w:rPr>
          <w:spacing w:val="-2"/>
          <w:sz w:val="28"/>
        </w:rPr>
        <w:t xml:space="preserve"> </w:t>
      </w:r>
      <w:r>
        <w:rPr>
          <w:sz w:val="28"/>
        </w:rPr>
        <w:t>could,</w:t>
      </w:r>
      <w:r>
        <w:rPr>
          <w:spacing w:val="-4"/>
          <w:sz w:val="28"/>
        </w:rPr>
        <w:t xml:space="preserve"> </w:t>
      </w:r>
      <w:r>
        <w:rPr>
          <w:sz w:val="28"/>
        </w:rPr>
        <w:t>beableto,</w:t>
      </w:r>
      <w:r>
        <w:rPr>
          <w:spacing w:val="-1"/>
          <w:sz w:val="28"/>
        </w:rPr>
        <w:t xml:space="preserve"> </w:t>
      </w:r>
      <w:r>
        <w:rPr>
          <w:sz w:val="28"/>
        </w:rPr>
        <w:t>must,</w:t>
      </w:r>
      <w:r>
        <w:rPr>
          <w:spacing w:val="-2"/>
          <w:sz w:val="28"/>
        </w:rPr>
        <w:t xml:space="preserve"> </w:t>
      </w:r>
      <w:r>
        <w:rPr>
          <w:sz w:val="28"/>
        </w:rPr>
        <w:t>haveto,</w:t>
      </w:r>
      <w:r>
        <w:rPr>
          <w:spacing w:val="-2"/>
          <w:sz w:val="28"/>
        </w:rPr>
        <w:t xml:space="preserve"> </w:t>
      </w:r>
      <w:r>
        <w:rPr>
          <w:sz w:val="28"/>
        </w:rPr>
        <w:t>should);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3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залога: Present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Passive,</w:t>
      </w:r>
      <w:r>
        <w:rPr>
          <w:spacing w:val="-3"/>
          <w:sz w:val="28"/>
        </w:rPr>
        <w:t xml:space="preserve"> </w:t>
      </w:r>
      <w:r>
        <w:rPr>
          <w:sz w:val="28"/>
        </w:rPr>
        <w:t>Past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Passive;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05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направления;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-10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страдательном</w:t>
      </w:r>
      <w:r>
        <w:rPr>
          <w:spacing w:val="-8"/>
          <w:sz w:val="28"/>
        </w:rPr>
        <w:t xml:space="preserve"> </w:t>
      </w:r>
      <w:r>
        <w:rPr>
          <w:sz w:val="28"/>
        </w:rPr>
        <w:t>залоге.</w:t>
      </w:r>
    </w:p>
    <w:p w:rsidR="004E7696" w:rsidRDefault="00C27CE0">
      <w:pPr>
        <w:pStyle w:val="2"/>
        <w:spacing w:before="0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81"/>
        </w:tabs>
        <w:spacing w:before="41" w:line="276" w:lineRule="auto"/>
        <w:ind w:right="405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придаточными: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1"/>
          <w:sz w:val="28"/>
        </w:rPr>
        <w:t xml:space="preserve"> </w:t>
      </w:r>
      <w:r>
        <w:rPr>
          <w:sz w:val="28"/>
        </w:rPr>
        <w:t>since;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1"/>
          <w:sz w:val="28"/>
        </w:rPr>
        <w:t xml:space="preserve"> </w:t>
      </w:r>
      <w:r>
        <w:rPr>
          <w:sz w:val="28"/>
        </w:rPr>
        <w:t>sothat;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1"/>
          <w:sz w:val="28"/>
        </w:rPr>
        <w:t xml:space="preserve"> </w:t>
      </w:r>
      <w:r>
        <w:rPr>
          <w:sz w:val="28"/>
        </w:rPr>
        <w:t>unless;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3"/>
          <w:sz w:val="28"/>
        </w:rPr>
        <w:t xml:space="preserve"> </w:t>
      </w:r>
      <w:r>
        <w:rPr>
          <w:sz w:val="28"/>
        </w:rPr>
        <w:t>who,</w:t>
      </w:r>
      <w:r>
        <w:rPr>
          <w:spacing w:val="-2"/>
          <w:sz w:val="28"/>
        </w:rPr>
        <w:t xml:space="preserve"> </w:t>
      </w:r>
      <w:r>
        <w:rPr>
          <w:sz w:val="28"/>
        </w:rPr>
        <w:t>which,</w:t>
      </w:r>
      <w:r>
        <w:rPr>
          <w:spacing w:val="-1"/>
          <w:sz w:val="28"/>
        </w:rPr>
        <w:t xml:space="preserve"> </w:t>
      </w:r>
      <w:r>
        <w:rPr>
          <w:sz w:val="28"/>
        </w:rPr>
        <w:t>that;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75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распознавать и употреблять в речи сложноподчиненные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sz w:val="28"/>
        </w:rPr>
        <w:t>whoever,</w:t>
      </w:r>
      <w:r>
        <w:rPr>
          <w:spacing w:val="-2"/>
          <w:sz w:val="28"/>
        </w:rPr>
        <w:t xml:space="preserve"> </w:t>
      </w:r>
      <w:r>
        <w:rPr>
          <w:sz w:val="28"/>
        </w:rPr>
        <w:t>whatever,</w:t>
      </w:r>
      <w:r>
        <w:rPr>
          <w:spacing w:val="-2"/>
          <w:sz w:val="28"/>
        </w:rPr>
        <w:t xml:space="preserve"> </w:t>
      </w:r>
      <w:r>
        <w:rPr>
          <w:sz w:val="28"/>
        </w:rPr>
        <w:t>however,</w:t>
      </w:r>
      <w:r>
        <w:rPr>
          <w:spacing w:val="-2"/>
          <w:sz w:val="28"/>
        </w:rPr>
        <w:t xml:space="preserve"> </w:t>
      </w:r>
      <w:r>
        <w:rPr>
          <w:sz w:val="28"/>
        </w:rPr>
        <w:t>whenever;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87"/>
        </w:tabs>
        <w:spacing w:before="79"/>
        <w:ind w:left="1586" w:hanging="19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33"/>
          <w:sz w:val="28"/>
        </w:rPr>
        <w:t xml:space="preserve"> </w:t>
      </w:r>
      <w:r>
        <w:rPr>
          <w:sz w:val="28"/>
        </w:rPr>
        <w:t>as</w:t>
      </w:r>
    </w:p>
    <w:p w:rsidR="004E7696" w:rsidRPr="00C27CE0" w:rsidRDefault="00C27CE0">
      <w:pPr>
        <w:pStyle w:val="a3"/>
        <w:spacing w:before="50"/>
        <w:ind w:firstLine="0"/>
        <w:jc w:val="left"/>
        <w:rPr>
          <w:lang w:val="en-US"/>
        </w:rPr>
      </w:pPr>
      <w:r w:rsidRPr="00C27CE0">
        <w:rPr>
          <w:lang w:val="en-US"/>
        </w:rPr>
        <w:t>…</w:t>
      </w:r>
      <w:r w:rsidRPr="00C27CE0">
        <w:rPr>
          <w:spacing w:val="-1"/>
          <w:lang w:val="en-US"/>
        </w:rPr>
        <w:t xml:space="preserve"> </w:t>
      </w:r>
      <w:r w:rsidRPr="00C27CE0">
        <w:rPr>
          <w:lang w:val="en-US"/>
        </w:rPr>
        <w:t>as; notso …</w:t>
      </w:r>
      <w:r w:rsidRPr="00C27CE0">
        <w:rPr>
          <w:spacing w:val="-2"/>
          <w:lang w:val="en-US"/>
        </w:rPr>
        <w:t xml:space="preserve"> </w:t>
      </w:r>
      <w:r w:rsidRPr="00C27CE0">
        <w:rPr>
          <w:lang w:val="en-US"/>
        </w:rPr>
        <w:t>as; either</w:t>
      </w:r>
      <w:r w:rsidRPr="00C27CE0">
        <w:rPr>
          <w:spacing w:val="-1"/>
          <w:lang w:val="en-US"/>
        </w:rPr>
        <w:t xml:space="preserve"> </w:t>
      </w:r>
      <w:r w:rsidRPr="00C27CE0">
        <w:rPr>
          <w:lang w:val="en-US"/>
        </w:rPr>
        <w:t>…</w:t>
      </w:r>
      <w:r w:rsidRPr="00C27CE0">
        <w:rPr>
          <w:spacing w:val="-5"/>
          <w:lang w:val="en-US"/>
        </w:rPr>
        <w:t xml:space="preserve"> </w:t>
      </w:r>
      <w:r w:rsidRPr="00C27CE0">
        <w:rPr>
          <w:lang w:val="en-US"/>
        </w:rPr>
        <w:t>or;</w:t>
      </w:r>
      <w:r w:rsidRPr="00C27CE0">
        <w:rPr>
          <w:spacing w:val="-4"/>
          <w:lang w:val="en-US"/>
        </w:rPr>
        <w:t xml:space="preserve"> </w:t>
      </w:r>
      <w:r w:rsidRPr="00C27CE0">
        <w:rPr>
          <w:lang w:val="en-US"/>
        </w:rPr>
        <w:t>neither</w:t>
      </w:r>
      <w:r w:rsidRPr="00C27CE0">
        <w:rPr>
          <w:spacing w:val="-1"/>
          <w:lang w:val="en-US"/>
        </w:rPr>
        <w:t xml:space="preserve"> </w:t>
      </w:r>
      <w:r w:rsidRPr="00C27CE0">
        <w:rPr>
          <w:lang w:val="en-US"/>
        </w:rPr>
        <w:t>…</w:t>
      </w:r>
      <w:r w:rsidRPr="00C27CE0">
        <w:rPr>
          <w:spacing w:val="-4"/>
          <w:lang w:val="en-US"/>
        </w:rPr>
        <w:t xml:space="preserve"> </w:t>
      </w:r>
      <w:r w:rsidRPr="00C27CE0">
        <w:rPr>
          <w:lang w:val="en-US"/>
        </w:rPr>
        <w:t>nor;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23"/>
        </w:tabs>
        <w:spacing w:before="48"/>
        <w:ind w:left="1622" w:hanging="233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речи</w:t>
      </w:r>
      <w:r>
        <w:rPr>
          <w:spacing w:val="6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конструкцией  I</w:t>
      </w:r>
    </w:p>
    <w:p w:rsidR="004E7696" w:rsidRDefault="00C27CE0">
      <w:pPr>
        <w:pStyle w:val="a3"/>
        <w:spacing w:before="47"/>
        <w:ind w:firstLine="0"/>
        <w:jc w:val="left"/>
      </w:pPr>
      <w:r>
        <w:t>wish;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8"/>
        </w:tabs>
        <w:spacing w:before="50"/>
        <w:ind w:left="1558" w:hanging="16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-ing: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</w:p>
    <w:p w:rsidR="004E7696" w:rsidRPr="00C27CE0" w:rsidRDefault="00C27CE0">
      <w:pPr>
        <w:pStyle w:val="a3"/>
        <w:spacing w:before="48"/>
        <w:ind w:firstLine="0"/>
        <w:rPr>
          <w:lang w:val="en-US"/>
        </w:rPr>
      </w:pPr>
      <w:r w:rsidRPr="00C27CE0">
        <w:rPr>
          <w:lang w:val="en-US"/>
        </w:rPr>
        <w:t>love/hate</w:t>
      </w:r>
      <w:r w:rsidRPr="00C27CE0">
        <w:rPr>
          <w:spacing w:val="-8"/>
          <w:lang w:val="en-US"/>
        </w:rPr>
        <w:t xml:space="preserve"> </w:t>
      </w:r>
      <w:r w:rsidRPr="00C27CE0">
        <w:rPr>
          <w:lang w:val="en-US"/>
        </w:rPr>
        <w:t>doing</w:t>
      </w:r>
      <w:r w:rsidRPr="00C27CE0">
        <w:rPr>
          <w:spacing w:val="-7"/>
          <w:lang w:val="en-US"/>
        </w:rPr>
        <w:t xml:space="preserve"> </w:t>
      </w:r>
      <w:r w:rsidRPr="00C27CE0">
        <w:rPr>
          <w:lang w:val="en-US"/>
        </w:rPr>
        <w:t>something;</w:t>
      </w:r>
      <w:r w:rsidRPr="00C27CE0">
        <w:rPr>
          <w:spacing w:val="-3"/>
          <w:lang w:val="en-US"/>
        </w:rPr>
        <w:t xml:space="preserve"> </w:t>
      </w:r>
      <w:r w:rsidRPr="00C27CE0">
        <w:rPr>
          <w:lang w:val="en-US"/>
        </w:rPr>
        <w:t>Stop</w:t>
      </w:r>
      <w:r w:rsidRPr="00C27CE0">
        <w:rPr>
          <w:spacing w:val="-4"/>
          <w:lang w:val="en-US"/>
        </w:rPr>
        <w:t xml:space="preserve"> </w:t>
      </w:r>
      <w:r w:rsidRPr="00C27CE0">
        <w:rPr>
          <w:lang w:val="en-US"/>
        </w:rPr>
        <w:t>talking;</w:t>
      </w:r>
    </w:p>
    <w:p w:rsidR="004E7696" w:rsidRPr="00C27CE0" w:rsidRDefault="00C27CE0" w:rsidP="002D3271">
      <w:pPr>
        <w:pStyle w:val="a4"/>
        <w:numPr>
          <w:ilvl w:val="1"/>
          <w:numId w:val="199"/>
        </w:numPr>
        <w:tabs>
          <w:tab w:val="left" w:pos="1602"/>
        </w:tabs>
        <w:spacing w:before="47" w:line="276" w:lineRule="auto"/>
        <w:ind w:right="407" w:firstLine="707"/>
        <w:rPr>
          <w:sz w:val="28"/>
          <w:lang w:val="en-US"/>
        </w:rPr>
      </w:pPr>
      <w:r>
        <w:rPr>
          <w:sz w:val="28"/>
        </w:rPr>
        <w:t>распознавать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употреблять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C27CE0">
        <w:rPr>
          <w:sz w:val="28"/>
          <w:lang w:val="en-US"/>
        </w:rPr>
        <w:t xml:space="preserve"> </w:t>
      </w:r>
      <w:r>
        <w:rPr>
          <w:sz w:val="28"/>
        </w:rPr>
        <w:t>конструкции</w:t>
      </w:r>
      <w:r w:rsidRPr="00C27CE0">
        <w:rPr>
          <w:sz w:val="28"/>
          <w:lang w:val="en-US"/>
        </w:rPr>
        <w:t xml:space="preserve"> It takes me …to do</w:t>
      </w:r>
      <w:r w:rsidRPr="00C27CE0">
        <w:rPr>
          <w:spacing w:val="1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something;</w:t>
      </w:r>
      <w:r w:rsidRPr="00C27CE0">
        <w:rPr>
          <w:spacing w:val="-3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to</w:t>
      </w:r>
      <w:r w:rsidRPr="00C27CE0">
        <w:rPr>
          <w:spacing w:val="1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look</w:t>
      </w:r>
      <w:r w:rsidRPr="00C27CE0">
        <w:rPr>
          <w:spacing w:val="1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/ feel</w:t>
      </w:r>
      <w:r w:rsidRPr="00C27CE0">
        <w:rPr>
          <w:spacing w:val="1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/</w:t>
      </w:r>
      <w:r w:rsidRPr="00C27CE0">
        <w:rPr>
          <w:spacing w:val="-4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be</w:t>
      </w:r>
      <w:r w:rsidRPr="00C27CE0">
        <w:rPr>
          <w:spacing w:val="-3"/>
          <w:sz w:val="28"/>
          <w:lang w:val="en-US"/>
        </w:rPr>
        <w:t xml:space="preserve"> </w:t>
      </w:r>
      <w:r w:rsidRPr="00C27CE0">
        <w:rPr>
          <w:sz w:val="28"/>
          <w:lang w:val="en-US"/>
        </w:rPr>
        <w:t>happy;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12"/>
        </w:tabs>
        <w:spacing w:before="2" w:line="276" w:lineRule="auto"/>
        <w:ind w:right="411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их следования;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23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распознавать и употреблять в речи глаголы во временных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действительного залога: Past Perfect, Present</w:t>
      </w:r>
      <w:r>
        <w:rPr>
          <w:spacing w:val="1"/>
          <w:sz w:val="28"/>
        </w:rPr>
        <w:t xml:space="preserve"> </w:t>
      </w:r>
      <w:r>
        <w:rPr>
          <w:sz w:val="28"/>
        </w:rPr>
        <w:t>Perfect Continuous, Future-in-the-</w:t>
      </w:r>
      <w:r>
        <w:rPr>
          <w:spacing w:val="1"/>
          <w:sz w:val="28"/>
        </w:rPr>
        <w:t xml:space="preserve"> </w:t>
      </w:r>
      <w:r>
        <w:rPr>
          <w:sz w:val="28"/>
        </w:rPr>
        <w:t>Past;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85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распознавать и употреблять в речи глаголы в формах страдательного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залога</w:t>
      </w:r>
      <w:r>
        <w:rPr>
          <w:spacing w:val="-1"/>
          <w:sz w:val="28"/>
        </w:rPr>
        <w:t xml:space="preserve"> </w:t>
      </w:r>
      <w:r>
        <w:rPr>
          <w:sz w:val="28"/>
        </w:rPr>
        <w:t>Future Simple Passive,</w:t>
      </w:r>
      <w:r>
        <w:rPr>
          <w:spacing w:val="-1"/>
          <w:sz w:val="28"/>
        </w:rPr>
        <w:t xml:space="preserve"> </w:t>
      </w:r>
      <w:r>
        <w:rPr>
          <w:sz w:val="28"/>
        </w:rPr>
        <w:t>Present Perfect</w:t>
      </w:r>
      <w:r>
        <w:rPr>
          <w:spacing w:val="1"/>
          <w:sz w:val="28"/>
        </w:rPr>
        <w:t xml:space="preserve"> </w:t>
      </w:r>
      <w:r>
        <w:rPr>
          <w:sz w:val="28"/>
        </w:rPr>
        <w:t>Passive;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23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распознавать и употреблять в речи модальные глаголы need, shall,</w:t>
      </w:r>
      <w:r>
        <w:rPr>
          <w:spacing w:val="1"/>
          <w:sz w:val="28"/>
        </w:rPr>
        <w:t xml:space="preserve"> </w:t>
      </w:r>
      <w:r>
        <w:rPr>
          <w:sz w:val="28"/>
        </w:rPr>
        <w:t>might,</w:t>
      </w:r>
      <w:r>
        <w:rPr>
          <w:spacing w:val="-2"/>
          <w:sz w:val="28"/>
        </w:rPr>
        <w:t xml:space="preserve"> </w:t>
      </w:r>
      <w:r>
        <w:rPr>
          <w:sz w:val="28"/>
        </w:rPr>
        <w:t>would;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07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(инфинитива,</w:t>
      </w:r>
      <w:r>
        <w:rPr>
          <w:spacing w:val="1"/>
          <w:sz w:val="28"/>
        </w:rPr>
        <w:t xml:space="preserve"> </w:t>
      </w:r>
      <w:r>
        <w:rPr>
          <w:sz w:val="28"/>
        </w:rPr>
        <w:t>герундия,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Iи</w:t>
      </w:r>
      <w:r>
        <w:rPr>
          <w:spacing w:val="1"/>
          <w:sz w:val="28"/>
        </w:rPr>
        <w:t xml:space="preserve"> </w:t>
      </w:r>
      <w:r>
        <w:rPr>
          <w:sz w:val="28"/>
        </w:rPr>
        <w:t>II,</w:t>
      </w:r>
      <w:r>
        <w:rPr>
          <w:spacing w:val="1"/>
          <w:sz w:val="28"/>
        </w:rPr>
        <w:t xml:space="preserve"> </w:t>
      </w:r>
      <w:r>
        <w:rPr>
          <w:sz w:val="28"/>
        </w:rPr>
        <w:t>отглагольного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существительного)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употреблятьих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83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«Причастие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I+существительное»</w:t>
      </w:r>
      <w:r>
        <w:rPr>
          <w:spacing w:val="1"/>
          <w:sz w:val="28"/>
        </w:rPr>
        <w:t xml:space="preserve"> </w:t>
      </w:r>
      <w:r>
        <w:rPr>
          <w:sz w:val="28"/>
        </w:rPr>
        <w:t>(aplayingchild)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«Причастие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II+существительное»</w:t>
      </w:r>
      <w:r>
        <w:rPr>
          <w:spacing w:val="1"/>
          <w:sz w:val="28"/>
        </w:rPr>
        <w:t xml:space="preserve"> </w:t>
      </w:r>
      <w:r>
        <w:rPr>
          <w:sz w:val="28"/>
        </w:rPr>
        <w:t>(awrittenpoem).</w:t>
      </w:r>
    </w:p>
    <w:p w:rsidR="004E7696" w:rsidRDefault="00C27CE0">
      <w:pPr>
        <w:pStyle w:val="1"/>
        <w:spacing w:before="4"/>
      </w:pPr>
      <w:r>
        <w:t>Социокультурные</w:t>
      </w:r>
      <w:r>
        <w:rPr>
          <w:spacing w:val="-1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</w:t>
      </w:r>
    </w:p>
    <w:p w:rsidR="004E7696" w:rsidRDefault="00C27CE0">
      <w:pPr>
        <w:pStyle w:val="2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75"/>
        </w:tabs>
        <w:spacing w:before="43" w:line="276" w:lineRule="auto"/>
        <w:ind w:right="410" w:firstLine="707"/>
        <w:rPr>
          <w:sz w:val="28"/>
        </w:rPr>
      </w:pPr>
      <w:r>
        <w:rPr>
          <w:sz w:val="28"/>
        </w:rPr>
        <w:t>употреблять в устной и письменной речи в ситуациях формального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представлять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языке;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664"/>
        </w:tabs>
        <w:spacing w:before="48" w:line="276" w:lineRule="auto"/>
        <w:ind w:right="408" w:firstLine="707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изученного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</w:p>
    <w:p w:rsidR="004E7696" w:rsidRDefault="00C27CE0">
      <w:pPr>
        <w:pStyle w:val="2"/>
        <w:spacing w:before="7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02"/>
        </w:tabs>
        <w:spacing w:before="42" w:line="276" w:lineRule="auto"/>
        <w:ind w:right="414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письменных высказываний;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702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4E7696" w:rsidRDefault="004E7696">
      <w:pPr>
        <w:spacing w:line="276" w:lineRule="auto"/>
        <w:jc w:val="both"/>
        <w:rPr>
          <w:sz w:val="28"/>
        </w:rPr>
      </w:pPr>
    </w:p>
    <w:p w:rsidR="004E7696" w:rsidRDefault="00C27CE0">
      <w:pPr>
        <w:pStyle w:val="1"/>
        <w:spacing w:before="83"/>
        <w:jc w:val="left"/>
      </w:pPr>
      <w:r>
        <w:t>Компенсаторные</w:t>
      </w:r>
      <w:r>
        <w:rPr>
          <w:spacing w:val="-18"/>
        </w:rPr>
        <w:t xml:space="preserve"> </w:t>
      </w:r>
      <w:r>
        <w:t>умения</w:t>
      </w:r>
    </w:p>
    <w:p w:rsidR="004E7696" w:rsidRDefault="00C27CE0">
      <w:pPr>
        <w:pStyle w:val="2"/>
        <w:spacing w:before="53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6"/>
        </w:tabs>
        <w:spacing w:before="41" w:line="276" w:lineRule="auto"/>
        <w:ind w:right="413" w:firstLine="707"/>
        <w:jc w:val="left"/>
        <w:rPr>
          <w:sz w:val="28"/>
        </w:rPr>
      </w:pPr>
      <w:r>
        <w:rPr>
          <w:sz w:val="28"/>
        </w:rPr>
        <w:t>выходить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дефиците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переспрос</w:t>
      </w:r>
      <w:r>
        <w:rPr>
          <w:spacing w:val="-4"/>
          <w:sz w:val="28"/>
        </w:rPr>
        <w:t xml:space="preserve"> </w:t>
      </w:r>
      <w:r>
        <w:rPr>
          <w:sz w:val="28"/>
        </w:rPr>
        <w:t>при говорении.</w:t>
      </w:r>
    </w:p>
    <w:p w:rsidR="004E7696" w:rsidRDefault="00C27CE0">
      <w:pPr>
        <w:pStyle w:val="2"/>
        <w:spacing w:before="8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92"/>
        </w:tabs>
        <w:spacing w:before="40" w:line="276" w:lineRule="auto"/>
        <w:ind w:right="413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перифраз,</w:t>
      </w:r>
      <w:r>
        <w:rPr>
          <w:spacing w:val="30"/>
          <w:sz w:val="28"/>
        </w:rPr>
        <w:t xml:space="preserve"> </w:t>
      </w:r>
      <w:r>
        <w:rPr>
          <w:sz w:val="28"/>
        </w:rPr>
        <w:t>синонимические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антонимические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говорении;</w:t>
      </w:r>
    </w:p>
    <w:p w:rsidR="004E7696" w:rsidRDefault="00C27CE0" w:rsidP="002D3271">
      <w:pPr>
        <w:pStyle w:val="a4"/>
        <w:numPr>
          <w:ilvl w:val="1"/>
          <w:numId w:val="199"/>
        </w:numPr>
        <w:tabs>
          <w:tab w:val="left" w:pos="1554"/>
        </w:tabs>
        <w:spacing w:line="278" w:lineRule="auto"/>
        <w:ind w:right="409" w:firstLine="707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контекстуальной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догадкой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чтении.</w:t>
      </w:r>
    </w:p>
    <w:p w:rsidR="004E7696" w:rsidRDefault="00C27CE0">
      <w:pPr>
        <w:pStyle w:val="1"/>
        <w:ind w:left="1239" w:right="967"/>
        <w:jc w:val="center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</w:p>
    <w:p w:rsidR="004E7696" w:rsidRDefault="00C27CE0">
      <w:pPr>
        <w:spacing w:before="47"/>
        <w:ind w:left="1239" w:right="964"/>
        <w:jc w:val="center"/>
        <w:rPr>
          <w:b/>
          <w:sz w:val="28"/>
        </w:rPr>
      </w:pPr>
      <w:r>
        <w:rPr>
          <w:b/>
          <w:sz w:val="28"/>
        </w:rPr>
        <w:t>«ОБЩЕСТВЕННО-НАУЧНЫЕ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ПРЕДМЕТЫ»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302"/>
        </w:tabs>
        <w:spacing w:before="48"/>
        <w:ind w:hanging="912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Всеобщая</w:t>
      </w:r>
      <w:r>
        <w:rPr>
          <w:spacing w:val="-6"/>
        </w:rPr>
        <w:t xml:space="preserve"> </w:t>
      </w:r>
      <w:r>
        <w:t>история</w:t>
      </w:r>
    </w:p>
    <w:p w:rsidR="004E7696" w:rsidRDefault="00C27CE0">
      <w:pPr>
        <w:pStyle w:val="a3"/>
        <w:spacing w:before="43" w:line="276" w:lineRule="auto"/>
        <w:ind w:right="447"/>
      </w:pPr>
      <w:r>
        <w:t>Предметные результаты освоения курса «История России. Всеобщая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сформированы:</w:t>
      </w:r>
    </w:p>
    <w:p w:rsidR="004E7696" w:rsidRDefault="00C27CE0" w:rsidP="002D3271">
      <w:pPr>
        <w:pStyle w:val="a4"/>
        <w:numPr>
          <w:ilvl w:val="0"/>
          <w:numId w:val="198"/>
        </w:numPr>
        <w:tabs>
          <w:tab w:val="left" w:pos="1554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целостные представления об историческом пути человечества,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и государств как необходимой основы миропонимания и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 исторических процессов; о месте и роли России в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истории;</w:t>
      </w:r>
    </w:p>
    <w:p w:rsidR="004E7696" w:rsidRDefault="00C27CE0" w:rsidP="002D3271">
      <w:pPr>
        <w:pStyle w:val="a4"/>
        <w:numPr>
          <w:ilvl w:val="0"/>
          <w:numId w:val="198"/>
        </w:numPr>
        <w:tabs>
          <w:tab w:val="left" w:pos="1570"/>
        </w:tabs>
        <w:spacing w:before="2" w:line="276" w:lineRule="auto"/>
        <w:ind w:right="455" w:firstLine="707"/>
        <w:rPr>
          <w:sz w:val="28"/>
        </w:rPr>
      </w:pPr>
      <w:r>
        <w:rPr>
          <w:sz w:val="28"/>
        </w:rPr>
        <w:t>базовые исторические знания об основных этапах и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наших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дней;</w:t>
      </w:r>
    </w:p>
    <w:p w:rsidR="004E7696" w:rsidRDefault="00C27CE0" w:rsidP="002D3271">
      <w:pPr>
        <w:pStyle w:val="a4"/>
        <w:numPr>
          <w:ilvl w:val="0"/>
          <w:numId w:val="198"/>
        </w:numPr>
        <w:tabs>
          <w:tab w:val="left" w:pos="1575"/>
        </w:tabs>
        <w:spacing w:line="321" w:lineRule="exact"/>
        <w:ind w:left="1574" w:hanging="185"/>
        <w:rPr>
          <w:sz w:val="28"/>
        </w:rPr>
      </w:pPr>
      <w:r>
        <w:rPr>
          <w:sz w:val="28"/>
        </w:rPr>
        <w:t>способность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4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7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</w:p>
    <w:p w:rsidR="004E7696" w:rsidRDefault="00C27CE0">
      <w:pPr>
        <w:pStyle w:val="a3"/>
        <w:spacing w:before="79" w:line="278" w:lineRule="auto"/>
        <w:ind w:right="448" w:firstLine="0"/>
      </w:pPr>
      <w:r>
        <w:t>приемы исторического анализа для раскрытия сущности и значения событий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 современности;</w:t>
      </w:r>
    </w:p>
    <w:p w:rsidR="004E7696" w:rsidRDefault="00C27CE0" w:rsidP="002D3271">
      <w:pPr>
        <w:pStyle w:val="a4"/>
        <w:numPr>
          <w:ilvl w:val="0"/>
          <w:numId w:val="198"/>
        </w:numPr>
        <w:tabs>
          <w:tab w:val="left" w:pos="1729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современности;</w:t>
      </w:r>
    </w:p>
    <w:p w:rsidR="004E7696" w:rsidRDefault="00C27CE0" w:rsidP="002D3271">
      <w:pPr>
        <w:pStyle w:val="a4"/>
        <w:numPr>
          <w:ilvl w:val="0"/>
          <w:numId w:val="198"/>
        </w:numPr>
        <w:tabs>
          <w:tab w:val="left" w:pos="1710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и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ценность;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свое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ней;</w:t>
      </w:r>
    </w:p>
    <w:p w:rsidR="004E7696" w:rsidRDefault="00C27CE0" w:rsidP="002D3271">
      <w:pPr>
        <w:pStyle w:val="a4"/>
        <w:numPr>
          <w:ilvl w:val="0"/>
          <w:numId w:val="197"/>
        </w:numPr>
        <w:tabs>
          <w:tab w:val="left" w:pos="939"/>
        </w:tabs>
        <w:spacing w:line="276" w:lineRule="auto"/>
        <w:ind w:right="444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 источниками, понимать и интерпретировать содержащуюся в</w:t>
      </w:r>
      <w:r>
        <w:rPr>
          <w:spacing w:val="-67"/>
          <w:sz w:val="28"/>
        </w:rPr>
        <w:t xml:space="preserve"> </w:t>
      </w:r>
      <w:r>
        <w:rPr>
          <w:sz w:val="28"/>
        </w:rPr>
        <w:t>них информацию;</w:t>
      </w:r>
    </w:p>
    <w:p w:rsidR="004E7696" w:rsidRDefault="00C27CE0">
      <w:pPr>
        <w:pStyle w:val="a3"/>
        <w:spacing w:line="276" w:lineRule="auto"/>
        <w:ind w:right="448"/>
      </w:pPr>
      <w:r>
        <w:t>- уважение к мировому и отечественному историческому наследию,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 для выявления и сохранения исторических и культурных памятников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 мира.</w:t>
      </w:r>
    </w:p>
    <w:p w:rsidR="004E7696" w:rsidRDefault="00C27CE0">
      <w:pPr>
        <w:spacing w:line="276" w:lineRule="auto"/>
        <w:ind w:left="682" w:right="454" w:firstLine="707"/>
        <w:jc w:val="both"/>
        <w:rPr>
          <w:i/>
          <w:sz w:val="28"/>
        </w:rPr>
      </w:pPr>
      <w:r>
        <w:rPr>
          <w:i/>
          <w:sz w:val="28"/>
        </w:rPr>
        <w:t>В рамках изучения материала по региональной и локальной 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обучающиеся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научатся: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561"/>
        </w:tabs>
        <w:spacing w:line="276" w:lineRule="auto"/>
        <w:ind w:right="446" w:firstLine="707"/>
        <w:rPr>
          <w:i/>
          <w:sz w:val="28"/>
        </w:rPr>
      </w:pPr>
      <w:r>
        <w:rPr>
          <w:i/>
          <w:sz w:val="28"/>
        </w:rPr>
        <w:t>выбирать источники краеведческой информации (картографические,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статистические, текстовые, видео- и фотоизображения, компьютерные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данных),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адекватные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решаемым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задачам;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554"/>
        </w:tabs>
        <w:spacing w:line="276" w:lineRule="auto"/>
        <w:ind w:right="447" w:firstLine="707"/>
        <w:rPr>
          <w:i/>
          <w:sz w:val="28"/>
        </w:rPr>
      </w:pPr>
      <w:r>
        <w:rPr>
          <w:i/>
          <w:sz w:val="28"/>
        </w:rPr>
        <w:t>трактовать основные факты, процессы и явления, характеризующие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системность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региональной истории;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575"/>
        </w:tabs>
        <w:spacing w:line="276" w:lineRule="auto"/>
        <w:ind w:right="445" w:firstLine="707"/>
        <w:rPr>
          <w:i/>
          <w:sz w:val="28"/>
        </w:rPr>
      </w:pPr>
      <w:r>
        <w:rPr>
          <w:i/>
          <w:sz w:val="28"/>
        </w:rPr>
        <w:t>видеть особенности исторического пути нашего региона, его роль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 России;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743"/>
        </w:tabs>
        <w:spacing w:line="276" w:lineRule="auto"/>
        <w:ind w:right="449" w:firstLine="777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 с целью определения собственной позиции по отношению к явлениям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исходя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обусловленности;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695"/>
        </w:tabs>
        <w:spacing w:line="276" w:lineRule="auto"/>
        <w:ind w:right="446" w:firstLine="707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территории РФ;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662"/>
        </w:tabs>
        <w:spacing w:line="276" w:lineRule="auto"/>
        <w:ind w:right="452" w:firstLine="707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нашей территории, взаимосвязи между ними, их взаимовлияние, изменения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хозяйственной,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6"/>
        </w:numPr>
        <w:tabs>
          <w:tab w:val="left" w:pos="1635"/>
        </w:tabs>
        <w:spacing w:line="278" w:lineRule="auto"/>
        <w:ind w:right="450" w:firstLine="707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наследию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Свердловской области.</w:t>
      </w:r>
    </w:p>
    <w:p w:rsidR="004E7696" w:rsidRDefault="00C27CE0">
      <w:pPr>
        <w:pStyle w:val="1"/>
        <w:spacing w:line="276" w:lineRule="auto"/>
        <w:ind w:right="4814"/>
        <w:jc w:val="left"/>
      </w:pPr>
      <w:r>
        <w:t>История Древнего мира (5 класс)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66"/>
        </w:tabs>
        <w:spacing w:line="316" w:lineRule="exact"/>
        <w:ind w:left="166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8"/>
          <w:sz w:val="28"/>
        </w:rPr>
        <w:t xml:space="preserve"> </w:t>
      </w:r>
      <w:r>
        <w:rPr>
          <w:sz w:val="28"/>
        </w:rPr>
        <w:t>место</w:t>
      </w:r>
      <w:r>
        <w:rPr>
          <w:spacing w:val="11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0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09"/>
          <w:sz w:val="28"/>
        </w:rPr>
        <w:t xml:space="preserve"> </w:t>
      </w:r>
      <w:r>
        <w:rPr>
          <w:sz w:val="28"/>
        </w:rPr>
        <w:t>во</w:t>
      </w:r>
      <w:r>
        <w:rPr>
          <w:spacing w:val="11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08"/>
          <w:sz w:val="28"/>
        </w:rPr>
        <w:t xml:space="preserve"> </w:t>
      </w:r>
      <w:r>
        <w:rPr>
          <w:sz w:val="28"/>
        </w:rPr>
        <w:t>объяснять</w:t>
      </w:r>
    </w:p>
    <w:p w:rsidR="004E7696" w:rsidRDefault="00C27CE0">
      <w:pPr>
        <w:pStyle w:val="a3"/>
        <w:spacing w:before="79" w:line="278" w:lineRule="auto"/>
        <w:ind w:right="445" w:firstLine="0"/>
      </w:pPr>
      <w:r>
        <w:t>смысл основных хронологических понятий, терминов (тысячелетие, век, до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эры);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83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расположении древних цивилизаций и государств, местах 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54"/>
        </w:tabs>
        <w:spacing w:line="276" w:lineRule="auto"/>
        <w:ind w:right="454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09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описывать условия существования, основные занятия, образ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в древности, памятники древней культуры; рассказывать о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черты:</w:t>
      </w:r>
    </w:p>
    <w:p w:rsidR="004E7696" w:rsidRDefault="00C27CE0">
      <w:pPr>
        <w:pStyle w:val="a3"/>
        <w:tabs>
          <w:tab w:val="left" w:pos="1960"/>
          <w:tab w:val="left" w:pos="2854"/>
          <w:tab w:val="left" w:pos="2951"/>
          <w:tab w:val="left" w:pos="4077"/>
          <w:tab w:val="left" w:pos="5423"/>
          <w:tab w:val="left" w:pos="5739"/>
          <w:tab w:val="left" w:pos="7026"/>
          <w:tab w:val="left" w:pos="7093"/>
          <w:tab w:val="left" w:pos="8422"/>
          <w:tab w:val="left" w:pos="8979"/>
          <w:tab w:val="left" w:pos="9778"/>
        </w:tabs>
        <w:spacing w:before="44" w:line="276" w:lineRule="auto"/>
        <w:ind w:right="450"/>
        <w:jc w:val="left"/>
      </w:pPr>
      <w:r>
        <w:t>а)</w:t>
      </w:r>
      <w:r>
        <w:tab/>
        <w:t>форм</w:t>
      </w:r>
      <w:r>
        <w:tab/>
      </w:r>
      <w:r>
        <w:tab/>
        <w:t>государственного</w:t>
      </w:r>
      <w:r>
        <w:tab/>
        <w:t>устройства</w:t>
      </w:r>
      <w:r>
        <w:tab/>
      </w:r>
      <w:r>
        <w:tab/>
        <w:t>древних</w:t>
      </w:r>
      <w:r>
        <w:tab/>
        <w:t>обществ</w:t>
      </w:r>
      <w:r>
        <w:tab/>
      </w:r>
      <w:r>
        <w:rPr>
          <w:spacing w:val="-2"/>
        </w:rPr>
        <w:t>(с</w:t>
      </w:r>
      <w:r>
        <w:rPr>
          <w:spacing w:val="-67"/>
        </w:rPr>
        <w:t xml:space="preserve"> </w:t>
      </w:r>
      <w:r>
        <w:t>использованием</w:t>
      </w:r>
      <w:r>
        <w:tab/>
        <w:t>понятий</w:t>
      </w:r>
      <w:r>
        <w:tab/>
        <w:t>«деспотия»,</w:t>
      </w:r>
      <w:r>
        <w:tab/>
        <w:t>«полис»,</w:t>
      </w:r>
      <w:r>
        <w:tab/>
        <w:t>«республика»,</w:t>
      </w:r>
      <w:r>
        <w:tab/>
        <w:t>«закон»,</w:t>
      </w:r>
    </w:p>
    <w:p w:rsidR="004E7696" w:rsidRDefault="00C27CE0">
      <w:pPr>
        <w:pStyle w:val="a3"/>
        <w:spacing w:line="321" w:lineRule="exact"/>
        <w:ind w:firstLine="0"/>
        <w:jc w:val="left"/>
      </w:pPr>
      <w:r>
        <w:t>«империя»,</w:t>
      </w:r>
      <w:r>
        <w:rPr>
          <w:spacing w:val="-4"/>
        </w:rPr>
        <w:t xml:space="preserve"> </w:t>
      </w:r>
      <w:r>
        <w:t>«метрополия»,</w:t>
      </w:r>
      <w:r>
        <w:rPr>
          <w:spacing w:val="-4"/>
        </w:rPr>
        <w:t xml:space="preserve"> </w:t>
      </w:r>
      <w:r>
        <w:t>«колония»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4E7696" w:rsidRDefault="00C27CE0">
      <w:pPr>
        <w:pStyle w:val="a3"/>
        <w:tabs>
          <w:tab w:val="left" w:pos="1854"/>
          <w:tab w:val="left" w:pos="3398"/>
          <w:tab w:val="left" w:pos="4794"/>
          <w:tab w:val="left" w:pos="5717"/>
          <w:tab w:val="left" w:pos="7160"/>
          <w:tab w:val="left" w:pos="7522"/>
          <w:tab w:val="left" w:pos="9848"/>
        </w:tabs>
        <w:spacing w:before="50" w:line="276" w:lineRule="auto"/>
        <w:ind w:right="447"/>
        <w:jc w:val="left"/>
      </w:pPr>
      <w:r>
        <w:t>б)</w:t>
      </w:r>
      <w:r>
        <w:tab/>
        <w:t>положения</w:t>
      </w:r>
      <w:r>
        <w:tab/>
        <w:t>основных</w:t>
      </w:r>
      <w:r>
        <w:tab/>
        <w:t>групп</w:t>
      </w:r>
      <w:r>
        <w:tab/>
        <w:t>населения</w:t>
      </w:r>
      <w:r>
        <w:tab/>
        <w:t>в</w:t>
      </w:r>
      <w:r>
        <w:tab/>
        <w:t>древневосточных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античных</w:t>
      </w:r>
      <w:r>
        <w:rPr>
          <w:spacing w:val="-4"/>
        </w:rPr>
        <w:t xml:space="preserve"> </w:t>
      </w:r>
      <w:r>
        <w:t>обществах (правители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подданные,</w:t>
      </w:r>
      <w:r>
        <w:rPr>
          <w:spacing w:val="-2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рабы);</w:t>
      </w:r>
    </w:p>
    <w:p w:rsidR="004E7696" w:rsidRDefault="00C27CE0">
      <w:pPr>
        <w:pStyle w:val="a3"/>
        <w:spacing w:line="321" w:lineRule="exact"/>
        <w:ind w:left="1390" w:firstLine="0"/>
        <w:jc w:val="left"/>
      </w:pPr>
      <w:r>
        <w:t>в)</w:t>
      </w:r>
      <w:r>
        <w:rPr>
          <w:spacing w:val="-6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719"/>
        </w:tabs>
        <w:spacing w:before="48" w:line="276" w:lineRule="auto"/>
        <w:ind w:right="449" w:firstLine="707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быта,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искусства;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700"/>
        </w:tabs>
        <w:spacing w:line="278" w:lineRule="auto"/>
        <w:ind w:right="452" w:firstLine="707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4E7696" w:rsidRDefault="00C27CE0">
      <w:pPr>
        <w:pStyle w:val="1"/>
        <w:spacing w:line="321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54"/>
        </w:tabs>
        <w:spacing w:before="43"/>
        <w:ind w:left="1553" w:hanging="164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57"/>
        </w:tabs>
        <w:spacing w:before="48" w:line="278" w:lineRule="auto"/>
        <w:ind w:right="450" w:firstLine="707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 различия;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62"/>
        </w:tabs>
        <w:spacing w:line="276" w:lineRule="auto"/>
        <w:ind w:right="450" w:firstLine="707"/>
        <w:jc w:val="left"/>
        <w:rPr>
          <w:sz w:val="28"/>
        </w:rPr>
      </w:pPr>
      <w:r>
        <w:rPr>
          <w:sz w:val="28"/>
        </w:rPr>
        <w:t>видеть</w:t>
      </w:r>
      <w:r>
        <w:rPr>
          <w:spacing w:val="3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32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721"/>
          <w:tab w:val="left" w:pos="1722"/>
          <w:tab w:val="left" w:pos="3467"/>
          <w:tab w:val="left" w:pos="4853"/>
          <w:tab w:val="left" w:pos="5232"/>
          <w:tab w:val="left" w:pos="6563"/>
          <w:tab w:val="left" w:pos="6951"/>
          <w:tab w:val="left" w:pos="7858"/>
          <w:tab w:val="left" w:pos="9841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суждения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и</w:t>
      </w:r>
      <w:r>
        <w:rPr>
          <w:sz w:val="28"/>
        </w:rPr>
        <w:tab/>
        <w:t>месте</w:t>
      </w:r>
      <w:r>
        <w:rPr>
          <w:sz w:val="28"/>
        </w:rPr>
        <w:tab/>
        <w:t>исторического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4E7696" w:rsidRDefault="00C27CE0">
      <w:pPr>
        <w:pStyle w:val="1"/>
        <w:spacing w:line="276" w:lineRule="auto"/>
        <w:ind w:left="682" w:right="536" w:firstLine="707"/>
        <w:jc w:val="left"/>
      </w:pPr>
      <w:r>
        <w:t>От</w:t>
      </w:r>
      <w:r>
        <w:rPr>
          <w:spacing w:val="15"/>
        </w:rPr>
        <w:t xml:space="preserve"> </w:t>
      </w:r>
      <w:r>
        <w:t>Древней</w:t>
      </w:r>
      <w:r>
        <w:rPr>
          <w:spacing w:val="13"/>
        </w:rPr>
        <w:t xml:space="preserve"> </w:t>
      </w:r>
      <w:r>
        <w:t>Руси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Российскому</w:t>
      </w:r>
      <w:r>
        <w:rPr>
          <w:spacing w:val="14"/>
        </w:rPr>
        <w:t xml:space="preserve"> </w:t>
      </w:r>
      <w:r>
        <w:t>государству</w:t>
      </w:r>
      <w:r>
        <w:rPr>
          <w:spacing w:val="14"/>
        </w:rPr>
        <w:t xml:space="preserve"> </w:t>
      </w:r>
      <w:r>
        <w:t>(VIII</w:t>
      </w:r>
      <w:r>
        <w:rPr>
          <w:spacing w:val="16"/>
        </w:rPr>
        <w:t xml:space="preserve"> </w:t>
      </w:r>
      <w:r>
        <w:t>–XV</w:t>
      </w:r>
      <w:r>
        <w:rPr>
          <w:spacing w:val="12"/>
        </w:rPr>
        <w:t xml:space="preserve"> </w:t>
      </w:r>
      <w:r>
        <w:t>вв.)</w:t>
      </w:r>
      <w:r>
        <w:rPr>
          <w:spacing w:val="13"/>
        </w:rPr>
        <w:t xml:space="preserve"> </w:t>
      </w:r>
      <w:r>
        <w:t>(6</w:t>
      </w:r>
      <w:r>
        <w:rPr>
          <w:spacing w:val="-67"/>
        </w:rPr>
        <w:t xml:space="preserve"> </w:t>
      </w:r>
      <w:r>
        <w:t>класс)</w:t>
      </w:r>
    </w:p>
    <w:p w:rsidR="004E7696" w:rsidRDefault="00C27CE0">
      <w:pPr>
        <w:spacing w:before="1"/>
        <w:ind w:left="1390"/>
        <w:rPr>
          <w:b/>
          <w:sz w:val="28"/>
        </w:rPr>
      </w:pPr>
      <w:r>
        <w:rPr>
          <w:b/>
          <w:sz w:val="28"/>
        </w:rPr>
        <w:lastRenderedPageBreak/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28"/>
        </w:tabs>
        <w:spacing w:before="42" w:line="276" w:lineRule="auto"/>
        <w:ind w:right="450" w:firstLine="707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хронологию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Руси и всеобщей истории;</w:t>
      </w:r>
    </w:p>
    <w:p w:rsidR="004E7696" w:rsidRDefault="004E7696">
      <w:pPr>
        <w:spacing w:line="276" w:lineRule="auto"/>
        <w:jc w:val="both"/>
        <w:rPr>
          <w:sz w:val="28"/>
        </w:rPr>
      </w:pP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83"/>
        </w:tabs>
        <w:spacing w:before="79" w:line="276" w:lineRule="auto"/>
        <w:ind w:right="452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походов,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колонизаций 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70"/>
        </w:tabs>
        <w:spacing w:before="2" w:line="276" w:lineRule="auto"/>
        <w:ind w:right="453" w:firstLine="707"/>
        <w:rPr>
          <w:sz w:val="28"/>
        </w:rPr>
      </w:pPr>
      <w:r>
        <w:rPr>
          <w:sz w:val="28"/>
        </w:rPr>
        <w:t>проводить поиск информации в исторических текстах,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40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средневековой истории;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черты:</w:t>
      </w:r>
    </w:p>
    <w:p w:rsidR="004E7696" w:rsidRDefault="00C27CE0">
      <w:pPr>
        <w:pStyle w:val="a3"/>
        <w:spacing w:before="49" w:line="276" w:lineRule="auto"/>
        <w:ind w:right="453"/>
      </w:pPr>
      <w:r>
        <w:t>а) экономических и социальных отношений, политического строя на</w:t>
      </w:r>
      <w:r>
        <w:rPr>
          <w:spacing w:val="1"/>
        </w:rPr>
        <w:t xml:space="preserve"> </w:t>
      </w:r>
      <w:r>
        <w:t>Руси и 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</w:p>
    <w:p w:rsidR="004E7696" w:rsidRDefault="00C27CE0">
      <w:pPr>
        <w:pStyle w:val="a3"/>
        <w:spacing w:line="276" w:lineRule="auto"/>
        <w:ind w:right="451"/>
      </w:pP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воззрений,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80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объяснять причины и следствия ключевых событий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78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сопоставлять развитие Руси и других стран в период 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 общие черты и особенности (в связи с понятиями «политическая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раздробленность»,</w:t>
      </w:r>
      <w:r>
        <w:rPr>
          <w:spacing w:val="-2"/>
          <w:sz w:val="28"/>
        </w:rPr>
        <w:t xml:space="preserve"> </w:t>
      </w:r>
      <w:r>
        <w:rPr>
          <w:sz w:val="28"/>
        </w:rPr>
        <w:t>«централизованное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42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</w:p>
    <w:p w:rsidR="004E7696" w:rsidRDefault="00C27CE0">
      <w:pPr>
        <w:pStyle w:val="1"/>
        <w:spacing w:before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594"/>
        </w:tabs>
        <w:spacing w:before="43" w:line="276" w:lineRule="auto"/>
        <w:ind w:right="451" w:firstLine="707"/>
        <w:rPr>
          <w:sz w:val="28"/>
        </w:rPr>
      </w:pPr>
      <w:r>
        <w:rPr>
          <w:sz w:val="28"/>
        </w:rPr>
        <w:t>давать сопоставительную характеристику политического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Средневековья (Русь,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Запад,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Восток);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707"/>
        </w:tabs>
        <w:spacing w:line="278" w:lineRule="auto"/>
        <w:ind w:right="450" w:firstLine="70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и различия;</w:t>
      </w:r>
    </w:p>
    <w:p w:rsidR="004E7696" w:rsidRDefault="00C27CE0" w:rsidP="002D3271">
      <w:pPr>
        <w:pStyle w:val="a4"/>
        <w:numPr>
          <w:ilvl w:val="0"/>
          <w:numId w:val="195"/>
        </w:numPr>
        <w:tabs>
          <w:tab w:val="left" w:pos="1686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описания памятников средневековой культуры Руси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</w:p>
    <w:p w:rsidR="004E7696" w:rsidRDefault="00C27CE0">
      <w:pPr>
        <w:spacing w:line="276" w:lineRule="auto"/>
        <w:ind w:left="682" w:right="449" w:firstLine="777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lastRenderedPageBreak/>
        <w:t>государственном аппарате;</w:t>
      </w:r>
    </w:p>
    <w:p w:rsidR="004E7696" w:rsidRDefault="00C27CE0" w:rsidP="002D3271">
      <w:pPr>
        <w:pStyle w:val="a4"/>
        <w:numPr>
          <w:ilvl w:val="0"/>
          <w:numId w:val="194"/>
        </w:numPr>
        <w:tabs>
          <w:tab w:val="left" w:pos="1609"/>
        </w:tabs>
        <w:spacing w:line="276" w:lineRule="auto"/>
        <w:ind w:right="452" w:firstLine="707"/>
        <w:rPr>
          <w:i/>
          <w:sz w:val="28"/>
        </w:rPr>
      </w:pPr>
      <w:r>
        <w:rPr>
          <w:i/>
          <w:sz w:val="28"/>
        </w:rPr>
        <w:t>осознавать негативное влияние приоритета родственных связей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 реализации обязанностей должностных лиц и органов публичного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управления;</w:t>
      </w:r>
    </w:p>
    <w:p w:rsidR="004E7696" w:rsidRDefault="00C27CE0" w:rsidP="002D3271">
      <w:pPr>
        <w:pStyle w:val="a4"/>
        <w:numPr>
          <w:ilvl w:val="0"/>
          <w:numId w:val="194"/>
        </w:numPr>
        <w:tabs>
          <w:tab w:val="left" w:pos="1573"/>
        </w:tabs>
        <w:spacing w:line="320" w:lineRule="exact"/>
        <w:ind w:left="1572" w:hanging="183"/>
        <w:rPr>
          <w:i/>
          <w:sz w:val="28"/>
        </w:rPr>
      </w:pPr>
      <w:r>
        <w:rPr>
          <w:i/>
          <w:sz w:val="28"/>
        </w:rPr>
        <w:t>уяснять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предпосылки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появления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взятки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негативного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социального</w:t>
      </w:r>
    </w:p>
    <w:p w:rsidR="004E7696" w:rsidRDefault="00C27CE0">
      <w:pPr>
        <w:spacing w:before="79"/>
        <w:ind w:left="682"/>
        <w:rPr>
          <w:i/>
          <w:sz w:val="28"/>
        </w:rPr>
      </w:pPr>
      <w:r>
        <w:rPr>
          <w:i/>
          <w:sz w:val="28"/>
        </w:rPr>
        <w:t>явления;</w:t>
      </w:r>
    </w:p>
    <w:p w:rsidR="004E7696" w:rsidRDefault="00C27CE0" w:rsidP="002D3271">
      <w:pPr>
        <w:pStyle w:val="a4"/>
        <w:numPr>
          <w:ilvl w:val="0"/>
          <w:numId w:val="194"/>
        </w:numPr>
        <w:tabs>
          <w:tab w:val="left" w:pos="1681"/>
        </w:tabs>
        <w:spacing w:before="50" w:line="276" w:lineRule="auto"/>
        <w:ind w:right="447" w:firstLine="707"/>
        <w:jc w:val="left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негативное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сращивания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интересов;</w:t>
      </w:r>
    </w:p>
    <w:p w:rsidR="004E7696" w:rsidRDefault="00C27CE0" w:rsidP="002D3271">
      <w:pPr>
        <w:pStyle w:val="a4"/>
        <w:numPr>
          <w:ilvl w:val="0"/>
          <w:numId w:val="194"/>
        </w:numPr>
        <w:tabs>
          <w:tab w:val="left" w:pos="1616"/>
        </w:tabs>
        <w:spacing w:line="278" w:lineRule="auto"/>
        <w:ind w:right="452" w:firstLine="707"/>
        <w:jc w:val="left"/>
        <w:rPr>
          <w:i/>
          <w:sz w:val="28"/>
        </w:rPr>
      </w:pPr>
      <w:r>
        <w:rPr>
          <w:i/>
          <w:sz w:val="28"/>
        </w:rPr>
        <w:t>формировать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эволюции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конфликта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истории.</w:t>
      </w:r>
    </w:p>
    <w:p w:rsidR="004E7696" w:rsidRDefault="00C27CE0">
      <w:pPr>
        <w:pStyle w:val="1"/>
        <w:spacing w:line="276" w:lineRule="auto"/>
        <w:ind w:right="976"/>
        <w:jc w:val="left"/>
      </w:pPr>
      <w:r>
        <w:t>История Нового времени. Россия в XVI – ХIХ веках (7–9 класс)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702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Нового времени; соотносить хронологию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 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 время;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683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 России и других государств в Новое время, об основных 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568"/>
        </w:tabs>
        <w:spacing w:line="276" w:lineRule="auto"/>
        <w:ind w:right="453" w:firstLine="707"/>
        <w:rPr>
          <w:sz w:val="28"/>
        </w:rPr>
      </w:pPr>
      <w:r>
        <w:rPr>
          <w:sz w:val="28"/>
        </w:rPr>
        <w:t>анализировать информацию различных источников по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всеобщей 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762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групп в России и других странах в Новое время, 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575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систематизировать исторический материал, содержащийся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 дополнительной литературе по отечественной и всеобщей истории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554"/>
        </w:tabs>
        <w:spacing w:line="320" w:lineRule="exact"/>
        <w:ind w:left="155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черты:</w:t>
      </w:r>
    </w:p>
    <w:p w:rsidR="004E7696" w:rsidRDefault="00C27CE0">
      <w:pPr>
        <w:pStyle w:val="a3"/>
        <w:spacing w:before="45" w:line="276" w:lineRule="auto"/>
        <w:jc w:val="left"/>
      </w:pPr>
      <w:r>
        <w:t>а)</w:t>
      </w:r>
      <w:r>
        <w:rPr>
          <w:spacing w:val="54"/>
        </w:rPr>
        <w:t xml:space="preserve"> </w:t>
      </w:r>
      <w:r>
        <w:t>экономического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стран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4E7696" w:rsidRDefault="00C27CE0">
      <w:pPr>
        <w:pStyle w:val="a3"/>
        <w:spacing w:line="321" w:lineRule="exact"/>
        <w:ind w:left="1390" w:firstLine="0"/>
        <w:jc w:val="left"/>
      </w:pPr>
      <w:r>
        <w:t>б)</w:t>
      </w:r>
      <w:r>
        <w:rPr>
          <w:spacing w:val="53"/>
        </w:rPr>
        <w:t xml:space="preserve"> </w:t>
      </w:r>
      <w:r>
        <w:t>эволюции</w:t>
      </w:r>
      <w:r>
        <w:rPr>
          <w:spacing w:val="122"/>
        </w:rPr>
        <w:t xml:space="preserve"> </w:t>
      </w:r>
      <w:r>
        <w:t>политического</w:t>
      </w:r>
      <w:r>
        <w:rPr>
          <w:spacing w:val="123"/>
        </w:rPr>
        <w:t xml:space="preserve"> </w:t>
      </w:r>
      <w:r>
        <w:t>строя</w:t>
      </w:r>
      <w:r>
        <w:rPr>
          <w:spacing w:val="121"/>
        </w:rPr>
        <w:t xml:space="preserve"> </w:t>
      </w:r>
      <w:r>
        <w:t>(включая</w:t>
      </w:r>
      <w:r>
        <w:rPr>
          <w:spacing w:val="123"/>
        </w:rPr>
        <w:t xml:space="preserve"> </w:t>
      </w:r>
      <w:r>
        <w:t>понятия</w:t>
      </w:r>
      <w:r>
        <w:rPr>
          <w:spacing w:val="119"/>
        </w:rPr>
        <w:t xml:space="preserve"> </w:t>
      </w:r>
      <w:r>
        <w:t>«монархия»,</w:t>
      </w:r>
    </w:p>
    <w:p w:rsidR="004E7696" w:rsidRDefault="00C27CE0">
      <w:pPr>
        <w:pStyle w:val="a3"/>
        <w:spacing w:before="50" w:line="276" w:lineRule="auto"/>
        <w:ind w:firstLine="0"/>
        <w:jc w:val="left"/>
      </w:pPr>
      <w:r>
        <w:t>«самодержавие»,</w:t>
      </w:r>
      <w:r>
        <w:rPr>
          <w:spacing w:val="12"/>
        </w:rPr>
        <w:t xml:space="preserve"> </w:t>
      </w:r>
      <w:r>
        <w:t>«абсолютизм»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др.);</w:t>
      </w:r>
      <w:r>
        <w:rPr>
          <w:spacing w:val="9"/>
        </w:rPr>
        <w:t xml:space="preserve"> </w:t>
      </w:r>
      <w:r>
        <w:t>в)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(«консерватизм»,</w:t>
      </w:r>
      <w:r>
        <w:rPr>
          <w:spacing w:val="-2"/>
        </w:rPr>
        <w:t xml:space="preserve"> </w:t>
      </w:r>
      <w:r>
        <w:t>«либерализм»,</w:t>
      </w:r>
      <w:r>
        <w:rPr>
          <w:spacing w:val="-1"/>
        </w:rPr>
        <w:t xml:space="preserve"> </w:t>
      </w:r>
      <w:r>
        <w:t>«социализм»);</w:t>
      </w:r>
    </w:p>
    <w:p w:rsidR="004E7696" w:rsidRDefault="00C27CE0">
      <w:pPr>
        <w:pStyle w:val="a3"/>
        <w:spacing w:line="276" w:lineRule="auto"/>
        <w:ind w:left="1390" w:right="2697" w:firstLine="0"/>
        <w:jc w:val="left"/>
      </w:pPr>
      <w:r>
        <w:t>г) представлений о мире и общественных ценностях;</w:t>
      </w:r>
      <w:r>
        <w:rPr>
          <w:spacing w:val="-67"/>
        </w:rPr>
        <w:t xml:space="preserve"> </w:t>
      </w:r>
      <w:r>
        <w:lastRenderedPageBreak/>
        <w:t>д)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647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Нового времени (социальных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революций,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678"/>
        </w:tabs>
        <w:spacing w:line="320" w:lineRule="exact"/>
        <w:ind w:left="1678" w:hanging="288"/>
        <w:rPr>
          <w:sz w:val="28"/>
        </w:rPr>
      </w:pPr>
      <w:r>
        <w:rPr>
          <w:sz w:val="28"/>
        </w:rPr>
        <w:t>сопоставлять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2"/>
          <w:sz w:val="28"/>
        </w:rPr>
        <w:t xml:space="preserve"> </w:t>
      </w:r>
      <w:r>
        <w:rPr>
          <w:sz w:val="28"/>
        </w:rPr>
        <w:t>стран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2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22"/>
          <w:sz w:val="28"/>
        </w:rPr>
        <w:t xml:space="preserve"> </w:t>
      </w:r>
      <w:r>
        <w:rPr>
          <w:sz w:val="28"/>
        </w:rPr>
        <w:t>время,</w:t>
      </w:r>
    </w:p>
    <w:p w:rsidR="004E7696" w:rsidRDefault="00C27CE0">
      <w:pPr>
        <w:pStyle w:val="a3"/>
        <w:spacing w:before="79"/>
        <w:ind w:firstLine="0"/>
      </w:pPr>
      <w:r>
        <w:t>сравнивать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642"/>
        </w:tabs>
        <w:spacing w:before="50" w:line="276" w:lineRule="auto"/>
        <w:ind w:right="452" w:firstLine="707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4E7696" w:rsidRDefault="00C27CE0">
      <w:pPr>
        <w:pStyle w:val="1"/>
        <w:spacing w:before="3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798"/>
        </w:tabs>
        <w:spacing w:before="46" w:line="276" w:lineRule="auto"/>
        <w:ind w:right="441" w:firstLine="707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 и политическое развитие России, других государств в 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616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использовать элементы источниковедческого анализа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 материалами (определение принадлежности и 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556"/>
        </w:tabs>
        <w:spacing w:line="278" w:lineRule="auto"/>
        <w:ind w:right="454" w:firstLine="707"/>
        <w:rPr>
          <w:sz w:val="28"/>
        </w:rPr>
      </w:pPr>
      <w:r>
        <w:rPr>
          <w:sz w:val="28"/>
        </w:rPr>
        <w:t>сравнивать развитие России и других стран в Новое время, объяснять,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 заключались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 черты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особенности;</w:t>
      </w:r>
    </w:p>
    <w:p w:rsidR="004E7696" w:rsidRDefault="00C27CE0" w:rsidP="002D3271">
      <w:pPr>
        <w:pStyle w:val="a4"/>
        <w:numPr>
          <w:ilvl w:val="0"/>
          <w:numId w:val="193"/>
        </w:numPr>
        <w:tabs>
          <w:tab w:val="left" w:pos="1556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применять знания по истории России и своего края в Новое время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4E7696" w:rsidRDefault="00C27CE0">
      <w:pPr>
        <w:spacing w:line="276" w:lineRule="auto"/>
        <w:ind w:left="682" w:right="451" w:firstLine="777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целях;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966"/>
        </w:tabs>
        <w:spacing w:line="276" w:lineRule="auto"/>
        <w:ind w:right="449" w:firstLine="707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 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коррупции;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554"/>
        </w:tabs>
        <w:ind w:left="1553" w:hanging="164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коррупционные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преступления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наказаний;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558"/>
        </w:tabs>
        <w:spacing w:before="41" w:line="276" w:lineRule="auto"/>
        <w:ind w:right="450" w:firstLine="707"/>
        <w:rPr>
          <w:i/>
          <w:sz w:val="28"/>
        </w:rPr>
      </w:pPr>
      <w:r>
        <w:rPr>
          <w:i/>
          <w:sz w:val="28"/>
        </w:rPr>
        <w:t>видеть направления государственной антикоррупционной политики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в.;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676"/>
        </w:tabs>
        <w:spacing w:before="1" w:line="276" w:lineRule="auto"/>
        <w:ind w:right="453" w:firstLine="707"/>
        <w:jc w:val="left"/>
        <w:rPr>
          <w:i/>
          <w:sz w:val="28"/>
        </w:rPr>
      </w:pPr>
      <w:r>
        <w:rPr>
          <w:i/>
          <w:sz w:val="28"/>
        </w:rPr>
        <w:t>негативному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революционным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способам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коррупцией;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855"/>
          <w:tab w:val="left" w:pos="1856"/>
          <w:tab w:val="left" w:pos="3086"/>
          <w:tab w:val="left" w:pos="4861"/>
          <w:tab w:val="left" w:pos="6706"/>
          <w:tab w:val="left" w:pos="8869"/>
        </w:tabs>
        <w:spacing w:line="276" w:lineRule="auto"/>
        <w:ind w:right="449" w:firstLine="707"/>
        <w:jc w:val="left"/>
        <w:rPr>
          <w:i/>
          <w:sz w:val="28"/>
        </w:rPr>
      </w:pPr>
      <w:r>
        <w:rPr>
          <w:i/>
          <w:sz w:val="28"/>
        </w:rPr>
        <w:t>видеть</w:t>
      </w:r>
      <w:r>
        <w:rPr>
          <w:i/>
          <w:sz w:val="28"/>
        </w:rPr>
        <w:tab/>
        <w:t>возможные</w:t>
      </w:r>
      <w:r>
        <w:rPr>
          <w:i/>
          <w:sz w:val="28"/>
        </w:rPr>
        <w:tab/>
        <w:t>направления</w:t>
      </w:r>
      <w:r>
        <w:rPr>
          <w:i/>
          <w:sz w:val="28"/>
        </w:rPr>
        <w:tab/>
        <w:t>эволюционного</w:t>
      </w:r>
      <w:r>
        <w:rPr>
          <w:i/>
          <w:sz w:val="28"/>
        </w:rPr>
        <w:tab/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государства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790"/>
          <w:tab w:val="left" w:pos="1791"/>
          <w:tab w:val="left" w:pos="3074"/>
          <w:tab w:val="left" w:pos="4405"/>
          <w:tab w:val="left" w:pos="6587"/>
          <w:tab w:val="left" w:pos="7775"/>
          <w:tab w:val="left" w:pos="8207"/>
          <w:tab w:val="left" w:pos="9871"/>
        </w:tabs>
        <w:spacing w:line="276" w:lineRule="auto"/>
        <w:ind w:right="450" w:firstLine="707"/>
        <w:jc w:val="left"/>
        <w:rPr>
          <w:i/>
          <w:sz w:val="28"/>
        </w:rPr>
      </w:pPr>
      <w:r>
        <w:rPr>
          <w:i/>
          <w:sz w:val="28"/>
        </w:rPr>
        <w:t>уяснять</w:t>
      </w:r>
      <w:r>
        <w:rPr>
          <w:i/>
          <w:sz w:val="28"/>
        </w:rPr>
        <w:tab/>
        <w:t>причины</w:t>
      </w:r>
      <w:r>
        <w:rPr>
          <w:i/>
          <w:sz w:val="28"/>
        </w:rPr>
        <w:tab/>
        <w:t>необходимости</w:t>
      </w:r>
      <w:r>
        <w:rPr>
          <w:i/>
          <w:sz w:val="28"/>
        </w:rPr>
        <w:tab/>
        <w:t>борьбы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коррупцией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системе общества;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659"/>
        </w:tabs>
        <w:spacing w:line="278" w:lineRule="auto"/>
        <w:ind w:right="452" w:firstLine="707"/>
        <w:jc w:val="left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сращивания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партийного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аппарата;</w:t>
      </w:r>
    </w:p>
    <w:p w:rsidR="004E7696" w:rsidRDefault="00C27CE0" w:rsidP="002D3271">
      <w:pPr>
        <w:pStyle w:val="a4"/>
        <w:numPr>
          <w:ilvl w:val="0"/>
          <w:numId w:val="192"/>
        </w:numPr>
        <w:tabs>
          <w:tab w:val="left" w:pos="1683"/>
        </w:tabs>
        <w:spacing w:line="276" w:lineRule="auto"/>
        <w:ind w:right="451" w:firstLine="707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коррупции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коммунистической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партии.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302"/>
        </w:tabs>
        <w:ind w:hanging="912"/>
      </w:pPr>
      <w:r>
        <w:lastRenderedPageBreak/>
        <w:t>Обществознание</w:t>
      </w:r>
    </w:p>
    <w:p w:rsidR="004E7696" w:rsidRDefault="00C27CE0">
      <w:pPr>
        <w:spacing w:before="48"/>
        <w:ind w:left="1390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человека.</w:t>
      </w:r>
    </w:p>
    <w:p w:rsidR="004E7696" w:rsidRDefault="00C27CE0">
      <w:pPr>
        <w:pStyle w:val="2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92"/>
        </w:tabs>
        <w:spacing w:before="40" w:line="276" w:lineRule="auto"/>
        <w:ind w:right="453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биологическом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74"/>
        </w:tabs>
        <w:spacing w:before="79" w:line="278" w:lineRule="auto"/>
        <w:ind w:right="451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62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87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характеризовать и иллюстрировать конкретными примерами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8"/>
        </w:tabs>
        <w:spacing w:before="45" w:line="276" w:lineRule="auto"/>
        <w:ind w:right="445" w:firstLine="707"/>
        <w:rPr>
          <w:sz w:val="28"/>
        </w:rPr>
      </w:pPr>
      <w:r>
        <w:rPr>
          <w:sz w:val="28"/>
        </w:rPr>
        <w:t>выполнять несложные практические задания по анализу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</w:p>
    <w:p w:rsidR="004E7696" w:rsidRDefault="00C27CE0">
      <w:pPr>
        <w:pStyle w:val="2"/>
        <w:spacing w:before="7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48"/>
        </w:tabs>
        <w:spacing w:before="41" w:line="276" w:lineRule="auto"/>
        <w:ind w:right="451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42"/>
        </w:tabs>
        <w:spacing w:before="48" w:line="276" w:lineRule="auto"/>
        <w:ind w:right="452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 здоровью;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70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35"/>
        </w:tabs>
        <w:spacing w:line="278" w:lineRule="auto"/>
        <w:ind w:right="453" w:firstLine="707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на человека, 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4E7696" w:rsidRDefault="00C27CE0">
      <w:pPr>
        <w:pStyle w:val="1"/>
        <w:spacing w:line="321" w:lineRule="exact"/>
        <w:jc w:val="left"/>
      </w:pPr>
      <w:r>
        <w:t>Общество</w:t>
      </w:r>
    </w:p>
    <w:p w:rsidR="004E7696" w:rsidRDefault="00C27CE0">
      <w:pPr>
        <w:pStyle w:val="2"/>
        <w:spacing w:before="49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2"/>
        </w:tabs>
        <w:spacing w:before="41" w:line="278" w:lineRule="auto"/>
        <w:ind w:right="443" w:firstLine="70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14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30"/>
        </w:tabs>
        <w:spacing w:line="276" w:lineRule="auto"/>
        <w:ind w:right="453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прогресса;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2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процессы 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88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2"/>
        </w:tabs>
        <w:spacing w:line="320" w:lineRule="exact"/>
        <w:ind w:left="1651" w:hanging="262"/>
        <w:rPr>
          <w:sz w:val="28"/>
        </w:rPr>
      </w:pPr>
      <w:r>
        <w:rPr>
          <w:sz w:val="28"/>
        </w:rPr>
        <w:t>характеризовать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9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94"/>
          <w:sz w:val="28"/>
        </w:rPr>
        <w:t xml:space="preserve"> </w:t>
      </w:r>
      <w:r>
        <w:rPr>
          <w:sz w:val="28"/>
        </w:rPr>
        <w:t>как</w:t>
      </w:r>
      <w:r>
        <w:rPr>
          <w:spacing w:val="90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92"/>
          <w:sz w:val="28"/>
        </w:rPr>
        <w:t xml:space="preserve"> </w:t>
      </w:r>
      <w:r>
        <w:rPr>
          <w:sz w:val="28"/>
        </w:rPr>
        <w:t>проблему</w:t>
      </w:r>
    </w:p>
    <w:p w:rsidR="004E7696" w:rsidRDefault="00C27CE0">
      <w:pPr>
        <w:pStyle w:val="a3"/>
        <w:spacing w:before="79"/>
        <w:ind w:firstLine="0"/>
      </w:pPr>
      <w:r>
        <w:t>человечества,</w:t>
      </w:r>
      <w:r>
        <w:rPr>
          <w:spacing w:val="-6"/>
        </w:rPr>
        <w:t xml:space="preserve"> </w:t>
      </w:r>
      <w:r>
        <w:t>раскрывать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кризиса;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92"/>
        </w:tabs>
        <w:spacing w:before="50" w:line="276" w:lineRule="auto"/>
        <w:ind w:right="450" w:firstLine="707"/>
        <w:rPr>
          <w:sz w:val="28"/>
        </w:rPr>
      </w:pPr>
      <w:r>
        <w:rPr>
          <w:sz w:val="28"/>
        </w:rPr>
        <w:t>на основе полученных знаний выбирать в предлагаемых 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8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раскрывать влияние современных средств массовой коммуникации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личность;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конкретизировать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терроризма.</w:t>
      </w:r>
    </w:p>
    <w:p w:rsidR="004E7696" w:rsidRDefault="00C27CE0">
      <w:pPr>
        <w:pStyle w:val="2"/>
        <w:spacing w:before="5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8"/>
        </w:tabs>
        <w:spacing w:before="43" w:line="276" w:lineRule="auto"/>
        <w:ind w:right="452" w:firstLine="707"/>
        <w:rPr>
          <w:sz w:val="28"/>
        </w:rPr>
      </w:pPr>
      <w:r>
        <w:rPr>
          <w:sz w:val="28"/>
        </w:rPr>
        <w:t>наблюдать и характеризовать явления и события, происходящие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 жизни;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47"/>
        </w:tabs>
        <w:spacing w:line="278" w:lineRule="auto"/>
        <w:ind w:right="447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 развития;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осознанно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13"/>
          <w:tab w:val="left" w:pos="1714"/>
        </w:tabs>
        <w:spacing w:before="46" w:line="276" w:lineRule="auto"/>
        <w:ind w:right="452" w:firstLine="707"/>
        <w:jc w:val="left"/>
        <w:rPr>
          <w:sz w:val="28"/>
        </w:rPr>
      </w:pPr>
      <w:r>
        <w:rPr>
          <w:sz w:val="28"/>
          <w:u w:val="single"/>
        </w:rPr>
        <w:t>характеризовать</w:t>
      </w:r>
      <w:r>
        <w:rPr>
          <w:spacing w:val="38"/>
          <w:sz w:val="28"/>
          <w:u w:val="single"/>
        </w:rPr>
        <w:t xml:space="preserve"> </w:t>
      </w:r>
      <w:r>
        <w:rPr>
          <w:sz w:val="28"/>
          <w:u w:val="single"/>
        </w:rPr>
        <w:t>значение</w:t>
      </w:r>
      <w:r>
        <w:rPr>
          <w:spacing w:val="43"/>
          <w:sz w:val="28"/>
          <w:u w:val="single"/>
        </w:rPr>
        <w:t xml:space="preserve"> </w:t>
      </w:r>
      <w:r>
        <w:rPr>
          <w:sz w:val="28"/>
          <w:u w:val="single"/>
        </w:rPr>
        <w:t>коррупции</w:t>
      </w:r>
      <w:r>
        <w:rPr>
          <w:spacing w:val="43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42"/>
          <w:sz w:val="28"/>
          <w:u w:val="single"/>
        </w:rPr>
        <w:t xml:space="preserve"> </w:t>
      </w:r>
      <w:r>
        <w:rPr>
          <w:sz w:val="28"/>
          <w:u w:val="single"/>
        </w:rPr>
        <w:t>состояния</w:t>
      </w:r>
      <w:r>
        <w:rPr>
          <w:spacing w:val="43"/>
          <w:sz w:val="28"/>
          <w:u w:val="single"/>
        </w:rPr>
        <w:t xml:space="preserve"> </w:t>
      </w:r>
      <w:r>
        <w:rPr>
          <w:sz w:val="28"/>
          <w:u w:val="single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отношений;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8"/>
        </w:tabs>
        <w:spacing w:before="1" w:line="276" w:lineRule="auto"/>
        <w:ind w:right="451" w:firstLine="707"/>
        <w:jc w:val="left"/>
        <w:rPr>
          <w:sz w:val="28"/>
        </w:rPr>
      </w:pPr>
      <w:r>
        <w:rPr>
          <w:sz w:val="28"/>
          <w:u w:val="single"/>
        </w:rPr>
        <w:t>определять характер</w:t>
      </w:r>
      <w:r>
        <w:rPr>
          <w:spacing w:val="3"/>
          <w:sz w:val="28"/>
          <w:u w:val="single"/>
        </w:rPr>
        <w:t xml:space="preserve"> </w:t>
      </w:r>
      <w:r>
        <w:rPr>
          <w:sz w:val="28"/>
          <w:u w:val="single"/>
        </w:rPr>
        <w:t>вреда,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причиняемый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общественным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отношениям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коррупционным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поведением граждан,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должностных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лиц;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90"/>
        </w:tabs>
        <w:spacing w:line="276" w:lineRule="auto"/>
        <w:ind w:right="445" w:firstLine="707"/>
        <w:jc w:val="left"/>
        <w:rPr>
          <w:sz w:val="28"/>
        </w:rPr>
      </w:pPr>
      <w:r>
        <w:rPr>
          <w:sz w:val="28"/>
          <w:u w:val="single"/>
        </w:rPr>
        <w:t>определять</w:t>
      </w:r>
      <w:r>
        <w:rPr>
          <w:spacing w:val="29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29"/>
          <w:sz w:val="28"/>
          <w:u w:val="single"/>
        </w:rPr>
        <w:t xml:space="preserve"> </w:t>
      </w:r>
      <w:r>
        <w:rPr>
          <w:sz w:val="28"/>
          <w:u w:val="single"/>
        </w:rPr>
        <w:t>использовать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социальные</w:t>
      </w:r>
      <w:r>
        <w:rPr>
          <w:spacing w:val="29"/>
          <w:sz w:val="28"/>
          <w:u w:val="single"/>
        </w:rPr>
        <w:t xml:space="preserve"> </w:t>
      </w:r>
      <w:r>
        <w:rPr>
          <w:sz w:val="28"/>
          <w:u w:val="single"/>
        </w:rPr>
        <w:t>институты,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противодействие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коррупции;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824"/>
          <w:tab w:val="left" w:pos="1825"/>
          <w:tab w:val="left" w:pos="3294"/>
          <w:tab w:val="left" w:pos="5069"/>
          <w:tab w:val="left" w:pos="6264"/>
          <w:tab w:val="left" w:pos="8277"/>
          <w:tab w:val="left" w:pos="9860"/>
        </w:tabs>
        <w:spacing w:line="276" w:lineRule="auto"/>
        <w:ind w:right="451" w:firstLine="707"/>
        <w:jc w:val="left"/>
        <w:rPr>
          <w:sz w:val="28"/>
        </w:rPr>
      </w:pPr>
      <w:r>
        <w:rPr>
          <w:sz w:val="28"/>
          <w:u w:val="single"/>
        </w:rPr>
        <w:t>выбирать</w:t>
      </w:r>
      <w:r>
        <w:rPr>
          <w:sz w:val="28"/>
          <w:u w:val="single"/>
        </w:rPr>
        <w:tab/>
        <w:t>корректную</w:t>
      </w:r>
      <w:r>
        <w:rPr>
          <w:sz w:val="28"/>
          <w:u w:val="single"/>
        </w:rPr>
        <w:tab/>
        <w:t>модель</w:t>
      </w:r>
      <w:r>
        <w:rPr>
          <w:sz w:val="28"/>
          <w:u w:val="single"/>
        </w:rPr>
        <w:tab/>
        <w:t>правомерного</w:t>
      </w:r>
      <w:r>
        <w:rPr>
          <w:sz w:val="28"/>
          <w:u w:val="single"/>
        </w:rPr>
        <w:tab/>
        <w:t>поведения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потенциально коррупциогенных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ситуациях.</w:t>
      </w:r>
    </w:p>
    <w:p w:rsidR="004E7696" w:rsidRDefault="00C27CE0">
      <w:pPr>
        <w:pStyle w:val="1"/>
        <w:spacing w:before="4"/>
        <w:jc w:val="left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4E7696" w:rsidRDefault="00C27CE0">
      <w:pPr>
        <w:pStyle w:val="2"/>
        <w:spacing w:before="52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6"/>
        </w:tabs>
        <w:spacing w:before="41" w:line="276" w:lineRule="auto"/>
        <w:ind w:right="450" w:firstLine="70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46"/>
        </w:tabs>
        <w:spacing w:before="47" w:line="276" w:lineRule="auto"/>
        <w:ind w:right="445" w:firstLine="707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 полученные данные; применять полученную информацию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с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38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8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45"/>
        </w:tabs>
        <w:spacing w:before="48"/>
        <w:ind w:left="1644" w:hanging="255"/>
        <w:rPr>
          <w:sz w:val="28"/>
        </w:rPr>
      </w:pPr>
      <w:r>
        <w:rPr>
          <w:sz w:val="28"/>
        </w:rPr>
        <w:t>сравнивать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нормы</w:t>
      </w:r>
      <w:r>
        <w:rPr>
          <w:spacing w:val="89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87"/>
          <w:sz w:val="28"/>
        </w:rPr>
        <w:t xml:space="preserve"> </w:t>
      </w:r>
      <w:r>
        <w:rPr>
          <w:sz w:val="28"/>
        </w:rPr>
        <w:t>и</w:t>
      </w:r>
      <w:r>
        <w:rPr>
          <w:spacing w:val="89"/>
          <w:sz w:val="28"/>
        </w:rPr>
        <w:t xml:space="preserve"> </w:t>
      </w:r>
      <w:r>
        <w:rPr>
          <w:sz w:val="28"/>
        </w:rPr>
        <w:t>права,</w:t>
      </w:r>
      <w:r>
        <w:rPr>
          <w:spacing w:val="86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85"/>
          <w:sz w:val="28"/>
        </w:rPr>
        <w:t xml:space="preserve"> </w:t>
      </w:r>
      <w:r>
        <w:rPr>
          <w:sz w:val="28"/>
        </w:rPr>
        <w:t>их</w:t>
      </w:r>
      <w:r>
        <w:rPr>
          <w:spacing w:val="87"/>
          <w:sz w:val="28"/>
        </w:rPr>
        <w:t xml:space="preserve"> </w:t>
      </w:r>
      <w:r>
        <w:rPr>
          <w:sz w:val="28"/>
        </w:rPr>
        <w:t>общие</w:t>
      </w:r>
      <w:r>
        <w:rPr>
          <w:spacing w:val="89"/>
          <w:sz w:val="28"/>
        </w:rPr>
        <w:t xml:space="preserve"> </w:t>
      </w:r>
      <w:r>
        <w:rPr>
          <w:sz w:val="28"/>
        </w:rPr>
        <w:t>черты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</w:p>
    <w:p w:rsidR="004E7696" w:rsidRDefault="00C27CE0">
      <w:pPr>
        <w:pStyle w:val="a3"/>
        <w:spacing w:before="79"/>
        <w:ind w:firstLine="0"/>
        <w:jc w:val="left"/>
      </w:pPr>
      <w:r>
        <w:t>особенности;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4E7696" w:rsidRDefault="00C27CE0">
      <w:pPr>
        <w:pStyle w:val="a3"/>
        <w:tabs>
          <w:tab w:val="left" w:pos="3070"/>
          <w:tab w:val="left" w:pos="4778"/>
          <w:tab w:val="left" w:pos="6584"/>
          <w:tab w:val="left" w:pos="8009"/>
          <w:tab w:val="left" w:pos="9354"/>
        </w:tabs>
        <w:spacing w:before="47" w:line="278" w:lineRule="auto"/>
        <w:ind w:right="451"/>
        <w:jc w:val="left"/>
      </w:pPr>
      <w:r>
        <w:t>-описывать</w:t>
      </w:r>
      <w:r>
        <w:tab/>
        <w:t>негативные</w:t>
      </w:r>
      <w:r>
        <w:tab/>
        <w:t>последствия</w:t>
      </w:r>
      <w:r>
        <w:tab/>
        <w:t>наиболее</w:t>
      </w:r>
      <w:r>
        <w:tab/>
        <w:t>опасных</w:t>
      </w:r>
      <w:r>
        <w:tab/>
      </w:r>
      <w:r>
        <w:rPr>
          <w:spacing w:val="-1"/>
        </w:rPr>
        <w:t>форм</w:t>
      </w:r>
      <w:r>
        <w:rPr>
          <w:spacing w:val="-67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поведения.</w:t>
      </w:r>
    </w:p>
    <w:p w:rsidR="004E7696" w:rsidRDefault="00C27CE0">
      <w:pPr>
        <w:pStyle w:val="2"/>
        <w:spacing w:before="2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73"/>
          <w:tab w:val="left" w:pos="1774"/>
          <w:tab w:val="left" w:pos="3654"/>
          <w:tab w:val="left" w:pos="5088"/>
          <w:tab w:val="left" w:pos="8373"/>
          <w:tab w:val="left" w:pos="9585"/>
        </w:tabs>
        <w:spacing w:before="40" w:line="276" w:lineRule="auto"/>
        <w:ind w:right="446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элементы</w:t>
      </w:r>
      <w:r>
        <w:rPr>
          <w:sz w:val="28"/>
        </w:rPr>
        <w:tab/>
        <w:t>причинно-следственного</w:t>
      </w:r>
      <w:r>
        <w:rPr>
          <w:sz w:val="28"/>
        </w:rPr>
        <w:tab/>
        <w:t>анализа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моральных устоев</w:t>
      </w:r>
      <w:r>
        <w:rPr>
          <w:spacing w:val="-2"/>
          <w:sz w:val="28"/>
        </w:rPr>
        <w:t xml:space="preserve"> </w:t>
      </w:r>
      <w:r>
        <w:rPr>
          <w:sz w:val="28"/>
        </w:rPr>
        <w:t>на 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2"/>
        <w:ind w:left="1553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3"/>
        </w:tabs>
        <w:spacing w:before="47"/>
        <w:ind w:left="1622" w:hanging="164"/>
        <w:jc w:val="left"/>
        <w:rPr>
          <w:sz w:val="28"/>
        </w:rPr>
      </w:pPr>
      <w:r>
        <w:rPr>
          <w:sz w:val="28"/>
          <w:u w:val="single"/>
        </w:rPr>
        <w:t>делать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осознанный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выбор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пользу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правомерного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поведения;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  <w:u w:val="single"/>
        </w:rPr>
        <w:t>понимать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значимость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правовых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явлений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личности;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  <w:u w:val="single"/>
        </w:rPr>
        <w:t>навыкам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развития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правосознания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основе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полученных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знаний;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78"/>
        </w:tabs>
        <w:spacing w:before="48" w:line="276" w:lineRule="auto"/>
        <w:ind w:right="453" w:firstLine="707"/>
        <w:jc w:val="left"/>
        <w:rPr>
          <w:sz w:val="28"/>
        </w:rPr>
      </w:pPr>
      <w:r>
        <w:rPr>
          <w:sz w:val="28"/>
          <w:u w:val="single"/>
        </w:rPr>
        <w:t>навыкам,</w:t>
      </w:r>
      <w:r>
        <w:rPr>
          <w:spacing w:val="16"/>
          <w:sz w:val="28"/>
          <w:u w:val="single"/>
        </w:rPr>
        <w:t xml:space="preserve"> </w:t>
      </w:r>
      <w:r>
        <w:rPr>
          <w:sz w:val="28"/>
          <w:u w:val="single"/>
        </w:rPr>
        <w:t>необходимым</w:t>
      </w:r>
      <w:r>
        <w:rPr>
          <w:spacing w:val="20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18"/>
          <w:sz w:val="28"/>
          <w:u w:val="single"/>
        </w:rPr>
        <w:t xml:space="preserve"> </w:t>
      </w:r>
      <w:r>
        <w:rPr>
          <w:sz w:val="28"/>
          <w:u w:val="single"/>
        </w:rPr>
        <w:t>повышения</w:t>
      </w:r>
      <w:r>
        <w:rPr>
          <w:spacing w:val="20"/>
          <w:sz w:val="28"/>
          <w:u w:val="single"/>
        </w:rPr>
        <w:t xml:space="preserve"> </w:t>
      </w:r>
      <w:r>
        <w:rPr>
          <w:sz w:val="28"/>
          <w:u w:val="single"/>
        </w:rPr>
        <w:t>уровня</w:t>
      </w:r>
      <w:r>
        <w:rPr>
          <w:spacing w:val="17"/>
          <w:sz w:val="28"/>
          <w:u w:val="single"/>
        </w:rPr>
        <w:t xml:space="preserve"> </w:t>
      </w:r>
      <w:r>
        <w:rPr>
          <w:sz w:val="28"/>
          <w:u w:val="single"/>
        </w:rPr>
        <w:t>правовой</w:t>
      </w:r>
      <w:r>
        <w:rPr>
          <w:spacing w:val="18"/>
          <w:sz w:val="28"/>
          <w:u w:val="single"/>
        </w:rPr>
        <w:t xml:space="preserve"> </w:t>
      </w:r>
      <w:r>
        <w:rPr>
          <w:sz w:val="28"/>
          <w:u w:val="single"/>
        </w:rPr>
        <w:t>культуры</w:t>
      </w:r>
      <w:r>
        <w:rPr>
          <w:spacing w:val="20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рамках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образовательной и иной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83"/>
          <w:tab w:val="left" w:pos="1784"/>
          <w:tab w:val="left" w:pos="3182"/>
          <w:tab w:val="left" w:pos="4391"/>
          <w:tab w:val="left" w:pos="6666"/>
          <w:tab w:val="left" w:pos="8205"/>
          <w:tab w:val="left" w:pos="8654"/>
        </w:tabs>
        <w:spacing w:line="278" w:lineRule="auto"/>
        <w:ind w:right="450" w:firstLine="707"/>
        <w:jc w:val="left"/>
        <w:rPr>
          <w:sz w:val="28"/>
        </w:rPr>
      </w:pPr>
      <w:r>
        <w:rPr>
          <w:sz w:val="28"/>
          <w:u w:val="single"/>
        </w:rPr>
        <w:t>выявлять</w:t>
      </w:r>
      <w:r>
        <w:rPr>
          <w:sz w:val="28"/>
          <w:u w:val="single"/>
        </w:rPr>
        <w:tab/>
        <w:t>мотивы</w:t>
      </w:r>
      <w:r>
        <w:rPr>
          <w:sz w:val="28"/>
          <w:u w:val="single"/>
        </w:rPr>
        <w:tab/>
        <w:t>коррупционного</w:t>
      </w:r>
      <w:r>
        <w:rPr>
          <w:sz w:val="28"/>
          <w:u w:val="single"/>
        </w:rPr>
        <w:tab/>
        <w:t>поведения</w:t>
      </w:r>
      <w:r>
        <w:rPr>
          <w:sz w:val="28"/>
          <w:u w:val="single"/>
        </w:rPr>
        <w:tab/>
        <w:t>и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коррупциогенные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факторы.</w:t>
      </w:r>
    </w:p>
    <w:p w:rsidR="004E7696" w:rsidRDefault="00C27CE0">
      <w:pPr>
        <w:pStyle w:val="1"/>
        <w:spacing w:line="321" w:lineRule="exact"/>
        <w:jc w:val="left"/>
      </w:pPr>
      <w:r>
        <w:t>Сфера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:rsidR="004E7696" w:rsidRDefault="00C27CE0">
      <w:pPr>
        <w:pStyle w:val="2"/>
        <w:spacing w:before="49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2"/>
        </w:tabs>
        <w:spacing w:before="40" w:line="278" w:lineRule="auto"/>
        <w:ind w:right="454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форм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мнение о явлениях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38"/>
        </w:tabs>
        <w:spacing w:before="47" w:line="276" w:lineRule="auto"/>
        <w:ind w:right="446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типа;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81"/>
        </w:tabs>
        <w:spacing w:before="1" w:line="276" w:lineRule="auto"/>
        <w:ind w:right="452" w:firstLine="707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5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82"/>
        </w:tabs>
        <w:spacing w:before="1" w:line="276" w:lineRule="auto"/>
        <w:ind w:right="451" w:firstLine="707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9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61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потребности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выборе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35"/>
          <w:tab w:val="left" w:pos="1736"/>
          <w:tab w:val="left" w:pos="3944"/>
          <w:tab w:val="left" w:pos="5703"/>
          <w:tab w:val="left" w:pos="7129"/>
          <w:tab w:val="left" w:pos="7779"/>
          <w:tab w:val="left" w:pos="8859"/>
        </w:tabs>
        <w:spacing w:before="48" w:line="276" w:lineRule="auto"/>
        <w:ind w:right="452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искусства</w:t>
      </w:r>
      <w:r>
        <w:rPr>
          <w:sz w:val="28"/>
        </w:rPr>
        <w:tab/>
        <w:t>как</w:t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pacing w:val="-1"/>
          <w:sz w:val="28"/>
        </w:rPr>
        <w:t>духовной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4E7696" w:rsidRDefault="00C27CE0">
      <w:pPr>
        <w:pStyle w:val="2"/>
        <w:spacing w:before="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4E7696" w:rsidRDefault="004E7696"/>
    <w:p w:rsidR="004E7696" w:rsidRDefault="00C27CE0" w:rsidP="002D3271">
      <w:pPr>
        <w:pStyle w:val="a4"/>
        <w:numPr>
          <w:ilvl w:val="0"/>
          <w:numId w:val="191"/>
        </w:numPr>
        <w:tabs>
          <w:tab w:val="left" w:pos="1614"/>
        </w:tabs>
        <w:spacing w:before="79" w:line="278" w:lineRule="auto"/>
        <w:ind w:right="454" w:firstLine="707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57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56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56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01"/>
          <w:tab w:val="left" w:pos="1702"/>
          <w:tab w:val="left" w:pos="3877"/>
          <w:tab w:val="left" w:pos="5243"/>
          <w:tab w:val="left" w:pos="6972"/>
          <w:tab w:val="left" w:pos="8248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направления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75"/>
        </w:tabs>
        <w:spacing w:line="276" w:lineRule="auto"/>
        <w:ind w:right="453" w:firstLine="707"/>
        <w:jc w:val="left"/>
        <w:rPr>
          <w:sz w:val="28"/>
        </w:rPr>
      </w:pPr>
      <w:r>
        <w:rPr>
          <w:sz w:val="28"/>
        </w:rPr>
        <w:t>критически</w:t>
      </w:r>
      <w:r>
        <w:rPr>
          <w:spacing w:val="20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67"/>
          <w:sz w:val="28"/>
        </w:rPr>
        <w:t xml:space="preserve"> </w:t>
      </w:r>
      <w:r>
        <w:rPr>
          <w:sz w:val="28"/>
        </w:rPr>
        <w:t>о 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как шоу-бизнес</w:t>
      </w:r>
      <w:r>
        <w:rPr>
          <w:spacing w:val="-3"/>
          <w:sz w:val="28"/>
        </w:rPr>
        <w:t xml:space="preserve"> </w:t>
      </w:r>
      <w:r>
        <w:rPr>
          <w:sz w:val="28"/>
        </w:rPr>
        <w:t>и мода.</w:t>
      </w:r>
    </w:p>
    <w:p w:rsidR="004E7696" w:rsidRDefault="00C27CE0">
      <w:pPr>
        <w:pStyle w:val="1"/>
        <w:jc w:val="left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4E7696" w:rsidRDefault="00C27CE0">
      <w:pPr>
        <w:pStyle w:val="2"/>
        <w:spacing w:before="49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21"/>
          <w:tab w:val="left" w:pos="1722"/>
          <w:tab w:val="left" w:pos="3217"/>
          <w:tab w:val="left" w:pos="4903"/>
          <w:tab w:val="left" w:pos="6347"/>
          <w:tab w:val="left" w:pos="6716"/>
          <w:tab w:val="left" w:pos="8219"/>
          <w:tab w:val="left" w:pos="9375"/>
        </w:tabs>
        <w:spacing w:before="43" w:line="276" w:lineRule="auto"/>
        <w:ind w:right="451" w:firstLine="707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социальную</w:t>
      </w:r>
      <w:r>
        <w:rPr>
          <w:sz w:val="28"/>
        </w:rPr>
        <w:tab/>
        <w:t>структуру</w:t>
      </w:r>
      <w:r>
        <w:rPr>
          <w:sz w:val="28"/>
        </w:rPr>
        <w:tab/>
        <w:t>в</w:t>
      </w:r>
      <w:r>
        <w:rPr>
          <w:sz w:val="28"/>
        </w:rPr>
        <w:tab/>
        <w:t>обществах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1"/>
          <w:sz w:val="28"/>
        </w:rPr>
        <w:t>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 общности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группы;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78"/>
          <w:tab w:val="left" w:pos="1779"/>
          <w:tab w:val="left" w:pos="4030"/>
          <w:tab w:val="left" w:pos="5354"/>
          <w:tab w:val="left" w:pos="7165"/>
          <w:tab w:val="left" w:pos="8851"/>
        </w:tabs>
        <w:spacing w:before="51" w:line="276" w:lineRule="auto"/>
        <w:ind w:right="455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ведущие</w:t>
      </w:r>
      <w:r>
        <w:rPr>
          <w:sz w:val="28"/>
        </w:rPr>
        <w:tab/>
        <w:t>направления</w:t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pacing w:val="-1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параметры,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предписанных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87"/>
        </w:tabs>
        <w:spacing w:before="48" w:line="278" w:lineRule="auto"/>
        <w:ind w:right="453" w:firstLine="707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9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6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74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</w:rPr>
        <w:t>характеризовать,</w:t>
      </w:r>
      <w:r>
        <w:rPr>
          <w:spacing w:val="43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10"/>
        </w:tabs>
        <w:spacing w:before="44" w:line="276" w:lineRule="auto"/>
        <w:ind w:right="447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8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выполнять несложные практические задания по анализу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конфликтов.</w:t>
      </w:r>
    </w:p>
    <w:p w:rsidR="004E7696" w:rsidRDefault="00C27CE0">
      <w:pPr>
        <w:pStyle w:val="2"/>
        <w:spacing w:before="7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6"/>
        </w:tabs>
        <w:spacing w:before="41" w:line="276" w:lineRule="auto"/>
        <w:ind w:right="452" w:firstLine="70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59"/>
          <w:sz w:val="28"/>
        </w:rPr>
        <w:t xml:space="preserve"> </w:t>
      </w:r>
      <w:r>
        <w:rPr>
          <w:sz w:val="28"/>
        </w:rPr>
        <w:t>«равенство»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справедливость»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историзма;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7"/>
        </w:tabs>
        <w:spacing w:before="1" w:line="276" w:lineRule="auto"/>
        <w:ind w:right="452" w:firstLine="707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29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8"/>
        </w:tabs>
        <w:spacing w:line="276" w:lineRule="auto"/>
        <w:ind w:right="450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60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6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58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40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41"/>
          <w:sz w:val="28"/>
        </w:rPr>
        <w:t xml:space="preserve"> </w:t>
      </w:r>
      <w:r>
        <w:rPr>
          <w:sz w:val="28"/>
        </w:rPr>
        <w:t>конфликтов;</w:t>
      </w:r>
    </w:p>
    <w:p w:rsidR="004E7696" w:rsidRDefault="00C27CE0">
      <w:pPr>
        <w:pStyle w:val="a3"/>
        <w:spacing w:before="79" w:line="278" w:lineRule="auto"/>
        <w:ind w:right="452" w:firstLine="0"/>
      </w:pP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семейных конфликтов;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73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формировать положительное отношение к необходимости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 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70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6"/>
        </w:tabs>
        <w:spacing w:line="278" w:lineRule="auto"/>
        <w:ind w:right="449" w:firstLine="707"/>
        <w:rPr>
          <w:sz w:val="28"/>
        </w:rPr>
      </w:pPr>
      <w:r>
        <w:rPr>
          <w:sz w:val="28"/>
        </w:rPr>
        <w:t>находить и извлекать социальную информацию о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 типа.</w:t>
      </w:r>
    </w:p>
    <w:p w:rsidR="004E7696" w:rsidRDefault="00C27CE0">
      <w:pPr>
        <w:pStyle w:val="1"/>
        <w:spacing w:line="321" w:lineRule="exact"/>
      </w:pPr>
      <w:r>
        <w:t>Политическая</w:t>
      </w:r>
      <w:r>
        <w:rPr>
          <w:spacing w:val="-4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4E7696" w:rsidRDefault="00C27CE0">
      <w:pPr>
        <w:pStyle w:val="2"/>
        <w:spacing w:before="44"/>
        <w:ind w:left="145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3"/>
        <w:ind w:left="1553" w:hanging="164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 w:line="276" w:lineRule="auto"/>
        <w:ind w:right="447" w:firstLine="707"/>
        <w:rPr>
          <w:sz w:val="28"/>
        </w:rPr>
      </w:pPr>
      <w:r>
        <w:rPr>
          <w:sz w:val="28"/>
        </w:rPr>
        <w:t>различать и сравнивать различные формы правления, иллюстрировать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примерами;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83"/>
        </w:tabs>
        <w:spacing w:line="278" w:lineRule="auto"/>
        <w:ind w:right="446" w:firstLine="707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8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6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типы</w:t>
      </w:r>
      <w:r>
        <w:rPr>
          <w:spacing w:val="3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8"/>
        </w:tabs>
        <w:spacing w:line="278" w:lineRule="auto"/>
        <w:ind w:right="451" w:firstLine="70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9"/>
          <w:sz w:val="28"/>
        </w:rPr>
        <w:t xml:space="preserve"> </w:t>
      </w:r>
      <w:r>
        <w:rPr>
          <w:sz w:val="28"/>
        </w:rPr>
        <w:t>черты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45"/>
          <w:tab w:val="left" w:pos="1746"/>
          <w:tab w:val="left" w:pos="3085"/>
          <w:tab w:val="left" w:pos="4455"/>
          <w:tab w:val="left" w:pos="6381"/>
          <w:tab w:val="left" w:pos="7548"/>
          <w:tab w:val="left" w:pos="9168"/>
          <w:tab w:val="left" w:pos="9719"/>
        </w:tabs>
        <w:spacing w:line="276" w:lineRule="auto"/>
        <w:ind w:right="450" w:firstLine="707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признаки</w:t>
      </w:r>
      <w:r>
        <w:rPr>
          <w:sz w:val="28"/>
        </w:rPr>
        <w:tab/>
        <w:t>политической</w:t>
      </w:r>
      <w:r>
        <w:rPr>
          <w:sz w:val="28"/>
        </w:rPr>
        <w:tab/>
        <w:t>партии,</w:t>
      </w:r>
      <w:r>
        <w:rPr>
          <w:sz w:val="28"/>
        </w:rPr>
        <w:tab/>
        <w:t>раскрывать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примерах;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90"/>
        </w:tabs>
        <w:spacing w:line="276" w:lineRule="auto"/>
        <w:ind w:right="451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2"/>
          <w:sz w:val="28"/>
        </w:rPr>
        <w:t xml:space="preserve"> </w:t>
      </w:r>
      <w:r>
        <w:rPr>
          <w:sz w:val="28"/>
        </w:rPr>
        <w:t>формы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2"/>
        <w:spacing w:before="0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83"/>
        </w:tabs>
        <w:spacing w:before="34" w:line="278" w:lineRule="auto"/>
        <w:ind w:right="453" w:firstLine="707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90"/>
        </w:tabs>
        <w:spacing w:line="276" w:lineRule="auto"/>
        <w:ind w:right="445" w:firstLine="70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3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обоснованные выводы.</w:t>
      </w:r>
    </w:p>
    <w:p w:rsidR="004E7696" w:rsidRDefault="00C27CE0">
      <w:pPr>
        <w:pStyle w:val="1"/>
        <w:jc w:val="lef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4E7696" w:rsidRDefault="00C27CE0">
      <w:pPr>
        <w:pStyle w:val="2"/>
        <w:spacing w:before="51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70"/>
        </w:tabs>
        <w:spacing w:before="41" w:line="276" w:lineRule="auto"/>
        <w:ind w:right="451" w:firstLine="707"/>
        <w:rPr>
          <w:sz w:val="28"/>
        </w:rPr>
      </w:pPr>
      <w:r>
        <w:rPr>
          <w:sz w:val="28"/>
        </w:rPr>
        <w:t>характеризовать государственное устройство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8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8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компетенцию;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1"/>
        </w:tabs>
        <w:ind w:left="1620" w:hanging="231"/>
        <w:rPr>
          <w:sz w:val="28"/>
        </w:rPr>
      </w:pPr>
      <w:r>
        <w:rPr>
          <w:sz w:val="28"/>
        </w:rPr>
        <w:t>объяснять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6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6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62"/>
          <w:sz w:val="28"/>
        </w:rPr>
        <w:t xml:space="preserve"> </w:t>
      </w:r>
      <w:r>
        <w:rPr>
          <w:sz w:val="28"/>
        </w:rPr>
        <w:t>власти</w:t>
      </w:r>
    </w:p>
    <w:p w:rsidR="004E7696" w:rsidRDefault="00C27CE0">
      <w:pPr>
        <w:pStyle w:val="a3"/>
        <w:spacing w:before="48"/>
        <w:ind w:firstLine="0"/>
        <w:jc w:val="left"/>
      </w:pPr>
      <w:r>
        <w:t>РФ;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народа;</w:t>
      </w:r>
    </w:p>
    <w:p w:rsidR="004E7696" w:rsidRDefault="004E7696">
      <w:pPr>
        <w:rPr>
          <w:sz w:val="28"/>
        </w:rPr>
      </w:pP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809"/>
          <w:tab w:val="left" w:pos="1810"/>
          <w:tab w:val="left" w:pos="3342"/>
          <w:tab w:val="left" w:pos="3817"/>
          <w:tab w:val="left" w:pos="6287"/>
          <w:tab w:val="left" w:pos="7944"/>
          <w:tab w:val="left" w:pos="9024"/>
        </w:tabs>
        <w:spacing w:before="79"/>
        <w:ind w:left="1810" w:hanging="420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и</w:t>
      </w:r>
      <w:r>
        <w:rPr>
          <w:sz w:val="28"/>
        </w:rPr>
        <w:tab/>
        <w:t>конкретизировать</w:t>
      </w:r>
      <w:r>
        <w:rPr>
          <w:sz w:val="28"/>
        </w:rPr>
        <w:tab/>
        <w:t>примерами</w:t>
      </w:r>
      <w:r>
        <w:rPr>
          <w:sz w:val="28"/>
        </w:rPr>
        <w:tab/>
        <w:t>смысл</w:t>
      </w:r>
      <w:r>
        <w:rPr>
          <w:sz w:val="28"/>
        </w:rPr>
        <w:tab/>
        <w:t>понятия</w:t>
      </w:r>
    </w:p>
    <w:p w:rsidR="004E7696" w:rsidRDefault="00C27CE0">
      <w:pPr>
        <w:pStyle w:val="a3"/>
        <w:spacing w:before="50"/>
        <w:ind w:firstLine="0"/>
        <w:jc w:val="left"/>
      </w:pPr>
      <w:r>
        <w:t>«гражданство»;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11"/>
        </w:tabs>
        <w:spacing w:before="48" w:line="276" w:lineRule="auto"/>
        <w:ind w:right="453" w:firstLine="707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1"/>
          <w:sz w:val="28"/>
        </w:rPr>
        <w:t xml:space="preserve"> </w:t>
      </w:r>
      <w:r>
        <w:rPr>
          <w:sz w:val="28"/>
        </w:rPr>
        <w:t>права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2"/>
          <w:sz w:val="28"/>
        </w:rPr>
        <w:t xml:space="preserve"> </w:t>
      </w:r>
      <w:r>
        <w:rPr>
          <w:sz w:val="28"/>
        </w:rPr>
        <w:t>гарантированные Конституцией РФ;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02"/>
        </w:tabs>
        <w:spacing w:before="1" w:line="276" w:lineRule="auto"/>
        <w:ind w:right="455" w:firstLine="707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4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гражданина.</w:t>
      </w:r>
    </w:p>
    <w:p w:rsidR="004E7696" w:rsidRDefault="00C27CE0">
      <w:pPr>
        <w:pStyle w:val="2"/>
        <w:spacing w:before="54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90"/>
        </w:tabs>
        <w:spacing w:before="43" w:line="276" w:lineRule="auto"/>
        <w:ind w:right="453" w:firstLine="707"/>
        <w:jc w:val="left"/>
        <w:rPr>
          <w:sz w:val="28"/>
        </w:rPr>
      </w:pPr>
      <w:r>
        <w:rPr>
          <w:sz w:val="28"/>
        </w:rPr>
        <w:t>аргументированно</w:t>
      </w:r>
      <w:r>
        <w:rPr>
          <w:spacing w:val="30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положение 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87"/>
          <w:tab w:val="left" w:pos="1688"/>
          <w:tab w:val="left" w:pos="3479"/>
          <w:tab w:val="left" w:pos="4491"/>
          <w:tab w:val="left" w:pos="4846"/>
          <w:tab w:val="left" w:pos="5915"/>
          <w:tab w:val="left" w:pos="6529"/>
          <w:tab w:val="left" w:pos="8488"/>
        </w:tabs>
        <w:spacing w:line="278" w:lineRule="auto"/>
        <w:ind w:right="447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знания</w:t>
      </w:r>
      <w:r>
        <w:rPr>
          <w:sz w:val="28"/>
        </w:rPr>
        <w:tab/>
        <w:t>и</w:t>
      </w:r>
      <w:r>
        <w:rPr>
          <w:sz w:val="28"/>
        </w:rPr>
        <w:tab/>
        <w:t>умения</w:t>
      </w:r>
      <w:r>
        <w:rPr>
          <w:sz w:val="28"/>
        </w:rPr>
        <w:tab/>
        <w:t>для</w:t>
      </w:r>
      <w:r>
        <w:rPr>
          <w:sz w:val="28"/>
        </w:rPr>
        <w:tab/>
        <w:t>формирования</w:t>
      </w:r>
      <w:r>
        <w:rPr>
          <w:sz w:val="28"/>
        </w:rPr>
        <w:tab/>
      </w:r>
      <w:r>
        <w:rPr>
          <w:spacing w:val="-1"/>
          <w:sz w:val="28"/>
        </w:rPr>
        <w:t>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РФ.</w:t>
      </w:r>
    </w:p>
    <w:p w:rsidR="004E7696" w:rsidRDefault="00C27CE0">
      <w:pPr>
        <w:pStyle w:val="1"/>
        <w:jc w:val="left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:rsidR="004E7696" w:rsidRDefault="00C27CE0">
      <w:pPr>
        <w:pStyle w:val="2"/>
        <w:spacing w:before="49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0"/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2036"/>
        </w:tabs>
        <w:spacing w:before="50" w:line="276" w:lineRule="auto"/>
        <w:ind w:right="444" w:firstLine="7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правоотношения;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50"/>
        <w:ind w:left="1553" w:hanging="164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6"/>
        </w:tabs>
        <w:spacing w:before="48" w:line="276" w:lineRule="auto"/>
        <w:ind w:right="452" w:firstLine="707"/>
        <w:rPr>
          <w:sz w:val="28"/>
        </w:rPr>
      </w:pPr>
      <w:r>
        <w:rPr>
          <w:sz w:val="28"/>
        </w:rPr>
        <w:t>разъяснять на примерах особенности положения 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супругов,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50"/>
        </w:tabs>
        <w:spacing w:before="48" w:line="276" w:lineRule="auto"/>
        <w:ind w:right="452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конкретизировать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них;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990"/>
        </w:tabs>
        <w:spacing w:before="50" w:line="276" w:lineRule="auto"/>
        <w:ind w:right="445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4"/>
        </w:tabs>
        <w:spacing w:line="278" w:lineRule="auto"/>
        <w:ind w:right="455" w:firstLine="7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98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гражданскими, семейными, трудовыми правоотношениями; в 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63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исследовать несложные практические ситуации, связанные с защитой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 оставшихся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попечения родителей;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67"/>
        </w:tabs>
        <w:spacing w:line="321" w:lineRule="exact"/>
        <w:ind w:left="1766" w:hanging="377"/>
        <w:rPr>
          <w:sz w:val="28"/>
        </w:rPr>
      </w:pPr>
      <w:r>
        <w:rPr>
          <w:sz w:val="28"/>
        </w:rPr>
        <w:t>находить,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извлекать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осмысливать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информацию  </w:t>
      </w:r>
      <w:r>
        <w:rPr>
          <w:spacing w:val="68"/>
          <w:sz w:val="28"/>
        </w:rPr>
        <w:t xml:space="preserve"> </w:t>
      </w:r>
      <w:r>
        <w:rPr>
          <w:sz w:val="28"/>
        </w:rPr>
        <w:t>правового</w:t>
      </w:r>
    </w:p>
    <w:p w:rsidR="004E7696" w:rsidRDefault="004E7696">
      <w:pPr>
        <w:spacing w:line="321" w:lineRule="exact"/>
        <w:jc w:val="both"/>
        <w:rPr>
          <w:sz w:val="28"/>
        </w:rPr>
      </w:pPr>
    </w:p>
    <w:p w:rsidR="004E7696" w:rsidRDefault="00C27CE0">
      <w:pPr>
        <w:pStyle w:val="a3"/>
        <w:spacing w:before="79" w:line="276" w:lineRule="auto"/>
        <w:ind w:right="452" w:firstLine="0"/>
      </w:pPr>
      <w:r>
        <w:t>характера,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 полученные данные; применять полученную информацию для</w:t>
      </w:r>
      <w:r>
        <w:rPr>
          <w:spacing w:val="-67"/>
        </w:rPr>
        <w:t xml:space="preserve"> </w:t>
      </w:r>
      <w:r>
        <w:t>соотнесения собственного поведения и поступков других людей с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установленными законом.</w:t>
      </w:r>
    </w:p>
    <w:p w:rsidR="004E7696" w:rsidRDefault="00C27CE0">
      <w:pPr>
        <w:pStyle w:val="2"/>
        <w:spacing w:before="9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2098"/>
        </w:tabs>
        <w:spacing w:before="41" w:line="276" w:lineRule="auto"/>
        <w:ind w:right="449" w:firstLine="707"/>
        <w:rPr>
          <w:sz w:val="28"/>
        </w:rPr>
      </w:pPr>
      <w:r>
        <w:rPr>
          <w:sz w:val="28"/>
        </w:rPr>
        <w:t>на основе полученных знаний о правовых нормах выбирать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 социального поведения, основанного на уважении к закону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2098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2098"/>
        </w:tabs>
        <w:spacing w:before="1" w:line="276" w:lineRule="auto"/>
        <w:ind w:right="448" w:firstLine="707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3"/>
        </w:tabs>
        <w:spacing w:line="321" w:lineRule="exact"/>
        <w:ind w:left="1622" w:hanging="164"/>
        <w:jc w:val="left"/>
        <w:rPr>
          <w:sz w:val="28"/>
        </w:rPr>
      </w:pPr>
      <w:r>
        <w:rPr>
          <w:sz w:val="28"/>
          <w:u w:val="single"/>
        </w:rPr>
        <w:t>выявлять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признаки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коррупционного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поведения;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71"/>
          <w:tab w:val="left" w:pos="1772"/>
          <w:tab w:val="left" w:pos="3358"/>
          <w:tab w:val="left" w:pos="4567"/>
          <w:tab w:val="left" w:pos="6570"/>
          <w:tab w:val="left" w:pos="8083"/>
        </w:tabs>
        <w:spacing w:before="48" w:line="278" w:lineRule="auto"/>
        <w:ind w:right="451" w:firstLine="707"/>
        <w:jc w:val="left"/>
        <w:rPr>
          <w:sz w:val="28"/>
        </w:rPr>
      </w:pPr>
      <w:r>
        <w:rPr>
          <w:sz w:val="28"/>
          <w:u w:val="single"/>
        </w:rPr>
        <w:t>осознавать</w:t>
      </w:r>
      <w:r>
        <w:rPr>
          <w:sz w:val="28"/>
          <w:u w:val="single"/>
        </w:rPr>
        <w:tab/>
        <w:t>степень</w:t>
      </w:r>
      <w:r>
        <w:rPr>
          <w:sz w:val="28"/>
          <w:u w:val="single"/>
        </w:rPr>
        <w:tab/>
        <w:t>общественной</w:t>
      </w:r>
      <w:r>
        <w:rPr>
          <w:sz w:val="28"/>
          <w:u w:val="single"/>
        </w:rPr>
        <w:tab/>
        <w:t>опасности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коррупционных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правонарушений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(преступлений);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6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  <w:u w:val="single"/>
        </w:rPr>
        <w:t>осознавать неотвратимость наказания за совершение правонарушений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(в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т.ч. коррупционного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характера).</w:t>
      </w:r>
    </w:p>
    <w:p w:rsidR="004E7696" w:rsidRDefault="00C27CE0">
      <w:pPr>
        <w:pStyle w:val="1"/>
        <w:jc w:val="left"/>
      </w:pPr>
      <w:r>
        <w:t>Экономика</w:t>
      </w:r>
    </w:p>
    <w:p w:rsidR="004E7696" w:rsidRDefault="00C27CE0">
      <w:pPr>
        <w:pStyle w:val="2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1"/>
        <w:ind w:left="1553" w:hanging="164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46"/>
        </w:tabs>
        <w:spacing w:before="48" w:line="276" w:lineRule="auto"/>
        <w:ind w:right="445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производителей и потребителей, предпринимателей и наемных 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3"/>
        </w:tabs>
        <w:spacing w:before="48" w:line="276" w:lineRule="auto"/>
        <w:ind w:right="450" w:firstLine="707"/>
        <w:rPr>
          <w:sz w:val="28"/>
        </w:rPr>
      </w:pPr>
      <w:r>
        <w:rPr>
          <w:sz w:val="28"/>
        </w:rPr>
        <w:t>характеризовать основные экономические системы, 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системах;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74"/>
        </w:tabs>
        <w:spacing w:line="278" w:lineRule="auto"/>
        <w:ind w:right="452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02"/>
        </w:tabs>
        <w:spacing w:line="276" w:lineRule="auto"/>
        <w:ind w:right="454" w:firstLine="707"/>
        <w:rPr>
          <w:sz w:val="28"/>
        </w:rPr>
      </w:pPr>
      <w:r>
        <w:rPr>
          <w:sz w:val="28"/>
        </w:rPr>
        <w:lastRenderedPageBreak/>
        <w:t>объяснять роль государства в регулировании рыночной 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 государства;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before="45"/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экономике;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918"/>
        </w:tabs>
        <w:spacing w:before="47" w:line="276" w:lineRule="auto"/>
        <w:ind w:right="449" w:firstLine="7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21"/>
        </w:tabs>
        <w:spacing w:line="321" w:lineRule="exact"/>
        <w:ind w:left="1620" w:hanging="231"/>
        <w:rPr>
          <w:sz w:val="28"/>
        </w:rPr>
      </w:pPr>
      <w:r>
        <w:rPr>
          <w:sz w:val="28"/>
        </w:rPr>
        <w:t>анализировать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1"/>
          <w:sz w:val="28"/>
        </w:rPr>
        <w:t xml:space="preserve"> </w:t>
      </w:r>
      <w:r>
        <w:rPr>
          <w:sz w:val="28"/>
        </w:rPr>
        <w:t>об</w:t>
      </w:r>
      <w:r>
        <w:rPr>
          <w:spacing w:val="65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жизни</w:t>
      </w:r>
      <w:r>
        <w:rPr>
          <w:spacing w:val="6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61"/>
          <w:sz w:val="28"/>
        </w:rPr>
        <w:t xml:space="preserve"> </w:t>
      </w:r>
      <w:r>
        <w:rPr>
          <w:sz w:val="28"/>
        </w:rPr>
        <w:t>из</w:t>
      </w:r>
    </w:p>
    <w:p w:rsidR="004E7696" w:rsidRDefault="004E7696">
      <w:pPr>
        <w:spacing w:line="321" w:lineRule="exact"/>
        <w:jc w:val="both"/>
        <w:rPr>
          <w:sz w:val="28"/>
        </w:rPr>
      </w:pPr>
    </w:p>
    <w:p w:rsidR="004E7696" w:rsidRDefault="00C27CE0">
      <w:pPr>
        <w:pStyle w:val="a3"/>
        <w:spacing w:before="79" w:line="278" w:lineRule="auto"/>
        <w:ind w:right="447" w:firstLine="0"/>
      </w:pP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процессы;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832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 отдельных вопросов экономической жизни и опирающиеся на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 знания и личный опыт; использовать полученные знания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29"/>
        </w:tabs>
        <w:spacing w:line="278" w:lineRule="auto"/>
        <w:ind w:right="452" w:firstLine="7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94"/>
        </w:tabs>
        <w:spacing w:line="276" w:lineRule="auto"/>
        <w:ind w:right="449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9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обосновывать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успеха.</w:t>
      </w:r>
    </w:p>
    <w:p w:rsidR="004E7696" w:rsidRDefault="00C27CE0">
      <w:pPr>
        <w:pStyle w:val="2"/>
        <w:spacing w:before="4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55"/>
        </w:tabs>
        <w:spacing w:before="43" w:line="276" w:lineRule="auto"/>
        <w:ind w:right="452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неадаптированных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53"/>
        </w:tabs>
        <w:spacing w:line="278" w:lineRule="auto"/>
        <w:ind w:right="45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описанием состояния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экономики;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17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потребителя;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654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810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 рационального поведения и порядка действий в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0"/>
          <w:numId w:val="191"/>
        </w:numPr>
        <w:tabs>
          <w:tab w:val="left" w:pos="1762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свои материальные и трудовые ресурсы, составлять 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бюджет.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303"/>
        </w:tabs>
      </w:pPr>
      <w:r>
        <w:t>География</w:t>
      </w:r>
    </w:p>
    <w:p w:rsidR="004E7696" w:rsidRDefault="00C27CE0">
      <w:pPr>
        <w:pStyle w:val="2"/>
        <w:spacing w:before="48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43" w:line="276" w:lineRule="auto"/>
        <w:ind w:right="407" w:firstLine="283"/>
        <w:rPr>
          <w:sz w:val="28"/>
        </w:rPr>
      </w:pPr>
      <w:r>
        <w:rPr>
          <w:sz w:val="28"/>
        </w:rPr>
        <w:t>выбирать источники географической информации 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 текстовые, видео- и фотоизображения, компьютерные 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 решаемым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320" w:lineRule="exact"/>
        <w:ind w:left="1390"/>
        <w:rPr>
          <w:sz w:val="28"/>
        </w:rPr>
      </w:pPr>
      <w:r>
        <w:rPr>
          <w:sz w:val="28"/>
        </w:rPr>
        <w:t xml:space="preserve">ориентироваться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      источниках  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  информации</w:t>
      </w:r>
    </w:p>
    <w:p w:rsidR="004E7696" w:rsidRDefault="004E7696">
      <w:pPr>
        <w:spacing w:line="320" w:lineRule="exact"/>
        <w:jc w:val="both"/>
        <w:rPr>
          <w:sz w:val="28"/>
        </w:rPr>
      </w:pPr>
    </w:p>
    <w:p w:rsidR="004E7696" w:rsidRDefault="00C27CE0">
      <w:pPr>
        <w:pStyle w:val="a3"/>
        <w:spacing w:before="79" w:line="276" w:lineRule="auto"/>
        <w:ind w:right="408" w:firstLine="0"/>
      </w:pPr>
      <w:r>
        <w:t>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 характеризующие географические объекты, процессы и явления,</w:t>
      </w:r>
      <w:r>
        <w:rPr>
          <w:spacing w:val="1"/>
        </w:rPr>
        <w:t xml:space="preserve"> </w:t>
      </w:r>
      <w:r>
        <w:t>их положение в пространстве по географическим картам разного содержания</w:t>
      </w:r>
      <w:r>
        <w:rPr>
          <w:spacing w:val="1"/>
        </w:rPr>
        <w:t xml:space="preserve"> </w:t>
      </w:r>
      <w:r>
        <w:t>и другим источникам; выявлять недостающую, взаимодополняющую и/или</w:t>
      </w:r>
      <w:r>
        <w:rPr>
          <w:spacing w:val="1"/>
        </w:rPr>
        <w:t xml:space="preserve"> </w:t>
      </w:r>
      <w:r>
        <w:t>противоречивую географическую информацию, представленную в одном или</w:t>
      </w:r>
      <w:r>
        <w:rPr>
          <w:spacing w:val="-67"/>
        </w:rPr>
        <w:t xml:space="preserve"> </w:t>
      </w:r>
      <w:r>
        <w:t>нескольких источниках;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2" w:line="276" w:lineRule="auto"/>
        <w:ind w:right="407" w:firstLine="283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 географическую информацию, необходимую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1" w:line="276" w:lineRule="auto"/>
        <w:ind w:right="405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 базы данных) для решения различных учебных и 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различий);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 географические объекты, явления и процессы; 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простейших географических прогнозов; принятие решений, основанных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сопоставлении,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239"/>
        </w:tabs>
        <w:spacing w:line="276" w:lineRule="auto"/>
        <w:ind w:right="410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1" w:firstLine="283"/>
        <w:rPr>
          <w:sz w:val="28"/>
        </w:rPr>
      </w:pPr>
      <w:r>
        <w:rPr>
          <w:sz w:val="28"/>
        </w:rPr>
        <w:t>использовать знания о географических законах и закономерностях,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 между изученными географическими объектами, процессами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 протекания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различий;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8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4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стран;</w:t>
      </w:r>
    </w:p>
    <w:p w:rsidR="004E7696" w:rsidRPr="00E41E2E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79" w:line="278" w:lineRule="auto"/>
        <w:ind w:right="413" w:firstLine="283"/>
        <w:rPr>
          <w:sz w:val="28"/>
        </w:rPr>
      </w:pPr>
      <w:r w:rsidRPr="00E41E2E">
        <w:rPr>
          <w:sz w:val="28"/>
        </w:rPr>
        <w:t>использовать знания о населении и взаимосвязях между изученными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демографическими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процессами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явлениями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для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решения</w:t>
      </w:r>
      <w:r w:rsidRPr="00E41E2E">
        <w:rPr>
          <w:spacing w:val="71"/>
          <w:sz w:val="28"/>
        </w:rPr>
        <w:t xml:space="preserve"> </w:t>
      </w:r>
      <w:r w:rsidRPr="00E41E2E">
        <w:rPr>
          <w:sz w:val="28"/>
        </w:rPr>
        <w:t>различных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учебных и</w:t>
      </w:r>
      <w:r w:rsidRPr="00E41E2E">
        <w:rPr>
          <w:spacing w:val="-1"/>
          <w:sz w:val="28"/>
        </w:rPr>
        <w:t xml:space="preserve"> </w:t>
      </w:r>
      <w:r w:rsidRPr="00E41E2E">
        <w:rPr>
          <w:sz w:val="28"/>
        </w:rPr>
        <w:t>практико-ориентированных задач;описывать по карте положение и взаиморасположение географических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0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природы и населения материков и океанов, отдельных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 стран;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6" w:firstLine="28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материальной и духовной культуры регионов и отдельных 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 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 условиям;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ind w:left="1390"/>
        <w:rPr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территорий;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43" w:line="276" w:lineRule="auto"/>
        <w:ind w:right="406" w:firstLine="283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2" w:line="276" w:lineRule="auto"/>
        <w:ind w:right="412" w:firstLine="283"/>
        <w:rPr>
          <w:sz w:val="28"/>
        </w:rPr>
      </w:pPr>
      <w:r>
        <w:rPr>
          <w:sz w:val="28"/>
        </w:rPr>
        <w:t>различать принципы выделения и устанавливать соотношения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6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мировом,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68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9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 регионов;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0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1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2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5" w:firstLine="283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компонентов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в пределах отдельных территорий России для решения 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5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отдельных регионов; факторы, определяющие динамику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половозрастную структуру, особенности размещения населения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2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5"/>
          <w:sz w:val="28"/>
        </w:rPr>
        <w:t xml:space="preserve"> </w:t>
      </w:r>
      <w:r>
        <w:rPr>
          <w:sz w:val="28"/>
        </w:rPr>
        <w:t>занятости,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</w:p>
    <w:p w:rsidR="004E7696" w:rsidRDefault="00C27CE0">
      <w:pPr>
        <w:pStyle w:val="a3"/>
        <w:spacing w:before="79"/>
        <w:ind w:firstLine="0"/>
      </w:pPr>
      <w:r>
        <w:t>уровне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населения;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50" w:line="276" w:lineRule="auto"/>
        <w:ind w:right="408" w:firstLine="28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 населении,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9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3" w:firstLine="283"/>
        <w:rPr>
          <w:sz w:val="28"/>
        </w:rPr>
      </w:pPr>
      <w:r>
        <w:rPr>
          <w:sz w:val="28"/>
        </w:rPr>
        <w:t>находить и распознавать ответы на вопросы, возникающие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 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закономерностей;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0" w:firstLine="28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отраслевую;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1" w:firstLine="283"/>
        <w:rPr>
          <w:sz w:val="28"/>
        </w:rPr>
      </w:pPr>
      <w:r>
        <w:rPr>
          <w:sz w:val="28"/>
        </w:rPr>
        <w:t>использовать знания о факторах размещения хозяйства и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отраслевой, функциональной и территориальной структуры хозяйства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 анализа факторов, влияющих на размещение отраслей и 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страны;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1" w:line="276" w:lineRule="auto"/>
        <w:ind w:right="409" w:firstLine="283"/>
        <w:rPr>
          <w:sz w:val="28"/>
        </w:rPr>
      </w:pPr>
      <w:r>
        <w:rPr>
          <w:sz w:val="28"/>
        </w:rPr>
        <w:t>объяснять и сравнивать особенности природы, населения и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4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9" w:firstLine="28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стран;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2" w:firstLine="283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компас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азимута;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321" w:lineRule="exact"/>
        <w:ind w:left="1390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48"/>
        <w:ind w:left="1390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расовые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50"/>
        <w:ind w:left="1390"/>
        <w:rPr>
          <w:sz w:val="28"/>
        </w:rPr>
      </w:pP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48" w:line="276" w:lineRule="auto"/>
        <w:ind w:right="409" w:firstLine="283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1"/>
        <w:ind w:left="1390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хозяйстве.</w:t>
      </w:r>
    </w:p>
    <w:p w:rsidR="004E7696" w:rsidRDefault="00C27CE0">
      <w:pPr>
        <w:pStyle w:val="2"/>
        <w:spacing w:before="54"/>
        <w:ind w:left="96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42"/>
        <w:ind w:left="1390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47"/>
        <w:ind w:left="1390"/>
        <w:rPr>
          <w:sz w:val="28"/>
        </w:rPr>
      </w:pPr>
      <w:r>
        <w:rPr>
          <w:sz w:val="28"/>
        </w:rPr>
        <w:t>моделировать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50" w:line="276" w:lineRule="auto"/>
        <w:ind w:right="411" w:firstLine="283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9" w:firstLine="283"/>
        <w:rPr>
          <w:sz w:val="28"/>
        </w:rPr>
      </w:pP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(презентации)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о современных исследованиях Земли;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79"/>
        <w:ind w:left="1390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местности: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мегаполисе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50" w:line="276" w:lineRule="auto"/>
        <w:ind w:right="409" w:firstLine="283"/>
        <w:rPr>
          <w:sz w:val="28"/>
        </w:rPr>
      </w:pPr>
      <w:r>
        <w:rPr>
          <w:sz w:val="28"/>
        </w:rPr>
        <w:t>использовать знания о географических явлениях в повседневной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сохранения здоровья и соблюдения норм экологического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-5"/>
          <w:sz w:val="28"/>
        </w:rPr>
        <w:t xml:space="preserve"> </w:t>
      </w:r>
      <w:r>
        <w:rPr>
          <w:sz w:val="28"/>
        </w:rPr>
        <w:t>и окружающей среде;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4" w:firstLine="28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 примеры практического использования географических 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9" w:firstLine="283"/>
        <w:rPr>
          <w:sz w:val="28"/>
        </w:rPr>
      </w:pPr>
      <w:r>
        <w:rPr>
          <w:sz w:val="28"/>
        </w:rPr>
        <w:t>воспринимать и критически оценивать информацию 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before="1" w:line="276" w:lineRule="auto"/>
        <w:ind w:right="410" w:firstLine="28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комплекса;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и 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процессов, объектов, происходящих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оболочке;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8" w:lineRule="auto"/>
        <w:ind w:right="411" w:firstLine="283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глобальных 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климата;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11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климата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стран;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5" w:firstLine="28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 в связи с природными и социально-экономическими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390"/>
        </w:tabs>
        <w:spacing w:line="276" w:lineRule="auto"/>
        <w:ind w:right="407" w:firstLine="28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геодемографическими,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225"/>
        </w:tabs>
        <w:spacing w:line="278" w:lineRule="auto"/>
        <w:ind w:right="416" w:firstLine="283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их доступности;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129"/>
        </w:tabs>
        <w:spacing w:line="317" w:lineRule="exact"/>
        <w:ind w:left="1128" w:hanging="164"/>
        <w:rPr>
          <w:sz w:val="28"/>
        </w:rPr>
      </w:pPr>
      <w:r>
        <w:rPr>
          <w:sz w:val="28"/>
        </w:rPr>
        <w:t>наносить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рельефа;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129"/>
        </w:tabs>
        <w:spacing w:before="39"/>
        <w:ind w:left="1128" w:hanging="164"/>
        <w:rPr>
          <w:sz w:val="28"/>
        </w:rPr>
      </w:pPr>
      <w:r>
        <w:rPr>
          <w:sz w:val="28"/>
        </w:rPr>
        <w:t>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(края,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республики);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138"/>
        </w:tabs>
        <w:spacing w:before="51" w:line="276" w:lineRule="auto"/>
        <w:ind w:right="414" w:firstLine="283"/>
        <w:rPr>
          <w:sz w:val="28"/>
        </w:rPr>
      </w:pPr>
      <w:r>
        <w:rPr>
          <w:sz w:val="28"/>
        </w:rPr>
        <w:t>выдвигать и обосновывать на основе статистических данных гипотезы 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 численности населения России, его половозрастной 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129"/>
        </w:tabs>
        <w:spacing w:line="321" w:lineRule="exact"/>
        <w:ind w:left="1128" w:hanging="164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рынке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динамику;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177"/>
        </w:tabs>
        <w:spacing w:before="50" w:line="276" w:lineRule="auto"/>
        <w:ind w:right="410" w:firstLine="283"/>
        <w:rPr>
          <w:sz w:val="28"/>
        </w:rPr>
      </w:pPr>
      <w:r>
        <w:rPr>
          <w:sz w:val="28"/>
        </w:rPr>
        <w:t>объяснять различия в обеспеченности трудовыми ресурсами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227"/>
        </w:tabs>
        <w:spacing w:line="276" w:lineRule="auto"/>
        <w:ind w:right="412" w:firstLine="283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6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57"/>
          <w:sz w:val="28"/>
        </w:rPr>
        <w:t xml:space="preserve"> </w:t>
      </w:r>
      <w:r>
        <w:rPr>
          <w:sz w:val="28"/>
        </w:rPr>
        <w:t>об</w:t>
      </w:r>
      <w:r>
        <w:rPr>
          <w:spacing w:val="58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57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территориальной</w:t>
      </w:r>
    </w:p>
    <w:p w:rsidR="004E7696" w:rsidRDefault="00C27CE0">
      <w:pPr>
        <w:pStyle w:val="a3"/>
        <w:spacing w:before="79"/>
        <w:ind w:firstLine="0"/>
        <w:jc w:val="left"/>
      </w:pPr>
      <w:r>
        <w:t>структуры</w:t>
      </w:r>
      <w:r>
        <w:rPr>
          <w:spacing w:val="-8"/>
        </w:rPr>
        <w:t xml:space="preserve"> </w:t>
      </w:r>
      <w:r>
        <w:t>хозяйства</w:t>
      </w:r>
      <w:r>
        <w:rPr>
          <w:spacing w:val="-8"/>
        </w:rPr>
        <w:t xml:space="preserve"> </w:t>
      </w:r>
      <w:r>
        <w:t>страны;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225"/>
        </w:tabs>
        <w:spacing w:before="50" w:line="276" w:lineRule="auto"/>
        <w:ind w:right="405" w:firstLine="283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6"/>
          <w:sz w:val="28"/>
        </w:rPr>
        <w:t xml:space="preserve"> </w:t>
      </w:r>
      <w:r>
        <w:rPr>
          <w:sz w:val="28"/>
        </w:rPr>
        <w:t>пути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251"/>
        </w:tabs>
        <w:spacing w:line="278" w:lineRule="auto"/>
        <w:ind w:right="415" w:firstLine="28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50"/>
          <w:sz w:val="28"/>
        </w:rPr>
        <w:t xml:space="preserve"> </w:t>
      </w:r>
      <w:r>
        <w:rPr>
          <w:sz w:val="28"/>
        </w:rPr>
        <w:t>сопоставления,</w:t>
      </w:r>
      <w:r>
        <w:rPr>
          <w:spacing w:val="52"/>
          <w:sz w:val="28"/>
        </w:rPr>
        <w:t xml:space="preserve"> </w:t>
      </w:r>
      <w:r>
        <w:rPr>
          <w:sz w:val="28"/>
        </w:rPr>
        <w:t>места</w:t>
      </w:r>
      <w:r>
        <w:rPr>
          <w:spacing w:val="5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экономике;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227"/>
        </w:tabs>
        <w:spacing w:line="276" w:lineRule="auto"/>
        <w:ind w:right="414" w:firstLine="28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4E7696" w:rsidRDefault="00C27CE0" w:rsidP="002D3271">
      <w:pPr>
        <w:pStyle w:val="a4"/>
        <w:numPr>
          <w:ilvl w:val="1"/>
          <w:numId w:val="197"/>
        </w:numPr>
        <w:tabs>
          <w:tab w:val="left" w:pos="1160"/>
        </w:tabs>
        <w:spacing w:line="278" w:lineRule="auto"/>
        <w:ind w:right="405" w:firstLine="28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социально-экономическое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4E7696" w:rsidRDefault="00C27CE0">
      <w:pPr>
        <w:pStyle w:val="1"/>
        <w:spacing w:line="314" w:lineRule="exact"/>
        <w:ind w:left="1239" w:right="967"/>
        <w:jc w:val="center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</w:p>
    <w:p w:rsidR="004E7696" w:rsidRDefault="00C27CE0">
      <w:pPr>
        <w:spacing w:before="47"/>
        <w:ind w:left="1239" w:right="966"/>
        <w:jc w:val="center"/>
        <w:rPr>
          <w:b/>
          <w:sz w:val="28"/>
        </w:rPr>
      </w:pPr>
      <w:r>
        <w:rPr>
          <w:b/>
          <w:spacing w:val="-2"/>
          <w:sz w:val="28"/>
        </w:rPr>
        <w:t>«МАТЕМАТИКА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ИНФОРМАТИКА»</w:t>
      </w:r>
    </w:p>
    <w:p w:rsidR="004E7696" w:rsidRDefault="00C27CE0">
      <w:pPr>
        <w:spacing w:before="46"/>
        <w:ind w:left="682" w:right="407" w:firstLine="707"/>
        <w:jc w:val="both"/>
        <w:rPr>
          <w:sz w:val="28"/>
        </w:rPr>
      </w:pPr>
      <w:r>
        <w:rPr>
          <w:sz w:val="28"/>
        </w:rPr>
        <w:t xml:space="preserve">Изучение предметной области </w:t>
      </w:r>
      <w:r>
        <w:rPr>
          <w:b/>
          <w:sz w:val="28"/>
        </w:rPr>
        <w:t xml:space="preserve">«Математика и информатика»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9"/>
        </w:tabs>
        <w:ind w:right="413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86"/>
        </w:tabs>
        <w:ind w:right="41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892"/>
        </w:tabs>
        <w:spacing w:before="1"/>
        <w:ind w:right="40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изучать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реальные процессы 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явления.</w:t>
      </w:r>
    </w:p>
    <w:p w:rsidR="004E7696" w:rsidRDefault="00C27CE0">
      <w:pPr>
        <w:pStyle w:val="a3"/>
        <w:ind w:right="4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-3"/>
        </w:rPr>
        <w:t xml:space="preserve"> </w:t>
      </w:r>
      <w:r>
        <w:t>обучающиеся: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18"/>
          <w:tab w:val="left" w:pos="1719"/>
          <w:tab w:val="left" w:pos="3198"/>
          <w:tab w:val="left" w:pos="4765"/>
          <w:tab w:val="left" w:pos="5150"/>
          <w:tab w:val="left" w:pos="7295"/>
          <w:tab w:val="left" w:pos="8866"/>
        </w:tabs>
        <w:spacing w:line="242" w:lineRule="auto"/>
        <w:ind w:right="411" w:firstLine="707"/>
        <w:jc w:val="left"/>
        <w:rPr>
          <w:sz w:val="28"/>
        </w:rPr>
      </w:pPr>
      <w:r>
        <w:rPr>
          <w:sz w:val="28"/>
        </w:rPr>
        <w:t>развивают</w:t>
      </w:r>
      <w:r>
        <w:rPr>
          <w:sz w:val="28"/>
        </w:rPr>
        <w:tab/>
        <w:t>логическое</w:t>
      </w:r>
      <w:r>
        <w:rPr>
          <w:sz w:val="28"/>
        </w:rPr>
        <w:tab/>
        <w:t>и</w:t>
      </w:r>
      <w:r>
        <w:rPr>
          <w:sz w:val="28"/>
        </w:rPr>
        <w:tab/>
        <w:t>математическое</w:t>
      </w:r>
      <w:r>
        <w:rPr>
          <w:sz w:val="28"/>
        </w:rPr>
        <w:tab/>
        <w:t>мышление,</w:t>
      </w:r>
      <w:r>
        <w:rPr>
          <w:sz w:val="28"/>
        </w:rPr>
        <w:tab/>
      </w:r>
      <w:r>
        <w:rPr>
          <w:spacing w:val="-1"/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овладевают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рассуждениями;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26"/>
        </w:tabs>
        <w:ind w:right="412" w:firstLine="707"/>
        <w:jc w:val="left"/>
        <w:rPr>
          <w:sz w:val="28"/>
        </w:rPr>
      </w:pP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 результаты;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овладевают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развивают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интуицию;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85"/>
        </w:tabs>
        <w:spacing w:line="242" w:lineRule="auto"/>
        <w:ind w:right="411" w:firstLine="707"/>
        <w:jc w:val="left"/>
        <w:rPr>
          <w:sz w:val="28"/>
        </w:rPr>
      </w:pPr>
      <w:r>
        <w:rPr>
          <w:sz w:val="28"/>
        </w:rPr>
        <w:t>получают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4E7696" w:rsidRDefault="00C27CE0">
      <w:pPr>
        <w:pStyle w:val="a3"/>
        <w:jc w:val="left"/>
      </w:pP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предметной</w:t>
      </w:r>
      <w:r>
        <w:rPr>
          <w:spacing w:val="28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«Математика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информатика»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4E7696" w:rsidRDefault="00C27CE0">
      <w:pPr>
        <w:pStyle w:val="1"/>
        <w:spacing w:line="319" w:lineRule="exact"/>
        <w:jc w:val="left"/>
      </w:pPr>
      <w:r>
        <w:lastRenderedPageBreak/>
        <w:t>Математика.</w:t>
      </w:r>
      <w:r>
        <w:rPr>
          <w:spacing w:val="-7"/>
        </w:rPr>
        <w:t xml:space="preserve"> </w:t>
      </w:r>
      <w:r>
        <w:t>Алгебра.</w:t>
      </w:r>
      <w:r>
        <w:rPr>
          <w:spacing w:val="-7"/>
        </w:rPr>
        <w:t xml:space="preserve"> </w:t>
      </w:r>
      <w:r>
        <w:t>Геометрия.</w:t>
      </w:r>
      <w:r>
        <w:rPr>
          <w:spacing w:val="-7"/>
        </w:rPr>
        <w:t xml:space="preserve"> </w:t>
      </w:r>
      <w:r>
        <w:t>Информатика: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738"/>
        </w:tabs>
        <w:ind w:right="411" w:firstLine="707"/>
        <w:rPr>
          <w:sz w:val="28"/>
        </w:rPr>
      </w:pPr>
      <w:r>
        <w:rPr>
          <w:sz w:val="28"/>
        </w:rPr>
        <w:t>формирование представлений о математике как о методе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позволяющем описывать и изучать реальные процессы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83"/>
        </w:tabs>
        <w:ind w:right="413" w:firstLine="707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 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12"/>
        </w:tabs>
        <w:spacing w:before="79"/>
        <w:ind w:right="410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информацию),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849"/>
        </w:tabs>
        <w:ind w:right="411" w:firstLine="707"/>
        <w:rPr>
          <w:sz w:val="28"/>
        </w:rPr>
      </w:pP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6"/>
        </w:tabs>
        <w:spacing w:before="2"/>
        <w:ind w:right="409" w:firstLine="707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21"/>
        </w:tabs>
        <w:ind w:right="409" w:firstLine="707"/>
        <w:rPr>
          <w:sz w:val="28"/>
        </w:rPr>
      </w:pPr>
      <w:r>
        <w:rPr>
          <w:sz w:val="28"/>
        </w:rPr>
        <w:t>составление плана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выделение этапов ее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 решения задачи;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12"/>
        </w:tabs>
        <w:ind w:right="411" w:firstLine="707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 процентного отношение двух чисел, нахождения процентного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89"/>
        </w:tabs>
        <w:spacing w:line="242" w:lineRule="auto"/>
        <w:ind w:right="405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 до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</w:p>
    <w:p w:rsidR="004E7696" w:rsidRDefault="00C27CE0">
      <w:pPr>
        <w:pStyle w:val="a3"/>
        <w:ind w:right="413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устных,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вычислений:</w:t>
      </w:r>
    </w:p>
    <w:p w:rsidR="004E7696" w:rsidRDefault="00C27CE0">
      <w:pPr>
        <w:pStyle w:val="a3"/>
        <w:ind w:right="410"/>
      </w:pPr>
      <w:r>
        <w:t>-оперирование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иррациональное</w:t>
      </w:r>
      <w:r>
        <w:rPr>
          <w:spacing w:val="-3"/>
        </w:rPr>
        <w:t xml:space="preserve"> </w:t>
      </w:r>
      <w:r>
        <w:t>число;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78"/>
        </w:tabs>
        <w:ind w:right="412" w:firstLine="707"/>
        <w:rPr>
          <w:sz w:val="28"/>
        </w:rPr>
      </w:pPr>
      <w:r>
        <w:rPr>
          <w:sz w:val="28"/>
        </w:rPr>
        <w:t>использование свойства чисел и законов арифметических операций 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 вычислений;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73"/>
        </w:tabs>
        <w:ind w:right="416" w:firstLine="707"/>
        <w:rPr>
          <w:sz w:val="28"/>
        </w:rPr>
      </w:pPr>
      <w:r>
        <w:rPr>
          <w:sz w:val="28"/>
        </w:rPr>
        <w:t>использование признаков делимости на 2, 5, 3, 9, 10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решении задач;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09"/>
        </w:tabs>
        <w:spacing w:line="242" w:lineRule="auto"/>
        <w:ind w:right="416" w:firstLine="707"/>
        <w:rPr>
          <w:sz w:val="28"/>
        </w:rPr>
      </w:pPr>
      <w:r>
        <w:rPr>
          <w:sz w:val="28"/>
        </w:rPr>
        <w:t>оценивание значения квадратного корня из положительного 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10"/>
        </w:tabs>
        <w:ind w:right="411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уравнений,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систем неравенств;</w:t>
      </w:r>
    </w:p>
    <w:p w:rsidR="004E7696" w:rsidRDefault="00C27CE0">
      <w:pPr>
        <w:pStyle w:val="a3"/>
        <w:ind w:right="410"/>
      </w:pPr>
      <w:r>
        <w:t>умения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7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-6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полученный результат: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33"/>
        </w:tabs>
        <w:ind w:right="410" w:firstLine="707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40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натуральным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показателем,</w:t>
      </w:r>
    </w:p>
    <w:p w:rsidR="004E7696" w:rsidRDefault="00C27CE0">
      <w:pPr>
        <w:pStyle w:val="a3"/>
        <w:spacing w:before="79"/>
        <w:ind w:firstLine="0"/>
      </w:pP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5"/>
        </w:rPr>
        <w:t xml:space="preserve"> </w:t>
      </w:r>
      <w:r>
        <w:t>показателем;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8"/>
        </w:tabs>
        <w:spacing w:before="2"/>
        <w:ind w:right="409" w:firstLine="707"/>
        <w:rPr>
          <w:sz w:val="28"/>
        </w:rPr>
      </w:pPr>
      <w:r>
        <w:rPr>
          <w:sz w:val="28"/>
        </w:rPr>
        <w:t>выполнение несложных преобразований целых, дробно рациональных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корнями;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слагаемые,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75"/>
        </w:tabs>
        <w:ind w:right="409" w:firstLine="707"/>
        <w:rPr>
          <w:sz w:val="28"/>
        </w:rPr>
      </w:pPr>
      <w:r>
        <w:rPr>
          <w:sz w:val="28"/>
        </w:rPr>
        <w:t>решение линейных и квадратных уравнений и неравенств, 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неравенств сводящихся к линейным или квадратным, систем уравнений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795"/>
        </w:tabs>
        <w:ind w:right="407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80"/>
        </w:tabs>
        <w:spacing w:line="242" w:lineRule="auto"/>
        <w:ind w:right="410" w:firstLine="707"/>
        <w:rPr>
          <w:sz w:val="28"/>
        </w:rPr>
      </w:pPr>
      <w:r>
        <w:rPr>
          <w:sz w:val="28"/>
        </w:rPr>
        <w:t>определение положения точки по ее координатам, координаты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 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40"/>
        </w:tabs>
        <w:ind w:right="403" w:firstLine="707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нулей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промежутков возрастания и убывания, наибольшего и наименьшего 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0" w:lineRule="exact"/>
        <w:ind w:left="1553" w:hanging="164"/>
        <w:rPr>
          <w:sz w:val="28"/>
        </w:rPr>
      </w:pP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47"/>
        </w:tabs>
        <w:ind w:right="411" w:firstLine="707"/>
        <w:rPr>
          <w:sz w:val="28"/>
        </w:rPr>
      </w:pP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прогрессия, геометрическая прогрессия;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2"/>
        </w:tabs>
        <w:ind w:right="412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695"/>
        </w:tabs>
        <w:spacing w:line="321" w:lineRule="exact"/>
        <w:ind w:left="1694" w:hanging="305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языком;</w:t>
      </w:r>
    </w:p>
    <w:p w:rsidR="004E7696" w:rsidRDefault="00C27CE0">
      <w:pPr>
        <w:pStyle w:val="a3"/>
        <w:tabs>
          <w:tab w:val="left" w:pos="2773"/>
          <w:tab w:val="left" w:pos="3969"/>
          <w:tab w:val="left" w:pos="5888"/>
          <w:tab w:val="left" w:pos="6596"/>
          <w:tab w:val="left" w:pos="7335"/>
          <w:tab w:val="left" w:pos="8778"/>
        </w:tabs>
        <w:spacing w:line="242" w:lineRule="auto"/>
        <w:ind w:right="411"/>
        <w:jc w:val="left"/>
      </w:pPr>
      <w:r>
        <w:t>развитие</w:t>
      </w:r>
      <w:r>
        <w:tab/>
        <w:t>умения</w:t>
      </w:r>
      <w:r>
        <w:tab/>
        <w:t>использовать</w:t>
      </w:r>
      <w:r>
        <w:tab/>
        <w:t>его</w:t>
      </w:r>
      <w:r>
        <w:tab/>
        <w:t>для</w:t>
      </w:r>
      <w:r>
        <w:tab/>
        <w:t>описания</w:t>
      </w:r>
      <w:r>
        <w:tab/>
        <w:t>предметов</w:t>
      </w:r>
      <w:r>
        <w:rPr>
          <w:spacing w:val="-6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4E7696" w:rsidRDefault="00C27CE0">
      <w:pPr>
        <w:pStyle w:val="a3"/>
        <w:jc w:val="left"/>
      </w:pPr>
      <w:r>
        <w:t>развитие</w:t>
      </w:r>
      <w:r>
        <w:rPr>
          <w:spacing w:val="47"/>
        </w:rPr>
        <w:t xml:space="preserve"> </w:t>
      </w:r>
      <w:r>
        <w:t>пространственных</w:t>
      </w:r>
      <w:r>
        <w:rPr>
          <w:spacing w:val="51"/>
        </w:rPr>
        <w:t xml:space="preserve"> </w:t>
      </w:r>
      <w:r>
        <w:t>представлений,</w:t>
      </w:r>
      <w:r>
        <w:rPr>
          <w:spacing w:val="50"/>
        </w:rPr>
        <w:t xml:space="preserve"> </w:t>
      </w:r>
      <w:r>
        <w:t>изобразительных</w:t>
      </w:r>
      <w:r>
        <w:rPr>
          <w:spacing w:val="50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построений:</w:t>
      </w:r>
    </w:p>
    <w:p w:rsidR="004E7696" w:rsidRDefault="00C27CE0">
      <w:pPr>
        <w:pStyle w:val="a3"/>
        <w:spacing w:line="321" w:lineRule="exact"/>
        <w:ind w:left="1390" w:firstLine="0"/>
        <w:jc w:val="left"/>
      </w:pPr>
      <w:r>
        <w:t>оперирование</w:t>
      </w:r>
      <w:r>
        <w:rPr>
          <w:spacing w:val="-7"/>
        </w:rPr>
        <w:t xml:space="preserve"> </w:t>
      </w:r>
      <w:r>
        <w:t>понятиями: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04"/>
        </w:tabs>
        <w:ind w:right="412" w:firstLine="707"/>
        <w:rPr>
          <w:sz w:val="28"/>
        </w:rPr>
      </w:pPr>
      <w:r>
        <w:rPr>
          <w:sz w:val="28"/>
        </w:rPr>
        <w:t>фигура, точка, отрезок, прямая, луч, ломаная, угол, 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круг,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прямоугольный параллелепипед,</w:t>
      </w:r>
      <w:r>
        <w:rPr>
          <w:spacing w:val="-1"/>
          <w:sz w:val="28"/>
        </w:rPr>
        <w:t xml:space="preserve"> </w:t>
      </w:r>
      <w:r>
        <w:rPr>
          <w:sz w:val="28"/>
        </w:rPr>
        <w:t>куб,</w:t>
      </w:r>
      <w:r>
        <w:rPr>
          <w:spacing w:val="-2"/>
          <w:sz w:val="28"/>
        </w:rPr>
        <w:t xml:space="preserve"> </w:t>
      </w:r>
      <w:r>
        <w:rPr>
          <w:sz w:val="28"/>
        </w:rPr>
        <w:t>шар;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40"/>
        </w:tabs>
        <w:ind w:right="407" w:firstLine="707"/>
        <w:rPr>
          <w:sz w:val="28"/>
        </w:rPr>
      </w:pP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0"/>
        </w:tabs>
        <w:ind w:right="411" w:firstLine="707"/>
        <w:rPr>
          <w:sz w:val="28"/>
        </w:rPr>
      </w:pPr>
      <w:r>
        <w:rPr>
          <w:sz w:val="28"/>
        </w:rPr>
        <w:t>выполнение измерения длин, расстояний, величин углов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781"/>
        </w:tabs>
        <w:ind w:right="414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 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телах;</w:t>
      </w:r>
    </w:p>
    <w:p w:rsidR="004E7696" w:rsidRDefault="00C27CE0">
      <w:pPr>
        <w:pStyle w:val="a3"/>
        <w:ind w:right="40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5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теорем,</w:t>
      </w:r>
      <w:r>
        <w:rPr>
          <w:spacing w:val="26"/>
        </w:rPr>
        <w:t xml:space="preserve"> </w:t>
      </w:r>
      <w:r>
        <w:t>аппарата</w:t>
      </w:r>
      <w:r>
        <w:rPr>
          <w:spacing w:val="26"/>
        </w:rPr>
        <w:t xml:space="preserve"> </w:t>
      </w:r>
      <w:r>
        <w:t>алгебры,</w:t>
      </w:r>
      <w:r>
        <w:rPr>
          <w:spacing w:val="24"/>
        </w:rPr>
        <w:t xml:space="preserve"> </w:t>
      </w:r>
      <w:r>
        <w:t>решения</w:t>
      </w:r>
    </w:p>
    <w:p w:rsidR="004E7696" w:rsidRDefault="00C27CE0">
      <w:pPr>
        <w:pStyle w:val="a3"/>
        <w:spacing w:before="79" w:line="242" w:lineRule="auto"/>
        <w:ind w:left="1390" w:right="3672" w:hanging="708"/>
      </w:pPr>
      <w:r>
        <w:t>геометрических и практических задач;</w:t>
      </w:r>
      <w:r>
        <w:rPr>
          <w:spacing w:val="1"/>
        </w:rPr>
        <w:t xml:space="preserve"> </w:t>
      </w:r>
      <w:r>
        <w:t>оперирование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понятиями: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2"/>
        </w:tabs>
        <w:ind w:right="412" w:firstLine="707"/>
        <w:rPr>
          <w:sz w:val="28"/>
        </w:rPr>
      </w:pP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-1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-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проекция;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ind w:left="1390" w:right="3672" w:firstLine="0"/>
        <w:rPr>
          <w:sz w:val="28"/>
        </w:rPr>
      </w:pPr>
      <w:r>
        <w:rPr>
          <w:sz w:val="28"/>
        </w:rPr>
        <w:t>проведение доказательств в геометрии;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82"/>
        </w:tabs>
        <w:spacing w:line="242" w:lineRule="auto"/>
        <w:ind w:right="406" w:firstLine="707"/>
        <w:rPr>
          <w:sz w:val="28"/>
        </w:rPr>
      </w:pPr>
      <w:r>
        <w:rPr>
          <w:sz w:val="28"/>
        </w:rPr>
        <w:t>вектор, сумма векторов, произведение вектора на число, 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4E7696" w:rsidRDefault="00C27CE0">
      <w:pPr>
        <w:pStyle w:val="a3"/>
        <w:ind w:right="415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расстояние,</w:t>
      </w:r>
      <w:r>
        <w:rPr>
          <w:spacing w:val="-2"/>
        </w:rPr>
        <w:t xml:space="preserve"> </w:t>
      </w:r>
      <w:r>
        <w:t>величина</w:t>
      </w:r>
      <w:r>
        <w:rPr>
          <w:spacing w:val="-1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площадь)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алгоритмам;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65"/>
        </w:tabs>
        <w:ind w:right="408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4E7696" w:rsidRDefault="00C27CE0">
      <w:pPr>
        <w:pStyle w:val="a3"/>
        <w:ind w:right="40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вероятностных моделях;</w:t>
      </w:r>
    </w:p>
    <w:p w:rsidR="004E7696" w:rsidRDefault="00C27CE0">
      <w:pPr>
        <w:pStyle w:val="a3"/>
        <w:ind w:right="410"/>
      </w:pPr>
      <w:r>
        <w:t>развитие умений извлекать информацию, представленную в 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 с помощью подходящих статистических характеристик, использовать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вероятностных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81"/>
        </w:tabs>
        <w:ind w:right="409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11"/>
          <w:tab w:val="left" w:pos="1712"/>
          <w:tab w:val="left" w:pos="3445"/>
          <w:tab w:val="left" w:pos="4838"/>
          <w:tab w:val="left" w:pos="6916"/>
          <w:tab w:val="left" w:pos="8878"/>
        </w:tabs>
        <w:ind w:right="411" w:firstLine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основных</w:t>
      </w:r>
      <w:r>
        <w:rPr>
          <w:sz w:val="28"/>
        </w:rPr>
        <w:tab/>
        <w:t>статистических</w:t>
      </w:r>
      <w:r>
        <w:rPr>
          <w:sz w:val="28"/>
        </w:rPr>
        <w:tab/>
        <w:t>характеристик</w:t>
      </w:r>
      <w:r>
        <w:rPr>
          <w:sz w:val="28"/>
        </w:rPr>
        <w:tab/>
      </w:r>
      <w:r>
        <w:rPr>
          <w:spacing w:val="-1"/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наборов;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01"/>
          <w:tab w:val="left" w:pos="1702"/>
          <w:tab w:val="left" w:pos="3313"/>
          <w:tab w:val="left" w:pos="3682"/>
          <w:tab w:val="left" w:pos="5323"/>
          <w:tab w:val="left" w:pos="7014"/>
          <w:tab w:val="left" w:pos="8227"/>
          <w:tab w:val="left" w:pos="8575"/>
        </w:tabs>
        <w:spacing w:line="242" w:lineRule="auto"/>
        <w:ind w:right="412" w:firstLine="707"/>
        <w:jc w:val="left"/>
        <w:rPr>
          <w:sz w:val="28"/>
        </w:rPr>
      </w:pPr>
      <w:r>
        <w:rPr>
          <w:sz w:val="28"/>
        </w:rPr>
        <w:t>оценивание</w:t>
      </w:r>
      <w:r>
        <w:rPr>
          <w:sz w:val="28"/>
        </w:rPr>
        <w:tab/>
        <w:t>и</w:t>
      </w:r>
      <w:r>
        <w:rPr>
          <w:sz w:val="28"/>
        </w:rPr>
        <w:tab/>
        <w:t>вычисление</w:t>
      </w:r>
      <w:r>
        <w:rPr>
          <w:sz w:val="28"/>
        </w:rPr>
        <w:tab/>
        <w:t>вероятности</w:t>
      </w:r>
      <w:r>
        <w:rPr>
          <w:sz w:val="28"/>
        </w:rPr>
        <w:tab/>
        <w:t>события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случаях;</w:t>
      </w:r>
    </w:p>
    <w:p w:rsidR="004E7696" w:rsidRDefault="00C27CE0">
      <w:pPr>
        <w:pStyle w:val="a3"/>
        <w:tabs>
          <w:tab w:val="left" w:pos="2703"/>
          <w:tab w:val="left" w:pos="4791"/>
          <w:tab w:val="left" w:pos="5265"/>
          <w:tab w:val="left" w:pos="6169"/>
          <w:tab w:val="left" w:pos="8001"/>
          <w:tab w:val="left" w:pos="9879"/>
        </w:tabs>
        <w:ind w:right="414"/>
        <w:jc w:val="left"/>
      </w:pPr>
      <w:r>
        <w:t>наличие</w:t>
      </w:r>
      <w:r>
        <w:tab/>
        <w:t>представления</w:t>
      </w:r>
      <w:r>
        <w:tab/>
        <w:t>о</w:t>
      </w:r>
      <w:r>
        <w:tab/>
        <w:t>роли</w:t>
      </w:r>
      <w:r>
        <w:tab/>
        <w:t>практически</w:t>
      </w:r>
      <w:r>
        <w:tab/>
        <w:t>достоверных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маловероятных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 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массовых явлениях;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67"/>
        </w:tabs>
        <w:ind w:right="411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707"/>
        </w:tabs>
        <w:ind w:right="410" w:firstLine="707"/>
        <w:rPr>
          <w:sz w:val="28"/>
        </w:rPr>
      </w:pPr>
      <w:r>
        <w:rPr>
          <w:sz w:val="28"/>
        </w:rPr>
        <w:t>развитие умений применять изученные понятия, результаты,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задач практического характера и задач из смежных дисциплин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расчетах: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lastRenderedPageBreak/>
        <w:t>распознавание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неверных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76"/>
        </w:tabs>
        <w:ind w:right="409" w:firstLine="707"/>
        <w:rPr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6"/>
        </w:tabs>
        <w:ind w:right="413" w:firstLine="707"/>
        <w:rPr>
          <w:sz w:val="28"/>
        </w:rPr>
      </w:pPr>
      <w:r>
        <w:rPr>
          <w:sz w:val="28"/>
        </w:rPr>
        <w:t>использование числовых выражений при решении практических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из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45"/>
        </w:tabs>
        <w:spacing w:before="79" w:line="242" w:lineRule="auto"/>
        <w:ind w:right="404" w:firstLine="707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9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4"/>
        </w:tabs>
        <w:ind w:right="414" w:firstLine="707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35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 жизни;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34"/>
        </w:tabs>
        <w:spacing w:line="321" w:lineRule="exact"/>
        <w:ind w:left="1833" w:hanging="44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>
      <w:pPr>
        <w:pStyle w:val="a3"/>
        <w:tabs>
          <w:tab w:val="left" w:pos="3407"/>
          <w:tab w:val="left" w:pos="5424"/>
          <w:tab w:val="left" w:pos="5833"/>
          <w:tab w:val="left" w:pos="7552"/>
          <w:tab w:val="left" w:pos="8216"/>
        </w:tabs>
        <w:ind w:right="409"/>
        <w:jc w:val="left"/>
      </w:pPr>
      <w:r>
        <w:t>формирование</w:t>
      </w:r>
      <w:r>
        <w:tab/>
        <w:t>представления</w:t>
      </w:r>
      <w:r>
        <w:tab/>
        <w:t>о</w:t>
      </w:r>
      <w:r>
        <w:tab/>
        <w:t>компьютере</w:t>
      </w:r>
      <w:r>
        <w:tab/>
        <w:t>как</w:t>
      </w:r>
      <w:r>
        <w:tab/>
      </w:r>
      <w:r>
        <w:rPr>
          <w:spacing w:val="-1"/>
        </w:rPr>
        <w:t>универсальном</w:t>
      </w:r>
      <w:r>
        <w:rPr>
          <w:spacing w:val="-67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</w:p>
    <w:p w:rsidR="004E7696" w:rsidRDefault="00C27CE0">
      <w:pPr>
        <w:pStyle w:val="a3"/>
        <w:jc w:val="left"/>
      </w:pPr>
      <w:r>
        <w:t>развитие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устройств;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34"/>
        </w:tabs>
        <w:spacing w:line="321" w:lineRule="exact"/>
        <w:ind w:left="1833" w:hanging="4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понятиях: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информация,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свойствах;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2081"/>
        </w:tabs>
        <w:ind w:right="409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 в современном обществе; развитие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 исполнителя;</w:t>
      </w:r>
    </w:p>
    <w:p w:rsidR="004E7696" w:rsidRDefault="00C27CE0">
      <w:pPr>
        <w:pStyle w:val="a3"/>
        <w:ind w:right="411"/>
      </w:pPr>
      <w:r>
        <w:t>формирование знаний об алгоритмических конструкциях, логических</w:t>
      </w:r>
      <w:r>
        <w:rPr>
          <w:spacing w:val="1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и операциях;</w:t>
      </w:r>
    </w:p>
    <w:p w:rsidR="004E7696" w:rsidRDefault="00C27CE0">
      <w:pPr>
        <w:pStyle w:val="a3"/>
        <w:ind w:right="41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алгоритмическими</w:t>
      </w:r>
      <w:r>
        <w:rPr>
          <w:spacing w:val="-1"/>
        </w:rPr>
        <w:t xml:space="preserve"> </w:t>
      </w:r>
      <w:r>
        <w:t>структурами -</w:t>
      </w:r>
      <w:r>
        <w:rPr>
          <w:spacing w:val="-1"/>
        </w:rPr>
        <w:t xml:space="preserve"> </w:t>
      </w:r>
      <w:r>
        <w:t>линейной,</w:t>
      </w:r>
      <w:r>
        <w:rPr>
          <w:spacing w:val="-2"/>
        </w:rPr>
        <w:t xml:space="preserve"> </w:t>
      </w:r>
      <w:r>
        <w:t>условной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циклической;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2078"/>
        </w:tabs>
        <w:ind w:right="40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умения выбирать способ представления данных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4E7696" w:rsidRDefault="00C27CE0" w:rsidP="002D3271">
      <w:pPr>
        <w:pStyle w:val="a4"/>
        <w:numPr>
          <w:ilvl w:val="0"/>
          <w:numId w:val="190"/>
        </w:numPr>
        <w:tabs>
          <w:tab w:val="left" w:pos="1889"/>
        </w:tabs>
        <w:ind w:right="413" w:firstLine="707"/>
        <w:rPr>
          <w:sz w:val="28"/>
        </w:rPr>
      </w:pPr>
      <w:r>
        <w:rPr>
          <w:sz w:val="28"/>
        </w:rPr>
        <w:t>формирование навыков и умений безопасного и 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при работе с компьютерными программами и в Интернете, 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2"/>
        <w:ind w:left="2441" w:hanging="1052"/>
      </w:pPr>
      <w:r>
        <w:t>Математика</w:t>
      </w:r>
    </w:p>
    <w:p w:rsidR="004E7696" w:rsidRDefault="00C27CE0">
      <w:pPr>
        <w:spacing w:before="50" w:line="276" w:lineRule="auto"/>
        <w:ind w:left="682" w:right="406" w:firstLine="707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5-6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повседневной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успешного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продолжения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базовом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уровне)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9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4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4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принадлежность;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47"/>
        </w:tabs>
        <w:spacing w:before="41" w:line="278" w:lineRule="auto"/>
        <w:ind w:right="411" w:firstLine="707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пересечение,</w:t>
      </w:r>
      <w:r>
        <w:rPr>
          <w:spacing w:val="18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подмножество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4E7696" w:rsidRDefault="00C27CE0">
      <w:pPr>
        <w:pStyle w:val="1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3"/>
        <w:ind w:left="1553" w:hanging="164"/>
        <w:jc w:val="left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высказывания.</w:t>
      </w:r>
    </w:p>
    <w:p w:rsidR="004E7696" w:rsidRDefault="00C27CE0">
      <w:pPr>
        <w:pStyle w:val="1"/>
        <w:spacing w:before="53"/>
        <w:jc w:val="left"/>
      </w:pPr>
      <w:r>
        <w:t>Числа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70"/>
        </w:tabs>
        <w:spacing w:before="45" w:line="276" w:lineRule="auto"/>
        <w:ind w:right="408" w:firstLine="707"/>
        <w:rPr>
          <w:sz w:val="28"/>
        </w:rPr>
      </w:pPr>
      <w:r>
        <w:rPr>
          <w:sz w:val="28"/>
        </w:rPr>
        <w:t>оперировать на базовом уровне понятиями: натуральное число, 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09"/>
        </w:tabs>
        <w:spacing w:before="79" w:line="278" w:lineRule="auto"/>
        <w:ind w:right="411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51"/>
          <w:sz w:val="28"/>
        </w:rPr>
        <w:t xml:space="preserve"> </w:t>
      </w:r>
      <w:r>
        <w:rPr>
          <w:sz w:val="28"/>
        </w:rPr>
        <w:t>чисел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вычислений;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9"/>
        </w:tabs>
        <w:spacing w:line="276" w:lineRule="auto"/>
        <w:ind w:right="415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4"/>
          <w:sz w:val="28"/>
        </w:rPr>
        <w:t xml:space="preserve"> </w:t>
      </w:r>
      <w:r>
        <w:rPr>
          <w:sz w:val="28"/>
        </w:rPr>
        <w:t>делимости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2,</w:t>
      </w:r>
      <w:r>
        <w:rPr>
          <w:spacing w:val="43"/>
          <w:sz w:val="28"/>
        </w:rPr>
        <w:t xml:space="preserve"> </w:t>
      </w:r>
      <w:r>
        <w:rPr>
          <w:sz w:val="28"/>
        </w:rPr>
        <w:t>5,</w:t>
      </w:r>
      <w:r>
        <w:rPr>
          <w:spacing w:val="43"/>
          <w:sz w:val="28"/>
        </w:rPr>
        <w:t xml:space="preserve"> </w:t>
      </w:r>
      <w:r>
        <w:rPr>
          <w:sz w:val="28"/>
        </w:rPr>
        <w:t>3,</w:t>
      </w:r>
      <w:r>
        <w:rPr>
          <w:spacing w:val="44"/>
          <w:sz w:val="28"/>
        </w:rPr>
        <w:t xml:space="preserve"> </w:t>
      </w:r>
      <w:r>
        <w:rPr>
          <w:sz w:val="28"/>
        </w:rPr>
        <w:t>9,</w:t>
      </w:r>
      <w:r>
        <w:rPr>
          <w:spacing w:val="43"/>
          <w:sz w:val="28"/>
        </w:rPr>
        <w:t xml:space="preserve"> </w:t>
      </w:r>
      <w:r>
        <w:rPr>
          <w:sz w:val="28"/>
        </w:rPr>
        <w:t>10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решении несложных задач;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23"/>
          <w:tab w:val="left" w:pos="1724"/>
          <w:tab w:val="left" w:pos="3238"/>
          <w:tab w:val="left" w:pos="4833"/>
          <w:tab w:val="left" w:pos="6797"/>
          <w:tab w:val="left" w:pos="7716"/>
          <w:tab w:val="left" w:pos="8085"/>
          <w:tab w:val="left" w:pos="9908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округление</w:t>
      </w:r>
      <w:r>
        <w:rPr>
          <w:sz w:val="28"/>
        </w:rPr>
        <w:tab/>
        <w:t>рациональных</w:t>
      </w:r>
      <w:r>
        <w:rPr>
          <w:sz w:val="28"/>
        </w:rPr>
        <w:tab/>
        <w:t>чисел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1" w:lineRule="exact"/>
        <w:ind w:left="1553" w:hanging="164"/>
        <w:jc w:val="left"/>
        <w:rPr>
          <w:b/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b/>
          <w:sz w:val="28"/>
        </w:rPr>
        <w:t>.</w:t>
      </w:r>
    </w:p>
    <w:p w:rsidR="004E7696" w:rsidRDefault="00C27CE0">
      <w:pPr>
        <w:pStyle w:val="1"/>
        <w:spacing w:before="48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5"/>
        <w:ind w:left="1553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2"/>
        </w:tabs>
        <w:spacing w:before="48" w:line="278" w:lineRule="auto"/>
        <w:ind w:right="414" w:firstLine="7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3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4E7696" w:rsidRDefault="00C27CE0">
      <w:pPr>
        <w:pStyle w:val="1"/>
        <w:jc w:val="left"/>
      </w:pPr>
      <w:r>
        <w:t>Статистика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2"/>
        <w:ind w:left="1553" w:hanging="16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диаграммы.</w:t>
      </w:r>
    </w:p>
    <w:p w:rsidR="004E7696" w:rsidRDefault="00C27CE0">
      <w:pPr>
        <w:pStyle w:val="1"/>
        <w:spacing w:before="55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50"/>
        </w:tabs>
        <w:spacing w:before="43" w:line="276" w:lineRule="auto"/>
        <w:ind w:right="412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2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строить модель условия задачи (в виде таблицы, схемы, рисунка),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даны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73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осуществлять способ поиска решения задачи, в котором 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 к условию;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задачи;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0"/>
        </w:tabs>
        <w:spacing w:before="47" w:line="278" w:lineRule="auto"/>
        <w:ind w:right="408" w:firstLine="707"/>
        <w:rPr>
          <w:sz w:val="28"/>
        </w:rPr>
      </w:pPr>
      <w:r>
        <w:rPr>
          <w:sz w:val="28"/>
        </w:rPr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 задачи;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8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реки;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по его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9"/>
        </w:tabs>
        <w:spacing w:before="44" w:line="276" w:lineRule="auto"/>
        <w:ind w:right="410" w:firstLine="707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 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ними;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26"/>
        </w:tabs>
        <w:spacing w:before="1" w:line="276" w:lineRule="auto"/>
        <w:ind w:right="404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 величины;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20" w:lineRule="exact"/>
        <w:ind w:left="1553" w:hanging="164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рассуждений.</w:t>
      </w:r>
    </w:p>
    <w:p w:rsidR="004E7696" w:rsidRDefault="00C27CE0">
      <w:pPr>
        <w:pStyle w:val="1"/>
        <w:spacing w:before="83"/>
      </w:pP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28"/>
        </w:tabs>
        <w:spacing w:before="46" w:line="276" w:lineRule="auto"/>
        <w:ind w:right="406" w:firstLine="707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искомых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 (делать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прикидку)</w:t>
      </w:r>
    </w:p>
    <w:p w:rsidR="004E7696" w:rsidRDefault="00C27CE0">
      <w:pPr>
        <w:pStyle w:val="1"/>
        <w:spacing w:before="3" w:line="278" w:lineRule="auto"/>
        <w:ind w:right="5919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06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оперировать на базовом уровне понятиями: фигура, точка, 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 луч, ломаная, угол, многоугольник, треугольник и 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шар.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циркуля.</w:t>
      </w:r>
    </w:p>
    <w:p w:rsidR="004E7696" w:rsidRDefault="00C27CE0">
      <w:pPr>
        <w:pStyle w:val="1"/>
        <w:ind w:left="167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50"/>
        </w:tabs>
        <w:spacing w:before="40" w:line="276" w:lineRule="auto"/>
        <w:ind w:right="410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</w:p>
    <w:p w:rsidR="004E7696" w:rsidRDefault="00C27CE0">
      <w:pPr>
        <w:pStyle w:val="1"/>
        <w:spacing w:before="3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02"/>
        </w:tabs>
        <w:spacing w:before="43" w:line="278" w:lineRule="auto"/>
        <w:ind w:right="411" w:firstLine="707"/>
        <w:rPr>
          <w:sz w:val="28"/>
        </w:rPr>
      </w:pPr>
      <w:r>
        <w:rPr>
          <w:sz w:val="28"/>
        </w:rPr>
        <w:t>выполнять измерение длин, расстояний, величин углов,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вычислять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прямоугольников.</w:t>
      </w:r>
    </w:p>
    <w:p w:rsidR="004E7696" w:rsidRDefault="00C27CE0">
      <w:pPr>
        <w:pStyle w:val="1"/>
        <w:spacing w:before="5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98"/>
        </w:tabs>
        <w:spacing w:before="42" w:line="278" w:lineRule="auto"/>
        <w:ind w:right="411" w:firstLine="707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95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 жизни.</w:t>
      </w:r>
    </w:p>
    <w:p w:rsidR="004E7696" w:rsidRDefault="00C27CE0">
      <w:pPr>
        <w:pStyle w:val="1"/>
        <w:spacing w:before="1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21"/>
        </w:tabs>
        <w:spacing w:before="43" w:line="276" w:lineRule="auto"/>
        <w:ind w:right="411" w:firstLine="707"/>
        <w:rPr>
          <w:sz w:val="28"/>
        </w:rPr>
      </w:pPr>
      <w:r>
        <w:rPr>
          <w:sz w:val="28"/>
        </w:rPr>
        <w:t>описывать отдельные выдающиеся результаты, полученные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 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26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историей.</w:t>
      </w:r>
    </w:p>
    <w:p w:rsidR="004E7696" w:rsidRDefault="00C27CE0">
      <w:pPr>
        <w:pStyle w:val="1"/>
        <w:spacing w:line="276" w:lineRule="auto"/>
        <w:ind w:left="682" w:right="406" w:firstLine="70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 уровнях)</w:t>
      </w:r>
    </w:p>
    <w:p w:rsidR="004E7696" w:rsidRDefault="00C27CE0">
      <w:pPr>
        <w:ind w:left="1390"/>
        <w:jc w:val="both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логики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57"/>
        </w:tabs>
        <w:spacing w:before="42" w:line="276" w:lineRule="auto"/>
        <w:ind w:right="405" w:firstLine="707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пустое,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принадлежность,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52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множеств;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описания.</w:t>
      </w:r>
    </w:p>
    <w:p w:rsidR="004E7696" w:rsidRDefault="00C27CE0">
      <w:pPr>
        <w:pStyle w:val="1"/>
        <w:spacing w:before="8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46"/>
        <w:ind w:left="1553" w:hanging="16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высказывания;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35"/>
        </w:tabs>
        <w:spacing w:before="48" w:line="276" w:lineRule="auto"/>
        <w:ind w:right="412" w:firstLine="707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5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8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логики.</w:t>
      </w:r>
    </w:p>
    <w:p w:rsidR="004E7696" w:rsidRDefault="00C27CE0">
      <w:pPr>
        <w:pStyle w:val="1"/>
        <w:spacing w:before="5"/>
        <w:jc w:val="left"/>
      </w:pPr>
      <w:r>
        <w:t>Числа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82"/>
        </w:tabs>
        <w:spacing w:before="43" w:line="276" w:lineRule="auto"/>
        <w:ind w:right="406" w:firstLine="707"/>
        <w:rPr>
          <w:sz w:val="28"/>
        </w:rPr>
      </w:pPr>
      <w:r>
        <w:rPr>
          <w:sz w:val="28"/>
        </w:rPr>
        <w:t>оперировать понятиями: натуральное число, множество 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 целое число, множество целых чисел, обыкновенная дробь, десятичная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целых,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рациональных;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9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64"/>
        </w:tabs>
        <w:spacing w:before="2" w:line="276" w:lineRule="auto"/>
        <w:ind w:right="409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63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использовать признаки делимости на 2, 4, 8, 5, 3, 6, 9, 10, 11, суммы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делимости;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точностью;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61"/>
        </w:tabs>
        <w:spacing w:before="46" w:line="276" w:lineRule="auto"/>
        <w:ind w:right="413" w:firstLine="707"/>
        <w:rPr>
          <w:sz w:val="28"/>
        </w:rPr>
      </w:pPr>
      <w:r>
        <w:rPr>
          <w:sz w:val="28"/>
        </w:rPr>
        <w:t>упорядочивать числа, записанные в виде обыкновенных и десятичных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дробей;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НОД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НОК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594"/>
        </w:tabs>
        <w:spacing w:before="48" w:line="276" w:lineRule="auto"/>
        <w:ind w:right="406" w:firstLine="707"/>
        <w:rPr>
          <w:sz w:val="28"/>
        </w:rPr>
      </w:pPr>
      <w:r>
        <w:rPr>
          <w:sz w:val="28"/>
        </w:rPr>
        <w:t>оперировать понятием модуль числа, геометрическая 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 числа.</w:t>
      </w:r>
    </w:p>
    <w:p w:rsidR="004E7696" w:rsidRDefault="00C27CE0">
      <w:pPr>
        <w:pStyle w:val="1"/>
        <w:spacing w:before="6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45"/>
          <w:tab w:val="left" w:pos="1746"/>
          <w:tab w:val="left" w:pos="3275"/>
          <w:tab w:val="left" w:pos="4494"/>
          <w:tab w:val="left" w:pos="6572"/>
          <w:tab w:val="left" w:pos="8281"/>
          <w:tab w:val="left" w:pos="8979"/>
        </w:tabs>
        <w:spacing w:before="43" w:line="276" w:lineRule="auto"/>
        <w:ind w:right="410" w:firstLine="707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правила</w:t>
      </w:r>
      <w:r>
        <w:rPr>
          <w:sz w:val="28"/>
        </w:rPr>
        <w:tab/>
        <w:t>приближенных</w:t>
      </w:r>
      <w:r>
        <w:rPr>
          <w:sz w:val="28"/>
        </w:rPr>
        <w:tab/>
        <w:t>вычислений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учебных предметов;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764"/>
          <w:tab w:val="left" w:pos="1765"/>
          <w:tab w:val="left" w:pos="3325"/>
          <w:tab w:val="left" w:pos="4824"/>
          <w:tab w:val="left" w:pos="6525"/>
          <w:tab w:val="left" w:pos="8261"/>
          <w:tab w:val="left" w:pos="8980"/>
        </w:tabs>
        <w:spacing w:line="278" w:lineRule="auto"/>
        <w:ind w:right="408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сравнение</w:t>
      </w:r>
      <w:r>
        <w:rPr>
          <w:sz w:val="28"/>
        </w:rPr>
        <w:tab/>
        <w:t>результатов</w:t>
      </w:r>
      <w:r>
        <w:rPr>
          <w:sz w:val="28"/>
        </w:rPr>
        <w:tab/>
        <w:t>вычислений</w:t>
      </w:r>
      <w:r>
        <w:rPr>
          <w:sz w:val="28"/>
        </w:rPr>
        <w:tab/>
        <w:t>при</w:t>
      </w:r>
      <w:r>
        <w:rPr>
          <w:sz w:val="28"/>
        </w:rPr>
        <w:tab/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приближенных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85"/>
          <w:tab w:val="left" w:pos="1686"/>
          <w:tab w:val="left" w:pos="3175"/>
          <w:tab w:val="left" w:pos="4515"/>
          <w:tab w:val="left" w:pos="6045"/>
          <w:tab w:val="left" w:pos="6397"/>
          <w:tab w:val="left" w:pos="8311"/>
          <w:tab w:val="left" w:pos="9591"/>
        </w:tabs>
        <w:spacing w:line="276" w:lineRule="auto"/>
        <w:ind w:right="412" w:firstLine="7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числовые</w:t>
      </w:r>
      <w:r>
        <w:rPr>
          <w:sz w:val="28"/>
        </w:rPr>
        <w:tab/>
        <w:t>выражения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pacing w:val="126"/>
          <w:sz w:val="28"/>
        </w:rPr>
        <w:t xml:space="preserve"> </w:t>
      </w:r>
      <w:r>
        <w:rPr>
          <w:sz w:val="28"/>
        </w:rPr>
        <w:t>их</w:t>
      </w:r>
      <w:r>
        <w:rPr>
          <w:sz w:val="28"/>
        </w:rPr>
        <w:tab/>
        <w:t>значения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учебных предметов.</w:t>
      </w:r>
    </w:p>
    <w:p w:rsidR="004E7696" w:rsidRDefault="00C27CE0">
      <w:pPr>
        <w:pStyle w:val="1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7696" w:rsidRDefault="00C27CE0" w:rsidP="002D3271">
      <w:pPr>
        <w:pStyle w:val="a4"/>
        <w:numPr>
          <w:ilvl w:val="2"/>
          <w:numId w:val="197"/>
        </w:numPr>
        <w:tabs>
          <w:tab w:val="left" w:pos="1614"/>
        </w:tabs>
        <w:spacing w:before="42" w:line="276" w:lineRule="auto"/>
        <w:ind w:right="407" w:firstLine="707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54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5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53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55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уравнения,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неравенство.</w:t>
      </w:r>
    </w:p>
    <w:p w:rsidR="004E7696" w:rsidRDefault="00C27CE0">
      <w:pPr>
        <w:pStyle w:val="1"/>
        <w:spacing w:before="4"/>
        <w:jc w:val="left"/>
      </w:pPr>
      <w:r>
        <w:lastRenderedPageBreak/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4E7696" w:rsidRDefault="00C27CE0">
      <w:pPr>
        <w:pStyle w:val="a3"/>
        <w:spacing w:before="45" w:line="276" w:lineRule="auto"/>
        <w:jc w:val="left"/>
      </w:pPr>
      <w:r>
        <w:rPr>
          <w:b/>
        </w:rPr>
        <w:t>-</w:t>
      </w:r>
      <w:r>
        <w:rPr>
          <w:b/>
          <w:spacing w:val="15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понятиями:</w:t>
      </w:r>
      <w:r>
        <w:rPr>
          <w:spacing w:val="17"/>
        </w:rPr>
        <w:t xml:space="preserve"> </w:t>
      </w:r>
      <w:r>
        <w:t>столбчатые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круговые</w:t>
      </w:r>
      <w:r>
        <w:rPr>
          <w:spacing w:val="15"/>
        </w:rPr>
        <w:t xml:space="preserve"> </w:t>
      </w:r>
      <w:r>
        <w:t>диаграммы,</w:t>
      </w:r>
      <w:r>
        <w:rPr>
          <w:spacing w:val="15"/>
        </w:rPr>
        <w:t xml:space="preserve"> </w:t>
      </w:r>
      <w:r>
        <w:t>таблицы</w:t>
      </w:r>
      <w:r>
        <w:rPr>
          <w:spacing w:val="-67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среднее арифметическое,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извлекать,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диаграммах;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8"/>
        <w:ind w:left="155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данных.</w:t>
      </w:r>
    </w:p>
    <w:p w:rsidR="004E7696" w:rsidRDefault="00C27CE0">
      <w:pPr>
        <w:pStyle w:val="1"/>
        <w:spacing w:before="83"/>
      </w:pP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50"/>
        </w:tabs>
        <w:spacing w:before="46" w:line="276" w:lineRule="auto"/>
        <w:ind w:right="405" w:firstLine="707"/>
        <w:rPr>
          <w:sz w:val="28"/>
        </w:rPr>
      </w:pP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явлений.</w:t>
      </w:r>
    </w:p>
    <w:p w:rsidR="004E7696" w:rsidRDefault="00C27CE0">
      <w:pPr>
        <w:pStyle w:val="1"/>
        <w:spacing w:before="5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30"/>
        </w:tabs>
        <w:spacing w:before="43" w:line="276" w:lineRule="auto"/>
        <w:ind w:right="411" w:firstLine="70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"/>
          <w:sz w:val="28"/>
        </w:rPr>
        <w:t xml:space="preserve"> </w:t>
      </w:r>
      <w:r>
        <w:rPr>
          <w:sz w:val="28"/>
        </w:rPr>
        <w:t>типов,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7"/>
          <w:sz w:val="28"/>
        </w:rPr>
        <w:t xml:space="preserve"> </w:t>
      </w:r>
      <w:r>
        <w:rPr>
          <w:sz w:val="28"/>
        </w:rPr>
        <w:t>также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6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поисковой 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6"/>
        </w:tabs>
        <w:spacing w:line="276" w:lineRule="auto"/>
        <w:ind w:right="415" w:firstLine="707"/>
        <w:jc w:val="left"/>
        <w:rPr>
          <w:sz w:val="28"/>
        </w:rPr>
      </w:pPr>
      <w:r>
        <w:rPr>
          <w:sz w:val="28"/>
        </w:rPr>
        <w:t>знать и применять оба способа поиска решения задач (от требования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1"/>
          <w:sz w:val="28"/>
        </w:rPr>
        <w:t xml:space="preserve"> </w:t>
      </w:r>
      <w:r>
        <w:rPr>
          <w:sz w:val="28"/>
        </w:rPr>
        <w:t>и 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требованию);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6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граф-схемы;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0"/>
        </w:tabs>
        <w:spacing w:before="43" w:line="278" w:lineRule="auto"/>
        <w:ind w:right="408" w:firstLine="707"/>
        <w:rPr>
          <w:sz w:val="28"/>
        </w:rPr>
      </w:pPr>
      <w:r>
        <w:rPr>
          <w:sz w:val="28"/>
        </w:rPr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 задачи;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63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анализировать всевозможные ситуации взаимного расположения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и изменение их характеристик при совместном движении (скорость,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одном,</w:t>
      </w:r>
      <w:r>
        <w:rPr>
          <w:spacing w:val="-3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68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исследовать всевозможные ситуации при решении задач на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реке,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отсчета;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«на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части»,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842"/>
        </w:tabs>
        <w:spacing w:before="43" w:line="276" w:lineRule="auto"/>
        <w:ind w:right="407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математическую основу) на нахождение части числа и числа по его части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дроби;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70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связывающих три величины (на работу, на покупки, на движение);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 величины и отношения между ними, применять их при решении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</w:p>
    <w:p w:rsidR="004E7696" w:rsidRDefault="00C27CE0">
      <w:pPr>
        <w:pStyle w:val="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59"/>
        </w:tabs>
        <w:spacing w:before="43" w:line="276" w:lineRule="auto"/>
        <w:ind w:right="405" w:firstLine="7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задаче ситуации, отличные от реальных (те, от которых абстрагировались),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 новые ситуации с учетом этих характеристик,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9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решать и конструировать задачи на основе рассмотрения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не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9"/>
        </w:tabs>
        <w:spacing w:before="79" w:line="278" w:lineRule="auto"/>
        <w:ind w:right="414" w:firstLine="70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реке,</w:t>
      </w:r>
      <w:r>
        <w:rPr>
          <w:spacing w:val="49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5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отсчета.</w:t>
      </w:r>
    </w:p>
    <w:p w:rsidR="004E7696" w:rsidRDefault="00C27CE0">
      <w:pPr>
        <w:pStyle w:val="1"/>
        <w:spacing w:line="276" w:lineRule="auto"/>
        <w:ind w:right="5914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92"/>
          <w:tab w:val="left" w:pos="1693"/>
          <w:tab w:val="left" w:pos="3139"/>
          <w:tab w:val="left" w:pos="5505"/>
          <w:tab w:val="left" w:pos="5864"/>
          <w:tab w:val="left" w:pos="8116"/>
          <w:tab w:val="left" w:pos="9895"/>
        </w:tabs>
        <w:spacing w:line="276" w:lineRule="auto"/>
        <w:ind w:right="408" w:firstLine="707"/>
        <w:jc w:val="left"/>
        <w:rPr>
          <w:sz w:val="28"/>
        </w:rPr>
      </w:pPr>
      <w:r>
        <w:rPr>
          <w:sz w:val="28"/>
        </w:rPr>
        <w:t>извлекать,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и</w:t>
      </w:r>
      <w:r>
        <w:rPr>
          <w:sz w:val="28"/>
        </w:rPr>
        <w:tab/>
        <w:t>преобразовывать</w:t>
      </w:r>
      <w:r>
        <w:rPr>
          <w:sz w:val="28"/>
        </w:rPr>
        <w:tab/>
        <w:t>информацию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фигурах,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на чертежах;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85"/>
        </w:tabs>
        <w:spacing w:line="276" w:lineRule="auto"/>
        <w:ind w:right="414" w:firstLine="707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изучаемые</w:t>
      </w:r>
      <w:r>
        <w:rPr>
          <w:spacing w:val="29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руки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8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инструментов.</w:t>
      </w:r>
    </w:p>
    <w:p w:rsidR="004E7696" w:rsidRDefault="00C27CE0">
      <w:pPr>
        <w:pStyle w:val="1"/>
        <w:jc w:val="left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2"/>
        </w:tabs>
        <w:spacing w:before="43" w:line="276" w:lineRule="auto"/>
        <w:ind w:right="411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3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42"/>
          <w:sz w:val="28"/>
        </w:rPr>
        <w:t xml:space="preserve"> </w:t>
      </w:r>
      <w:r>
        <w:rPr>
          <w:sz w:val="28"/>
        </w:rPr>
        <w:t>длин,</w:t>
      </w:r>
      <w:r>
        <w:rPr>
          <w:spacing w:val="43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4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44"/>
          <w:sz w:val="28"/>
        </w:rPr>
        <w:t xml:space="preserve"> </w:t>
      </w:r>
      <w:r>
        <w:rPr>
          <w:sz w:val="28"/>
        </w:rPr>
        <w:t>углов,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860"/>
          <w:tab w:val="left" w:pos="1861"/>
          <w:tab w:val="left" w:pos="3489"/>
          <w:tab w:val="left" w:pos="4925"/>
          <w:tab w:val="left" w:pos="7476"/>
          <w:tab w:val="left" w:pos="9113"/>
        </w:tabs>
        <w:spacing w:before="2" w:line="276" w:lineRule="auto"/>
        <w:ind w:right="413" w:firstLine="707"/>
        <w:jc w:val="left"/>
        <w:rPr>
          <w:sz w:val="28"/>
        </w:rPr>
      </w:pPr>
      <w:r>
        <w:rPr>
          <w:sz w:val="28"/>
        </w:rPr>
        <w:t>вычислять</w:t>
      </w:r>
      <w:r>
        <w:rPr>
          <w:sz w:val="28"/>
        </w:rPr>
        <w:tab/>
        <w:t>площади</w:t>
      </w:r>
      <w:r>
        <w:rPr>
          <w:sz w:val="28"/>
        </w:rPr>
        <w:tab/>
        <w:t>прямоугольников,</w:t>
      </w:r>
      <w:r>
        <w:rPr>
          <w:sz w:val="28"/>
        </w:rPr>
        <w:tab/>
        <w:t>квадратов,</w:t>
      </w:r>
      <w:r>
        <w:rPr>
          <w:sz w:val="28"/>
        </w:rPr>
        <w:tab/>
      </w:r>
      <w:r>
        <w:rPr>
          <w:spacing w:val="-1"/>
          <w:sz w:val="28"/>
        </w:rPr>
        <w:t>объемы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параллелепипедов,</w:t>
      </w:r>
      <w:r>
        <w:rPr>
          <w:spacing w:val="-1"/>
          <w:sz w:val="28"/>
        </w:rPr>
        <w:t xml:space="preserve"> </w:t>
      </w:r>
      <w:r>
        <w:rPr>
          <w:sz w:val="28"/>
        </w:rPr>
        <w:t>кубов.</w:t>
      </w:r>
    </w:p>
    <w:p w:rsidR="004E7696" w:rsidRDefault="00C27CE0">
      <w:pPr>
        <w:pStyle w:val="1"/>
        <w:spacing w:before="3"/>
        <w:ind w:left="181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97"/>
          <w:tab w:val="left" w:pos="1698"/>
          <w:tab w:val="left" w:pos="3165"/>
          <w:tab w:val="left" w:pos="4709"/>
          <w:tab w:val="left" w:pos="5198"/>
          <w:tab w:val="left" w:pos="6645"/>
          <w:tab w:val="left" w:pos="6990"/>
          <w:tab w:val="left" w:pos="8732"/>
        </w:tabs>
        <w:spacing w:before="43" w:line="278" w:lineRule="auto"/>
        <w:ind w:right="411" w:firstLine="707"/>
        <w:jc w:val="left"/>
        <w:rPr>
          <w:sz w:val="28"/>
        </w:rPr>
      </w:pPr>
      <w:r>
        <w:rPr>
          <w:sz w:val="28"/>
        </w:rPr>
        <w:t>вычислять</w:t>
      </w:r>
      <w:r>
        <w:rPr>
          <w:sz w:val="28"/>
        </w:rPr>
        <w:tab/>
        <w:t>расстояния</w:t>
      </w:r>
      <w:r>
        <w:rPr>
          <w:sz w:val="28"/>
        </w:rPr>
        <w:tab/>
        <w:t>на</w:t>
      </w:r>
      <w:r>
        <w:rPr>
          <w:sz w:val="28"/>
        </w:rPr>
        <w:tab/>
        <w:t>местности</w:t>
      </w:r>
      <w:r>
        <w:rPr>
          <w:sz w:val="28"/>
        </w:rPr>
        <w:tab/>
        <w:t>в</w:t>
      </w:r>
      <w:r>
        <w:rPr>
          <w:sz w:val="28"/>
        </w:rPr>
        <w:tab/>
        <w:t>стандартных</w:t>
      </w:r>
      <w:r>
        <w:rPr>
          <w:sz w:val="28"/>
        </w:rPr>
        <w:tab/>
      </w:r>
      <w:r>
        <w:rPr>
          <w:spacing w:val="-1"/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прямоугольной 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объемы комнат;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47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4E7696" w:rsidRDefault="00C27CE0">
      <w:pPr>
        <w:pStyle w:val="1"/>
        <w:spacing w:before="49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59"/>
          <w:tab w:val="left" w:pos="1760"/>
          <w:tab w:val="left" w:pos="3989"/>
          <w:tab w:val="left" w:pos="4939"/>
          <w:tab w:val="left" w:pos="6767"/>
          <w:tab w:val="left" w:pos="8572"/>
          <w:tab w:val="left" w:pos="8979"/>
        </w:tabs>
        <w:spacing w:before="43" w:line="276" w:lineRule="auto"/>
        <w:ind w:right="411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вклад</w:t>
      </w:r>
      <w:r>
        <w:rPr>
          <w:sz w:val="28"/>
        </w:rPr>
        <w:tab/>
        <w:t>выдающихся</w:t>
      </w:r>
      <w:r>
        <w:rPr>
          <w:sz w:val="28"/>
        </w:rPr>
        <w:tab/>
        <w:t>математиков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</w:t>
      </w:r>
    </w:p>
    <w:p w:rsidR="004E7696" w:rsidRDefault="00C27CE0">
      <w:pPr>
        <w:pStyle w:val="1"/>
        <w:spacing w:before="6" w:line="276" w:lineRule="auto"/>
        <w:ind w:left="682" w:right="405" w:firstLine="707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</w:t>
      </w:r>
    </w:p>
    <w:p w:rsidR="004E7696" w:rsidRDefault="00C27CE0">
      <w:pPr>
        <w:spacing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логики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54"/>
        </w:tabs>
        <w:spacing w:before="46" w:line="276" w:lineRule="auto"/>
        <w:ind w:right="406" w:firstLine="707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z w:val="28"/>
          <w:vertAlign w:val="super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подмножество,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принадлежность;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47"/>
        </w:tabs>
        <w:spacing w:before="50" w:line="276" w:lineRule="auto"/>
        <w:ind w:right="411" w:firstLine="707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пересечение,</w:t>
      </w:r>
      <w:r>
        <w:rPr>
          <w:spacing w:val="18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подмножество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6"/>
        </w:tabs>
        <w:spacing w:line="276" w:lineRule="auto"/>
        <w:ind w:right="407" w:firstLine="707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аксиома,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теорема,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доказательство;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81"/>
        </w:tabs>
        <w:spacing w:line="276" w:lineRule="auto"/>
        <w:ind w:right="416" w:firstLine="707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высказываний.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8E0FE2">
      <w:pPr>
        <w:pStyle w:val="a3"/>
        <w:spacing w:before="9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154305</wp:posOffset>
                </wp:positionV>
                <wp:extent cx="1828800" cy="8890"/>
                <wp:effectExtent l="0" t="0" r="0" b="0"/>
                <wp:wrapTopAndBottom/>
                <wp:docPr id="151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EC68" id="Rectangle 202" o:spid="_x0000_s1026" style="position:absolute;margin-left:85.1pt;margin-top:12.1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/nWeAIAAP0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4E7696" w:rsidRDefault="00C27CE0">
      <w:pPr>
        <w:pStyle w:val="1"/>
        <w:spacing w:before="8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54"/>
        </w:tabs>
        <w:spacing w:before="46" w:line="276" w:lineRule="auto"/>
        <w:ind w:right="413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4E7696" w:rsidRDefault="00C27CE0">
      <w:pPr>
        <w:pStyle w:val="1"/>
        <w:spacing w:before="5"/>
        <w:jc w:val="left"/>
      </w:pPr>
      <w:r>
        <w:t>Числа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0"/>
        </w:tabs>
        <w:spacing w:before="43" w:line="276" w:lineRule="auto"/>
        <w:ind w:right="411" w:firstLine="707"/>
        <w:rPr>
          <w:sz w:val="28"/>
        </w:rPr>
      </w:pPr>
      <w:r>
        <w:rPr>
          <w:sz w:val="28"/>
        </w:rPr>
        <w:t>оперировать на базовом уровне понятиями: натуральное число, 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корень;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вычислений;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9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использовать признаки делимости на 2, 5, 3, 9, 10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решении несложных задач;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2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35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1"/>
        <w:ind w:left="1553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числа.</w:t>
      </w:r>
    </w:p>
    <w:p w:rsidR="004E7696" w:rsidRDefault="00C27CE0">
      <w:pPr>
        <w:pStyle w:val="1"/>
        <w:spacing w:before="52" w:line="278" w:lineRule="auto"/>
        <w:ind w:right="1715"/>
        <w:jc w:val="left"/>
      </w:pPr>
      <w:r>
        <w:t>В повседневной жизни и при изучении других предметов:</w:t>
      </w:r>
      <w:r>
        <w:rPr>
          <w:spacing w:val="-67"/>
        </w:rPr>
        <w:t xml:space="preserve"> </w:t>
      </w:r>
      <w:r>
        <w:t>Тождественные</w:t>
      </w:r>
      <w:r>
        <w:rPr>
          <w:spacing w:val="-1"/>
        </w:rPr>
        <w:t xml:space="preserve"> </w:t>
      </w:r>
      <w:r>
        <w:t>преобразования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12" w:lineRule="exact"/>
        <w:ind w:left="155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8"/>
        <w:ind w:left="1553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2"/>
        </w:tabs>
        <w:spacing w:before="50" w:line="276" w:lineRule="auto"/>
        <w:ind w:right="414" w:firstLine="707"/>
        <w:rPr>
          <w:sz w:val="28"/>
        </w:rPr>
      </w:pPr>
      <w:r>
        <w:rPr>
          <w:sz w:val="28"/>
        </w:rPr>
        <w:t>составлять числовые выражения при решении практических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69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целым отрицательным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показателем;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0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выполнять несложные преобразования целых выражений: 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подобные слагаемые;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35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</w:t>
      </w:r>
      <w:r>
        <w:rPr>
          <w:spacing w:val="1"/>
          <w:sz w:val="28"/>
        </w:rPr>
        <w:t xml:space="preserve"> </w:t>
      </w:r>
      <w:r>
        <w:rPr>
          <w:sz w:val="28"/>
        </w:rPr>
        <w:t>суммы,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 разности, разность квадратов) для упрощения вычислений 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4"/>
        </w:tabs>
        <w:spacing w:line="278" w:lineRule="auto"/>
        <w:ind w:right="408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3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3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34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выражений с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квадратными корнями.</w:t>
      </w:r>
    </w:p>
    <w:p w:rsidR="004E7696" w:rsidRDefault="00C27CE0">
      <w:pPr>
        <w:pStyle w:val="1"/>
        <w:spacing w:line="321" w:lineRule="exac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2"/>
        <w:ind w:left="1553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83"/>
        <w:ind w:left="1553"/>
      </w:pPr>
      <w:r w:rsidRPr="00E41E2E">
        <w:rPr>
          <w:sz w:val="28"/>
        </w:rPr>
        <w:t>оперировать</w:t>
      </w:r>
      <w:r w:rsidRPr="00E41E2E">
        <w:rPr>
          <w:spacing w:val="-5"/>
          <w:sz w:val="28"/>
        </w:rPr>
        <w:t xml:space="preserve"> </w:t>
      </w:r>
      <w:r w:rsidRPr="00E41E2E">
        <w:rPr>
          <w:sz w:val="28"/>
        </w:rPr>
        <w:t>на</w:t>
      </w:r>
      <w:r w:rsidRPr="00E41E2E">
        <w:rPr>
          <w:spacing w:val="-4"/>
          <w:sz w:val="28"/>
        </w:rPr>
        <w:t xml:space="preserve"> </w:t>
      </w:r>
      <w:r w:rsidRPr="00E41E2E">
        <w:rPr>
          <w:sz w:val="28"/>
        </w:rPr>
        <w:t>базовом</w:t>
      </w:r>
      <w:r w:rsidRPr="00E41E2E">
        <w:rPr>
          <w:spacing w:val="-3"/>
          <w:sz w:val="28"/>
        </w:rPr>
        <w:t xml:space="preserve"> </w:t>
      </w:r>
      <w:r w:rsidRPr="00E41E2E">
        <w:rPr>
          <w:sz w:val="28"/>
        </w:rPr>
        <w:t>уровне</w:t>
      </w:r>
      <w:r w:rsidRPr="00E41E2E">
        <w:rPr>
          <w:spacing w:val="-2"/>
          <w:sz w:val="28"/>
        </w:rPr>
        <w:t xml:space="preserve"> </w:t>
      </w:r>
      <w:r w:rsidRPr="00E41E2E">
        <w:rPr>
          <w:sz w:val="28"/>
        </w:rPr>
        <w:t>понятием</w:t>
      </w:r>
      <w:r w:rsidRPr="00E41E2E">
        <w:rPr>
          <w:spacing w:val="2"/>
          <w:sz w:val="28"/>
        </w:rPr>
        <w:t xml:space="preserve"> </w:t>
      </w:r>
      <w:r w:rsidRPr="00E41E2E">
        <w:rPr>
          <w:sz w:val="28"/>
        </w:rPr>
        <w:t>«стандартная</w:t>
      </w:r>
      <w:r w:rsidRPr="00E41E2E">
        <w:rPr>
          <w:spacing w:val="-2"/>
          <w:sz w:val="28"/>
        </w:rPr>
        <w:t xml:space="preserve"> </w:t>
      </w:r>
      <w:r w:rsidRPr="00E41E2E">
        <w:rPr>
          <w:sz w:val="28"/>
        </w:rPr>
        <w:t>запись</w:t>
      </w:r>
      <w:r w:rsidRPr="00E41E2E">
        <w:rPr>
          <w:spacing w:val="-4"/>
          <w:sz w:val="28"/>
        </w:rPr>
        <w:t xml:space="preserve"> </w:t>
      </w:r>
      <w:r w:rsidRPr="00E41E2E">
        <w:rPr>
          <w:sz w:val="28"/>
        </w:rPr>
        <w:t>числа».</w:t>
      </w:r>
      <w:r>
        <w:t>Уравнения</w:t>
      </w:r>
      <w:r w:rsidRPr="00E41E2E">
        <w:rPr>
          <w:spacing w:val="-3"/>
        </w:rPr>
        <w:t xml:space="preserve"> </w:t>
      </w:r>
      <w:r>
        <w:t>и</w:t>
      </w:r>
      <w:r w:rsidRPr="00E41E2E">
        <w:rPr>
          <w:spacing w:val="-2"/>
        </w:rPr>
        <w:t xml:space="preserve"> </w:t>
      </w:r>
      <w:r>
        <w:t>неравенства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66"/>
        </w:tabs>
        <w:spacing w:before="46" w:line="276" w:lineRule="auto"/>
        <w:ind w:right="404" w:firstLine="707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неравенства;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3"/>
        </w:tabs>
        <w:ind w:left="1622" w:hanging="233"/>
        <w:rPr>
          <w:sz w:val="28"/>
        </w:rPr>
      </w:pPr>
      <w:r>
        <w:rPr>
          <w:sz w:val="28"/>
        </w:rPr>
        <w:t>справедливость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8"/>
        </w:tabs>
        <w:spacing w:before="48" w:line="276" w:lineRule="auto"/>
        <w:ind w:right="411" w:firstLine="707"/>
        <w:rPr>
          <w:sz w:val="28"/>
        </w:rPr>
      </w:pPr>
      <w:r>
        <w:rPr>
          <w:sz w:val="28"/>
        </w:rPr>
        <w:t>решать</w:t>
      </w:r>
      <w:r>
        <w:rPr>
          <w:spacing w:val="2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2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21"/>
          <w:sz w:val="28"/>
        </w:rPr>
        <w:t xml:space="preserve"> </w:t>
      </w:r>
      <w:r>
        <w:rPr>
          <w:sz w:val="28"/>
        </w:rPr>
        <w:t>неравенства,</w:t>
      </w:r>
      <w:r>
        <w:rPr>
          <w:spacing w:val="21"/>
          <w:sz w:val="28"/>
        </w:rPr>
        <w:t xml:space="preserve"> </w:t>
      </w:r>
      <w:r>
        <w:rPr>
          <w:sz w:val="28"/>
        </w:rPr>
        <w:t>сводящиеся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линейным;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67"/>
        </w:tabs>
        <w:spacing w:before="50" w:line="276" w:lineRule="auto"/>
        <w:ind w:right="408" w:firstLine="707"/>
        <w:rPr>
          <w:sz w:val="28"/>
        </w:rPr>
      </w:pPr>
      <w:r>
        <w:rPr>
          <w:sz w:val="28"/>
        </w:rPr>
        <w:t>проверять,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(неравенства);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90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изображать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прямой.</w:t>
      </w:r>
    </w:p>
    <w:p w:rsidR="004E7696" w:rsidRDefault="00C27CE0">
      <w:pPr>
        <w:pStyle w:val="1"/>
        <w:spacing w:before="5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90"/>
        </w:tabs>
        <w:spacing w:before="43" w:line="278" w:lineRule="auto"/>
        <w:ind w:right="411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предметах.</w:t>
      </w:r>
    </w:p>
    <w:p w:rsidR="004E7696" w:rsidRDefault="00C27CE0">
      <w:pPr>
        <w:pStyle w:val="1"/>
        <w:spacing w:line="321" w:lineRule="exact"/>
        <w:jc w:val="left"/>
      </w:pPr>
      <w:r>
        <w:t>Функции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3"/>
        <w:ind w:left="1553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42"/>
        </w:tabs>
        <w:spacing w:before="47" w:line="278" w:lineRule="auto"/>
        <w:ind w:right="412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ситуациях;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6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определять положение точки по ее координатам, координаты точки по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координатной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6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по графику находить область определения, множество значений, нули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знакопостоянства,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наибольшее и</w:t>
      </w:r>
      <w:r>
        <w:rPr>
          <w:spacing w:val="-1"/>
          <w:sz w:val="28"/>
        </w:rPr>
        <w:t xml:space="preserve"> </w:t>
      </w:r>
      <w:r>
        <w:rPr>
          <w:sz w:val="28"/>
        </w:rPr>
        <w:t>наименьшее значения функции;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0" w:lineRule="exact"/>
        <w:ind w:left="1553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7"/>
        </w:tabs>
        <w:spacing w:before="46" w:line="276" w:lineRule="auto"/>
        <w:ind w:right="412" w:firstLine="707"/>
        <w:jc w:val="left"/>
        <w:rPr>
          <w:sz w:val="28"/>
        </w:rPr>
      </w:pPr>
      <w:r>
        <w:rPr>
          <w:sz w:val="28"/>
        </w:rPr>
        <w:t>проверять,</w:t>
      </w:r>
      <w:r>
        <w:rPr>
          <w:spacing w:val="3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ли</w:t>
      </w:r>
      <w:r>
        <w:rPr>
          <w:spacing w:val="38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39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3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(линейной,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квадратичной,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пропорциональности);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38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приближенные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8"/>
          <w:sz w:val="28"/>
        </w:rPr>
        <w:t xml:space="preserve"> </w:t>
      </w:r>
      <w:r>
        <w:rPr>
          <w:sz w:val="28"/>
        </w:rPr>
        <w:t>точки</w:t>
      </w:r>
      <w:r>
        <w:rPr>
          <w:spacing w:val="8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76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7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48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прогрессия, геометрическая прогрессия;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4"/>
        </w:tabs>
        <w:spacing w:line="278" w:lineRule="auto"/>
        <w:ind w:right="415" w:firstLine="70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прогрессии,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7"/>
          <w:sz w:val="28"/>
        </w:rPr>
        <w:t xml:space="preserve"> </w:t>
      </w:r>
      <w:r>
        <w:rPr>
          <w:sz w:val="28"/>
        </w:rPr>
        <w:t>ответ</w:t>
      </w:r>
      <w:r>
        <w:rPr>
          <w:spacing w:val="38"/>
          <w:sz w:val="28"/>
        </w:rPr>
        <w:t xml:space="preserve"> </w:t>
      </w:r>
      <w:r>
        <w:rPr>
          <w:sz w:val="28"/>
        </w:rPr>
        <w:t>может</w:t>
      </w:r>
      <w:r>
        <w:rPr>
          <w:spacing w:val="36"/>
          <w:sz w:val="28"/>
        </w:rPr>
        <w:t xml:space="preserve"> </w:t>
      </w:r>
      <w:r>
        <w:rPr>
          <w:sz w:val="28"/>
        </w:rPr>
        <w:t>быть</w:t>
      </w:r>
      <w:r>
        <w:rPr>
          <w:spacing w:val="37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подсчетом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формул.</w:t>
      </w:r>
    </w:p>
    <w:p w:rsidR="004E7696" w:rsidRDefault="00C27CE0">
      <w:pPr>
        <w:pStyle w:val="1"/>
        <w:spacing w:line="321" w:lineRule="exact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85"/>
          <w:tab w:val="left" w:pos="1686"/>
          <w:tab w:val="left" w:pos="3476"/>
          <w:tab w:val="left" w:pos="4676"/>
          <w:tab w:val="left" w:pos="6011"/>
          <w:tab w:val="left" w:pos="7438"/>
          <w:tab w:val="left" w:pos="7790"/>
          <w:tab w:val="left" w:pos="9620"/>
        </w:tabs>
        <w:spacing w:before="36" w:line="276" w:lineRule="auto"/>
        <w:ind w:right="411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графики</w:t>
      </w:r>
      <w:r>
        <w:rPr>
          <w:sz w:val="28"/>
        </w:rPr>
        <w:tab/>
        <w:t>реальных</w:t>
      </w:r>
      <w:r>
        <w:rPr>
          <w:sz w:val="28"/>
        </w:rPr>
        <w:tab/>
        <w:t>процессов</w:t>
      </w:r>
      <w:r>
        <w:rPr>
          <w:sz w:val="28"/>
        </w:rPr>
        <w:tab/>
        <w:t>и</w:t>
      </w:r>
      <w:r>
        <w:rPr>
          <w:sz w:val="28"/>
        </w:rPr>
        <w:tab/>
        <w:t>зависимостей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42"/>
          <w:sz w:val="28"/>
        </w:rPr>
        <w:t xml:space="preserve"> </w:t>
      </w:r>
      <w:r>
        <w:rPr>
          <w:sz w:val="28"/>
        </w:rPr>
        <w:t>(наибольшие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42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промежутки</w:t>
      </w:r>
    </w:p>
    <w:p w:rsidR="004E7696" w:rsidRDefault="00C27CE0">
      <w:pPr>
        <w:pStyle w:val="a3"/>
        <w:spacing w:before="79" w:line="278" w:lineRule="auto"/>
        <w:ind w:right="403" w:firstLine="0"/>
        <w:jc w:val="left"/>
      </w:pPr>
      <w:r>
        <w:t>возрастания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убывания,</w:t>
      </w:r>
      <w:r>
        <w:rPr>
          <w:spacing w:val="15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положительных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</w:t>
      </w:r>
      <w:r>
        <w:rPr>
          <w:spacing w:val="15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и т.п.);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2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5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3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ее</w:t>
      </w:r>
      <w:r>
        <w:rPr>
          <w:spacing w:val="3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4E7696" w:rsidRDefault="00C27CE0">
      <w:pPr>
        <w:pStyle w:val="1"/>
        <w:jc w:val="left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8"/>
        </w:tabs>
        <w:spacing w:before="43" w:line="276" w:lineRule="auto"/>
        <w:ind w:right="411" w:firstLine="707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характеристиках,</w:t>
      </w:r>
      <w:r>
        <w:rPr>
          <w:spacing w:val="19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случайного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85"/>
          <w:tab w:val="left" w:pos="1686"/>
          <w:tab w:val="left" w:pos="2743"/>
          <w:tab w:val="left" w:pos="4387"/>
          <w:tab w:val="left" w:pos="6471"/>
          <w:tab w:val="left" w:pos="7467"/>
          <w:tab w:val="left" w:pos="9884"/>
        </w:tabs>
        <w:spacing w:line="278" w:lineRule="auto"/>
        <w:ind w:right="409" w:firstLine="707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простейшие</w:t>
      </w:r>
      <w:r>
        <w:rPr>
          <w:sz w:val="28"/>
        </w:rPr>
        <w:tab/>
        <w:t>комбинаторные</w:t>
      </w:r>
      <w:r>
        <w:rPr>
          <w:sz w:val="28"/>
        </w:rPr>
        <w:tab/>
        <w:t>задачи</w:t>
      </w:r>
      <w:r>
        <w:rPr>
          <w:sz w:val="28"/>
        </w:rPr>
        <w:tab/>
        <w:t>методом</w:t>
      </w:r>
      <w:r>
        <w:rPr>
          <w:spacing w:val="125"/>
          <w:sz w:val="28"/>
        </w:rPr>
        <w:t xml:space="preserve"> </w:t>
      </w:r>
      <w:r>
        <w:rPr>
          <w:sz w:val="28"/>
        </w:rPr>
        <w:t>прямого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организованного перебора;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17" w:lineRule="exact"/>
        <w:ind w:left="1553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графиков;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3"/>
        </w:tabs>
        <w:spacing w:before="47" w:line="278" w:lineRule="auto"/>
        <w:ind w:right="410" w:firstLine="707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6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6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виде</w:t>
      </w:r>
      <w:r>
        <w:rPr>
          <w:spacing w:val="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63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21"/>
          <w:tab w:val="left" w:pos="1722"/>
          <w:tab w:val="left" w:pos="3297"/>
          <w:tab w:val="left" w:pos="4683"/>
          <w:tab w:val="left" w:pos="6755"/>
          <w:tab w:val="left" w:pos="8875"/>
        </w:tabs>
        <w:spacing w:line="276" w:lineRule="auto"/>
        <w:ind w:right="407" w:firstLine="70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основные</w:t>
      </w:r>
      <w:r>
        <w:rPr>
          <w:sz w:val="28"/>
        </w:rPr>
        <w:tab/>
        <w:t>статистические</w:t>
      </w:r>
      <w:r>
        <w:rPr>
          <w:sz w:val="28"/>
        </w:rPr>
        <w:tab/>
        <w:t>характеристики</w:t>
      </w:r>
      <w:r>
        <w:rPr>
          <w:sz w:val="28"/>
        </w:rPr>
        <w:tab/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наборов;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62"/>
        </w:tabs>
        <w:spacing w:before="45" w:line="276" w:lineRule="auto"/>
        <w:ind w:right="410" w:firstLine="707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роли</w:t>
      </w:r>
      <w:r>
        <w:rPr>
          <w:spacing w:val="3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6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37"/>
          <w:sz w:val="28"/>
        </w:rPr>
        <w:t xml:space="preserve"> </w:t>
      </w:r>
      <w:r>
        <w:rPr>
          <w:sz w:val="28"/>
        </w:rPr>
        <w:t>чисел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явлениях.</w:t>
      </w:r>
    </w:p>
    <w:p w:rsidR="004E7696" w:rsidRDefault="00C27CE0">
      <w:pPr>
        <w:pStyle w:val="1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3"/>
        <w:ind w:left="155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перебора;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97"/>
          <w:tab w:val="left" w:pos="1798"/>
          <w:tab w:val="left" w:pos="2815"/>
          <w:tab w:val="left" w:pos="4875"/>
          <w:tab w:val="left" w:pos="5330"/>
          <w:tab w:val="left" w:pos="6213"/>
          <w:tab w:val="left" w:pos="8027"/>
          <w:tab w:val="left" w:pos="9883"/>
        </w:tabs>
        <w:spacing w:before="50" w:line="276" w:lineRule="auto"/>
        <w:ind w:right="410" w:firstLine="707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z w:val="28"/>
        </w:rPr>
        <w:tab/>
        <w:t>практически</w:t>
      </w:r>
      <w:r>
        <w:rPr>
          <w:sz w:val="28"/>
        </w:rPr>
        <w:tab/>
        <w:t>достоверных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маловероятных событий;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2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реального явления;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6"/>
        </w:tabs>
        <w:spacing w:line="276" w:lineRule="auto"/>
        <w:ind w:right="407" w:firstLine="70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4E7696" w:rsidRDefault="00C27CE0">
      <w:pPr>
        <w:pStyle w:val="1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48"/>
        </w:tabs>
        <w:spacing w:before="42" w:line="276" w:lineRule="auto"/>
        <w:ind w:right="412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8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строить модель условия задачи (в виде таблицы, схемы, рисунка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уравнения), в которой даны значения двух из трех взаимосвязанных величин,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решения задачи;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осуществлять способ поиска решения задачи, в котором 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 к условию;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1"/>
        <w:ind w:left="1553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задачи;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8"/>
        <w:ind w:left="1553"/>
        <w:rPr>
          <w:sz w:val="28"/>
        </w:rPr>
      </w:pPr>
      <w:r>
        <w:rPr>
          <w:sz w:val="28"/>
        </w:rPr>
        <w:lastRenderedPageBreak/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0"/>
        </w:tabs>
        <w:spacing w:before="47" w:line="276" w:lineRule="auto"/>
        <w:ind w:right="406" w:firstLine="707"/>
        <w:rPr>
          <w:sz w:val="28"/>
        </w:rPr>
      </w:pPr>
      <w:r>
        <w:rPr>
          <w:sz w:val="28"/>
        </w:rPr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 задачи;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8"/>
        </w:tabs>
        <w:spacing w:before="79" w:line="278" w:lineRule="auto"/>
        <w:ind w:right="412" w:firstLine="707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реки;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по его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9"/>
        </w:tabs>
        <w:spacing w:before="47" w:line="276" w:lineRule="auto"/>
        <w:ind w:right="409" w:firstLine="707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 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6"/>
        </w:tabs>
        <w:spacing w:before="1" w:line="276" w:lineRule="auto"/>
        <w:ind w:right="414" w:firstLine="707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1"/>
        <w:ind w:left="1553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рассуждений.</w:t>
      </w:r>
    </w:p>
    <w:p w:rsidR="004E7696" w:rsidRDefault="00C27CE0">
      <w:pPr>
        <w:pStyle w:val="1"/>
        <w:spacing w:before="5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4"/>
        </w:tabs>
        <w:spacing w:before="43" w:line="278" w:lineRule="auto"/>
        <w:ind w:right="412" w:firstLine="707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3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35"/>
          <w:sz w:val="28"/>
        </w:rPr>
        <w:t xml:space="preserve"> </w:t>
      </w:r>
      <w:r>
        <w:rPr>
          <w:sz w:val="28"/>
        </w:rPr>
        <w:t>искомых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 (делать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прикидку).</w:t>
      </w:r>
    </w:p>
    <w:p w:rsidR="004E7696" w:rsidRDefault="00C27CE0">
      <w:pPr>
        <w:pStyle w:val="1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3"/>
        <w:ind w:left="1553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 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6"/>
        </w:tabs>
        <w:spacing w:before="47" w:line="278" w:lineRule="auto"/>
        <w:ind w:right="412" w:firstLine="707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фигурах,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61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задач</w:t>
      </w:r>
      <w:r>
        <w:rPr>
          <w:spacing w:val="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факты,</w:t>
      </w:r>
      <w:r>
        <w:rPr>
          <w:spacing w:val="4"/>
          <w:sz w:val="28"/>
        </w:rPr>
        <w:t xml:space="preserve"> </w:t>
      </w:r>
      <w:r>
        <w:rPr>
          <w:sz w:val="28"/>
        </w:rPr>
        <w:t>если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явной форме;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7"/>
        </w:tabs>
        <w:spacing w:line="278" w:lineRule="auto"/>
        <w:ind w:right="407" w:firstLine="70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3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алгоритмам.</w:t>
      </w:r>
    </w:p>
    <w:p w:rsidR="004E7696" w:rsidRDefault="00C27CE0">
      <w:pPr>
        <w:pStyle w:val="1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9"/>
        </w:tabs>
        <w:spacing w:before="37" w:line="276" w:lineRule="auto"/>
        <w:ind w:right="412" w:firstLine="707"/>
        <w:rPr>
          <w:sz w:val="28"/>
        </w:rPr>
      </w:pPr>
      <w:r>
        <w:rPr>
          <w:sz w:val="28"/>
        </w:rPr>
        <w:t>использовать свойства геометрических фигур для решения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возникающих в ситуациях повседневной жизни, задач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4E7696" w:rsidRDefault="00C27CE0">
      <w:pPr>
        <w:pStyle w:val="1"/>
        <w:spacing w:before="5"/>
        <w:jc w:val="left"/>
      </w:pPr>
      <w:r>
        <w:t>Отношения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3"/>
        </w:tabs>
        <w:spacing w:before="43" w:line="276" w:lineRule="auto"/>
        <w:ind w:right="411" w:firstLine="707"/>
        <w:rPr>
          <w:sz w:val="28"/>
        </w:rPr>
      </w:pPr>
      <w:r>
        <w:rPr>
          <w:sz w:val="28"/>
        </w:rPr>
        <w:t>Оперировать на базовом уровне понятиями: равенство фигур, 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проекция.</w:t>
      </w:r>
    </w:p>
    <w:p w:rsidR="004E7696" w:rsidRDefault="00C27CE0">
      <w:pPr>
        <w:pStyle w:val="1"/>
        <w:spacing w:before="7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822"/>
        </w:tabs>
        <w:spacing w:before="43" w:line="276" w:lineRule="auto"/>
        <w:ind w:right="408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1"/>
        <w:spacing w:before="4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94"/>
        </w:tabs>
        <w:spacing w:before="45" w:line="276" w:lineRule="auto"/>
        <w:ind w:right="412" w:firstLine="707"/>
        <w:rPr>
          <w:sz w:val="28"/>
        </w:rPr>
      </w:pPr>
      <w:r>
        <w:rPr>
          <w:sz w:val="28"/>
        </w:rPr>
        <w:t>Выполнять измерение длин, расстояний, величин углов,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измерений 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722"/>
        </w:tabs>
        <w:spacing w:before="79" w:line="276" w:lineRule="auto"/>
        <w:ind w:right="405" w:firstLine="707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 отдельных многогранников при вычислениях, когда все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81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1"/>
          <w:sz w:val="28"/>
        </w:rPr>
        <w:t xml:space="preserve"> </w:t>
      </w:r>
      <w:r>
        <w:rPr>
          <w:sz w:val="28"/>
        </w:rPr>
        <w:t>Пифагора,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случаях.</w:t>
      </w:r>
    </w:p>
    <w:p w:rsidR="004E7696" w:rsidRDefault="00C27CE0">
      <w:pPr>
        <w:pStyle w:val="1"/>
        <w:spacing w:before="6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98"/>
        </w:tabs>
        <w:spacing w:before="42" w:line="276" w:lineRule="auto"/>
        <w:ind w:right="411" w:firstLine="707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1"/>
        <w:spacing w:before="6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1"/>
        </w:tabs>
        <w:spacing w:before="45" w:line="276" w:lineRule="auto"/>
        <w:ind w:right="406" w:firstLine="707"/>
        <w:rPr>
          <w:sz w:val="28"/>
        </w:rPr>
      </w:pPr>
      <w:r>
        <w:rPr>
          <w:sz w:val="28"/>
        </w:rPr>
        <w:t>изображать 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 и 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</w:t>
      </w:r>
    </w:p>
    <w:p w:rsidR="004E7696" w:rsidRDefault="00C27CE0">
      <w:pPr>
        <w:pStyle w:val="1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47"/>
        </w:tabs>
        <w:spacing w:before="43" w:line="278" w:lineRule="auto"/>
        <w:ind w:right="41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1"/>
        <w:spacing w:line="321" w:lineRule="exact"/>
      </w:pPr>
      <w:r>
        <w:t>Геометрические</w:t>
      </w:r>
      <w:r>
        <w:rPr>
          <w:spacing w:val="-7"/>
        </w:rPr>
        <w:t xml:space="preserve"> </w:t>
      </w:r>
      <w:r>
        <w:t>преобразования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6"/>
        </w:tabs>
        <w:spacing w:before="42" w:line="276" w:lineRule="auto"/>
        <w:ind w:right="409" w:firstLine="707"/>
        <w:rPr>
          <w:sz w:val="28"/>
        </w:rPr>
      </w:pPr>
      <w:r>
        <w:rPr>
          <w:sz w:val="28"/>
        </w:rPr>
        <w:t>строить фигуру, симметричную данной фигуре относительно оси 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точки.</w:t>
      </w:r>
    </w:p>
    <w:p w:rsidR="004E7696" w:rsidRDefault="00C27CE0">
      <w:pPr>
        <w:pStyle w:val="1"/>
        <w:spacing w:before="6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3"/>
        <w:ind w:left="1553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before="48"/>
        <w:ind w:left="1553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4E7696" w:rsidRDefault="00C27CE0">
      <w:pPr>
        <w:pStyle w:val="1"/>
        <w:spacing w:before="55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04"/>
        </w:tabs>
        <w:spacing w:before="43" w:line="276" w:lineRule="auto"/>
        <w:ind w:right="402" w:firstLine="707"/>
        <w:rPr>
          <w:sz w:val="28"/>
        </w:rPr>
      </w:pPr>
      <w:r>
        <w:rPr>
          <w:sz w:val="28"/>
        </w:rPr>
        <w:t>оперировать на базовом уровне понятиями вектор, сумма векторов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 плоскости;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11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определять приближенно координаты точки по ее изображению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4E7696" w:rsidRDefault="00C27CE0">
      <w:pPr>
        <w:pStyle w:val="1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66"/>
        </w:tabs>
        <w:spacing w:before="41" w:line="278" w:lineRule="auto"/>
        <w:ind w:right="410" w:firstLine="707"/>
        <w:rPr>
          <w:sz w:val="28"/>
        </w:rPr>
      </w:pPr>
      <w:r>
        <w:rPr>
          <w:sz w:val="28"/>
        </w:rPr>
        <w:t>использовать векторы для решения простейших задач на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4E7696" w:rsidRDefault="00C27CE0">
      <w:pPr>
        <w:pStyle w:val="1"/>
        <w:spacing w:line="321" w:lineRule="exac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1"/>
        </w:tabs>
        <w:spacing w:before="44" w:line="276" w:lineRule="auto"/>
        <w:ind w:right="411" w:firstLine="707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6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64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6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 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26"/>
        </w:tabs>
        <w:spacing w:before="1" w:line="276" w:lineRule="auto"/>
        <w:ind w:right="406" w:firstLine="707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историей;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4E7696" w:rsidRDefault="00C27CE0">
      <w:pPr>
        <w:pStyle w:val="1"/>
        <w:spacing w:before="52"/>
        <w:jc w:val="left"/>
      </w:pPr>
      <w:r>
        <w:lastRenderedPageBreak/>
        <w:t>Методы</w:t>
      </w:r>
      <w:r>
        <w:rPr>
          <w:spacing w:val="-8"/>
        </w:rPr>
        <w:t xml:space="preserve"> </w:t>
      </w:r>
      <w:r>
        <w:t>математики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652"/>
        </w:tabs>
        <w:spacing w:before="79" w:line="278" w:lineRule="auto"/>
        <w:ind w:right="412" w:firstLine="70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9"/>
        </w:numPr>
        <w:tabs>
          <w:tab w:val="left" w:pos="1573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приводить примеры математических закономерностей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4E7696" w:rsidRDefault="00C27CE0">
      <w:pPr>
        <w:pStyle w:val="1"/>
        <w:spacing w:line="276" w:lineRule="auto"/>
        <w:ind w:left="682" w:right="404" w:firstLine="70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 уровнях</w:t>
      </w:r>
    </w:p>
    <w:p w:rsidR="004E7696" w:rsidRDefault="00C27CE0">
      <w:pPr>
        <w:spacing w:line="320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логики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854"/>
        </w:tabs>
        <w:spacing w:before="46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аксиома,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включение,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80"/>
        </w:tabs>
        <w:spacing w:line="276" w:lineRule="auto"/>
        <w:ind w:right="405" w:firstLine="707"/>
        <w:rPr>
          <w:i/>
          <w:sz w:val="28"/>
        </w:rPr>
      </w:pPr>
      <w:r>
        <w:rPr>
          <w:i/>
          <w:sz w:val="28"/>
        </w:rPr>
        <w:t>изображать множества и отношение множеств с помощью кругов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06"/>
        </w:tabs>
        <w:spacing w:line="278" w:lineRule="auto"/>
        <w:ind w:right="410" w:firstLine="707"/>
        <w:rPr>
          <w:i/>
          <w:sz w:val="28"/>
        </w:rPr>
      </w:pPr>
      <w:r>
        <w:rPr>
          <w:i/>
          <w:sz w:val="28"/>
        </w:rPr>
        <w:t>определять принадлежность элемента множеству, объединению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множеств;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2002"/>
        </w:tabs>
        <w:spacing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задавать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словесного описания;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42"/>
        </w:tabs>
        <w:spacing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высказывания, отрицание высказываний, операции над высказываниями: 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условные высказывания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(импликации);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ind w:left="1553" w:hanging="164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высказывания,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отрицания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высказываний.</w:t>
      </w:r>
    </w:p>
    <w:p w:rsidR="004E7696" w:rsidRDefault="00C27CE0">
      <w:pPr>
        <w:pStyle w:val="1"/>
        <w:spacing w:before="4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45"/>
        </w:tabs>
        <w:spacing w:before="42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умозаключений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70"/>
        </w:tabs>
        <w:spacing w:line="278" w:lineRule="auto"/>
        <w:ind w:right="411" w:firstLine="707"/>
        <w:rPr>
          <w:i/>
          <w:sz w:val="28"/>
        </w:rPr>
      </w:pPr>
      <w:r>
        <w:rPr>
          <w:i/>
          <w:sz w:val="28"/>
        </w:rPr>
        <w:t>использовать множества, операции с множествами, их графическое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явлений.</w:t>
      </w:r>
    </w:p>
    <w:p w:rsidR="004E7696" w:rsidRDefault="00C27CE0">
      <w:pPr>
        <w:pStyle w:val="1"/>
        <w:spacing w:line="321" w:lineRule="exact"/>
        <w:jc w:val="left"/>
      </w:pPr>
      <w:r>
        <w:t>Числа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851"/>
        </w:tabs>
        <w:spacing w:before="42"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 целых чисел, множество рациональных чисел, иррациональное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59"/>
        </w:tabs>
        <w:spacing w:before="2" w:line="276" w:lineRule="auto"/>
        <w:ind w:right="415" w:firstLine="707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числа;</w:t>
      </w:r>
    </w:p>
    <w:p w:rsidR="004E7696" w:rsidRPr="00E41E2E" w:rsidRDefault="00C27CE0" w:rsidP="002D3271">
      <w:pPr>
        <w:pStyle w:val="a4"/>
        <w:numPr>
          <w:ilvl w:val="0"/>
          <w:numId w:val="188"/>
        </w:numPr>
        <w:tabs>
          <w:tab w:val="left" w:pos="1674"/>
        </w:tabs>
        <w:spacing w:before="79" w:line="276" w:lineRule="auto"/>
        <w:ind w:left="1553" w:right="409" w:hanging="164"/>
        <w:jc w:val="left"/>
        <w:rPr>
          <w:i/>
          <w:sz w:val="28"/>
        </w:rPr>
      </w:pPr>
      <w:r w:rsidRPr="00E41E2E">
        <w:rPr>
          <w:i/>
          <w:sz w:val="28"/>
        </w:rPr>
        <w:t>выполнять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вычисления,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том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числе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с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использованием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приемов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lastRenderedPageBreak/>
        <w:t>рациональных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вычислений;выполнять</w:t>
      </w:r>
      <w:r w:rsidRPr="00E41E2E">
        <w:rPr>
          <w:i/>
          <w:spacing w:val="-5"/>
          <w:sz w:val="28"/>
        </w:rPr>
        <w:t xml:space="preserve"> </w:t>
      </w:r>
      <w:r w:rsidRPr="00E41E2E">
        <w:rPr>
          <w:i/>
          <w:sz w:val="28"/>
        </w:rPr>
        <w:t>округление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рациональных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чисел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с</w:t>
      </w:r>
      <w:r w:rsidRPr="00E41E2E">
        <w:rPr>
          <w:i/>
          <w:spacing w:val="-8"/>
          <w:sz w:val="28"/>
        </w:rPr>
        <w:t xml:space="preserve"> </w:t>
      </w:r>
      <w:r w:rsidRPr="00E41E2E">
        <w:rPr>
          <w:i/>
          <w:sz w:val="28"/>
        </w:rPr>
        <w:t>заданной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точностью;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spacing w:before="50"/>
        <w:ind w:left="1553" w:hanging="164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числа;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spacing w:before="48"/>
        <w:ind w:left="1553" w:hanging="164"/>
        <w:jc w:val="left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рациональное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дроби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75"/>
        </w:tabs>
        <w:spacing w:before="47" w:line="278" w:lineRule="auto"/>
        <w:ind w:right="409" w:firstLine="707"/>
        <w:jc w:val="left"/>
        <w:rPr>
          <w:i/>
          <w:sz w:val="28"/>
        </w:rPr>
      </w:pPr>
      <w:r>
        <w:rPr>
          <w:i/>
          <w:sz w:val="28"/>
        </w:rPr>
        <w:t>упорядочивать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записанные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обыкновенной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дроби;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spacing w:line="317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задач.</w:t>
      </w:r>
    </w:p>
    <w:p w:rsidR="004E7696" w:rsidRDefault="00C27CE0">
      <w:pPr>
        <w:pStyle w:val="1"/>
        <w:spacing w:before="5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761"/>
          <w:tab w:val="left" w:pos="1762"/>
          <w:tab w:val="left" w:pos="3361"/>
          <w:tab w:val="left" w:pos="4584"/>
          <w:tab w:val="left" w:pos="6661"/>
          <w:tab w:val="left" w:pos="8314"/>
          <w:tab w:val="left" w:pos="9011"/>
        </w:tabs>
        <w:spacing w:before="42" w:line="278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правила</w:t>
      </w:r>
      <w:r>
        <w:rPr>
          <w:i/>
          <w:sz w:val="28"/>
        </w:rPr>
        <w:tab/>
        <w:t>приближенных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 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764"/>
          <w:tab w:val="left" w:pos="1765"/>
          <w:tab w:val="left" w:pos="3357"/>
          <w:tab w:val="left" w:pos="4827"/>
          <w:tab w:val="left" w:pos="6659"/>
          <w:tab w:val="left" w:pos="8314"/>
          <w:tab w:val="left" w:pos="9014"/>
        </w:tabs>
        <w:spacing w:line="276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сравнение</w:t>
      </w:r>
      <w:r>
        <w:rPr>
          <w:i/>
          <w:sz w:val="28"/>
        </w:rPr>
        <w:tab/>
        <w:t>результатов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приближенных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737"/>
          <w:tab w:val="left" w:pos="1738"/>
          <w:tab w:val="left" w:pos="3426"/>
          <w:tab w:val="left" w:pos="3822"/>
          <w:tab w:val="left" w:pos="5352"/>
          <w:tab w:val="left" w:pos="6700"/>
          <w:tab w:val="left" w:pos="8341"/>
          <w:tab w:val="left" w:pos="9014"/>
        </w:tabs>
        <w:spacing w:line="276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числовые</w:t>
      </w:r>
      <w:r>
        <w:rPr>
          <w:i/>
          <w:sz w:val="28"/>
        </w:rPr>
        <w:tab/>
        <w:t>выражения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задач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 других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66"/>
        </w:tabs>
        <w:spacing w:line="276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записывать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округлять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измерения.</w:t>
      </w:r>
    </w:p>
    <w:p w:rsidR="004E7696" w:rsidRDefault="00C27CE0">
      <w:pPr>
        <w:pStyle w:val="1"/>
        <w:spacing w:before="1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98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отрицательным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показателем;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803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одночленами (сложение, вычитание, умножение), действия с многочленами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(сложение,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умножение);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712"/>
        </w:tabs>
        <w:spacing w:line="276" w:lineRule="auto"/>
        <w:ind w:right="404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скобку,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группировка,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сокращенного умножения;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ind w:left="1553" w:hanging="164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одночленов;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spacing w:before="48"/>
        <w:ind w:left="1553" w:hanging="164"/>
        <w:rPr>
          <w:i/>
          <w:sz w:val="28"/>
        </w:rPr>
      </w:pPr>
      <w:r>
        <w:rPr>
          <w:i/>
          <w:sz w:val="28"/>
        </w:rPr>
        <w:t>раскладывать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трехчлен;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88"/>
        </w:tabs>
        <w:spacing w:before="50" w:line="276" w:lineRule="auto"/>
        <w:ind w:right="403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отрицательным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показателем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дроби;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796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знаменателю,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степень;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59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корни;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47"/>
        </w:tabs>
        <w:spacing w:before="79" w:line="278" w:lineRule="auto"/>
        <w:ind w:right="411" w:firstLine="707"/>
        <w:rPr>
          <w:i/>
          <w:sz w:val="28"/>
        </w:rPr>
      </w:pPr>
      <w:r>
        <w:rPr>
          <w:i/>
          <w:sz w:val="28"/>
        </w:rPr>
        <w:lastRenderedPageBreak/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двучлена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корни;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spacing w:line="317" w:lineRule="exact"/>
        <w:ind w:left="1553" w:hanging="164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модуль.</w:t>
      </w:r>
    </w:p>
    <w:p w:rsidR="004E7696" w:rsidRDefault="00C27CE0">
      <w:pPr>
        <w:pStyle w:val="1"/>
        <w:spacing w:before="5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35"/>
        </w:tabs>
        <w:spacing w:before="45" w:line="276" w:lineRule="auto"/>
        <w:ind w:right="414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99"/>
        </w:tabs>
        <w:spacing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выполнять преобразования алгебраических выражений при 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предметов.</w:t>
      </w:r>
    </w:p>
    <w:p w:rsidR="004E7696" w:rsidRDefault="00C27CE0">
      <w:pPr>
        <w:pStyle w:val="1"/>
        <w:spacing w:before="5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92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оперировать понятиями: уравнение, неравенство, корень 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(неравенства,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уравнений или неравенств);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28"/>
        </w:tabs>
        <w:spacing w:before="1" w:line="276" w:lineRule="auto"/>
        <w:ind w:right="407" w:firstLine="707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тождественных преобразований;</w:t>
      </w: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73"/>
        </w:tabs>
        <w:spacing w:line="278" w:lineRule="auto"/>
        <w:ind w:right="412" w:firstLine="707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сводимые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квадратным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тождественных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преобразований;</w:t>
      </w:r>
    </w:p>
    <w:p w:rsidR="004E7696" w:rsidRDefault="008E0FE2" w:rsidP="002D3271">
      <w:pPr>
        <w:pStyle w:val="a4"/>
        <w:numPr>
          <w:ilvl w:val="0"/>
          <w:numId w:val="188"/>
        </w:numPr>
        <w:tabs>
          <w:tab w:val="left" w:pos="1554"/>
        </w:tabs>
        <w:spacing w:line="317" w:lineRule="exact"/>
        <w:ind w:left="1553" w:hanging="164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6270625</wp:posOffset>
                </wp:positionH>
                <wp:positionV relativeFrom="paragraph">
                  <wp:posOffset>262255</wp:posOffset>
                </wp:positionV>
                <wp:extent cx="442595" cy="212725"/>
                <wp:effectExtent l="0" t="0" r="0" b="0"/>
                <wp:wrapNone/>
                <wp:docPr id="14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212725"/>
                          <a:chOff x="9875" y="413"/>
                          <a:chExt cx="697" cy="335"/>
                        </a:xfrm>
                      </wpg:grpSpPr>
                      <wps:wsp>
                        <wps:cNvPr id="148" name="AutoShape 201"/>
                        <wps:cNvSpPr>
                          <a:spLocks/>
                        </wps:cNvSpPr>
                        <wps:spPr bwMode="auto">
                          <a:xfrm>
                            <a:off x="9883" y="426"/>
                            <a:ext cx="688" cy="3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688"/>
                              <a:gd name="T2" fmla="+- 0 642 426"/>
                              <a:gd name="T3" fmla="*/ 642 h 320"/>
                              <a:gd name="T4" fmla="+- 0 9908 9884"/>
                              <a:gd name="T5" fmla="*/ T4 w 688"/>
                              <a:gd name="T6" fmla="+- 0 625 426"/>
                              <a:gd name="T7" fmla="*/ 625 h 320"/>
                              <a:gd name="T8" fmla="+- 0 9909 9884"/>
                              <a:gd name="T9" fmla="*/ T8 w 688"/>
                              <a:gd name="T10" fmla="+- 0 625 426"/>
                              <a:gd name="T11" fmla="*/ 625 h 320"/>
                              <a:gd name="T12" fmla="+- 0 9969 9884"/>
                              <a:gd name="T13" fmla="*/ T12 w 688"/>
                              <a:gd name="T14" fmla="+- 0 745 426"/>
                              <a:gd name="T15" fmla="*/ 745 h 320"/>
                              <a:gd name="T16" fmla="+- 0 9969 9884"/>
                              <a:gd name="T17" fmla="*/ T16 w 688"/>
                              <a:gd name="T18" fmla="+- 0 746 426"/>
                              <a:gd name="T19" fmla="*/ 746 h 320"/>
                              <a:gd name="T20" fmla="+- 0 10034 9884"/>
                              <a:gd name="T21" fmla="*/ T20 w 688"/>
                              <a:gd name="T22" fmla="+- 0 427 426"/>
                              <a:gd name="T23" fmla="*/ 427 h 320"/>
                              <a:gd name="T24" fmla="+- 0 10034 9884"/>
                              <a:gd name="T25" fmla="*/ T24 w 688"/>
                              <a:gd name="T26" fmla="+- 0 426 426"/>
                              <a:gd name="T27" fmla="*/ 426 h 320"/>
                              <a:gd name="T28" fmla="+- 0 10572 9884"/>
                              <a:gd name="T29" fmla="*/ T28 w 688"/>
                              <a:gd name="T30" fmla="+- 0 426 426"/>
                              <a:gd name="T31" fmla="*/ 42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320">
                                <a:moveTo>
                                  <a:pt x="0" y="216"/>
                                </a:moveTo>
                                <a:lnTo>
                                  <a:pt x="24" y="199"/>
                                </a:lnTo>
                                <a:moveTo>
                                  <a:pt x="25" y="199"/>
                                </a:moveTo>
                                <a:lnTo>
                                  <a:pt x="85" y="319"/>
                                </a:lnTo>
                                <a:moveTo>
                                  <a:pt x="85" y="320"/>
                                </a:moveTo>
                                <a:lnTo>
                                  <a:pt x="150" y="1"/>
                                </a:lnTo>
                                <a:moveTo>
                                  <a:pt x="150" y="0"/>
                                </a:move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16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00"/>
                        <wps:cNvSpPr>
                          <a:spLocks/>
                        </wps:cNvSpPr>
                        <wps:spPr bwMode="auto">
                          <a:xfrm>
                            <a:off x="9875" y="413"/>
                            <a:ext cx="691" cy="325"/>
                          </a:xfrm>
                          <a:custGeom>
                            <a:avLst/>
                            <a:gdLst>
                              <a:gd name="T0" fmla="+- 0 10566 9875"/>
                              <a:gd name="T1" fmla="*/ T0 w 691"/>
                              <a:gd name="T2" fmla="+- 0 413 413"/>
                              <a:gd name="T3" fmla="*/ 413 h 325"/>
                              <a:gd name="T4" fmla="+- 0 10023 9875"/>
                              <a:gd name="T5" fmla="*/ T4 w 691"/>
                              <a:gd name="T6" fmla="+- 0 413 413"/>
                              <a:gd name="T7" fmla="*/ 413 h 325"/>
                              <a:gd name="T8" fmla="+- 0 9962 9875"/>
                              <a:gd name="T9" fmla="*/ T8 w 691"/>
                              <a:gd name="T10" fmla="+- 0 709 413"/>
                              <a:gd name="T11" fmla="*/ 709 h 325"/>
                              <a:gd name="T12" fmla="+- 0 9909 9875"/>
                              <a:gd name="T13" fmla="*/ T12 w 691"/>
                              <a:gd name="T14" fmla="+- 0 608 413"/>
                              <a:gd name="T15" fmla="*/ 608 h 325"/>
                              <a:gd name="T16" fmla="+- 0 9875 9875"/>
                              <a:gd name="T17" fmla="*/ T16 w 691"/>
                              <a:gd name="T18" fmla="+- 0 631 413"/>
                              <a:gd name="T19" fmla="*/ 631 h 325"/>
                              <a:gd name="T20" fmla="+- 0 9880 9875"/>
                              <a:gd name="T21" fmla="*/ T20 w 691"/>
                              <a:gd name="T22" fmla="+- 0 637 413"/>
                              <a:gd name="T23" fmla="*/ 637 h 325"/>
                              <a:gd name="T24" fmla="+- 0 9896 9875"/>
                              <a:gd name="T25" fmla="*/ T24 w 691"/>
                              <a:gd name="T26" fmla="+- 0 626 413"/>
                              <a:gd name="T27" fmla="*/ 626 h 325"/>
                              <a:gd name="T28" fmla="+- 0 9956 9875"/>
                              <a:gd name="T29" fmla="*/ T28 w 691"/>
                              <a:gd name="T30" fmla="+- 0 738 413"/>
                              <a:gd name="T31" fmla="*/ 738 h 325"/>
                              <a:gd name="T32" fmla="+- 0 9968 9875"/>
                              <a:gd name="T33" fmla="*/ T32 w 691"/>
                              <a:gd name="T34" fmla="+- 0 738 413"/>
                              <a:gd name="T35" fmla="*/ 738 h 325"/>
                              <a:gd name="T36" fmla="+- 0 10032 9875"/>
                              <a:gd name="T37" fmla="*/ T36 w 691"/>
                              <a:gd name="T38" fmla="+- 0 424 413"/>
                              <a:gd name="T39" fmla="*/ 424 h 325"/>
                              <a:gd name="T40" fmla="+- 0 10566 9875"/>
                              <a:gd name="T41" fmla="*/ T40 w 691"/>
                              <a:gd name="T42" fmla="+- 0 424 413"/>
                              <a:gd name="T43" fmla="*/ 424 h 325"/>
                              <a:gd name="T44" fmla="+- 0 10566 9875"/>
                              <a:gd name="T45" fmla="*/ T44 w 691"/>
                              <a:gd name="T46" fmla="+- 0 413 413"/>
                              <a:gd name="T47" fmla="*/ 413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25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4"/>
                                </a:lnTo>
                                <a:lnTo>
                                  <a:pt x="21" y="213"/>
                                </a:lnTo>
                                <a:lnTo>
                                  <a:pt x="81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875" y="413"/>
                            <a:ext cx="69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9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left:0;text-align:left;margin-left:493.75pt;margin-top:20.65pt;width:34.85pt;height:16.75pt;z-index:15730176;mso-position-horizontal-relative:page" coordorigin="9875,413" coordsize="697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">
                <v:shape id="AutoShape 201" o:spid="_x0000_s1027" style="position:absolute;left:9883;top:426;width:688;height:320;visibility:visible;mso-wrap-style:square;v-text-anchor:top" coordsize="68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FVsYA&#10;AADcAAAADwAAAGRycy9kb3ducmV2LnhtbESPQWvCQBCF70L/wzKF3nRjkVJSVynSiBQRGgXpbciO&#10;SWx2NmRXTf31zkHwNsN7894303nvGnWmLtSeDYxHCSjiwtuaSwO7bTZ8BxUissXGMxn4pwDz2dNg&#10;iqn1F/6hcx5LJSEcUjRQxdimWoeiIodh5Fti0Q6+cxhl7UptO7xIuGv0a5K8aYc1S0OFLS0qKv7y&#10;kzNw/G7Wv8t9trG7dc5f14xDvt0b8/Lcf36AitTHh/l+vbKCPxFaeUYm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FVsYAAADcAAAADwAAAAAAAAAAAAAAAACYAgAAZHJz&#10;L2Rvd25yZXYueG1sUEsFBgAAAAAEAAQA9QAAAIsDAAAAAA==&#10;" path="m,216l24,199t1,l85,319t,1l150,1t,-1l688,e" filled="f" strokeweight=".04692mm">
                  <v:path arrowok="t" o:connecttype="custom" o:connectlocs="0,642;24,625;25,625;85,745;85,746;150,427;150,426;688,426" o:connectangles="0,0,0,0,0,0,0,0"/>
                </v:shape>
                <v:shape id="Freeform 200" o:spid="_x0000_s1028" style="position:absolute;left:9875;top:413;width:691;height:325;visibility:visible;mso-wrap-style:square;v-text-anchor:top" coordsize="69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R4cMA&#10;AADcAAAADwAAAGRycy9kb3ducmV2LnhtbESPT4vCMBDF74LfIYzgTVNFRLumIqLg7kX8t+ehGdvS&#10;ZlKaqN399EYQvM3w3rzfm8WyNZW4U+MKywpGwwgEcWp1wZmC82k7mIFwHlljZZkU/JGDZdLtLDDW&#10;9sEHuh99JkIIuxgV5N7XsZQuzcmgG9qaOGhX2xj0YW0yqRt8hHBTyXEUTaXBggMhx5rWOaXl8WYC&#10;t538//6wpn25+b5oXm2v2XSkVL/Xrr5AeGr9x/y+3ulQfzKH1zNhAp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OR4cMAAADcAAAADwAAAAAAAAAAAAAAAACYAgAAZHJzL2Rv&#10;d25yZXYueG1sUEsFBgAAAAAEAAQA9QAAAIgDAAAAAA==&#10;" path="m691,l148,,87,296,34,195,,218r5,6l21,213,81,325r12,l157,11r534,l691,xe" fillcolor="black" stroked="f">
                  <v:path arrowok="t" o:connecttype="custom" o:connectlocs="691,413;148,413;87,709;34,608;0,631;5,637;21,626;81,738;93,738;157,424;691,424;691,413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9" o:spid="_x0000_s1029" type="#_x0000_t202" style="position:absolute;left:9875;top:413;width:6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9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i/>
          <w:sz w:val="28"/>
        </w:rPr>
        <w:t>решать</w:t>
      </w:r>
      <w:r w:rsidR="00C27CE0">
        <w:rPr>
          <w:i/>
          <w:spacing w:val="-5"/>
          <w:sz w:val="28"/>
        </w:rPr>
        <w:t xml:space="preserve"> </w:t>
      </w:r>
      <w:r w:rsidR="00C27CE0">
        <w:rPr>
          <w:i/>
          <w:sz w:val="28"/>
        </w:rPr>
        <w:t>дробно-линейные</w:t>
      </w:r>
      <w:r w:rsidR="00C27CE0">
        <w:rPr>
          <w:i/>
          <w:spacing w:val="-4"/>
          <w:sz w:val="28"/>
        </w:rPr>
        <w:t xml:space="preserve"> </w:t>
      </w:r>
      <w:r w:rsidR="00C27CE0">
        <w:rPr>
          <w:i/>
          <w:sz w:val="28"/>
        </w:rPr>
        <w:t>уравнения;</w:t>
      </w:r>
    </w:p>
    <w:p w:rsidR="004E7696" w:rsidRDefault="004E7696">
      <w:pPr>
        <w:spacing w:line="317" w:lineRule="exact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683"/>
          <w:tab w:val="left" w:pos="8075"/>
        </w:tabs>
        <w:spacing w:before="51"/>
        <w:ind w:left="1682" w:hanging="29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вида</w:t>
      </w:r>
    </w:p>
    <w:p w:rsidR="004E7696" w:rsidRDefault="008E0FE2">
      <w:pPr>
        <w:tabs>
          <w:tab w:val="left" w:pos="2407"/>
        </w:tabs>
        <w:spacing w:before="143"/>
        <w:ind w:left="1477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121920</wp:posOffset>
                </wp:positionV>
                <wp:extent cx="440690" cy="212725"/>
                <wp:effectExtent l="0" t="0" r="0" b="0"/>
                <wp:wrapNone/>
                <wp:docPr id="14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212725"/>
                          <a:chOff x="1744" y="192"/>
                          <a:chExt cx="694" cy="335"/>
                        </a:xfrm>
                      </wpg:grpSpPr>
                      <wps:wsp>
                        <wps:cNvPr id="144" name="AutoShape 197"/>
                        <wps:cNvSpPr>
                          <a:spLocks/>
                        </wps:cNvSpPr>
                        <wps:spPr bwMode="auto">
                          <a:xfrm>
                            <a:off x="1752" y="204"/>
                            <a:ext cx="686" cy="320"/>
                          </a:xfrm>
                          <a:custGeom>
                            <a:avLst/>
                            <a:gdLst>
                              <a:gd name="T0" fmla="+- 0 1753 1753"/>
                              <a:gd name="T1" fmla="*/ T0 w 686"/>
                              <a:gd name="T2" fmla="+- 0 420 205"/>
                              <a:gd name="T3" fmla="*/ 420 h 320"/>
                              <a:gd name="T4" fmla="+- 0 1777 1753"/>
                              <a:gd name="T5" fmla="*/ T4 w 686"/>
                              <a:gd name="T6" fmla="+- 0 403 205"/>
                              <a:gd name="T7" fmla="*/ 403 h 320"/>
                              <a:gd name="T8" fmla="+- 0 1778 1753"/>
                              <a:gd name="T9" fmla="*/ T8 w 686"/>
                              <a:gd name="T10" fmla="+- 0 403 205"/>
                              <a:gd name="T11" fmla="*/ 403 h 320"/>
                              <a:gd name="T12" fmla="+- 0 1837 1753"/>
                              <a:gd name="T13" fmla="*/ T12 w 686"/>
                              <a:gd name="T14" fmla="+- 0 524 205"/>
                              <a:gd name="T15" fmla="*/ 524 h 320"/>
                              <a:gd name="T16" fmla="+- 0 1837 1753"/>
                              <a:gd name="T17" fmla="*/ T16 w 686"/>
                              <a:gd name="T18" fmla="+- 0 524 205"/>
                              <a:gd name="T19" fmla="*/ 524 h 320"/>
                              <a:gd name="T20" fmla="+- 0 1903 1753"/>
                              <a:gd name="T21" fmla="*/ T20 w 686"/>
                              <a:gd name="T22" fmla="+- 0 205 205"/>
                              <a:gd name="T23" fmla="*/ 205 h 320"/>
                              <a:gd name="T24" fmla="+- 0 1903 1753"/>
                              <a:gd name="T25" fmla="*/ T24 w 686"/>
                              <a:gd name="T26" fmla="+- 0 205 205"/>
                              <a:gd name="T27" fmla="*/ 205 h 320"/>
                              <a:gd name="T28" fmla="+- 0 2438 1753"/>
                              <a:gd name="T29" fmla="*/ T28 w 686"/>
                              <a:gd name="T30" fmla="+- 0 205 205"/>
                              <a:gd name="T31" fmla="*/ 20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" h="320">
                                <a:moveTo>
                                  <a:pt x="0" y="215"/>
                                </a:moveTo>
                                <a:lnTo>
                                  <a:pt x="24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96"/>
                        <wps:cNvSpPr>
                          <a:spLocks/>
                        </wps:cNvSpPr>
                        <wps:spPr bwMode="auto">
                          <a:xfrm>
                            <a:off x="1743" y="191"/>
                            <a:ext cx="689" cy="325"/>
                          </a:xfrm>
                          <a:custGeom>
                            <a:avLst/>
                            <a:gdLst>
                              <a:gd name="T0" fmla="+- 0 2432 1744"/>
                              <a:gd name="T1" fmla="*/ T0 w 689"/>
                              <a:gd name="T2" fmla="+- 0 192 192"/>
                              <a:gd name="T3" fmla="*/ 192 h 325"/>
                              <a:gd name="T4" fmla="+- 0 1891 1744"/>
                              <a:gd name="T5" fmla="*/ T4 w 689"/>
                              <a:gd name="T6" fmla="+- 0 192 192"/>
                              <a:gd name="T7" fmla="*/ 192 h 325"/>
                              <a:gd name="T8" fmla="+- 0 1830 1744"/>
                              <a:gd name="T9" fmla="*/ T8 w 689"/>
                              <a:gd name="T10" fmla="+- 0 488 192"/>
                              <a:gd name="T11" fmla="*/ 488 h 325"/>
                              <a:gd name="T12" fmla="+- 0 1778 1744"/>
                              <a:gd name="T13" fmla="*/ T12 w 689"/>
                              <a:gd name="T14" fmla="+- 0 387 192"/>
                              <a:gd name="T15" fmla="*/ 387 h 325"/>
                              <a:gd name="T16" fmla="+- 0 1744 1744"/>
                              <a:gd name="T17" fmla="*/ T16 w 689"/>
                              <a:gd name="T18" fmla="+- 0 410 192"/>
                              <a:gd name="T19" fmla="*/ 410 h 325"/>
                              <a:gd name="T20" fmla="+- 0 1748 1744"/>
                              <a:gd name="T21" fmla="*/ T20 w 689"/>
                              <a:gd name="T22" fmla="+- 0 415 192"/>
                              <a:gd name="T23" fmla="*/ 415 h 325"/>
                              <a:gd name="T24" fmla="+- 0 1765 1744"/>
                              <a:gd name="T25" fmla="*/ T24 w 689"/>
                              <a:gd name="T26" fmla="+- 0 404 192"/>
                              <a:gd name="T27" fmla="*/ 404 h 325"/>
                              <a:gd name="T28" fmla="+- 0 1824 1744"/>
                              <a:gd name="T29" fmla="*/ T28 w 689"/>
                              <a:gd name="T30" fmla="+- 0 517 192"/>
                              <a:gd name="T31" fmla="*/ 517 h 325"/>
                              <a:gd name="T32" fmla="+- 0 1837 1744"/>
                              <a:gd name="T33" fmla="*/ T32 w 689"/>
                              <a:gd name="T34" fmla="+- 0 517 192"/>
                              <a:gd name="T35" fmla="*/ 517 h 325"/>
                              <a:gd name="T36" fmla="+- 0 1901 1744"/>
                              <a:gd name="T37" fmla="*/ T36 w 689"/>
                              <a:gd name="T38" fmla="+- 0 203 192"/>
                              <a:gd name="T39" fmla="*/ 203 h 325"/>
                              <a:gd name="T40" fmla="+- 0 2432 1744"/>
                              <a:gd name="T41" fmla="*/ T40 w 689"/>
                              <a:gd name="T42" fmla="+- 0 203 192"/>
                              <a:gd name="T43" fmla="*/ 203 h 325"/>
                              <a:gd name="T44" fmla="+- 0 2432 1744"/>
                              <a:gd name="T45" fmla="*/ T44 w 689"/>
                              <a:gd name="T46" fmla="+- 0 192 192"/>
                              <a:gd name="T47" fmla="*/ 19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9" h="325">
                                <a:moveTo>
                                  <a:pt x="688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21" y="212"/>
                                </a:lnTo>
                                <a:lnTo>
                                  <a:pt x="80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88" y="11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191"/>
                            <a:ext cx="69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8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30" style="position:absolute;left:0;text-align:left;margin-left:87.2pt;margin-top:9.6pt;width:34.7pt;height:16.75pt;z-index:15730688;mso-position-horizontal-relative:page" coordorigin="1744,192" coordsize="694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">
                <v:shape id="AutoShape 197" o:spid="_x0000_s1031" style="position:absolute;left:1752;top:204;width:686;height:320;visibility:visible;mso-wrap-style:square;v-text-anchor:top" coordsize="6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mUsEA&#10;AADcAAAADwAAAGRycy9kb3ducmV2LnhtbERPS4vCMBC+L/gfwgjeNPWxItUoRRRlBfF18TY0Y1ts&#10;JqWJWv/9ZkHY23x8z5ktGlOKJ9WusKyg34tAEKdWF5wpuJzX3QkI55E1lpZJwZscLOatrxnG2r74&#10;SM+Tz0QIYRejgtz7KpbSpTkZdD1bEQfuZmuDPsA6k7rGVwg3pRxE0VgaLDg05FjRMqf0fnoYBcPE&#10;rX+S3eZwpf12Ve3KTXH/ZqU67SaZgvDU+H/xx73VYf5oBH/Ph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plLBAAAA3AAAAA8AAAAAAAAAAAAAAAAAmAIAAGRycy9kb3du&#10;cmV2LnhtbFBLBQYAAAAABAAEAPUAAACGAwAAAAA=&#10;" path="m,215l24,198t1,l84,319t,l150,t,l685,e" filled="f" strokeweight=".04694mm">
                  <v:path arrowok="t" o:connecttype="custom" o:connectlocs="0,420;24,403;25,403;84,524;84,524;150,205;150,205;685,205" o:connectangles="0,0,0,0,0,0,0,0"/>
                </v:shape>
                <v:shape id="Freeform 196" o:spid="_x0000_s1032" style="position:absolute;left:1743;top:191;width:689;height:325;visibility:visible;mso-wrap-style:square;v-text-anchor:top" coordsize="68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P08MA&#10;AADcAAAADwAAAGRycy9kb3ducmV2LnhtbERPzWrCQBC+C32HZQq9SN0Yokh0lVba4kHBqg8wZMck&#10;mJ0Nu1tN3r4rCN7m4/udxaozjbiS87VlBeNRAoK4sLrmUsHp+P0+A+EDssbGMinoycNq+TJYYK7t&#10;jX/pegiliCHsc1RQhdDmUvqiIoN+ZFviyJ2tMxgidKXUDm8x3DQyTZKpNFhzbKiwpXVFxeXwZxQ4&#10;k+4/f06p3c36LJl+Zdt+2BVKvb12H3MQgbrwFD/cGx3nZxO4Px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8P08MAAADcAAAADwAAAAAAAAAAAAAAAACYAgAAZHJzL2Rv&#10;d25yZXYueG1sUEsFBgAAAAAEAAQA9QAAAIgDAAAAAA==&#10;" path="m688,l147,,86,296,34,195,,218r4,5l21,212,80,325r13,l157,11r531,l688,xe" fillcolor="black" stroked="f">
                  <v:path arrowok="t" o:connecttype="custom" o:connectlocs="688,192;147,192;86,488;34,387;0,410;4,415;21,404;80,517;93,517;157,203;688,203;688,192" o:connectangles="0,0,0,0,0,0,0,0,0,0,0,0"/>
                </v:shape>
                <v:shape id="Text Box 195" o:spid="_x0000_s1033" type="#_x0000_t202" style="position:absolute;left:1743;top:191;width:69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8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08128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121920</wp:posOffset>
                </wp:positionV>
                <wp:extent cx="428625" cy="212725"/>
                <wp:effectExtent l="0" t="0" r="0" b="0"/>
                <wp:wrapNone/>
                <wp:docPr id="13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212725"/>
                          <a:chOff x="2693" y="192"/>
                          <a:chExt cx="675" cy="335"/>
                        </a:xfrm>
                      </wpg:grpSpPr>
                      <wps:wsp>
                        <wps:cNvPr id="140" name="AutoShape 193"/>
                        <wps:cNvSpPr>
                          <a:spLocks/>
                        </wps:cNvSpPr>
                        <wps:spPr bwMode="auto">
                          <a:xfrm>
                            <a:off x="2701" y="204"/>
                            <a:ext cx="667" cy="320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667"/>
                              <a:gd name="T2" fmla="+- 0 420 205"/>
                              <a:gd name="T3" fmla="*/ 420 h 320"/>
                              <a:gd name="T4" fmla="+- 0 2727 2702"/>
                              <a:gd name="T5" fmla="*/ T4 w 667"/>
                              <a:gd name="T6" fmla="+- 0 403 205"/>
                              <a:gd name="T7" fmla="*/ 403 h 320"/>
                              <a:gd name="T8" fmla="+- 0 2727 2702"/>
                              <a:gd name="T9" fmla="*/ T8 w 667"/>
                              <a:gd name="T10" fmla="+- 0 403 205"/>
                              <a:gd name="T11" fmla="*/ 403 h 320"/>
                              <a:gd name="T12" fmla="+- 0 2786 2702"/>
                              <a:gd name="T13" fmla="*/ T12 w 667"/>
                              <a:gd name="T14" fmla="+- 0 524 205"/>
                              <a:gd name="T15" fmla="*/ 524 h 320"/>
                              <a:gd name="T16" fmla="+- 0 2786 2702"/>
                              <a:gd name="T17" fmla="*/ T16 w 667"/>
                              <a:gd name="T18" fmla="+- 0 524 205"/>
                              <a:gd name="T19" fmla="*/ 524 h 320"/>
                              <a:gd name="T20" fmla="+- 0 2851 2702"/>
                              <a:gd name="T21" fmla="*/ T20 w 667"/>
                              <a:gd name="T22" fmla="+- 0 205 205"/>
                              <a:gd name="T23" fmla="*/ 205 h 320"/>
                              <a:gd name="T24" fmla="+- 0 2851 2702"/>
                              <a:gd name="T25" fmla="*/ T24 w 667"/>
                              <a:gd name="T26" fmla="+- 0 205 205"/>
                              <a:gd name="T27" fmla="*/ 205 h 320"/>
                              <a:gd name="T28" fmla="+- 0 3368 2702"/>
                              <a:gd name="T29" fmla="*/ T28 w 667"/>
                              <a:gd name="T30" fmla="+- 0 205 205"/>
                              <a:gd name="T31" fmla="*/ 20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320">
                                <a:moveTo>
                                  <a:pt x="0" y="215"/>
                                </a:moveTo>
                                <a:lnTo>
                                  <a:pt x="25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49" y="0"/>
                                </a:lnTo>
                                <a:moveTo>
                                  <a:pt x="149" y="0"/>
                                </a:moveTo>
                                <a:lnTo>
                                  <a:pt x="666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92"/>
                        <wps:cNvSpPr>
                          <a:spLocks/>
                        </wps:cNvSpPr>
                        <wps:spPr bwMode="auto">
                          <a:xfrm>
                            <a:off x="2692" y="191"/>
                            <a:ext cx="669" cy="325"/>
                          </a:xfrm>
                          <a:custGeom>
                            <a:avLst/>
                            <a:gdLst>
                              <a:gd name="T0" fmla="+- 0 3361 2693"/>
                              <a:gd name="T1" fmla="*/ T0 w 669"/>
                              <a:gd name="T2" fmla="+- 0 192 192"/>
                              <a:gd name="T3" fmla="*/ 192 h 325"/>
                              <a:gd name="T4" fmla="+- 0 2840 2693"/>
                              <a:gd name="T5" fmla="*/ T4 w 669"/>
                              <a:gd name="T6" fmla="+- 0 192 192"/>
                              <a:gd name="T7" fmla="*/ 192 h 325"/>
                              <a:gd name="T8" fmla="+- 0 2779 2693"/>
                              <a:gd name="T9" fmla="*/ T8 w 669"/>
                              <a:gd name="T10" fmla="+- 0 488 192"/>
                              <a:gd name="T11" fmla="*/ 488 h 325"/>
                              <a:gd name="T12" fmla="+- 0 2727 2693"/>
                              <a:gd name="T13" fmla="*/ T12 w 669"/>
                              <a:gd name="T14" fmla="+- 0 387 192"/>
                              <a:gd name="T15" fmla="*/ 387 h 325"/>
                              <a:gd name="T16" fmla="+- 0 2693 2693"/>
                              <a:gd name="T17" fmla="*/ T16 w 669"/>
                              <a:gd name="T18" fmla="+- 0 410 192"/>
                              <a:gd name="T19" fmla="*/ 410 h 325"/>
                              <a:gd name="T20" fmla="+- 0 2697 2693"/>
                              <a:gd name="T21" fmla="*/ T20 w 669"/>
                              <a:gd name="T22" fmla="+- 0 415 192"/>
                              <a:gd name="T23" fmla="*/ 415 h 325"/>
                              <a:gd name="T24" fmla="+- 0 2713 2693"/>
                              <a:gd name="T25" fmla="*/ T24 w 669"/>
                              <a:gd name="T26" fmla="+- 0 404 192"/>
                              <a:gd name="T27" fmla="*/ 404 h 325"/>
                              <a:gd name="T28" fmla="+- 0 2773 2693"/>
                              <a:gd name="T29" fmla="*/ T28 w 669"/>
                              <a:gd name="T30" fmla="+- 0 517 192"/>
                              <a:gd name="T31" fmla="*/ 517 h 325"/>
                              <a:gd name="T32" fmla="+- 0 2785 2693"/>
                              <a:gd name="T33" fmla="*/ T32 w 669"/>
                              <a:gd name="T34" fmla="+- 0 517 192"/>
                              <a:gd name="T35" fmla="*/ 517 h 325"/>
                              <a:gd name="T36" fmla="+- 0 2850 2693"/>
                              <a:gd name="T37" fmla="*/ T36 w 669"/>
                              <a:gd name="T38" fmla="+- 0 203 192"/>
                              <a:gd name="T39" fmla="*/ 203 h 325"/>
                              <a:gd name="T40" fmla="+- 0 3361 2693"/>
                              <a:gd name="T41" fmla="*/ T40 w 669"/>
                              <a:gd name="T42" fmla="+- 0 203 192"/>
                              <a:gd name="T43" fmla="*/ 203 h 325"/>
                              <a:gd name="T44" fmla="+- 0 3361 2693"/>
                              <a:gd name="T45" fmla="*/ T44 w 669"/>
                              <a:gd name="T46" fmla="+- 0 192 192"/>
                              <a:gd name="T47" fmla="*/ 19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9" h="325">
                                <a:moveTo>
                                  <a:pt x="668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20" y="212"/>
                                </a:lnTo>
                                <a:lnTo>
                                  <a:pt x="80" y="325"/>
                                </a:lnTo>
                                <a:lnTo>
                                  <a:pt x="92" y="325"/>
                                </a:lnTo>
                                <a:lnTo>
                                  <a:pt x="157" y="11"/>
                                </a:lnTo>
                                <a:lnTo>
                                  <a:pt x="668" y="11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191"/>
                            <a:ext cx="67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172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3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34" style="position:absolute;left:0;text-align:left;margin-left:134.65pt;margin-top:9.6pt;width:33.75pt;height:16.75pt;z-index:-27108352;mso-position-horizontal-relative:page" coordorigin="2693,192" coordsize="675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">
                <v:shape id="AutoShape 193" o:spid="_x0000_s1035" style="position:absolute;left:2701;top:204;width:667;height:320;visibility:visible;mso-wrap-style:square;v-text-anchor:top" coordsize="6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AlMYA&#10;AADcAAAADwAAAGRycy9kb3ducmV2LnhtbESPQWvCQBCF70L/wzKF3nSjFCvRVaTQ0hKk1ornMTtN&#10;UrOzYXer6b/vHARvM7w3732zWPWuVWcKsfFsYDzKQBGX3jZcGdh/vQxnoGJCtth6JgN/FGG1vBss&#10;MLf+wp903qVKSQjHHA3UKXW51rGsyWEc+Y5YtG8fHCZZQ6VtwIuEu1ZPsmyqHTYsDTV29FxTedr9&#10;OgObw/vm43X6MymO7jSrxutQPG0LYx7u+/UcVKI+3czX6zcr+I+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AlMYAAADcAAAADwAAAAAAAAAAAAAAAACYAgAAZHJz&#10;L2Rvd25yZXYueG1sUEsFBgAAAAAEAAQA9QAAAIsDAAAAAA==&#10;" path="m,215l25,198t,l84,319t,l149,t,l666,e" filled="f" strokeweight=".04694mm">
                  <v:path arrowok="t" o:connecttype="custom" o:connectlocs="0,420;25,403;25,403;84,524;84,524;149,205;149,205;666,205" o:connectangles="0,0,0,0,0,0,0,0"/>
                </v:shape>
                <v:shape id="Freeform 192" o:spid="_x0000_s1036" style="position:absolute;left:2692;top:191;width:669;height:325;visibility:visible;mso-wrap-style:square;v-text-anchor:top" coordsize="66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Bu8AA&#10;AADcAAAADwAAAGRycy9kb3ducmV2LnhtbERPTWvCQBC9F/wPywi91Y1tKSW6ikgF6UFsqvchO2aD&#10;2dmQnWj677uC4G0e73Pmy8E36kJdrAMbmE4yUMRlsDVXBg6/m5dPUFGQLTaBycAfRVguRk9zzG24&#10;8g9dCqlUCuGYowEn0uZax9KRxzgJLXHiTqHzKAl2lbYdXlO4b/Rrln1ojzWnBoctrR2V56L3BvrD&#10;/qhlh99yJPe12/bFm2zWxjyPh9UMlNAgD/HdvbVp/vsUbs+kC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1Bu8AAAADcAAAADwAAAAAAAAAAAAAAAACYAgAAZHJzL2Rvd25y&#10;ZXYueG1sUEsFBgAAAAAEAAQA9QAAAIUDAAAAAA==&#10;" path="m668,l147,,86,296,34,195,,218r4,5l20,212,80,325r12,l157,11r511,l668,xe" fillcolor="black" stroked="f">
                  <v:path arrowok="t" o:connecttype="custom" o:connectlocs="668,192;147,192;86,488;34,387;0,410;4,415;20,404;80,517;92,517;157,203;668,203;668,192" o:connectangles="0,0,0,0,0,0,0,0,0,0,0,0"/>
                </v:shape>
                <v:shape id="Text Box 191" o:spid="_x0000_s1037" type="#_x0000_t202" style="position:absolute;left:2692;top:191;width:67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172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g</w:t>
                        </w:r>
                        <w:r>
                          <w:rPr>
                            <w:i/>
                            <w:spacing w:val="28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3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rFonts w:ascii="Symbol" w:hAnsi="Symbol"/>
          <w:w w:val="110"/>
          <w:sz w:val="16"/>
        </w:rPr>
        <w:t></w:t>
      </w:r>
      <w:r w:rsidR="00C27CE0">
        <w:rPr>
          <w:w w:val="110"/>
          <w:sz w:val="16"/>
        </w:rPr>
        <w:tab/>
      </w:r>
      <w:r w:rsidR="00C27CE0">
        <w:rPr>
          <w:i/>
          <w:w w:val="110"/>
          <w:position w:val="2"/>
          <w:sz w:val="28"/>
        </w:rPr>
        <w:t>;</w:t>
      </w:r>
    </w:p>
    <w:p w:rsidR="004E7696" w:rsidRDefault="00C27CE0">
      <w:pPr>
        <w:spacing w:before="46"/>
        <w:ind w:left="954"/>
        <w:rPr>
          <w:i/>
          <w:sz w:val="28"/>
        </w:rPr>
      </w:pPr>
      <w:r>
        <w:br w:type="column"/>
      </w:r>
      <w:r>
        <w:rPr>
          <w:rFonts w:ascii="Symbol" w:hAnsi="Symbol"/>
          <w:w w:val="115"/>
          <w:sz w:val="16"/>
        </w:rPr>
        <w:t></w:t>
      </w:r>
      <w:r>
        <w:rPr>
          <w:spacing w:val="38"/>
          <w:w w:val="115"/>
          <w:sz w:val="16"/>
        </w:rPr>
        <w:t xml:space="preserve"> </w:t>
      </w:r>
      <w:r>
        <w:rPr>
          <w:i/>
          <w:w w:val="115"/>
          <w:sz w:val="16"/>
        </w:rPr>
        <w:t>a</w:t>
      </w:r>
      <w:r>
        <w:rPr>
          <w:i/>
          <w:spacing w:val="23"/>
          <w:w w:val="115"/>
          <w:sz w:val="16"/>
        </w:rPr>
        <w:t xml:space="preserve"> </w:t>
      </w:r>
      <w:r>
        <w:rPr>
          <w:i/>
          <w:w w:val="115"/>
          <w:position w:val="2"/>
          <w:sz w:val="28"/>
        </w:rPr>
        <w:t>,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8617" w:space="40"/>
            <w:col w:w="1793"/>
          </w:cols>
        </w:sectPr>
      </w:pPr>
    </w:p>
    <w:p w:rsidR="004E7696" w:rsidRDefault="004E7696">
      <w:pPr>
        <w:pStyle w:val="a3"/>
        <w:spacing w:before="10"/>
        <w:ind w:left="0" w:firstLine="0"/>
        <w:jc w:val="left"/>
        <w:rPr>
          <w:i/>
          <w:sz w:val="10"/>
        </w:rPr>
      </w:pPr>
    </w:p>
    <w:p w:rsidR="004E7696" w:rsidRDefault="004E7696">
      <w:pPr>
        <w:rPr>
          <w:sz w:val="10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88"/>
        </w:numPr>
        <w:tabs>
          <w:tab w:val="left" w:pos="1554"/>
        </w:tabs>
        <w:spacing w:before="136"/>
        <w:ind w:left="1553" w:hanging="164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вида</w:t>
      </w:r>
    </w:p>
    <w:p w:rsidR="004E7696" w:rsidRDefault="00C27CE0">
      <w:pPr>
        <w:spacing w:before="89"/>
        <w:ind w:left="82"/>
        <w:rPr>
          <w:i/>
          <w:sz w:val="28"/>
        </w:rPr>
      </w:pPr>
      <w:r>
        <w:br w:type="column"/>
      </w:r>
      <w:r>
        <w:rPr>
          <w:i/>
          <w:w w:val="90"/>
          <w:position w:val="2"/>
          <w:sz w:val="21"/>
        </w:rPr>
        <w:t>x</w:t>
      </w:r>
      <w:r>
        <w:rPr>
          <w:i/>
          <w:spacing w:val="-8"/>
          <w:w w:val="90"/>
          <w:position w:val="2"/>
          <w:sz w:val="21"/>
        </w:rPr>
        <w:t xml:space="preserve"> </w:t>
      </w:r>
      <w:r>
        <w:rPr>
          <w:i/>
          <w:w w:val="90"/>
          <w:position w:val="15"/>
          <w:sz w:val="17"/>
        </w:rPr>
        <w:t>n</w:t>
      </w:r>
      <w:r>
        <w:rPr>
          <w:i/>
          <w:spacing w:val="65"/>
          <w:position w:val="15"/>
          <w:sz w:val="17"/>
        </w:rPr>
        <w:t xml:space="preserve"> </w:t>
      </w:r>
      <w:r>
        <w:rPr>
          <w:rFonts w:ascii="Symbol" w:hAnsi="Symbol"/>
          <w:w w:val="90"/>
          <w:position w:val="2"/>
          <w:sz w:val="21"/>
        </w:rPr>
        <w:t></w:t>
      </w:r>
      <w:r>
        <w:rPr>
          <w:spacing w:val="44"/>
          <w:w w:val="90"/>
          <w:position w:val="2"/>
          <w:sz w:val="21"/>
        </w:rPr>
        <w:t xml:space="preserve"> </w:t>
      </w:r>
      <w:r>
        <w:rPr>
          <w:i/>
          <w:w w:val="90"/>
          <w:position w:val="2"/>
          <w:sz w:val="21"/>
        </w:rPr>
        <w:t>a</w:t>
      </w:r>
      <w:r>
        <w:rPr>
          <w:i/>
          <w:spacing w:val="33"/>
          <w:w w:val="90"/>
          <w:position w:val="2"/>
          <w:sz w:val="21"/>
        </w:rPr>
        <w:t xml:space="preserve"> </w:t>
      </w:r>
      <w:r>
        <w:rPr>
          <w:i/>
          <w:w w:val="90"/>
          <w:sz w:val="28"/>
        </w:rPr>
        <w:t>;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4379" w:space="40"/>
            <w:col w:w="6031"/>
          </w:cols>
        </w:sectPr>
      </w:pPr>
    </w:p>
    <w:p w:rsidR="004E7696" w:rsidRDefault="00C27CE0">
      <w:pPr>
        <w:pStyle w:val="a4"/>
        <w:numPr>
          <w:ilvl w:val="0"/>
          <w:numId w:val="4"/>
        </w:numPr>
        <w:tabs>
          <w:tab w:val="left" w:pos="1621"/>
        </w:tabs>
        <w:spacing w:before="48" w:line="276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lastRenderedPageBreak/>
        <w:t>решать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разложения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замены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переменной;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678"/>
          <w:tab w:val="left" w:pos="9102"/>
        </w:tabs>
        <w:spacing w:before="1" w:line="276" w:lineRule="auto"/>
        <w:ind w:right="403" w:firstLine="707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z w:val="28"/>
        </w:rPr>
        <w:tab/>
        <w:t>дробно-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554"/>
        </w:tabs>
        <w:spacing w:line="321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линейные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параметрами;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554"/>
        </w:tabs>
        <w:spacing w:before="50"/>
        <w:ind w:left="1553" w:hanging="164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параметром;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554"/>
        </w:tabs>
        <w:spacing w:before="48"/>
        <w:ind w:left="1553" w:hanging="164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параметрами;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554"/>
        </w:tabs>
        <w:spacing w:before="48"/>
        <w:ind w:left="1553" w:hanging="164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числах.</w:t>
      </w:r>
    </w:p>
    <w:p w:rsidR="004E7696" w:rsidRDefault="00C27CE0">
      <w:pPr>
        <w:pStyle w:val="1"/>
        <w:spacing w:before="5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556"/>
        </w:tabs>
        <w:spacing w:before="45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составлять и решать линейные и квадратные уравнения, уравнения, 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сводящиеся,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 предметов;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681"/>
        </w:tabs>
        <w:spacing w:before="1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правдоподобия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линейных и квадратных уравнений и систем линейных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558"/>
        </w:tabs>
        <w:spacing w:before="79"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выбирать соответствующие уравнения, неравенства или их системы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 составления математической модели заданной реальной ситуации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прикладной задачи;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707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задачи.</w:t>
      </w:r>
    </w:p>
    <w:p w:rsidR="004E7696" w:rsidRDefault="00C27CE0">
      <w:pPr>
        <w:pStyle w:val="1"/>
        <w:spacing w:before="6"/>
        <w:jc w:val="left"/>
      </w:pPr>
      <w:r>
        <w:t>Функции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669"/>
          <w:tab w:val="left" w:pos="3112"/>
          <w:tab w:val="left" w:pos="6293"/>
          <w:tab w:val="left" w:pos="8950"/>
        </w:tabs>
        <w:spacing w:before="42" w:line="276" w:lineRule="auto"/>
        <w:ind w:right="405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 функции, способы задания функции, аргумент и значение 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промежутки</w:t>
      </w:r>
      <w:r>
        <w:rPr>
          <w:i/>
          <w:sz w:val="28"/>
        </w:rPr>
        <w:tab/>
        <w:t>знакопостоянства,</w:t>
      </w:r>
      <w:r>
        <w:rPr>
          <w:i/>
          <w:sz w:val="28"/>
        </w:rPr>
        <w:tab/>
        <w:t>монотонность</w:t>
      </w:r>
      <w:r>
        <w:rPr>
          <w:i/>
          <w:sz w:val="28"/>
        </w:rPr>
        <w:tab/>
        <w:t>функции,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четность/нечетность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функции;</w:t>
      </w:r>
    </w:p>
    <w:p w:rsidR="004E7696" w:rsidRDefault="00C27CE0">
      <w:pPr>
        <w:pStyle w:val="a4"/>
        <w:numPr>
          <w:ilvl w:val="0"/>
          <w:numId w:val="4"/>
        </w:numPr>
        <w:tabs>
          <w:tab w:val="left" w:pos="1710"/>
        </w:tabs>
        <w:spacing w:before="2"/>
        <w:ind w:left="1709" w:hanging="320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 xml:space="preserve">графики  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 xml:space="preserve">линейной,  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 xml:space="preserve">квадратичной  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 xml:space="preserve">функций,  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обратной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137"/>
        <w:ind w:left="682"/>
        <w:rPr>
          <w:i/>
          <w:sz w:val="28"/>
        </w:rPr>
      </w:pPr>
      <w:r>
        <w:rPr>
          <w:i/>
          <w:sz w:val="28"/>
        </w:rPr>
        <w:t>пропорциональности,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вида:</w:t>
      </w:r>
    </w:p>
    <w:p w:rsidR="004E7696" w:rsidRDefault="00C27CE0">
      <w:pPr>
        <w:pStyle w:val="a3"/>
        <w:spacing w:before="11"/>
        <w:ind w:left="0" w:firstLine="0"/>
        <w:jc w:val="left"/>
        <w:rPr>
          <w:i/>
          <w:sz w:val="20"/>
        </w:rPr>
      </w:pPr>
      <w:r>
        <w:br w:type="column"/>
      </w:r>
    </w:p>
    <w:p w:rsidR="004E7696" w:rsidRDefault="00C27CE0">
      <w:pPr>
        <w:ind w:left="92"/>
        <w:rPr>
          <w:rFonts w:ascii="Symbol" w:hAnsi="Symbol"/>
          <w:sz w:val="17"/>
        </w:rPr>
      </w:pPr>
      <w:r>
        <w:rPr>
          <w:i/>
          <w:w w:val="110"/>
          <w:sz w:val="17"/>
        </w:rPr>
        <w:t>y</w:t>
      </w:r>
      <w:r>
        <w:rPr>
          <w:i/>
          <w:spacing w:val="32"/>
          <w:w w:val="110"/>
          <w:sz w:val="17"/>
        </w:rPr>
        <w:t xml:space="preserve"> </w:t>
      </w:r>
      <w:r>
        <w:rPr>
          <w:rFonts w:ascii="Symbol" w:hAnsi="Symbol"/>
          <w:w w:val="110"/>
          <w:sz w:val="17"/>
        </w:rPr>
        <w:t></w:t>
      </w:r>
      <w:r>
        <w:rPr>
          <w:spacing w:val="32"/>
          <w:w w:val="110"/>
          <w:sz w:val="17"/>
        </w:rPr>
        <w:t xml:space="preserve"> </w:t>
      </w:r>
      <w:r>
        <w:rPr>
          <w:i/>
          <w:w w:val="110"/>
          <w:sz w:val="17"/>
        </w:rPr>
        <w:t>a</w:t>
      </w:r>
      <w:r>
        <w:rPr>
          <w:i/>
          <w:spacing w:val="21"/>
          <w:w w:val="110"/>
          <w:sz w:val="17"/>
        </w:rPr>
        <w:t xml:space="preserve"> </w:t>
      </w:r>
      <w:r>
        <w:rPr>
          <w:rFonts w:ascii="Symbol" w:hAnsi="Symbol"/>
          <w:w w:val="110"/>
          <w:sz w:val="17"/>
        </w:rPr>
        <w:t></w:t>
      </w:r>
    </w:p>
    <w:p w:rsidR="004E7696" w:rsidRDefault="00C27CE0">
      <w:pPr>
        <w:spacing w:before="109"/>
        <w:ind w:left="39"/>
        <w:jc w:val="center"/>
        <w:rPr>
          <w:i/>
          <w:sz w:val="17"/>
        </w:rPr>
      </w:pPr>
      <w:r>
        <w:br w:type="column"/>
      </w:r>
      <w:r>
        <w:rPr>
          <w:i/>
          <w:w w:val="110"/>
          <w:sz w:val="17"/>
        </w:rPr>
        <w:t>k</w:t>
      </w:r>
    </w:p>
    <w:p w:rsidR="004E7696" w:rsidRDefault="008E0FE2">
      <w:pPr>
        <w:spacing w:before="112"/>
        <w:ind w:left="67"/>
        <w:jc w:val="center"/>
        <w:rPr>
          <w:i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31115</wp:posOffset>
                </wp:positionV>
                <wp:extent cx="306705" cy="0"/>
                <wp:effectExtent l="0" t="0" r="0" b="0"/>
                <wp:wrapNone/>
                <wp:docPr id="13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68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801E3" id="Line 189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6.6pt,2.45pt" to="370.7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jqFAIAACsEAAAOAAAAZHJzL2Uyb0RvYy54bWysU8GO2jAQvVfqP1i5QxLIBo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" strokeweight=".191mm">
                <w10:wrap anchorx="page"/>
              </v:line>
            </w:pict>
          </mc:Fallback>
        </mc:AlternateContent>
      </w:r>
      <w:r w:rsidR="00C27CE0">
        <w:rPr>
          <w:i/>
          <w:w w:val="110"/>
          <w:sz w:val="17"/>
        </w:rPr>
        <w:t>x</w:t>
      </w:r>
      <w:r w:rsidR="00C27CE0">
        <w:rPr>
          <w:i/>
          <w:spacing w:val="14"/>
          <w:w w:val="110"/>
          <w:sz w:val="17"/>
        </w:rPr>
        <w:t xml:space="preserve"> </w:t>
      </w:r>
      <w:r w:rsidR="00C27CE0">
        <w:rPr>
          <w:rFonts w:ascii="Symbol" w:hAnsi="Symbol"/>
          <w:w w:val="110"/>
          <w:sz w:val="17"/>
        </w:rPr>
        <w:t></w:t>
      </w:r>
      <w:r w:rsidR="00C27CE0">
        <w:rPr>
          <w:spacing w:val="15"/>
          <w:w w:val="110"/>
          <w:sz w:val="17"/>
        </w:rPr>
        <w:t xml:space="preserve"> </w:t>
      </w:r>
      <w:r w:rsidR="00C27CE0">
        <w:rPr>
          <w:i/>
          <w:w w:val="110"/>
          <w:sz w:val="17"/>
        </w:rPr>
        <w:t>b</w:t>
      </w:r>
    </w:p>
    <w:p w:rsidR="004E7696" w:rsidRDefault="00C27CE0">
      <w:pPr>
        <w:spacing w:before="138"/>
        <w:ind w:left="53"/>
        <w:rPr>
          <w:rFonts w:ascii="Symbol" w:hAnsi="Symbol"/>
          <w:sz w:val="13"/>
        </w:rPr>
      </w:pPr>
      <w:r>
        <w:br w:type="column"/>
      </w:r>
      <w:r>
        <w:rPr>
          <w:i/>
          <w:w w:val="120"/>
          <w:position w:val="2"/>
          <w:sz w:val="28"/>
        </w:rPr>
        <w:t>,</w:t>
      </w:r>
      <w:r>
        <w:rPr>
          <w:i/>
          <w:spacing w:val="42"/>
          <w:w w:val="120"/>
          <w:position w:val="2"/>
          <w:sz w:val="28"/>
        </w:rPr>
        <w:t xml:space="preserve"> </w:t>
      </w:r>
      <w:r>
        <w:rPr>
          <w:i/>
          <w:w w:val="145"/>
          <w:sz w:val="13"/>
        </w:rPr>
        <w:t>y</w:t>
      </w:r>
      <w:r>
        <w:rPr>
          <w:i/>
          <w:spacing w:val="44"/>
          <w:w w:val="145"/>
          <w:sz w:val="13"/>
        </w:rPr>
        <w:t xml:space="preserve"> </w:t>
      </w:r>
      <w:r>
        <w:rPr>
          <w:rFonts w:ascii="Symbol" w:hAnsi="Symbol"/>
          <w:w w:val="145"/>
          <w:sz w:val="13"/>
        </w:rPr>
        <w:t></w:t>
      </w:r>
    </w:p>
    <w:p w:rsidR="004E7696" w:rsidRDefault="00C27CE0">
      <w:pPr>
        <w:spacing w:before="138"/>
        <w:ind w:left="257"/>
        <w:rPr>
          <w:rFonts w:ascii="Symbol" w:hAnsi="Symbol"/>
          <w:sz w:val="13"/>
        </w:rPr>
      </w:pPr>
      <w:r>
        <w:br w:type="column"/>
      </w:r>
      <w:r>
        <w:rPr>
          <w:i/>
          <w:spacing w:val="-5"/>
          <w:w w:val="130"/>
          <w:sz w:val="13"/>
        </w:rPr>
        <w:t>x</w:t>
      </w:r>
      <w:r>
        <w:rPr>
          <w:i/>
          <w:spacing w:val="58"/>
          <w:w w:val="130"/>
          <w:sz w:val="13"/>
        </w:rPr>
        <w:t xml:space="preserve"> </w:t>
      </w:r>
      <w:r>
        <w:rPr>
          <w:b/>
          <w:i/>
          <w:spacing w:val="-5"/>
          <w:w w:val="120"/>
          <w:position w:val="2"/>
          <w:sz w:val="28"/>
        </w:rPr>
        <w:t>,</w:t>
      </w:r>
      <w:r>
        <w:rPr>
          <w:b/>
          <w:i/>
          <w:spacing w:val="-28"/>
          <w:w w:val="120"/>
          <w:position w:val="2"/>
          <w:sz w:val="28"/>
        </w:rPr>
        <w:t xml:space="preserve"> </w:t>
      </w:r>
      <w:r>
        <w:rPr>
          <w:i/>
          <w:spacing w:val="-4"/>
          <w:w w:val="130"/>
          <w:sz w:val="13"/>
        </w:rPr>
        <w:t>y</w:t>
      </w:r>
      <w:r>
        <w:rPr>
          <w:i/>
          <w:spacing w:val="41"/>
          <w:w w:val="130"/>
          <w:sz w:val="13"/>
        </w:rPr>
        <w:t xml:space="preserve"> </w:t>
      </w:r>
      <w:r>
        <w:rPr>
          <w:rFonts w:ascii="Symbol" w:hAnsi="Symbol"/>
          <w:spacing w:val="-4"/>
          <w:w w:val="130"/>
          <w:sz w:val="13"/>
        </w:rPr>
        <w:t></w:t>
      </w:r>
    </w:p>
    <w:p w:rsidR="004E7696" w:rsidRDefault="00C27CE0">
      <w:pPr>
        <w:spacing w:before="133"/>
        <w:ind w:left="67"/>
        <w:rPr>
          <w:i/>
          <w:sz w:val="28"/>
        </w:rPr>
      </w:pPr>
      <w:r>
        <w:br w:type="column"/>
      </w:r>
      <w:r>
        <w:rPr>
          <w:w w:val="120"/>
          <w:position w:val="8"/>
          <w:sz w:val="7"/>
        </w:rPr>
        <w:t xml:space="preserve">3   </w:t>
      </w:r>
      <w:r>
        <w:rPr>
          <w:spacing w:val="16"/>
          <w:w w:val="120"/>
          <w:position w:val="8"/>
          <w:sz w:val="7"/>
        </w:rPr>
        <w:t xml:space="preserve"> </w:t>
      </w:r>
      <w:r>
        <w:rPr>
          <w:i/>
          <w:w w:val="120"/>
          <w:sz w:val="13"/>
        </w:rPr>
        <w:t xml:space="preserve">x </w:t>
      </w:r>
      <w:r>
        <w:rPr>
          <w:i/>
          <w:spacing w:val="3"/>
          <w:w w:val="120"/>
          <w:sz w:val="13"/>
        </w:rPr>
        <w:t xml:space="preserve"> </w:t>
      </w:r>
      <w:r>
        <w:rPr>
          <w:i/>
          <w:w w:val="120"/>
          <w:position w:val="3"/>
          <w:sz w:val="28"/>
        </w:rPr>
        <w:t>,</w:t>
      </w:r>
      <w:r>
        <w:rPr>
          <w:i/>
          <w:spacing w:val="32"/>
          <w:w w:val="120"/>
          <w:position w:val="3"/>
          <w:sz w:val="28"/>
        </w:rPr>
        <w:t xml:space="preserve"> </w:t>
      </w:r>
      <w:r>
        <w:rPr>
          <w:i/>
          <w:w w:val="120"/>
          <w:sz w:val="13"/>
        </w:rPr>
        <w:t>y</w:t>
      </w:r>
      <w:r>
        <w:rPr>
          <w:i/>
          <w:spacing w:val="37"/>
          <w:w w:val="120"/>
          <w:sz w:val="13"/>
        </w:rPr>
        <w:t xml:space="preserve"> </w:t>
      </w:r>
      <w:r>
        <w:rPr>
          <w:rFonts w:ascii="Symbol" w:hAnsi="Symbol"/>
          <w:w w:val="120"/>
          <w:sz w:val="13"/>
        </w:rPr>
        <w:t></w:t>
      </w:r>
      <w:r>
        <w:rPr>
          <w:w w:val="120"/>
          <w:sz w:val="13"/>
        </w:rPr>
        <w:t xml:space="preserve">  </w:t>
      </w:r>
      <w:r>
        <w:rPr>
          <w:spacing w:val="4"/>
          <w:w w:val="120"/>
          <w:sz w:val="13"/>
        </w:rPr>
        <w:t xml:space="preserve"> </w:t>
      </w:r>
      <w:r>
        <w:rPr>
          <w:i/>
          <w:w w:val="120"/>
          <w:sz w:val="13"/>
        </w:rPr>
        <w:t xml:space="preserve">x </w:t>
      </w:r>
      <w:r>
        <w:rPr>
          <w:i/>
          <w:spacing w:val="15"/>
          <w:w w:val="120"/>
          <w:sz w:val="13"/>
        </w:rPr>
        <w:t xml:space="preserve"> </w:t>
      </w:r>
      <w:r>
        <w:rPr>
          <w:i/>
          <w:w w:val="120"/>
          <w:position w:val="3"/>
          <w:sz w:val="28"/>
        </w:rPr>
        <w:t>;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6" w:space="720" w:equalWidth="0">
            <w:col w:w="5074" w:space="40"/>
            <w:col w:w="718" w:space="39"/>
            <w:col w:w="487" w:space="39"/>
            <w:col w:w="562" w:space="40"/>
            <w:col w:w="826" w:space="39"/>
            <w:col w:w="2586"/>
          </w:cols>
        </w:sectPr>
      </w:pPr>
    </w:p>
    <w:p w:rsidR="004E7696" w:rsidRDefault="00C27CE0">
      <w:pPr>
        <w:pStyle w:val="a4"/>
        <w:numPr>
          <w:ilvl w:val="0"/>
          <w:numId w:val="3"/>
        </w:numPr>
        <w:tabs>
          <w:tab w:val="left" w:pos="1647"/>
        </w:tabs>
        <w:spacing w:before="57"/>
        <w:ind w:left="1646"/>
        <w:jc w:val="left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5134042</wp:posOffset>
            </wp:positionH>
            <wp:positionV relativeFrom="paragraph">
              <wp:posOffset>-239834</wp:posOffset>
            </wp:positionV>
            <wp:extent cx="213391" cy="12463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91" cy="12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5673267</wp:posOffset>
            </wp:positionH>
            <wp:positionV relativeFrom="paragraph">
              <wp:posOffset>-239834</wp:posOffset>
            </wp:positionV>
            <wp:extent cx="179698" cy="12449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98" cy="124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10176" behindDoc="1" locked="0" layoutInCell="1" allowOverlap="1">
                <wp:simplePos x="0" y="0"/>
                <wp:positionH relativeFrom="page">
                  <wp:posOffset>6209030</wp:posOffset>
                </wp:positionH>
                <wp:positionV relativeFrom="paragraph">
                  <wp:posOffset>-220980</wp:posOffset>
                </wp:positionV>
                <wp:extent cx="0" cy="130175"/>
                <wp:effectExtent l="0" t="0" r="0" b="0"/>
                <wp:wrapNone/>
                <wp:docPr id="13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0C116" id="Line 188" o:spid="_x0000_s1026" style="position:absolute;z-index:-27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9pt,-17.4pt" to="488.9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" strokeweight=".18733mm">
                <w10:wrap anchorx="page"/>
              </v:line>
            </w:pict>
          </mc:Fallback>
        </mc:AlternateContent>
      </w:r>
      <w:r w:rsidR="008E0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10688" behindDoc="1" locked="0" layoutInCell="1" allowOverlap="1">
                <wp:simplePos x="0" y="0"/>
                <wp:positionH relativeFrom="page">
                  <wp:posOffset>6307455</wp:posOffset>
                </wp:positionH>
                <wp:positionV relativeFrom="paragraph">
                  <wp:posOffset>-220980</wp:posOffset>
                </wp:positionV>
                <wp:extent cx="0" cy="130175"/>
                <wp:effectExtent l="0" t="0" r="0" b="0"/>
                <wp:wrapNone/>
                <wp:docPr id="13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E1F8B" id="Line 187" o:spid="_x0000_s1026" style="position:absolute;z-index:-27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6.65pt,-17.4pt" to="496.6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" strokeweight=".18733mm">
                <w10:wrap anchorx="page"/>
              </v:line>
            </w:pict>
          </mc:Fallback>
        </mc:AlternateContent>
      </w:r>
      <w:r>
        <w:rPr>
          <w:i/>
          <w:sz w:val="28"/>
        </w:rPr>
        <w:t>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преобразования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spacing w:before="55"/>
        <w:ind w:left="682"/>
        <w:rPr>
          <w:i/>
          <w:sz w:val="28"/>
        </w:rPr>
      </w:pPr>
      <w:r>
        <w:rPr>
          <w:i/>
          <w:sz w:val="28"/>
        </w:rPr>
        <w:t>графика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функции y=f(x)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функций</w:t>
      </w:r>
    </w:p>
    <w:p w:rsidR="004E7696" w:rsidRDefault="00C27CE0">
      <w:pPr>
        <w:spacing w:before="50"/>
        <w:ind w:left="88"/>
        <w:rPr>
          <w:i/>
          <w:sz w:val="28"/>
        </w:rPr>
      </w:pPr>
      <w:r>
        <w:br w:type="column"/>
      </w:r>
      <w:r>
        <w:rPr>
          <w:i/>
          <w:w w:val="125"/>
          <w:position w:val="1"/>
          <w:sz w:val="13"/>
        </w:rPr>
        <w:t xml:space="preserve">y </w:t>
      </w:r>
      <w:r>
        <w:rPr>
          <w:i/>
          <w:spacing w:val="6"/>
          <w:w w:val="125"/>
          <w:position w:val="1"/>
          <w:sz w:val="13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</w:t>
      </w:r>
      <w:r>
        <w:rPr>
          <w:w w:val="125"/>
          <w:position w:val="1"/>
          <w:sz w:val="13"/>
        </w:rPr>
        <w:t xml:space="preserve"> </w:t>
      </w:r>
      <w:r>
        <w:rPr>
          <w:spacing w:val="6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a</w:t>
      </w:r>
      <w:r>
        <w:rPr>
          <w:i/>
          <w:spacing w:val="-11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 xml:space="preserve">f </w:t>
      </w:r>
      <w:r>
        <w:rPr>
          <w:i/>
          <w:spacing w:val="14"/>
          <w:w w:val="125"/>
          <w:position w:val="1"/>
          <w:sz w:val="13"/>
        </w:rPr>
        <w:t xml:space="preserve"> </w:t>
      </w:r>
      <w:r>
        <w:rPr>
          <w:rFonts w:ascii="Symbol" w:hAnsi="Symbol"/>
          <w:w w:val="120"/>
          <w:sz w:val="17"/>
        </w:rPr>
        <w:t></w:t>
      </w:r>
      <w:r>
        <w:rPr>
          <w:spacing w:val="-21"/>
          <w:w w:val="120"/>
          <w:sz w:val="17"/>
        </w:rPr>
        <w:t xml:space="preserve"> </w:t>
      </w:r>
      <w:r>
        <w:rPr>
          <w:i/>
          <w:w w:val="125"/>
          <w:position w:val="1"/>
          <w:sz w:val="13"/>
        </w:rPr>
        <w:t>k</w:t>
      </w:r>
      <w:r>
        <w:rPr>
          <w:i/>
          <w:spacing w:val="-14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x</w:t>
      </w:r>
      <w:r>
        <w:rPr>
          <w:i/>
          <w:spacing w:val="31"/>
          <w:w w:val="125"/>
          <w:position w:val="1"/>
          <w:sz w:val="13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</w:t>
      </w:r>
      <w:r>
        <w:rPr>
          <w:spacing w:val="32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b</w:t>
      </w:r>
      <w:r>
        <w:rPr>
          <w:i/>
          <w:spacing w:val="-1"/>
          <w:w w:val="125"/>
          <w:position w:val="1"/>
          <w:sz w:val="13"/>
        </w:rPr>
        <w:t xml:space="preserve"> </w:t>
      </w:r>
      <w:r>
        <w:rPr>
          <w:rFonts w:ascii="Symbol" w:hAnsi="Symbol"/>
          <w:w w:val="120"/>
          <w:sz w:val="17"/>
        </w:rPr>
        <w:t></w:t>
      </w:r>
      <w:r>
        <w:rPr>
          <w:spacing w:val="3"/>
          <w:w w:val="120"/>
          <w:sz w:val="17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</w:t>
      </w:r>
      <w:r>
        <w:rPr>
          <w:spacing w:val="33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c</w:t>
      </w:r>
      <w:r>
        <w:rPr>
          <w:i/>
          <w:spacing w:val="35"/>
          <w:w w:val="125"/>
          <w:position w:val="1"/>
          <w:sz w:val="13"/>
        </w:rPr>
        <w:t xml:space="preserve"> </w:t>
      </w:r>
      <w:r>
        <w:rPr>
          <w:i/>
          <w:w w:val="120"/>
          <w:position w:val="4"/>
          <w:sz w:val="28"/>
        </w:rPr>
        <w:t>;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7768" w:space="40"/>
            <w:col w:w="2642"/>
          </w:cols>
        </w:sectPr>
      </w:pPr>
    </w:p>
    <w:p w:rsidR="004E7696" w:rsidRDefault="00C27CE0">
      <w:pPr>
        <w:pStyle w:val="a4"/>
        <w:numPr>
          <w:ilvl w:val="0"/>
          <w:numId w:val="3"/>
        </w:numPr>
        <w:tabs>
          <w:tab w:val="left" w:pos="1626"/>
        </w:tabs>
        <w:spacing w:before="88" w:line="276" w:lineRule="auto"/>
        <w:ind w:right="405" w:firstLine="707"/>
        <w:rPr>
          <w:i/>
          <w:sz w:val="28"/>
        </w:rPr>
      </w:pPr>
      <w:r>
        <w:rPr>
          <w:i/>
          <w:sz w:val="28"/>
        </w:rPr>
        <w:lastRenderedPageBreak/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 прямой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условиям: проходящей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 две точки с заданными координатами, проходящей через данную точку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параллельной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прямой;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before="1"/>
        <w:ind w:left="1553" w:hanging="164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 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графику;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2014"/>
        </w:tabs>
        <w:spacing w:before="50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знакопостоянства,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монотонности квадратичной функции;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19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прогрессия;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ind w:left="1553" w:hanging="16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арифметическую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геометрическую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прогрессию.</w:t>
      </w:r>
    </w:p>
    <w:p w:rsidR="004E7696" w:rsidRDefault="00C27CE0">
      <w:pPr>
        <w:pStyle w:val="1"/>
        <w:spacing w:before="5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52"/>
        </w:tabs>
        <w:spacing w:before="43"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иллюстрировать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 характеристикам;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6"/>
        </w:tabs>
        <w:spacing w:before="1" w:line="276" w:lineRule="auto"/>
        <w:ind w:right="413" w:firstLine="707"/>
        <w:rPr>
          <w:i/>
          <w:sz w:val="28"/>
        </w:rPr>
      </w:pPr>
      <w:r>
        <w:rPr>
          <w:i/>
          <w:sz w:val="28"/>
        </w:rPr>
        <w:t>использовать свойства и график квадратичной функции при 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 других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предметов.</w:t>
      </w:r>
    </w:p>
    <w:p w:rsidR="004E7696" w:rsidRDefault="00C27CE0">
      <w:pPr>
        <w:pStyle w:val="1"/>
        <w:spacing w:before="4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90"/>
        </w:tabs>
        <w:spacing w:before="45" w:line="276" w:lineRule="auto"/>
        <w:ind w:right="413" w:firstLine="707"/>
        <w:rPr>
          <w:i/>
          <w:sz w:val="28"/>
        </w:rPr>
      </w:pPr>
      <w:r>
        <w:rPr>
          <w:i/>
          <w:sz w:val="28"/>
        </w:rPr>
        <w:t>решать простые и сложные задачи разных типов, а также 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повышенной трудности;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94"/>
        </w:tabs>
        <w:spacing w:line="276" w:lineRule="auto"/>
        <w:ind w:right="405" w:firstLine="707"/>
        <w:rPr>
          <w:i/>
          <w:sz w:val="28"/>
        </w:rPr>
      </w:pPr>
      <w:r>
        <w:rPr>
          <w:i/>
          <w:sz w:val="28"/>
        </w:rPr>
        <w:t>использовать разные краткие записи как модели текстов 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поисковой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8"/>
        </w:tabs>
        <w:spacing w:before="79" w:line="278" w:lineRule="auto"/>
        <w:ind w:right="413" w:firstLine="707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несложной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13"/>
          <w:tab w:val="left" w:pos="1714"/>
          <w:tab w:val="left" w:pos="2663"/>
          <w:tab w:val="left" w:pos="3032"/>
          <w:tab w:val="left" w:pos="4581"/>
          <w:tab w:val="left" w:pos="5236"/>
          <w:tab w:val="left" w:pos="6413"/>
          <w:tab w:val="left" w:pos="7461"/>
          <w:tab w:val="left" w:pos="8699"/>
          <w:tab w:val="left" w:pos="9603"/>
        </w:tabs>
        <w:spacing w:line="276" w:lineRule="auto"/>
        <w:ind w:right="402" w:firstLine="707"/>
        <w:jc w:val="left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применять</w:t>
      </w:r>
      <w:r>
        <w:rPr>
          <w:i/>
          <w:sz w:val="28"/>
        </w:rPr>
        <w:tab/>
        <w:t>оба</w:t>
      </w:r>
      <w:r>
        <w:rPr>
          <w:i/>
          <w:sz w:val="28"/>
        </w:rPr>
        <w:tab/>
        <w:t>способа</w:t>
      </w:r>
      <w:r>
        <w:rPr>
          <w:i/>
          <w:sz w:val="28"/>
        </w:rPr>
        <w:tab/>
        <w:t>поиска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  <w:t>задач</w:t>
      </w:r>
      <w:r>
        <w:rPr>
          <w:i/>
          <w:sz w:val="28"/>
        </w:rPr>
        <w:tab/>
        <w:t>(от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условию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требованию);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21"/>
        </w:tabs>
        <w:spacing w:line="276" w:lineRule="auto"/>
        <w:ind w:right="413" w:firstLine="707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рассуждения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поиске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граф-схемы;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21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этапа;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85"/>
        </w:tabs>
        <w:spacing w:before="43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уметь выбирать оптимальный метод решения задачи и 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рассматривать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before="1"/>
        <w:ind w:left="1553" w:hanging="164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затруднения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82"/>
        </w:tabs>
        <w:spacing w:before="50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обратные;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830"/>
        </w:tabs>
        <w:spacing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полученное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решение задачи;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59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 объектов и изменение их характеристик при совместном движении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(скорость,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lastRenderedPageBreak/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противоположных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направлениях;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34"/>
        </w:tabs>
        <w:spacing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реке, рассматривать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отсчета;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21" w:lineRule="exact"/>
        <w:ind w:left="1553" w:hanging="164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части»,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815"/>
        </w:tabs>
        <w:spacing w:before="50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математическую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основу)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 основе конкретного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24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связывающих три величины (на работу, на покупки, на движение), 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величины и отношения между ними, применять их при решении 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59"/>
        </w:tabs>
        <w:spacing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смеси,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сплавы,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28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проценты,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обоснованием,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80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решать логические задачи разными способами, в том числе, с двумя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тремя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блоками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таблиц;</w:t>
      </w:r>
    </w:p>
    <w:p w:rsidR="004E7696" w:rsidRPr="00E41E2E" w:rsidRDefault="00C27CE0" w:rsidP="00E41E2E">
      <w:pPr>
        <w:pStyle w:val="a4"/>
        <w:numPr>
          <w:ilvl w:val="0"/>
          <w:numId w:val="3"/>
        </w:numPr>
        <w:tabs>
          <w:tab w:val="left" w:pos="1554"/>
        </w:tabs>
        <w:spacing w:before="79" w:line="276" w:lineRule="auto"/>
        <w:ind w:left="1553" w:right="411" w:hanging="164"/>
        <w:rPr>
          <w:i/>
          <w:sz w:val="28"/>
        </w:rPr>
      </w:pPr>
      <w:r w:rsidRPr="00E41E2E">
        <w:rPr>
          <w:i/>
          <w:sz w:val="28"/>
        </w:rPr>
        <w:t>решать задачи по комбинаторике и теории вероятностей на основе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использования</w:t>
      </w:r>
      <w:r w:rsidRPr="00E41E2E">
        <w:rPr>
          <w:i/>
          <w:spacing w:val="-2"/>
          <w:sz w:val="28"/>
        </w:rPr>
        <w:t xml:space="preserve"> </w:t>
      </w:r>
      <w:r w:rsidRPr="00E41E2E">
        <w:rPr>
          <w:i/>
          <w:sz w:val="28"/>
        </w:rPr>
        <w:t>изученных</w:t>
      </w:r>
      <w:r w:rsidRPr="00E41E2E">
        <w:rPr>
          <w:i/>
          <w:spacing w:val="-2"/>
          <w:sz w:val="28"/>
        </w:rPr>
        <w:t xml:space="preserve"> </w:t>
      </w:r>
      <w:r w:rsidRPr="00E41E2E">
        <w:rPr>
          <w:i/>
          <w:sz w:val="28"/>
        </w:rPr>
        <w:t>методов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и обосновывать</w:t>
      </w:r>
      <w:r w:rsidRPr="00E41E2E">
        <w:rPr>
          <w:i/>
          <w:spacing w:val="-2"/>
          <w:sz w:val="28"/>
        </w:rPr>
        <w:t xml:space="preserve"> </w:t>
      </w:r>
      <w:r w:rsidRPr="00E41E2E">
        <w:rPr>
          <w:i/>
          <w:sz w:val="28"/>
        </w:rPr>
        <w:t>решение;решать</w:t>
      </w:r>
      <w:r w:rsidRPr="00E41E2E">
        <w:rPr>
          <w:i/>
          <w:spacing w:val="-5"/>
          <w:sz w:val="28"/>
        </w:rPr>
        <w:t xml:space="preserve"> </w:t>
      </w:r>
      <w:r w:rsidRPr="00E41E2E">
        <w:rPr>
          <w:i/>
          <w:sz w:val="28"/>
        </w:rPr>
        <w:t>несложные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задачи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по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математической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статистике;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74"/>
        </w:tabs>
        <w:spacing w:before="50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овладеть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арифметический,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ситуациях.</w:t>
      </w:r>
    </w:p>
    <w:p w:rsidR="004E7696" w:rsidRDefault="00C27CE0">
      <w:pPr>
        <w:pStyle w:val="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23"/>
        </w:tabs>
        <w:spacing w:before="43" w:line="276" w:lineRule="auto"/>
        <w:ind w:right="404" w:firstLine="707"/>
        <w:rPr>
          <w:i/>
          <w:sz w:val="28"/>
        </w:rPr>
      </w:pPr>
      <w:r>
        <w:rPr>
          <w:i/>
          <w:sz w:val="28"/>
        </w:rPr>
        <w:t>выделять при решении задач характеристики рассматриваемой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абстрагировались),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плотность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вещества;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78"/>
        </w:tabs>
        <w:spacing w:line="278" w:lineRule="auto"/>
        <w:ind w:right="411" w:firstLine="707"/>
        <w:rPr>
          <w:i/>
          <w:sz w:val="28"/>
        </w:rPr>
      </w:pPr>
      <w:r>
        <w:rPr>
          <w:i/>
          <w:sz w:val="28"/>
        </w:rPr>
        <w:t>решать и конструировать задачи на основе рассмотрения 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требуется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точный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вычислительный результат;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75"/>
        </w:tabs>
        <w:spacing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решать задачи на движение по реке, рассматривая разные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отсчета.</w:t>
      </w:r>
    </w:p>
    <w:p w:rsidR="004E7696" w:rsidRDefault="00C27CE0">
      <w:pPr>
        <w:pStyle w:val="1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17"/>
        </w:tabs>
        <w:spacing w:before="43"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столбчатые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наименьшее значения выборки, размах выборки, дисперсия и стандартное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отклонение,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случайная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изменчивость;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70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извлекать информацию, представленную в таблицах, на диаграммах,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графиках;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50"/>
        </w:tabs>
        <w:spacing w:line="278" w:lineRule="auto"/>
        <w:ind w:right="411" w:firstLine="707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62"/>
        </w:tabs>
        <w:spacing w:line="276" w:lineRule="auto"/>
        <w:ind w:right="404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треугольник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Паскаля;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21" w:lineRule="exact"/>
        <w:ind w:left="1553" w:hanging="164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комбинаторных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36"/>
        </w:tabs>
        <w:spacing w:before="43"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(исход),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событиями;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22" w:lineRule="exact"/>
        <w:ind w:left="1553" w:hanging="164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Эйлера;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75"/>
        </w:tabs>
        <w:spacing w:before="49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решать задачи на вычисление вероятности с подсчетом 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комбинаторики.</w:t>
      </w:r>
    </w:p>
    <w:p w:rsidR="004E7696" w:rsidRDefault="00C27CE0">
      <w:pPr>
        <w:pStyle w:val="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Pr="00E41E2E" w:rsidRDefault="00C27CE0" w:rsidP="00E41E2E">
      <w:pPr>
        <w:pStyle w:val="a4"/>
        <w:numPr>
          <w:ilvl w:val="0"/>
          <w:numId w:val="3"/>
        </w:numPr>
        <w:tabs>
          <w:tab w:val="left" w:pos="1688"/>
        </w:tabs>
        <w:spacing w:before="79" w:line="276" w:lineRule="auto"/>
        <w:ind w:right="410" w:firstLine="707"/>
        <w:rPr>
          <w:i/>
          <w:sz w:val="28"/>
        </w:rPr>
      </w:pPr>
      <w:r w:rsidRPr="00E41E2E">
        <w:rPr>
          <w:i/>
          <w:sz w:val="28"/>
        </w:rPr>
        <w:t>извлекать,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интерпретировать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преобразовывать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информацию,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представленную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таблицах,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на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диаграммах,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графиках,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отражающую</w:t>
      </w:r>
      <w:r w:rsidRPr="00E41E2E">
        <w:rPr>
          <w:i/>
          <w:spacing w:val="-67"/>
          <w:sz w:val="28"/>
        </w:rPr>
        <w:t xml:space="preserve"> </w:t>
      </w:r>
      <w:r w:rsidRPr="00E41E2E">
        <w:rPr>
          <w:i/>
          <w:sz w:val="28"/>
        </w:rPr>
        <w:t>свойства и</w:t>
      </w:r>
      <w:r w:rsidRPr="00E41E2E">
        <w:rPr>
          <w:i/>
          <w:spacing w:val="-1"/>
          <w:sz w:val="28"/>
        </w:rPr>
        <w:t xml:space="preserve"> </w:t>
      </w:r>
      <w:r w:rsidRPr="00E41E2E">
        <w:rPr>
          <w:i/>
          <w:sz w:val="28"/>
        </w:rPr>
        <w:t>характеристики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реальных</w:t>
      </w:r>
      <w:r w:rsidRPr="00E41E2E">
        <w:rPr>
          <w:i/>
          <w:spacing w:val="-1"/>
          <w:sz w:val="28"/>
        </w:rPr>
        <w:t xml:space="preserve"> </w:t>
      </w:r>
      <w:r w:rsidRPr="00E41E2E">
        <w:rPr>
          <w:i/>
          <w:sz w:val="28"/>
        </w:rPr>
        <w:t>процессов и явлений;определять статистические характеристики выборок по таблицам,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диаграммам,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графикам,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выполнять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сравнение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зависимости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от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цели</w:t>
      </w:r>
      <w:r w:rsidRPr="00E41E2E">
        <w:rPr>
          <w:i/>
          <w:spacing w:val="-67"/>
          <w:sz w:val="28"/>
        </w:rPr>
        <w:t xml:space="preserve"> </w:t>
      </w:r>
      <w:r w:rsidRPr="00E41E2E">
        <w:rPr>
          <w:i/>
          <w:sz w:val="28"/>
        </w:rPr>
        <w:t>решения</w:t>
      </w:r>
      <w:r w:rsidRPr="00E41E2E">
        <w:rPr>
          <w:i/>
          <w:spacing w:val="-2"/>
          <w:sz w:val="28"/>
        </w:rPr>
        <w:t xml:space="preserve"> </w:t>
      </w:r>
      <w:r w:rsidRPr="00E41E2E">
        <w:rPr>
          <w:i/>
          <w:sz w:val="28"/>
        </w:rPr>
        <w:t>задачи;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ind w:left="1553" w:hanging="164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вероятность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явлений.</w:t>
      </w:r>
    </w:p>
    <w:p w:rsidR="004E7696" w:rsidRDefault="00C27CE0">
      <w:pPr>
        <w:pStyle w:val="1"/>
        <w:spacing w:before="55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before="43"/>
        <w:ind w:left="1553" w:hanging="164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фигур;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42"/>
        </w:tabs>
        <w:spacing w:before="48" w:line="276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чертежах;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87"/>
        </w:tabs>
        <w:spacing w:before="1" w:line="276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факты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предполагающих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решения;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21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случаях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фигур;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before="50"/>
        <w:ind w:left="1553" w:hanging="164"/>
        <w:jc w:val="left"/>
        <w:rPr>
          <w:i/>
          <w:sz w:val="28"/>
        </w:rPr>
      </w:pPr>
      <w:r>
        <w:rPr>
          <w:i/>
          <w:sz w:val="28"/>
        </w:rPr>
        <w:t>доказывать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утверждения;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8"/>
        </w:tabs>
        <w:spacing w:before="48" w:line="276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стандартной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классификацией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плоских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(треугольников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четырехугольников).</w:t>
      </w:r>
    </w:p>
    <w:p w:rsidR="004E7696" w:rsidRDefault="00C27CE0">
      <w:pPr>
        <w:pStyle w:val="1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40"/>
        </w:tabs>
        <w:spacing w:before="46" w:line="276" w:lineRule="auto"/>
        <w:ind w:right="413" w:firstLine="707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практического характера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 смежных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дисциплин.</w:t>
      </w:r>
    </w:p>
    <w:p w:rsidR="004E7696" w:rsidRDefault="00C27CE0">
      <w:pPr>
        <w:pStyle w:val="1"/>
        <w:spacing w:before="3"/>
        <w:jc w:val="left"/>
      </w:pPr>
      <w:r>
        <w:t>Отношения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67"/>
        </w:tabs>
        <w:spacing w:before="43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lastRenderedPageBreak/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 углы между прямыми, перпендикуляр, наклонная, проекция, подобие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подобные фигуры,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подобные треугольники;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6"/>
        </w:tabs>
        <w:spacing w:before="2" w:line="276" w:lineRule="auto"/>
        <w:ind w:right="414" w:firstLine="707"/>
        <w:rPr>
          <w:i/>
          <w:sz w:val="28"/>
        </w:rPr>
      </w:pPr>
      <w:r>
        <w:rPr>
          <w:i/>
          <w:sz w:val="28"/>
        </w:rPr>
        <w:t>применять теорему Фалеса и теорему о пропорциональных отрезках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решении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47"/>
        </w:tabs>
        <w:spacing w:line="276" w:lineRule="auto"/>
        <w:ind w:right="414" w:firstLine="707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окружностей.</w:t>
      </w:r>
    </w:p>
    <w:p w:rsidR="004E7696" w:rsidRDefault="00C27CE0">
      <w:pPr>
        <w:pStyle w:val="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3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использовать отношения для решения задач, возникающих в реальной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жизни.</w:t>
      </w:r>
    </w:p>
    <w:p w:rsidR="004E7696" w:rsidRDefault="00C27CE0">
      <w:pPr>
        <w:pStyle w:val="1"/>
        <w:spacing w:before="6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Pr="00E41E2E" w:rsidRDefault="00C27CE0" w:rsidP="00E41E2E">
      <w:pPr>
        <w:pStyle w:val="a4"/>
        <w:numPr>
          <w:ilvl w:val="0"/>
          <w:numId w:val="3"/>
        </w:numPr>
        <w:tabs>
          <w:tab w:val="left" w:pos="1719"/>
        </w:tabs>
        <w:spacing w:before="79" w:line="278" w:lineRule="auto"/>
        <w:ind w:right="411" w:firstLine="707"/>
        <w:rPr>
          <w:i/>
          <w:sz w:val="28"/>
        </w:rPr>
      </w:pPr>
      <w:r w:rsidRPr="00E41E2E">
        <w:rPr>
          <w:i/>
          <w:sz w:val="28"/>
        </w:rPr>
        <w:t>оперировать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представлениями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длине,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площади,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объеме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как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величинами. Применять теорему Пифагора, формулы площади, объема при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решении многошаговых задач, в которых не все данные представлены явно, а</w:t>
      </w:r>
      <w:r w:rsidRPr="00E41E2E">
        <w:rPr>
          <w:i/>
          <w:spacing w:val="-67"/>
          <w:sz w:val="28"/>
        </w:rPr>
        <w:t xml:space="preserve"> </w:t>
      </w:r>
      <w:r w:rsidRPr="00E41E2E">
        <w:rPr>
          <w:i/>
          <w:sz w:val="28"/>
        </w:rPr>
        <w:t>требуют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вычислений,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оперировать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более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широким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количеством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формул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длины,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площади,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объема,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вычислять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характеристики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комбинаций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фигур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(окружностей и многоугольников) вычислять расстояния между фигурами,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применять</w:t>
      </w:r>
      <w:r w:rsidRPr="00E41E2E">
        <w:rPr>
          <w:i/>
          <w:spacing w:val="29"/>
          <w:sz w:val="28"/>
        </w:rPr>
        <w:t xml:space="preserve"> </w:t>
      </w:r>
      <w:r w:rsidRPr="00E41E2E">
        <w:rPr>
          <w:i/>
          <w:sz w:val="28"/>
        </w:rPr>
        <w:t>тригонометрические</w:t>
      </w:r>
      <w:r w:rsidRPr="00E41E2E">
        <w:rPr>
          <w:i/>
          <w:spacing w:val="30"/>
          <w:sz w:val="28"/>
        </w:rPr>
        <w:t xml:space="preserve"> </w:t>
      </w:r>
      <w:r w:rsidRPr="00E41E2E">
        <w:rPr>
          <w:i/>
          <w:sz w:val="28"/>
        </w:rPr>
        <w:t>формулы</w:t>
      </w:r>
      <w:r w:rsidRPr="00E41E2E">
        <w:rPr>
          <w:i/>
          <w:spacing w:val="29"/>
          <w:sz w:val="28"/>
        </w:rPr>
        <w:t xml:space="preserve"> </w:t>
      </w:r>
      <w:r w:rsidRPr="00E41E2E">
        <w:rPr>
          <w:i/>
          <w:sz w:val="28"/>
        </w:rPr>
        <w:t>для</w:t>
      </w:r>
      <w:r w:rsidRPr="00E41E2E">
        <w:rPr>
          <w:i/>
          <w:spacing w:val="29"/>
          <w:sz w:val="28"/>
        </w:rPr>
        <w:t xml:space="preserve"> </w:t>
      </w:r>
      <w:r w:rsidRPr="00E41E2E">
        <w:rPr>
          <w:i/>
          <w:sz w:val="28"/>
        </w:rPr>
        <w:t>вычислений</w:t>
      </w:r>
      <w:r w:rsidRPr="00E41E2E">
        <w:rPr>
          <w:i/>
          <w:spacing w:val="28"/>
          <w:sz w:val="28"/>
        </w:rPr>
        <w:t xml:space="preserve"> </w:t>
      </w:r>
      <w:r w:rsidRPr="00E41E2E">
        <w:rPr>
          <w:i/>
          <w:sz w:val="28"/>
        </w:rPr>
        <w:t>в</w:t>
      </w:r>
      <w:r w:rsidRPr="00E41E2E">
        <w:rPr>
          <w:i/>
          <w:spacing w:val="30"/>
          <w:sz w:val="28"/>
        </w:rPr>
        <w:t xml:space="preserve"> </w:t>
      </w:r>
      <w:r w:rsidRPr="00E41E2E">
        <w:rPr>
          <w:i/>
          <w:sz w:val="28"/>
        </w:rPr>
        <w:t>более</w:t>
      </w:r>
      <w:r w:rsidRPr="00E41E2E">
        <w:rPr>
          <w:i/>
          <w:spacing w:val="30"/>
          <w:sz w:val="28"/>
        </w:rPr>
        <w:t xml:space="preserve"> </w:t>
      </w:r>
      <w:r w:rsidRPr="00E41E2E">
        <w:rPr>
          <w:i/>
          <w:sz w:val="28"/>
        </w:rPr>
        <w:t>сложныхслучаях,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проводить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вычисления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на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основе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равновеликости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равносоставленности;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17" w:lineRule="exact"/>
        <w:ind w:left="1553" w:hanging="164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объемных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телах;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11"/>
        </w:tabs>
        <w:spacing w:before="47" w:line="278" w:lineRule="auto"/>
        <w:ind w:right="412" w:firstLine="707"/>
        <w:rPr>
          <w:i/>
          <w:sz w:val="28"/>
        </w:rPr>
      </w:pPr>
      <w:r>
        <w:rPr>
          <w:i/>
          <w:sz w:val="28"/>
        </w:rPr>
        <w:t>формулировать задачи на вычисление длин, площадей и объемов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их.</w:t>
      </w:r>
    </w:p>
    <w:p w:rsidR="004E7696" w:rsidRDefault="00C27CE0">
      <w:pPr>
        <w:pStyle w:val="1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before="43"/>
        <w:ind w:left="1553" w:hanging="164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местности;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1"/>
        </w:tabs>
        <w:spacing w:before="48" w:line="278" w:lineRule="auto"/>
        <w:ind w:right="408" w:firstLine="707"/>
        <w:rPr>
          <w:i/>
          <w:sz w:val="28"/>
        </w:rPr>
      </w:pPr>
      <w:r>
        <w:rPr>
          <w:i/>
          <w:sz w:val="28"/>
        </w:rPr>
        <w:t>применять формулы при вычислениях в смежных учебных предметах,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действительности.</w:t>
      </w:r>
    </w:p>
    <w:p w:rsidR="004E7696" w:rsidRDefault="00C27CE0">
      <w:pPr>
        <w:pStyle w:val="1"/>
        <w:spacing w:line="321" w:lineRule="exac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87"/>
        </w:tabs>
        <w:spacing w:before="42" w:line="278" w:lineRule="auto"/>
        <w:ind w:right="411" w:firstLine="707"/>
        <w:rPr>
          <w:i/>
          <w:sz w:val="28"/>
        </w:rPr>
      </w:pPr>
      <w:r>
        <w:rPr>
          <w:i/>
          <w:sz w:val="28"/>
        </w:rPr>
        <w:t>изображать геометрические фигуры по текстовому и символьному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описанию;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21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свободно оперировать чертежными инструментами в несложных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случаях,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55"/>
        </w:tabs>
        <w:spacing w:line="276" w:lineRule="auto"/>
        <w:ind w:right="403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решений.</w:t>
      </w:r>
    </w:p>
    <w:p w:rsidR="004E7696" w:rsidRDefault="00C27CE0">
      <w:pPr>
        <w:pStyle w:val="1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14"/>
        </w:tabs>
        <w:spacing w:before="42" w:line="278" w:lineRule="auto"/>
        <w:ind w:right="409" w:firstLine="707"/>
        <w:rPr>
          <w:i/>
          <w:sz w:val="28"/>
        </w:rPr>
      </w:pPr>
      <w:r>
        <w:rPr>
          <w:i/>
          <w:sz w:val="28"/>
        </w:rPr>
        <w:t>выполнять простейшие построения на местности, необходимые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реальной жизни;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17" w:lineRule="exact"/>
        <w:ind w:left="1553" w:hanging="164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мира.</w:t>
      </w:r>
    </w:p>
    <w:p w:rsidR="004E7696" w:rsidRDefault="00C27CE0">
      <w:pPr>
        <w:pStyle w:val="1"/>
        <w:spacing w:before="53"/>
        <w:jc w:val="left"/>
      </w:pPr>
      <w:r>
        <w:t>Преобразования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3"/>
        </w:tabs>
        <w:spacing w:before="45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оперировать понятием движения и преобразования подобия, владеть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приемами построения фигур с использованием движений и преобразований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24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обоснования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фигур;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65"/>
        </w:tabs>
        <w:spacing w:line="278" w:lineRule="auto"/>
        <w:ind w:right="409" w:firstLine="707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обоснований свойств фигур.</w:t>
      </w:r>
    </w:p>
    <w:p w:rsidR="004E7696" w:rsidRDefault="00C27CE0">
      <w:pPr>
        <w:pStyle w:val="1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6"/>
        </w:tabs>
        <w:spacing w:before="42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применять свойства движений и применять подобие для построений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вычислений.</w:t>
      </w:r>
    </w:p>
    <w:p w:rsidR="004E7696" w:rsidRDefault="00C27CE0">
      <w:pPr>
        <w:pStyle w:val="1"/>
        <w:spacing w:before="6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50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векторов,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вектора;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58"/>
        </w:tabs>
        <w:spacing w:before="79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 случаях угол между векторами, выполнять разложение вектора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фигур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654"/>
        </w:tabs>
        <w:spacing w:before="1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длин,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углов.</w:t>
      </w:r>
    </w:p>
    <w:p w:rsidR="004E7696" w:rsidRDefault="00C27CE0">
      <w:pPr>
        <w:pStyle w:val="1"/>
        <w:spacing w:before="6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92"/>
        </w:tabs>
        <w:spacing w:before="42" w:line="276" w:lineRule="auto"/>
        <w:ind w:right="407" w:firstLine="707"/>
        <w:rPr>
          <w:i/>
          <w:sz w:val="28"/>
        </w:rPr>
      </w:pPr>
      <w:r>
        <w:rPr>
          <w:i/>
          <w:sz w:val="28"/>
        </w:rPr>
        <w:t>использовать понятия векторов и координат для решения задач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учебным предметам.</w:t>
      </w:r>
    </w:p>
    <w:p w:rsidR="004E7696" w:rsidRDefault="00C27CE0">
      <w:pPr>
        <w:pStyle w:val="1"/>
        <w:spacing w:before="7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02"/>
        </w:tabs>
        <w:spacing w:before="43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математики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областей;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4"/>
        </w:tabs>
        <w:spacing w:line="321" w:lineRule="exact"/>
        <w:ind w:left="1553" w:hanging="164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России.</w:t>
      </w:r>
    </w:p>
    <w:p w:rsidR="004E7696" w:rsidRDefault="00C27CE0">
      <w:pPr>
        <w:pStyle w:val="1"/>
        <w:spacing w:before="55"/>
      </w:pPr>
      <w:r>
        <w:t>Методы</w:t>
      </w:r>
      <w:r>
        <w:rPr>
          <w:spacing w:val="-8"/>
        </w:rPr>
        <w:t xml:space="preserve"> </w:t>
      </w:r>
      <w:r>
        <w:t>математики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66"/>
        </w:tabs>
        <w:spacing w:before="42" w:line="276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методы,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доказательство,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опровержение;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723"/>
          <w:tab w:val="left" w:pos="1724"/>
          <w:tab w:val="left" w:pos="3162"/>
          <w:tab w:val="left" w:pos="4625"/>
          <w:tab w:val="left" w:pos="5839"/>
          <w:tab w:val="left" w:pos="6217"/>
          <w:tab w:val="left" w:pos="6721"/>
          <w:tab w:val="left" w:pos="8390"/>
          <w:tab w:val="left" w:pos="9022"/>
        </w:tabs>
        <w:spacing w:line="278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z w:val="28"/>
        </w:rPr>
        <w:tab/>
        <w:t>изученные</w:t>
      </w:r>
      <w:r>
        <w:rPr>
          <w:i/>
          <w:sz w:val="28"/>
        </w:rPr>
        <w:tab/>
        <w:t>методы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их</w:t>
      </w:r>
      <w:r>
        <w:rPr>
          <w:i/>
          <w:sz w:val="28"/>
        </w:rPr>
        <w:tab/>
        <w:t>комбинации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lastRenderedPageBreak/>
        <w:t>математических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:rsidR="004E7696" w:rsidRDefault="00C27CE0">
      <w:pPr>
        <w:pStyle w:val="a4"/>
        <w:numPr>
          <w:ilvl w:val="0"/>
          <w:numId w:val="3"/>
        </w:numPr>
        <w:tabs>
          <w:tab w:val="left" w:pos="1556"/>
        </w:tabs>
        <w:spacing w:line="276" w:lineRule="auto"/>
        <w:ind w:right="416" w:firstLine="707"/>
        <w:jc w:val="left"/>
        <w:rPr>
          <w:i/>
          <w:sz w:val="28"/>
        </w:rPr>
      </w:pPr>
      <w:r>
        <w:rPr>
          <w:i/>
          <w:sz w:val="28"/>
        </w:rPr>
        <w:t>использовать математические знания для описания закономерностей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окружающей действительности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произведениях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искусства.</w:t>
      </w:r>
    </w:p>
    <w:p w:rsidR="004E7696" w:rsidRDefault="00C27CE0">
      <w:pPr>
        <w:pStyle w:val="1"/>
        <w:spacing w:line="276" w:lineRule="auto"/>
        <w:ind w:left="682" w:firstLine="707"/>
        <w:jc w:val="left"/>
      </w:pPr>
      <w:r>
        <w:t>Выпускник</w:t>
      </w:r>
      <w:r>
        <w:rPr>
          <w:spacing w:val="26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научиться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7-9</w:t>
      </w:r>
      <w:r>
        <w:rPr>
          <w:spacing w:val="28"/>
        </w:rPr>
        <w:t xml:space="preserve"> </w:t>
      </w:r>
      <w:r>
        <w:t>классах</w:t>
      </w:r>
      <w:r>
        <w:rPr>
          <w:spacing w:val="2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 углубленном</w:t>
      </w:r>
      <w:r>
        <w:rPr>
          <w:spacing w:val="-4"/>
        </w:rPr>
        <w:t xml:space="preserve"> </w:t>
      </w:r>
      <w:r>
        <w:t>уровне</w:t>
      </w:r>
    </w:p>
    <w:p w:rsidR="004E7696" w:rsidRDefault="00C27CE0">
      <w:pPr>
        <w:spacing w:line="321" w:lineRule="exact"/>
        <w:ind w:left="1390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логики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36"/>
        </w:tabs>
        <w:spacing w:before="43" w:line="276" w:lineRule="auto"/>
        <w:ind w:right="407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 элемент множества, пустое, конечное и бесконечное 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подмножество, принадлежность, включение, равенство множеств,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2"/>
        <w:ind w:left="1553" w:hanging="164"/>
        <w:rPr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2"/>
        </w:tabs>
        <w:spacing w:before="49" w:line="276" w:lineRule="auto"/>
        <w:ind w:right="410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не;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(импликации);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13"/>
        </w:tabs>
        <w:spacing w:before="79" w:line="278" w:lineRule="auto"/>
        <w:ind w:right="408" w:firstLine="707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высказываний.</w:t>
      </w:r>
    </w:p>
    <w:p w:rsidR="004E7696" w:rsidRDefault="00C27CE0">
      <w:pPr>
        <w:pStyle w:val="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2"/>
        <w:ind w:left="1553" w:hanging="16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9"/>
        </w:tabs>
        <w:spacing w:before="50" w:line="276" w:lineRule="auto"/>
        <w:ind w:right="411" w:firstLine="707"/>
        <w:rPr>
          <w:sz w:val="28"/>
        </w:rPr>
      </w:pPr>
      <w:r>
        <w:rPr>
          <w:sz w:val="28"/>
        </w:rPr>
        <w:t>использовать множества, операции с множествами, их 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для описания реальных процессов и явлений,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4E7696" w:rsidRDefault="00C27CE0">
      <w:pPr>
        <w:pStyle w:val="1"/>
        <w:spacing w:before="3"/>
        <w:jc w:val="left"/>
      </w:pPr>
      <w:r>
        <w:t>Числа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45"/>
        </w:tabs>
        <w:spacing w:before="45" w:line="276" w:lineRule="auto"/>
        <w:ind w:right="402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 десятичная дробь, смешанное число, рациональное число, 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n,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целых,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чисел;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5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понимать и объяснять разницу между позиционной и непозиционной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чисел;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1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переводить числа из одной системы записи (системы счисления)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доказывать и использовать признаки делимости на 2, 4, 8, 5, 3, 6, 9, 10,</w:t>
      </w:r>
      <w:r>
        <w:rPr>
          <w:spacing w:val="-67"/>
          <w:sz w:val="28"/>
        </w:rPr>
        <w:t xml:space="preserve"> </w:t>
      </w:r>
      <w:r>
        <w:rPr>
          <w:sz w:val="28"/>
        </w:rPr>
        <w:t>11 суммы</w:t>
      </w:r>
      <w:r>
        <w:rPr>
          <w:spacing w:val="1"/>
          <w:sz w:val="28"/>
        </w:rPr>
        <w:t xml:space="preserve"> </w:t>
      </w:r>
      <w:r>
        <w:rPr>
          <w:sz w:val="28"/>
        </w:rPr>
        <w:t>и произведения чисел при выполнении вычислений 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59"/>
        </w:tabs>
        <w:spacing w:line="278" w:lineRule="auto"/>
        <w:ind w:right="414" w:firstLine="707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точностью;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0"/>
        </w:tabs>
        <w:spacing w:before="41" w:line="276" w:lineRule="auto"/>
        <w:ind w:right="410" w:firstLine="707"/>
        <w:rPr>
          <w:sz w:val="28"/>
        </w:rPr>
      </w:pPr>
      <w:r>
        <w:rPr>
          <w:sz w:val="28"/>
        </w:rPr>
        <w:t>упорядочивать числа, записанные в виде обыкновенной и десятичной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дроби, числа, записанные с использованием арифметического 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корня,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2;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4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находить НОД и НОК чисел разными способами и использовать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30"/>
        </w:tabs>
        <w:spacing w:before="1" w:line="276" w:lineRule="auto"/>
        <w:ind w:right="412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корни натуральных степеней.</w:t>
      </w:r>
    </w:p>
    <w:p w:rsidR="004E7696" w:rsidRDefault="00C27CE0">
      <w:pPr>
        <w:pStyle w:val="1"/>
        <w:spacing w:before="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06"/>
        </w:tabs>
        <w:spacing w:before="43" w:line="276" w:lineRule="auto"/>
        <w:ind w:right="412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 при решении практических задач, в том числе приближенных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используя разные 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17"/>
        </w:tabs>
        <w:spacing w:before="1" w:line="276" w:lineRule="auto"/>
        <w:ind w:right="412" w:firstLine="707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8"/>
        </w:tabs>
        <w:spacing w:before="79" w:line="278" w:lineRule="auto"/>
        <w:ind w:right="415" w:firstLine="707"/>
        <w:rPr>
          <w:sz w:val="28"/>
        </w:rPr>
      </w:pPr>
      <w:r>
        <w:rPr>
          <w:sz w:val="28"/>
        </w:rPr>
        <w:t>составлять и оценивать разными способами числовые выражения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учебных предметов.</w:t>
      </w:r>
    </w:p>
    <w:p w:rsidR="004E7696" w:rsidRDefault="00C27CE0">
      <w:pPr>
        <w:pStyle w:val="1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81"/>
        </w:tabs>
        <w:spacing w:before="42" w:line="278" w:lineRule="auto"/>
        <w:ind w:right="411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8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показателями;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71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«одночлен»,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переменными»,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многочлена,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«стандартная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многочлена»,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и многочлена;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12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 выражений;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62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использовать теорему Виета и теорему, обратную теореме Виета,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 корней квадратного трехчлена и для решения задач, в том числе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параметрами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3"/>
          <w:sz w:val="28"/>
        </w:rPr>
        <w:t xml:space="preserve"> </w:t>
      </w:r>
      <w:r>
        <w:rPr>
          <w:sz w:val="28"/>
        </w:rPr>
        <w:t>трехчлена;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20" w:lineRule="exact"/>
        <w:ind w:left="1553" w:hanging="16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многочлен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остатком;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6"/>
        <w:ind w:left="1553" w:hanging="164"/>
        <w:rPr>
          <w:sz w:val="28"/>
        </w:rPr>
      </w:pPr>
      <w:r>
        <w:rPr>
          <w:sz w:val="28"/>
        </w:rPr>
        <w:t>доказывать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</w:t>
      </w:r>
      <w:r>
        <w:rPr>
          <w:sz w:val="28"/>
        </w:rPr>
        <w:t>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0"/>
        </w:tabs>
        <w:spacing w:before="48" w:line="276" w:lineRule="auto"/>
        <w:ind w:right="411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корни,</w:t>
      </w:r>
      <w:r>
        <w:rPr>
          <w:spacing w:val="-2"/>
          <w:sz w:val="28"/>
        </w:rPr>
        <w:t xml:space="preserve"> </w:t>
      </w:r>
      <w:r>
        <w:rPr>
          <w:sz w:val="28"/>
        </w:rPr>
        <w:t>корни степени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n</w:t>
      </w:r>
      <w:r>
        <w:rPr>
          <w:sz w:val="28"/>
        </w:rPr>
        <w:t>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19"/>
        </w:tabs>
        <w:spacing w:before="1" w:line="276" w:lineRule="auto"/>
        <w:ind w:right="404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«тождество»,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«тождество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множестве»,</w:t>
      </w:r>
      <w:r>
        <w:rPr>
          <w:spacing w:val="-2"/>
          <w:sz w:val="28"/>
        </w:rPr>
        <w:t xml:space="preserve"> </w:t>
      </w:r>
      <w:r>
        <w:rPr>
          <w:sz w:val="28"/>
        </w:rPr>
        <w:t>«тождественное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преобразование»;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24"/>
        </w:tabs>
        <w:spacing w:line="321" w:lineRule="exact"/>
        <w:ind w:left="1723" w:hanging="33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1688592</wp:posOffset>
            </wp:positionH>
            <wp:positionV relativeFrom="paragraph">
              <wp:posOffset>256674</wp:posOffset>
            </wp:positionV>
            <wp:extent cx="737825" cy="25048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25" cy="2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выполнять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различные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преобразования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выражений,  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содержащих</w:t>
      </w:r>
    </w:p>
    <w:p w:rsidR="004E7696" w:rsidRDefault="00C27CE0">
      <w:pPr>
        <w:pStyle w:val="a3"/>
        <w:spacing w:before="211"/>
        <w:ind w:firstLine="0"/>
        <w:jc w:val="left"/>
      </w:pPr>
      <w:r>
        <w:t>модули.</w:t>
      </w:r>
    </w:p>
    <w:p w:rsidR="004E7696" w:rsidRDefault="00C27CE0">
      <w:pPr>
        <w:pStyle w:val="1"/>
        <w:spacing w:before="5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9"/>
        </w:tabs>
        <w:spacing w:before="46" w:line="276" w:lineRule="auto"/>
        <w:ind w:right="410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буквенными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1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 записаны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18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9"/>
          <w:tab w:val="left" w:pos="1710"/>
          <w:tab w:val="left" w:pos="3215"/>
          <w:tab w:val="left" w:pos="4541"/>
          <w:tab w:val="left" w:pos="6590"/>
          <w:tab w:val="left" w:pos="8224"/>
          <w:tab w:val="left" w:pos="8598"/>
        </w:tabs>
        <w:spacing w:line="276" w:lineRule="auto"/>
        <w:ind w:right="412" w:firstLine="707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проверку</w:t>
      </w:r>
      <w:r>
        <w:rPr>
          <w:sz w:val="28"/>
        </w:rPr>
        <w:tab/>
        <w:t>правдоподобия</w:t>
      </w:r>
      <w:r>
        <w:rPr>
          <w:sz w:val="28"/>
        </w:rPr>
        <w:tab/>
        <w:t>физических</w:t>
      </w:r>
      <w:r>
        <w:rPr>
          <w:sz w:val="28"/>
        </w:rPr>
        <w:tab/>
        <w:t>и</w:t>
      </w:r>
      <w:r>
        <w:rPr>
          <w:sz w:val="28"/>
        </w:rPr>
        <w:tab/>
        <w:t>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валентностей.</w:t>
      </w:r>
    </w:p>
    <w:p w:rsidR="004E7696" w:rsidRDefault="00C27CE0">
      <w:pPr>
        <w:pStyle w:val="1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4E7696" w:rsidRPr="00E41E2E" w:rsidRDefault="00C27CE0" w:rsidP="002D3271">
      <w:pPr>
        <w:pStyle w:val="a4"/>
        <w:numPr>
          <w:ilvl w:val="0"/>
          <w:numId w:val="187"/>
        </w:numPr>
        <w:tabs>
          <w:tab w:val="left" w:pos="1831"/>
          <w:tab w:val="left" w:pos="1832"/>
          <w:tab w:val="left" w:pos="3289"/>
          <w:tab w:val="left" w:pos="5128"/>
          <w:tab w:val="left" w:pos="6849"/>
          <w:tab w:val="left" w:pos="8500"/>
        </w:tabs>
        <w:spacing w:before="79" w:line="278" w:lineRule="auto"/>
        <w:ind w:right="411" w:firstLine="0"/>
        <w:jc w:val="left"/>
        <w:rPr>
          <w:sz w:val="28"/>
          <w:szCs w:val="28"/>
        </w:rPr>
      </w:pPr>
      <w:r w:rsidRPr="00E41E2E">
        <w:rPr>
          <w:sz w:val="28"/>
        </w:rPr>
        <w:t>свободно</w:t>
      </w:r>
      <w:r w:rsidRPr="00E41E2E">
        <w:rPr>
          <w:sz w:val="28"/>
        </w:rPr>
        <w:tab/>
        <w:t>оперировать</w:t>
      </w:r>
      <w:r w:rsidRPr="00E41E2E">
        <w:rPr>
          <w:sz w:val="28"/>
        </w:rPr>
        <w:tab/>
        <w:t>понятиями:</w:t>
      </w:r>
      <w:r w:rsidRPr="00E41E2E">
        <w:rPr>
          <w:sz w:val="28"/>
        </w:rPr>
        <w:tab/>
        <w:t>уравнение,</w:t>
      </w:r>
      <w:r w:rsidRPr="00E41E2E">
        <w:rPr>
          <w:sz w:val="28"/>
        </w:rPr>
        <w:tab/>
      </w:r>
      <w:r w:rsidRPr="00E41E2E">
        <w:rPr>
          <w:spacing w:val="-1"/>
          <w:sz w:val="28"/>
        </w:rPr>
        <w:t>неравенство,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равносильные</w:t>
      </w:r>
      <w:r w:rsidRPr="00E41E2E">
        <w:rPr>
          <w:spacing w:val="31"/>
          <w:sz w:val="28"/>
        </w:rPr>
        <w:t xml:space="preserve"> </w:t>
      </w:r>
      <w:r w:rsidRPr="00E41E2E">
        <w:rPr>
          <w:sz w:val="28"/>
        </w:rPr>
        <w:t>уравнения</w:t>
      </w:r>
      <w:r w:rsidRPr="00E41E2E">
        <w:rPr>
          <w:spacing w:val="30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32"/>
          <w:sz w:val="28"/>
        </w:rPr>
        <w:t xml:space="preserve"> </w:t>
      </w:r>
      <w:r w:rsidRPr="00E41E2E">
        <w:rPr>
          <w:sz w:val="28"/>
        </w:rPr>
        <w:t>неравенства,</w:t>
      </w:r>
      <w:r w:rsidRPr="00E41E2E">
        <w:rPr>
          <w:spacing w:val="34"/>
          <w:sz w:val="28"/>
        </w:rPr>
        <w:t xml:space="preserve"> </w:t>
      </w:r>
      <w:r w:rsidRPr="00E41E2E">
        <w:rPr>
          <w:sz w:val="28"/>
        </w:rPr>
        <w:t>уравнение,</w:t>
      </w:r>
      <w:r w:rsidRPr="00E41E2E">
        <w:rPr>
          <w:spacing w:val="31"/>
          <w:sz w:val="28"/>
        </w:rPr>
        <w:t xml:space="preserve"> </w:t>
      </w:r>
      <w:r w:rsidRPr="00E41E2E">
        <w:rPr>
          <w:sz w:val="28"/>
        </w:rPr>
        <w:t>являющееся</w:t>
      </w:r>
      <w:r w:rsidRPr="00E41E2E">
        <w:rPr>
          <w:spacing w:val="31"/>
          <w:sz w:val="28"/>
        </w:rPr>
        <w:t xml:space="preserve"> </w:t>
      </w:r>
      <w:r w:rsidRPr="00E41E2E">
        <w:rPr>
          <w:sz w:val="28"/>
        </w:rPr>
        <w:t>следствием</w:t>
      </w:r>
      <w:r w:rsidR="00E41E2E">
        <w:rPr>
          <w:sz w:val="28"/>
        </w:rPr>
        <w:t xml:space="preserve"> </w:t>
      </w:r>
      <w:r w:rsidRPr="00E41E2E">
        <w:rPr>
          <w:sz w:val="28"/>
          <w:szCs w:val="28"/>
        </w:rPr>
        <w:t>другого уравнения, уравнения, равносильные на множестве, равносильные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преобразования</w:t>
      </w:r>
      <w:r w:rsidRPr="00E41E2E">
        <w:rPr>
          <w:spacing w:val="-1"/>
          <w:sz w:val="28"/>
          <w:szCs w:val="28"/>
        </w:rPr>
        <w:t xml:space="preserve"> </w:t>
      </w:r>
      <w:r w:rsidRPr="00E41E2E">
        <w:rPr>
          <w:sz w:val="28"/>
          <w:szCs w:val="28"/>
        </w:rPr>
        <w:t>уравнений;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1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решать разные виды уравнений и неравенств и их систем,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степеней,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иррациональные;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6"/>
          <w:sz w:val="28"/>
        </w:rPr>
        <w:t xml:space="preserve"> </w:t>
      </w:r>
      <w:r>
        <w:rPr>
          <w:sz w:val="28"/>
        </w:rPr>
        <w:t>Виета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47"/>
          <w:tab w:val="left" w:pos="1748"/>
          <w:tab w:val="left" w:pos="3155"/>
          <w:tab w:val="left" w:pos="4169"/>
          <w:tab w:val="left" w:pos="5263"/>
          <w:tab w:val="left" w:pos="5668"/>
          <w:tab w:val="left" w:pos="7636"/>
          <w:tab w:val="left" w:pos="8051"/>
        </w:tabs>
        <w:spacing w:before="43" w:line="276" w:lineRule="auto"/>
        <w:ind w:right="404" w:firstLine="707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смысл</w:t>
      </w:r>
      <w:r>
        <w:rPr>
          <w:sz w:val="28"/>
        </w:rPr>
        <w:tab/>
        <w:t>теорем</w:t>
      </w:r>
      <w:r>
        <w:rPr>
          <w:sz w:val="28"/>
        </w:rPr>
        <w:tab/>
        <w:t>о</w:t>
      </w:r>
      <w:r>
        <w:rPr>
          <w:sz w:val="28"/>
        </w:rPr>
        <w:tab/>
        <w:t>равносильных</w:t>
      </w:r>
      <w:r>
        <w:rPr>
          <w:sz w:val="28"/>
        </w:rPr>
        <w:tab/>
        <w:t>и</w:t>
      </w:r>
      <w:r>
        <w:rPr>
          <w:sz w:val="28"/>
        </w:rPr>
        <w:tab/>
        <w:t>неравносильных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преобразованиях уравнений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доказывать;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50"/>
        </w:tabs>
        <w:spacing w:before="1" w:line="276" w:lineRule="auto"/>
        <w:ind w:right="411" w:firstLine="70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3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20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5"/>
        </w:tabs>
        <w:spacing w:line="278" w:lineRule="auto"/>
        <w:ind w:right="410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дробно-рациональных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42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7"/>
          <w:sz w:val="28"/>
        </w:rPr>
        <w:t xml:space="preserve"> </w:t>
      </w:r>
      <w:r>
        <w:rPr>
          <w:sz w:val="28"/>
        </w:rPr>
        <w:t>алгебраические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алгебраическим 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графическим методами;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4"/>
        <w:ind w:left="1553" w:hanging="16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целых числах;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1"/>
          <w:tab w:val="left" w:pos="1702"/>
          <w:tab w:val="left" w:pos="3297"/>
          <w:tab w:val="left" w:pos="4803"/>
          <w:tab w:val="left" w:pos="5295"/>
          <w:tab w:val="left" w:pos="6809"/>
          <w:tab w:val="left" w:pos="8399"/>
        </w:tabs>
        <w:spacing w:before="47" w:line="276" w:lineRule="auto"/>
        <w:ind w:right="408" w:firstLine="707"/>
        <w:jc w:val="left"/>
        <w:rPr>
          <w:sz w:val="28"/>
        </w:rPr>
      </w:pPr>
      <w:r>
        <w:rPr>
          <w:sz w:val="28"/>
        </w:rPr>
        <w:t>изображать</w:t>
      </w:r>
      <w:r>
        <w:rPr>
          <w:sz w:val="28"/>
        </w:rPr>
        <w:tab/>
        <w:t>множества</w:t>
      </w:r>
      <w:r>
        <w:rPr>
          <w:sz w:val="28"/>
        </w:rPr>
        <w:tab/>
        <w:t>на</w:t>
      </w:r>
      <w:r>
        <w:rPr>
          <w:sz w:val="28"/>
        </w:rPr>
        <w:tab/>
        <w:t>плоскости,</w:t>
      </w:r>
      <w:r>
        <w:rPr>
          <w:sz w:val="28"/>
        </w:rPr>
        <w:tab/>
        <w:t>задаваемые</w:t>
      </w:r>
      <w:r>
        <w:rPr>
          <w:sz w:val="28"/>
        </w:rPr>
        <w:tab/>
      </w:r>
      <w:r>
        <w:rPr>
          <w:spacing w:val="-1"/>
          <w:sz w:val="28"/>
        </w:rPr>
        <w:t>уравнениями,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неравенствами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системами.</w:t>
      </w:r>
    </w:p>
    <w:p w:rsidR="004E7696" w:rsidRDefault="00C27CE0">
      <w:pPr>
        <w:pStyle w:val="1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6"/>
        </w:tabs>
        <w:spacing w:before="45" w:line="276" w:lineRule="auto"/>
        <w:ind w:right="408" w:firstLine="707"/>
        <w:rPr>
          <w:sz w:val="28"/>
        </w:rPr>
      </w:pPr>
      <w:r>
        <w:rPr>
          <w:sz w:val="28"/>
        </w:rPr>
        <w:t>составлять и решать уравнения, неравенства, их системы при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8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правдоподобия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различных уравнений, неравенств и их систем при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3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30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реальную ситуацию или прикладную задачу, интерпретировать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</w:p>
    <w:p w:rsidR="004E7696" w:rsidRDefault="00C27CE0">
      <w:pPr>
        <w:pStyle w:val="1"/>
        <w:spacing w:before="6"/>
        <w:jc w:val="left"/>
      </w:pPr>
      <w:r>
        <w:t>Функции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90"/>
        </w:tabs>
        <w:spacing w:before="42" w:line="276" w:lineRule="auto"/>
        <w:ind w:right="402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 значения функции, нули функции, промежутки знакопостоянства,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четность/нечетность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29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29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30"/>
          <w:sz w:val="28"/>
        </w:rPr>
        <w:t xml:space="preserve"> </w:t>
      </w:r>
      <w:r>
        <w:rPr>
          <w:sz w:val="28"/>
        </w:rPr>
        <w:t>функции,</w:t>
      </w:r>
    </w:p>
    <w:p w:rsidR="004E7696" w:rsidRDefault="00C27CE0">
      <w:pPr>
        <w:pStyle w:val="a3"/>
        <w:spacing w:before="79" w:line="278" w:lineRule="auto"/>
        <w:ind w:firstLine="0"/>
        <w:jc w:val="left"/>
      </w:pPr>
      <w:r>
        <w:t>вертикальная, горизонтальная, наклонная асимптоты; график зависимости, не</w:t>
      </w:r>
      <w:r>
        <w:rPr>
          <w:spacing w:val="-67"/>
        </w:rPr>
        <w:t xml:space="preserve"> </w:t>
      </w:r>
      <w:r>
        <w:t>являющейся</w:t>
      </w:r>
      <w:r>
        <w:rPr>
          <w:spacing w:val="-1"/>
        </w:rPr>
        <w:t xml:space="preserve"> </w:t>
      </w:r>
      <w:r>
        <w:t>функцией,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49"/>
          <w:tab w:val="left" w:pos="1750"/>
          <w:tab w:val="left" w:pos="2944"/>
          <w:tab w:val="left" w:pos="4205"/>
          <w:tab w:val="left" w:pos="5611"/>
          <w:tab w:val="left" w:pos="7099"/>
          <w:tab w:val="left" w:pos="9086"/>
        </w:tabs>
        <w:spacing w:line="317" w:lineRule="exact"/>
        <w:ind w:left="1750" w:hanging="360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графики</w:t>
      </w:r>
      <w:r>
        <w:rPr>
          <w:sz w:val="28"/>
        </w:rPr>
        <w:tab/>
        <w:t>функций:</w:t>
      </w:r>
      <w:r>
        <w:rPr>
          <w:sz w:val="28"/>
        </w:rPr>
        <w:tab/>
        <w:t>линейной,</w:t>
      </w:r>
      <w:r>
        <w:rPr>
          <w:sz w:val="28"/>
        </w:rPr>
        <w:tab/>
        <w:t>квадратичной,</w:t>
      </w:r>
      <w:r>
        <w:rPr>
          <w:sz w:val="28"/>
        </w:rPr>
        <w:tab/>
        <w:t>дробно-</w:t>
      </w:r>
    </w:p>
    <w:p w:rsidR="004E7696" w:rsidRDefault="008E0FE2">
      <w:pPr>
        <w:pStyle w:val="a3"/>
        <w:spacing w:before="54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11712" behindDoc="1" locked="0" layoutInCell="1" allowOverlap="1">
                <wp:simplePos x="0" y="0"/>
                <wp:positionH relativeFrom="page">
                  <wp:posOffset>6262370</wp:posOffset>
                </wp:positionH>
                <wp:positionV relativeFrom="paragraph">
                  <wp:posOffset>123190</wp:posOffset>
                </wp:positionV>
                <wp:extent cx="0" cy="130175"/>
                <wp:effectExtent l="0" t="0" r="0" b="0"/>
                <wp:wrapNone/>
                <wp:docPr id="13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35116" id="Line 186" o:spid="_x0000_s1026" style="position:absolute;z-index:-27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.1pt,9.7pt" to="493.1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" strokeweight=".18733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12224" behindDoc="1" locked="0" layoutInCell="1" allowOverlap="1">
                <wp:simplePos x="0" y="0"/>
                <wp:positionH relativeFrom="page">
                  <wp:posOffset>6360795</wp:posOffset>
                </wp:positionH>
                <wp:positionV relativeFrom="paragraph">
                  <wp:posOffset>123190</wp:posOffset>
                </wp:positionV>
                <wp:extent cx="0" cy="130175"/>
                <wp:effectExtent l="0" t="0" r="0" b="0"/>
                <wp:wrapNone/>
                <wp:docPr id="13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7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D509" id="Line 185" o:spid="_x0000_s1026" style="position:absolute;z-index:-27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0.85pt,9.7pt" to="500.8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irEw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" strokeweight=".18733mm">
                <w10:wrap anchorx="page"/>
              </v:line>
            </w:pict>
          </mc:Fallback>
        </mc:AlternateContent>
      </w:r>
      <w:r w:rsidR="00C27CE0">
        <w:t>линейной, степенной</w:t>
      </w:r>
      <w:r w:rsidR="00C27CE0">
        <w:rPr>
          <w:spacing w:val="2"/>
        </w:rPr>
        <w:t xml:space="preserve"> </w:t>
      </w:r>
      <w:r w:rsidR="00C27CE0">
        <w:t>при</w:t>
      </w:r>
      <w:r w:rsidR="00C27CE0">
        <w:rPr>
          <w:spacing w:val="-2"/>
        </w:rPr>
        <w:t xml:space="preserve"> </w:t>
      </w:r>
      <w:r w:rsidR="00C27CE0">
        <w:t>разных</w:t>
      </w:r>
      <w:r w:rsidR="00C27CE0">
        <w:rPr>
          <w:spacing w:val="3"/>
        </w:rPr>
        <w:t xml:space="preserve"> </w:t>
      </w:r>
      <w:r w:rsidR="00C27CE0">
        <w:t>значениях</w:t>
      </w:r>
      <w:r w:rsidR="00C27CE0">
        <w:rPr>
          <w:spacing w:val="2"/>
        </w:rPr>
        <w:t xml:space="preserve"> </w:t>
      </w:r>
      <w:r w:rsidR="00C27CE0">
        <w:t>показателя</w:t>
      </w:r>
      <w:r w:rsidR="00C27CE0">
        <w:rPr>
          <w:spacing w:val="2"/>
        </w:rPr>
        <w:t xml:space="preserve"> </w:t>
      </w:r>
      <w:r w:rsidR="00C27CE0">
        <w:t>степени,</w:t>
      </w:r>
      <w:r w:rsidR="00C27CE0">
        <w:rPr>
          <w:spacing w:val="60"/>
        </w:rPr>
        <w:t xml:space="preserve"> </w:t>
      </w:r>
      <w:r w:rsidR="00C27CE0">
        <w:rPr>
          <w:i/>
          <w:position w:val="-2"/>
          <w:sz w:val="13"/>
        </w:rPr>
        <w:t>y</w:t>
      </w:r>
      <w:r w:rsidR="00C27CE0">
        <w:rPr>
          <w:i/>
          <w:spacing w:val="49"/>
          <w:position w:val="-2"/>
          <w:sz w:val="13"/>
        </w:rPr>
        <w:t xml:space="preserve"> </w:t>
      </w:r>
      <w:r w:rsidR="00C27CE0">
        <w:rPr>
          <w:rFonts w:ascii="Symbol" w:hAnsi="Symbol"/>
          <w:position w:val="-2"/>
          <w:sz w:val="13"/>
        </w:rPr>
        <w:t></w:t>
      </w:r>
      <w:r w:rsidR="00C27CE0">
        <w:rPr>
          <w:spacing w:val="66"/>
          <w:position w:val="-2"/>
          <w:sz w:val="13"/>
        </w:rPr>
        <w:t xml:space="preserve"> </w:t>
      </w:r>
      <w:r w:rsidR="00C27CE0">
        <w:rPr>
          <w:i/>
          <w:position w:val="-2"/>
          <w:sz w:val="13"/>
        </w:rPr>
        <w:t>x</w:t>
      </w:r>
      <w:r w:rsidR="00C27CE0">
        <w:rPr>
          <w:i/>
          <w:spacing w:val="35"/>
          <w:position w:val="-2"/>
          <w:sz w:val="13"/>
        </w:rPr>
        <w:t xml:space="preserve"> </w:t>
      </w:r>
      <w:r w:rsidR="00C27CE0">
        <w:t>;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52"/>
          <w:tab w:val="left" w:pos="1753"/>
          <w:tab w:val="left" w:pos="3607"/>
          <w:tab w:val="left" w:pos="5770"/>
          <w:tab w:val="left" w:pos="7010"/>
        </w:tabs>
        <w:spacing w:before="108"/>
        <w:ind w:left="1752" w:hanging="36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преобразования</w:t>
      </w:r>
      <w:r>
        <w:rPr>
          <w:sz w:val="28"/>
        </w:rPr>
        <w:tab/>
        <w:t>графика</w:t>
      </w:r>
      <w:r>
        <w:rPr>
          <w:sz w:val="28"/>
        </w:rPr>
        <w:tab/>
      </w:r>
      <w:r>
        <w:rPr>
          <w:spacing w:val="-2"/>
          <w:sz w:val="28"/>
        </w:rPr>
        <w:t>функции</w:t>
      </w:r>
    </w:p>
    <w:p w:rsidR="004E7696" w:rsidRDefault="00C27CE0">
      <w:pPr>
        <w:pStyle w:val="a3"/>
        <w:spacing w:before="1"/>
        <w:ind w:left="0" w:firstLine="0"/>
        <w:jc w:val="left"/>
        <w:rPr>
          <w:sz w:val="23"/>
        </w:rPr>
      </w:pPr>
      <w:r>
        <w:br w:type="column"/>
      </w:r>
    </w:p>
    <w:p w:rsidR="004E7696" w:rsidRDefault="00C27CE0">
      <w:pPr>
        <w:ind w:left="296"/>
        <w:rPr>
          <w:i/>
          <w:sz w:val="13"/>
        </w:rPr>
      </w:pPr>
      <w:r>
        <w:rPr>
          <w:i/>
          <w:w w:val="145"/>
          <w:sz w:val="13"/>
        </w:rPr>
        <w:t>y</w:t>
      </w:r>
      <w:r>
        <w:rPr>
          <w:i/>
          <w:spacing w:val="40"/>
          <w:w w:val="145"/>
          <w:sz w:val="13"/>
        </w:rPr>
        <w:t xml:space="preserve"> </w:t>
      </w:r>
      <w:r>
        <w:rPr>
          <w:rFonts w:ascii="Symbol" w:hAnsi="Symbol"/>
          <w:w w:val="145"/>
          <w:sz w:val="13"/>
        </w:rPr>
        <w:t></w:t>
      </w:r>
      <w:r>
        <w:rPr>
          <w:w w:val="145"/>
          <w:sz w:val="13"/>
        </w:rPr>
        <w:t xml:space="preserve"> </w:t>
      </w:r>
      <w:r>
        <w:rPr>
          <w:spacing w:val="40"/>
          <w:w w:val="145"/>
          <w:sz w:val="13"/>
        </w:rPr>
        <w:t xml:space="preserve"> </w:t>
      </w:r>
      <w:r>
        <w:rPr>
          <w:i/>
          <w:w w:val="145"/>
          <w:sz w:val="13"/>
        </w:rPr>
        <w:t>f</w:t>
      </w:r>
    </w:p>
    <w:p w:rsidR="004E7696" w:rsidRDefault="00C27CE0">
      <w:pPr>
        <w:pStyle w:val="a3"/>
        <w:spacing w:before="4"/>
        <w:ind w:left="0" w:firstLine="0"/>
        <w:jc w:val="left"/>
        <w:rPr>
          <w:i/>
          <w:sz w:val="20"/>
        </w:rPr>
      </w:pPr>
      <w:r>
        <w:br w:type="column"/>
      </w:r>
    </w:p>
    <w:p w:rsidR="004E7696" w:rsidRDefault="00C27CE0">
      <w:pPr>
        <w:ind w:left="62"/>
        <w:rPr>
          <w:rFonts w:ascii="Symbol" w:hAnsi="Symbol"/>
          <w:sz w:val="17"/>
        </w:rPr>
      </w:pPr>
      <w:r>
        <w:rPr>
          <w:rFonts w:ascii="Symbol" w:hAnsi="Symbol"/>
          <w:spacing w:val="-8"/>
          <w:w w:val="125"/>
          <w:sz w:val="17"/>
        </w:rPr>
        <w:t></w:t>
      </w:r>
      <w:r>
        <w:rPr>
          <w:spacing w:val="-7"/>
          <w:w w:val="125"/>
          <w:sz w:val="17"/>
        </w:rPr>
        <w:t xml:space="preserve"> </w:t>
      </w:r>
      <w:r>
        <w:rPr>
          <w:i/>
          <w:spacing w:val="-8"/>
          <w:w w:val="130"/>
          <w:position w:val="1"/>
          <w:sz w:val="13"/>
        </w:rPr>
        <w:t>x</w:t>
      </w:r>
      <w:r>
        <w:rPr>
          <w:i/>
          <w:spacing w:val="3"/>
          <w:w w:val="130"/>
          <w:position w:val="1"/>
          <w:sz w:val="13"/>
        </w:rPr>
        <w:t xml:space="preserve"> </w:t>
      </w:r>
      <w:r>
        <w:rPr>
          <w:rFonts w:ascii="Symbol" w:hAnsi="Symbol"/>
          <w:spacing w:val="-8"/>
          <w:w w:val="125"/>
          <w:sz w:val="17"/>
        </w:rPr>
        <w:t></w:t>
      </w:r>
    </w:p>
    <w:p w:rsidR="004E7696" w:rsidRDefault="00C27CE0">
      <w:pPr>
        <w:spacing w:before="108"/>
        <w:ind w:left="298"/>
        <w:rPr>
          <w:sz w:val="28"/>
        </w:rPr>
      </w:pPr>
      <w:r>
        <w:br w:type="column"/>
      </w:r>
      <w:r>
        <w:rPr>
          <w:sz w:val="28"/>
        </w:rPr>
        <w:t>для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4" w:space="720" w:equalWidth="0">
            <w:col w:w="8068" w:space="40"/>
            <w:col w:w="776" w:space="39"/>
            <w:col w:w="367" w:space="40"/>
            <w:col w:w="1120"/>
          </w:cols>
        </w:sectPr>
      </w:pPr>
    </w:p>
    <w:p w:rsidR="004E7696" w:rsidRDefault="00C27CE0">
      <w:pPr>
        <w:pStyle w:val="a3"/>
        <w:spacing w:before="95"/>
        <w:ind w:firstLine="0"/>
        <w:jc w:val="left"/>
      </w:pPr>
      <w:r>
        <w:t>построения</w:t>
      </w:r>
      <w:r>
        <w:rPr>
          <w:spacing w:val="-5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</w:p>
    <w:p w:rsidR="004E7696" w:rsidRDefault="00C27CE0">
      <w:pPr>
        <w:spacing w:before="91"/>
        <w:ind w:left="90"/>
        <w:rPr>
          <w:sz w:val="28"/>
        </w:rPr>
      </w:pPr>
      <w:r>
        <w:br w:type="column"/>
      </w:r>
      <w:r>
        <w:rPr>
          <w:i/>
          <w:w w:val="125"/>
          <w:position w:val="1"/>
          <w:sz w:val="13"/>
        </w:rPr>
        <w:t xml:space="preserve">y </w:t>
      </w:r>
      <w:r>
        <w:rPr>
          <w:i/>
          <w:spacing w:val="6"/>
          <w:w w:val="125"/>
          <w:position w:val="1"/>
          <w:sz w:val="13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</w:t>
      </w:r>
      <w:r>
        <w:rPr>
          <w:w w:val="125"/>
          <w:position w:val="1"/>
          <w:sz w:val="13"/>
        </w:rPr>
        <w:t xml:space="preserve"> </w:t>
      </w:r>
      <w:r>
        <w:rPr>
          <w:spacing w:val="7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a</w:t>
      </w:r>
      <w:r>
        <w:rPr>
          <w:i/>
          <w:spacing w:val="-12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 xml:space="preserve">f </w:t>
      </w:r>
      <w:r>
        <w:rPr>
          <w:i/>
          <w:spacing w:val="15"/>
          <w:w w:val="125"/>
          <w:position w:val="1"/>
          <w:sz w:val="13"/>
        </w:rPr>
        <w:t xml:space="preserve"> </w:t>
      </w:r>
      <w:r>
        <w:rPr>
          <w:rFonts w:ascii="Symbol" w:hAnsi="Symbol"/>
          <w:w w:val="120"/>
          <w:sz w:val="17"/>
        </w:rPr>
        <w:t></w:t>
      </w:r>
      <w:r>
        <w:rPr>
          <w:spacing w:val="-21"/>
          <w:w w:val="120"/>
          <w:sz w:val="17"/>
        </w:rPr>
        <w:t xml:space="preserve"> </w:t>
      </w:r>
      <w:r>
        <w:rPr>
          <w:i/>
          <w:w w:val="125"/>
          <w:position w:val="1"/>
          <w:sz w:val="13"/>
        </w:rPr>
        <w:t>k</w:t>
      </w:r>
      <w:r>
        <w:rPr>
          <w:i/>
          <w:spacing w:val="-14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x</w:t>
      </w:r>
      <w:r>
        <w:rPr>
          <w:i/>
          <w:spacing w:val="31"/>
          <w:w w:val="125"/>
          <w:position w:val="1"/>
          <w:sz w:val="13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</w:t>
      </w:r>
      <w:r>
        <w:rPr>
          <w:spacing w:val="32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b</w:t>
      </w:r>
      <w:r>
        <w:rPr>
          <w:i/>
          <w:spacing w:val="-2"/>
          <w:w w:val="125"/>
          <w:position w:val="1"/>
          <w:sz w:val="13"/>
        </w:rPr>
        <w:t xml:space="preserve"> </w:t>
      </w:r>
      <w:r>
        <w:rPr>
          <w:rFonts w:ascii="Symbol" w:hAnsi="Symbol"/>
          <w:w w:val="120"/>
          <w:sz w:val="17"/>
        </w:rPr>
        <w:t></w:t>
      </w:r>
      <w:r>
        <w:rPr>
          <w:spacing w:val="4"/>
          <w:w w:val="120"/>
          <w:sz w:val="17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</w:t>
      </w:r>
      <w:r>
        <w:rPr>
          <w:spacing w:val="34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c</w:t>
      </w:r>
      <w:r>
        <w:rPr>
          <w:i/>
          <w:spacing w:val="34"/>
          <w:w w:val="125"/>
          <w:position w:val="1"/>
          <w:sz w:val="13"/>
        </w:rPr>
        <w:t xml:space="preserve"> </w:t>
      </w:r>
      <w:r>
        <w:rPr>
          <w:w w:val="120"/>
          <w:position w:val="4"/>
          <w:sz w:val="28"/>
        </w:rPr>
        <w:t>;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4367" w:space="40"/>
            <w:col w:w="6043"/>
          </w:cols>
        </w:sectPr>
      </w:pP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6"/>
        </w:tabs>
        <w:spacing w:before="88" w:line="278" w:lineRule="auto"/>
        <w:ind w:right="412" w:firstLine="707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 вид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80"/>
          <w:tab w:val="left" w:pos="3910"/>
          <w:tab w:val="left" w:pos="5982"/>
          <w:tab w:val="left" w:pos="8444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свободно оперировать понятиями: последовательность, ограниченная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z w:val="28"/>
        </w:rPr>
        <w:tab/>
        <w:t>монотонно</w:t>
      </w:r>
      <w:r>
        <w:rPr>
          <w:sz w:val="28"/>
        </w:rPr>
        <w:tab/>
        <w:t>возрастающая</w:t>
      </w:r>
      <w:r>
        <w:rPr>
          <w:sz w:val="28"/>
        </w:rPr>
        <w:tab/>
        <w:t>(убывающая)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(геометрической) прогрессии;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11"/>
        </w:tabs>
        <w:spacing w:line="278" w:lineRule="auto"/>
        <w:ind w:right="414" w:firstLine="707"/>
        <w:rPr>
          <w:sz w:val="28"/>
        </w:rPr>
      </w:pPr>
      <w:r>
        <w:rPr>
          <w:sz w:val="28"/>
        </w:rPr>
        <w:t>использовать метод математической индукции для вывода 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2"/>
          <w:sz w:val="28"/>
        </w:rPr>
        <w:t xml:space="preserve"> </w:t>
      </w:r>
      <w:r>
        <w:rPr>
          <w:sz w:val="28"/>
        </w:rPr>
        <w:t>и неравенств,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на делимость;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исследовать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рекуррентно;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58"/>
        </w:tabs>
        <w:spacing w:before="42" w:line="276" w:lineRule="auto"/>
        <w:ind w:right="414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прогрессии.</w:t>
      </w:r>
    </w:p>
    <w:p w:rsidR="004E7696" w:rsidRDefault="00C27CE0">
      <w:pPr>
        <w:pStyle w:val="1"/>
        <w:spacing w:before="6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2"/>
        </w:tabs>
        <w:spacing w:before="43" w:line="276" w:lineRule="auto"/>
        <w:ind w:right="410" w:firstLine="707"/>
        <w:rPr>
          <w:sz w:val="28"/>
        </w:rPr>
      </w:pPr>
      <w:r>
        <w:rPr>
          <w:sz w:val="28"/>
        </w:rPr>
        <w:t>конструировать и исследовать функции, соответствующие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 спецификой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 или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78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14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конструировать и исследовать функции при решении задач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4E7696" w:rsidRDefault="00C27CE0">
      <w:pPr>
        <w:pStyle w:val="1"/>
        <w:spacing w:before="4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1"/>
        </w:tabs>
        <w:spacing w:before="45" w:line="276" w:lineRule="auto"/>
        <w:ind w:right="406" w:firstLine="707"/>
        <w:rPr>
          <w:sz w:val="28"/>
        </w:rPr>
      </w:pPr>
      <w:r>
        <w:rPr>
          <w:sz w:val="28"/>
        </w:rPr>
        <w:t>свободно оперировать понятиями: столбчатые и круговые диаграммы,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 значения выборки, размах выборки, дисперсия и 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случайная изменчивость;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71"/>
        </w:tabs>
        <w:spacing w:before="1" w:line="276" w:lineRule="auto"/>
        <w:ind w:right="411" w:firstLine="70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адекватный</w:t>
      </w:r>
      <w:r>
        <w:rPr>
          <w:spacing w:val="-1"/>
          <w:sz w:val="28"/>
        </w:rPr>
        <w:t xml:space="preserve"> </w:t>
      </w:r>
      <w:r>
        <w:rPr>
          <w:sz w:val="28"/>
        </w:rPr>
        <w:t>ее свойствам и целям анализа;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вычислять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выборки;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30"/>
        </w:tabs>
        <w:spacing w:before="79" w:line="278" w:lineRule="auto"/>
        <w:ind w:right="413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факториал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размещения, треугольник Паскаля;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0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выбор, испытание, элементарное случайное событие (исход), классическое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 комбинаторные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формулы;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выбор, испытание, элементарное случайное событие (исход), классическое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 комбинаторные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формулы;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4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знать примеры случайных величин, и вычислять их 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85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использовать формулы комбинаторики при решении комбинаторных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46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формул.</w:t>
      </w:r>
    </w:p>
    <w:p w:rsidR="004E7696" w:rsidRDefault="00C27CE0">
      <w:pPr>
        <w:pStyle w:val="1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22"/>
        </w:tabs>
        <w:spacing w:before="31" w:line="276" w:lineRule="auto"/>
        <w:ind w:right="411" w:firstLine="707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адекватным ее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 и</w:t>
      </w:r>
      <w:r>
        <w:rPr>
          <w:spacing w:val="-4"/>
          <w:sz w:val="28"/>
        </w:rPr>
        <w:t xml:space="preserve"> </w:t>
      </w:r>
      <w:r>
        <w:rPr>
          <w:sz w:val="28"/>
        </w:rPr>
        <w:t>цели исследования;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3"/>
        </w:tabs>
        <w:spacing w:before="1" w:line="276" w:lineRule="auto"/>
        <w:ind w:right="410" w:firstLine="707"/>
        <w:rPr>
          <w:sz w:val="28"/>
        </w:rPr>
      </w:pPr>
      <w:r>
        <w:rPr>
          <w:sz w:val="28"/>
        </w:rPr>
        <w:t>анализировать и сравнивать статистические характеристики выборок,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33"/>
        </w:tabs>
        <w:spacing w:before="1" w:line="276" w:lineRule="auto"/>
        <w:ind w:right="414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4E7696" w:rsidRDefault="00C27CE0">
      <w:pPr>
        <w:pStyle w:val="1"/>
        <w:spacing w:before="3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50"/>
        </w:tabs>
        <w:spacing w:before="43" w:line="278" w:lineRule="auto"/>
        <w:ind w:right="411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математическую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6"/>
        </w:tabs>
        <w:spacing w:before="47" w:line="276" w:lineRule="auto"/>
        <w:ind w:right="408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и задач повышенной сложности для построения поисковой схемы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 задачи;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8"/>
        </w:tabs>
        <w:spacing w:before="1" w:line="278" w:lineRule="auto"/>
        <w:ind w:right="412" w:firstLine="707"/>
        <w:rPr>
          <w:sz w:val="28"/>
        </w:rPr>
      </w:pPr>
      <w:r>
        <w:rPr>
          <w:sz w:val="28"/>
        </w:rPr>
        <w:t>различать модель текста и модель решения задачи, конструировать 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 задачи;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знать и применять три способа поиска решения задач (от требования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1"/>
          <w:sz w:val="28"/>
        </w:rPr>
        <w:t xml:space="preserve"> </w:t>
      </w:r>
      <w:r>
        <w:rPr>
          <w:sz w:val="28"/>
        </w:rPr>
        <w:t>и от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требованию,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комбинированный);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6"/>
        </w:tabs>
        <w:spacing w:before="79" w:line="278" w:lineRule="auto"/>
        <w:ind w:right="411" w:firstLine="707"/>
        <w:rPr>
          <w:sz w:val="28"/>
        </w:rPr>
      </w:pPr>
      <w:r>
        <w:rPr>
          <w:sz w:val="28"/>
        </w:rPr>
        <w:t>моделировать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граф-схемы;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этапа;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8"/>
        </w:tabs>
        <w:spacing w:before="47" w:line="276" w:lineRule="auto"/>
        <w:ind w:right="410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 метода, рассматривать различные методы, находить разные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 возможно;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84"/>
        </w:tabs>
        <w:spacing w:before="47" w:line="278" w:lineRule="auto"/>
        <w:ind w:right="403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 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обратные;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0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lastRenderedPageBreak/>
        <w:t>интерпретировать вычислительные результаты в задаче, 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 задачи;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85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изменять условие задач (количественные или качественные данные),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измененное преобразованное;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3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анализировать всевозможные ситуации взаимного расположения двух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и изменение их характеристик при совместном движении (скорость,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 по реке;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8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исследовать всевозможные ситуации при решении задач на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реке,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отсчета;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части»;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42"/>
        </w:tabs>
        <w:spacing w:before="42" w:line="276" w:lineRule="auto"/>
        <w:ind w:right="407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математическую основу) на нахождение части числа и числа по его части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дроби;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81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(на работу, на покупки, на движение), выделять эти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между ними, применять их при решении задач,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69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"/>
          <w:sz w:val="28"/>
        </w:rPr>
        <w:t xml:space="preserve"> </w:t>
      </w:r>
      <w:r>
        <w:rPr>
          <w:sz w:val="28"/>
        </w:rPr>
        <w:t>сплавы,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обучения;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57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85"/>
        </w:tabs>
        <w:spacing w:before="1" w:line="276" w:lineRule="auto"/>
        <w:ind w:right="413" w:firstLine="707"/>
        <w:rPr>
          <w:sz w:val="28"/>
        </w:rPr>
      </w:pPr>
      <w:r>
        <w:rPr>
          <w:sz w:val="28"/>
        </w:rPr>
        <w:t>решать логические задачи разными способами, в том числе, с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тремя</w:t>
      </w:r>
      <w:r>
        <w:rPr>
          <w:spacing w:val="-1"/>
          <w:sz w:val="28"/>
        </w:rPr>
        <w:t xml:space="preserve"> </w:t>
      </w:r>
      <w:r>
        <w:rPr>
          <w:sz w:val="28"/>
        </w:rPr>
        <w:t>блоками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9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решать задачи по комбинаторике и теории вероятностей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79"/>
        <w:ind w:left="1553" w:hanging="164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15"/>
        </w:tabs>
        <w:spacing w:before="50" w:line="276" w:lineRule="auto"/>
        <w:ind w:right="407" w:firstLine="707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4E7696" w:rsidRDefault="00C27CE0">
      <w:pPr>
        <w:pStyle w:val="1"/>
        <w:spacing w:before="5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1"/>
        </w:tabs>
        <w:spacing w:before="43" w:line="276" w:lineRule="auto"/>
        <w:ind w:right="411" w:firstLine="707"/>
        <w:rPr>
          <w:sz w:val="28"/>
        </w:rPr>
      </w:pPr>
      <w:r>
        <w:rPr>
          <w:sz w:val="28"/>
        </w:rPr>
        <w:t>конструировать новые для данной задачи задачные ситуации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 характеристик, в частности, при решении задач на концентрации,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плотность вещества; решать и конструировать задачи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вычислительный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9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решать задачи на движение по реке, рассматривая разные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07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4E7696" w:rsidRDefault="00C27CE0">
      <w:pPr>
        <w:pStyle w:val="1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62"/>
        </w:tabs>
        <w:spacing w:before="43" w:line="276" w:lineRule="auto"/>
        <w:ind w:right="413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4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самостоятельно формулировать определения геометрических 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 гипотезы о новых свойствах и признаках геометрических 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различным основаниям;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3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решать задачи геометрического содержания, в том числе в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алгоритм решения не следует явно из условия, выполнять 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задачи дополнительные построения, исследовать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формул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утверждения.</w:t>
      </w:r>
    </w:p>
    <w:p w:rsidR="004E7696" w:rsidRDefault="00C27CE0">
      <w:pPr>
        <w:pStyle w:val="1"/>
        <w:spacing w:before="5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58"/>
        </w:tabs>
        <w:spacing w:before="43" w:line="276" w:lineRule="auto"/>
        <w:ind w:right="410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 модели для решения задач практического характера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 смежных дисциплин, исследовать полученные модели и интерпретировать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результат.</w:t>
      </w:r>
    </w:p>
    <w:p w:rsidR="004E7696" w:rsidRDefault="00C27CE0">
      <w:pPr>
        <w:pStyle w:val="1"/>
        <w:spacing w:before="5"/>
        <w:jc w:val="left"/>
      </w:pPr>
      <w:r>
        <w:t>Отношения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3"/>
        <w:ind w:left="1553" w:hanging="1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метапредметным;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2"/>
        </w:tabs>
        <w:spacing w:before="79" w:line="276" w:lineRule="auto"/>
        <w:ind w:right="410" w:firstLine="707"/>
        <w:rPr>
          <w:sz w:val="28"/>
        </w:rPr>
      </w:pPr>
      <w:r>
        <w:rPr>
          <w:sz w:val="28"/>
        </w:rPr>
        <w:t>свободно оперировать понятиями: равенство фигур, равные 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2"/>
        <w:ind w:left="1553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 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>
      <w:pPr>
        <w:pStyle w:val="1"/>
        <w:spacing w:before="5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32"/>
        </w:tabs>
        <w:spacing w:before="43" w:line="276" w:lineRule="auto"/>
        <w:ind w:right="412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 жизни.</w:t>
      </w:r>
    </w:p>
    <w:p w:rsidR="004E7696" w:rsidRDefault="00C27CE0">
      <w:pPr>
        <w:pStyle w:val="1"/>
        <w:spacing w:before="6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6"/>
        </w:tabs>
        <w:spacing w:before="43" w:line="276" w:lineRule="auto"/>
        <w:ind w:right="409" w:firstLine="707"/>
        <w:rPr>
          <w:sz w:val="28"/>
        </w:rPr>
      </w:pPr>
      <w:r>
        <w:rPr>
          <w:sz w:val="28"/>
        </w:rPr>
        <w:lastRenderedPageBreak/>
        <w:t>свободно оперировать понятиями длина, площадь, объем, 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угла как величинами, использовать равновеликость и равносоставленность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 задач на вычисление, самостоятельно получать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для вычислений площадей и объемов фигур, свободно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 набором формул на вычисление при решении сложных задач,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и задач на вычисление в комбинациях окружности и 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четырехугольника,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30"/>
        </w:tabs>
        <w:spacing w:before="1" w:line="276" w:lineRule="auto"/>
        <w:ind w:right="414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достоверность.</w:t>
      </w:r>
    </w:p>
    <w:p w:rsidR="004E7696" w:rsidRDefault="00C27CE0">
      <w:pPr>
        <w:pStyle w:val="1"/>
        <w:spacing w:before="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69"/>
        </w:tabs>
        <w:spacing w:before="45" w:line="276" w:lineRule="auto"/>
        <w:ind w:right="406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предметах и при проведении необходимых вычислений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1"/>
        <w:spacing w:before="6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81"/>
          <w:tab w:val="left" w:pos="1882"/>
          <w:tab w:val="left" w:pos="3771"/>
          <w:tab w:val="left" w:pos="5313"/>
          <w:tab w:val="left" w:pos="6529"/>
          <w:tab w:val="left" w:pos="8230"/>
        </w:tabs>
        <w:spacing w:before="43" w:line="276" w:lineRule="auto"/>
        <w:ind w:right="410" w:firstLine="707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понятием</w:t>
      </w:r>
      <w:r>
        <w:rPr>
          <w:sz w:val="28"/>
        </w:rPr>
        <w:tab/>
        <w:t>набора</w:t>
      </w:r>
      <w:r>
        <w:rPr>
          <w:sz w:val="28"/>
        </w:rPr>
        <w:tab/>
        <w:t>элементов,</w:t>
      </w:r>
      <w:r>
        <w:rPr>
          <w:sz w:val="28"/>
        </w:rPr>
        <w:tab/>
      </w:r>
      <w:r>
        <w:rPr>
          <w:spacing w:val="-1"/>
          <w:sz w:val="28"/>
        </w:rPr>
        <w:t>определяющих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фигуру,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4"/>
          <w:sz w:val="28"/>
        </w:rPr>
        <w:t xml:space="preserve"> </w:t>
      </w:r>
      <w:r>
        <w:rPr>
          <w:sz w:val="28"/>
        </w:rPr>
        <w:t>циркулем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линейкой;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28"/>
          <w:tab w:val="left" w:pos="1729"/>
          <w:tab w:val="left" w:pos="3214"/>
          <w:tab w:val="left" w:pos="4258"/>
          <w:tab w:val="left" w:pos="4649"/>
          <w:tab w:val="left" w:pos="6649"/>
          <w:tab w:val="left" w:pos="7597"/>
          <w:tab w:val="left" w:pos="8875"/>
          <w:tab w:val="left" w:pos="9760"/>
        </w:tabs>
        <w:spacing w:before="50" w:line="276" w:lineRule="auto"/>
        <w:ind w:right="410" w:firstLine="707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анализ</w:t>
      </w:r>
      <w:r>
        <w:rPr>
          <w:sz w:val="28"/>
        </w:rPr>
        <w:tab/>
        <w:t>и</w:t>
      </w:r>
      <w:r>
        <w:rPr>
          <w:sz w:val="28"/>
        </w:rPr>
        <w:tab/>
        <w:t>реализовывать</w:t>
      </w:r>
      <w:r>
        <w:rPr>
          <w:sz w:val="28"/>
        </w:rPr>
        <w:tab/>
        <w:t>этапы</w:t>
      </w:r>
      <w:r>
        <w:rPr>
          <w:sz w:val="28"/>
        </w:rPr>
        <w:tab/>
        <w:t>решения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построение.</w:t>
      </w:r>
    </w:p>
    <w:p w:rsidR="004E7696" w:rsidRDefault="00C27CE0">
      <w:pPr>
        <w:pStyle w:val="1"/>
        <w:spacing w:before="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6"/>
        <w:ind w:left="1553" w:hanging="16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4E7696" w:rsidRDefault="00C27CE0">
      <w:pPr>
        <w:pStyle w:val="1"/>
        <w:spacing w:before="53"/>
        <w:jc w:val="left"/>
      </w:pPr>
      <w:r>
        <w:t>Преобразования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85"/>
        </w:tabs>
        <w:spacing w:before="43" w:line="278" w:lineRule="auto"/>
        <w:ind w:right="411" w:firstLine="707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преобразованиями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понятиями;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69"/>
        </w:tabs>
        <w:spacing w:before="79" w:line="278" w:lineRule="auto"/>
        <w:ind w:right="414" w:firstLine="0"/>
        <w:jc w:val="left"/>
      </w:pPr>
      <w:r w:rsidRPr="00E41E2E">
        <w:rPr>
          <w:sz w:val="28"/>
        </w:rPr>
        <w:t>оперировать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понятием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движения</w:t>
      </w:r>
      <w:r w:rsidRPr="00E41E2E">
        <w:rPr>
          <w:spacing w:val="43"/>
          <w:sz w:val="28"/>
        </w:rPr>
        <w:t xml:space="preserve"> </w:t>
      </w:r>
      <w:r w:rsidRPr="00E41E2E">
        <w:rPr>
          <w:sz w:val="28"/>
        </w:rPr>
        <w:t>и</w:t>
      </w:r>
      <w:r w:rsidRPr="00E41E2E">
        <w:rPr>
          <w:spacing w:val="41"/>
          <w:sz w:val="28"/>
        </w:rPr>
        <w:t xml:space="preserve"> </w:t>
      </w:r>
      <w:r w:rsidRPr="00E41E2E">
        <w:rPr>
          <w:sz w:val="28"/>
        </w:rPr>
        <w:t>преобразования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подобия</w:t>
      </w:r>
      <w:r w:rsidRPr="00E41E2E">
        <w:rPr>
          <w:spacing w:val="40"/>
          <w:sz w:val="28"/>
        </w:rPr>
        <w:t xml:space="preserve"> </w:t>
      </w:r>
      <w:r w:rsidRPr="00E41E2E">
        <w:rPr>
          <w:sz w:val="28"/>
        </w:rPr>
        <w:t>для</w:t>
      </w:r>
      <w:r w:rsidRPr="00E41E2E">
        <w:rPr>
          <w:spacing w:val="-67"/>
          <w:sz w:val="28"/>
        </w:rPr>
        <w:t xml:space="preserve"> </w:t>
      </w:r>
      <w:r w:rsidRPr="00E41E2E">
        <w:rPr>
          <w:sz w:val="28"/>
        </w:rPr>
        <w:t>обоснований,</w:t>
      </w:r>
      <w:r w:rsidRPr="00E41E2E">
        <w:rPr>
          <w:spacing w:val="19"/>
          <w:sz w:val="28"/>
        </w:rPr>
        <w:t xml:space="preserve"> </w:t>
      </w:r>
      <w:r w:rsidRPr="00E41E2E">
        <w:rPr>
          <w:sz w:val="28"/>
        </w:rPr>
        <w:t>свободно</w:t>
      </w:r>
      <w:r w:rsidRPr="00E41E2E">
        <w:rPr>
          <w:spacing w:val="20"/>
          <w:sz w:val="28"/>
        </w:rPr>
        <w:t xml:space="preserve"> </w:t>
      </w:r>
      <w:r w:rsidRPr="00E41E2E">
        <w:rPr>
          <w:sz w:val="28"/>
        </w:rPr>
        <w:t>владеть</w:t>
      </w:r>
      <w:r w:rsidRPr="00E41E2E">
        <w:rPr>
          <w:spacing w:val="18"/>
          <w:sz w:val="28"/>
        </w:rPr>
        <w:t xml:space="preserve"> </w:t>
      </w:r>
      <w:r w:rsidRPr="00E41E2E">
        <w:rPr>
          <w:sz w:val="28"/>
        </w:rPr>
        <w:t>приемами</w:t>
      </w:r>
      <w:r w:rsidRPr="00E41E2E">
        <w:rPr>
          <w:spacing w:val="20"/>
          <w:sz w:val="28"/>
        </w:rPr>
        <w:t xml:space="preserve"> </w:t>
      </w:r>
      <w:r w:rsidRPr="00E41E2E">
        <w:rPr>
          <w:sz w:val="28"/>
        </w:rPr>
        <w:t>построения</w:t>
      </w:r>
      <w:r w:rsidRPr="00E41E2E">
        <w:rPr>
          <w:spacing w:val="20"/>
          <w:sz w:val="28"/>
        </w:rPr>
        <w:t xml:space="preserve"> </w:t>
      </w:r>
      <w:r w:rsidRPr="00E41E2E">
        <w:rPr>
          <w:sz w:val="28"/>
        </w:rPr>
        <w:t>фигур</w:t>
      </w:r>
      <w:r w:rsidRPr="00E41E2E">
        <w:rPr>
          <w:spacing w:val="20"/>
          <w:sz w:val="28"/>
        </w:rPr>
        <w:t xml:space="preserve"> </w:t>
      </w:r>
      <w:r w:rsidRPr="00E41E2E">
        <w:rPr>
          <w:sz w:val="28"/>
        </w:rPr>
        <w:t>с</w:t>
      </w:r>
      <w:r w:rsidRPr="00E41E2E">
        <w:rPr>
          <w:spacing w:val="20"/>
          <w:sz w:val="28"/>
        </w:rPr>
        <w:t xml:space="preserve"> </w:t>
      </w:r>
      <w:r w:rsidRPr="00E41E2E">
        <w:rPr>
          <w:sz w:val="28"/>
        </w:rPr>
        <w:t>помощью</w:t>
      </w:r>
      <w:r w:rsidR="00E41E2E">
        <w:rPr>
          <w:sz w:val="28"/>
        </w:rPr>
        <w:t xml:space="preserve">  </w:t>
      </w:r>
      <w:r w:rsidRPr="00E41E2E">
        <w:rPr>
          <w:sz w:val="28"/>
          <w:szCs w:val="28"/>
        </w:rPr>
        <w:t>движений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преобразования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подобия,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также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комбинациями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движений,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движений</w:t>
      </w:r>
      <w:r w:rsidRPr="00E41E2E">
        <w:rPr>
          <w:spacing w:val="-4"/>
          <w:sz w:val="28"/>
          <w:szCs w:val="28"/>
        </w:rPr>
        <w:t xml:space="preserve"> </w:t>
      </w:r>
      <w:r w:rsidRPr="00E41E2E">
        <w:rPr>
          <w:sz w:val="28"/>
          <w:szCs w:val="28"/>
        </w:rPr>
        <w:t>и преобразований;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использовать свойства движений и преобразований для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 и доказательства утверждений в геометрии и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пользоваться свойствами движений и преобразований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>
      <w:pPr>
        <w:pStyle w:val="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61"/>
        </w:tabs>
        <w:spacing w:before="44" w:line="276" w:lineRule="auto"/>
        <w:ind w:right="410" w:firstLine="707"/>
        <w:rPr>
          <w:sz w:val="28"/>
        </w:rPr>
      </w:pPr>
      <w:r>
        <w:rPr>
          <w:sz w:val="28"/>
        </w:rPr>
        <w:t>применять свойства движений и применять подобие для построений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вычислений.</w:t>
      </w:r>
    </w:p>
    <w:p w:rsidR="004E7696" w:rsidRDefault="00C27CE0">
      <w:pPr>
        <w:pStyle w:val="1"/>
        <w:spacing w:before="3"/>
      </w:pPr>
      <w:r>
        <w:lastRenderedPageBreak/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9"/>
        </w:tabs>
        <w:spacing w:before="46" w:line="276" w:lineRule="auto"/>
        <w:ind w:right="410" w:firstLine="707"/>
        <w:rPr>
          <w:sz w:val="28"/>
        </w:rPr>
      </w:pPr>
      <w:r>
        <w:rPr>
          <w:sz w:val="28"/>
        </w:rPr>
        <w:t>свободно оперировать понятиями вектор, сумма, разность 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скалярное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координаты вектора;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69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на вычисление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29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ему геометрических фактов (свойства средних линий, теорем 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замечательных точках 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94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использовать уравнения фигур для решения задач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 фигур.</w:t>
      </w:r>
    </w:p>
    <w:p w:rsidR="004E7696" w:rsidRDefault="00C27CE0">
      <w:pPr>
        <w:pStyle w:val="1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14"/>
        </w:tabs>
        <w:spacing w:before="42" w:line="276" w:lineRule="auto"/>
        <w:ind w:right="408" w:firstLine="707"/>
        <w:rPr>
          <w:sz w:val="28"/>
        </w:rPr>
      </w:pPr>
      <w:r>
        <w:rPr>
          <w:sz w:val="28"/>
        </w:rPr>
        <w:t>использовать понятия векторов и координат для решения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 w:rsidR="004E7696" w:rsidRDefault="00C27CE0">
      <w:pPr>
        <w:pStyle w:val="1"/>
        <w:spacing w:before="3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09"/>
        </w:tabs>
        <w:spacing w:before="43" w:line="276" w:lineRule="auto"/>
        <w:ind w:right="408" w:firstLine="707"/>
        <w:rPr>
          <w:sz w:val="28"/>
        </w:rPr>
      </w:pPr>
      <w:r>
        <w:rPr>
          <w:sz w:val="28"/>
        </w:rPr>
        <w:t>понимать математику как строго организованную систему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неевклидовых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геометриях;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8"/>
        </w:tabs>
        <w:spacing w:before="2" w:line="276" w:lineRule="auto"/>
        <w:ind w:right="412" w:firstLine="707"/>
        <w:rPr>
          <w:sz w:val="28"/>
        </w:rPr>
      </w:pPr>
      <w:r>
        <w:rPr>
          <w:sz w:val="28"/>
        </w:rPr>
        <w:t>рассматривать математику в контексте истории развития цивилизации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E7696" w:rsidRDefault="00C27CE0">
      <w:pPr>
        <w:pStyle w:val="1"/>
        <w:spacing w:before="4"/>
      </w:pPr>
      <w:r>
        <w:t>Методы</w:t>
      </w:r>
      <w:r>
        <w:rPr>
          <w:spacing w:val="-8"/>
        </w:rPr>
        <w:t xml:space="preserve"> </w:t>
      </w:r>
      <w:r>
        <w:t>математики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5"/>
        </w:tabs>
        <w:spacing w:before="43" w:line="278" w:lineRule="auto"/>
        <w:ind w:right="410" w:firstLine="707"/>
        <w:rPr>
          <w:sz w:val="28"/>
        </w:rPr>
      </w:pPr>
      <w:r>
        <w:rPr>
          <w:sz w:val="28"/>
        </w:rPr>
        <w:t>владеть знаниями о различных методах обоснования и опровержения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утверждений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3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владеть навыками анализа условия задачи и определения подходящих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комбинаций;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28"/>
        </w:tabs>
        <w:spacing w:before="79" w:line="276" w:lineRule="auto"/>
        <w:ind w:right="404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 в природе, использовать математические закономерности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5" w:line="278" w:lineRule="auto"/>
        <w:ind w:left="1390" w:right="6204" w:firstLine="0"/>
      </w:pPr>
      <w:r>
        <w:t>Информатика</w:t>
      </w:r>
      <w:r>
        <w:rPr>
          <w:spacing w:val="-68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45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и др.;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75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различать виды информации по способам ее восприятия человеком и</w:t>
      </w:r>
      <w:r>
        <w:rPr>
          <w:spacing w:val="1"/>
          <w:sz w:val="28"/>
        </w:rPr>
        <w:t xml:space="preserve"> </w:t>
      </w:r>
      <w:r>
        <w:rPr>
          <w:sz w:val="28"/>
        </w:rPr>
        <w:t>по способам</w:t>
      </w:r>
      <w:r>
        <w:rPr>
          <w:spacing w:val="-1"/>
          <w:sz w:val="28"/>
        </w:rPr>
        <w:t xml:space="preserve"> </w:t>
      </w:r>
      <w:r>
        <w:rPr>
          <w:sz w:val="28"/>
        </w:rPr>
        <w:t>ее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материальных носителях;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83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 природы;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24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технике;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777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 задач;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85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знает о назначении основных компонентов компьютера (процессора,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 памяти, внешней энергонезависимой памяти, устройств ввода-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вывода),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80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компьютера;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614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узнает об истории и тенденциях развития компьютеров; о том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улучшить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компьютеров;</w:t>
      </w:r>
    </w:p>
    <w:p w:rsidR="004E7696" w:rsidRDefault="00C27CE0" w:rsidP="002D3271">
      <w:pPr>
        <w:pStyle w:val="a4"/>
        <w:numPr>
          <w:ilvl w:val="0"/>
          <w:numId w:val="187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узнает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суперкомпьютеров.</w:t>
      </w:r>
    </w:p>
    <w:p w:rsidR="004E7696" w:rsidRDefault="00C27CE0">
      <w:pPr>
        <w:pStyle w:val="1"/>
        <w:spacing w:before="38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4E7696" w:rsidRDefault="00C27CE0" w:rsidP="002D3271">
      <w:pPr>
        <w:pStyle w:val="a4"/>
        <w:numPr>
          <w:ilvl w:val="0"/>
          <w:numId w:val="186"/>
        </w:numPr>
        <w:tabs>
          <w:tab w:val="left" w:pos="1563"/>
        </w:tabs>
        <w:spacing w:before="45" w:line="276" w:lineRule="auto"/>
        <w:ind w:right="404" w:firstLine="707"/>
        <w:rPr>
          <w:i/>
          <w:sz w:val="28"/>
        </w:rPr>
      </w:pPr>
      <w:r>
        <w:rPr>
          <w:i/>
          <w:sz w:val="28"/>
        </w:rPr>
        <w:t>осознано подходить к выбору ИКТ–средств для своих учебных и 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целей;</w:t>
      </w:r>
    </w:p>
    <w:p w:rsidR="004E7696" w:rsidRDefault="00C27CE0" w:rsidP="002D3271">
      <w:pPr>
        <w:pStyle w:val="a4"/>
        <w:numPr>
          <w:ilvl w:val="0"/>
          <w:numId w:val="186"/>
        </w:numPr>
        <w:tabs>
          <w:tab w:val="left" w:pos="1683"/>
        </w:tabs>
        <w:spacing w:line="278" w:lineRule="auto"/>
        <w:ind w:right="411" w:firstLine="707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4E7696" w:rsidRDefault="00C27CE0">
      <w:pPr>
        <w:pStyle w:val="1"/>
        <w:spacing w:line="276" w:lineRule="auto"/>
        <w:ind w:right="4051"/>
        <w:jc w:val="left"/>
      </w:pPr>
      <w:r>
        <w:t>Математические основы информатики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669"/>
        </w:tabs>
        <w:spacing w:line="316" w:lineRule="exact"/>
        <w:ind w:left="166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9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11"/>
          <w:sz w:val="28"/>
        </w:rPr>
        <w:t xml:space="preserve"> </w:t>
      </w:r>
      <w:r>
        <w:rPr>
          <w:sz w:val="28"/>
        </w:rPr>
        <w:t>двоичных</w:t>
      </w:r>
      <w:r>
        <w:rPr>
          <w:spacing w:val="11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1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1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11"/>
          <w:sz w:val="28"/>
        </w:rPr>
        <w:t xml:space="preserve"> </w:t>
      </w:r>
      <w:r>
        <w:rPr>
          <w:sz w:val="28"/>
        </w:rPr>
        <w:t>«бит»,</w:t>
      </w:r>
    </w:p>
    <w:p w:rsidR="004E7696" w:rsidRDefault="00C27CE0">
      <w:pPr>
        <w:pStyle w:val="a3"/>
        <w:spacing w:before="48" w:line="276" w:lineRule="auto"/>
        <w:ind w:right="399" w:firstLine="0"/>
        <w:jc w:val="left"/>
      </w:pPr>
      <w:r>
        <w:t>«байт» и производные от них; использовать термины, описывающие скорость</w:t>
      </w:r>
      <w:r>
        <w:rPr>
          <w:spacing w:val="-67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время передачи данных;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кодировать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568"/>
        </w:tabs>
        <w:spacing w:before="79" w:line="276" w:lineRule="auto"/>
        <w:ind w:right="407" w:firstLine="707"/>
        <w:rPr>
          <w:sz w:val="28"/>
        </w:rPr>
      </w:pPr>
      <w:r>
        <w:rPr>
          <w:sz w:val="28"/>
        </w:rPr>
        <w:t>оперировать понятиями, связанными с передачей данных (источник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приемник данных: канал связи, скорость передачи данных по каналу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связи);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712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алфавиту</w:t>
      </w:r>
      <w:r>
        <w:rPr>
          <w:spacing w:val="30"/>
          <w:sz w:val="28"/>
        </w:rPr>
        <w:t xml:space="preserve"> </w:t>
      </w:r>
      <w:r>
        <w:rPr>
          <w:sz w:val="28"/>
        </w:rPr>
        <w:t>кодируемого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кодовому</w:t>
      </w:r>
      <w:r>
        <w:rPr>
          <w:spacing w:val="31"/>
          <w:sz w:val="28"/>
        </w:rPr>
        <w:t xml:space="preserve"> </w:t>
      </w:r>
      <w:r>
        <w:rPr>
          <w:sz w:val="28"/>
        </w:rPr>
        <w:t>алфавиту</w:t>
      </w:r>
      <w:r>
        <w:rPr>
          <w:spacing w:val="31"/>
          <w:sz w:val="28"/>
        </w:rPr>
        <w:t xml:space="preserve"> </w:t>
      </w:r>
      <w:r>
        <w:rPr>
          <w:sz w:val="28"/>
        </w:rPr>
        <w:t>(для</w:t>
      </w:r>
      <w:r>
        <w:rPr>
          <w:spacing w:val="34"/>
          <w:sz w:val="28"/>
        </w:rPr>
        <w:t xml:space="preserve"> </w:t>
      </w:r>
      <w:r>
        <w:rPr>
          <w:sz w:val="28"/>
        </w:rPr>
        <w:t>кодового</w:t>
      </w:r>
      <w:r>
        <w:rPr>
          <w:spacing w:val="34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символов);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606"/>
        </w:tabs>
        <w:spacing w:before="1" w:line="276" w:lineRule="auto"/>
        <w:ind w:right="411" w:firstLine="707"/>
        <w:rPr>
          <w:sz w:val="28"/>
        </w:rPr>
      </w:pPr>
      <w:r>
        <w:rPr>
          <w:sz w:val="28"/>
        </w:rPr>
        <w:t>определять длину кодовой последовательности по длине 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кодовой таблице равномерного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кода;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566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записывать в двоичной системе целые числа от 0 до 1024; 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 натуральное число из десятичной записи в двоичную и из двоичной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в десятичную; сравнивать числа в двоичной записи; складывать и вычитать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записанные в</w:t>
      </w:r>
      <w:r>
        <w:rPr>
          <w:spacing w:val="-4"/>
          <w:sz w:val="28"/>
        </w:rPr>
        <w:t xml:space="preserve"> </w:t>
      </w:r>
      <w:r>
        <w:rPr>
          <w:sz w:val="28"/>
        </w:rPr>
        <w:t>двоичной системе счисления;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73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lastRenderedPageBreak/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«и»,</w:t>
      </w:r>
      <w:r>
        <w:rPr>
          <w:spacing w:val="1"/>
          <w:sz w:val="28"/>
        </w:rPr>
        <w:t xml:space="preserve"> </w:t>
      </w:r>
      <w:r>
        <w:rPr>
          <w:sz w:val="28"/>
        </w:rPr>
        <w:t>«или»,</w:t>
      </w:r>
      <w:r>
        <w:rPr>
          <w:spacing w:val="1"/>
          <w:sz w:val="28"/>
        </w:rPr>
        <w:t xml:space="preserve"> </w:t>
      </w:r>
      <w:r>
        <w:rPr>
          <w:sz w:val="28"/>
        </w:rPr>
        <w:t>«не»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составного высказывания, если известны значения истинности входящих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 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высказываний;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575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определять количество элементов в множествах, полученных из 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трех</w:t>
      </w:r>
      <w:r>
        <w:rPr>
          <w:spacing w:val="1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8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9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594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использовать терминологию, связанную с графами (вершина, ребро,</w:t>
      </w:r>
      <w:r>
        <w:rPr>
          <w:spacing w:val="1"/>
          <w:sz w:val="28"/>
        </w:rPr>
        <w:t xml:space="preserve"> </w:t>
      </w:r>
      <w:r>
        <w:rPr>
          <w:sz w:val="28"/>
        </w:rPr>
        <w:t>путь,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ребра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пути),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1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элемент;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вставка,</w:t>
      </w:r>
      <w:r>
        <w:rPr>
          <w:spacing w:val="-2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замена элемента);</w:t>
      </w:r>
    </w:p>
    <w:p w:rsidR="004E7696" w:rsidRDefault="00C27CE0" w:rsidP="002D3271">
      <w:pPr>
        <w:pStyle w:val="a4"/>
        <w:numPr>
          <w:ilvl w:val="0"/>
          <w:numId w:val="185"/>
        </w:numPr>
        <w:tabs>
          <w:tab w:val="left" w:pos="1611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описывать граф с помощью матрицы смежности с указанием длин</w:t>
      </w:r>
      <w:r>
        <w:rPr>
          <w:spacing w:val="1"/>
          <w:sz w:val="28"/>
        </w:rPr>
        <w:t xml:space="preserve"> </w:t>
      </w:r>
      <w:r>
        <w:rPr>
          <w:sz w:val="28"/>
        </w:rPr>
        <w:t>ребер (знание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 «матрица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обязательно);</w:t>
      </w:r>
    </w:p>
    <w:p w:rsidR="004E7696" w:rsidRDefault="00C27CE0">
      <w:pPr>
        <w:pStyle w:val="a3"/>
        <w:spacing w:line="278" w:lineRule="auto"/>
        <w:ind w:right="410" w:firstLine="283"/>
      </w:pPr>
      <w:r>
        <w:t>-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двоичным</w:t>
      </w:r>
      <w:r>
        <w:rPr>
          <w:spacing w:val="1"/>
        </w:rPr>
        <w:t xml:space="preserve"> </w:t>
      </w:r>
      <w:r>
        <w:t>кодированием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-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кодами;</w:t>
      </w:r>
    </w:p>
    <w:p w:rsidR="004E7696" w:rsidRDefault="00C27CE0">
      <w:pPr>
        <w:pStyle w:val="a3"/>
        <w:spacing w:line="276" w:lineRule="auto"/>
        <w:ind w:right="412"/>
      </w:pPr>
      <w:r>
        <w:t>-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(графики,</w:t>
      </w:r>
      <w:r>
        <w:rPr>
          <w:spacing w:val="-1"/>
        </w:rPr>
        <w:t xml:space="preserve"> </w:t>
      </w:r>
      <w:r>
        <w:t>диаграммы).</w:t>
      </w:r>
    </w:p>
    <w:p w:rsidR="004E7696" w:rsidRDefault="00C27CE0">
      <w:pPr>
        <w:pStyle w:val="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4E7696" w:rsidRDefault="00C27CE0" w:rsidP="002D3271">
      <w:pPr>
        <w:pStyle w:val="a4"/>
        <w:numPr>
          <w:ilvl w:val="0"/>
          <w:numId w:val="184"/>
        </w:numPr>
        <w:tabs>
          <w:tab w:val="left" w:pos="1830"/>
        </w:tabs>
        <w:spacing w:before="42"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 компьютеров при их анализе; понять сходства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 математической моделью объекта и его натурной моделью, 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объекта/явления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словесным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описанием;</w:t>
      </w:r>
    </w:p>
    <w:p w:rsidR="004E7696" w:rsidRPr="00E41E2E" w:rsidRDefault="00C27CE0" w:rsidP="002D3271">
      <w:pPr>
        <w:pStyle w:val="a4"/>
        <w:numPr>
          <w:ilvl w:val="0"/>
          <w:numId w:val="184"/>
        </w:numPr>
        <w:tabs>
          <w:tab w:val="left" w:pos="1647"/>
        </w:tabs>
        <w:spacing w:before="79" w:line="278" w:lineRule="auto"/>
        <w:ind w:right="411" w:firstLine="707"/>
        <w:rPr>
          <w:i/>
          <w:sz w:val="28"/>
        </w:rPr>
      </w:pPr>
      <w:r w:rsidRPr="00E41E2E">
        <w:rPr>
          <w:i/>
          <w:sz w:val="28"/>
        </w:rPr>
        <w:t>узнать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том,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что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любые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дискретные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данные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можно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описать,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используя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алфавит,</w:t>
      </w:r>
      <w:r w:rsidRPr="00E41E2E">
        <w:rPr>
          <w:i/>
          <w:spacing w:val="-5"/>
          <w:sz w:val="28"/>
        </w:rPr>
        <w:t xml:space="preserve"> </w:t>
      </w:r>
      <w:r w:rsidRPr="00E41E2E">
        <w:rPr>
          <w:i/>
          <w:sz w:val="28"/>
        </w:rPr>
        <w:t>содержащий только два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символа,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например,</w:t>
      </w:r>
      <w:r w:rsidRPr="00E41E2E">
        <w:rPr>
          <w:i/>
          <w:spacing w:val="-2"/>
          <w:sz w:val="28"/>
        </w:rPr>
        <w:t xml:space="preserve"> </w:t>
      </w:r>
      <w:r w:rsidRPr="00E41E2E">
        <w:rPr>
          <w:i/>
          <w:sz w:val="28"/>
        </w:rPr>
        <w:t>0</w:t>
      </w:r>
      <w:r w:rsidRPr="00E41E2E">
        <w:rPr>
          <w:i/>
          <w:spacing w:val="-4"/>
          <w:sz w:val="28"/>
        </w:rPr>
        <w:t xml:space="preserve"> </w:t>
      </w:r>
      <w:r w:rsidRPr="00E41E2E">
        <w:rPr>
          <w:i/>
          <w:sz w:val="28"/>
        </w:rPr>
        <w:t>и 1;познакомиться с тем, как информация (данные) представляется в</w:t>
      </w:r>
      <w:r w:rsidRPr="00E41E2E">
        <w:rPr>
          <w:i/>
          <w:spacing w:val="1"/>
          <w:sz w:val="28"/>
        </w:rPr>
        <w:t xml:space="preserve"> </w:t>
      </w:r>
      <w:r w:rsidRPr="00E41E2E">
        <w:rPr>
          <w:i/>
          <w:sz w:val="28"/>
        </w:rPr>
        <w:t>современных</w:t>
      </w:r>
      <w:r w:rsidRPr="00E41E2E">
        <w:rPr>
          <w:i/>
          <w:spacing w:val="-5"/>
          <w:sz w:val="28"/>
        </w:rPr>
        <w:t xml:space="preserve"> </w:t>
      </w:r>
      <w:r w:rsidRPr="00E41E2E">
        <w:rPr>
          <w:i/>
          <w:sz w:val="28"/>
        </w:rPr>
        <w:t>компьютерах</w:t>
      </w:r>
      <w:r w:rsidRPr="00E41E2E">
        <w:rPr>
          <w:i/>
          <w:spacing w:val="-3"/>
          <w:sz w:val="28"/>
        </w:rPr>
        <w:t xml:space="preserve"> </w:t>
      </w:r>
      <w:r w:rsidRPr="00E41E2E">
        <w:rPr>
          <w:i/>
          <w:sz w:val="28"/>
        </w:rPr>
        <w:t>и робототехнических системах;</w:t>
      </w:r>
    </w:p>
    <w:p w:rsidR="004E7696" w:rsidRDefault="00C27CE0" w:rsidP="002D3271">
      <w:pPr>
        <w:pStyle w:val="a4"/>
        <w:numPr>
          <w:ilvl w:val="0"/>
          <w:numId w:val="184"/>
        </w:numPr>
        <w:tabs>
          <w:tab w:val="left" w:pos="1693"/>
        </w:tabs>
        <w:spacing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списков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 реальных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процессов;</w:t>
      </w:r>
    </w:p>
    <w:p w:rsidR="004E7696" w:rsidRDefault="00C27CE0" w:rsidP="002D3271">
      <w:pPr>
        <w:pStyle w:val="a4"/>
        <w:numPr>
          <w:ilvl w:val="0"/>
          <w:numId w:val="184"/>
        </w:numPr>
        <w:tabs>
          <w:tab w:val="left" w:pos="1698"/>
        </w:tabs>
        <w:spacing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автономных роботов);</w:t>
      </w:r>
    </w:p>
    <w:p w:rsidR="004E7696" w:rsidRDefault="00C27CE0" w:rsidP="002D3271">
      <w:pPr>
        <w:pStyle w:val="a4"/>
        <w:numPr>
          <w:ilvl w:val="0"/>
          <w:numId w:val="184"/>
        </w:numPr>
        <w:tabs>
          <w:tab w:val="left" w:pos="1614"/>
        </w:tabs>
        <w:spacing w:line="278" w:lineRule="auto"/>
        <w:ind w:right="412" w:firstLine="707"/>
        <w:rPr>
          <w:i/>
          <w:sz w:val="28"/>
        </w:rPr>
      </w:pPr>
      <w:r>
        <w:rPr>
          <w:i/>
          <w:sz w:val="28"/>
        </w:rPr>
        <w:t>узнать о наличии кодов, которые исправляют ошибки искажения,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4E7696" w:rsidRDefault="00C27CE0">
      <w:pPr>
        <w:pStyle w:val="1"/>
        <w:spacing w:line="276" w:lineRule="auto"/>
        <w:ind w:right="3472"/>
      </w:pPr>
      <w:r>
        <w:t>Алгоритмы и элементы программирования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554"/>
        </w:tabs>
        <w:spacing w:line="319" w:lineRule="exact"/>
        <w:ind w:left="1553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772"/>
        </w:tabs>
        <w:spacing w:before="41" w:line="276" w:lineRule="auto"/>
        <w:ind w:right="404" w:firstLine="707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(словесным, графическим, в том числе и в виде блок-схемы,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формальных языков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585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определять наиболее оптимальный способ выражения алгоритма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формальных языков);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554"/>
        </w:tabs>
        <w:spacing w:line="278" w:lineRule="auto"/>
        <w:ind w:right="1279" w:firstLine="707"/>
        <w:rPr>
          <w:sz w:val="28"/>
        </w:rPr>
      </w:pPr>
      <w:r>
        <w:rPr>
          <w:sz w:val="28"/>
        </w:rPr>
        <w:t>определять результат выполнения заданного алгоритма или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фрагмента;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621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использовать термины «исполнитель», «алгоритм», «программа»,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понимать разницу между употреблением этих терминов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информатике;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621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выполнять без использования компьютера («вручную»)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ветвление,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алгоритмы);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695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эти программы на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компьютере;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621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использовать величины (переменные) различных типов, 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(массивы),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sz w:val="28"/>
        </w:rPr>
        <w:t>присваивания;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587"/>
        </w:tabs>
        <w:spacing w:before="79" w:line="278" w:lineRule="auto"/>
        <w:ind w:right="410" w:firstLine="707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27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2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исходных значений;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554"/>
        </w:tabs>
        <w:spacing w:line="317" w:lineRule="exact"/>
        <w:ind w:left="155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4E7696" w:rsidRDefault="00C27CE0" w:rsidP="002D3271">
      <w:pPr>
        <w:pStyle w:val="a4"/>
        <w:numPr>
          <w:ilvl w:val="0"/>
          <w:numId w:val="183"/>
        </w:numPr>
        <w:tabs>
          <w:tab w:val="left" w:pos="1556"/>
        </w:tabs>
        <w:spacing w:before="47" w:line="278" w:lineRule="auto"/>
        <w:ind w:right="408" w:firstLine="707"/>
        <w:jc w:val="left"/>
        <w:rPr>
          <w:sz w:val="28"/>
        </w:rPr>
      </w:pPr>
      <w:r>
        <w:rPr>
          <w:sz w:val="28"/>
        </w:rPr>
        <w:t>записывать на выбранном языке программирования арифметические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вычислять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значения.</w:t>
      </w:r>
    </w:p>
    <w:p w:rsidR="004E7696" w:rsidRDefault="00C27CE0">
      <w:pPr>
        <w:pStyle w:val="1"/>
        <w:spacing w:line="321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:rsidR="004E7696" w:rsidRDefault="00C27CE0" w:rsidP="002D3271">
      <w:pPr>
        <w:pStyle w:val="a4"/>
        <w:numPr>
          <w:ilvl w:val="0"/>
          <w:numId w:val="182"/>
        </w:numPr>
        <w:tabs>
          <w:tab w:val="left" w:pos="1556"/>
        </w:tabs>
        <w:spacing w:before="43"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познакомиться с использованием в программах строковых величин и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операциями 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величинами;</w:t>
      </w:r>
    </w:p>
    <w:p w:rsidR="004E7696" w:rsidRDefault="00C27CE0" w:rsidP="002D3271">
      <w:pPr>
        <w:pStyle w:val="a4"/>
        <w:numPr>
          <w:ilvl w:val="0"/>
          <w:numId w:val="182"/>
        </w:numPr>
        <w:tabs>
          <w:tab w:val="left" w:pos="1614"/>
        </w:tabs>
        <w:spacing w:before="1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создавать программы для решения задач, возникающих в 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 ее;</w:t>
      </w:r>
    </w:p>
    <w:p w:rsidR="004E7696" w:rsidRDefault="00C27CE0" w:rsidP="002D3271">
      <w:pPr>
        <w:pStyle w:val="a4"/>
        <w:numPr>
          <w:ilvl w:val="0"/>
          <w:numId w:val="182"/>
        </w:numPr>
        <w:tabs>
          <w:tab w:val="left" w:pos="1640"/>
        </w:tabs>
        <w:spacing w:line="278" w:lineRule="auto"/>
        <w:ind w:right="408" w:firstLine="707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решения;</w:t>
      </w:r>
    </w:p>
    <w:p w:rsidR="004E7696" w:rsidRDefault="00C27CE0" w:rsidP="002D3271">
      <w:pPr>
        <w:pStyle w:val="a4"/>
        <w:numPr>
          <w:ilvl w:val="0"/>
          <w:numId w:val="182"/>
        </w:numPr>
        <w:tabs>
          <w:tab w:val="left" w:pos="1635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«управление»,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(роботы,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космические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оросительные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движущиеся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др.);</w:t>
      </w:r>
    </w:p>
    <w:p w:rsidR="004E7696" w:rsidRDefault="00C27CE0" w:rsidP="002D3271">
      <w:pPr>
        <w:pStyle w:val="a4"/>
        <w:numPr>
          <w:ilvl w:val="0"/>
          <w:numId w:val="182"/>
        </w:numPr>
        <w:tabs>
          <w:tab w:val="left" w:pos="1604"/>
        </w:tabs>
        <w:spacing w:line="276" w:lineRule="auto"/>
        <w:ind w:right="407" w:firstLine="707"/>
        <w:rPr>
          <w:i/>
          <w:sz w:val="28"/>
        </w:rPr>
      </w:pPr>
      <w:r>
        <w:rPr>
          <w:i/>
          <w:sz w:val="28"/>
        </w:rPr>
        <w:t>познакомиться с учебной средой составления программ 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разработанными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среде.</w:t>
      </w:r>
    </w:p>
    <w:p w:rsidR="004E7696" w:rsidRDefault="00C27CE0">
      <w:pPr>
        <w:pStyle w:val="1"/>
        <w:spacing w:line="276" w:lineRule="auto"/>
        <w:ind w:right="2896"/>
      </w:pPr>
      <w:r>
        <w:t>Использование программных систем и сервисов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54"/>
        </w:tabs>
        <w:spacing w:line="316" w:lineRule="exact"/>
        <w:ind w:left="1553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файлы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типу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параметрам;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662"/>
        </w:tabs>
        <w:spacing w:before="49" w:line="276" w:lineRule="auto"/>
        <w:ind w:right="409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файлами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удалять,</w:t>
      </w:r>
      <w:r>
        <w:rPr>
          <w:spacing w:val="-4"/>
          <w:sz w:val="28"/>
        </w:rPr>
        <w:t xml:space="preserve"> </w:t>
      </w:r>
      <w:r>
        <w:rPr>
          <w:sz w:val="28"/>
        </w:rPr>
        <w:t>архивировать,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«распаковывать»</w:t>
      </w:r>
      <w:r>
        <w:rPr>
          <w:spacing w:val="-5"/>
          <w:sz w:val="28"/>
        </w:rPr>
        <w:t xml:space="preserve"> </w:t>
      </w:r>
      <w:r>
        <w:rPr>
          <w:sz w:val="28"/>
        </w:rPr>
        <w:t>архивные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файлы);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54"/>
        </w:tabs>
        <w:spacing w:line="321" w:lineRule="exact"/>
        <w:ind w:left="1553"/>
        <w:rPr>
          <w:sz w:val="28"/>
        </w:rPr>
      </w:pPr>
      <w:r>
        <w:rPr>
          <w:sz w:val="28"/>
        </w:rPr>
        <w:t>разбираться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54"/>
        </w:tabs>
        <w:spacing w:before="47"/>
        <w:ind w:left="1553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657"/>
        </w:tabs>
        <w:spacing w:before="51" w:line="276" w:lineRule="auto"/>
        <w:ind w:right="407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адресации, выделение диапазона таблицы и упорядочивание (сортировку) его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элементов;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 (круговой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столбчатой);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669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отбор строк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удовлетворяющих 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условию;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87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анализировать доменные имена компьютеров и адреса документов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686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 w:line="276" w:lineRule="auto"/>
        <w:ind w:left="682" w:right="409" w:firstLine="707"/>
      </w:pPr>
      <w:r>
        <w:lastRenderedPageBreak/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 и интернет-сервисов в данном курсе и во всем образовательном</w:t>
      </w:r>
      <w:r>
        <w:rPr>
          <w:spacing w:val="1"/>
        </w:rPr>
        <w:t xml:space="preserve"> </w:t>
      </w:r>
      <w:r>
        <w:t>процессе):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92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навыками работы с компьютером; знаниями, умениями и 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(файловые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менеджеры,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71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таблицы, браузеры, поисковые системы, словари,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61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различными формами представления данных (таблицы, 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676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с использованием индивидуальных накопителей данных,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-4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54"/>
        </w:tabs>
        <w:spacing w:line="320" w:lineRule="exact"/>
        <w:ind w:left="1553"/>
        <w:rPr>
          <w:sz w:val="28"/>
        </w:rPr>
      </w:pP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798"/>
        </w:tabs>
        <w:spacing w:before="49" w:line="276" w:lineRule="auto"/>
        <w:ind w:right="407" w:firstLine="707"/>
        <w:rPr>
          <w:sz w:val="28"/>
        </w:rPr>
      </w:pPr>
      <w:r>
        <w:rPr>
          <w:sz w:val="28"/>
        </w:rPr>
        <w:t>познакомится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аппаратом;</w:t>
      </w:r>
    </w:p>
    <w:p w:rsidR="004E7696" w:rsidRDefault="00C27CE0" w:rsidP="002D3271">
      <w:pPr>
        <w:pStyle w:val="a4"/>
        <w:numPr>
          <w:ilvl w:val="0"/>
          <w:numId w:val="181"/>
        </w:numPr>
        <w:tabs>
          <w:tab w:val="left" w:pos="1554"/>
        </w:tabs>
        <w:spacing w:line="321" w:lineRule="exact"/>
        <w:ind w:left="1553"/>
        <w:rPr>
          <w:sz w:val="28"/>
        </w:rPr>
      </w:pPr>
      <w:r>
        <w:rPr>
          <w:sz w:val="28"/>
        </w:rPr>
        <w:t>узнает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дискретном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аудиовизуальных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данных.</w:t>
      </w:r>
    </w:p>
    <w:p w:rsidR="004E7696" w:rsidRDefault="00C27CE0">
      <w:pPr>
        <w:pStyle w:val="1"/>
        <w:spacing w:before="52" w:line="278" w:lineRule="auto"/>
        <w:ind w:left="682" w:right="407" w:firstLine="707"/>
      </w:pPr>
      <w:r>
        <w:t>Выпускник получит возможность (в данном курсе и иной учебной</w:t>
      </w:r>
      <w:r>
        <w:rPr>
          <w:spacing w:val="1"/>
        </w:rPr>
        <w:t xml:space="preserve"> </w:t>
      </w:r>
      <w:r>
        <w:t>деятельности):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880"/>
        </w:tabs>
        <w:spacing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устройств;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724"/>
        </w:tabs>
        <w:spacing w:line="276" w:lineRule="auto"/>
        <w:ind w:right="402" w:firstLine="707"/>
        <w:rPr>
          <w:i/>
          <w:sz w:val="28"/>
        </w:rPr>
      </w:pPr>
      <w:r>
        <w:rPr>
          <w:i/>
          <w:sz w:val="28"/>
        </w:rPr>
        <w:t>практиковаться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(редакторы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браузеры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753"/>
        </w:tabs>
        <w:spacing w:line="278" w:lineRule="auto"/>
        <w:ind w:right="413" w:firstLine="707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современном мире;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710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Интернете;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578"/>
        </w:tabs>
        <w:spacing w:line="276" w:lineRule="auto"/>
        <w:ind w:right="403" w:firstLine="707"/>
        <w:rPr>
          <w:i/>
          <w:sz w:val="28"/>
        </w:rPr>
      </w:pPr>
      <w:r>
        <w:rPr>
          <w:i/>
          <w:sz w:val="28"/>
        </w:rPr>
        <w:t>познакомиться с постановкой вопроса о том, насколько достоверна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полученная информация, подкреплена ли она доказательствами подлинности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подписи);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подходами к оценке достоверности информации (пример: сравнение 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источников);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659"/>
        </w:tabs>
        <w:spacing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национальные стандарты;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650"/>
        </w:tabs>
        <w:spacing w:before="79" w:line="278" w:lineRule="auto"/>
        <w:ind w:right="410" w:firstLine="707"/>
        <w:jc w:val="left"/>
        <w:rPr>
          <w:i/>
          <w:sz w:val="28"/>
        </w:rPr>
      </w:pPr>
      <w:r>
        <w:rPr>
          <w:i/>
          <w:sz w:val="28"/>
        </w:rPr>
        <w:lastRenderedPageBreak/>
        <w:t>узнать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структуре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назначении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элементов;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554"/>
        </w:tabs>
        <w:spacing w:line="317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тенденциях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ИКТ;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554"/>
        </w:tabs>
        <w:spacing w:before="47"/>
        <w:ind w:left="1553" w:hanging="164"/>
        <w:jc w:val="left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80"/>
        </w:numPr>
        <w:tabs>
          <w:tab w:val="left" w:pos="1659"/>
        </w:tabs>
        <w:spacing w:before="50" w:line="276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устройствах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использовании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производстве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исследованиях.</w:t>
      </w:r>
    </w:p>
    <w:p w:rsidR="004E7696" w:rsidRDefault="00C27CE0">
      <w:pPr>
        <w:pStyle w:val="1"/>
        <w:spacing w:before="4"/>
        <w:ind w:left="1239" w:right="259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4E7696" w:rsidRDefault="00C27CE0">
      <w:pPr>
        <w:spacing w:before="47"/>
        <w:ind w:left="1239" w:right="256"/>
        <w:jc w:val="center"/>
        <w:rPr>
          <w:b/>
          <w:sz w:val="28"/>
        </w:rPr>
      </w:pPr>
      <w:r>
        <w:rPr>
          <w:b/>
          <w:sz w:val="28"/>
        </w:rPr>
        <w:t>«ЕСТЕСТВЕННО-НАУЧНЫЕ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ПРЕДМЕТЫ»</w:t>
      </w:r>
    </w:p>
    <w:p w:rsidR="004E7696" w:rsidRDefault="00C27CE0">
      <w:pPr>
        <w:pStyle w:val="a3"/>
        <w:spacing w:before="45" w:line="276" w:lineRule="auto"/>
        <w:ind w:right="4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2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предметной</w:t>
      </w:r>
      <w:r>
        <w:rPr>
          <w:spacing w:val="13"/>
        </w:rPr>
        <w:t xml:space="preserve"> </w:t>
      </w:r>
      <w:r>
        <w:t>области</w:t>
      </w:r>
    </w:p>
    <w:p w:rsidR="004E7696" w:rsidRDefault="00C27CE0">
      <w:pPr>
        <w:spacing w:line="321" w:lineRule="exact"/>
        <w:ind w:left="682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Естественнонаучные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предметы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spacing w:before="51"/>
        <w:ind w:left="1553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12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7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12"/>
        </w:tabs>
        <w:spacing w:before="48" w:line="276" w:lineRule="auto"/>
        <w:ind w:right="407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1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овладение умением сопоставлять экспериментальные и теоретические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реалиями жизни;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14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воспитание ответственного и бережного отношения к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7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овладение экосистемной познавательной моделью и ее применение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среды;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spacing w:line="320" w:lineRule="exact"/>
        <w:ind w:left="1553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26"/>
        </w:tabs>
        <w:spacing w:before="45" w:line="276" w:lineRule="auto"/>
        <w:ind w:right="407" w:firstLine="707"/>
        <w:rPr>
          <w:sz w:val="28"/>
        </w:rPr>
      </w:pPr>
      <w:r>
        <w:rPr>
          <w:sz w:val="28"/>
        </w:rPr>
        <w:t>формирование умений безопасного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 оборудования, проведения точных измерений и 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аргументов своих действий, основанных на межпредметном анализе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4"/>
        <w:ind w:left="2441" w:hanging="1052"/>
      </w:pPr>
      <w:r>
        <w:t>Физика</w:t>
      </w: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64"/>
        </w:tabs>
        <w:spacing w:before="45" w:line="276" w:lineRule="auto"/>
        <w:ind w:right="452"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 оборудованием;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06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понимать смысл основных физических терминов: физическое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12"/>
        </w:tabs>
        <w:spacing w:before="79" w:line="276" w:lineRule="auto"/>
        <w:ind w:right="450" w:firstLine="707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8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ставить опыты по исследованию физических явлений или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 тел без использования прямых измерений; при этом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проблему/задачу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выводы.</w:t>
      </w:r>
    </w:p>
    <w:p w:rsidR="004E7696" w:rsidRDefault="00C27CE0">
      <w:pPr>
        <w:spacing w:line="276" w:lineRule="auto"/>
        <w:ind w:left="682" w:right="450" w:firstLine="707"/>
        <w:jc w:val="both"/>
        <w:rPr>
          <w:i/>
          <w:sz w:val="28"/>
        </w:rPr>
      </w:pPr>
      <w:r>
        <w:rPr>
          <w:i/>
          <w:sz w:val="28"/>
        </w:rPr>
        <w:t>Примечание.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 величин. Записи показаний прямых измерений в данном случае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требуется.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spacing w:before="3"/>
        <w:ind w:left="1553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94"/>
        </w:tabs>
        <w:spacing w:before="47" w:line="276" w:lineRule="auto"/>
        <w:ind w:right="446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дозиметра);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34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и графиков,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89"/>
        </w:tabs>
        <w:spacing w:before="1" w:line="276" w:lineRule="auto"/>
        <w:ind w:right="446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 инструкции, вычислять значение величины и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заданной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41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3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38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Интернета.</w:t>
      </w:r>
    </w:p>
    <w:p w:rsidR="004E7696" w:rsidRDefault="00C27CE0">
      <w:pPr>
        <w:pStyle w:val="1"/>
        <w:spacing w:before="5"/>
      </w:pPr>
      <w:r>
        <w:t>Физика 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окружающего мира</w:t>
      </w:r>
    </w:p>
    <w:p w:rsidR="004E7696" w:rsidRDefault="00C27CE0">
      <w:pPr>
        <w:pStyle w:val="a3"/>
        <w:spacing w:before="43"/>
        <w:ind w:left="1390" w:firstLine="0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spacing w:before="47"/>
        <w:ind w:left="1553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терминов:</w:t>
      </w:r>
      <w:r>
        <w:rPr>
          <w:spacing w:val="-2"/>
          <w:sz w:val="28"/>
        </w:rPr>
        <w:t xml:space="preserve"> </w:t>
      </w:r>
      <w:r>
        <w:rPr>
          <w:sz w:val="28"/>
        </w:rPr>
        <w:t>тело,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материя;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19"/>
        </w:tabs>
        <w:spacing w:before="79" w:line="276" w:lineRule="auto"/>
        <w:ind w:right="450" w:firstLine="707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цену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шкалы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54"/>
        </w:tabs>
        <w:spacing w:line="278" w:lineRule="auto"/>
        <w:ind w:right="453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влиянии на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социальный прогресс.</w:t>
      </w:r>
    </w:p>
    <w:p w:rsidR="004E7696" w:rsidRDefault="00C27CE0">
      <w:pPr>
        <w:pStyle w:val="1"/>
        <w:spacing w:line="321" w:lineRule="exact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4E7696" w:rsidRDefault="00C27CE0">
      <w:pPr>
        <w:pStyle w:val="a3"/>
        <w:spacing w:before="43"/>
        <w:ind w:left="1390" w:firstLine="0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806"/>
        </w:tabs>
        <w:spacing w:before="48" w:line="276" w:lineRule="auto"/>
        <w:ind w:right="448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 движение, равномерное и неравномерное движение, инерция,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всемирное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 энергии в другой, атмосферное давление, давление жидкостей,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 и твердых тел, плавание тел, воздухоплавание, расположение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уменьшения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увеличения давления;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07"/>
        </w:tabs>
        <w:spacing w:line="276" w:lineRule="auto"/>
        <w:ind w:right="443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 поступательное движение, смена дня и ночи на Земле,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 тел, невесомость, движение по окружности с постоянной по модулю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маятников, резонанс</w:t>
      </w:r>
      <w:r>
        <w:rPr>
          <w:spacing w:val="-68"/>
          <w:sz w:val="28"/>
        </w:rPr>
        <w:t xml:space="preserve"> </w:t>
      </w:r>
      <w:r>
        <w:rPr>
          <w:sz w:val="28"/>
        </w:rPr>
        <w:t>(в том числе звуковой), механические волны, длина волны, отражение 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эхо;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1"/>
        </w:tabs>
        <w:spacing w:before="1" w:line="276" w:lineRule="auto"/>
        <w:ind w:right="446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определения/описания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отсчета;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импульс;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11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умение измерять: скорость, мгновенную скорость и ускорение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71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 при равномерном движении по окружности, массу, силу, вес, силу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равнодействующую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сил,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67"/>
          <w:sz w:val="28"/>
        </w:rPr>
        <w:t xml:space="preserve"> </w:t>
      </w:r>
      <w:r>
        <w:rPr>
          <w:sz w:val="28"/>
        </w:rPr>
        <w:t>мощность, плечо силы, момент силы, КПД, потенциальную и кинетическую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энергию, атмосферное давление, давление жидкости на дно и стенки сосуда,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Архимеда;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80"/>
        </w:tabs>
        <w:ind w:left="1579" w:hanging="190"/>
        <w:rPr>
          <w:sz w:val="28"/>
        </w:rPr>
      </w:pPr>
      <w:r>
        <w:rPr>
          <w:sz w:val="28"/>
        </w:rPr>
        <w:t>владение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2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зависимости: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52" w:firstLine="0"/>
      </w:pPr>
      <w:r>
        <w:lastRenderedPageBreak/>
        <w:t>пройденного пути от времени, удлинения пружины от приложенной силы,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прижимающей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(нормального давления), силы Архимеда от объема вытесненной телом воды,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Архимеда, зависимости периода и частоты колебаний маятника от длины его</w:t>
      </w:r>
      <w:r>
        <w:rPr>
          <w:spacing w:val="-67"/>
        </w:rPr>
        <w:t xml:space="preserve"> </w:t>
      </w:r>
      <w:r>
        <w:t>нити;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808"/>
        </w:tabs>
        <w:spacing w:line="278" w:lineRule="auto"/>
        <w:ind w:right="450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плеч,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3"/>
          <w:sz w:val="28"/>
        </w:rPr>
        <w:t xml:space="preserve"> </w:t>
      </w:r>
      <w:r>
        <w:rPr>
          <w:sz w:val="28"/>
        </w:rPr>
        <w:t>рычага;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90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понимание смысла основных физических законов: законы Ньютона,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 всемирного тяготения, закон Гука, закон сохранения импульса,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энергии, закон Паскаля, закон Архимеда и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8"/>
        </w:tabs>
        <w:spacing w:line="276" w:lineRule="auto"/>
        <w:ind w:right="449" w:firstLine="707"/>
        <w:rPr>
          <w:sz w:val="28"/>
        </w:rPr>
      </w:pPr>
      <w:r>
        <w:rPr>
          <w:sz w:val="28"/>
        </w:rPr>
        <w:t>владение способами выполнения расчетов при нахождении: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(средней скорости), пути, времени, силы тяжести, веса тела, плотности 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 массы, силы упругости, равнодействующей сил, 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тело, механической работы, мощности, условия равновесия сил на рычаге,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КПД,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 жидкости на дно и стенки сосуда, силы Архимеда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76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величинами: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 и массой тела, скорости со временем и путем, плотности тела с 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объемом,</w:t>
      </w:r>
      <w:r>
        <w:rPr>
          <w:spacing w:val="-2"/>
          <w:sz w:val="28"/>
        </w:rPr>
        <w:t xml:space="preserve"> </w:t>
      </w:r>
      <w:r>
        <w:rPr>
          <w:sz w:val="28"/>
        </w:rPr>
        <w:t>силой тяжести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весом тела;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21"/>
        </w:tabs>
        <w:spacing w:line="276" w:lineRule="auto"/>
        <w:ind w:right="453" w:firstLine="707"/>
        <w:rPr>
          <w:sz w:val="28"/>
        </w:rPr>
      </w:pPr>
      <w:r>
        <w:rPr>
          <w:sz w:val="28"/>
        </w:rPr>
        <w:t>умение переводить физические величины из несистемных в СИ и</w:t>
      </w:r>
      <w:r>
        <w:rPr>
          <w:spacing w:val="1"/>
          <w:sz w:val="28"/>
        </w:rPr>
        <w:t xml:space="preserve"> </w:t>
      </w:r>
      <w:r>
        <w:rPr>
          <w:sz w:val="28"/>
        </w:rPr>
        <w:t>наоборот;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80"/>
        </w:tabs>
        <w:spacing w:line="276" w:lineRule="auto"/>
        <w:ind w:right="441" w:firstLine="707"/>
        <w:rPr>
          <w:sz w:val="28"/>
        </w:rPr>
      </w:pPr>
      <w:r>
        <w:rPr>
          <w:sz w:val="28"/>
        </w:rPr>
        <w:t>понимание принципов 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динамометра, весов, встречающихся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рычага,</w:t>
      </w:r>
      <w:r>
        <w:rPr>
          <w:spacing w:val="1"/>
          <w:sz w:val="28"/>
        </w:rPr>
        <w:t xml:space="preserve"> </w:t>
      </w:r>
      <w:r>
        <w:rPr>
          <w:sz w:val="28"/>
        </w:rPr>
        <w:t>блока,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барометра-</w:t>
      </w:r>
      <w:r>
        <w:rPr>
          <w:spacing w:val="1"/>
          <w:sz w:val="28"/>
        </w:rPr>
        <w:t xml:space="preserve"> </w:t>
      </w:r>
      <w:r>
        <w:rPr>
          <w:sz w:val="28"/>
        </w:rPr>
        <w:t>анероида,</w:t>
      </w:r>
      <w:r>
        <w:rPr>
          <w:spacing w:val="1"/>
          <w:sz w:val="28"/>
        </w:rPr>
        <w:t xml:space="preserve"> </w:t>
      </w:r>
      <w:r>
        <w:rPr>
          <w:sz w:val="28"/>
        </w:rPr>
        <w:t>манометра,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поршневого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насоса,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их использовании;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24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 знание и умение объяснять устройство и действие космических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ракет-носителей;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3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умение использовать полученные знания в повседневной жизни (быт,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среды).</w:t>
      </w:r>
    </w:p>
    <w:p w:rsidR="004E7696" w:rsidRDefault="00C27CE0">
      <w:pPr>
        <w:pStyle w:val="1"/>
      </w:pPr>
      <w:r>
        <w:t>Тепловые</w:t>
      </w:r>
      <w:r>
        <w:rPr>
          <w:spacing w:val="-2"/>
        </w:rPr>
        <w:t xml:space="preserve"> </w:t>
      </w:r>
      <w:r>
        <w:t>явления</w:t>
      </w:r>
    </w:p>
    <w:p w:rsidR="004E7696" w:rsidRDefault="00C27CE0">
      <w:pPr>
        <w:pStyle w:val="a3"/>
        <w:spacing w:before="43"/>
        <w:ind w:left="1390" w:firstLine="0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являются: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80"/>
        </w:tabs>
        <w:spacing w:before="79" w:line="276" w:lineRule="auto"/>
        <w:ind w:right="448" w:firstLine="707"/>
        <w:rPr>
          <w:sz w:val="28"/>
        </w:rPr>
      </w:pPr>
      <w:r>
        <w:rPr>
          <w:sz w:val="28"/>
        </w:rPr>
        <w:lastRenderedPageBreak/>
        <w:t>понимание и способность объяснять физические явления: диффузия,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 сжимаемость газов, малая сжимаемость жидкостей и твердых тел,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сил,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(конденсация) и плавление (отвердевание) вещества, охлаждение 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испарении,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кипение,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выпадение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росы;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808"/>
        </w:tabs>
        <w:spacing w:before="1" w:line="276" w:lineRule="auto"/>
        <w:ind w:right="445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 от давления водяного пара, содержащегося в воздухе при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температуре; давления насыщенного водяного пара; определения 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98"/>
        </w:tabs>
        <w:spacing w:before="2" w:line="276" w:lineRule="auto"/>
        <w:ind w:right="450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смачивания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несмачивания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газов;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8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волосного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гигрометров,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психрометра,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турбины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их использовании;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07"/>
        </w:tabs>
        <w:spacing w:line="276" w:lineRule="auto"/>
        <w:ind w:right="449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измерять: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теплоемкость вещества, удельную теплоту плавления вещества, 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54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48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 теплоемкости, количества теплоты, необходимого для нагревания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охлаждении,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1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топлива, удельной теплоты плавления, влажности воздуха, удельной теплоты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парообразования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конденсации,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КПД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теплового двигателя;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53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величин в</w:t>
      </w:r>
      <w:r>
        <w:rPr>
          <w:spacing w:val="-1"/>
          <w:sz w:val="28"/>
        </w:rPr>
        <w:t xml:space="preserve"> </w:t>
      </w:r>
      <w:r>
        <w:rPr>
          <w:sz w:val="28"/>
        </w:rPr>
        <w:t>кратные и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дольные единицы;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3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умение использовать полученные знания в повседневной жизни (быт,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среды).</w:t>
      </w:r>
    </w:p>
    <w:p w:rsidR="004E7696" w:rsidRDefault="00C27CE0">
      <w:pPr>
        <w:pStyle w:val="1"/>
        <w:spacing w:before="4"/>
      </w:pPr>
      <w:r>
        <w:t>Электромагнитные</w:t>
      </w:r>
      <w:r>
        <w:rPr>
          <w:spacing w:val="-7"/>
        </w:rPr>
        <w:t xml:space="preserve"> </w:t>
      </w:r>
      <w:r>
        <w:t>явления</w:t>
      </w:r>
    </w:p>
    <w:p w:rsidR="004E7696" w:rsidRDefault="00C27CE0">
      <w:pPr>
        <w:pStyle w:val="a3"/>
        <w:spacing w:before="43"/>
        <w:ind w:left="1390" w:firstLine="0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806"/>
        </w:tabs>
        <w:spacing w:before="50" w:line="276" w:lineRule="auto"/>
        <w:ind w:right="444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электрический ток в металлах, электрические явления с позиции 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тока,</w:t>
      </w:r>
      <w:r>
        <w:rPr>
          <w:spacing w:val="38"/>
          <w:sz w:val="28"/>
        </w:rPr>
        <w:t xml:space="preserve"> </w:t>
      </w:r>
      <w:r>
        <w:rPr>
          <w:sz w:val="28"/>
        </w:rPr>
        <w:t>намагниченность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стали,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51" w:firstLine="0"/>
      </w:pPr>
      <w:r>
        <w:lastRenderedPageBreak/>
        <w:t>взаимодействие магнитов, взаимодействие проводника с током и магнитной</w:t>
      </w:r>
      <w:r>
        <w:rPr>
          <w:spacing w:val="1"/>
        </w:rPr>
        <w:t xml:space="preserve"> </w:t>
      </w:r>
      <w:r>
        <w:t>стрелки, действие магнитного поля на проводник с током, 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полутени,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-1"/>
        </w:rPr>
        <w:t xml:space="preserve"> </w:t>
      </w:r>
      <w:r>
        <w:t>света;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07"/>
        </w:tabs>
        <w:spacing w:before="2" w:line="276" w:lineRule="auto"/>
        <w:ind w:right="444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явления/процессы: электромагнитная индукция, самоиндукция, преломление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атомами,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линейчатых спектров</w:t>
      </w:r>
      <w:r>
        <w:rPr>
          <w:spacing w:val="-3"/>
          <w:sz w:val="28"/>
        </w:rPr>
        <w:t xml:space="preserve"> </w:t>
      </w:r>
      <w:r>
        <w:rPr>
          <w:sz w:val="28"/>
        </w:rPr>
        <w:t>испускания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поглощения;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1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определения/описания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неоднородное магнитное поле, магнитный поток, переменный электрический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ток,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свет;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индукция, индуктивность, период, частота и амплитуда 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 преломления света;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80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знание формулировок, понимание смысла и умение применять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</w:t>
      </w:r>
      <w:r>
        <w:rPr>
          <w:spacing w:val="-5"/>
          <w:sz w:val="28"/>
        </w:rPr>
        <w:t xml:space="preserve"> </w:t>
      </w:r>
      <w:r>
        <w:rPr>
          <w:sz w:val="28"/>
        </w:rPr>
        <w:t>и правило Ленца,</w:t>
      </w:r>
      <w:r>
        <w:rPr>
          <w:spacing w:val="-1"/>
          <w:sz w:val="28"/>
        </w:rPr>
        <w:t xml:space="preserve"> </w:t>
      </w:r>
      <w:r>
        <w:rPr>
          <w:sz w:val="28"/>
        </w:rPr>
        <w:t>квантовых постулатов</w:t>
      </w:r>
      <w:r>
        <w:rPr>
          <w:spacing w:val="-2"/>
          <w:sz w:val="28"/>
        </w:rPr>
        <w:t xml:space="preserve"> </w:t>
      </w:r>
      <w:r>
        <w:rPr>
          <w:sz w:val="28"/>
        </w:rPr>
        <w:t>Бора;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10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практике: закон сохранения электрического заряда,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Ома для участка цепи, закон Джоуля—Ленца, закон отражения света,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 света;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79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измерять: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 электрический заряд, электрическое сопротивление, фокусное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собирающей линзы,</w:t>
      </w:r>
      <w:r>
        <w:rPr>
          <w:spacing w:val="-3"/>
          <w:sz w:val="28"/>
        </w:rPr>
        <w:t xml:space="preserve"> </w:t>
      </w:r>
      <w:r>
        <w:rPr>
          <w:sz w:val="28"/>
        </w:rPr>
        <w:t>оптическую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3"/>
          <w:sz w:val="28"/>
        </w:rPr>
        <w:t xml:space="preserve"> </w:t>
      </w:r>
      <w:r>
        <w:rPr>
          <w:sz w:val="28"/>
        </w:rPr>
        <w:t>линзы;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80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владение экспериментальными методами исследования зависимости: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силы тока на участке цепи от электрического напряжения, 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 проводника от его длины, площади поперечного сечения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 зависимости магнитного действия катушки от силы тока в цепи,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от расположения лампы на различных расстояниях от линзы,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угла падения света</w:t>
      </w:r>
      <w:r>
        <w:rPr>
          <w:spacing w:val="-4"/>
          <w:sz w:val="28"/>
        </w:rPr>
        <w:t xml:space="preserve"> </w:t>
      </w:r>
      <w:r>
        <w:rPr>
          <w:sz w:val="28"/>
        </w:rPr>
        <w:t>на зеркало;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806"/>
        </w:tabs>
        <w:spacing w:line="276" w:lineRule="auto"/>
        <w:ind w:right="449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электроскопа,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гальванического элемента, аккумулятора, фонарика, реостата, конденсатора,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лампы</w:t>
      </w:r>
      <w:r>
        <w:rPr>
          <w:spacing w:val="1"/>
          <w:sz w:val="28"/>
        </w:rPr>
        <w:t xml:space="preserve"> </w:t>
      </w:r>
      <w:r>
        <w:rPr>
          <w:sz w:val="28"/>
        </w:rPr>
        <w:t>накаливания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38"/>
        </w:tabs>
        <w:spacing w:before="1" w:line="276" w:lineRule="auto"/>
        <w:ind w:right="446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электромеханический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генератор</w:t>
      </w:r>
      <w:r>
        <w:rPr>
          <w:spacing w:val="71"/>
          <w:sz w:val="28"/>
        </w:rPr>
        <w:t xml:space="preserve"> </w:t>
      </w:r>
      <w:r>
        <w:rPr>
          <w:sz w:val="28"/>
        </w:rPr>
        <w:t>переменного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4"/>
          <w:sz w:val="28"/>
        </w:rPr>
        <w:t xml:space="preserve"> </w:t>
      </w:r>
      <w:r>
        <w:rPr>
          <w:sz w:val="28"/>
        </w:rPr>
        <w:t>трансформатор,</w:t>
      </w:r>
      <w:r>
        <w:rPr>
          <w:spacing w:val="4"/>
          <w:sz w:val="28"/>
        </w:rPr>
        <w:t xml:space="preserve"> </w:t>
      </w:r>
      <w:r>
        <w:rPr>
          <w:sz w:val="28"/>
        </w:rPr>
        <w:t>колебательный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контур,</w:t>
      </w:r>
      <w:r>
        <w:rPr>
          <w:spacing w:val="4"/>
          <w:sz w:val="28"/>
        </w:rPr>
        <w:t xml:space="preserve"> </w:t>
      </w:r>
      <w:r>
        <w:rPr>
          <w:sz w:val="28"/>
        </w:rPr>
        <w:t>детектор,</w:t>
      </w:r>
      <w:r>
        <w:rPr>
          <w:spacing w:val="4"/>
          <w:sz w:val="28"/>
        </w:rPr>
        <w:t xml:space="preserve"> </w:t>
      </w:r>
      <w:r>
        <w:rPr>
          <w:sz w:val="28"/>
        </w:rPr>
        <w:t>спектроскоп,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  <w:jc w:val="left"/>
      </w:pPr>
      <w:r>
        <w:lastRenderedPageBreak/>
        <w:t>спектрограф;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8"/>
        </w:tabs>
        <w:spacing w:before="50" w:line="276" w:lineRule="auto"/>
        <w:ind w:right="447" w:firstLine="707"/>
        <w:rPr>
          <w:sz w:val="28"/>
        </w:rPr>
      </w:pPr>
      <w:r>
        <w:rPr>
          <w:sz w:val="28"/>
        </w:rPr>
        <w:t>различать фокус линзы, мнимый фокус и фокусное расстояние линзы,</w:t>
      </w:r>
      <w:r>
        <w:rPr>
          <w:spacing w:val="-67"/>
          <w:sz w:val="28"/>
        </w:rPr>
        <w:t xml:space="preserve"> </w:t>
      </w:r>
      <w:r>
        <w:rPr>
          <w:sz w:val="28"/>
        </w:rPr>
        <w:t>оптическую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линзы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ось</w:t>
      </w:r>
      <w:r>
        <w:rPr>
          <w:spacing w:val="1"/>
          <w:sz w:val="28"/>
        </w:rPr>
        <w:t xml:space="preserve"> </w:t>
      </w:r>
      <w:r>
        <w:rPr>
          <w:sz w:val="28"/>
        </w:rPr>
        <w:t>линзы,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рассеивающую линзы, изображения, даваемые собирающей и рассеивающей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линзой;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45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соединении проводников, удельного сопротивления проводника,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проводником с</w:t>
      </w:r>
      <w:r>
        <w:rPr>
          <w:spacing w:val="1"/>
          <w:sz w:val="28"/>
        </w:rPr>
        <w:t xml:space="preserve"> </w:t>
      </w:r>
      <w:r>
        <w:rPr>
          <w:sz w:val="28"/>
        </w:rPr>
        <w:t>током, емкости конденсатора, работы электрического поля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конденсатора,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 конденсатора;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spacing w:before="1"/>
        <w:ind w:left="1553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сути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64"/>
        </w:tabs>
        <w:spacing w:before="48" w:line="276" w:lineRule="auto"/>
        <w:ind w:right="453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(экология,</w:t>
      </w:r>
      <w:r>
        <w:rPr>
          <w:spacing w:val="-1"/>
          <w:sz w:val="28"/>
        </w:rPr>
        <w:t xml:space="preserve"> </w:t>
      </w:r>
      <w:r>
        <w:rPr>
          <w:sz w:val="28"/>
        </w:rPr>
        <w:t>быт,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безопасности).</w:t>
      </w:r>
    </w:p>
    <w:p w:rsidR="004E7696" w:rsidRDefault="00C27CE0">
      <w:pPr>
        <w:pStyle w:val="1"/>
        <w:spacing w:before="3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4E7696" w:rsidRDefault="00C27CE0">
      <w:pPr>
        <w:pStyle w:val="a3"/>
        <w:spacing w:before="45"/>
        <w:ind w:left="1390" w:firstLine="0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707"/>
        </w:tabs>
        <w:spacing w:before="48" w:line="276" w:lineRule="auto"/>
        <w:ind w:right="447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-3"/>
          <w:sz w:val="28"/>
        </w:rPr>
        <w:t xml:space="preserve"> </w:t>
      </w:r>
      <w:r>
        <w:rPr>
          <w:sz w:val="28"/>
        </w:rPr>
        <w:t>радиоактивность,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ионизирующие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излучения;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1"/>
        </w:tabs>
        <w:spacing w:line="276" w:lineRule="auto"/>
        <w:ind w:right="445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определения/описания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альфа-,</w:t>
      </w:r>
      <w:r>
        <w:rPr>
          <w:spacing w:val="1"/>
          <w:sz w:val="28"/>
        </w:rPr>
        <w:t xml:space="preserve"> </w:t>
      </w:r>
      <w:r>
        <w:rPr>
          <w:sz w:val="28"/>
        </w:rPr>
        <w:t>бета-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гаммачастицы;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Томсоном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Резерфордом; протонно-нейтронная модель атомного ядра, модель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атома</w:t>
      </w:r>
      <w:r>
        <w:rPr>
          <w:spacing w:val="1"/>
          <w:sz w:val="28"/>
        </w:rPr>
        <w:t xml:space="preserve"> </w:t>
      </w:r>
      <w:r>
        <w:rPr>
          <w:sz w:val="28"/>
        </w:rPr>
        <w:t>урана;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доза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эквивалентная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доза,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полураспада;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64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установок:</w:t>
      </w:r>
      <w:r>
        <w:rPr>
          <w:spacing w:val="1"/>
          <w:sz w:val="28"/>
        </w:rPr>
        <w:t xml:space="preserve"> </w:t>
      </w:r>
      <w:r>
        <w:rPr>
          <w:sz w:val="28"/>
        </w:rPr>
        <w:t>счетчик</w:t>
      </w:r>
      <w:r>
        <w:rPr>
          <w:spacing w:val="1"/>
          <w:sz w:val="28"/>
        </w:rPr>
        <w:t xml:space="preserve"> </w:t>
      </w:r>
      <w:r>
        <w:rPr>
          <w:sz w:val="28"/>
        </w:rPr>
        <w:t>Гейгера,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Вильсона,</w:t>
      </w:r>
      <w:r>
        <w:rPr>
          <w:spacing w:val="-3"/>
          <w:sz w:val="28"/>
        </w:rPr>
        <w:t xml:space="preserve"> </w:t>
      </w:r>
      <w:r>
        <w:rPr>
          <w:sz w:val="28"/>
        </w:rPr>
        <w:t>пузырьковая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камера,</w:t>
      </w:r>
      <w:r>
        <w:rPr>
          <w:spacing w:val="-3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реактор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нейтронах;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3"/>
        </w:tabs>
        <w:spacing w:line="276" w:lineRule="auto"/>
        <w:ind w:right="444" w:firstLine="707"/>
        <w:rPr>
          <w:sz w:val="28"/>
        </w:rPr>
      </w:pPr>
      <w:r>
        <w:rPr>
          <w:sz w:val="28"/>
        </w:rPr>
        <w:t>умение измерять мощность дозы радиоактивного излучения бытовым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дозиметром;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6"/>
        </w:tabs>
        <w:spacing w:before="1" w:line="276" w:lineRule="auto"/>
        <w:ind w:right="452" w:firstLine="707"/>
        <w:rPr>
          <w:sz w:val="28"/>
        </w:rPr>
      </w:pPr>
      <w:r>
        <w:rPr>
          <w:sz w:val="28"/>
        </w:rPr>
        <w:t>знание формулировок, понимание смысла и умение применять: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массового числа, закон сохранения заряда, закон радиоактивного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распада,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26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радона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сути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частиц;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563"/>
        </w:tabs>
        <w:spacing w:before="47"/>
        <w:ind w:left="1562" w:hanging="173"/>
        <w:rPr>
          <w:sz w:val="28"/>
        </w:rPr>
      </w:pP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"/>
          <w:sz w:val="28"/>
        </w:rPr>
        <w:t xml:space="preserve"> </w:t>
      </w:r>
      <w:r>
        <w:rPr>
          <w:sz w:val="28"/>
        </w:rPr>
        <w:t>жизни</w:t>
      </w:r>
      <w:r>
        <w:rPr>
          <w:spacing w:val="7"/>
          <w:sz w:val="28"/>
        </w:rPr>
        <w:t xml:space="preserve"> </w:t>
      </w:r>
      <w:r>
        <w:rPr>
          <w:sz w:val="28"/>
        </w:rPr>
        <w:t>(быт,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>экология,</w:t>
      </w:r>
      <w:r>
        <w:rPr>
          <w:spacing w:val="-6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E7696" w:rsidRDefault="00C27CE0">
      <w:pPr>
        <w:pStyle w:val="1"/>
        <w:spacing w:before="55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Вселенной</w:t>
      </w:r>
    </w:p>
    <w:p w:rsidR="004E7696" w:rsidRDefault="00C27CE0">
      <w:pPr>
        <w:pStyle w:val="a3"/>
        <w:spacing w:before="43"/>
        <w:ind w:left="1390" w:firstLine="0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8"/>
        </w:tabs>
        <w:spacing w:before="47" w:line="278" w:lineRule="auto"/>
        <w:ind w:right="451" w:firstLine="707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52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 системы;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81"/>
        </w:tabs>
        <w:spacing w:line="278" w:lineRule="auto"/>
        <w:ind w:right="448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определения/описания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 геоцентрическая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гелиоцентрическая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54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сути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Х.</w:t>
      </w:r>
      <w:r>
        <w:rPr>
          <w:spacing w:val="1"/>
          <w:sz w:val="28"/>
        </w:rPr>
        <w:t xml:space="preserve"> </w:t>
      </w:r>
      <w:r>
        <w:rPr>
          <w:sz w:val="28"/>
        </w:rPr>
        <w:t>Доплера;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сути закона Э.</w:t>
      </w:r>
      <w:r>
        <w:rPr>
          <w:spacing w:val="-1"/>
          <w:sz w:val="28"/>
        </w:rPr>
        <w:t xml:space="preserve"> </w:t>
      </w:r>
      <w:r>
        <w:rPr>
          <w:sz w:val="28"/>
        </w:rPr>
        <w:t>Хаббла;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11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знание, что существенными параметрами, отличающими звезды 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планет, являются их массы и источники энергии (термоядерные реакции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недрах звезд и радиоактивные в недрах планет), что закон Э.</w:t>
      </w:r>
      <w:r>
        <w:rPr>
          <w:spacing w:val="1"/>
          <w:sz w:val="28"/>
        </w:rPr>
        <w:t xml:space="preserve"> </w:t>
      </w:r>
      <w:r>
        <w:rPr>
          <w:sz w:val="28"/>
        </w:rPr>
        <w:t>Хаббла явился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нестационарной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r>
        <w:rPr>
          <w:sz w:val="28"/>
        </w:rPr>
        <w:t>Фридманом;</w:t>
      </w:r>
    </w:p>
    <w:p w:rsidR="004E7696" w:rsidRDefault="00C27CE0" w:rsidP="002D3271">
      <w:pPr>
        <w:pStyle w:val="a4"/>
        <w:numPr>
          <w:ilvl w:val="0"/>
          <w:numId w:val="179"/>
        </w:numPr>
        <w:tabs>
          <w:tab w:val="left" w:pos="1647"/>
        </w:tabs>
        <w:spacing w:line="276" w:lineRule="auto"/>
        <w:ind w:right="449" w:firstLine="70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орбитальные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с соответствующими параметрами планет-гигантов и находить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различное.</w:t>
      </w:r>
    </w:p>
    <w:p w:rsidR="004E7696" w:rsidRDefault="00C27CE0">
      <w:pPr>
        <w:pStyle w:val="2"/>
        <w:spacing w:before="0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78"/>
        </w:numPr>
        <w:tabs>
          <w:tab w:val="left" w:pos="1746"/>
        </w:tabs>
        <w:spacing w:before="37" w:line="276" w:lineRule="auto"/>
        <w:ind w:right="448" w:firstLine="707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расширении представлений об окружающем мире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 вклад в улучшение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 жизни;</w:t>
      </w:r>
    </w:p>
    <w:p w:rsidR="004E7696" w:rsidRDefault="00C27CE0" w:rsidP="002D3271">
      <w:pPr>
        <w:pStyle w:val="a4"/>
        <w:numPr>
          <w:ilvl w:val="0"/>
          <w:numId w:val="178"/>
        </w:numPr>
        <w:tabs>
          <w:tab w:val="left" w:pos="1654"/>
        </w:tabs>
        <w:spacing w:before="1" w:line="276" w:lineRule="auto"/>
        <w:ind w:right="449" w:firstLine="707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выдвинутых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основе эмпирически установленных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фактов;</w:t>
      </w:r>
    </w:p>
    <w:p w:rsidR="004E7696" w:rsidRDefault="00C27CE0" w:rsidP="002D3271">
      <w:pPr>
        <w:pStyle w:val="a4"/>
        <w:numPr>
          <w:ilvl w:val="0"/>
          <w:numId w:val="178"/>
        </w:numPr>
        <w:tabs>
          <w:tab w:val="left" w:pos="1585"/>
        </w:tabs>
        <w:spacing w:line="276" w:lineRule="auto"/>
        <w:ind w:right="450" w:firstLine="707"/>
        <w:rPr>
          <w:i/>
          <w:sz w:val="28"/>
        </w:rPr>
      </w:pPr>
      <w:r>
        <w:rPr>
          <w:i/>
          <w:sz w:val="28"/>
        </w:rPr>
        <w:t>сравнивать точность измерения физических величин по величине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погрешности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проведении прямых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измерений;</w:t>
      </w:r>
    </w:p>
    <w:p w:rsidR="004E7696" w:rsidRDefault="00C27CE0" w:rsidP="002D3271">
      <w:pPr>
        <w:pStyle w:val="a4"/>
        <w:numPr>
          <w:ilvl w:val="0"/>
          <w:numId w:val="178"/>
        </w:numPr>
        <w:tabs>
          <w:tab w:val="left" w:pos="1652"/>
        </w:tabs>
        <w:spacing w:line="276" w:lineRule="auto"/>
        <w:ind w:right="449" w:firstLine="707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 величин, выбирать средства измерения с учетом необходимой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точности измерений, обосновывать выбор способа измерения, 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результатов;</w:t>
      </w:r>
    </w:p>
    <w:p w:rsidR="004E7696" w:rsidRDefault="00C27CE0" w:rsidP="002D3271">
      <w:pPr>
        <w:pStyle w:val="a4"/>
        <w:numPr>
          <w:ilvl w:val="0"/>
          <w:numId w:val="178"/>
        </w:numPr>
        <w:tabs>
          <w:tab w:val="left" w:pos="1659"/>
        </w:tabs>
        <w:spacing w:line="276" w:lineRule="auto"/>
        <w:ind w:right="444" w:firstLine="707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анализируя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об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/>
        <w:ind w:left="682"/>
        <w:jc w:val="both"/>
        <w:rPr>
          <w:i/>
          <w:sz w:val="28"/>
        </w:rPr>
      </w:pPr>
      <w:r>
        <w:rPr>
          <w:i/>
          <w:sz w:val="28"/>
        </w:rPr>
        <w:lastRenderedPageBreak/>
        <w:t>источнике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4E7696" w:rsidRDefault="00C27CE0" w:rsidP="002D3271">
      <w:pPr>
        <w:pStyle w:val="a4"/>
        <w:numPr>
          <w:ilvl w:val="0"/>
          <w:numId w:val="177"/>
        </w:numPr>
        <w:tabs>
          <w:tab w:val="left" w:pos="925"/>
        </w:tabs>
        <w:spacing w:before="50" w:line="276" w:lineRule="auto"/>
        <w:ind w:right="406" w:firstLine="0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сверстников.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5"/>
        <w:ind w:left="2441" w:hanging="1052"/>
      </w:pPr>
      <w:r>
        <w:t>Биология</w:t>
      </w: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биологии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школе:</w:t>
      </w:r>
    </w:p>
    <w:p w:rsidR="004E7696" w:rsidRDefault="00C27CE0">
      <w:pPr>
        <w:pStyle w:val="a3"/>
        <w:spacing w:before="43" w:line="276" w:lineRule="auto"/>
        <w:ind w:right="405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 фактам, процессам, явлениям, закономерностям, их роли в</w:t>
      </w:r>
      <w:r>
        <w:rPr>
          <w:spacing w:val="1"/>
        </w:rPr>
        <w:t xml:space="preserve"> </w:t>
      </w:r>
      <w:r>
        <w:t>жизни организмов и человека; проводить наблюдения за живыми объектами,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4E7696" w:rsidRDefault="00C27CE0">
      <w:pPr>
        <w:pStyle w:val="a3"/>
        <w:spacing w:line="276" w:lineRule="auto"/>
        <w:ind w:right="404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биологии как науки.</w:t>
      </w:r>
    </w:p>
    <w:p w:rsidR="004E7696" w:rsidRDefault="00C27CE0">
      <w:pPr>
        <w:pStyle w:val="a3"/>
        <w:spacing w:line="276" w:lineRule="auto"/>
        <w:ind w:right="408"/>
      </w:pPr>
      <w:r>
        <w:t>Выпускник</w:t>
      </w:r>
      <w:r>
        <w:rPr>
          <w:spacing w:val="1"/>
        </w:rPr>
        <w:t xml:space="preserve"> </w:t>
      </w:r>
      <w:r>
        <w:t>освоит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4E7696" w:rsidRDefault="00C27CE0">
      <w:pPr>
        <w:pStyle w:val="a3"/>
        <w:spacing w:before="2" w:line="276" w:lineRule="auto"/>
        <w:ind w:right="405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4E7696" w:rsidRDefault="00C27CE0">
      <w:pPr>
        <w:pStyle w:val="1"/>
        <w:spacing w:before="4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76"/>
        </w:numPr>
        <w:tabs>
          <w:tab w:val="left" w:pos="1966"/>
        </w:tabs>
        <w:spacing w:before="43" w:line="276" w:lineRule="auto"/>
        <w:ind w:right="413" w:firstLine="993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основ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 в быту;</w:t>
      </w:r>
    </w:p>
    <w:p w:rsidR="004E7696" w:rsidRDefault="00C27CE0" w:rsidP="002D3271">
      <w:pPr>
        <w:pStyle w:val="a4"/>
        <w:numPr>
          <w:ilvl w:val="0"/>
          <w:numId w:val="176"/>
        </w:numPr>
        <w:tabs>
          <w:tab w:val="left" w:pos="1909"/>
        </w:tabs>
        <w:spacing w:before="1" w:line="276" w:lineRule="auto"/>
        <w:ind w:right="410" w:firstLine="993"/>
        <w:rPr>
          <w:i/>
          <w:sz w:val="28"/>
        </w:rPr>
      </w:pPr>
      <w:r>
        <w:rPr>
          <w:i/>
          <w:sz w:val="28"/>
        </w:rPr>
        <w:t>выбирать 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смысловые установки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окружающих;</w:t>
      </w:r>
    </w:p>
    <w:p w:rsidR="004E7696" w:rsidRDefault="00C27CE0" w:rsidP="002D3271">
      <w:pPr>
        <w:pStyle w:val="a4"/>
        <w:numPr>
          <w:ilvl w:val="0"/>
          <w:numId w:val="176"/>
        </w:numPr>
        <w:tabs>
          <w:tab w:val="left" w:pos="2038"/>
        </w:tabs>
        <w:spacing w:line="276" w:lineRule="auto"/>
        <w:ind w:right="404" w:firstLine="993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воспринимать информацию биологического содержания в научно-популярной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Интернет-ресурсах,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анализируя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данные 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источнике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6"/>
        </w:numPr>
        <w:tabs>
          <w:tab w:val="left" w:pos="1990"/>
        </w:tabs>
        <w:spacing w:before="79" w:line="276" w:lineRule="auto"/>
        <w:ind w:right="406" w:firstLine="993"/>
        <w:rPr>
          <w:i/>
          <w:sz w:val="28"/>
        </w:rPr>
      </w:pPr>
      <w:r>
        <w:rPr>
          <w:i/>
          <w:sz w:val="28"/>
        </w:rPr>
        <w:lastRenderedPageBreak/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аудитории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сверстников.</w:t>
      </w:r>
    </w:p>
    <w:p w:rsidR="004E7696" w:rsidRDefault="00C27CE0">
      <w:pPr>
        <w:pStyle w:val="1"/>
        <w:spacing w:before="7"/>
      </w:pPr>
      <w:r>
        <w:t>Живые организмы</w:t>
      </w:r>
    </w:p>
    <w:p w:rsidR="004E7696" w:rsidRDefault="00C27CE0">
      <w:pPr>
        <w:spacing w:before="47"/>
        <w:ind w:left="139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63"/>
        </w:tabs>
        <w:spacing w:before="43" w:line="276" w:lineRule="auto"/>
        <w:ind w:right="406" w:firstLine="993"/>
        <w:rPr>
          <w:sz w:val="28"/>
        </w:rPr>
      </w:pPr>
      <w:r>
        <w:rPr>
          <w:sz w:val="28"/>
        </w:rPr>
        <w:t>выделять существенные признаки биологических объектов (клеток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52"/>
        </w:tabs>
        <w:spacing w:before="1" w:line="276" w:lineRule="auto"/>
        <w:ind w:right="409" w:firstLine="993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таксонов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бактерий;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42"/>
        </w:tabs>
        <w:spacing w:before="1" w:line="276" w:lineRule="auto"/>
        <w:ind w:right="410" w:firstLine="993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бактерий;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92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осуществлять классификацию биологических объектов (растений,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 бактерий, грибов) на основе определения их 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систематической группе;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16"/>
        </w:tabs>
        <w:spacing w:line="276" w:lineRule="auto"/>
        <w:ind w:right="412" w:firstLine="99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78"/>
        </w:tabs>
        <w:spacing w:line="276" w:lineRule="auto"/>
        <w:ind w:right="412" w:firstLine="993"/>
        <w:rPr>
          <w:sz w:val="28"/>
        </w:rPr>
      </w:pPr>
      <w:r>
        <w:rPr>
          <w:sz w:val="28"/>
        </w:rPr>
        <w:t>объяснять общность происхождения и эволюции 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50"/>
        </w:tabs>
        <w:spacing w:line="278" w:lineRule="auto"/>
        <w:ind w:right="411" w:firstLine="99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59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56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сравнивать биологические объекты (растения, животные, бактерии,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грибы), процессы жизнедеятельности; делать выводы и умозаключения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78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44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39"/>
        </w:tabs>
        <w:ind w:left="1838" w:hanging="16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97"/>
        </w:tabs>
        <w:spacing w:before="42" w:line="276" w:lineRule="auto"/>
        <w:ind w:right="409" w:firstLine="993"/>
        <w:rPr>
          <w:sz w:val="28"/>
        </w:rPr>
      </w:pPr>
      <w:r>
        <w:rPr>
          <w:sz w:val="28"/>
        </w:rPr>
        <w:t>анализировать и оценивать последствия деятельности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909"/>
        </w:tabs>
        <w:spacing w:before="79" w:line="278" w:lineRule="auto"/>
        <w:ind w:right="407" w:firstLine="993"/>
        <w:rPr>
          <w:sz w:val="28"/>
        </w:rPr>
      </w:pPr>
      <w:r>
        <w:rPr>
          <w:sz w:val="28"/>
        </w:rPr>
        <w:lastRenderedPageBreak/>
        <w:t>описывать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выращивания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4E7696" w:rsidRDefault="00C27CE0" w:rsidP="002D3271">
      <w:pPr>
        <w:pStyle w:val="a4"/>
        <w:numPr>
          <w:ilvl w:val="0"/>
          <w:numId w:val="175"/>
        </w:numPr>
        <w:tabs>
          <w:tab w:val="left" w:pos="1839"/>
        </w:tabs>
        <w:spacing w:line="317" w:lineRule="exact"/>
        <w:ind w:left="1838" w:hanging="16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4E7696" w:rsidRDefault="00C27CE0">
      <w:pPr>
        <w:pStyle w:val="1"/>
        <w:spacing w:before="52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1839"/>
        </w:tabs>
        <w:spacing w:before="45" w:line="276" w:lineRule="auto"/>
        <w:ind w:right="407" w:firstLine="993"/>
        <w:rPr>
          <w:i/>
          <w:sz w:val="28"/>
        </w:rPr>
      </w:pPr>
      <w:r>
        <w:rPr>
          <w:i/>
          <w:sz w:val="28"/>
        </w:rPr>
        <w:t>находить информацию о растениях, животных грибах и бактериях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другую;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2029"/>
        </w:tabs>
        <w:spacing w:line="276" w:lineRule="auto"/>
        <w:ind w:right="404" w:firstLine="993"/>
        <w:rPr>
          <w:i/>
          <w:sz w:val="28"/>
        </w:rPr>
      </w:pPr>
      <w:r>
        <w:rPr>
          <w:i/>
          <w:sz w:val="28"/>
        </w:rPr>
        <w:t>основам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защиту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защищать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ее.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1923"/>
        </w:tabs>
        <w:spacing w:before="1" w:line="276" w:lineRule="auto"/>
        <w:ind w:right="404" w:firstLine="99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ядовитыми грибами, ядовитыми растениями, укусах животных; работы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уходом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животными;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1942"/>
        </w:tabs>
        <w:spacing w:line="276" w:lineRule="auto"/>
        <w:ind w:right="400" w:firstLine="993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отношение 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объектам живой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природы);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1966"/>
        </w:tabs>
        <w:spacing w:line="276" w:lineRule="auto"/>
        <w:ind w:right="413" w:firstLine="993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 целевые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природе;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1990"/>
        </w:tabs>
        <w:spacing w:line="276" w:lineRule="auto"/>
        <w:ind w:right="404" w:firstLine="993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растениях, животных, бактерия и грибах на основе нескольких 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аудитории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сверстников;</w:t>
      </w:r>
    </w:p>
    <w:p w:rsidR="004E7696" w:rsidRDefault="00C27CE0" w:rsidP="002D3271">
      <w:pPr>
        <w:pStyle w:val="a4"/>
        <w:numPr>
          <w:ilvl w:val="0"/>
          <w:numId w:val="174"/>
        </w:numPr>
        <w:tabs>
          <w:tab w:val="left" w:pos="1842"/>
        </w:tabs>
        <w:spacing w:line="276" w:lineRule="auto"/>
        <w:ind w:right="409" w:firstLine="993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 вклад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группы.</w:t>
      </w:r>
    </w:p>
    <w:p w:rsidR="004E7696" w:rsidRDefault="00C27CE0">
      <w:pPr>
        <w:pStyle w:val="1"/>
        <w:spacing w:before="4" w:line="276" w:lineRule="auto"/>
        <w:ind w:right="6112"/>
      </w:pPr>
      <w:r>
        <w:t>Человек и его здоровье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2062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(животных клеток и тканей, органов и систем органов человека) 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 человека;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842"/>
        </w:tabs>
        <w:spacing w:before="79" w:line="278" w:lineRule="auto"/>
        <w:ind w:right="404" w:firstLine="993"/>
        <w:rPr>
          <w:sz w:val="28"/>
        </w:rPr>
      </w:pPr>
      <w:r>
        <w:rPr>
          <w:sz w:val="28"/>
        </w:rPr>
        <w:lastRenderedPageBreak/>
        <w:t>аргументировать, приводить доказательства взаимосвязи человека 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родства человека с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904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аргументировать, приводить доказательства отличий человека от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2089"/>
        </w:tabs>
        <w:spacing w:line="276" w:lineRule="auto"/>
        <w:ind w:right="404" w:firstLine="993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 мер профилактики заболеваний, травматизма, стрессов,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привычек, нарушения осанки, зрения, слуха, инфекционных и простудных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2010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артефактов;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2031"/>
        </w:tabs>
        <w:spacing w:line="276" w:lineRule="auto"/>
        <w:ind w:right="405" w:firstLine="99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присущей человеку;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959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(клетки,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842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сравнивать биологические объекты (клетки, ткани, органы,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органов), процессы жизнедеятельности (питание, дыхание, обмен 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 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978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844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 объекты и процессы; проводить исследования с организмом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926"/>
        </w:tabs>
        <w:spacing w:line="276" w:lineRule="auto"/>
        <w:ind w:right="413" w:firstLine="993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904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анализировать и оценивать влияние факторов риска на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839"/>
        </w:tabs>
        <w:spacing w:line="321" w:lineRule="exact"/>
        <w:ind w:left="1838" w:hanging="164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4E7696" w:rsidRDefault="00C27CE0" w:rsidP="002D3271">
      <w:pPr>
        <w:pStyle w:val="a4"/>
        <w:numPr>
          <w:ilvl w:val="0"/>
          <w:numId w:val="173"/>
        </w:numPr>
        <w:tabs>
          <w:tab w:val="left" w:pos="1839"/>
        </w:tabs>
        <w:spacing w:before="46"/>
        <w:ind w:left="1838" w:hanging="16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4E7696" w:rsidRDefault="00C27CE0">
      <w:pPr>
        <w:pStyle w:val="1"/>
        <w:spacing w:before="53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880"/>
        </w:tabs>
        <w:spacing w:before="43" w:line="276" w:lineRule="auto"/>
        <w:ind w:right="410" w:firstLine="993"/>
        <w:rPr>
          <w:i/>
          <w:sz w:val="28"/>
        </w:rPr>
      </w:pPr>
      <w:r>
        <w:rPr>
          <w:i/>
          <w:sz w:val="28"/>
        </w:rPr>
        <w:t>объяснять необходимость применения тех или иных приемов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доврачебной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ожогах,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обморожениях,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травмах,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спасении утопающего,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кровотечениях;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856"/>
        </w:tabs>
        <w:spacing w:before="1" w:line="276" w:lineRule="auto"/>
        <w:ind w:right="407" w:firstLine="993"/>
        <w:rPr>
          <w:i/>
          <w:sz w:val="28"/>
        </w:rPr>
      </w:pPr>
      <w:r>
        <w:rPr>
          <w:i/>
          <w:sz w:val="28"/>
        </w:rPr>
        <w:t>находить информацию о строении и жизнедеятельности 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справочниках,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12"/>
        <w:jc w:val="both"/>
        <w:rPr>
          <w:i/>
          <w:sz w:val="28"/>
        </w:rPr>
      </w:pPr>
      <w:r>
        <w:rPr>
          <w:i/>
          <w:sz w:val="28"/>
        </w:rPr>
        <w:lastRenderedPageBreak/>
        <w:t>Интернет-ресурсе,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другую;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942"/>
        </w:tabs>
        <w:spacing w:line="276" w:lineRule="auto"/>
        <w:ind w:right="412" w:firstLine="993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людей;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906"/>
        </w:tabs>
        <w:spacing w:line="276" w:lineRule="auto"/>
        <w:ind w:right="403" w:firstLine="993"/>
        <w:rPr>
          <w:i/>
          <w:sz w:val="28"/>
        </w:rPr>
      </w:pPr>
      <w:r>
        <w:rPr>
          <w:i/>
          <w:sz w:val="28"/>
        </w:rPr>
        <w:t>находить в учебной, научно-популярной литературе, Интернет-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ресурсах информацию об организме человека, оформлять ее в виде устных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докладов;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928"/>
        </w:tabs>
        <w:spacing w:line="276" w:lineRule="auto"/>
        <w:ind w:right="411" w:firstLine="99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риска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человека.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971"/>
        </w:tabs>
        <w:spacing w:line="276" w:lineRule="auto"/>
        <w:ind w:right="404" w:firstLine="993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аудитории сверстников;</w:t>
      </w:r>
    </w:p>
    <w:p w:rsidR="004E7696" w:rsidRDefault="00C27CE0" w:rsidP="002D3271">
      <w:pPr>
        <w:pStyle w:val="a4"/>
        <w:numPr>
          <w:ilvl w:val="0"/>
          <w:numId w:val="172"/>
        </w:numPr>
        <w:tabs>
          <w:tab w:val="left" w:pos="1842"/>
        </w:tabs>
        <w:spacing w:line="276" w:lineRule="auto"/>
        <w:ind w:right="408" w:firstLine="993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 собственный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</w:p>
    <w:p w:rsidR="004E7696" w:rsidRDefault="00C27CE0">
      <w:pPr>
        <w:pStyle w:val="1"/>
        <w:spacing w:before="1" w:line="276" w:lineRule="auto"/>
        <w:ind w:right="4102"/>
      </w:pPr>
      <w:r>
        <w:t>Общие биологические закономерности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94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выделять существенные признаки биологических объектов (вида,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44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аргументировать, приводить доказательства необходимости 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80"/>
        </w:tabs>
        <w:spacing w:line="276" w:lineRule="auto"/>
        <w:ind w:right="407" w:firstLine="993"/>
        <w:rPr>
          <w:sz w:val="28"/>
        </w:rPr>
      </w:pPr>
      <w:r>
        <w:rPr>
          <w:sz w:val="28"/>
        </w:rPr>
        <w:t>аргументировать, приводить доказательства зависимости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от состояния окружающей среды;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97"/>
        </w:tabs>
        <w:spacing w:line="278" w:lineRule="auto"/>
        <w:ind w:right="409" w:firstLine="993"/>
        <w:rPr>
          <w:sz w:val="28"/>
        </w:rPr>
      </w:pPr>
      <w:r>
        <w:rPr>
          <w:sz w:val="28"/>
        </w:rPr>
        <w:t>осуществлять классификацию биологических объектов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16"/>
        </w:tabs>
        <w:spacing w:line="276" w:lineRule="auto"/>
        <w:ind w:right="407" w:firstLine="99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биологического 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биосферы;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16"/>
        </w:tabs>
        <w:spacing w:line="276" w:lineRule="auto"/>
        <w:ind w:right="412" w:firstLine="99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2106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видообразования;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59"/>
        </w:tabs>
        <w:spacing w:before="79" w:line="276" w:lineRule="auto"/>
        <w:ind w:right="410" w:firstLine="993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16"/>
        </w:tabs>
        <w:spacing w:line="278" w:lineRule="auto"/>
        <w:ind w:right="410" w:firstLine="99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сравнения;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78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 систем органов;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44"/>
        </w:tabs>
        <w:spacing w:line="276" w:lineRule="auto"/>
        <w:ind w:right="407" w:firstLine="993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82"/>
        </w:tabs>
        <w:spacing w:line="278" w:lineRule="auto"/>
        <w:ind w:right="413" w:firstLine="993"/>
        <w:rPr>
          <w:sz w:val="28"/>
        </w:rPr>
      </w:pPr>
      <w:r>
        <w:rPr>
          <w:sz w:val="28"/>
        </w:rPr>
        <w:t>знать и аргументировать основные правила поведения в 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09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описывать и использовать приемы выращивания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ними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агроценозах;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935"/>
        </w:tabs>
        <w:spacing w:line="276" w:lineRule="auto"/>
        <w:ind w:right="400" w:firstLine="993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 информацию о живой природе, оформлять ее в виде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рефератов;</w:t>
      </w:r>
    </w:p>
    <w:p w:rsidR="004E7696" w:rsidRDefault="00C27CE0" w:rsidP="002D3271">
      <w:pPr>
        <w:pStyle w:val="a4"/>
        <w:numPr>
          <w:ilvl w:val="0"/>
          <w:numId w:val="171"/>
        </w:numPr>
        <w:tabs>
          <w:tab w:val="left" w:pos="1839"/>
        </w:tabs>
        <w:ind w:left="1838" w:hanging="16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4E7696" w:rsidRDefault="00C27CE0">
      <w:pPr>
        <w:pStyle w:val="1"/>
        <w:spacing w:before="4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70"/>
        </w:numPr>
        <w:tabs>
          <w:tab w:val="left" w:pos="2002"/>
        </w:tabs>
        <w:spacing w:before="45" w:line="276" w:lineRule="auto"/>
        <w:ind w:right="410" w:firstLine="993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природопользования,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проблем;</w:t>
      </w:r>
    </w:p>
    <w:p w:rsidR="004E7696" w:rsidRDefault="00C27CE0" w:rsidP="002D3271">
      <w:pPr>
        <w:pStyle w:val="a4"/>
        <w:numPr>
          <w:ilvl w:val="0"/>
          <w:numId w:val="170"/>
        </w:numPr>
        <w:tabs>
          <w:tab w:val="left" w:pos="1928"/>
        </w:tabs>
        <w:spacing w:line="276" w:lineRule="auto"/>
        <w:ind w:right="411" w:firstLine="993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риска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70"/>
        </w:numPr>
        <w:tabs>
          <w:tab w:val="left" w:pos="1933"/>
        </w:tabs>
        <w:spacing w:line="276" w:lineRule="auto"/>
        <w:ind w:right="400" w:firstLine="993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другую;</w:t>
      </w:r>
    </w:p>
    <w:p w:rsidR="004E7696" w:rsidRDefault="00C27CE0" w:rsidP="002D3271">
      <w:pPr>
        <w:pStyle w:val="a4"/>
        <w:numPr>
          <w:ilvl w:val="0"/>
          <w:numId w:val="170"/>
        </w:numPr>
        <w:tabs>
          <w:tab w:val="left" w:pos="1942"/>
        </w:tabs>
        <w:spacing w:line="276" w:lineRule="auto"/>
        <w:ind w:right="407" w:firstLine="993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 к объектам живой природы, собственному здоровью и здоровью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других людей (признание высокой ценности жизни во всех ее проявлениях,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экологическое сознание, эмоционально-ценностное отношение к объектам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 природы);</w:t>
      </w:r>
    </w:p>
    <w:p w:rsidR="004E7696" w:rsidRDefault="00C27CE0" w:rsidP="002D3271">
      <w:pPr>
        <w:pStyle w:val="a4"/>
        <w:numPr>
          <w:ilvl w:val="0"/>
          <w:numId w:val="170"/>
        </w:numPr>
        <w:tabs>
          <w:tab w:val="left" w:pos="1990"/>
        </w:tabs>
        <w:spacing w:before="1" w:line="276" w:lineRule="auto"/>
        <w:ind w:right="404" w:firstLine="993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 проблемах в области биологии и охраны окружающей среды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аудитории сверстников;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70"/>
        </w:numPr>
        <w:tabs>
          <w:tab w:val="left" w:pos="1842"/>
        </w:tabs>
        <w:spacing w:before="79" w:line="276" w:lineRule="auto"/>
        <w:ind w:right="403" w:firstLine="993"/>
        <w:rPr>
          <w:i/>
          <w:sz w:val="28"/>
        </w:rPr>
      </w:pPr>
      <w:r>
        <w:rPr>
          <w:i/>
          <w:sz w:val="28"/>
        </w:rPr>
        <w:lastRenderedPageBreak/>
        <w:t>работать в группе сверстников при решении познавательных 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биотехнологии,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 мнение окружающих и адекватно оценивать собственный 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группы.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6"/>
        <w:ind w:left="2441" w:hanging="1052"/>
      </w:pPr>
      <w:r>
        <w:t>Химия</w:t>
      </w:r>
    </w:p>
    <w:p w:rsidR="004E7696" w:rsidRDefault="00C27CE0">
      <w:pPr>
        <w:spacing w:before="47"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0"/>
        </w:tabs>
        <w:ind w:right="411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4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3"/>
        </w:tabs>
        <w:ind w:right="412" w:firstLine="707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4"/>
          <w:sz w:val="28"/>
        </w:rPr>
        <w:t xml:space="preserve"> </w:t>
      </w:r>
      <w:r>
        <w:rPr>
          <w:sz w:val="28"/>
        </w:rPr>
        <w:t>твердых,</w:t>
      </w:r>
      <w:r>
        <w:rPr>
          <w:spacing w:val="1"/>
          <w:sz w:val="28"/>
        </w:rPr>
        <w:t xml:space="preserve"> </w:t>
      </w:r>
      <w:r>
        <w:rPr>
          <w:sz w:val="28"/>
        </w:rPr>
        <w:t>жидких,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4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их существенные признаки;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07"/>
          <w:tab w:val="left" w:pos="1808"/>
          <w:tab w:val="left" w:pos="3491"/>
          <w:tab w:val="left" w:pos="4563"/>
          <w:tab w:val="left" w:pos="6049"/>
          <w:tab w:val="left" w:pos="7805"/>
          <w:tab w:val="left" w:pos="9117"/>
        </w:tabs>
        <w:spacing w:line="322" w:lineRule="exact"/>
        <w:ind w:left="1807" w:hanging="418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  <w:t>основных</w:t>
      </w:r>
      <w:r>
        <w:rPr>
          <w:sz w:val="28"/>
        </w:rPr>
        <w:tab/>
        <w:t>химических</w:t>
      </w:r>
      <w:r>
        <w:rPr>
          <w:sz w:val="28"/>
        </w:rPr>
        <w:tab/>
        <w:t>понятий</w:t>
      </w:r>
      <w:r>
        <w:rPr>
          <w:sz w:val="28"/>
        </w:rPr>
        <w:tab/>
        <w:t>«атом»,</w:t>
      </w:r>
    </w:p>
    <w:p w:rsidR="004E7696" w:rsidRDefault="00C27CE0">
      <w:pPr>
        <w:pStyle w:val="a3"/>
        <w:ind w:right="408" w:firstLine="0"/>
      </w:pPr>
      <w:r>
        <w:t>«молекула»,</w:t>
      </w:r>
      <w:r>
        <w:rPr>
          <w:spacing w:val="1"/>
        </w:rPr>
        <w:t xml:space="preserve"> </w:t>
      </w:r>
      <w:r>
        <w:t>«химический</w:t>
      </w:r>
      <w:r>
        <w:rPr>
          <w:spacing w:val="1"/>
        </w:rPr>
        <w:t xml:space="preserve"> </w:t>
      </w:r>
      <w:r>
        <w:t>элемент»,</w:t>
      </w:r>
      <w:r>
        <w:rPr>
          <w:spacing w:val="1"/>
        </w:rPr>
        <w:t xml:space="preserve"> </w:t>
      </w:r>
      <w:r>
        <w:t>«простое</w:t>
      </w:r>
      <w:r>
        <w:rPr>
          <w:spacing w:val="1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«сложное</w:t>
      </w:r>
      <w:r>
        <w:rPr>
          <w:spacing w:val="1"/>
        </w:rPr>
        <w:t xml:space="preserve"> </w:t>
      </w:r>
      <w:r>
        <w:t>вещество»,</w:t>
      </w:r>
      <w:r>
        <w:rPr>
          <w:spacing w:val="1"/>
        </w:rPr>
        <w:t xml:space="preserve"> </w:t>
      </w:r>
      <w:r>
        <w:t>«валентность»,</w:t>
      </w:r>
      <w:r>
        <w:rPr>
          <w:spacing w:val="1"/>
        </w:rPr>
        <w:t xml:space="preserve"> </w:t>
      </w:r>
      <w:r>
        <w:t>«химическая</w:t>
      </w:r>
      <w:r>
        <w:rPr>
          <w:spacing w:val="1"/>
        </w:rPr>
        <w:t xml:space="preserve"> </w:t>
      </w:r>
      <w:r>
        <w:t>реакция»,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химии;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11"/>
        </w:tabs>
        <w:ind w:right="403" w:firstLine="70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смысл</w:t>
      </w:r>
      <w:r>
        <w:rPr>
          <w:spacing w:val="5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5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массы</w:t>
      </w:r>
      <w:r>
        <w:rPr>
          <w:spacing w:val="55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52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2"/>
          <w:sz w:val="28"/>
        </w:rPr>
        <w:t xml:space="preserve"> </w:t>
      </w:r>
      <w:r>
        <w:rPr>
          <w:sz w:val="28"/>
        </w:rPr>
        <w:t>атомно-молекулярной теории;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формулам;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1" w:line="322" w:lineRule="exact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валентность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атома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соединениях;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 протекания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химических реакций;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35"/>
        </w:tabs>
        <w:ind w:right="411" w:firstLine="707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8"/>
          <w:sz w:val="28"/>
        </w:rPr>
        <w:t xml:space="preserve"> </w:t>
      </w:r>
      <w:r>
        <w:rPr>
          <w:sz w:val="28"/>
        </w:rPr>
        <w:t>свидетельствующие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протекании</w:t>
      </w:r>
      <w:r>
        <w:rPr>
          <w:spacing w:val="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 химического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3"/>
          <w:sz w:val="28"/>
        </w:rPr>
        <w:t xml:space="preserve"> </w:t>
      </w:r>
      <w:r>
        <w:rPr>
          <w:sz w:val="28"/>
        </w:rPr>
        <w:t>бинарных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2" w:line="322" w:lineRule="exact"/>
        <w:ind w:left="1553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 реакций;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посудой;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04"/>
          <w:tab w:val="left" w:pos="1705"/>
          <w:tab w:val="left" w:pos="3179"/>
          <w:tab w:val="left" w:pos="4568"/>
          <w:tab w:val="left" w:pos="5422"/>
          <w:tab w:val="left" w:pos="7182"/>
          <w:tab w:val="left" w:pos="8482"/>
          <w:tab w:val="left" w:pos="8993"/>
        </w:tabs>
        <w:ind w:right="411" w:firstLine="707"/>
        <w:jc w:val="left"/>
        <w:rPr>
          <w:sz w:val="28"/>
        </w:rPr>
      </w:pPr>
      <w:r>
        <w:rPr>
          <w:sz w:val="28"/>
        </w:rPr>
        <w:t>вычислять</w:t>
      </w:r>
      <w:r>
        <w:rPr>
          <w:sz w:val="28"/>
        </w:rPr>
        <w:tab/>
        <w:t>массовую</w:t>
      </w:r>
      <w:r>
        <w:rPr>
          <w:sz w:val="28"/>
        </w:rPr>
        <w:tab/>
        <w:t>долю</w:t>
      </w:r>
      <w:r>
        <w:rPr>
          <w:sz w:val="28"/>
        </w:rPr>
        <w:tab/>
        <w:t>химического</w:t>
      </w:r>
      <w:r>
        <w:rPr>
          <w:sz w:val="28"/>
        </w:rPr>
        <w:tab/>
        <w:t>элемента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формуле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35"/>
        </w:tabs>
        <w:spacing w:line="242" w:lineRule="auto"/>
        <w:ind w:right="410" w:firstLine="707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10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9"/>
          <w:sz w:val="28"/>
        </w:rPr>
        <w:t xml:space="preserve"> </w:t>
      </w:r>
      <w:r>
        <w:rPr>
          <w:sz w:val="28"/>
        </w:rPr>
        <w:t>объем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массу</w:t>
      </w:r>
      <w:r>
        <w:rPr>
          <w:spacing w:val="6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-2"/>
          <w:sz w:val="28"/>
        </w:rPr>
        <w:t xml:space="preserve"> </w:t>
      </w:r>
      <w:r>
        <w:rPr>
          <w:sz w:val="28"/>
        </w:rPr>
        <w:t>массе реагентов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1"/>
        </w:tabs>
        <w:ind w:right="411" w:firstLine="707"/>
        <w:jc w:val="left"/>
        <w:rPr>
          <w:sz w:val="28"/>
        </w:rPr>
      </w:pPr>
      <w:r>
        <w:rPr>
          <w:sz w:val="28"/>
        </w:rPr>
        <w:t>характеризовать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67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 водорода;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получать,</w:t>
      </w:r>
      <w:r>
        <w:rPr>
          <w:spacing w:val="-5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кислород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водород;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81"/>
        </w:tabs>
        <w:ind w:right="409" w:firstLine="70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53"/>
          <w:sz w:val="28"/>
        </w:rPr>
        <w:t xml:space="preserve"> </w:t>
      </w:r>
      <w:r>
        <w:rPr>
          <w:sz w:val="28"/>
        </w:rPr>
        <w:t>путем</w:t>
      </w:r>
      <w:r>
        <w:rPr>
          <w:spacing w:val="53"/>
          <w:sz w:val="28"/>
        </w:rPr>
        <w:t xml:space="preserve"> </w:t>
      </w:r>
      <w:r>
        <w:rPr>
          <w:sz w:val="28"/>
        </w:rPr>
        <w:t>газообразные</w:t>
      </w:r>
      <w:r>
        <w:rPr>
          <w:spacing w:val="53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54"/>
          <w:sz w:val="28"/>
        </w:rPr>
        <w:t xml:space="preserve"> </w:t>
      </w:r>
      <w:r>
        <w:rPr>
          <w:sz w:val="28"/>
        </w:rPr>
        <w:t>кислород,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водород;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Авогадро;</w:t>
      </w:r>
    </w:p>
    <w:p w:rsidR="004E7696" w:rsidRDefault="004E7696">
      <w:pPr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99"/>
        </w:tabs>
        <w:spacing w:before="79" w:line="242" w:lineRule="auto"/>
        <w:ind w:right="411" w:firstLine="707"/>
        <w:jc w:val="left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смысл</w:t>
      </w:r>
      <w:r>
        <w:rPr>
          <w:spacing w:val="4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1"/>
          <w:sz w:val="28"/>
        </w:rPr>
        <w:t xml:space="preserve"> </w:t>
      </w:r>
      <w:r>
        <w:rPr>
          <w:sz w:val="28"/>
        </w:rPr>
        <w:t>«тепловой</w:t>
      </w:r>
      <w:r>
        <w:rPr>
          <w:spacing w:val="42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40"/>
          <w:sz w:val="28"/>
        </w:rPr>
        <w:t xml:space="preserve"> </w:t>
      </w:r>
      <w:r>
        <w:rPr>
          <w:sz w:val="28"/>
        </w:rPr>
        <w:t>реакции»,</w:t>
      </w:r>
      <w:r>
        <w:rPr>
          <w:spacing w:val="41"/>
          <w:sz w:val="28"/>
        </w:rPr>
        <w:t xml:space="preserve"> </w:t>
      </w:r>
      <w:r>
        <w:rPr>
          <w:sz w:val="28"/>
        </w:rPr>
        <w:t>«молярный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воды;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«раствор»;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долю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55"/>
          <w:tab w:val="left" w:pos="1856"/>
          <w:tab w:val="left" w:pos="3831"/>
          <w:tab w:val="left" w:pos="5315"/>
          <w:tab w:val="left" w:pos="5810"/>
          <w:tab w:val="left" w:pos="7853"/>
          <w:tab w:val="left" w:pos="9336"/>
        </w:tabs>
        <w:ind w:right="411" w:firstLine="707"/>
        <w:jc w:val="left"/>
        <w:rPr>
          <w:sz w:val="28"/>
        </w:rPr>
      </w:pPr>
      <w:r>
        <w:rPr>
          <w:sz w:val="28"/>
        </w:rPr>
        <w:t>приготовлять</w:t>
      </w:r>
      <w:r>
        <w:rPr>
          <w:sz w:val="28"/>
        </w:rPr>
        <w:tab/>
        <w:t>растворы</w:t>
      </w:r>
      <w:r>
        <w:rPr>
          <w:sz w:val="28"/>
        </w:rPr>
        <w:tab/>
        <w:t>с</w:t>
      </w:r>
      <w:r>
        <w:rPr>
          <w:sz w:val="28"/>
        </w:rPr>
        <w:tab/>
        <w:t>определенной</w:t>
      </w:r>
      <w:r>
        <w:rPr>
          <w:sz w:val="28"/>
        </w:rPr>
        <w:tab/>
        <w:t>массовой</w:t>
      </w:r>
      <w:r>
        <w:rPr>
          <w:sz w:val="28"/>
        </w:rPr>
        <w:tab/>
      </w:r>
      <w:r>
        <w:rPr>
          <w:spacing w:val="-1"/>
          <w:sz w:val="28"/>
        </w:rPr>
        <w:t>долей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растворенного вещества;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1" w:line="322" w:lineRule="exact"/>
        <w:ind w:left="1553" w:hanging="16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6"/>
        </w:tabs>
        <w:ind w:right="403" w:firstLine="707"/>
        <w:jc w:val="left"/>
        <w:rPr>
          <w:sz w:val="28"/>
        </w:rPr>
      </w:pPr>
      <w:r>
        <w:rPr>
          <w:sz w:val="28"/>
        </w:rPr>
        <w:t>характеризовать физические и химические свойства основных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 веществ: оксидов,</w:t>
      </w:r>
      <w:r>
        <w:rPr>
          <w:spacing w:val="-2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солей;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33"/>
          <w:tab w:val="left" w:pos="1734"/>
          <w:tab w:val="left" w:pos="3320"/>
          <w:tab w:val="left" w:pos="5548"/>
          <w:tab w:val="left" w:pos="6770"/>
          <w:tab w:val="left" w:pos="7156"/>
          <w:tab w:val="left" w:pos="9243"/>
        </w:tabs>
        <w:ind w:right="409" w:firstLine="70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принадлежность</w:t>
      </w:r>
      <w:r>
        <w:rPr>
          <w:sz w:val="28"/>
        </w:rPr>
        <w:tab/>
        <w:t>веществ</w:t>
      </w:r>
      <w:r>
        <w:rPr>
          <w:sz w:val="28"/>
        </w:rPr>
        <w:tab/>
        <w:t>к</w:t>
      </w:r>
      <w:r>
        <w:rPr>
          <w:sz w:val="28"/>
        </w:rPr>
        <w:tab/>
        <w:t>определенному</w:t>
      </w:r>
      <w:r>
        <w:rPr>
          <w:sz w:val="28"/>
        </w:rPr>
        <w:tab/>
        <w:t>классу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80"/>
        </w:tabs>
        <w:spacing w:line="242" w:lineRule="auto"/>
        <w:ind w:right="407" w:firstLine="707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23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22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04"/>
          <w:tab w:val="left" w:pos="1705"/>
          <w:tab w:val="left" w:pos="3491"/>
          <w:tab w:val="left" w:pos="4827"/>
          <w:tab w:val="left" w:pos="5759"/>
          <w:tab w:val="left" w:pos="7088"/>
          <w:tab w:val="left" w:pos="8119"/>
          <w:tab w:val="left" w:pos="8488"/>
          <w:tab w:val="left" w:pos="9742"/>
        </w:tabs>
        <w:ind w:right="412" w:firstLine="70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опытным</w:t>
      </w:r>
      <w:r>
        <w:rPr>
          <w:sz w:val="28"/>
        </w:rPr>
        <w:tab/>
        <w:t>путем</w:t>
      </w:r>
      <w:r>
        <w:rPr>
          <w:sz w:val="28"/>
        </w:rPr>
        <w:tab/>
        <w:t>растворы</w:t>
      </w:r>
      <w:r>
        <w:rPr>
          <w:sz w:val="28"/>
        </w:rPr>
        <w:tab/>
        <w:t>кислот</w:t>
      </w:r>
      <w:r>
        <w:rPr>
          <w:sz w:val="28"/>
        </w:rPr>
        <w:tab/>
        <w:t>и</w:t>
      </w:r>
      <w:r>
        <w:rPr>
          <w:sz w:val="28"/>
        </w:rPr>
        <w:tab/>
        <w:t>щелочей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индикатора;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54"/>
          <w:tab w:val="left" w:pos="1755"/>
          <w:tab w:val="left" w:pos="3982"/>
          <w:tab w:val="left" w:pos="5712"/>
          <w:tab w:val="left" w:pos="6755"/>
          <w:tab w:val="left" w:pos="8125"/>
        </w:tabs>
        <w:ind w:right="410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классами</w:t>
      </w:r>
      <w:r>
        <w:rPr>
          <w:sz w:val="28"/>
        </w:rPr>
        <w:tab/>
      </w:r>
      <w:r>
        <w:rPr>
          <w:spacing w:val="-1"/>
          <w:sz w:val="28"/>
        </w:rPr>
        <w:t>неорганических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Д.И.</w:t>
      </w:r>
      <w:r>
        <w:rPr>
          <w:spacing w:val="-3"/>
          <w:sz w:val="28"/>
        </w:rPr>
        <w:t xml:space="preserve"> </w:t>
      </w:r>
      <w:r>
        <w:rPr>
          <w:sz w:val="28"/>
        </w:rPr>
        <w:t>Менделеева;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38"/>
        </w:tabs>
        <w:ind w:right="410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(порядкового)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 элемента, номеров группы и периода в периодической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-3"/>
          <w:sz w:val="28"/>
        </w:rPr>
        <w:t xml:space="preserve"> </w:t>
      </w:r>
      <w:r>
        <w:rPr>
          <w:sz w:val="28"/>
        </w:rPr>
        <w:t>Менделеева;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90"/>
        </w:tabs>
        <w:ind w:right="410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малых периодов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06"/>
        </w:tabs>
        <w:ind w:right="404" w:firstLine="707"/>
        <w:rPr>
          <w:sz w:val="28"/>
        </w:rPr>
      </w:pPr>
      <w:r>
        <w:rPr>
          <w:sz w:val="28"/>
        </w:rPr>
        <w:t>характеризовать химические элементы (от водорода до кальция)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Д.И. Менделеева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01"/>
        </w:tabs>
        <w:ind w:right="411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Д.И.</w:t>
      </w:r>
      <w:r>
        <w:rPr>
          <w:spacing w:val="-1"/>
          <w:sz w:val="28"/>
        </w:rPr>
        <w:t xml:space="preserve"> </w:t>
      </w:r>
      <w:r>
        <w:rPr>
          <w:sz w:val="28"/>
        </w:rPr>
        <w:t>Менделеева;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2084"/>
        </w:tabs>
        <w:spacing w:line="321" w:lineRule="exact"/>
        <w:ind w:left="2083" w:hanging="694"/>
        <w:rPr>
          <w:sz w:val="28"/>
        </w:rPr>
      </w:pPr>
      <w:r>
        <w:rPr>
          <w:sz w:val="28"/>
        </w:rPr>
        <w:t xml:space="preserve">раскрывать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смысл 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понятий: 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«химическая       </w:t>
      </w:r>
      <w:r>
        <w:rPr>
          <w:spacing w:val="38"/>
          <w:sz w:val="28"/>
        </w:rPr>
        <w:t xml:space="preserve"> </w:t>
      </w:r>
      <w:r>
        <w:rPr>
          <w:sz w:val="28"/>
        </w:rPr>
        <w:t>связь»,</w:t>
      </w:r>
    </w:p>
    <w:p w:rsidR="004E7696" w:rsidRDefault="00C27CE0">
      <w:pPr>
        <w:pStyle w:val="a3"/>
        <w:spacing w:line="322" w:lineRule="exact"/>
        <w:ind w:firstLine="0"/>
        <w:jc w:val="left"/>
      </w:pPr>
      <w:r>
        <w:t>«электроотрицательность»;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6"/>
        </w:tabs>
        <w:spacing w:line="242" w:lineRule="auto"/>
        <w:ind w:right="408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кристаллической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решетки;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соединениях;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8"/>
        </w:tabs>
        <w:ind w:right="411" w:firstLine="707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6"/>
          <w:sz w:val="28"/>
        </w:rPr>
        <w:t xml:space="preserve"> </w:t>
      </w:r>
      <w:r>
        <w:rPr>
          <w:sz w:val="28"/>
        </w:rPr>
        <w:t>схемы</w:t>
      </w:r>
      <w:r>
        <w:rPr>
          <w:spacing w:val="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9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3"/>
        </w:tabs>
        <w:spacing w:line="322" w:lineRule="exact"/>
        <w:ind w:left="1562" w:hanging="173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смысл</w:t>
      </w:r>
      <w:r>
        <w:rPr>
          <w:spacing w:val="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5"/>
          <w:sz w:val="28"/>
        </w:rPr>
        <w:t xml:space="preserve"> </w:t>
      </w:r>
      <w:r>
        <w:rPr>
          <w:sz w:val="28"/>
        </w:rPr>
        <w:t>«ион»,</w:t>
      </w:r>
      <w:r>
        <w:rPr>
          <w:spacing w:val="5"/>
          <w:sz w:val="28"/>
        </w:rPr>
        <w:t xml:space="preserve"> </w:t>
      </w:r>
      <w:r>
        <w:rPr>
          <w:sz w:val="28"/>
        </w:rPr>
        <w:t>«катион»,</w:t>
      </w:r>
      <w:r>
        <w:rPr>
          <w:spacing w:val="3"/>
          <w:sz w:val="28"/>
        </w:rPr>
        <w:t xml:space="preserve"> </w:t>
      </w:r>
      <w:r>
        <w:rPr>
          <w:sz w:val="28"/>
        </w:rPr>
        <w:t>«анион»,</w:t>
      </w:r>
      <w:r>
        <w:rPr>
          <w:spacing w:val="5"/>
          <w:sz w:val="28"/>
        </w:rPr>
        <w:t xml:space="preserve"> </w:t>
      </w:r>
      <w:r>
        <w:rPr>
          <w:sz w:val="28"/>
        </w:rPr>
        <w:t>«электролиты»,</w:t>
      </w:r>
    </w:p>
    <w:p w:rsidR="004E7696" w:rsidRDefault="00C27CE0">
      <w:pPr>
        <w:pStyle w:val="a3"/>
        <w:spacing w:line="242" w:lineRule="auto"/>
        <w:ind w:firstLine="0"/>
        <w:jc w:val="left"/>
      </w:pPr>
      <w:r>
        <w:t>«неэлектролиты», «электролитическая диссоциация», «окислитель», «степень</w:t>
      </w:r>
      <w:r>
        <w:rPr>
          <w:spacing w:val="-67"/>
        </w:rPr>
        <w:t xml:space="preserve"> </w:t>
      </w:r>
      <w:r>
        <w:t>окисления»</w:t>
      </w:r>
      <w:r>
        <w:rPr>
          <w:spacing w:val="-3"/>
        </w:rPr>
        <w:t xml:space="preserve"> </w:t>
      </w:r>
      <w:r>
        <w:t>«восстановитель»,</w:t>
      </w:r>
      <w:r>
        <w:rPr>
          <w:spacing w:val="-2"/>
        </w:rPr>
        <w:t xml:space="preserve"> </w:t>
      </w:r>
      <w:r>
        <w:t>«окисление»,</w:t>
      </w:r>
      <w:r>
        <w:rPr>
          <w:spacing w:val="-2"/>
        </w:rPr>
        <w:t xml:space="preserve"> </w:t>
      </w:r>
      <w:r>
        <w:t>«восстановление»;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3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атома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диссоциации;</w:t>
      </w:r>
    </w:p>
    <w:p w:rsidR="004E7696" w:rsidRDefault="004E7696">
      <w:pPr>
        <w:spacing w:line="322" w:lineRule="exact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42"/>
          <w:tab w:val="left" w:pos="1743"/>
          <w:tab w:val="left" w:pos="3288"/>
          <w:tab w:val="left" w:pos="4785"/>
          <w:tab w:val="left" w:pos="7342"/>
          <w:tab w:val="left" w:pos="9152"/>
        </w:tabs>
        <w:spacing w:before="79" w:line="242" w:lineRule="auto"/>
        <w:ind w:right="407" w:firstLine="707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z w:val="28"/>
        </w:rPr>
        <w:tab/>
        <w:t>уравнения</w:t>
      </w:r>
      <w:r>
        <w:rPr>
          <w:sz w:val="28"/>
        </w:rPr>
        <w:tab/>
        <w:t>электролитической</w:t>
      </w:r>
      <w:r>
        <w:rPr>
          <w:sz w:val="28"/>
        </w:rPr>
        <w:tab/>
        <w:t>диссоциации</w:t>
      </w:r>
      <w:r>
        <w:rPr>
          <w:sz w:val="28"/>
        </w:rPr>
        <w:tab/>
        <w:t>кислот,</w:t>
      </w:r>
      <w:r>
        <w:rPr>
          <w:spacing w:val="-67"/>
          <w:sz w:val="28"/>
        </w:rPr>
        <w:t xml:space="preserve"> </w:t>
      </w:r>
      <w:r>
        <w:rPr>
          <w:sz w:val="28"/>
        </w:rPr>
        <w:t>щелочей,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солей;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71"/>
        </w:tabs>
        <w:ind w:right="408" w:firstLine="707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97"/>
          <w:tab w:val="left" w:pos="1698"/>
          <w:tab w:val="left" w:pos="3196"/>
          <w:tab w:val="left" w:pos="4302"/>
          <w:tab w:val="left" w:pos="4664"/>
          <w:tab w:val="left" w:pos="6492"/>
          <w:tab w:val="left" w:pos="7610"/>
          <w:tab w:val="left" w:pos="9058"/>
        </w:tabs>
        <w:ind w:right="410" w:firstLine="7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полные</w:t>
      </w:r>
      <w:r>
        <w:rPr>
          <w:sz w:val="28"/>
        </w:rPr>
        <w:tab/>
        <w:t>и</w:t>
      </w:r>
      <w:r>
        <w:rPr>
          <w:sz w:val="28"/>
        </w:rPr>
        <w:tab/>
        <w:t>сокращенные</w:t>
      </w:r>
      <w:r>
        <w:rPr>
          <w:sz w:val="28"/>
        </w:rPr>
        <w:tab/>
        <w:t>ионные</w:t>
      </w:r>
      <w:r>
        <w:rPr>
          <w:sz w:val="28"/>
        </w:rPr>
        <w:tab/>
        <w:t>уравнения</w:t>
      </w:r>
      <w:r>
        <w:rPr>
          <w:sz w:val="28"/>
        </w:rPr>
        <w:tab/>
      </w:r>
      <w:r>
        <w:rPr>
          <w:spacing w:val="-1"/>
          <w:sz w:val="28"/>
        </w:rPr>
        <w:t>реакции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обмена;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3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6"/>
        </w:tabs>
        <w:ind w:right="413" w:firstLine="707"/>
        <w:jc w:val="left"/>
        <w:rPr>
          <w:sz w:val="28"/>
        </w:rPr>
      </w:pPr>
      <w:r>
        <w:rPr>
          <w:sz w:val="28"/>
        </w:rPr>
        <w:t>проводить реакции, подтверждающие качественный состав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окислитель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восстановитель;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84"/>
        </w:tabs>
        <w:spacing w:line="242" w:lineRule="auto"/>
        <w:ind w:right="406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неметаллов;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5"/>
        </w:tabs>
        <w:ind w:right="416" w:firstLine="707"/>
        <w:rPr>
          <w:sz w:val="28"/>
        </w:rPr>
      </w:pPr>
      <w:r>
        <w:rPr>
          <w:sz w:val="28"/>
        </w:rPr>
        <w:t>проводить опыты по получению, собиранию и изучению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1"/>
          <w:sz w:val="28"/>
        </w:rPr>
        <w:t xml:space="preserve"> </w:t>
      </w:r>
      <w:r>
        <w:rPr>
          <w:sz w:val="28"/>
        </w:rPr>
        <w:t>углекислого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-2"/>
          <w:sz w:val="28"/>
        </w:rPr>
        <w:t xml:space="preserve"> </w:t>
      </w:r>
      <w:r>
        <w:rPr>
          <w:sz w:val="28"/>
        </w:rPr>
        <w:t>аммиака;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0"/>
        </w:tabs>
        <w:ind w:right="410" w:firstLine="707"/>
        <w:rPr>
          <w:sz w:val="28"/>
        </w:rPr>
      </w:pPr>
      <w:r>
        <w:rPr>
          <w:sz w:val="28"/>
        </w:rPr>
        <w:t>распознавать опытным путем газообразные вещества: углекислый газ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аммиак;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84"/>
        </w:tabs>
        <w:spacing w:line="242" w:lineRule="auto"/>
        <w:ind w:right="409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5"/>
        </w:tabs>
        <w:ind w:right="408" w:firstLine="707"/>
        <w:rPr>
          <w:sz w:val="28"/>
        </w:rPr>
      </w:pPr>
      <w:r>
        <w:rPr>
          <w:sz w:val="28"/>
        </w:rPr>
        <w:t>называть органические вещества по их формуле: метан, этан, этилен,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этанол,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глицерин,</w:t>
      </w:r>
      <w:r>
        <w:rPr>
          <w:spacing w:val="1"/>
          <w:sz w:val="28"/>
        </w:rPr>
        <w:t xml:space="preserve"> </w:t>
      </w:r>
      <w:r>
        <w:rPr>
          <w:sz w:val="28"/>
        </w:rPr>
        <w:t>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аминоуксусная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стеариновая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-1"/>
          <w:sz w:val="28"/>
        </w:rPr>
        <w:t xml:space="preserve"> </w:t>
      </w:r>
      <w:r>
        <w:rPr>
          <w:sz w:val="28"/>
        </w:rPr>
        <w:t>олеиновая кислота,</w:t>
      </w:r>
      <w:r>
        <w:rPr>
          <w:spacing w:val="-1"/>
          <w:sz w:val="28"/>
        </w:rPr>
        <w:t xml:space="preserve"> </w:t>
      </w:r>
      <w:r>
        <w:rPr>
          <w:sz w:val="28"/>
        </w:rPr>
        <w:t>глюкоза;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02"/>
        </w:tabs>
        <w:ind w:right="411" w:firstLine="707"/>
        <w:rPr>
          <w:sz w:val="28"/>
        </w:rPr>
      </w:pPr>
      <w:r>
        <w:rPr>
          <w:sz w:val="28"/>
        </w:rPr>
        <w:t>оценивать влияние химического загрязнения окружающей среды 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2" w:lineRule="exact"/>
        <w:ind w:left="1553" w:hanging="164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92"/>
        </w:tabs>
        <w:ind w:right="402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органических веществ с кислородом, водородом, 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галогенами.</w:t>
      </w:r>
    </w:p>
    <w:p w:rsidR="004E7696" w:rsidRDefault="00C27CE0">
      <w:pPr>
        <w:pStyle w:val="1"/>
        <w:spacing w:line="319" w:lineRule="exac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1866"/>
        </w:tabs>
        <w:ind w:right="404" w:firstLine="993"/>
        <w:rPr>
          <w:i/>
          <w:sz w:val="28"/>
        </w:rPr>
      </w:pPr>
      <w:r>
        <w:rPr>
          <w:i/>
          <w:sz w:val="28"/>
        </w:rPr>
        <w:t>выдвигать и проверять экспериментально гипотезы о 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реакций;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1904"/>
        </w:tabs>
        <w:ind w:right="407" w:firstLine="993"/>
        <w:rPr>
          <w:i/>
          <w:sz w:val="28"/>
        </w:rPr>
      </w:pPr>
      <w:r>
        <w:rPr>
          <w:i/>
          <w:sz w:val="28"/>
        </w:rPr>
        <w:t>характеризовать вещества по составу, строению и свойствам,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вещества;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2031"/>
        </w:tabs>
        <w:spacing w:line="242" w:lineRule="auto"/>
        <w:ind w:right="414" w:firstLine="993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уравнениям;</w:t>
      </w:r>
    </w:p>
    <w:p w:rsidR="004E7696" w:rsidRDefault="004E7696">
      <w:pPr>
        <w:spacing w:line="242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1880"/>
        </w:tabs>
        <w:spacing w:before="79"/>
        <w:ind w:right="407" w:firstLine="993"/>
        <w:rPr>
          <w:i/>
          <w:sz w:val="28"/>
        </w:rPr>
      </w:pPr>
      <w:r>
        <w:rPr>
          <w:i/>
          <w:sz w:val="28"/>
        </w:rPr>
        <w:lastRenderedPageBreak/>
        <w:t>прогнозировать способность вещества проявлять окислительные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восстановительные свойства с учетом степеней окисления элементов,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входящих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2348"/>
        </w:tabs>
        <w:spacing w:before="1"/>
        <w:ind w:right="406" w:firstLine="993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последовательности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классов;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2110"/>
        </w:tabs>
        <w:ind w:right="410" w:firstLine="993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химической реакции;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1863"/>
        </w:tabs>
        <w:ind w:right="412" w:firstLine="993"/>
        <w:rPr>
          <w:i/>
          <w:sz w:val="28"/>
        </w:rPr>
      </w:pPr>
      <w:r>
        <w:rPr>
          <w:i/>
          <w:sz w:val="28"/>
        </w:rPr>
        <w:t>использовать приобретенные знания для экологически грамотного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окружающей среде;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2086"/>
        </w:tabs>
        <w:ind w:right="406" w:firstLine="993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изучению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1923"/>
        </w:tabs>
        <w:spacing w:before="2"/>
        <w:ind w:right="411" w:firstLine="993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процессах;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2158"/>
        </w:tabs>
        <w:ind w:right="407" w:firstLine="993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недобросовестной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рекламе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массовой информации;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2024"/>
        </w:tabs>
        <w:ind w:right="410" w:firstLine="993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человека;</w:t>
      </w:r>
    </w:p>
    <w:p w:rsidR="004E7696" w:rsidRDefault="00C27CE0" w:rsidP="002D3271">
      <w:pPr>
        <w:pStyle w:val="a4"/>
        <w:numPr>
          <w:ilvl w:val="2"/>
          <w:numId w:val="177"/>
        </w:numPr>
        <w:tabs>
          <w:tab w:val="left" w:pos="1861"/>
        </w:tabs>
        <w:ind w:right="406" w:firstLine="993"/>
        <w:rPr>
          <w:i/>
          <w:sz w:val="28"/>
        </w:rPr>
      </w:pPr>
      <w:r>
        <w:rPr>
          <w:i/>
          <w:sz w:val="28"/>
        </w:rPr>
        <w:t>создавать модели и схемы для решения учебных и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задач; понимать необходимость соблюдения предписаний, предлагаемых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инструкциях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лекарств,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бытовой химии и др.</w:t>
      </w:r>
    </w:p>
    <w:p w:rsidR="004E7696" w:rsidRDefault="004E7696">
      <w:pPr>
        <w:pStyle w:val="a3"/>
        <w:spacing w:before="5"/>
        <w:ind w:left="0" w:firstLine="0"/>
        <w:jc w:val="left"/>
        <w:rPr>
          <w:i/>
          <w:sz w:val="32"/>
        </w:rPr>
      </w:pPr>
    </w:p>
    <w:p w:rsidR="004E7696" w:rsidRDefault="00C27CE0">
      <w:pPr>
        <w:pStyle w:val="1"/>
        <w:ind w:left="1239" w:right="964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4E7696" w:rsidRDefault="00C27CE0">
      <w:pPr>
        <w:spacing w:before="50"/>
        <w:ind w:left="1239" w:right="967"/>
        <w:jc w:val="center"/>
        <w:rPr>
          <w:b/>
          <w:sz w:val="28"/>
        </w:rPr>
      </w:pPr>
      <w:r>
        <w:rPr>
          <w:b/>
          <w:sz w:val="28"/>
        </w:rPr>
        <w:t>«ИСКУССТВО»</w:t>
      </w:r>
    </w:p>
    <w:p w:rsidR="004E7696" w:rsidRDefault="00C27CE0">
      <w:pPr>
        <w:pStyle w:val="a3"/>
        <w:spacing w:before="43" w:line="276" w:lineRule="auto"/>
        <w:jc w:val="left"/>
      </w:pPr>
      <w:r>
        <w:t>В соответствии с Федеральным государственным 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4E7696" w:rsidRDefault="00C27CE0">
      <w:pPr>
        <w:pStyle w:val="a3"/>
        <w:spacing w:line="321" w:lineRule="exact"/>
        <w:ind w:firstLine="0"/>
        <w:jc w:val="left"/>
      </w:pPr>
      <w:r>
        <w:t>«Искусство»</w:t>
      </w:r>
      <w:r>
        <w:rPr>
          <w:spacing w:val="-6"/>
        </w:rPr>
        <w:t xml:space="preserve"> </w:t>
      </w:r>
      <w:r>
        <w:t>обеспечивает: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50" w:line="276" w:lineRule="auto"/>
        <w:ind w:right="874" w:firstLine="707"/>
        <w:jc w:val="left"/>
        <w:rPr>
          <w:sz w:val="28"/>
        </w:rPr>
      </w:pPr>
      <w:r>
        <w:rPr>
          <w:sz w:val="28"/>
        </w:rPr>
        <w:t>осознание значения искусства и творчества в личной и культурной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</w:t>
      </w:r>
    </w:p>
    <w:p w:rsidR="004E7696" w:rsidRDefault="00C27CE0">
      <w:pPr>
        <w:pStyle w:val="a3"/>
        <w:spacing w:before="50" w:line="276" w:lineRule="auto"/>
        <w:ind w:right="946" w:firstLine="0"/>
        <w:jc w:val="left"/>
      </w:pPr>
      <w:r>
        <w:t>обучающихся, способности воспринимать эстетику природных объектов,</w:t>
      </w:r>
      <w:r>
        <w:rPr>
          <w:spacing w:val="-67"/>
        </w:rPr>
        <w:t xml:space="preserve"> </w:t>
      </w:r>
      <w:r>
        <w:t>сопереживать им, чувственно-эмоционально оценивать гармоничность</w:t>
      </w:r>
      <w:r>
        <w:rPr>
          <w:spacing w:val="1"/>
        </w:rPr>
        <w:t xml:space="preserve"> </w:t>
      </w:r>
      <w:r>
        <w:t>взаимоотношений человека с природой и выражать свое отношение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1" w:line="276" w:lineRule="auto"/>
        <w:ind w:right="822" w:firstLine="707"/>
        <w:jc w:val="left"/>
        <w:rPr>
          <w:sz w:val="28"/>
        </w:rPr>
      </w:pPr>
      <w:r>
        <w:rPr>
          <w:sz w:val="28"/>
        </w:rPr>
        <w:t>развитие индивидуальных творческих способностей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79" w:line="276" w:lineRule="auto"/>
        <w:ind w:right="676" w:firstLine="707"/>
        <w:rPr>
          <w:sz w:val="28"/>
        </w:rPr>
      </w:pPr>
      <w:r>
        <w:rPr>
          <w:sz w:val="28"/>
        </w:rPr>
        <w:lastRenderedPageBreak/>
        <w:t>формирование интереса и уважительного отношения к 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 и ценностям народов России, сокровищам мировой цивилизации,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приумножению.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5" w:line="278" w:lineRule="auto"/>
        <w:ind w:left="1390" w:right="4496" w:firstLine="0"/>
      </w:pPr>
      <w:r>
        <w:t>Изобразительное искусство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4E7696" w:rsidRDefault="00C27CE0">
      <w:pPr>
        <w:spacing w:line="317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02"/>
        </w:tabs>
        <w:spacing w:before="43" w:line="276" w:lineRule="auto"/>
        <w:ind w:right="404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семантическое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(древо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птица,</w:t>
      </w:r>
      <w:r>
        <w:rPr>
          <w:spacing w:val="1"/>
          <w:sz w:val="28"/>
        </w:rPr>
        <w:t xml:space="preserve"> </w:t>
      </w:r>
      <w:r>
        <w:rPr>
          <w:sz w:val="28"/>
        </w:rPr>
        <w:t>солярные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знаки);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8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раскрывать смысл народных праздников и обрядов и их отражение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избы;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избы;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64"/>
        </w:tabs>
        <w:spacing w:before="48" w:line="278" w:lineRule="auto"/>
        <w:ind w:right="405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4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народные традиции;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16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создавать эскизы народного праздничного костюма, его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цветовом решении;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8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умело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декоративного обобщения, уметь передавать единство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87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выстраивать декоративные, орнаментальные композиции в 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Гжели,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Городца,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элементов;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76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99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росписью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из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промыслов;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99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характеризовать основы народного орнамента; создавать орнаменты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79"/>
        <w:ind w:left="1553" w:hanging="16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65"/>
        </w:tabs>
        <w:spacing w:before="50" w:line="276" w:lineRule="auto"/>
        <w:ind w:right="412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47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 декоративных изобразительных элементов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 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промыслов;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8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8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называть пространственные и временные виды искусства и объяснять,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5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классифицировать жанровую систему в изобразительном искусстве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ее значение для анализа развития искусства и понимания изменений 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90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48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композиционным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художественными материалами;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34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материалов;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7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пятна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52"/>
        </w:tabs>
        <w:spacing w:line="278" w:lineRule="auto"/>
        <w:ind w:right="406" w:firstLine="707"/>
        <w:rPr>
          <w:sz w:val="28"/>
        </w:rPr>
      </w:pPr>
      <w:r>
        <w:rPr>
          <w:sz w:val="28"/>
        </w:rPr>
        <w:t>навыку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(кухонная утварь);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62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(силуэт)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 их пропорции;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82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создавать линейные изображения геометрических тел и натюрморт 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6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09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характеризовать освещение как важнейшее выразительное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как средство построения объема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69"/>
        </w:tabs>
        <w:spacing w:line="278" w:lineRule="auto"/>
        <w:ind w:right="406" w:firstLine="707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6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творческому опыту выполнения графического натюрморта и гравюры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наклейками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картоне;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70"/>
        </w:tabs>
        <w:spacing w:before="79" w:line="278" w:lineRule="auto"/>
        <w:ind w:right="414" w:firstLine="707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18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87"/>
          <w:tab w:val="left" w:pos="1688"/>
          <w:tab w:val="left" w:pos="2925"/>
          <w:tab w:val="left" w:pos="4682"/>
          <w:tab w:val="left" w:pos="6717"/>
          <w:tab w:val="left" w:pos="8374"/>
          <w:tab w:val="left" w:pos="8707"/>
        </w:tabs>
        <w:spacing w:before="43" w:line="276" w:lineRule="auto"/>
        <w:ind w:right="413" w:firstLine="707"/>
        <w:jc w:val="left"/>
        <w:rPr>
          <w:sz w:val="28"/>
        </w:rPr>
      </w:pPr>
      <w:r>
        <w:rPr>
          <w:sz w:val="28"/>
        </w:rPr>
        <w:t>навыкам</w:t>
      </w:r>
      <w:r>
        <w:rPr>
          <w:sz w:val="28"/>
        </w:rPr>
        <w:tab/>
        <w:t>изображения</w:t>
      </w:r>
      <w:r>
        <w:rPr>
          <w:sz w:val="28"/>
        </w:rPr>
        <w:tab/>
        <w:t>перспективных</w:t>
      </w:r>
      <w:r>
        <w:rPr>
          <w:sz w:val="28"/>
        </w:rPr>
        <w:tab/>
        <w:t>сокращений</w:t>
      </w:r>
      <w:r>
        <w:rPr>
          <w:sz w:val="28"/>
        </w:rPr>
        <w:tab/>
        <w:t>в</w:t>
      </w:r>
      <w:r>
        <w:rPr>
          <w:sz w:val="28"/>
        </w:rPr>
        <w:tab/>
        <w:t>зарисовках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наблюдаемого;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85"/>
          <w:tab w:val="left" w:pos="1686"/>
          <w:tab w:val="left" w:pos="8889"/>
        </w:tabs>
        <w:spacing w:before="1" w:line="276" w:lineRule="auto"/>
        <w:ind w:right="406" w:firstLine="707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12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27"/>
          <w:sz w:val="28"/>
        </w:rPr>
        <w:t xml:space="preserve"> </w:t>
      </w:r>
      <w:r>
        <w:rPr>
          <w:sz w:val="28"/>
        </w:rPr>
        <w:t>уходящего</w:t>
      </w:r>
      <w:r>
        <w:rPr>
          <w:spacing w:val="127"/>
          <w:sz w:val="28"/>
        </w:rPr>
        <w:t xml:space="preserve"> </w:t>
      </w:r>
      <w:r>
        <w:rPr>
          <w:sz w:val="28"/>
        </w:rPr>
        <w:t>вдаль</w:t>
      </w:r>
      <w:r>
        <w:rPr>
          <w:spacing w:val="127"/>
          <w:sz w:val="28"/>
        </w:rPr>
        <w:t xml:space="preserve"> </w:t>
      </w:r>
      <w:r>
        <w:rPr>
          <w:sz w:val="28"/>
        </w:rPr>
        <w:t>пространства,</w:t>
      </w:r>
      <w:r>
        <w:rPr>
          <w:sz w:val="28"/>
        </w:rPr>
        <w:tab/>
      </w:r>
      <w:r>
        <w:rPr>
          <w:spacing w:val="-1"/>
          <w:sz w:val="28"/>
        </w:rPr>
        <w:t>применяя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8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видеть,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"/>
          <w:sz w:val="28"/>
        </w:rPr>
        <w:t xml:space="preserve"> </w:t>
      </w:r>
      <w:r>
        <w:rPr>
          <w:sz w:val="28"/>
        </w:rPr>
        <w:t>переживать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8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настроения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пейзажных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зарисовок;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61"/>
          <w:tab w:val="left" w:pos="1762"/>
          <w:tab w:val="left" w:pos="3217"/>
          <w:tab w:val="left" w:pos="3644"/>
          <w:tab w:val="left" w:pos="5880"/>
          <w:tab w:val="left" w:pos="7204"/>
          <w:tab w:val="left" w:pos="9161"/>
        </w:tabs>
        <w:spacing w:before="46" w:line="276" w:lineRule="auto"/>
        <w:ind w:right="406" w:firstLine="707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понятия:</w:t>
      </w:r>
      <w:r>
        <w:rPr>
          <w:sz w:val="28"/>
        </w:rPr>
        <w:tab/>
        <w:t>пространство,</w:t>
      </w:r>
      <w:r>
        <w:rPr>
          <w:sz w:val="28"/>
        </w:rPr>
        <w:tab/>
        <w:t>ракурс,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1"/>
        <w:ind w:left="1553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пленэре;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24"/>
        </w:tabs>
        <w:spacing w:before="48" w:line="276" w:lineRule="auto"/>
        <w:ind w:right="412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живописного произведения;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11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навыкам композиции, наблюдательной перспективы и 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 изображения;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57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 искусстве (линия, пятно, тон, цвет, форма, перспектива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77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роль формата, выразительное значение размера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8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пользоваться красками (гуашь, акварель), несколькими 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(карандаш, фломастер), обладать первичными навыками 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коллажные техники;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25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1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пленэр,</w:t>
      </w:r>
      <w:r>
        <w:rPr>
          <w:spacing w:val="-1"/>
          <w:sz w:val="28"/>
        </w:rPr>
        <w:t xml:space="preserve"> </w:t>
      </w:r>
      <w:r>
        <w:rPr>
          <w:sz w:val="28"/>
        </w:rPr>
        <w:t>импрессионизм;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14"/>
        </w:tabs>
        <w:spacing w:before="79" w:line="276" w:lineRule="auto"/>
        <w:ind w:right="407" w:firstLine="707"/>
        <w:rPr>
          <w:sz w:val="28"/>
        </w:rPr>
      </w:pPr>
      <w:r>
        <w:rPr>
          <w:sz w:val="28"/>
        </w:rPr>
        <w:lastRenderedPageBreak/>
        <w:t>видеть и использовать в качестве средств выражения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17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портретом;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3"/>
        </w:tabs>
        <w:spacing w:before="48" w:line="278" w:lineRule="auto"/>
        <w:ind w:right="411" w:firstLine="707"/>
        <w:rPr>
          <w:sz w:val="28"/>
        </w:rPr>
      </w:pPr>
      <w:r>
        <w:rPr>
          <w:sz w:val="28"/>
        </w:rPr>
        <w:t>пользоваться правилами схематического построения головы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18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называть имена выдающихся русских и зарубежных 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3"/>
        </w:tabs>
        <w:spacing w:line="276" w:lineRule="auto"/>
        <w:ind w:right="409" w:firstLine="707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скульптурного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43"/>
        <w:ind w:left="1553" w:hanging="164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пластилином;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3"/>
        </w:tabs>
        <w:spacing w:before="51" w:line="276" w:lineRule="auto"/>
        <w:ind w:right="403" w:firstLine="707"/>
        <w:rPr>
          <w:sz w:val="28"/>
        </w:rPr>
      </w:pPr>
      <w:r>
        <w:rPr>
          <w:sz w:val="28"/>
        </w:rPr>
        <w:t>рассуждать (с опорой на восприятие художественных произведений -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шедевров изобразительного искусства) об изменчивости образа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набросками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9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характеризовать сюжетно-тематическую картину как обобщенный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образ, как результат наблюдений и размышлений художника над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90"/>
        </w:tabs>
        <w:spacing w:line="276" w:lineRule="auto"/>
        <w:ind w:right="412" w:firstLine="707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3"/>
          <w:sz w:val="28"/>
        </w:rPr>
        <w:t xml:space="preserve"> </w:t>
      </w:r>
      <w:r>
        <w:rPr>
          <w:sz w:val="28"/>
        </w:rPr>
        <w:t>«тема»,</w:t>
      </w:r>
      <w:r>
        <w:rPr>
          <w:spacing w:val="32"/>
          <w:sz w:val="28"/>
        </w:rPr>
        <w:t xml:space="preserve"> </w:t>
      </w:r>
      <w:r>
        <w:rPr>
          <w:sz w:val="28"/>
        </w:rPr>
        <w:t>«содержание»,</w:t>
      </w:r>
      <w:r>
        <w:rPr>
          <w:spacing w:val="32"/>
          <w:sz w:val="28"/>
        </w:rPr>
        <w:t xml:space="preserve"> </w:t>
      </w:r>
      <w:r>
        <w:rPr>
          <w:sz w:val="28"/>
        </w:rPr>
        <w:t>«сюжет»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70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изобразительным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композиционным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эскизом;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3"/>
        </w:tabs>
        <w:spacing w:line="278" w:lineRule="auto"/>
        <w:ind w:right="412" w:firstLine="707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7"/>
          <w:sz w:val="28"/>
        </w:rPr>
        <w:t xml:space="preserve"> </w:t>
      </w:r>
      <w:r>
        <w:rPr>
          <w:sz w:val="28"/>
        </w:rPr>
        <w:t>«тематическая</w:t>
      </w:r>
      <w:r>
        <w:rPr>
          <w:spacing w:val="65"/>
          <w:sz w:val="28"/>
        </w:rPr>
        <w:t xml:space="preserve"> </w:t>
      </w:r>
      <w:r>
        <w:rPr>
          <w:sz w:val="28"/>
        </w:rPr>
        <w:t>картина»,</w:t>
      </w:r>
      <w:r>
        <w:rPr>
          <w:spacing w:val="66"/>
          <w:sz w:val="28"/>
        </w:rPr>
        <w:t xml:space="preserve"> </w:t>
      </w:r>
      <w:r>
        <w:rPr>
          <w:sz w:val="28"/>
        </w:rPr>
        <w:t>«станковая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живопись»;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95"/>
          <w:tab w:val="left" w:pos="1796"/>
          <w:tab w:val="left" w:pos="3579"/>
          <w:tab w:val="left" w:pos="4040"/>
          <w:tab w:val="left" w:pos="6309"/>
          <w:tab w:val="left" w:pos="7769"/>
          <w:tab w:val="left" w:pos="8877"/>
        </w:tabs>
        <w:spacing w:line="276" w:lineRule="auto"/>
        <w:ind w:right="403" w:firstLine="707"/>
        <w:jc w:val="left"/>
        <w:rPr>
          <w:sz w:val="28"/>
        </w:rPr>
      </w:pPr>
      <w:r>
        <w:rPr>
          <w:sz w:val="28"/>
        </w:rPr>
        <w:t>перечислять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жанры</w:t>
      </w:r>
      <w:r>
        <w:rPr>
          <w:sz w:val="28"/>
        </w:rPr>
        <w:tab/>
        <w:t>сюжетно-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3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 значительных событий в истории общества, как воплощение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 идеалов;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94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узнавать и характеризовать несколько классических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имена великих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66"/>
        </w:tabs>
        <w:spacing w:before="79" w:line="278" w:lineRule="auto"/>
        <w:ind w:right="411" w:firstLine="707"/>
        <w:rPr>
          <w:sz w:val="28"/>
        </w:rPr>
      </w:pPr>
      <w:r>
        <w:rPr>
          <w:sz w:val="28"/>
        </w:rPr>
        <w:lastRenderedPageBreak/>
        <w:t>характеризовать значение тематической картины XIX века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 образа народа, в становлении национального самосознания и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71"/>
        </w:tabs>
        <w:ind w:left="1670" w:hanging="281"/>
        <w:rPr>
          <w:sz w:val="28"/>
        </w:rPr>
      </w:pPr>
      <w:r>
        <w:rPr>
          <w:sz w:val="28"/>
        </w:rPr>
        <w:t>называть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имена</w:t>
      </w:r>
      <w:r>
        <w:rPr>
          <w:spacing w:val="11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1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1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14"/>
          <w:sz w:val="28"/>
        </w:rPr>
        <w:t xml:space="preserve"> </w:t>
      </w:r>
      <w:r>
        <w:rPr>
          <w:sz w:val="28"/>
        </w:rPr>
        <w:t>объединения</w:t>
      </w:r>
    </w:p>
    <w:p w:rsidR="004E7696" w:rsidRDefault="00C27CE0">
      <w:pPr>
        <w:pStyle w:val="a3"/>
        <w:spacing w:before="43"/>
        <w:ind w:firstLine="0"/>
      </w:pPr>
      <w:r>
        <w:t>«Мир</w:t>
      </w:r>
      <w:r>
        <w:rPr>
          <w:spacing w:val="-6"/>
        </w:rPr>
        <w:t xml:space="preserve"> </w:t>
      </w:r>
      <w:r>
        <w:t>искусства»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произведения;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66"/>
        </w:tabs>
        <w:spacing w:before="47" w:line="278" w:lineRule="auto"/>
        <w:ind w:right="414" w:firstLine="707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на выбранный исторический сюжет;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05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 на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69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5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представлениям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великих,</w:t>
      </w:r>
      <w:r>
        <w:rPr>
          <w:spacing w:val="1"/>
          <w:sz w:val="28"/>
        </w:rPr>
        <w:t xml:space="preserve"> </w:t>
      </w:r>
      <w:r>
        <w:rPr>
          <w:sz w:val="28"/>
        </w:rPr>
        <w:t>вечных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 из Библии, об их мировоззренческом и нравственном 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17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творивших на библейские темы;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47"/>
        </w:tabs>
        <w:spacing w:line="278" w:lineRule="auto"/>
        <w:ind w:right="414" w:firstLine="707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библейские темы;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монументальных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71"/>
        </w:tabs>
        <w:spacing w:before="42" w:line="278" w:lineRule="auto"/>
        <w:ind w:right="404" w:firstLine="707"/>
        <w:jc w:val="left"/>
        <w:rPr>
          <w:sz w:val="28"/>
        </w:rPr>
      </w:pPr>
      <w:r>
        <w:rPr>
          <w:sz w:val="28"/>
        </w:rPr>
        <w:t>рассуждать</w:t>
      </w:r>
      <w:r>
        <w:rPr>
          <w:spacing w:val="42"/>
          <w:sz w:val="28"/>
        </w:rPr>
        <w:t xml:space="preserve"> </w:t>
      </w:r>
      <w:r>
        <w:rPr>
          <w:sz w:val="28"/>
        </w:rPr>
        <w:t>об</w:t>
      </w:r>
      <w:r>
        <w:rPr>
          <w:spacing w:val="4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Великой 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805"/>
          <w:tab w:val="left" w:pos="1806"/>
          <w:tab w:val="left" w:pos="3385"/>
          <w:tab w:val="left" w:pos="3857"/>
          <w:tab w:val="left" w:pos="6135"/>
          <w:tab w:val="left" w:pos="7999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выдающиеся</w:t>
      </w:r>
      <w:r>
        <w:rPr>
          <w:sz w:val="28"/>
        </w:rPr>
        <w:tab/>
      </w:r>
      <w:r>
        <w:rPr>
          <w:spacing w:val="-1"/>
          <w:sz w:val="28"/>
        </w:rPr>
        <w:t>монументальные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ансамбли,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войне;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89"/>
          <w:tab w:val="left" w:pos="1690"/>
          <w:tab w:val="left" w:pos="3412"/>
          <w:tab w:val="left" w:pos="4358"/>
          <w:tab w:val="left" w:pos="5267"/>
          <w:tab w:val="left" w:pos="6808"/>
          <w:tab w:val="left" w:pos="8722"/>
        </w:tabs>
        <w:spacing w:line="278" w:lineRule="auto"/>
        <w:ind w:right="408" w:firstLine="707"/>
        <w:jc w:val="left"/>
        <w:rPr>
          <w:sz w:val="28"/>
        </w:rPr>
      </w:pPr>
      <w:r>
        <w:rPr>
          <w:sz w:val="28"/>
        </w:rPr>
        <w:t>творческому</w:t>
      </w:r>
      <w:r>
        <w:rPr>
          <w:sz w:val="28"/>
        </w:rPr>
        <w:tab/>
        <w:t>опыту</w:t>
      </w:r>
      <w:r>
        <w:rPr>
          <w:sz w:val="28"/>
        </w:rPr>
        <w:tab/>
        <w:t>лепки</w:t>
      </w:r>
      <w:r>
        <w:rPr>
          <w:sz w:val="28"/>
        </w:rPr>
        <w:tab/>
        <w:t>памятника,</w:t>
      </w:r>
      <w:r>
        <w:rPr>
          <w:sz w:val="28"/>
        </w:rPr>
        <w:tab/>
        <w:t>посвященного</w:t>
      </w:r>
      <w:r>
        <w:rPr>
          <w:sz w:val="28"/>
        </w:rPr>
        <w:tab/>
        <w:t>значимому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герою;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80"/>
        </w:tabs>
        <w:spacing w:line="276" w:lineRule="auto"/>
        <w:ind w:right="407" w:firstLine="707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художественно-выразительные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1"/>
          <w:sz w:val="28"/>
        </w:rPr>
        <w:t xml:space="preserve"> </w:t>
      </w:r>
      <w:r>
        <w:rPr>
          <w:sz w:val="28"/>
        </w:rPr>
        <w:t>века;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зрительского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37"/>
        <w:ind w:left="1553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09"/>
        </w:tabs>
        <w:spacing w:before="48" w:line="278" w:lineRule="auto"/>
        <w:ind w:right="412" w:firstLine="707"/>
        <w:jc w:val="left"/>
        <w:rPr>
          <w:sz w:val="28"/>
        </w:rPr>
      </w:pPr>
      <w:r>
        <w:rPr>
          <w:sz w:val="28"/>
        </w:rPr>
        <w:t>представлениям</w:t>
      </w:r>
      <w:r>
        <w:rPr>
          <w:spacing w:val="49"/>
          <w:sz w:val="28"/>
        </w:rPr>
        <w:t xml:space="preserve"> </w:t>
      </w:r>
      <w:r>
        <w:rPr>
          <w:sz w:val="28"/>
        </w:rPr>
        <w:t>об</w:t>
      </w:r>
      <w:r>
        <w:rPr>
          <w:spacing w:val="52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52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48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книг.</w:t>
      </w:r>
      <w:r>
        <w:rPr>
          <w:spacing w:val="-2"/>
          <w:sz w:val="28"/>
        </w:rPr>
        <w:t xml:space="preserve"> </w:t>
      </w:r>
      <w:r>
        <w:rPr>
          <w:sz w:val="28"/>
        </w:rPr>
        <w:t>И.Я.</w:t>
      </w:r>
      <w:r>
        <w:rPr>
          <w:spacing w:val="-3"/>
          <w:sz w:val="28"/>
        </w:rPr>
        <w:t xml:space="preserve"> </w:t>
      </w:r>
      <w:r>
        <w:rPr>
          <w:sz w:val="28"/>
        </w:rPr>
        <w:t>Билибин.</w:t>
      </w:r>
      <w:r>
        <w:rPr>
          <w:spacing w:val="-2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Милашевский.</w:t>
      </w:r>
      <w:r>
        <w:rPr>
          <w:spacing w:val="-2"/>
          <w:sz w:val="28"/>
        </w:rPr>
        <w:t xml:space="preserve"> </w:t>
      </w:r>
      <w:r>
        <w:rPr>
          <w:sz w:val="28"/>
        </w:rPr>
        <w:t>В.А.</w:t>
      </w:r>
      <w:r>
        <w:rPr>
          <w:spacing w:val="-2"/>
          <w:sz w:val="28"/>
        </w:rPr>
        <w:t xml:space="preserve"> </w:t>
      </w:r>
      <w:r>
        <w:rPr>
          <w:sz w:val="28"/>
        </w:rPr>
        <w:t>Фаворский;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42"/>
          <w:tab w:val="left" w:pos="1743"/>
          <w:tab w:val="left" w:pos="2740"/>
          <w:tab w:val="left" w:pos="5078"/>
          <w:tab w:val="left" w:pos="7473"/>
          <w:tab w:val="left" w:pos="7881"/>
          <w:tab w:val="left" w:pos="9174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опыту</w:t>
      </w:r>
      <w:r>
        <w:rPr>
          <w:sz w:val="28"/>
        </w:rPr>
        <w:tab/>
        <w:t>художественного</w:t>
      </w:r>
      <w:r>
        <w:rPr>
          <w:sz w:val="28"/>
        </w:rPr>
        <w:tab/>
        <w:t>иллюстрирования</w:t>
      </w:r>
      <w:r>
        <w:rPr>
          <w:sz w:val="28"/>
        </w:rPr>
        <w:tab/>
        <w:t>и</w:t>
      </w:r>
      <w:r>
        <w:rPr>
          <w:sz w:val="28"/>
        </w:rPr>
        <w:tab/>
        <w:t>навыкам</w:t>
      </w:r>
      <w:r>
        <w:rPr>
          <w:sz w:val="28"/>
        </w:rPr>
        <w:tab/>
      </w:r>
      <w:r>
        <w:rPr>
          <w:spacing w:val="-1"/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57"/>
        </w:tabs>
        <w:spacing w:before="79" w:line="276" w:lineRule="auto"/>
        <w:ind w:right="409" w:firstLine="707"/>
        <w:rPr>
          <w:sz w:val="28"/>
        </w:rPr>
      </w:pPr>
      <w:r>
        <w:rPr>
          <w:sz w:val="28"/>
        </w:rPr>
        <w:lastRenderedPageBreak/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 героев, характер построек и помещений, характерные детали быта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28"/>
          <w:tab w:val="left" w:pos="1729"/>
          <w:tab w:val="left" w:pos="3901"/>
          <w:tab w:val="left" w:pos="4430"/>
          <w:tab w:val="left" w:pos="6930"/>
          <w:tab w:val="left" w:pos="7906"/>
        </w:tabs>
        <w:spacing w:line="278" w:lineRule="auto"/>
        <w:ind w:right="411" w:firstLine="707"/>
        <w:jc w:val="left"/>
        <w:rPr>
          <w:sz w:val="28"/>
        </w:rPr>
      </w:pPr>
      <w:r>
        <w:rPr>
          <w:sz w:val="28"/>
        </w:rPr>
        <w:t>представлениям</w:t>
      </w:r>
      <w:r>
        <w:rPr>
          <w:sz w:val="28"/>
        </w:rPr>
        <w:tab/>
        <w:t>об</w:t>
      </w:r>
      <w:r>
        <w:rPr>
          <w:sz w:val="28"/>
        </w:rPr>
        <w:tab/>
        <w:t>анималистическом</w:t>
      </w:r>
      <w:r>
        <w:rPr>
          <w:sz w:val="28"/>
        </w:rPr>
        <w:tab/>
        <w:t>жанре</w:t>
      </w:r>
      <w:r>
        <w:rPr>
          <w:sz w:val="28"/>
        </w:rPr>
        <w:tab/>
        <w:t>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творчестве художников-анималистов;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45"/>
        </w:tabs>
        <w:spacing w:line="276" w:lineRule="auto"/>
        <w:ind w:right="408" w:firstLine="707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7"/>
          <w:sz w:val="28"/>
        </w:rPr>
        <w:t xml:space="preserve"> </w:t>
      </w:r>
      <w:r>
        <w:rPr>
          <w:sz w:val="28"/>
        </w:rPr>
        <w:t>этапы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архитектуры и дизайна;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16"/>
          <w:tab w:val="left" w:pos="1717"/>
          <w:tab w:val="left" w:pos="3515"/>
          <w:tab w:val="left" w:pos="4559"/>
          <w:tab w:val="left" w:pos="4940"/>
          <w:tab w:val="left" w:pos="6782"/>
          <w:tab w:val="left" w:pos="7145"/>
          <w:tab w:val="left" w:pos="9349"/>
        </w:tabs>
        <w:spacing w:line="278" w:lineRule="auto"/>
        <w:ind w:right="410" w:firstLine="70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объект</w:t>
      </w:r>
      <w:r>
        <w:rPr>
          <w:sz w:val="28"/>
        </w:rPr>
        <w:tab/>
        <w:t>и</w:t>
      </w:r>
      <w:r>
        <w:rPr>
          <w:sz w:val="28"/>
        </w:rPr>
        <w:tab/>
        <w:t>пространство</w:t>
      </w:r>
      <w:r>
        <w:rPr>
          <w:sz w:val="28"/>
        </w:rPr>
        <w:tab/>
        <w:t>в</w:t>
      </w:r>
      <w:r>
        <w:rPr>
          <w:sz w:val="28"/>
        </w:rPr>
        <w:tab/>
        <w:t>конструктивных</w:t>
      </w:r>
      <w:r>
        <w:rPr>
          <w:sz w:val="28"/>
        </w:rPr>
        <w:tab/>
      </w:r>
      <w:r>
        <w:rPr>
          <w:spacing w:val="-2"/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здании;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47"/>
        </w:tabs>
        <w:spacing w:before="41" w:line="278" w:lineRule="auto"/>
        <w:ind w:right="410" w:firstLine="707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вещи,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и материал;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28"/>
          <w:tab w:val="left" w:pos="1729"/>
          <w:tab w:val="left" w:pos="2675"/>
          <w:tab w:val="left" w:pos="3668"/>
          <w:tab w:val="left" w:pos="5662"/>
          <w:tab w:val="left" w:pos="6054"/>
          <w:tab w:val="left" w:pos="7878"/>
          <w:tab w:val="left" w:pos="8405"/>
        </w:tabs>
        <w:spacing w:line="276" w:lineRule="auto"/>
        <w:ind w:right="412" w:firstLine="707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общее</w:t>
      </w:r>
      <w:r>
        <w:rPr>
          <w:sz w:val="28"/>
        </w:rPr>
        <w:tab/>
        <w:t>представление</w:t>
      </w:r>
      <w:r>
        <w:rPr>
          <w:sz w:val="28"/>
        </w:rPr>
        <w:tab/>
        <w:t>и</w:t>
      </w:r>
      <w:r>
        <w:rPr>
          <w:sz w:val="28"/>
        </w:rPr>
        <w:tab/>
        <w:t>рассказывать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1"/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архитектурно-художественных стилей разных эпох;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790"/>
          <w:tab w:val="left" w:pos="1791"/>
          <w:tab w:val="left" w:pos="3238"/>
          <w:tab w:val="left" w:pos="4809"/>
          <w:tab w:val="left" w:pos="5267"/>
          <w:tab w:val="left" w:pos="7116"/>
          <w:tab w:val="left" w:pos="8481"/>
        </w:tabs>
        <w:spacing w:line="278" w:lineRule="auto"/>
        <w:ind w:right="411" w:firstLine="707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тенденции</w:t>
      </w:r>
      <w:r>
        <w:rPr>
          <w:sz w:val="28"/>
        </w:rPr>
        <w:tab/>
        <w:t>и</w:t>
      </w:r>
      <w:r>
        <w:rPr>
          <w:sz w:val="28"/>
        </w:rPr>
        <w:tab/>
        <w:t>перспективы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образно-стилевой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87"/>
        </w:tabs>
        <w:spacing w:before="42" w:line="276" w:lineRule="auto"/>
        <w:ind w:right="411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малые</w:t>
      </w:r>
      <w:r>
        <w:rPr>
          <w:spacing w:val="31"/>
          <w:sz w:val="28"/>
        </w:rPr>
        <w:t xml:space="preserve"> </w:t>
      </w:r>
      <w:r>
        <w:rPr>
          <w:sz w:val="28"/>
        </w:rPr>
        <w:t>формы</w:t>
      </w:r>
      <w:r>
        <w:rPr>
          <w:spacing w:val="29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городской среды;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628"/>
        </w:tabs>
        <w:spacing w:before="1" w:line="276" w:lineRule="auto"/>
        <w:ind w:right="410" w:firstLine="707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9"/>
          <w:sz w:val="28"/>
        </w:rPr>
        <w:t xml:space="preserve"> </w:t>
      </w:r>
      <w:r>
        <w:rPr>
          <w:sz w:val="28"/>
        </w:rPr>
        <w:t>плоскостную  композицию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взгляде на них сверху;</w:t>
      </w:r>
    </w:p>
    <w:p w:rsidR="004E7696" w:rsidRDefault="00C27CE0" w:rsidP="002D3271">
      <w:pPr>
        <w:pStyle w:val="a4"/>
        <w:numPr>
          <w:ilvl w:val="1"/>
          <w:numId w:val="177"/>
        </w:numPr>
        <w:tabs>
          <w:tab w:val="left" w:pos="1556"/>
        </w:tabs>
        <w:spacing w:line="321" w:lineRule="exact"/>
        <w:ind w:left="1555" w:hanging="16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 как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 объемов,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</w:p>
    <w:p w:rsidR="004E7696" w:rsidRDefault="00C27CE0" w:rsidP="002D3271">
      <w:pPr>
        <w:pStyle w:val="a4"/>
        <w:numPr>
          <w:ilvl w:val="0"/>
          <w:numId w:val="169"/>
        </w:numPr>
        <w:tabs>
          <w:tab w:val="left" w:pos="894"/>
        </w:tabs>
        <w:spacing w:before="50"/>
        <w:jc w:val="left"/>
        <w:rPr>
          <w:sz w:val="28"/>
        </w:rPr>
      </w:pPr>
      <w:r>
        <w:rPr>
          <w:sz w:val="28"/>
        </w:rPr>
        <w:t>вертикаль,</w:t>
      </w:r>
      <w:r>
        <w:rPr>
          <w:spacing w:val="-3"/>
          <w:sz w:val="28"/>
        </w:rPr>
        <w:t xml:space="preserve"> </w:t>
      </w:r>
      <w:r>
        <w:rPr>
          <w:sz w:val="28"/>
        </w:rPr>
        <w:t>круг –</w:t>
      </w:r>
      <w:r>
        <w:rPr>
          <w:spacing w:val="-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2"/>
          <w:sz w:val="28"/>
        </w:rPr>
        <w:t xml:space="preserve"> </w:t>
      </w:r>
      <w:r>
        <w:rPr>
          <w:sz w:val="28"/>
        </w:rPr>
        <w:t>шар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д.;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849"/>
        </w:tabs>
        <w:spacing w:before="47" w:line="276" w:lineRule="auto"/>
        <w:ind w:right="411" w:firstLine="707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доминантный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767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0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создавать практические творческие композиции в технике коллажа,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дизайн-проектов;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66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архитектурно-дизайнерского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66"/>
        </w:tabs>
        <w:spacing w:line="278" w:lineRule="auto"/>
        <w:ind w:right="405" w:firstLine="707"/>
        <w:rPr>
          <w:sz w:val="28"/>
        </w:rPr>
      </w:pPr>
      <w:r>
        <w:rPr>
          <w:sz w:val="28"/>
        </w:rPr>
        <w:t>приобретать общее представление о традициях ландшафтно-парковой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садово-паркового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8"/>
        </w:tabs>
        <w:spacing w:before="41"/>
        <w:ind w:left="1558" w:hanging="168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"/>
          <w:sz w:val="28"/>
        </w:rPr>
        <w:t xml:space="preserve"> </w:t>
      </w:r>
      <w:r>
        <w:rPr>
          <w:sz w:val="28"/>
        </w:rPr>
        <w:t>усадебной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XVIII</w:t>
      </w:r>
    </w:p>
    <w:p w:rsidR="004E7696" w:rsidRDefault="00C27CE0" w:rsidP="002D3271">
      <w:pPr>
        <w:pStyle w:val="a4"/>
        <w:numPr>
          <w:ilvl w:val="0"/>
          <w:numId w:val="169"/>
        </w:numPr>
        <w:tabs>
          <w:tab w:val="left" w:pos="894"/>
        </w:tabs>
        <w:spacing w:before="48"/>
        <w:rPr>
          <w:sz w:val="28"/>
        </w:rPr>
      </w:pP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веков;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spacing w:before="79"/>
        <w:ind w:left="1553" w:hanging="164"/>
        <w:jc w:val="left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флористики;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костюма;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61"/>
        </w:tabs>
        <w:spacing w:before="48" w:line="276" w:lineRule="auto"/>
        <w:ind w:right="407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смысл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композиционно-конструктивных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63"/>
        </w:tabs>
        <w:spacing w:before="1" w:line="276" w:lineRule="auto"/>
        <w:ind w:right="408" w:firstLine="707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объемно-пространственной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букета 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-3"/>
          <w:sz w:val="28"/>
        </w:rPr>
        <w:t xml:space="preserve"> </w:t>
      </w:r>
      <w:r>
        <w:rPr>
          <w:sz w:val="28"/>
        </w:rPr>
        <w:t>икэбаны;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18"/>
        </w:tabs>
        <w:spacing w:line="276" w:lineRule="auto"/>
        <w:ind w:right="407" w:firstLine="707"/>
        <w:jc w:val="left"/>
        <w:rPr>
          <w:sz w:val="28"/>
        </w:rPr>
      </w:pPr>
      <w:r>
        <w:rPr>
          <w:sz w:val="28"/>
        </w:rPr>
        <w:t>отражать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эскизном</w:t>
      </w:r>
      <w:r>
        <w:rPr>
          <w:spacing w:val="59"/>
          <w:sz w:val="28"/>
        </w:rPr>
        <w:t xml:space="preserve"> </w:t>
      </w:r>
      <w:r>
        <w:rPr>
          <w:sz w:val="28"/>
        </w:rPr>
        <w:t>проекте</w:t>
      </w:r>
      <w:r>
        <w:rPr>
          <w:spacing w:val="62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62"/>
          <w:sz w:val="28"/>
        </w:rPr>
        <w:t xml:space="preserve"> </w:t>
      </w:r>
      <w:r>
        <w:rPr>
          <w:sz w:val="28"/>
        </w:rPr>
        <w:t>сада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образно-архитектурный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замысел;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70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использовать графические навыки и технологии выполнения 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85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узнавать и характеризовать памятники архитектуры Древнего Киева.</w:t>
      </w:r>
      <w:r>
        <w:rPr>
          <w:spacing w:val="1"/>
          <w:sz w:val="28"/>
        </w:rPr>
        <w:t xml:space="preserve"> </w:t>
      </w:r>
      <w:r>
        <w:rPr>
          <w:sz w:val="28"/>
        </w:rPr>
        <w:t>София</w:t>
      </w:r>
      <w:r>
        <w:rPr>
          <w:spacing w:val="-1"/>
          <w:sz w:val="28"/>
        </w:rPr>
        <w:t xml:space="preserve"> </w:t>
      </w:r>
      <w:r>
        <w:rPr>
          <w:sz w:val="28"/>
        </w:rPr>
        <w:t>Киевская. Фрески.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Мозаики;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782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соборов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9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различать и характеризовать особенности древнерусской иконописи.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иконы</w:t>
      </w:r>
      <w:r>
        <w:rPr>
          <w:spacing w:val="1"/>
          <w:sz w:val="28"/>
        </w:rPr>
        <w:t xml:space="preserve"> </w:t>
      </w:r>
      <w:r>
        <w:rPr>
          <w:sz w:val="28"/>
        </w:rPr>
        <w:t>«Троица»</w:t>
      </w:r>
      <w:r>
        <w:rPr>
          <w:spacing w:val="1"/>
          <w:sz w:val="28"/>
        </w:rPr>
        <w:t xml:space="preserve"> </w:t>
      </w:r>
      <w:r>
        <w:rPr>
          <w:sz w:val="28"/>
        </w:rPr>
        <w:t>Андрея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Руси;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узнавать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шатрового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зодчества;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68"/>
        </w:tabs>
        <w:spacing w:before="47" w:line="276" w:lineRule="auto"/>
        <w:ind w:right="410" w:firstLine="707"/>
        <w:rPr>
          <w:sz w:val="28"/>
        </w:rPr>
      </w:pPr>
      <w:r>
        <w:rPr>
          <w:sz w:val="28"/>
        </w:rPr>
        <w:t>характеризовать особенности церкви Вознесения в селе Коломенском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храма Покрова-на-Рву;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spacing w:before="2"/>
        <w:ind w:left="155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иконописных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XVII</w:t>
      </w:r>
      <w:r>
        <w:rPr>
          <w:spacing w:val="-2"/>
          <w:sz w:val="28"/>
        </w:rPr>
        <w:t xml:space="preserve"> </w:t>
      </w:r>
      <w:r>
        <w:rPr>
          <w:sz w:val="28"/>
        </w:rPr>
        <w:t>веке;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икону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парсуну;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729"/>
        </w:tabs>
        <w:spacing w:before="47" w:line="276" w:lineRule="auto"/>
        <w:ind w:right="411" w:firstLine="70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 разнообразные творческие композиции в материалах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90"/>
        </w:tabs>
        <w:spacing w:before="1"/>
        <w:ind w:left="1589" w:hanging="200"/>
        <w:rPr>
          <w:sz w:val="28"/>
        </w:rPr>
      </w:pPr>
      <w:r>
        <w:rPr>
          <w:sz w:val="28"/>
        </w:rPr>
        <w:t>различать</w:t>
      </w:r>
      <w:r>
        <w:rPr>
          <w:spacing w:val="30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2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2"/>
          <w:sz w:val="28"/>
        </w:rPr>
        <w:t xml:space="preserve"> </w:t>
      </w:r>
      <w:r>
        <w:rPr>
          <w:sz w:val="28"/>
        </w:rPr>
        <w:t>школ</w:t>
      </w:r>
      <w:r>
        <w:rPr>
          <w:spacing w:val="3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31"/>
          <w:sz w:val="28"/>
        </w:rPr>
        <w:t xml:space="preserve"> </w:t>
      </w:r>
      <w:r>
        <w:rPr>
          <w:sz w:val="28"/>
        </w:rPr>
        <w:t>Древней</w:t>
      </w:r>
    </w:p>
    <w:p w:rsidR="004E7696" w:rsidRDefault="00C27CE0">
      <w:pPr>
        <w:pStyle w:val="a3"/>
        <w:spacing w:before="47"/>
        <w:ind w:firstLine="0"/>
        <w:jc w:val="left"/>
      </w:pPr>
      <w:r>
        <w:t>Руси;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94"/>
          <w:tab w:val="left" w:pos="1695"/>
          <w:tab w:val="left" w:pos="3052"/>
          <w:tab w:val="left" w:pos="3388"/>
          <w:tab w:val="left" w:pos="4460"/>
          <w:tab w:val="left" w:pos="4820"/>
          <w:tab w:val="left" w:pos="5321"/>
          <w:tab w:val="left" w:pos="7177"/>
          <w:tab w:val="left" w:pos="9186"/>
        </w:tabs>
        <w:spacing w:before="50"/>
        <w:ind w:left="1694" w:hanging="305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с</w:t>
      </w:r>
      <w:r>
        <w:rPr>
          <w:sz w:val="28"/>
        </w:rPr>
        <w:tab/>
        <w:t>натуры</w:t>
      </w:r>
      <w:r>
        <w:rPr>
          <w:sz w:val="28"/>
        </w:rPr>
        <w:tab/>
        <w:t>и</w:t>
      </w:r>
      <w:r>
        <w:rPr>
          <w:sz w:val="28"/>
        </w:rPr>
        <w:tab/>
        <w:t>по</w:t>
      </w:r>
      <w:r>
        <w:rPr>
          <w:sz w:val="28"/>
        </w:rPr>
        <w:tab/>
        <w:t>воображению</w:t>
      </w:r>
      <w:r>
        <w:rPr>
          <w:sz w:val="28"/>
        </w:rPr>
        <w:tab/>
        <w:t>архитектурные</w:t>
      </w:r>
      <w:r>
        <w:rPr>
          <w:sz w:val="28"/>
        </w:rPr>
        <w:tab/>
        <w:t>образы</w:t>
      </w:r>
    </w:p>
    <w:p w:rsidR="004E7696" w:rsidRDefault="00C27CE0">
      <w:pPr>
        <w:pStyle w:val="a3"/>
        <w:spacing w:before="48"/>
        <w:ind w:firstLine="0"/>
      </w:pPr>
      <w:r>
        <w:t>графическими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710"/>
        </w:tabs>
        <w:spacing w:before="48" w:line="276" w:lineRule="auto"/>
        <w:ind w:right="408" w:firstLine="70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(витраж,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мозаика, роспись, монументальная скульптура); использовать выразительный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при моделировании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архитектурного пространства;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28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1"/>
          <w:sz w:val="28"/>
        </w:rPr>
        <w:t xml:space="preserve"> </w:t>
      </w:r>
      <w:r>
        <w:rPr>
          <w:sz w:val="28"/>
        </w:rPr>
        <w:t>Руси;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704"/>
          <w:tab w:val="left" w:pos="1705"/>
          <w:tab w:val="left" w:pos="3287"/>
          <w:tab w:val="left" w:pos="3649"/>
          <w:tab w:val="left" w:pos="4965"/>
          <w:tab w:val="left" w:pos="7262"/>
          <w:tab w:val="left" w:pos="8263"/>
        </w:tabs>
        <w:spacing w:before="79" w:line="278" w:lineRule="auto"/>
        <w:ind w:right="412" w:firstLine="707"/>
        <w:jc w:val="left"/>
        <w:rPr>
          <w:sz w:val="28"/>
        </w:rPr>
      </w:pPr>
      <w:r>
        <w:rPr>
          <w:sz w:val="28"/>
        </w:rPr>
        <w:lastRenderedPageBreak/>
        <w:t>рассуждать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художественного</w:t>
      </w:r>
      <w:r>
        <w:rPr>
          <w:sz w:val="28"/>
        </w:rPr>
        <w:tab/>
        <w:t>образа</w:t>
      </w:r>
      <w:r>
        <w:rPr>
          <w:sz w:val="28"/>
        </w:rPr>
        <w:tab/>
      </w:r>
      <w:r>
        <w:rPr>
          <w:spacing w:val="-1"/>
          <w:sz w:val="28"/>
        </w:rPr>
        <w:t>древнерусской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54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широком</w:t>
      </w:r>
      <w:r>
        <w:rPr>
          <w:spacing w:val="24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27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архитектуры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XVIII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веков;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83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речи</w:t>
      </w:r>
      <w:r>
        <w:rPr>
          <w:spacing w:val="59"/>
          <w:sz w:val="28"/>
        </w:rPr>
        <w:t xml:space="preserve"> </w:t>
      </w:r>
      <w:r>
        <w:rPr>
          <w:sz w:val="28"/>
        </w:rPr>
        <w:t>новые</w:t>
      </w:r>
      <w:r>
        <w:rPr>
          <w:spacing w:val="59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5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59"/>
          <w:sz w:val="28"/>
        </w:rPr>
        <w:t xml:space="preserve"> </w:t>
      </w:r>
      <w:r>
        <w:rPr>
          <w:sz w:val="28"/>
        </w:rPr>
        <w:t>со</w:t>
      </w:r>
      <w:r>
        <w:rPr>
          <w:spacing w:val="57"/>
          <w:sz w:val="28"/>
        </w:rPr>
        <w:t xml:space="preserve"> </w:t>
      </w:r>
      <w:r>
        <w:rPr>
          <w:sz w:val="28"/>
        </w:rPr>
        <w:t>стилями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архитектуре XVIII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веков;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609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9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5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48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 XVIII века;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барокко;</w:t>
      </w:r>
    </w:p>
    <w:p w:rsidR="004E7696" w:rsidRDefault="00C27CE0" w:rsidP="002D3271">
      <w:pPr>
        <w:pStyle w:val="a4"/>
        <w:numPr>
          <w:ilvl w:val="1"/>
          <w:numId w:val="169"/>
        </w:numPr>
        <w:tabs>
          <w:tab w:val="left" w:pos="1836"/>
          <w:tab w:val="left" w:pos="1837"/>
          <w:tab w:val="left" w:pos="3336"/>
          <w:tab w:val="left" w:pos="5472"/>
          <w:tab w:val="left" w:pos="7159"/>
          <w:tab w:val="left" w:pos="8367"/>
        </w:tabs>
        <w:spacing w:before="43" w:line="276" w:lineRule="auto"/>
        <w:ind w:right="409" w:firstLine="707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разнообразные</w:t>
      </w:r>
      <w:r>
        <w:rPr>
          <w:sz w:val="28"/>
        </w:rPr>
        <w:tab/>
        <w:t>творческие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1"/>
          <w:sz w:val="28"/>
        </w:rPr>
        <w:t>(фантазийные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материале.</w:t>
      </w:r>
    </w:p>
    <w:p w:rsidR="004E7696" w:rsidRDefault="00C27CE0">
      <w:pPr>
        <w:pStyle w:val="1"/>
        <w:spacing w:before="6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66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активно использовать язык изобразительного искусства и 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художественные материалы для освоения содержания различных 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(литературы,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окружающего мира,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др.);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957"/>
        </w:tabs>
        <w:spacing w:before="1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 свою точку зрения в процессе изучения изобразительного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70"/>
        </w:tabs>
        <w:spacing w:line="276" w:lineRule="auto"/>
        <w:ind w:right="403" w:firstLine="707"/>
        <w:rPr>
          <w:i/>
          <w:sz w:val="28"/>
        </w:rPr>
      </w:pPr>
      <w:r>
        <w:rPr>
          <w:i/>
          <w:sz w:val="28"/>
        </w:rPr>
        <w:t>различать и передавать в художественно-творческой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характер, эмоциональное состояние и свое отношение к природе, человеку,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обществу; осознавать общечеловеческие ценности, выраженные в 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633"/>
        </w:tabs>
        <w:spacing w:line="276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стилевых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54"/>
        </w:tabs>
        <w:spacing w:line="321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полиграфии;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674"/>
        </w:tabs>
        <w:spacing w:before="48" w:line="278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полиграфической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продукции: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журналы,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плакаты,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афиши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др.);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659"/>
        </w:tabs>
        <w:spacing w:line="276" w:lineRule="auto"/>
        <w:ind w:right="413" w:firstLine="707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полиграфии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(графическое,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живописное,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компьютерное,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фотографическое);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54"/>
        </w:tabs>
        <w:ind w:left="1553" w:hanging="164"/>
        <w:jc w:val="left"/>
        <w:rPr>
          <w:i/>
          <w:sz w:val="28"/>
        </w:rPr>
      </w:pPr>
      <w:r>
        <w:rPr>
          <w:i/>
          <w:sz w:val="28"/>
        </w:rPr>
        <w:t>проектировать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обложку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рекламы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визитки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др.;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54"/>
        </w:tabs>
        <w:spacing w:before="43"/>
        <w:ind w:left="1553" w:hanging="164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композицию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макета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журнала;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68"/>
        </w:tabs>
        <w:spacing w:before="48" w:line="276" w:lineRule="auto"/>
        <w:ind w:right="404" w:firstLine="707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великих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живописцев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архитекторов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веков;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758"/>
        </w:tabs>
        <w:spacing w:before="1" w:line="276" w:lineRule="auto"/>
        <w:ind w:right="413" w:firstLine="707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русских художников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веков;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642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художников-ваятелей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скульптурные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памятники;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839"/>
        </w:tabs>
        <w:spacing w:before="79" w:line="278" w:lineRule="auto"/>
        <w:ind w:right="410" w:firstLine="707"/>
        <w:rPr>
          <w:i/>
          <w:sz w:val="28"/>
        </w:rPr>
      </w:pPr>
      <w:r>
        <w:rPr>
          <w:i/>
          <w:sz w:val="28"/>
        </w:rPr>
        <w:lastRenderedPageBreak/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«Товарищества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передвижников»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определять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живописи;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85"/>
        </w:tabs>
        <w:spacing w:line="276" w:lineRule="auto"/>
        <w:ind w:right="403" w:firstLine="707"/>
        <w:rPr>
          <w:i/>
          <w:sz w:val="28"/>
        </w:rPr>
      </w:pPr>
      <w:r>
        <w:rPr>
          <w:i/>
          <w:sz w:val="28"/>
        </w:rPr>
        <w:t>называть имена выдающихся русских художников-пейзажистов 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пейзажной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живописи;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827"/>
        </w:tabs>
        <w:spacing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живописи;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82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активно воспринимать произведения искусства и аргументированно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восприятия,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изобразительные метафоры и видеть целостную картину мира, присущую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искусства;</w:t>
      </w:r>
    </w:p>
    <w:p w:rsidR="004E7696" w:rsidRDefault="00C27CE0">
      <w:pPr>
        <w:spacing w:line="278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t>-определять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модерна;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99"/>
        </w:tabs>
        <w:spacing w:line="276" w:lineRule="auto"/>
        <w:ind w:right="407" w:firstLine="707"/>
        <w:rPr>
          <w:i/>
          <w:sz w:val="28"/>
        </w:rPr>
      </w:pPr>
      <w:r>
        <w:rPr>
          <w:i/>
          <w:sz w:val="28"/>
        </w:rPr>
        <w:t>называть имена выдающихся русских художников-ваятелей 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половины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монументальной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скульптуры;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770"/>
        </w:tabs>
        <w:spacing w:line="278" w:lineRule="auto"/>
        <w:ind w:right="408" w:firstLine="707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(фантазийные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конструкции)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материале;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92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узнавать основные художественные направления в искусстве XIX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веков;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78"/>
        </w:tabs>
        <w:spacing w:line="278" w:lineRule="auto"/>
        <w:ind w:right="410" w:firstLine="707"/>
        <w:rPr>
          <w:i/>
          <w:sz w:val="28"/>
        </w:rPr>
      </w:pPr>
      <w:r>
        <w:rPr>
          <w:i/>
          <w:sz w:val="28"/>
        </w:rPr>
        <w:t>узнавать,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стили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европейском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русском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истории культуры;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714"/>
        </w:tabs>
        <w:spacing w:line="276" w:lineRule="auto"/>
        <w:ind w:right="406" w:firstLine="707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обращаясь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образы;</w:t>
      </w:r>
    </w:p>
    <w:p w:rsidR="004E7696" w:rsidRDefault="00C27CE0" w:rsidP="002D3271">
      <w:pPr>
        <w:pStyle w:val="a4"/>
        <w:numPr>
          <w:ilvl w:val="0"/>
          <w:numId w:val="168"/>
        </w:numPr>
        <w:tabs>
          <w:tab w:val="left" w:pos="1578"/>
        </w:tabs>
        <w:ind w:left="1577" w:hanging="188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проекта</w:t>
      </w:r>
    </w:p>
    <w:p w:rsidR="004E7696" w:rsidRDefault="00C27CE0" w:rsidP="002D3271">
      <w:pPr>
        <w:pStyle w:val="a4"/>
        <w:numPr>
          <w:ilvl w:val="0"/>
          <w:numId w:val="167"/>
        </w:numPr>
        <w:tabs>
          <w:tab w:val="left" w:pos="894"/>
        </w:tabs>
        <w:spacing w:before="24"/>
        <w:rPr>
          <w:i/>
          <w:sz w:val="28"/>
        </w:rPr>
      </w:pPr>
      <w:r>
        <w:rPr>
          <w:i/>
          <w:sz w:val="28"/>
        </w:rPr>
        <w:t>создания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композиции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тему;</w:t>
      </w: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692"/>
          <w:tab w:val="left" w:pos="1693"/>
          <w:tab w:val="left" w:pos="3107"/>
          <w:tab w:val="left" w:pos="4052"/>
          <w:tab w:val="left" w:pos="5443"/>
          <w:tab w:val="left" w:pos="5792"/>
          <w:tab w:val="left" w:pos="7610"/>
          <w:tab w:val="left" w:pos="7938"/>
        </w:tabs>
        <w:spacing w:before="48" w:line="278" w:lineRule="auto"/>
        <w:ind w:right="411" w:firstLine="707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z w:val="28"/>
        </w:rPr>
        <w:tab/>
        <w:t>смысл</w:t>
      </w:r>
      <w:r>
        <w:rPr>
          <w:i/>
          <w:sz w:val="28"/>
        </w:rPr>
        <w:tab/>
        <w:t>традиций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новаторства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изобразительном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Модерн. Авангард.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Сюрреализм;</w:t>
      </w: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671"/>
        </w:tabs>
        <w:spacing w:line="276" w:lineRule="auto"/>
        <w:ind w:right="408" w:firstLine="707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модерн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архитектуре.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Ф.О.</w:t>
      </w:r>
      <w:r>
        <w:rPr>
          <w:i/>
          <w:spacing w:val="111"/>
          <w:sz w:val="28"/>
        </w:rPr>
        <w:t xml:space="preserve"> </w:t>
      </w:r>
      <w:r>
        <w:rPr>
          <w:i/>
          <w:sz w:val="28"/>
        </w:rPr>
        <w:t>Шехтель.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Гауди;</w:t>
      </w: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654"/>
        </w:tabs>
        <w:spacing w:line="276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натуры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воображению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архитектурные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графическими материалами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др.;</w:t>
      </w: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659"/>
        </w:tabs>
        <w:spacing w:line="276" w:lineRule="auto"/>
        <w:ind w:right="412" w:firstLine="707"/>
        <w:jc w:val="left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эскизом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монументального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(витраж,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мозаика,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роспись,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монументальная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скульптура);</w:t>
      </w: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932"/>
          <w:tab w:val="left" w:pos="1933"/>
          <w:tab w:val="left" w:pos="4013"/>
          <w:tab w:val="left" w:pos="6351"/>
          <w:tab w:val="left" w:pos="7360"/>
          <w:tab w:val="left" w:pos="8228"/>
        </w:tabs>
        <w:spacing w:line="276" w:lineRule="auto"/>
        <w:ind w:right="408" w:firstLine="707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выразительный</w:t>
      </w:r>
      <w:r>
        <w:rPr>
          <w:i/>
          <w:sz w:val="28"/>
        </w:rPr>
        <w:tab/>
        <w:t>язык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моделировании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архитектурного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пространства;</w:t>
      </w: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554"/>
        </w:tabs>
        <w:spacing w:line="321" w:lineRule="exact"/>
        <w:ind w:left="1553" w:hanging="164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крупнейшие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музеи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России;</w:t>
      </w:r>
    </w:p>
    <w:p w:rsidR="004E7696" w:rsidRDefault="004E7696">
      <w:pPr>
        <w:spacing w:line="321" w:lineRule="exact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67"/>
        </w:numPr>
        <w:tabs>
          <w:tab w:val="left" w:pos="1806"/>
        </w:tabs>
        <w:spacing w:before="79" w:line="278" w:lineRule="auto"/>
        <w:ind w:right="409" w:firstLine="707"/>
        <w:rPr>
          <w:i/>
          <w:sz w:val="28"/>
        </w:rPr>
      </w:pPr>
      <w:r>
        <w:rPr>
          <w:i/>
          <w:sz w:val="28"/>
        </w:rPr>
        <w:lastRenderedPageBreak/>
        <w:t>получать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коллекций крупнейших музеев мира.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ind w:left="2441" w:hanging="1052"/>
      </w:pPr>
      <w:r>
        <w:t>Музыка</w:t>
      </w:r>
    </w:p>
    <w:p w:rsidR="004E7696" w:rsidRDefault="00C27CE0">
      <w:pPr>
        <w:spacing w:before="47" w:line="278" w:lineRule="auto"/>
        <w:ind w:left="1390" w:right="5622"/>
        <w:jc w:val="both"/>
        <w:rPr>
          <w:b/>
          <w:sz w:val="28"/>
        </w:rPr>
      </w:pPr>
      <w:r>
        <w:rPr>
          <w:b/>
          <w:sz w:val="28"/>
        </w:rPr>
        <w:t>Музыка как вид искусства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38"/>
        </w:tabs>
        <w:spacing w:line="276" w:lineRule="auto"/>
        <w:ind w:right="410" w:firstLine="71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осознания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каждого из них (музыки,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1"/>
          <w:sz w:val="28"/>
        </w:rPr>
        <w:t xml:space="preserve"> </w:t>
      </w:r>
      <w:r>
        <w:rPr>
          <w:sz w:val="28"/>
        </w:rPr>
        <w:t>кино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47"/>
        </w:tabs>
        <w:spacing w:line="276" w:lineRule="auto"/>
        <w:ind w:right="407" w:firstLine="71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50"/>
        </w:tabs>
        <w:spacing w:line="278" w:lineRule="auto"/>
        <w:ind w:right="411" w:firstLine="719"/>
        <w:rPr>
          <w:sz w:val="28"/>
        </w:rPr>
      </w:pPr>
      <w:r>
        <w:rPr>
          <w:sz w:val="28"/>
        </w:rPr>
        <w:t>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 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идее,</w:t>
      </w:r>
      <w:r>
        <w:rPr>
          <w:spacing w:val="-1"/>
          <w:sz w:val="28"/>
        </w:rPr>
        <w:t xml:space="preserve"> </w:t>
      </w:r>
      <w:r>
        <w:rPr>
          <w:sz w:val="28"/>
        </w:rPr>
        <w:t>о средствах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формах ее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2"/>
        </w:tabs>
        <w:spacing w:line="276" w:lineRule="auto"/>
        <w:ind w:right="407" w:firstLine="719"/>
        <w:rPr>
          <w:sz w:val="28"/>
        </w:rPr>
      </w:pPr>
      <w:r>
        <w:rPr>
          <w:sz w:val="28"/>
        </w:rPr>
        <w:t>творчески интерпретировать содержание музыкального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26"/>
        </w:tabs>
        <w:spacing w:line="276" w:lineRule="auto"/>
        <w:ind w:right="409" w:firstLine="719"/>
        <w:rPr>
          <w:sz w:val="28"/>
        </w:rPr>
      </w:pPr>
      <w:r>
        <w:rPr>
          <w:sz w:val="28"/>
        </w:rPr>
        <w:t>участвовать в коллективной исполнительской деятельности (пении,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интонировании,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инструментах);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26"/>
        </w:tabs>
        <w:spacing w:line="276" w:lineRule="auto"/>
        <w:ind w:right="406" w:firstLine="719"/>
        <w:rPr>
          <w:sz w:val="28"/>
        </w:rPr>
      </w:pPr>
      <w:r>
        <w:rPr>
          <w:sz w:val="28"/>
        </w:rPr>
        <w:t>передавать свои музыкальные впечатления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4E7696" w:rsidRDefault="00C27CE0">
      <w:pPr>
        <w:pStyle w:val="1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946"/>
          <w:tab w:val="left" w:pos="1947"/>
          <w:tab w:val="left" w:pos="3563"/>
          <w:tab w:val="left" w:pos="4882"/>
          <w:tab w:val="left" w:pos="5481"/>
          <w:tab w:val="left" w:pos="6815"/>
        </w:tabs>
        <w:spacing w:before="32" w:line="276" w:lineRule="auto"/>
        <w:ind w:right="414" w:firstLine="719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умения</w:t>
      </w:r>
      <w:r>
        <w:rPr>
          <w:sz w:val="28"/>
        </w:rPr>
        <w:tab/>
        <w:t>и</w:t>
      </w:r>
      <w:r>
        <w:rPr>
          <w:sz w:val="28"/>
        </w:rPr>
        <w:tab/>
        <w:t>навыки</w:t>
      </w:r>
      <w:r>
        <w:rPr>
          <w:sz w:val="28"/>
        </w:rPr>
        <w:tab/>
        <w:t>музыкально-эстетического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самообразования: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фонотеки,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видеотеки;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838"/>
          <w:tab w:val="left" w:pos="1839"/>
          <w:tab w:val="left" w:pos="3323"/>
          <w:tab w:val="left" w:pos="5000"/>
          <w:tab w:val="left" w:pos="6763"/>
          <w:tab w:val="left" w:pos="8085"/>
          <w:tab w:val="left" w:pos="8490"/>
        </w:tabs>
        <w:spacing w:before="1" w:line="276" w:lineRule="auto"/>
        <w:ind w:right="417" w:firstLine="789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творческую</w:t>
      </w:r>
      <w:r>
        <w:rPr>
          <w:sz w:val="28"/>
        </w:rPr>
        <w:tab/>
        <w:t>инициативу,</w:t>
      </w:r>
      <w:r>
        <w:rPr>
          <w:sz w:val="28"/>
        </w:rPr>
        <w:tab/>
        <w:t>участвуя</w:t>
      </w:r>
      <w:r>
        <w:rPr>
          <w:sz w:val="28"/>
        </w:rPr>
        <w:tab/>
        <w:t>в</w:t>
      </w:r>
      <w:r>
        <w:rPr>
          <w:sz w:val="28"/>
        </w:rPr>
        <w:tab/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класса, школы;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66"/>
        </w:tabs>
        <w:spacing w:line="321" w:lineRule="exact"/>
        <w:ind w:left="1565" w:hanging="164"/>
        <w:jc w:val="left"/>
        <w:rPr>
          <w:sz w:val="28"/>
        </w:rPr>
      </w:pPr>
      <w:r>
        <w:rPr>
          <w:sz w:val="28"/>
        </w:rPr>
        <w:t>импровизировать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пении,</w:t>
      </w:r>
      <w:r>
        <w:rPr>
          <w:spacing w:val="-6"/>
          <w:sz w:val="28"/>
        </w:rPr>
        <w:t xml:space="preserve"> </w:t>
      </w:r>
      <w:r>
        <w:rPr>
          <w:sz w:val="28"/>
        </w:rPr>
        <w:t>игре,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пластике;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42"/>
        </w:tabs>
        <w:spacing w:before="48" w:line="278" w:lineRule="auto"/>
        <w:ind w:right="411" w:firstLine="71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их восприятии</w:t>
      </w:r>
      <w:r>
        <w:rPr>
          <w:spacing w:val="-4"/>
          <w:sz w:val="28"/>
        </w:rPr>
        <w:t xml:space="preserve"> </w:t>
      </w:r>
      <w:r>
        <w:rPr>
          <w:sz w:val="28"/>
        </w:rPr>
        <w:t>и исполнении.</w:t>
      </w:r>
    </w:p>
    <w:p w:rsidR="004E7696" w:rsidRDefault="00C27CE0">
      <w:pPr>
        <w:pStyle w:val="1"/>
        <w:spacing w:line="276" w:lineRule="auto"/>
        <w:ind w:left="1402" w:right="2582"/>
        <w:jc w:val="left"/>
      </w:pPr>
      <w:r>
        <w:t>Музыкальный образ и музыкальная драматургия.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61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понимать жизненно-образное содержание музыкальных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9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иметь представление о приемах взаимодействия и развития 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сочинений;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74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22"/>
        </w:tabs>
        <w:spacing w:before="79" w:line="276" w:lineRule="auto"/>
        <w:ind w:right="406" w:firstLine="707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произведений к соответствующему жанру и стилю — 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народная, религиозная, современная;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71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классического репертуара, современных авторов), напевание запомнившихся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7"/>
        </w:tabs>
        <w:spacing w:before="1" w:line="276" w:lineRule="auto"/>
        <w:ind w:right="414" w:firstLine="707"/>
        <w:rPr>
          <w:sz w:val="28"/>
        </w:rPr>
      </w:pPr>
      <w:r>
        <w:rPr>
          <w:sz w:val="28"/>
        </w:rPr>
        <w:t>анализировать различные трактовки одного и того же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композитора;</w:t>
      </w:r>
    </w:p>
    <w:p w:rsidR="004E7696" w:rsidRDefault="00C27CE0">
      <w:pPr>
        <w:pStyle w:val="1"/>
        <w:spacing w:before="6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4"/>
        </w:tabs>
        <w:spacing w:before="42" w:line="276" w:lineRule="auto"/>
        <w:ind w:right="410" w:firstLine="707"/>
        <w:rPr>
          <w:sz w:val="28"/>
        </w:rPr>
      </w:pPr>
      <w:r>
        <w:rPr>
          <w:sz w:val="28"/>
        </w:rPr>
        <w:t>различать простые и сложные жанры вокальной, инструментальной,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659"/>
        </w:tabs>
        <w:spacing w:before="2"/>
        <w:ind w:left="1658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музыкально-творческую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17"/>
        </w:tabs>
        <w:spacing w:before="48" w:line="276" w:lineRule="auto"/>
        <w:ind w:right="407" w:firstLine="813"/>
        <w:rPr>
          <w:sz w:val="28"/>
        </w:rPr>
      </w:pPr>
      <w:r>
        <w:rPr>
          <w:sz w:val="28"/>
        </w:rPr>
        <w:t>раскрывать образный строй музыкальных произведений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50"/>
        </w:tabs>
        <w:spacing w:line="278" w:lineRule="auto"/>
        <w:ind w:right="404" w:firstLine="81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проектов);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659"/>
        </w:tabs>
        <w:spacing w:line="317" w:lineRule="exact"/>
        <w:ind w:left="1658"/>
        <w:rPr>
          <w:sz w:val="28"/>
        </w:rPr>
      </w:pPr>
      <w:r>
        <w:rPr>
          <w:sz w:val="28"/>
        </w:rPr>
        <w:t>совершенствовать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 самообразования.</w:t>
      </w:r>
    </w:p>
    <w:p w:rsidR="004E7696" w:rsidRDefault="00C27CE0">
      <w:pPr>
        <w:pStyle w:val="1"/>
        <w:spacing w:before="51" w:line="276" w:lineRule="auto"/>
        <w:ind w:left="682" w:right="409" w:firstLine="813"/>
      </w:pPr>
      <w:r>
        <w:t>Классика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инновации.</w:t>
      </w:r>
    </w:p>
    <w:p w:rsidR="004E7696" w:rsidRDefault="00C27CE0">
      <w:pPr>
        <w:spacing w:before="1"/>
        <w:ind w:left="1495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98"/>
        </w:tabs>
        <w:spacing w:before="43" w:line="276" w:lineRule="auto"/>
        <w:ind w:right="409" w:firstLine="813"/>
        <w:rPr>
          <w:sz w:val="28"/>
        </w:rPr>
      </w:pP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отношение к искусству;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17"/>
        </w:tabs>
        <w:spacing w:before="1" w:line="276" w:lineRule="auto"/>
        <w:ind w:right="405" w:firstLine="813"/>
        <w:rPr>
          <w:sz w:val="28"/>
        </w:rPr>
      </w:pPr>
      <w:r>
        <w:rPr>
          <w:sz w:val="28"/>
        </w:rPr>
        <w:t>понимать специфику музыки и выявлять родство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695"/>
        </w:tabs>
        <w:spacing w:line="276" w:lineRule="auto"/>
        <w:ind w:right="409" w:firstLine="813"/>
        <w:rPr>
          <w:sz w:val="28"/>
        </w:rPr>
      </w:pPr>
      <w:r>
        <w:rPr>
          <w:sz w:val="28"/>
        </w:rPr>
        <w:t>выражать эмоциональное содержание музыкальных произведений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666"/>
        </w:tabs>
        <w:spacing w:line="276" w:lineRule="auto"/>
        <w:ind w:right="412" w:firstLine="813"/>
        <w:rPr>
          <w:sz w:val="28"/>
        </w:rPr>
      </w:pPr>
      <w:r>
        <w:rPr>
          <w:sz w:val="28"/>
        </w:rPr>
        <w:t>раскрывать образное содержание музыкальных произведений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форм, жанров и стилей; высказывать суждение об основной идее и форме ее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688"/>
        </w:tabs>
        <w:spacing w:line="276" w:lineRule="auto"/>
        <w:ind w:right="411" w:firstLine="813"/>
        <w:rPr>
          <w:sz w:val="28"/>
        </w:rPr>
      </w:pPr>
      <w:r>
        <w:rPr>
          <w:sz w:val="28"/>
        </w:rPr>
        <w:t>понимать специфику и особенности музыкального языка, 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содержание музыкального произведения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37"/>
        </w:tabs>
        <w:spacing w:line="276" w:lineRule="auto"/>
        <w:ind w:right="402" w:firstLine="81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направленности, участвуя в творческих проектах,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50"/>
        </w:tabs>
        <w:spacing w:before="79" w:line="276" w:lineRule="auto"/>
        <w:ind w:right="407" w:firstLine="813"/>
        <w:rPr>
          <w:sz w:val="28"/>
        </w:rPr>
      </w:pPr>
      <w:r>
        <w:rPr>
          <w:sz w:val="28"/>
        </w:rPr>
        <w:lastRenderedPageBreak/>
        <w:t>разбираться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культуры, владеть специальной терминологией, называть 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центры мирового значения (театры оперы и балета, концертные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залы,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музеи);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30"/>
        </w:tabs>
        <w:spacing w:before="1" w:line="276" w:lineRule="auto"/>
        <w:ind w:right="408" w:firstLine="81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80"/>
        </w:tabs>
        <w:spacing w:line="276" w:lineRule="auto"/>
        <w:ind w:right="403" w:firstLine="81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расширения опыта творческой деятельности в процессе поиска информации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Интернет.</w:t>
      </w:r>
    </w:p>
    <w:p w:rsidR="004E7696" w:rsidRDefault="00C27CE0">
      <w:pPr>
        <w:pStyle w:val="1"/>
        <w:ind w:left="1495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  <w:r>
        <w:rPr>
          <w:b w:val="0"/>
        </w:rPr>
        <w:t>: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85"/>
        </w:tabs>
        <w:spacing w:before="50" w:line="276" w:lineRule="auto"/>
        <w:ind w:right="410" w:firstLine="851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триединстве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(композитор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 —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слушатель);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19"/>
        </w:tabs>
        <w:spacing w:line="276" w:lineRule="auto"/>
        <w:ind w:right="408" w:firstLine="851"/>
        <w:rPr>
          <w:sz w:val="28"/>
        </w:rPr>
      </w:pPr>
      <w:r>
        <w:rPr>
          <w:sz w:val="28"/>
        </w:rPr>
        <w:t>знать основные жанры народной, профессиональной, религиозной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712"/>
        </w:tabs>
        <w:spacing w:line="276" w:lineRule="auto"/>
        <w:ind w:right="403" w:firstLine="851"/>
        <w:rPr>
          <w:sz w:val="28"/>
        </w:rPr>
      </w:pPr>
      <w:r>
        <w:rPr>
          <w:sz w:val="28"/>
        </w:rPr>
        <w:t>понимать особенности претворения вечных тем искусства и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(опере,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балете,</w:t>
      </w:r>
      <w:r>
        <w:rPr>
          <w:spacing w:val="71"/>
          <w:sz w:val="28"/>
        </w:rPr>
        <w:t xml:space="preserve"> </w:t>
      </w:r>
      <w:r>
        <w:rPr>
          <w:sz w:val="28"/>
        </w:rPr>
        <w:t>мюзикле,</w:t>
      </w:r>
      <w:r>
        <w:rPr>
          <w:spacing w:val="71"/>
          <w:sz w:val="28"/>
        </w:rPr>
        <w:t xml:space="preserve"> </w:t>
      </w:r>
      <w:r>
        <w:rPr>
          <w:sz w:val="28"/>
        </w:rPr>
        <w:t>рок-опере,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симфонии, инструментальном концерте, сюите, кантате, оратории, мессе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27"/>
        </w:tabs>
        <w:spacing w:line="276" w:lineRule="auto"/>
        <w:ind w:right="409" w:firstLine="851"/>
        <w:rPr>
          <w:sz w:val="28"/>
        </w:rPr>
      </w:pPr>
      <w:r>
        <w:rPr>
          <w:sz w:val="28"/>
        </w:rPr>
        <w:t>эмоционально-образно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и стилей;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2125"/>
        </w:tabs>
        <w:spacing w:line="276" w:lineRule="auto"/>
        <w:ind w:right="406" w:firstLine="851"/>
        <w:rPr>
          <w:sz w:val="28"/>
        </w:rPr>
      </w:pP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как средстве</w:t>
      </w:r>
      <w:r>
        <w:rPr>
          <w:spacing w:val="-2"/>
          <w:sz w:val="28"/>
        </w:rPr>
        <w:t xml:space="preserve"> </w:t>
      </w:r>
      <w:r>
        <w:rPr>
          <w:sz w:val="28"/>
        </w:rPr>
        <w:t>фиксации 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2017"/>
        </w:tabs>
        <w:spacing w:line="278" w:lineRule="auto"/>
        <w:ind w:right="409" w:firstLine="85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80"/>
        </w:tabs>
        <w:spacing w:line="276" w:lineRule="auto"/>
        <w:ind w:right="405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 музыки 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 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03"/>
        </w:tabs>
        <w:spacing w:line="276" w:lineRule="auto"/>
        <w:ind w:right="410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музицирования, выполнять творческие, задания, участвовать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698"/>
        </w:tabs>
        <w:spacing w:line="321" w:lineRule="exact"/>
        <w:ind w:left="1697"/>
        <w:rPr>
          <w:sz w:val="28"/>
        </w:rPr>
      </w:pPr>
      <w:r>
        <w:rPr>
          <w:sz w:val="28"/>
        </w:rPr>
        <w:t>совершенствовать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самообразования.</w:t>
      </w:r>
    </w:p>
    <w:p w:rsidR="004E7696" w:rsidRDefault="004E7696">
      <w:pPr>
        <w:pStyle w:val="a3"/>
        <w:spacing w:before="4"/>
        <w:ind w:left="0" w:firstLine="0"/>
        <w:jc w:val="left"/>
        <w:rPr>
          <w:sz w:val="36"/>
        </w:rPr>
      </w:pPr>
    </w:p>
    <w:p w:rsidR="004E7696" w:rsidRDefault="00C27CE0">
      <w:pPr>
        <w:pStyle w:val="1"/>
        <w:ind w:left="1239" w:right="964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4E7696" w:rsidRDefault="00C27CE0">
      <w:pPr>
        <w:spacing w:before="48"/>
        <w:ind w:left="1239" w:right="967"/>
        <w:jc w:val="center"/>
        <w:rPr>
          <w:b/>
          <w:sz w:val="28"/>
        </w:rPr>
      </w:pPr>
      <w:r>
        <w:rPr>
          <w:b/>
          <w:sz w:val="28"/>
        </w:rPr>
        <w:t>«ТЕХНОЛОГИЯ»</w:t>
      </w:r>
    </w:p>
    <w:p w:rsidR="004E7696" w:rsidRDefault="004E7696">
      <w:pPr>
        <w:jc w:val="center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9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 «Технология»</w:t>
      </w:r>
      <w:r>
        <w:rPr>
          <w:spacing w:val="-2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33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21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активное использование знаний, полученных при изучении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7"/>
        </w:tabs>
        <w:spacing w:line="278" w:lineRule="auto"/>
        <w:ind w:right="405" w:firstLine="707"/>
        <w:rPr>
          <w:sz w:val="28"/>
        </w:rPr>
      </w:pPr>
      <w:r>
        <w:rPr>
          <w:sz w:val="28"/>
        </w:rPr>
        <w:t>совершенствование умений выполнения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35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научно-технического прогресса;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формирование способности придавать экологическую направленность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любой деятельности, проекту; демонстрировать экологическое мышление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формах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ind w:left="2441" w:hanging="1052"/>
      </w:pPr>
      <w:r>
        <w:t>Технология</w:t>
      </w:r>
    </w:p>
    <w:p w:rsidR="004E7696" w:rsidRDefault="00C27CE0">
      <w:pPr>
        <w:pStyle w:val="a3"/>
        <w:spacing w:before="38" w:line="276" w:lineRule="auto"/>
        <w:ind w:right="41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отражают: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9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осознание роли техники и технологий для прогрессивного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формирование целостного представления о техносфере,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уяснение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98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решения творческих задач, моделирования, конструирования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41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7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формирование умений устанавливать взаимосвязь знаний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914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или 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10"/>
        </w:tabs>
        <w:spacing w:before="79" w:line="278" w:lineRule="auto"/>
        <w:ind w:right="408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их востребованности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рынке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4E7696" w:rsidRDefault="00C27CE0">
      <w:pPr>
        <w:pStyle w:val="1"/>
      </w:pPr>
      <w:r>
        <w:t>В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сфере: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4"/>
        </w:tabs>
        <w:spacing w:before="42" w:line="276" w:lineRule="auto"/>
        <w:ind w:right="445" w:firstLine="707"/>
        <w:rPr>
          <w:sz w:val="28"/>
        </w:rPr>
      </w:pPr>
      <w:r>
        <w:rPr>
          <w:sz w:val="28"/>
        </w:rPr>
        <w:t>осознание роли техники и технологий для прогрессивного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формирование целостного представления о техносфере,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средствах и технологиях создания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336"/>
          <w:tab w:val="left" w:pos="1554"/>
          <w:tab w:val="left" w:pos="3223"/>
          <w:tab w:val="left" w:pos="3514"/>
          <w:tab w:val="left" w:pos="4468"/>
          <w:tab w:val="left" w:pos="4930"/>
          <w:tab w:val="left" w:pos="6068"/>
          <w:tab w:val="left" w:pos="7054"/>
          <w:tab w:val="left" w:pos="7331"/>
          <w:tab w:val="left" w:pos="8471"/>
          <w:tab w:val="left" w:pos="8777"/>
          <w:tab w:val="left" w:pos="9151"/>
        </w:tabs>
        <w:spacing w:line="276" w:lineRule="auto"/>
        <w:ind w:right="452" w:firstLine="707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z w:val="28"/>
        </w:rPr>
        <w:tab/>
      </w:r>
      <w:r>
        <w:rPr>
          <w:sz w:val="28"/>
        </w:rPr>
        <w:tab/>
        <w:t>освоение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основ</w:t>
      </w:r>
      <w:r>
        <w:rPr>
          <w:sz w:val="28"/>
        </w:rPr>
        <w:tab/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z w:val="28"/>
        </w:rPr>
        <w:tab/>
        <w:t>руководством</w:t>
      </w:r>
      <w:r>
        <w:rPr>
          <w:sz w:val="28"/>
        </w:rPr>
        <w:tab/>
        <w:t>учителя;</w:t>
      </w:r>
      <w:r>
        <w:rPr>
          <w:sz w:val="28"/>
        </w:rPr>
        <w:tab/>
        <w:t>объяснение</w:t>
      </w:r>
      <w:r>
        <w:rPr>
          <w:sz w:val="28"/>
        </w:rPr>
        <w:tab/>
        <w:t>явлений,</w:t>
      </w:r>
      <w:r>
        <w:rPr>
          <w:sz w:val="28"/>
        </w:rPr>
        <w:tab/>
        <w:t>процессов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связей,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  <w:tab w:val="left" w:pos="8939"/>
        </w:tabs>
        <w:spacing w:before="1" w:line="276" w:lineRule="auto"/>
        <w:ind w:right="447" w:firstLine="707"/>
        <w:rPr>
          <w:sz w:val="28"/>
        </w:rPr>
      </w:pPr>
      <w:r>
        <w:rPr>
          <w:sz w:val="28"/>
        </w:rPr>
        <w:t>уяснение</w:t>
      </w:r>
      <w:r>
        <w:rPr>
          <w:spacing w:val="8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последствий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 и оборудования, применяемого в технологических процессах;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сырья,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906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дополнительной 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технологической информации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создания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34"/>
        </w:tabs>
        <w:spacing w:before="2" w:line="276" w:lineRule="auto"/>
        <w:ind w:right="444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или процессов, правилами выполнения графической документации,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 методами чтения технической, технологической и инструктивной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2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формирование умений устанавливать взаимосвязь знаний по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предметам для решения прикладных учебных задач;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42"/>
        </w:tabs>
        <w:spacing w:line="321" w:lineRule="exact"/>
        <w:ind w:left="1642" w:hanging="252"/>
        <w:rPr>
          <w:sz w:val="28"/>
        </w:rPr>
      </w:pPr>
      <w:r>
        <w:rPr>
          <w:sz w:val="28"/>
        </w:rPr>
        <w:t>овладение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85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8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5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84"/>
          <w:sz w:val="28"/>
        </w:rPr>
        <w:t xml:space="preserve"> </w:t>
      </w:r>
      <w:r>
        <w:rPr>
          <w:sz w:val="28"/>
        </w:rPr>
        <w:t>и</w:t>
      </w:r>
    </w:p>
    <w:p w:rsidR="004E7696" w:rsidRDefault="004E7696">
      <w:pPr>
        <w:spacing w:line="321" w:lineRule="exact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54" w:firstLine="0"/>
      </w:pPr>
      <w:r>
        <w:lastRenderedPageBreak/>
        <w:t>технико-технологических задач; овладение элементами научной организации</w:t>
      </w:r>
      <w:r>
        <w:rPr>
          <w:spacing w:val="-6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культуре производства.</w:t>
      </w:r>
    </w:p>
    <w:p w:rsidR="004E7696" w:rsidRDefault="00C27CE0">
      <w:pPr>
        <w:pStyle w:val="1"/>
        <w:spacing w:before="5"/>
      </w:pPr>
      <w:r>
        <w:t>В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сфере: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7"/>
        </w:tabs>
        <w:spacing w:before="45" w:line="276" w:lineRule="auto"/>
        <w:ind w:right="448" w:firstLine="707"/>
        <w:rPr>
          <w:sz w:val="28"/>
        </w:rPr>
      </w:pPr>
      <w:r>
        <w:rPr>
          <w:sz w:val="28"/>
        </w:rPr>
        <w:t>планирование технологического процесса и процесса труда;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с учётом характера объекта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материально-энергетических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90"/>
          <w:tab w:val="left" w:pos="1791"/>
          <w:tab w:val="left" w:pos="3322"/>
          <w:tab w:val="left" w:pos="4786"/>
          <w:tab w:val="left" w:pos="8290"/>
          <w:tab w:val="left" w:pos="8745"/>
        </w:tabs>
        <w:spacing w:line="276" w:lineRule="auto"/>
        <w:ind w:right="446" w:firstLine="70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методами</w:t>
      </w:r>
      <w:r>
        <w:rPr>
          <w:sz w:val="28"/>
        </w:rPr>
        <w:tab/>
        <w:t>учебно-исследовательской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решения творческих задач,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916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6"/>
        </w:tabs>
        <w:spacing w:line="276" w:lineRule="auto"/>
        <w:ind w:right="449" w:firstLine="707"/>
        <w:rPr>
          <w:sz w:val="28"/>
        </w:rPr>
      </w:pPr>
      <w:r>
        <w:rPr>
          <w:sz w:val="28"/>
        </w:rPr>
        <w:t>выбор средств и видов представления технической и 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36"/>
        </w:tabs>
        <w:spacing w:before="1" w:line="276" w:lineRule="auto"/>
        <w:ind w:right="452" w:firstLine="707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 критериям и показателям с использованием контрольных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 инструментов; выявление допущенных ошибок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обоснование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276" w:lineRule="auto"/>
        <w:ind w:right="448" w:firstLine="707"/>
        <w:rPr>
          <w:sz w:val="28"/>
        </w:rPr>
      </w:pPr>
      <w:r>
        <w:rPr>
          <w:sz w:val="28"/>
        </w:rPr>
        <w:t>документирование результатов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себестоимости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 прибыли с учётом сложившейся ситуации на рынке товаров 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</w:p>
    <w:p w:rsidR="004E7696" w:rsidRDefault="00C27CE0">
      <w:pPr>
        <w:pStyle w:val="1"/>
        <w:spacing w:before="4"/>
      </w:pPr>
      <w:r>
        <w:t>В</w:t>
      </w:r>
      <w:r>
        <w:rPr>
          <w:spacing w:val="-2"/>
        </w:rPr>
        <w:t xml:space="preserve"> </w:t>
      </w:r>
      <w:r>
        <w:t>мотивационной</w:t>
      </w:r>
      <w:r>
        <w:rPr>
          <w:spacing w:val="-3"/>
        </w:rPr>
        <w:t xml:space="preserve"> </w:t>
      </w:r>
      <w:r>
        <w:t>сфере: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09"/>
        </w:tabs>
        <w:spacing w:before="43" w:line="278" w:lineRule="auto"/>
        <w:ind w:right="454" w:firstLine="707"/>
        <w:rPr>
          <w:sz w:val="28"/>
        </w:rPr>
      </w:pPr>
      <w:r>
        <w:rPr>
          <w:sz w:val="28"/>
        </w:rPr>
        <w:t>оценивание своей способности и готовности к труду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78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оценивание своей способности и готовности к 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52"/>
        </w:tabs>
        <w:spacing w:line="276" w:lineRule="auto"/>
        <w:ind w:right="453" w:firstLine="707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73"/>
        </w:tabs>
        <w:spacing w:line="276" w:lineRule="auto"/>
        <w:ind w:right="450" w:firstLine="707"/>
        <w:rPr>
          <w:sz w:val="28"/>
        </w:rPr>
      </w:pPr>
      <w:r>
        <w:rPr>
          <w:sz w:val="28"/>
        </w:rPr>
        <w:t>выраженная готовность к труду в сфере материального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услуг;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09"/>
        </w:tabs>
        <w:spacing w:before="79" w:line="278" w:lineRule="auto"/>
        <w:ind w:right="449" w:firstLine="707"/>
        <w:jc w:val="left"/>
        <w:rPr>
          <w:sz w:val="28"/>
        </w:rPr>
      </w:pPr>
      <w:r>
        <w:rPr>
          <w:sz w:val="28"/>
        </w:rPr>
        <w:lastRenderedPageBreak/>
        <w:t>согласование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своих</w:t>
      </w:r>
      <w:r>
        <w:rPr>
          <w:spacing w:val="5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познавательно-трудовой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7"/>
        </w:tabs>
        <w:spacing w:before="47" w:line="278" w:lineRule="auto"/>
        <w:ind w:right="454" w:firstLine="70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3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3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39"/>
          <w:sz w:val="28"/>
        </w:rPr>
        <w:t xml:space="preserve"> </w:t>
      </w:r>
      <w:r>
        <w:rPr>
          <w:sz w:val="28"/>
        </w:rPr>
        <w:t>труда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28"/>
        </w:tabs>
        <w:spacing w:line="276" w:lineRule="auto"/>
        <w:ind w:right="449" w:firstLine="707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бережливости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5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труда.</w:t>
      </w:r>
    </w:p>
    <w:p w:rsidR="004E7696" w:rsidRDefault="00C27CE0">
      <w:pPr>
        <w:pStyle w:val="1"/>
        <w:jc w:val="left"/>
      </w:pPr>
      <w:r>
        <w:t>В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сфере: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872"/>
          <w:tab w:val="left" w:pos="1873"/>
          <w:tab w:val="left" w:pos="3874"/>
          <w:tab w:val="left" w:pos="6184"/>
          <w:tab w:val="left" w:pos="7517"/>
          <w:tab w:val="left" w:pos="8345"/>
        </w:tabs>
        <w:spacing w:before="43" w:line="276" w:lineRule="auto"/>
        <w:ind w:right="452" w:firstLine="707"/>
        <w:jc w:val="left"/>
        <w:rPr>
          <w:sz w:val="28"/>
        </w:rPr>
      </w:pPr>
      <w:r>
        <w:rPr>
          <w:sz w:val="28"/>
        </w:rPr>
        <w:t>дизайнерское</w:t>
      </w:r>
      <w:r>
        <w:rPr>
          <w:sz w:val="28"/>
        </w:rPr>
        <w:tab/>
        <w:t>проектирование</w:t>
      </w:r>
      <w:r>
        <w:rPr>
          <w:sz w:val="28"/>
        </w:rPr>
        <w:tab/>
        <w:t>изделия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рациональная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 работ;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13"/>
          <w:tab w:val="left" w:pos="1714"/>
          <w:tab w:val="left" w:pos="3774"/>
          <w:tab w:val="left" w:pos="6080"/>
          <w:tab w:val="left" w:pos="7781"/>
          <w:tab w:val="left" w:pos="8945"/>
          <w:tab w:val="left" w:pos="9842"/>
        </w:tabs>
        <w:spacing w:line="278" w:lineRule="auto"/>
        <w:ind w:right="451" w:firstLine="707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z w:val="28"/>
        </w:rPr>
        <w:tab/>
        <w:t>художественного</w:t>
      </w:r>
      <w:r>
        <w:rPr>
          <w:sz w:val="28"/>
        </w:rPr>
        <w:tab/>
        <w:t>оформления</w:t>
      </w:r>
      <w:r>
        <w:rPr>
          <w:sz w:val="28"/>
        </w:rPr>
        <w:tab/>
        <w:t>объекта</w:t>
      </w:r>
      <w:r>
        <w:rPr>
          <w:sz w:val="28"/>
        </w:rPr>
        <w:tab/>
        <w:t>труда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 работ;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70"/>
        </w:tabs>
        <w:spacing w:line="276" w:lineRule="auto"/>
        <w:ind w:right="453" w:firstLine="707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9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1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26"/>
        </w:tabs>
        <w:spacing w:line="278" w:lineRule="auto"/>
        <w:ind w:right="450" w:firstLine="707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эргономики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66"/>
        </w:tabs>
        <w:spacing w:line="276" w:lineRule="auto"/>
        <w:ind w:right="446" w:firstLine="707"/>
        <w:jc w:val="left"/>
        <w:rPr>
          <w:sz w:val="28"/>
        </w:rPr>
      </w:pPr>
      <w:r>
        <w:rPr>
          <w:sz w:val="28"/>
        </w:rPr>
        <w:t>рациональный</w:t>
      </w:r>
      <w:r>
        <w:rPr>
          <w:spacing w:val="39"/>
          <w:sz w:val="28"/>
        </w:rPr>
        <w:t xml:space="preserve"> </w:t>
      </w:r>
      <w:r>
        <w:rPr>
          <w:sz w:val="28"/>
        </w:rPr>
        <w:t>выбор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40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опрятное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одежды.</w:t>
      </w:r>
    </w:p>
    <w:p w:rsidR="004E7696" w:rsidRDefault="00C27CE0">
      <w:pPr>
        <w:pStyle w:val="1"/>
        <w:jc w:val="left"/>
      </w:pPr>
      <w:r>
        <w:t>В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28"/>
        </w:tabs>
        <w:spacing w:before="36" w:line="276" w:lineRule="auto"/>
        <w:ind w:right="452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18"/>
        </w:tabs>
        <w:spacing w:line="278" w:lineRule="auto"/>
        <w:ind w:right="451" w:firstLine="707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62"/>
          <w:sz w:val="28"/>
        </w:rPr>
        <w:t xml:space="preserve"> </w:t>
      </w:r>
      <w:r>
        <w:rPr>
          <w:sz w:val="28"/>
        </w:rPr>
        <w:t>знаковых</w:t>
      </w:r>
      <w:r>
        <w:rPr>
          <w:spacing w:val="60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кодирования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коммуникации;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7"/>
        </w:tabs>
        <w:spacing w:line="276" w:lineRule="auto"/>
        <w:ind w:right="451" w:firstLine="707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стандартов;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16"/>
        </w:tabs>
        <w:spacing w:line="278" w:lineRule="auto"/>
        <w:ind w:right="453" w:firstLine="707"/>
        <w:jc w:val="left"/>
        <w:rPr>
          <w:sz w:val="28"/>
        </w:rPr>
      </w:pPr>
      <w:r>
        <w:rPr>
          <w:sz w:val="28"/>
        </w:rPr>
        <w:t>публичная</w:t>
      </w:r>
      <w:r>
        <w:rPr>
          <w:spacing w:val="59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5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7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59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60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лейблов;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40"/>
        <w:ind w:left="1553" w:hanging="164"/>
        <w:jc w:val="left"/>
        <w:rPr>
          <w:sz w:val="28"/>
        </w:rPr>
      </w:pPr>
      <w:r>
        <w:rPr>
          <w:sz w:val="28"/>
        </w:rPr>
        <w:t>потребительская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рекламы.</w:t>
      </w:r>
    </w:p>
    <w:p w:rsidR="004E7696" w:rsidRDefault="00C27CE0">
      <w:pPr>
        <w:pStyle w:val="1"/>
        <w:spacing w:before="55"/>
        <w:jc w:val="left"/>
      </w:pPr>
      <w:r>
        <w:t>В</w:t>
      </w:r>
      <w:r>
        <w:rPr>
          <w:spacing w:val="-3"/>
        </w:rPr>
        <w:t xml:space="preserve"> </w:t>
      </w:r>
      <w:r>
        <w:t>физиолого-психологической</w:t>
      </w:r>
      <w:r>
        <w:rPr>
          <w:spacing w:val="-4"/>
        </w:rPr>
        <w:t xml:space="preserve"> </w:t>
      </w:r>
      <w:r>
        <w:t>сфере: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64"/>
        </w:tabs>
        <w:spacing w:before="43" w:line="276" w:lineRule="auto"/>
        <w:ind w:right="444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00"/>
        </w:tabs>
        <w:spacing w:before="1" w:line="276" w:lineRule="auto"/>
        <w:ind w:right="454" w:firstLine="707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29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0"/>
        </w:tabs>
        <w:spacing w:before="79" w:line="278" w:lineRule="auto"/>
        <w:ind w:right="448" w:firstLine="707"/>
        <w:rPr>
          <w:sz w:val="28"/>
        </w:rPr>
      </w:pPr>
      <w:r>
        <w:rPr>
          <w:sz w:val="28"/>
        </w:rPr>
        <w:lastRenderedPageBreak/>
        <w:t>сочетание образного и логического мышления в процессе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pStyle w:val="a3"/>
        <w:spacing w:line="317" w:lineRule="exact"/>
        <w:ind w:left="1390" w:firstLine="0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овладеют: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74"/>
        </w:tabs>
        <w:spacing w:before="47" w:line="276" w:lineRule="auto"/>
        <w:ind w:right="446" w:firstLine="707"/>
        <w:rPr>
          <w:sz w:val="28"/>
        </w:rPr>
      </w:pP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свойствами;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93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профессиональные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7"/>
        </w:tabs>
        <w:spacing w:line="276" w:lineRule="auto"/>
        <w:ind w:right="452" w:firstLine="707"/>
        <w:rPr>
          <w:sz w:val="28"/>
        </w:rPr>
      </w:pPr>
      <w:r>
        <w:rPr>
          <w:sz w:val="28"/>
        </w:rPr>
        <w:t>навыками использования распространенных ручных инструментов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 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4E7696" w:rsidRDefault="00C27CE0">
      <w:pPr>
        <w:pStyle w:val="a3"/>
        <w:spacing w:before="1" w:line="276" w:lineRule="auto"/>
        <w:jc w:val="left"/>
      </w:pPr>
      <w:r>
        <w:t>В</w:t>
      </w:r>
      <w:r>
        <w:rPr>
          <w:spacing w:val="46"/>
        </w:rPr>
        <w:t xml:space="preserve"> </w:t>
      </w:r>
      <w:r>
        <w:t>результате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технологии</w:t>
      </w:r>
      <w:r>
        <w:rPr>
          <w:spacing w:val="47"/>
        </w:rPr>
        <w:t xml:space="preserve"> </w:t>
      </w:r>
      <w:r>
        <w:t>ученик</w:t>
      </w:r>
      <w:r>
        <w:rPr>
          <w:spacing w:val="44"/>
        </w:rPr>
        <w:t xml:space="preserve"> </w:t>
      </w:r>
      <w:r>
        <w:t>независимо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получает возможность:</w:t>
      </w:r>
    </w:p>
    <w:p w:rsidR="004E7696" w:rsidRDefault="00C27CE0">
      <w:pPr>
        <w:pStyle w:val="1"/>
        <w:spacing w:before="6"/>
        <w:jc w:val="left"/>
      </w:pPr>
      <w:r>
        <w:t>познакомиться: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43"/>
        <w:ind w:left="1553" w:hanging="164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характеристиками;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14"/>
        </w:tabs>
        <w:spacing w:before="47" w:line="278" w:lineRule="auto"/>
        <w:ind w:right="450" w:firstLine="707"/>
        <w:rPr>
          <w:sz w:val="28"/>
        </w:rPr>
      </w:pPr>
      <w:r>
        <w:rPr>
          <w:sz w:val="28"/>
        </w:rPr>
        <w:t>с назначением и устройством применяемых ручных 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825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07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созданием изделий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4E7696" w:rsidRDefault="00C27CE0">
      <w:pPr>
        <w:pStyle w:val="1"/>
        <w:spacing w:before="48" w:line="276" w:lineRule="auto"/>
        <w:ind w:left="682" w:right="450" w:firstLine="707"/>
      </w:pPr>
      <w:r>
        <w:t>выполнять по установленным нормативам следующие трудовые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318" w:lineRule="exact"/>
        <w:ind w:left="1553" w:hanging="164"/>
        <w:rPr>
          <w:sz w:val="28"/>
        </w:rPr>
      </w:pPr>
      <w:r>
        <w:rPr>
          <w:sz w:val="28"/>
        </w:rPr>
        <w:t>рационально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источниках;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документацию;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819"/>
          <w:tab w:val="left" w:pos="1820"/>
          <w:tab w:val="left" w:pos="3441"/>
          <w:tab w:val="left" w:pos="6169"/>
          <w:tab w:val="left" w:pos="7958"/>
        </w:tabs>
        <w:spacing w:before="48" w:line="278" w:lineRule="auto"/>
        <w:ind w:right="450" w:firstLine="7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выполнения</w:t>
      </w:r>
      <w:r>
        <w:rPr>
          <w:sz w:val="28"/>
        </w:rPr>
        <w:tab/>
      </w:r>
      <w:r>
        <w:rPr>
          <w:spacing w:val="-1"/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 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  <w:tab w:val="left" w:pos="7917"/>
          <w:tab w:val="left" w:pos="9845"/>
        </w:tabs>
        <w:spacing w:line="276" w:lineRule="auto"/>
        <w:ind w:right="448" w:firstLine="707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1"/>
          <w:sz w:val="28"/>
        </w:rPr>
        <w:t xml:space="preserve"> </w:t>
      </w:r>
      <w:r>
        <w:rPr>
          <w:sz w:val="28"/>
        </w:rPr>
        <w:t>сырье,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3"/>
          <w:sz w:val="28"/>
        </w:rPr>
        <w:t xml:space="preserve"> </w:t>
      </w:r>
      <w:r>
        <w:rPr>
          <w:sz w:val="28"/>
        </w:rPr>
        <w:t>пищевые</w:t>
      </w:r>
      <w:r>
        <w:rPr>
          <w:spacing w:val="108"/>
          <w:sz w:val="28"/>
        </w:rPr>
        <w:t xml:space="preserve"> </w:t>
      </w:r>
      <w:r>
        <w:rPr>
          <w:sz w:val="28"/>
        </w:rPr>
        <w:t>продукты,</w:t>
      </w:r>
      <w:r>
        <w:rPr>
          <w:sz w:val="28"/>
        </w:rPr>
        <w:tab/>
        <w:t>инструменты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выполнения работ;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моделировать,</w:t>
      </w:r>
      <w:r>
        <w:rPr>
          <w:spacing w:val="-7"/>
          <w:sz w:val="28"/>
        </w:rPr>
        <w:t xml:space="preserve"> </w:t>
      </w:r>
      <w:r>
        <w:rPr>
          <w:sz w:val="28"/>
        </w:rPr>
        <w:t>изготавливать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изделия;</w:t>
      </w:r>
    </w:p>
    <w:p w:rsidR="004E7696" w:rsidRDefault="004E7696">
      <w:pPr>
        <w:spacing w:line="321" w:lineRule="exact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62"/>
        </w:tabs>
        <w:spacing w:before="79" w:line="276" w:lineRule="auto"/>
        <w:ind w:right="451" w:firstLine="707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6"/>
        </w:tabs>
        <w:spacing w:line="278" w:lineRule="auto"/>
        <w:ind w:right="452" w:firstLine="707"/>
        <w:rPr>
          <w:sz w:val="28"/>
        </w:rPr>
      </w:pPr>
      <w:r>
        <w:rPr>
          <w:sz w:val="28"/>
        </w:rPr>
        <w:t>соблюдать безопасные приемы труда и правила пользования 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электрооборудованием;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2031"/>
        </w:tabs>
        <w:spacing w:line="276" w:lineRule="auto"/>
        <w:ind w:right="447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изготавливаемого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(детали);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дефекты;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66"/>
        </w:tabs>
        <w:spacing w:before="43" w:line="276" w:lineRule="auto"/>
        <w:ind w:right="452" w:firstLine="707"/>
        <w:rPr>
          <w:sz w:val="28"/>
        </w:rPr>
      </w:pPr>
      <w:r>
        <w:rPr>
          <w:sz w:val="28"/>
        </w:rPr>
        <w:t>проводить разработку творческого проекта изготовления изделия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 продукта с использованием освоенных технологий и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before="48"/>
        <w:ind w:left="1553" w:hanging="164"/>
        <w:rPr>
          <w:sz w:val="28"/>
        </w:rPr>
      </w:pPr>
      <w:r>
        <w:rPr>
          <w:sz w:val="28"/>
        </w:rPr>
        <w:t>распределять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>
      <w:pPr>
        <w:pStyle w:val="1"/>
        <w:spacing w:before="52" w:line="278" w:lineRule="auto"/>
        <w:ind w:left="682" w:right="450" w:firstLine="707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для: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7"/>
        </w:tabs>
        <w:spacing w:line="276" w:lineRule="auto"/>
        <w:ind w:right="453" w:firstLine="707"/>
        <w:jc w:val="left"/>
        <w:rPr>
          <w:sz w:val="28"/>
        </w:rPr>
      </w:pPr>
      <w:r>
        <w:rPr>
          <w:sz w:val="28"/>
        </w:rPr>
        <w:t>понимания</w:t>
      </w:r>
      <w:r>
        <w:rPr>
          <w:spacing w:val="3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жизни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бытия;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97"/>
          <w:tab w:val="left" w:pos="1798"/>
          <w:tab w:val="left" w:pos="3171"/>
          <w:tab w:val="left" w:pos="4836"/>
          <w:tab w:val="left" w:pos="6780"/>
          <w:tab w:val="left" w:pos="7243"/>
          <w:tab w:val="left" w:pos="8984"/>
        </w:tabs>
        <w:spacing w:before="40" w:line="276" w:lineRule="auto"/>
        <w:ind w:right="453" w:firstLine="707"/>
        <w:jc w:val="left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творческих</w:t>
      </w:r>
      <w:r>
        <w:rPr>
          <w:sz w:val="28"/>
        </w:rPr>
        <w:tab/>
        <w:t>способностей</w:t>
      </w:r>
      <w:r>
        <w:rPr>
          <w:sz w:val="28"/>
        </w:rPr>
        <w:tab/>
        <w:t>и</w:t>
      </w:r>
      <w:r>
        <w:rPr>
          <w:sz w:val="28"/>
        </w:rPr>
        <w:tab/>
        <w:t>достижения</w:t>
      </w:r>
      <w:r>
        <w:rPr>
          <w:sz w:val="28"/>
        </w:rPr>
        <w:tab/>
      </w:r>
      <w:r>
        <w:rPr>
          <w:spacing w:val="-1"/>
          <w:sz w:val="28"/>
        </w:rPr>
        <w:t>высоких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83"/>
        </w:tabs>
        <w:spacing w:line="278" w:lineRule="auto"/>
        <w:ind w:right="450" w:firstLine="707"/>
        <w:jc w:val="left"/>
        <w:rPr>
          <w:sz w:val="28"/>
        </w:rPr>
      </w:pPr>
      <w:r>
        <w:rPr>
          <w:sz w:val="28"/>
        </w:rPr>
        <w:t>получения</w:t>
      </w:r>
      <w:r>
        <w:rPr>
          <w:spacing w:val="56"/>
          <w:sz w:val="28"/>
        </w:rPr>
        <w:t xml:space="preserve"> </w:t>
      </w:r>
      <w:r>
        <w:rPr>
          <w:sz w:val="28"/>
        </w:rPr>
        <w:t>технико-технологических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54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30"/>
          <w:tab w:val="left" w:pos="1731"/>
          <w:tab w:val="left" w:pos="3579"/>
          <w:tab w:val="left" w:pos="4792"/>
          <w:tab w:val="left" w:pos="8162"/>
          <w:tab w:val="left" w:pos="9587"/>
        </w:tabs>
        <w:spacing w:before="47" w:line="276" w:lineRule="auto"/>
        <w:ind w:right="447" w:firstLine="707"/>
        <w:jc w:val="left"/>
        <w:rPr>
          <w:sz w:val="28"/>
        </w:rPr>
      </w:pPr>
      <w:r>
        <w:rPr>
          <w:sz w:val="28"/>
        </w:rPr>
        <w:t>изготовления</w:t>
      </w:r>
      <w:r>
        <w:rPr>
          <w:sz w:val="28"/>
        </w:rPr>
        <w:tab/>
        <w:t>изделий</w:t>
      </w:r>
      <w:r>
        <w:rPr>
          <w:sz w:val="28"/>
        </w:rPr>
        <w:tab/>
        <w:t>декоративно-прикладного</w:t>
      </w:r>
      <w:r>
        <w:rPr>
          <w:sz w:val="28"/>
        </w:rPr>
        <w:tab/>
        <w:t>искусства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интерьера;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69"/>
        </w:tabs>
        <w:spacing w:before="1" w:line="276" w:lineRule="auto"/>
        <w:ind w:right="451" w:firstLine="707"/>
        <w:rPr>
          <w:sz w:val="28"/>
        </w:rPr>
      </w:pP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80"/>
        </w:tabs>
        <w:spacing w:line="276" w:lineRule="auto"/>
        <w:ind w:right="451" w:firstLine="707"/>
        <w:rPr>
          <w:sz w:val="28"/>
        </w:rPr>
      </w:pPr>
      <w:r>
        <w:rPr>
          <w:sz w:val="28"/>
        </w:rPr>
        <w:t>контроля качества выполняемых работ с применением мерительных,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разметочных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983"/>
        </w:tabs>
        <w:spacing w:line="276" w:lineRule="auto"/>
        <w:ind w:right="454" w:firstLine="707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санитарии и гигиены;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 или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947"/>
        </w:tabs>
        <w:spacing w:before="48" w:line="276" w:lineRule="auto"/>
        <w:ind w:right="452" w:firstLine="707"/>
        <w:rPr>
          <w:sz w:val="28"/>
        </w:rPr>
      </w:pP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трудоустройства.</w:t>
      </w:r>
    </w:p>
    <w:p w:rsidR="004E7696" w:rsidRDefault="00C27CE0">
      <w:pPr>
        <w:pStyle w:val="1"/>
        <w:spacing w:before="3"/>
      </w:pPr>
      <w:r>
        <w:t>По</w:t>
      </w:r>
      <w:r>
        <w:rPr>
          <w:spacing w:val="-3"/>
        </w:rPr>
        <w:t xml:space="preserve"> </w:t>
      </w:r>
      <w:r>
        <w:t>завершению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83"/>
        <w:ind w:left="1390"/>
        <w:jc w:val="both"/>
        <w:rPr>
          <w:b/>
          <w:sz w:val="28"/>
        </w:rPr>
      </w:pPr>
      <w:r>
        <w:rPr>
          <w:b/>
          <w:sz w:val="28"/>
        </w:rPr>
        <w:lastRenderedPageBreak/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887"/>
        </w:tabs>
        <w:spacing w:before="46" w:line="276" w:lineRule="auto"/>
        <w:ind w:right="407" w:firstLine="70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нанотехнологии;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74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машиностроения,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нанотехнологии;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662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 современных технологий производства материальных продуктов от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технологий, связывая свои объяснения с принципиальными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чистоты;</w:t>
      </w:r>
    </w:p>
    <w:p w:rsidR="004E7696" w:rsidRDefault="00C27CE0" w:rsidP="002D3271">
      <w:pPr>
        <w:pStyle w:val="a4"/>
        <w:numPr>
          <w:ilvl w:val="0"/>
          <w:numId w:val="166"/>
        </w:numPr>
        <w:tabs>
          <w:tab w:val="left" w:pos="159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проводить мониторинг развития технологий произвольно 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69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69"/>
        </w:tabs>
        <w:spacing w:line="278" w:lineRule="auto"/>
        <w:ind w:right="411" w:firstLine="99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защищенности;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73"/>
        </w:tabs>
        <w:spacing w:line="276" w:lineRule="auto"/>
        <w:ind w:right="406" w:firstLine="993"/>
        <w:rPr>
          <w:sz w:val="28"/>
        </w:rPr>
      </w:pPr>
      <w:r>
        <w:rPr>
          <w:sz w:val="28"/>
        </w:rPr>
        <w:t>прогнозировать по известной технологии выходы (характеристики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планируя такого рода эксперименты;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11"/>
        </w:tabs>
        <w:spacing w:line="276" w:lineRule="auto"/>
        <w:ind w:right="407" w:firstLine="99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(затратность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соединяет в единый план несколько технологий без их видоизменения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39"/>
        </w:tabs>
        <w:ind w:left="1838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продукта;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66"/>
        </w:tabs>
        <w:spacing w:before="43" w:line="276" w:lineRule="auto"/>
        <w:ind w:right="412" w:firstLine="993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тех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иных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68"/>
        </w:tabs>
        <w:spacing w:line="278" w:lineRule="auto"/>
        <w:ind w:right="409" w:firstLine="99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2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 изображения;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42"/>
        </w:tabs>
        <w:spacing w:line="276" w:lineRule="auto"/>
        <w:ind w:right="411" w:firstLine="993"/>
        <w:jc w:val="left"/>
        <w:rPr>
          <w:sz w:val="28"/>
        </w:rPr>
      </w:pPr>
      <w:r>
        <w:rPr>
          <w:sz w:val="28"/>
        </w:rPr>
        <w:t>анализировать возможные технологические решения, определять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86"/>
        </w:tabs>
        <w:spacing w:before="79" w:line="278" w:lineRule="auto"/>
        <w:ind w:right="411" w:firstLine="993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прикладных проектов,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предполагающих:</w:t>
      </w:r>
    </w:p>
    <w:p w:rsidR="004E7696" w:rsidRDefault="00C27CE0">
      <w:pPr>
        <w:pStyle w:val="a3"/>
        <w:spacing w:line="276" w:lineRule="auto"/>
        <w:ind w:right="411" w:firstLine="993"/>
      </w:pPr>
      <w:r>
        <w:t>а) изготовление материального продукта на основе 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применением</w:t>
      </w:r>
      <w:r>
        <w:rPr>
          <w:spacing w:val="24"/>
        </w:rPr>
        <w:t xml:space="preserve"> </w:t>
      </w:r>
      <w:r>
        <w:t>элементарных</w:t>
      </w:r>
      <w:r>
        <w:rPr>
          <w:spacing w:val="24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требующих</w:t>
      </w:r>
      <w:r>
        <w:rPr>
          <w:spacing w:val="23"/>
        </w:rPr>
        <w:t xml:space="preserve"> </w:t>
      </w:r>
      <w:r>
        <w:t>регулирования)</w:t>
      </w:r>
      <w:r>
        <w:rPr>
          <w:spacing w:val="-68"/>
        </w:rPr>
        <w:t xml:space="preserve"> </w:t>
      </w:r>
      <w:r>
        <w:t>и сложных (требующих регулирования / настройки) рабочих инструментов /</w:t>
      </w:r>
      <w:r>
        <w:rPr>
          <w:spacing w:val="1"/>
        </w:rPr>
        <w:t xml:space="preserve"> </w:t>
      </w:r>
      <w:r>
        <w:t>технологического оборудования;</w:t>
      </w:r>
    </w:p>
    <w:p w:rsidR="004E7696" w:rsidRDefault="00C27CE0">
      <w:pPr>
        <w:pStyle w:val="a3"/>
        <w:spacing w:line="276" w:lineRule="auto"/>
        <w:ind w:right="411" w:firstLine="993"/>
      </w:pPr>
      <w:r>
        <w:t>б)</w:t>
      </w:r>
      <w:r>
        <w:rPr>
          <w:spacing w:val="1"/>
        </w:rPr>
        <w:t xml:space="preserve"> </w:t>
      </w:r>
      <w:r>
        <w:t>модификацию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материального продукта;</w:t>
      </w:r>
    </w:p>
    <w:p w:rsidR="004E7696" w:rsidRDefault="00C27CE0">
      <w:pPr>
        <w:pStyle w:val="a3"/>
        <w:spacing w:line="276" w:lineRule="auto"/>
        <w:ind w:right="413" w:firstLine="993"/>
      </w:pPr>
      <w:r>
        <w:t>в) определение характеристик и разработку материального продукта,</w:t>
      </w:r>
      <w:r>
        <w:rPr>
          <w:spacing w:val="-67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его 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(конструкторе);</w:t>
      </w:r>
    </w:p>
    <w:p w:rsidR="004E7696" w:rsidRDefault="00C27CE0">
      <w:pPr>
        <w:pStyle w:val="a3"/>
        <w:spacing w:line="276" w:lineRule="auto"/>
        <w:ind w:right="413" w:firstLine="993"/>
      </w:pPr>
      <w:r>
        <w:t>г) встраивание созданного информационного продукта в заданную</w:t>
      </w:r>
      <w:r>
        <w:rPr>
          <w:spacing w:val="1"/>
        </w:rPr>
        <w:t xml:space="preserve"> </w:t>
      </w:r>
      <w:r>
        <w:t>оболочку;</w:t>
      </w:r>
    </w:p>
    <w:p w:rsidR="004E7696" w:rsidRDefault="00C27CE0">
      <w:pPr>
        <w:pStyle w:val="a3"/>
        <w:spacing w:line="276" w:lineRule="auto"/>
        <w:ind w:right="403" w:firstLine="993"/>
      </w:pPr>
      <w:r>
        <w:t>д) изготовление информационного продукта по заданному алгоритму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оболочке;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86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 проектов,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предполагающих:</w:t>
      </w:r>
    </w:p>
    <w:p w:rsidR="004E7696" w:rsidRDefault="00C27CE0">
      <w:pPr>
        <w:pStyle w:val="a3"/>
        <w:spacing w:line="276" w:lineRule="auto"/>
        <w:ind w:right="406" w:firstLine="993"/>
      </w:pPr>
      <w:r>
        <w:t>а)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требующегося материального продукта (после его применения в собственной</w:t>
      </w:r>
      <w:r>
        <w:rPr>
          <w:spacing w:val="-67"/>
        </w:rPr>
        <w:t xml:space="preserve"> </w:t>
      </w:r>
      <w:r>
        <w:t>практике);</w:t>
      </w:r>
    </w:p>
    <w:p w:rsidR="004E7696" w:rsidRDefault="00C27CE0">
      <w:pPr>
        <w:pStyle w:val="a3"/>
        <w:spacing w:line="276" w:lineRule="auto"/>
        <w:ind w:right="409" w:firstLine="993"/>
      </w:pPr>
      <w:r>
        <w:t>б)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прецедентов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(опыта),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выработкой (процессированием, регламентацией) технологии 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пилотного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технологических карт для исполнителей, согласование с заинтересованными</w:t>
      </w:r>
      <w:r>
        <w:rPr>
          <w:spacing w:val="1"/>
        </w:rPr>
        <w:t xml:space="preserve"> </w:t>
      </w:r>
      <w:r>
        <w:t>субъектами;</w:t>
      </w:r>
    </w:p>
    <w:p w:rsidR="004E7696" w:rsidRDefault="00C27CE0">
      <w:pPr>
        <w:pStyle w:val="a3"/>
        <w:spacing w:line="276" w:lineRule="auto"/>
        <w:ind w:right="412" w:firstLine="993"/>
      </w:pPr>
      <w:r>
        <w:t>в) разработку (комбинирование, изменение параметров и требований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ресурсам)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свойствами;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86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предполагающих:</w:t>
      </w:r>
    </w:p>
    <w:p w:rsidR="004E7696" w:rsidRDefault="00C27CE0" w:rsidP="002D3271">
      <w:pPr>
        <w:pStyle w:val="a4"/>
        <w:numPr>
          <w:ilvl w:val="4"/>
          <w:numId w:val="235"/>
        </w:numPr>
        <w:tabs>
          <w:tab w:val="left" w:pos="2098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(разработку)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задачей собственной деятельности (включая моделирование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документации);</w:t>
      </w:r>
    </w:p>
    <w:p w:rsidR="004E7696" w:rsidRDefault="00C27CE0">
      <w:pPr>
        <w:pStyle w:val="a3"/>
        <w:spacing w:line="276" w:lineRule="auto"/>
        <w:ind w:right="410" w:firstLine="993"/>
      </w:pPr>
      <w:r>
        <w:t>б)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(разработку)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проведенных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потребительских</w:t>
      </w:r>
      <w:r>
        <w:rPr>
          <w:spacing w:val="-2"/>
        </w:rPr>
        <w:t xml:space="preserve"> </w:t>
      </w:r>
      <w:r>
        <w:t>интересов;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675" w:firstLine="0"/>
      </w:pPr>
      <w:r>
        <w:lastRenderedPageBreak/>
        <w:t>в)</w:t>
      </w:r>
      <w:r>
        <w:rPr>
          <w:spacing w:val="-5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продукта;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2086"/>
        </w:tabs>
        <w:spacing w:before="50" w:line="276" w:lineRule="auto"/>
        <w:ind w:right="404" w:firstLine="993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роботов, позволяющих решить конкретные задачи (с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 конструктора);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66"/>
        </w:tabs>
        <w:spacing w:line="276" w:lineRule="auto"/>
        <w:ind w:right="403" w:firstLine="993"/>
        <w:rPr>
          <w:sz w:val="28"/>
        </w:rPr>
      </w:pPr>
      <w:r>
        <w:rPr>
          <w:sz w:val="28"/>
        </w:rPr>
        <w:t>характеризовать группы профессий, обслуживающих технологии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 медицины, производства и обработки материалов, машиностроения,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тенденции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61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характеризовать ситуацию на региональном рынке труда, 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 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56"/>
        </w:tabs>
        <w:spacing w:before="1" w:line="276" w:lineRule="auto"/>
        <w:ind w:right="412" w:firstLine="993"/>
        <w:rPr>
          <w:sz w:val="28"/>
        </w:rPr>
      </w:pPr>
      <w:r>
        <w:rPr>
          <w:sz w:val="28"/>
        </w:rPr>
        <w:t>разъяснять социальное значение групп профессий, 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 рынке труда,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39"/>
        </w:tabs>
        <w:spacing w:line="321" w:lineRule="exact"/>
        <w:ind w:left="1838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2029"/>
        </w:tabs>
        <w:spacing w:before="48" w:line="276" w:lineRule="auto"/>
        <w:ind w:right="406" w:firstLine="993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особенностях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14"/>
        </w:tabs>
        <w:spacing w:line="278" w:lineRule="auto"/>
        <w:ind w:right="412" w:firstLine="99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42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анализировать результаты и последствия своих решений, связанных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938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 определенного уровня образовательных программ и 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тех или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2115"/>
        </w:tabs>
        <w:spacing w:line="276" w:lineRule="auto"/>
        <w:ind w:right="404" w:firstLine="993"/>
        <w:rPr>
          <w:sz w:val="28"/>
        </w:rPr>
      </w:pP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материалов, машиностроения, производства продуктов 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работников,</w:t>
      </w:r>
    </w:p>
    <w:p w:rsidR="004E7696" w:rsidRDefault="00C27CE0" w:rsidP="002D3271">
      <w:pPr>
        <w:pStyle w:val="a4"/>
        <w:numPr>
          <w:ilvl w:val="1"/>
          <w:numId w:val="166"/>
        </w:numPr>
        <w:tabs>
          <w:tab w:val="left" w:pos="1885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получит опыт поиска, извлечения, структурирования и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перспективах развития современных производств в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 а также информации об актуальном состоянии и 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рынка труда.</w:t>
      </w:r>
    </w:p>
    <w:p w:rsidR="004E7696" w:rsidRDefault="00C27CE0">
      <w:pPr>
        <w:pStyle w:val="1"/>
        <w:spacing w:before="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1597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приводить рассуждения, содержащие аргументированные оценки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медицины,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12"/>
        <w:jc w:val="both"/>
        <w:rPr>
          <w:i/>
          <w:sz w:val="28"/>
        </w:rPr>
      </w:pPr>
      <w:r>
        <w:rPr>
          <w:i/>
          <w:sz w:val="28"/>
        </w:rPr>
        <w:lastRenderedPageBreak/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машиностроения,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сервиса,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сфере;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1578"/>
        </w:tabs>
        <w:spacing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выявлять и формулировать проблему, требующую технологического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решения;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1568"/>
        </w:tabs>
        <w:ind w:left="1567" w:hanging="178"/>
        <w:rPr>
          <w:i/>
          <w:sz w:val="28"/>
        </w:rPr>
      </w:pPr>
      <w:r>
        <w:rPr>
          <w:i/>
          <w:sz w:val="28"/>
        </w:rPr>
        <w:t>модифицировать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имеющиеся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ситуацией</w:t>
      </w:r>
    </w:p>
    <w:p w:rsidR="004E7696" w:rsidRDefault="00C27CE0">
      <w:pPr>
        <w:spacing w:before="43" w:line="276" w:lineRule="auto"/>
        <w:ind w:left="682" w:right="411"/>
        <w:jc w:val="both"/>
        <w:rPr>
          <w:i/>
          <w:sz w:val="28"/>
        </w:rPr>
      </w:pPr>
      <w:r>
        <w:rPr>
          <w:i/>
          <w:sz w:val="28"/>
        </w:rPr>
        <w:t>/ заказом / потребностью / задачей деятельности и в соответствии с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технологии;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1842"/>
        </w:tabs>
        <w:spacing w:before="1"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технологизировать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ретроспективного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технологической карты;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i/>
          <w:sz w:val="28"/>
        </w:rPr>
        <w:t>оценивать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коммерческий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продукта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sz w:val="28"/>
        </w:rPr>
        <w:t>;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2084"/>
        </w:tabs>
        <w:spacing w:before="47"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предлагать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альтернативные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траекторий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должностей;</w:t>
      </w:r>
    </w:p>
    <w:p w:rsidR="004E7696" w:rsidRDefault="00C27CE0" w:rsidP="002D3271">
      <w:pPr>
        <w:pStyle w:val="a4"/>
        <w:numPr>
          <w:ilvl w:val="0"/>
          <w:numId w:val="165"/>
        </w:numPr>
        <w:tabs>
          <w:tab w:val="left" w:pos="1580"/>
        </w:tabs>
        <w:spacing w:line="276" w:lineRule="auto"/>
        <w:ind w:right="403" w:firstLine="707"/>
        <w:rPr>
          <w:sz w:val="28"/>
        </w:rPr>
      </w:pPr>
      <w:r>
        <w:rPr>
          <w:i/>
          <w:sz w:val="28"/>
        </w:rPr>
        <w:t>анализировать социальный статус произвольно заданной 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 группы из числа профессий, обслуживающих технологии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 медицины, производства и обработки материалов, машиностроения,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питания,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сервиса,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sz w:val="28"/>
        </w:rPr>
        <w:t>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>
      <w:pPr>
        <w:pStyle w:val="1"/>
        <w:ind w:left="1239" w:right="964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4E7696" w:rsidRDefault="00C27CE0">
      <w:pPr>
        <w:spacing w:before="48"/>
        <w:ind w:left="1239" w:right="967"/>
        <w:jc w:val="center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</w:p>
    <w:p w:rsidR="004E7696" w:rsidRDefault="00C27CE0">
      <w:pPr>
        <w:pStyle w:val="1"/>
        <w:spacing w:before="48"/>
        <w:ind w:left="1239" w:right="965"/>
        <w:jc w:val="center"/>
      </w:pP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</w:t>
      </w:r>
    </w:p>
    <w:p w:rsidR="004E7696" w:rsidRDefault="004E7696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4E7696" w:rsidRDefault="00C27CE0">
      <w:pPr>
        <w:pStyle w:val="a3"/>
        <w:spacing w:line="276" w:lineRule="auto"/>
        <w:ind w:right="408" w:firstLine="993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2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предметной</w:t>
      </w:r>
      <w:r>
        <w:rPr>
          <w:spacing w:val="13"/>
        </w:rPr>
        <w:t xml:space="preserve"> </w:t>
      </w:r>
      <w:r>
        <w:t>области</w:t>
      </w:r>
    </w:p>
    <w:p w:rsidR="004E7696" w:rsidRDefault="00C27CE0">
      <w:pPr>
        <w:pStyle w:val="a3"/>
        <w:spacing w:line="278" w:lineRule="auto"/>
        <w:ind w:right="41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обеспечивает:</w:t>
      </w:r>
    </w:p>
    <w:p w:rsidR="004E7696" w:rsidRDefault="00C27CE0" w:rsidP="002D3271">
      <w:pPr>
        <w:pStyle w:val="a4"/>
        <w:numPr>
          <w:ilvl w:val="1"/>
          <w:numId w:val="165"/>
        </w:numPr>
        <w:tabs>
          <w:tab w:val="left" w:pos="2017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личности обучающихся с учетом исторической, общекультурной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составляющей 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</w:p>
    <w:p w:rsidR="004E7696" w:rsidRDefault="00C27CE0" w:rsidP="002D3271">
      <w:pPr>
        <w:pStyle w:val="a4"/>
        <w:numPr>
          <w:ilvl w:val="1"/>
          <w:numId w:val="165"/>
        </w:numPr>
        <w:tabs>
          <w:tab w:val="left" w:pos="1971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65"/>
        </w:numPr>
        <w:tabs>
          <w:tab w:val="left" w:pos="1983"/>
        </w:tabs>
        <w:spacing w:line="278" w:lineRule="auto"/>
        <w:ind w:right="412" w:firstLine="99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жизнедеятельности;</w:t>
      </w:r>
    </w:p>
    <w:p w:rsidR="004E7696" w:rsidRDefault="00C27CE0" w:rsidP="002D3271">
      <w:pPr>
        <w:pStyle w:val="a4"/>
        <w:numPr>
          <w:ilvl w:val="1"/>
          <w:numId w:val="165"/>
        </w:numPr>
        <w:tabs>
          <w:tab w:val="left" w:pos="2106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естественной 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65"/>
        </w:numPr>
        <w:tabs>
          <w:tab w:val="left" w:pos="1892"/>
        </w:tabs>
        <w:spacing w:before="79" w:line="278" w:lineRule="auto"/>
        <w:ind w:right="409" w:firstLine="993"/>
        <w:jc w:val="left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  <w:r>
        <w:rPr>
          <w:spacing w:val="4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762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основных физических 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 w:rsidR="004E7696" w:rsidRDefault="004E7696">
      <w:pPr>
        <w:pStyle w:val="a3"/>
        <w:spacing w:before="2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line="276" w:lineRule="auto"/>
        <w:ind w:left="1390" w:right="5219" w:firstLine="0"/>
      </w:pPr>
      <w:r>
        <w:t>Физическая культура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73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рассматривать физическую культуру как явление культуры,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этапы ее развития, характеризовать основные направления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ее организации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42"/>
        </w:tabs>
        <w:spacing w:line="276" w:lineRule="auto"/>
        <w:ind w:right="401" w:firstLine="70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профилактикой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93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в процессе совместных занятий физическими упражнениями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99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разрабатывать содержание самостоятельных занятий с 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 недели;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813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 времени года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58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руководствоваться правилами оказания первой помощи при травмах и</w:t>
      </w:r>
      <w:r>
        <w:rPr>
          <w:spacing w:val="-67"/>
          <w:sz w:val="28"/>
        </w:rPr>
        <w:t xml:space="preserve"> </w:t>
      </w:r>
      <w:r>
        <w:rPr>
          <w:sz w:val="28"/>
        </w:rPr>
        <w:t>ушибах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занятия физической культурой, спортивные игры и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досуга,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кондиций;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7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33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дозировку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процессе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08" w:firstLine="0"/>
      </w:pPr>
      <w:r>
        <w:lastRenderedPageBreak/>
        <w:t>самостоятельных занятий по укреплению здоровья и развитию физических</w:t>
      </w:r>
      <w:r>
        <w:rPr>
          <w:spacing w:val="1"/>
        </w:rPr>
        <w:t xml:space="preserve"> </w:t>
      </w:r>
      <w:r>
        <w:t>качеств;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707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действиям, анализировать особенности их выполнения, выявлять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58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тестировать показатели физического развития и основных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их динамики в процессе самостоятельных 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40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перенапряжения организма, повышению его работоспособности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учебной деятельности;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849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воздействующие на развитие основных физических качеств (силы, быстроты,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движений);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97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выполнять акробатические комбинации из числа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06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выполнять гимнастические комбинации на спортивных снарядах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 упражнений (турник,</w:t>
      </w:r>
      <w:r>
        <w:rPr>
          <w:spacing w:val="-2"/>
          <w:sz w:val="28"/>
        </w:rPr>
        <w:t xml:space="preserve"> </w:t>
      </w:r>
      <w:r>
        <w:rPr>
          <w:sz w:val="28"/>
        </w:rPr>
        <w:t>брусья);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638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и высоту);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спуски и</w:t>
      </w:r>
      <w:r>
        <w:rPr>
          <w:spacing w:val="-2"/>
          <w:sz w:val="28"/>
        </w:rPr>
        <w:t xml:space="preserve"> </w:t>
      </w:r>
      <w:r>
        <w:rPr>
          <w:sz w:val="28"/>
        </w:rPr>
        <w:t>торможения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 с</w:t>
      </w:r>
      <w:r>
        <w:rPr>
          <w:spacing w:val="-5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склона;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75"/>
        </w:tabs>
        <w:spacing w:before="46" w:line="276" w:lineRule="auto"/>
        <w:ind w:right="408" w:firstLine="707"/>
        <w:rPr>
          <w:sz w:val="28"/>
        </w:rPr>
      </w:pPr>
      <w:r>
        <w:rPr>
          <w:sz w:val="28"/>
        </w:rPr>
        <w:t>выполнять основные технические действия и приемы игры в футбол,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5"/>
          <w:sz w:val="28"/>
        </w:rPr>
        <w:t xml:space="preserve"> </w:t>
      </w:r>
      <w:r>
        <w:rPr>
          <w:sz w:val="28"/>
        </w:rPr>
        <w:t>в условиях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767"/>
        </w:tabs>
        <w:spacing w:line="276" w:lineRule="auto"/>
        <w:ind w:right="401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дистанций;</w:t>
      </w:r>
    </w:p>
    <w:p w:rsidR="004E7696" w:rsidRDefault="00C27CE0" w:rsidP="002D3271">
      <w:pPr>
        <w:pStyle w:val="a4"/>
        <w:numPr>
          <w:ilvl w:val="0"/>
          <w:numId w:val="164"/>
        </w:numPr>
        <w:tabs>
          <w:tab w:val="left" w:pos="156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выполнять тестовые упражнения для оценки уровня 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4E7696" w:rsidRDefault="00C27CE0">
      <w:pPr>
        <w:pStyle w:val="1"/>
        <w:spacing w:before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561"/>
        </w:tabs>
        <w:spacing w:before="43" w:line="276" w:lineRule="auto"/>
        <w:ind w:right="405" w:firstLine="707"/>
        <w:rPr>
          <w:i/>
          <w:sz w:val="28"/>
        </w:rPr>
      </w:pPr>
      <w:r>
        <w:rPr>
          <w:i/>
          <w:sz w:val="28"/>
        </w:rPr>
        <w:t>характеризовать цель возрождения Олимпийских игр и роль Пьера 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Кубертена в становлении современного олимпийского движения,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символики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ритуалов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Олимпийских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717"/>
        </w:tabs>
        <w:spacing w:before="1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спортивного движения, великих спортсменов, принесших славу российскому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спорту;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606"/>
        </w:tabs>
        <w:spacing w:before="79" w:line="276" w:lineRule="auto"/>
        <w:ind w:right="411" w:firstLine="707"/>
        <w:rPr>
          <w:i/>
          <w:sz w:val="28"/>
        </w:rPr>
      </w:pPr>
      <w:r>
        <w:rPr>
          <w:i/>
          <w:sz w:val="28"/>
        </w:rPr>
        <w:lastRenderedPageBreak/>
        <w:t>определять признаки положительного влияния занятий 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 на укрепление здоровья, устанавливать связь между развитием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633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оформление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подготовленности;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755"/>
        </w:tabs>
        <w:spacing w:before="2" w:line="276" w:lineRule="auto"/>
        <w:ind w:right="404" w:firstLine="707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оздоровительной ходьбы и бега, лыжных прогулок и туристических походов,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 оздоровительную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направленность;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729"/>
        </w:tabs>
        <w:spacing w:before="1"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процедур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сеансов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оздоровительного массажа;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590"/>
        </w:tabs>
        <w:spacing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выполнять комплексы упражнений лечебной физической культуры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отклонений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показателях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731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преодолевать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способов лазания,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прыжков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бега;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554"/>
        </w:tabs>
        <w:spacing w:line="321" w:lineRule="exact"/>
        <w:ind w:left="1553" w:hanging="164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судейство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спорта;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676"/>
        </w:tabs>
        <w:spacing w:before="47" w:line="278" w:lineRule="auto"/>
        <w:ind w:right="405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тестовые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спортивного комплекса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труду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обороне»;</w:t>
      </w:r>
    </w:p>
    <w:p w:rsidR="004E7696" w:rsidRDefault="00C27CE0" w:rsidP="002D3271">
      <w:pPr>
        <w:pStyle w:val="a4"/>
        <w:numPr>
          <w:ilvl w:val="0"/>
          <w:numId w:val="163"/>
        </w:numPr>
        <w:tabs>
          <w:tab w:val="left" w:pos="1700"/>
        </w:tabs>
        <w:spacing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технико-тактические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спорта.</w:t>
      </w:r>
    </w:p>
    <w:p w:rsidR="004E7696" w:rsidRDefault="00C27CE0" w:rsidP="002D3271">
      <w:pPr>
        <w:pStyle w:val="1"/>
        <w:numPr>
          <w:ilvl w:val="3"/>
          <w:numId w:val="235"/>
        </w:numPr>
        <w:tabs>
          <w:tab w:val="left" w:pos="2442"/>
        </w:tabs>
        <w:spacing w:before="1" w:line="276" w:lineRule="auto"/>
        <w:ind w:left="1390" w:right="2711" w:firstLine="0"/>
      </w:pPr>
      <w:r>
        <w:t>Основы безопасности жизнедеятельности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88"/>
          <w:tab w:val="left" w:pos="1789"/>
          <w:tab w:val="left" w:pos="4306"/>
          <w:tab w:val="left" w:pos="4759"/>
          <w:tab w:val="left" w:pos="7026"/>
          <w:tab w:val="left" w:pos="8283"/>
        </w:tabs>
        <w:spacing w:line="276" w:lineRule="auto"/>
        <w:ind w:right="405" w:firstLine="7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условия</w:t>
      </w:r>
      <w:r>
        <w:rPr>
          <w:sz w:val="28"/>
        </w:rPr>
        <w:tab/>
      </w:r>
      <w:r>
        <w:rPr>
          <w:spacing w:val="-1"/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33"/>
          <w:tab w:val="left" w:pos="1734"/>
          <w:tab w:val="left" w:pos="3569"/>
          <w:tab w:val="left" w:pos="4630"/>
          <w:tab w:val="left" w:pos="5020"/>
          <w:tab w:val="left" w:pos="6505"/>
          <w:tab w:val="left" w:pos="8227"/>
        </w:tabs>
        <w:spacing w:line="276" w:lineRule="auto"/>
        <w:ind w:right="412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знания</w:t>
      </w:r>
      <w:r>
        <w:rPr>
          <w:sz w:val="28"/>
        </w:rPr>
        <w:tab/>
        <w:t>о</w:t>
      </w:r>
      <w:r>
        <w:rPr>
          <w:sz w:val="28"/>
        </w:rPr>
        <w:tab/>
        <w:t>предельно</w:t>
      </w:r>
      <w:r>
        <w:rPr>
          <w:sz w:val="28"/>
        </w:rPr>
        <w:tab/>
        <w:t>допустимых</w:t>
      </w:r>
      <w:r>
        <w:rPr>
          <w:sz w:val="28"/>
        </w:rPr>
        <w:tab/>
      </w:r>
      <w:r>
        <w:rPr>
          <w:spacing w:val="-1"/>
          <w:sz w:val="28"/>
        </w:rPr>
        <w:t>концентрациях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вредных 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атмосфере,</w:t>
      </w:r>
      <w:r>
        <w:rPr>
          <w:spacing w:val="-1"/>
          <w:sz w:val="28"/>
        </w:rPr>
        <w:t xml:space="preserve"> </w:t>
      </w:r>
      <w:r>
        <w:rPr>
          <w:sz w:val="28"/>
        </w:rPr>
        <w:t>воде и</w:t>
      </w:r>
      <w:r>
        <w:rPr>
          <w:spacing w:val="-4"/>
          <w:sz w:val="28"/>
        </w:rPr>
        <w:t xml:space="preserve"> </w:t>
      </w:r>
      <w:r>
        <w:rPr>
          <w:sz w:val="28"/>
        </w:rPr>
        <w:t>почве;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приборы;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5"/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905"/>
          <w:tab w:val="left" w:pos="1906"/>
          <w:tab w:val="left" w:pos="4544"/>
          <w:tab w:val="left" w:pos="5117"/>
          <w:tab w:val="left" w:pos="7499"/>
          <w:tab w:val="left" w:pos="8919"/>
        </w:tabs>
        <w:spacing w:before="48" w:line="276" w:lineRule="auto"/>
        <w:ind w:right="412" w:firstLine="7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опасные</w:t>
      </w:r>
      <w:r>
        <w:rPr>
          <w:sz w:val="28"/>
        </w:rPr>
        <w:tab/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23"/>
        </w:tabs>
        <w:spacing w:before="1" w:line="276" w:lineRule="auto"/>
        <w:ind w:right="413" w:firstLine="707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6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64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62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6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82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4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5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улице;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82"/>
        </w:tabs>
        <w:spacing w:before="79" w:line="278" w:lineRule="auto"/>
        <w:ind w:right="413" w:firstLine="707"/>
        <w:jc w:val="left"/>
        <w:rPr>
          <w:sz w:val="28"/>
        </w:rPr>
      </w:pPr>
      <w:r>
        <w:rPr>
          <w:sz w:val="28"/>
        </w:rPr>
        <w:lastRenderedPageBreak/>
        <w:t>безопасно</w:t>
      </w:r>
      <w:r>
        <w:rPr>
          <w:spacing w:val="24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5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подъезде;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82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4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5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лифте;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82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4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5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квартире;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16"/>
        </w:tabs>
        <w:spacing w:line="276" w:lineRule="auto"/>
        <w:ind w:right="413" w:firstLine="70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58"/>
          <w:sz w:val="28"/>
        </w:rPr>
        <w:t xml:space="preserve"> </w:t>
      </w:r>
      <w:r>
        <w:rPr>
          <w:sz w:val="28"/>
        </w:rPr>
        <w:t>вести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8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карманной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краже;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52"/>
        </w:tabs>
        <w:spacing w:line="276" w:lineRule="auto"/>
        <w:ind w:right="411" w:firstLine="707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25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3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6"/>
        <w:ind w:left="1553" w:hanging="16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13"/>
          <w:tab w:val="left" w:pos="1714"/>
          <w:tab w:val="left" w:pos="3150"/>
          <w:tab w:val="left" w:pos="4968"/>
          <w:tab w:val="left" w:pos="6233"/>
          <w:tab w:val="left" w:pos="8449"/>
          <w:tab w:val="left" w:pos="9591"/>
        </w:tabs>
        <w:spacing w:before="48" w:line="276" w:lineRule="auto"/>
        <w:ind w:right="412" w:firstLine="707"/>
        <w:jc w:val="left"/>
        <w:rPr>
          <w:sz w:val="28"/>
        </w:rPr>
      </w:pPr>
      <w:r>
        <w:rPr>
          <w:sz w:val="28"/>
        </w:rPr>
        <w:t>безопасно</w:t>
      </w:r>
      <w:r>
        <w:rPr>
          <w:sz w:val="28"/>
        </w:rPr>
        <w:tab/>
        <w:t>использовать</w:t>
      </w:r>
      <w:r>
        <w:rPr>
          <w:sz w:val="28"/>
        </w:rPr>
        <w:tab/>
        <w:t>средства</w:t>
      </w:r>
      <w:r>
        <w:rPr>
          <w:sz w:val="28"/>
        </w:rPr>
        <w:tab/>
        <w:t>индивидуальной</w:t>
      </w:r>
      <w:r>
        <w:rPr>
          <w:sz w:val="28"/>
        </w:rPr>
        <w:tab/>
        <w:t>защиты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пожаротушения;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пешехода;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велосипедиста;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50"/>
        </w:tabs>
        <w:spacing w:before="48" w:line="276" w:lineRule="auto"/>
        <w:ind w:right="407"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 правила поведения на транспорте (наземном,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железнодорожном,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воздушном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водном);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8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классифицировать и характеризовать причины и последствия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 воде;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2"/>
        <w:ind w:left="1553" w:hanging="164"/>
        <w:rPr>
          <w:sz w:val="28"/>
        </w:rPr>
      </w:pP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8"/>
        </w:tabs>
        <w:spacing w:before="48" w:line="276" w:lineRule="auto"/>
        <w:ind w:right="410" w:firstLine="707"/>
        <w:jc w:val="left"/>
        <w:rPr>
          <w:sz w:val="28"/>
        </w:rPr>
      </w:pPr>
      <w:r>
        <w:rPr>
          <w:sz w:val="28"/>
        </w:rPr>
        <w:t>классифицировать и характеризовать причины и последствия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походах;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1"/>
        <w:ind w:left="1553" w:hanging="164"/>
        <w:jc w:val="left"/>
        <w:rPr>
          <w:sz w:val="28"/>
        </w:rPr>
      </w:pPr>
      <w:r>
        <w:rPr>
          <w:sz w:val="28"/>
        </w:rPr>
        <w:t>готовиться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походам;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16"/>
        </w:tabs>
        <w:spacing w:before="48" w:line="276" w:lineRule="auto"/>
        <w:ind w:right="412" w:firstLine="707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5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60"/>
          <w:sz w:val="28"/>
        </w:rPr>
        <w:t xml:space="preserve"> </w:t>
      </w:r>
      <w:r>
        <w:rPr>
          <w:sz w:val="28"/>
        </w:rPr>
        <w:t>вести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походах;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1"/>
        <w:ind w:left="1553" w:hanging="16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огонь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9"/>
        <w:ind w:left="1553" w:hanging="164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очищать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воду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78"/>
        </w:tabs>
        <w:spacing w:before="47" w:line="278" w:lineRule="auto"/>
        <w:ind w:right="413" w:firstLine="707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51"/>
          <w:sz w:val="28"/>
        </w:rPr>
        <w:t xml:space="preserve"> </w:t>
      </w:r>
      <w:r>
        <w:rPr>
          <w:sz w:val="28"/>
        </w:rPr>
        <w:t>пищу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52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50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67"/>
          <w:sz w:val="28"/>
        </w:rPr>
        <w:t xml:space="preserve"> </w:t>
      </w:r>
      <w:r>
        <w:rPr>
          <w:sz w:val="28"/>
        </w:rPr>
        <w:t>(обустраивать)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жилище 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автономных условиях;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подавать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4"/>
          <w:sz w:val="28"/>
        </w:rPr>
        <w:t xml:space="preserve"> </w:t>
      </w:r>
      <w:r>
        <w:rPr>
          <w:sz w:val="28"/>
        </w:rPr>
        <w:t>бедствия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62"/>
        </w:tabs>
        <w:spacing w:before="48" w:line="276" w:lineRule="auto"/>
        <w:ind w:right="412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3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 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97"/>
          <w:tab w:val="left" w:pos="1798"/>
          <w:tab w:val="left" w:pos="3466"/>
          <w:tab w:val="left" w:pos="5007"/>
          <w:tab w:val="left" w:pos="5472"/>
          <w:tab w:val="left" w:pos="7038"/>
          <w:tab w:val="left" w:pos="8791"/>
          <w:tab w:val="left" w:pos="9237"/>
        </w:tabs>
        <w:spacing w:before="79" w:line="278" w:lineRule="auto"/>
        <w:ind w:right="412" w:firstLine="707"/>
        <w:jc w:val="left"/>
        <w:rPr>
          <w:sz w:val="28"/>
        </w:rPr>
      </w:pPr>
      <w:r>
        <w:rPr>
          <w:sz w:val="28"/>
        </w:rPr>
        <w:lastRenderedPageBreak/>
        <w:t>предвидеть</w:t>
      </w:r>
      <w:r>
        <w:rPr>
          <w:sz w:val="28"/>
        </w:rPr>
        <w:tab/>
        <w:t>опасности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действовать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 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845"/>
          <w:tab w:val="left" w:pos="1846"/>
          <w:tab w:val="left" w:pos="4421"/>
          <w:tab w:val="left" w:pos="6334"/>
          <w:tab w:val="left" w:pos="6990"/>
          <w:tab w:val="left" w:pos="8199"/>
          <w:tab w:val="left" w:pos="9775"/>
        </w:tabs>
        <w:spacing w:line="276" w:lineRule="auto"/>
        <w:ind w:right="404" w:firstLine="7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населения</w:t>
      </w:r>
      <w:r>
        <w:rPr>
          <w:sz w:val="28"/>
        </w:rPr>
        <w:tab/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 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62"/>
        </w:tabs>
        <w:spacing w:before="43" w:line="276" w:lineRule="auto"/>
        <w:ind w:right="412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3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64"/>
        </w:tabs>
        <w:spacing w:line="278" w:lineRule="auto"/>
        <w:ind w:right="415" w:firstLine="707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35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техногенного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845"/>
          <w:tab w:val="left" w:pos="1846"/>
          <w:tab w:val="left" w:pos="4421"/>
          <w:tab w:val="left" w:pos="6334"/>
          <w:tab w:val="left" w:pos="6986"/>
          <w:tab w:val="left" w:pos="8195"/>
          <w:tab w:val="left" w:pos="9772"/>
        </w:tabs>
        <w:spacing w:line="276" w:lineRule="auto"/>
        <w:ind w:right="408" w:firstLine="7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населения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 техногенного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-6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всем!»;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38"/>
        </w:tabs>
        <w:spacing w:before="43" w:line="276" w:lineRule="auto"/>
        <w:ind w:right="411" w:firstLine="707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92"/>
        </w:tabs>
        <w:spacing w:line="278" w:lineRule="auto"/>
        <w:ind w:right="407" w:firstLine="707"/>
        <w:rPr>
          <w:sz w:val="28"/>
        </w:rPr>
      </w:pPr>
      <w:r>
        <w:rPr>
          <w:sz w:val="28"/>
        </w:rPr>
        <w:t>комплектовать минимально необходимый набор вещей (документов,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эвакуации;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851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9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классифицировать мероприятия по защите населения от 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5"/>
          <w:sz w:val="28"/>
        </w:rPr>
        <w:t xml:space="preserve"> </w:t>
      </w:r>
      <w:r>
        <w:rPr>
          <w:sz w:val="28"/>
        </w:rPr>
        <w:t>наркотизма;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31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 неизвестного предмета, возможной угрозе взрыва (при взрыве)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взрывного устройства;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31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(попытки похищения) и при 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заложников;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837"/>
          <w:tab w:val="left" w:pos="3491"/>
          <w:tab w:val="left" w:pos="4966"/>
          <w:tab w:val="left" w:pos="8079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z w:val="28"/>
        </w:rPr>
        <w:tab/>
        <w:t>актов,</w:t>
      </w:r>
      <w:r>
        <w:rPr>
          <w:sz w:val="28"/>
        </w:rPr>
        <w:tab/>
        <w:t>регламентирующих</w:t>
      </w:r>
      <w:r>
        <w:rPr>
          <w:sz w:val="28"/>
        </w:rPr>
        <w:tab/>
      </w:r>
      <w:r>
        <w:rPr>
          <w:spacing w:val="-1"/>
          <w:sz w:val="28"/>
        </w:rPr>
        <w:t>ответственность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несовершеннолетних за правонарушения;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52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скопления людей;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85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предвидеть причины возникновения возможных опасных ситуаций 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 людей;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38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 скопления людей;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37"/>
          <w:tab w:val="left" w:pos="1738"/>
          <w:tab w:val="left" w:pos="3270"/>
          <w:tab w:val="left" w:pos="4833"/>
          <w:tab w:val="left" w:pos="6464"/>
          <w:tab w:val="left" w:pos="7646"/>
          <w:tab w:val="left" w:pos="8341"/>
        </w:tabs>
        <w:spacing w:before="79" w:line="278" w:lineRule="auto"/>
        <w:ind w:right="414" w:firstLine="707"/>
        <w:jc w:val="left"/>
        <w:rPr>
          <w:sz w:val="28"/>
        </w:rPr>
      </w:pPr>
      <w:r>
        <w:rPr>
          <w:sz w:val="28"/>
        </w:rPr>
        <w:lastRenderedPageBreak/>
        <w:t>оповещать</w:t>
      </w:r>
      <w:r>
        <w:rPr>
          <w:sz w:val="28"/>
        </w:rPr>
        <w:tab/>
        <w:t>(вызывать)</w:t>
      </w:r>
      <w:r>
        <w:rPr>
          <w:sz w:val="28"/>
        </w:rPr>
        <w:tab/>
        <w:t>экстренные</w:t>
      </w:r>
      <w:r>
        <w:rPr>
          <w:sz w:val="28"/>
        </w:rPr>
        <w:tab/>
        <w:t>службы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чрезвычайной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73"/>
          <w:tab w:val="left" w:pos="1774"/>
          <w:tab w:val="left" w:pos="4020"/>
          <w:tab w:val="left" w:pos="5715"/>
          <w:tab w:val="left" w:pos="6154"/>
          <w:tab w:val="left" w:pos="7588"/>
          <w:tab w:val="left" w:pos="8535"/>
          <w:tab w:val="left" w:pos="9650"/>
        </w:tabs>
        <w:spacing w:line="276" w:lineRule="auto"/>
        <w:ind w:right="415" w:firstLine="70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безопасный</w:t>
      </w:r>
      <w:r>
        <w:rPr>
          <w:sz w:val="28"/>
        </w:rPr>
        <w:tab/>
        <w:t>и</w:t>
      </w:r>
      <w:r>
        <w:rPr>
          <w:sz w:val="28"/>
        </w:rPr>
        <w:tab/>
        <w:t>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жизни,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71"/>
          <w:tab w:val="left" w:pos="1772"/>
          <w:tab w:val="left" w:pos="4273"/>
          <w:tab w:val="left" w:pos="6111"/>
          <w:tab w:val="left" w:pos="6549"/>
          <w:tab w:val="left" w:pos="7938"/>
          <w:tab w:val="left" w:pos="9884"/>
        </w:tabs>
        <w:spacing w:line="276" w:lineRule="auto"/>
        <w:ind w:right="409" w:firstLine="7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укрепляющие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разрушающие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13"/>
          <w:tab w:val="left" w:pos="1714"/>
          <w:tab w:val="left" w:pos="3442"/>
          <w:tab w:val="left" w:pos="5904"/>
          <w:tab w:val="left" w:pos="7684"/>
          <w:tab w:val="left" w:pos="8202"/>
          <w:tab w:val="left" w:pos="9883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профилактические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сохранению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697"/>
          <w:tab w:val="left" w:pos="1698"/>
          <w:tab w:val="left" w:pos="3105"/>
          <w:tab w:val="left" w:pos="4536"/>
          <w:tab w:val="left" w:pos="5802"/>
          <w:tab w:val="left" w:pos="6166"/>
          <w:tab w:val="left" w:pos="8616"/>
          <w:tab w:val="left" w:pos="9743"/>
        </w:tabs>
        <w:spacing w:line="276" w:lineRule="auto"/>
        <w:ind w:right="409" w:firstLine="707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оценивать</w:t>
      </w:r>
      <w:r>
        <w:rPr>
          <w:sz w:val="28"/>
        </w:rPr>
        <w:tab/>
        <w:t>нагрузку</w:t>
      </w:r>
      <w:r>
        <w:rPr>
          <w:sz w:val="28"/>
        </w:rPr>
        <w:tab/>
        <w:t>и</w:t>
      </w:r>
      <w:r>
        <w:rPr>
          <w:sz w:val="28"/>
        </w:rPr>
        <w:tab/>
        <w:t>профилактические</w:t>
      </w:r>
      <w:r>
        <w:rPr>
          <w:sz w:val="28"/>
        </w:rPr>
        <w:tab/>
        <w:t>занятия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709"/>
          <w:tab w:val="left" w:pos="1710"/>
          <w:tab w:val="left" w:pos="3033"/>
          <w:tab w:val="left" w:pos="4806"/>
          <w:tab w:val="left" w:pos="5179"/>
          <w:tab w:val="left" w:pos="6503"/>
          <w:tab w:val="left" w:pos="8394"/>
          <w:tab w:val="left" w:pos="9617"/>
        </w:tabs>
        <w:spacing w:line="278" w:lineRule="auto"/>
        <w:ind w:right="414" w:firstLine="707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мероприятия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потенциально</w:t>
      </w:r>
      <w:r>
        <w:rPr>
          <w:sz w:val="28"/>
        </w:rPr>
        <w:tab/>
        <w:t>опасные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2"/>
        <w:ind w:left="1553" w:hanging="16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помощи: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наружном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-6"/>
          <w:sz w:val="28"/>
        </w:rPr>
        <w:t xml:space="preserve"> </w:t>
      </w:r>
      <w:r>
        <w:rPr>
          <w:sz w:val="28"/>
        </w:rPr>
        <w:t>кровотечении;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инородного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путей;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ушибах;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5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растяжениях;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вывихах;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переломах;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5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ожогах;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"/>
          <w:sz w:val="28"/>
        </w:rPr>
        <w:t xml:space="preserve"> </w:t>
      </w:r>
      <w:r>
        <w:rPr>
          <w:sz w:val="28"/>
        </w:rPr>
        <w:t>переохлаждении;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отравлениях;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4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(солнечном)</w:t>
      </w:r>
      <w:r>
        <w:rPr>
          <w:spacing w:val="-3"/>
          <w:sz w:val="28"/>
        </w:rPr>
        <w:t xml:space="preserve"> </w:t>
      </w:r>
      <w:r>
        <w:rPr>
          <w:sz w:val="28"/>
        </w:rPr>
        <w:t>ударе;</w:t>
      </w:r>
    </w:p>
    <w:p w:rsidR="004E7696" w:rsidRDefault="00C27CE0" w:rsidP="002D3271">
      <w:pPr>
        <w:pStyle w:val="a4"/>
        <w:numPr>
          <w:ilvl w:val="1"/>
          <w:numId w:val="162"/>
        </w:numPr>
        <w:tabs>
          <w:tab w:val="left" w:pos="2110"/>
        </w:tabs>
        <w:spacing w:before="5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укусе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змей.</w:t>
      </w:r>
    </w:p>
    <w:p w:rsidR="004E7696" w:rsidRDefault="00C27CE0" w:rsidP="002D3271">
      <w:pPr>
        <w:pStyle w:val="a4"/>
        <w:numPr>
          <w:ilvl w:val="0"/>
          <w:numId w:val="162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4E7696" w:rsidRDefault="00C27CE0">
      <w:pPr>
        <w:pStyle w:val="1"/>
        <w:spacing w:before="5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826"/>
          <w:tab w:val="left" w:pos="1827"/>
          <w:tab w:val="left" w:pos="3366"/>
          <w:tab w:val="left" w:pos="5345"/>
          <w:tab w:val="left" w:pos="6803"/>
          <w:tab w:val="left" w:pos="9043"/>
        </w:tabs>
        <w:spacing w:before="45" w:line="276" w:lineRule="auto"/>
        <w:ind w:right="409" w:firstLine="707"/>
        <w:jc w:val="left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z w:val="28"/>
        </w:rPr>
        <w:tab/>
        <w:t>использовать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индивидуальной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защиты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велосипедиста;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709"/>
          <w:tab w:val="left" w:pos="1710"/>
          <w:tab w:val="left" w:pos="4203"/>
          <w:tab w:val="left" w:pos="4569"/>
          <w:tab w:val="left" w:pos="6913"/>
          <w:tab w:val="left" w:pos="8160"/>
          <w:tab w:val="left" w:pos="8522"/>
        </w:tabs>
        <w:spacing w:line="276" w:lineRule="auto"/>
        <w:ind w:right="409" w:firstLine="707"/>
        <w:jc w:val="left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характеризовать</w:t>
      </w:r>
      <w:r>
        <w:rPr>
          <w:i/>
          <w:sz w:val="28"/>
        </w:rPr>
        <w:tab/>
        <w:t>причины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последствия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поездках;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ind w:left="1553" w:hanging="164"/>
        <w:jc w:val="left"/>
        <w:rPr>
          <w:i/>
          <w:sz w:val="28"/>
        </w:rPr>
      </w:pPr>
      <w:r>
        <w:rPr>
          <w:i/>
          <w:sz w:val="28"/>
        </w:rPr>
        <w:t>готовиться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туристическим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поездкам;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80"/>
        </w:tabs>
        <w:spacing w:before="48" w:line="276" w:lineRule="auto"/>
        <w:ind w:right="415" w:firstLine="707"/>
        <w:jc w:val="left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ситуацию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безопасно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поездках;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80"/>
        </w:tabs>
        <w:spacing w:before="79" w:line="278" w:lineRule="auto"/>
        <w:ind w:right="410" w:firstLine="707"/>
        <w:rPr>
          <w:i/>
          <w:sz w:val="28"/>
        </w:rPr>
      </w:pPr>
      <w:r>
        <w:rPr>
          <w:i/>
          <w:sz w:val="28"/>
        </w:rPr>
        <w:lastRenderedPageBreak/>
        <w:t>анализировать последствия возможных опасных ситуаций в местах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большого скопления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людей;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822"/>
        </w:tabs>
        <w:spacing w:line="276" w:lineRule="auto"/>
        <w:ind w:right="413" w:firstLine="707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криминогенного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ind w:left="1553" w:hanging="164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покупателя;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630"/>
        </w:tabs>
        <w:spacing w:before="43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экстремизма,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наркотизма;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825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предвидеть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экстремистскую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 влияние вредных привычек и факторов и на состояние 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626"/>
        </w:tabs>
        <w:spacing w:before="2" w:line="276" w:lineRule="auto"/>
        <w:ind w:right="412" w:firstLine="707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796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супругов,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защищающих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ребенка;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609"/>
        </w:tabs>
        <w:spacing w:line="276" w:lineRule="auto"/>
        <w:ind w:right="410" w:firstLine="707"/>
        <w:rPr>
          <w:i/>
          <w:sz w:val="28"/>
        </w:rPr>
      </w:pPr>
      <w:r>
        <w:rPr>
          <w:i/>
          <w:sz w:val="28"/>
        </w:rPr>
        <w:t>владеть основами самоконтроля, самооценки, принятия решений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671"/>
        </w:tabs>
        <w:spacing w:line="276" w:lineRule="auto"/>
        <w:ind w:right="405" w:firstLine="707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ind w:left="1553" w:hanging="16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инфекционных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заболеваниях;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spacing w:before="47"/>
        <w:ind w:left="1553" w:hanging="16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инфекционных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заболеваниях;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spacing w:before="48"/>
        <w:ind w:left="1553" w:hanging="16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остановке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сердечной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spacing w:before="48"/>
        <w:ind w:left="1553" w:hanging="16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коме;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54"/>
        </w:tabs>
        <w:spacing w:before="50"/>
        <w:ind w:left="1553" w:hanging="16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поражении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электрическим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током;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698"/>
        </w:tabs>
        <w:spacing w:before="47" w:line="276" w:lineRule="auto"/>
        <w:ind w:right="409" w:firstLine="707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Интернет-ресурсы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данных;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618"/>
        </w:tabs>
        <w:spacing w:before="1" w:line="276" w:lineRule="auto"/>
        <w:ind w:right="404" w:firstLine="707"/>
        <w:rPr>
          <w:i/>
          <w:sz w:val="28"/>
        </w:rPr>
      </w:pPr>
      <w:r>
        <w:rPr>
          <w:i/>
          <w:sz w:val="28"/>
        </w:rPr>
        <w:t>усваивать приемы действий в различных опасных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ситуациях;</w:t>
      </w: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2072"/>
        </w:tabs>
        <w:spacing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предположения и проводить несложные эксперименты для 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предположений обеспечения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личной безопасности;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61"/>
        </w:numPr>
        <w:tabs>
          <w:tab w:val="left" w:pos="1575"/>
        </w:tabs>
        <w:spacing w:before="79" w:line="278" w:lineRule="auto"/>
        <w:ind w:right="410" w:firstLine="707"/>
        <w:rPr>
          <w:i/>
          <w:sz w:val="28"/>
        </w:rPr>
      </w:pPr>
      <w:r>
        <w:rPr>
          <w:i/>
          <w:sz w:val="28"/>
        </w:rPr>
        <w:lastRenderedPageBreak/>
        <w:t>творчески решать моделируемые ситуации и практические задачи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</w:t>
      </w:r>
    </w:p>
    <w:p w:rsidR="004E7696" w:rsidRDefault="004E7696">
      <w:pPr>
        <w:pStyle w:val="a3"/>
        <w:spacing w:before="1"/>
        <w:ind w:left="0" w:firstLine="0"/>
        <w:jc w:val="left"/>
        <w:rPr>
          <w:i/>
          <w:sz w:val="32"/>
        </w:rPr>
      </w:pPr>
    </w:p>
    <w:p w:rsidR="004E7696" w:rsidRDefault="00C27CE0">
      <w:pPr>
        <w:pStyle w:val="1"/>
        <w:ind w:left="1239" w:right="964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4E7696" w:rsidRDefault="00C27CE0">
      <w:pPr>
        <w:spacing w:before="50" w:line="276" w:lineRule="auto"/>
        <w:ind w:left="1239" w:right="966"/>
        <w:jc w:val="center"/>
        <w:rPr>
          <w:b/>
          <w:sz w:val="28"/>
        </w:rPr>
      </w:pPr>
      <w:r>
        <w:rPr>
          <w:b/>
          <w:sz w:val="28"/>
        </w:rPr>
        <w:t>«ОСНОВЫ ДУХОВНО-НРАВСТВЕННОЙ КУЛЬТУРЫ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:rsidR="004E7696" w:rsidRDefault="00C27CE0">
      <w:pPr>
        <w:pStyle w:val="a3"/>
        <w:spacing w:line="276" w:lineRule="auto"/>
        <w:ind w:right="404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68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отсутствию;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64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 сознательному самоограничению в поступках, поведении, расточительном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потребительстве;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606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формирование представлений об основах светской этики,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религий, их роли в развитии культуры и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686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общества;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616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формирование представлений об исторической роли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государственности.</w:t>
      </w:r>
    </w:p>
    <w:p w:rsidR="004E7696" w:rsidRDefault="00C27CE0" w:rsidP="002D3271">
      <w:pPr>
        <w:pStyle w:val="a4"/>
        <w:numPr>
          <w:ilvl w:val="3"/>
          <w:numId w:val="235"/>
        </w:numPr>
        <w:tabs>
          <w:tab w:val="left" w:pos="2442"/>
        </w:tabs>
        <w:spacing w:line="271" w:lineRule="auto"/>
        <w:ind w:left="1402" w:right="408" w:hanging="12"/>
        <w:rPr>
          <w:sz w:val="28"/>
        </w:rPr>
      </w:pPr>
      <w:r>
        <w:rPr>
          <w:b/>
          <w:sz w:val="28"/>
        </w:rPr>
        <w:t>Основы духовно-нравственной культуры народов России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Предметные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нацелены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прежде</w:t>
      </w:r>
    </w:p>
    <w:p w:rsidR="004E7696" w:rsidRDefault="00C27CE0">
      <w:pPr>
        <w:pStyle w:val="a3"/>
        <w:spacing w:before="9"/>
        <w:ind w:firstLine="0"/>
      </w:pPr>
      <w:r>
        <w:t>всего,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задач: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573"/>
        </w:tabs>
        <w:spacing w:before="47" w:line="276" w:lineRule="auto"/>
        <w:ind w:right="407" w:firstLine="719"/>
        <w:rPr>
          <w:sz w:val="28"/>
        </w:rPr>
      </w:pPr>
      <w:r>
        <w:rPr>
          <w:sz w:val="28"/>
        </w:rPr>
        <w:t>осознание   целостности   окружающего   мира,   расширение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724"/>
        </w:tabs>
        <w:spacing w:before="1" w:line="276" w:lineRule="auto"/>
        <w:ind w:right="405" w:firstLine="71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4E7696" w:rsidRDefault="00C27CE0" w:rsidP="002D3271">
      <w:pPr>
        <w:pStyle w:val="a4"/>
        <w:numPr>
          <w:ilvl w:val="0"/>
          <w:numId w:val="160"/>
        </w:numPr>
        <w:tabs>
          <w:tab w:val="left" w:pos="1856"/>
        </w:tabs>
        <w:spacing w:before="1" w:line="276" w:lineRule="auto"/>
        <w:ind w:right="410" w:firstLine="719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1"/>
        <w:numPr>
          <w:ilvl w:val="1"/>
          <w:numId w:val="235"/>
        </w:numPr>
        <w:tabs>
          <w:tab w:val="left" w:pos="2328"/>
        </w:tabs>
        <w:spacing w:before="83" w:line="276" w:lineRule="auto"/>
        <w:ind w:left="682" w:right="407" w:firstLine="993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867C1F">
        <w:t>МКОУ СОШ с. Усть - Соболевка</w:t>
      </w:r>
    </w:p>
    <w:p w:rsidR="004E7696" w:rsidRDefault="00C27CE0" w:rsidP="002D3271">
      <w:pPr>
        <w:pStyle w:val="a4"/>
        <w:numPr>
          <w:ilvl w:val="2"/>
          <w:numId w:val="235"/>
        </w:numPr>
        <w:tabs>
          <w:tab w:val="left" w:pos="2376"/>
        </w:tabs>
        <w:spacing w:before="1"/>
        <w:ind w:left="2375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4E7696" w:rsidRDefault="00C27CE0">
      <w:pPr>
        <w:pStyle w:val="a3"/>
        <w:spacing w:before="45" w:line="276" w:lineRule="auto"/>
        <w:ind w:right="404" w:firstLine="99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– система оценки) является частью системы оценки 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67C1F">
        <w:t>МКОУ СОШ с. Усть - Соболевка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представляет собой один из инструментов реализации требований 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как педагогов,</w:t>
      </w:r>
      <w:r>
        <w:rPr>
          <w:spacing w:val="-1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обучающихся.</w:t>
      </w:r>
    </w:p>
    <w:p w:rsidR="004E7696" w:rsidRDefault="00C27CE0">
      <w:pPr>
        <w:pStyle w:val="a3"/>
        <w:spacing w:line="276" w:lineRule="auto"/>
        <w:ind w:right="404" w:firstLine="993"/>
      </w:pP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 и (или) потребностям физического или юридического лица,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4E7696" w:rsidRDefault="00C27CE0">
      <w:pPr>
        <w:pStyle w:val="a3"/>
        <w:spacing w:line="276" w:lineRule="auto"/>
        <w:ind w:right="404" w:firstLine="993"/>
      </w:pPr>
      <w:r>
        <w:t>Качество образования, в том числе степень достижения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(надзора)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4E7696" w:rsidRDefault="00C27CE0">
      <w:pPr>
        <w:pStyle w:val="a3"/>
        <w:spacing w:before="1" w:line="276" w:lineRule="auto"/>
        <w:ind w:right="411" w:firstLine="99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ООО: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61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закрепляет основные направления и цели оценочной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управление качеством образования, описывает объект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оценки, процедуры и состав инструментария оценивания,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оценки;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573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ориентирует образовательную деятельность на 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 воспитание обучающихся, реализацию требований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628"/>
        </w:tabs>
        <w:spacing w:before="79" w:line="276" w:lineRule="auto"/>
        <w:ind w:right="411" w:firstLine="707"/>
        <w:rPr>
          <w:sz w:val="28"/>
        </w:rPr>
      </w:pPr>
      <w:r>
        <w:rPr>
          <w:sz w:val="28"/>
        </w:rPr>
        <w:lastRenderedPageBreak/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результатов;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777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ООО;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669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(стандартизированные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наблюдения, тесты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892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ООП ООО, как основы для оценки деятельности ОО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4E7696" w:rsidRDefault="00C27CE0">
      <w:pPr>
        <w:pStyle w:val="a3"/>
        <w:spacing w:line="276" w:lineRule="auto"/>
        <w:ind w:right="410"/>
      </w:pPr>
      <w:r>
        <w:t>Основными направлениями и це</w:t>
      </w:r>
      <w:r w:rsidR="00867C1F">
        <w:t>лями оценочной деятельности в МК</w:t>
      </w:r>
      <w:r>
        <w:t>ОУ</w:t>
      </w:r>
      <w:r>
        <w:rPr>
          <w:spacing w:val="-67"/>
        </w:rPr>
        <w:t xml:space="preserve"> </w:t>
      </w:r>
      <w:r>
        <w:t>СОШ</w:t>
      </w:r>
      <w:r>
        <w:rPr>
          <w:spacing w:val="-1"/>
        </w:rPr>
        <w:t xml:space="preserve"> </w:t>
      </w:r>
      <w:r w:rsidR="00867C1F">
        <w:t xml:space="preserve"> с. Усть - Соболевка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654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 и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уровней;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599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оценка результатов деятельности педагогических кадров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4E7696" w:rsidRDefault="00C27CE0" w:rsidP="002D3271">
      <w:pPr>
        <w:pStyle w:val="a4"/>
        <w:numPr>
          <w:ilvl w:val="0"/>
          <w:numId w:val="159"/>
        </w:numPr>
        <w:tabs>
          <w:tab w:val="left" w:pos="161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оценка результатов деятельности образовательной 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</w:p>
    <w:p w:rsidR="004E7696" w:rsidRDefault="00C27CE0">
      <w:pPr>
        <w:pStyle w:val="a3"/>
        <w:spacing w:line="276" w:lineRule="auto"/>
        <w:ind w:right="40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4E7696" w:rsidRDefault="00C27CE0">
      <w:pPr>
        <w:pStyle w:val="a3"/>
        <w:spacing w:line="276" w:lineRule="auto"/>
        <w:ind w:right="411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достигаемые</w:t>
      </w:r>
      <w:r>
        <w:rPr>
          <w:spacing w:val="23"/>
        </w:rPr>
        <w:t xml:space="preserve"> </w:t>
      </w:r>
      <w:r>
        <w:t>выпускниками</w:t>
      </w:r>
      <w:r>
        <w:rPr>
          <w:spacing w:val="22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ООО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276" w:lineRule="auto"/>
        <w:ind w:right="412"/>
      </w:pPr>
      <w:r>
        <w:t>Система оценки достижения планируемых результатов включает в себя</w:t>
      </w:r>
      <w:r>
        <w:rPr>
          <w:spacing w:val="-67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 системы</w:t>
      </w:r>
      <w:r>
        <w:rPr>
          <w:spacing w:val="-1"/>
        </w:rPr>
        <w:t xml:space="preserve"> </w:t>
      </w:r>
      <w:r>
        <w:t>оценок:</w:t>
      </w:r>
    </w:p>
    <w:p w:rsidR="004E7696" w:rsidRDefault="00C27CE0" w:rsidP="002D3271">
      <w:pPr>
        <w:pStyle w:val="a4"/>
        <w:numPr>
          <w:ilvl w:val="0"/>
          <w:numId w:val="158"/>
        </w:numPr>
        <w:tabs>
          <w:tab w:val="left" w:pos="1575"/>
        </w:tabs>
        <w:spacing w:line="276" w:lineRule="auto"/>
        <w:ind w:right="407" w:firstLine="707"/>
        <w:rPr>
          <w:sz w:val="28"/>
        </w:rPr>
      </w:pPr>
      <w:r>
        <w:rPr>
          <w:i/>
          <w:sz w:val="28"/>
        </w:rPr>
        <w:t xml:space="preserve">внешнюю оценку </w:t>
      </w:r>
      <w:r>
        <w:rPr>
          <w:sz w:val="28"/>
        </w:rPr>
        <w:t>(оценку, осуществляемую внешними по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службами);</w:t>
      </w:r>
    </w:p>
    <w:p w:rsidR="004E7696" w:rsidRDefault="00C27CE0" w:rsidP="002D3271">
      <w:pPr>
        <w:pStyle w:val="a4"/>
        <w:numPr>
          <w:ilvl w:val="0"/>
          <w:numId w:val="158"/>
        </w:numPr>
        <w:tabs>
          <w:tab w:val="left" w:pos="1693"/>
        </w:tabs>
        <w:spacing w:line="276" w:lineRule="auto"/>
        <w:ind w:right="405" w:firstLine="707"/>
        <w:rPr>
          <w:sz w:val="28"/>
        </w:rPr>
      </w:pPr>
      <w:r>
        <w:rPr>
          <w:i/>
          <w:sz w:val="28"/>
        </w:rPr>
        <w:t>внутреннюю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обучающимися,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школы).</w:t>
      </w: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E7696">
        <w:trPr>
          <w:trHeight w:val="371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317" w:lineRule="exact"/>
              <w:ind w:left="1230"/>
              <w:rPr>
                <w:i/>
                <w:sz w:val="28"/>
              </w:rPr>
            </w:pPr>
            <w:r>
              <w:rPr>
                <w:i/>
                <w:sz w:val="28"/>
              </w:rPr>
              <w:t>Внутренняя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оценка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317" w:lineRule="exact"/>
              <w:ind w:left="1427"/>
              <w:rPr>
                <w:i/>
                <w:sz w:val="28"/>
              </w:rPr>
            </w:pPr>
            <w:r>
              <w:rPr>
                <w:i/>
                <w:sz w:val="28"/>
              </w:rPr>
              <w:t>Внешняя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оценка</w:t>
            </w:r>
          </w:p>
        </w:tc>
      </w:tr>
      <w:tr w:rsidR="004E7696">
        <w:trPr>
          <w:trHeight w:val="2961"/>
        </w:trPr>
        <w:tc>
          <w:tcPr>
            <w:tcW w:w="4787" w:type="dxa"/>
          </w:tcPr>
          <w:p w:rsidR="004E7696" w:rsidRDefault="00C27CE0" w:rsidP="002D3271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стартовая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</w:tabs>
              <w:spacing w:before="47"/>
              <w:ind w:hanging="361"/>
              <w:rPr>
                <w:sz w:val="28"/>
              </w:rPr>
            </w:pPr>
            <w:r>
              <w:rPr>
                <w:sz w:val="28"/>
              </w:rPr>
              <w:t>текущая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7"/>
              </w:numPr>
              <w:tabs>
                <w:tab w:val="left" w:pos="537"/>
                <w:tab w:val="left" w:pos="538"/>
              </w:tabs>
              <w:spacing w:before="50"/>
              <w:ind w:left="537" w:hanging="431"/>
              <w:rPr>
                <w:sz w:val="28"/>
              </w:rPr>
            </w:pPr>
            <w:r>
              <w:rPr>
                <w:sz w:val="28"/>
              </w:rPr>
              <w:t>портфолио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</w:tabs>
              <w:spacing w:before="48"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внутришкольный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</w:tabs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промежуточная 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и     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итоговая</w:t>
            </w:r>
          </w:p>
          <w:p w:rsidR="004E7696" w:rsidRDefault="00C27CE0">
            <w:pPr>
              <w:pStyle w:val="TableParagraph"/>
              <w:spacing w:before="48"/>
              <w:ind w:left="467"/>
              <w:jc w:val="both"/>
              <w:rPr>
                <w:sz w:val="28"/>
              </w:rPr>
            </w:pPr>
            <w:r>
              <w:rPr>
                <w:sz w:val="28"/>
              </w:rPr>
              <w:t>аттестация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4787" w:type="dxa"/>
          </w:tcPr>
          <w:p w:rsidR="004E7696" w:rsidRDefault="00C27CE0" w:rsidP="002D3271">
            <w:pPr>
              <w:pStyle w:val="TableParagraph"/>
              <w:numPr>
                <w:ilvl w:val="0"/>
                <w:numId w:val="156"/>
              </w:numPr>
              <w:tabs>
                <w:tab w:val="left" w:pos="468"/>
                <w:tab w:val="left" w:pos="3623"/>
              </w:tabs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итоговая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6"/>
              </w:numPr>
              <w:tabs>
                <w:tab w:val="left" w:pos="468"/>
              </w:tabs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независимая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6"/>
              </w:numPr>
              <w:tabs>
                <w:tab w:val="left" w:pos="468"/>
              </w:tabs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мониторинговые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муниципального,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федерального уровней</w:t>
            </w:r>
          </w:p>
        </w:tc>
      </w:tr>
    </w:tbl>
    <w:p w:rsidR="004E7696" w:rsidRDefault="00C27CE0">
      <w:pPr>
        <w:pStyle w:val="a3"/>
        <w:spacing w:line="278" w:lineRule="auto"/>
        <w:ind w:right="416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документа.</w:t>
      </w:r>
    </w:p>
    <w:p w:rsidR="004E7696" w:rsidRDefault="00C27CE0">
      <w:pPr>
        <w:pStyle w:val="a3"/>
        <w:spacing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 уровневый и комплексный</w:t>
      </w:r>
      <w:r>
        <w:rPr>
          <w:spacing w:val="-67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оценке образовательных достижений.</w:t>
      </w:r>
    </w:p>
    <w:p w:rsidR="004E7696" w:rsidRDefault="00C27CE0">
      <w:pPr>
        <w:pStyle w:val="a3"/>
        <w:spacing w:line="276" w:lineRule="auto"/>
        <w:ind w:right="40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4E7696" w:rsidRDefault="00C27CE0">
      <w:pPr>
        <w:pStyle w:val="a3"/>
        <w:spacing w:line="276" w:lineRule="auto"/>
        <w:ind w:right="40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индивидуальной работы с обучающимися. Он реализуется как по отношению</w:t>
      </w:r>
      <w:r>
        <w:rPr>
          <w:spacing w:val="-67"/>
        </w:rPr>
        <w:t xml:space="preserve"> </w:t>
      </w:r>
      <w:r>
        <w:t>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4E7696" w:rsidRDefault="00C27CE0">
      <w:pPr>
        <w:pStyle w:val="a3"/>
        <w:spacing w:line="278" w:lineRule="auto"/>
        <w:ind w:right="407"/>
      </w:pPr>
      <w:r>
        <w:t>Уровневый подход к содержанию оценки обеспечивается 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2"/>
        </w:rPr>
        <w:t xml:space="preserve"> </w:t>
      </w:r>
      <w:r>
        <w:t>результатов,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выделены</w:t>
      </w:r>
      <w:r>
        <w:rPr>
          <w:spacing w:val="14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блока:</w:t>
      </w:r>
      <w:r>
        <w:rPr>
          <w:spacing w:val="12"/>
        </w:rPr>
        <w:t xml:space="preserve"> </w:t>
      </w:r>
      <w:r>
        <w:t>общецелевой,</w:t>
      </w:r>
    </w:p>
    <w:p w:rsidR="004E7696" w:rsidRDefault="00C27CE0">
      <w:pPr>
        <w:pStyle w:val="a3"/>
        <w:spacing w:line="276" w:lineRule="auto"/>
        <w:ind w:right="403" w:firstLine="0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53"/>
        </w:rPr>
        <w:t xml:space="preserve"> </w:t>
      </w:r>
      <w:r>
        <w:t>выносится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итоговую</w:t>
      </w:r>
      <w:r>
        <w:rPr>
          <w:spacing w:val="54"/>
        </w:rPr>
        <w:t xml:space="preserve"> </w:t>
      </w:r>
      <w:r>
        <w:t>оценку,</w:t>
      </w:r>
      <w:r>
        <w:rPr>
          <w:spacing w:val="53"/>
        </w:rPr>
        <w:t xml:space="preserve"> </w:t>
      </w:r>
      <w:r>
        <w:t>которая</w:t>
      </w:r>
      <w:r>
        <w:rPr>
          <w:spacing w:val="54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осуществляться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(в том числе, для аттестации педагогических кадров и 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 представленных в блоках «Выпускник научится» и «Выпускник</w:t>
      </w:r>
      <w:r>
        <w:rPr>
          <w:spacing w:val="1"/>
        </w:rPr>
        <w:t xml:space="preserve"> </w:t>
      </w:r>
      <w:r>
        <w:t>получит возможность научиться». Процедуры независимой оценки качества</w:t>
      </w:r>
      <w:r>
        <w:rPr>
          <w:spacing w:val="1"/>
        </w:rPr>
        <w:t xml:space="preserve"> </w:t>
      </w:r>
      <w:r>
        <w:t>образования и мониторинговых исследований различного уровня опираются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трех блоках.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/>
      </w:pPr>
      <w:r>
        <w:lastRenderedPageBreak/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уровней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результатов: базового уровня и уровней выше и</w:t>
      </w:r>
      <w:r>
        <w:rPr>
          <w:spacing w:val="-67"/>
        </w:rPr>
        <w:t xml:space="preserve"> </w:t>
      </w:r>
      <w:r>
        <w:t>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4E7696" w:rsidRDefault="00C27CE0">
      <w:pPr>
        <w:pStyle w:val="a3"/>
        <w:spacing w:before="2" w:line="276" w:lineRule="auto"/>
        <w:ind w:right="411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808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9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использования комплекса оценочных процедур (стартовой, 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 достижений (индивидуального прогресса)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839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 управления 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71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 друг друга (стандартизированных устных и письменных 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 работ,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4E7696" w:rsidRDefault="00C27CE0" w:rsidP="002D3271">
      <w:pPr>
        <w:pStyle w:val="1"/>
        <w:numPr>
          <w:ilvl w:val="2"/>
          <w:numId w:val="235"/>
        </w:numPr>
        <w:tabs>
          <w:tab w:val="left" w:pos="2330"/>
        </w:tabs>
        <w:spacing w:line="276" w:lineRule="auto"/>
        <w:ind w:left="682" w:right="404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4E7696" w:rsidRDefault="00C27CE0">
      <w:pPr>
        <w:spacing w:before="1"/>
        <w:ind w:left="1390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4E7696" w:rsidRDefault="00C27CE0">
      <w:pPr>
        <w:pStyle w:val="a3"/>
        <w:spacing w:before="43" w:line="276" w:lineRule="auto"/>
        <w:ind w:right="402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обучающимися в ходе их личностного развития планируемых результатов.</w:t>
      </w:r>
      <w:r>
        <w:rPr>
          <w:spacing w:val="1"/>
        </w:rPr>
        <w:t xml:space="preserve"> </w:t>
      </w:r>
      <w:r>
        <w:t>Формирование личностных результатов 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реализуемую</w:t>
      </w:r>
      <w:r>
        <w:rPr>
          <w:spacing w:val="-4"/>
        </w:rPr>
        <w:t xml:space="preserve"> </w:t>
      </w:r>
      <w:r w:rsidR="00E41E2E">
        <w:t xml:space="preserve">МКОУ СОШ с. Усть - Соболевка </w:t>
      </w:r>
      <w:r>
        <w:t>и</w:t>
      </w:r>
      <w:r>
        <w:rPr>
          <w:spacing w:val="-3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обучающихся.</w:t>
      </w:r>
    </w:p>
    <w:p w:rsidR="004E7696" w:rsidRDefault="00C27CE0">
      <w:pPr>
        <w:pStyle w:val="a3"/>
        <w:spacing w:after="7" w:line="276" w:lineRule="auto"/>
        <w:ind w:right="40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 личностных универсальных учебных действий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УУД),</w:t>
      </w:r>
      <w:r>
        <w:rPr>
          <w:spacing w:val="-2"/>
        </w:rPr>
        <w:t xml:space="preserve"> </w:t>
      </w:r>
      <w:r>
        <w:t>представленных следующими</w:t>
      </w:r>
      <w:r>
        <w:rPr>
          <w:spacing w:val="-3"/>
        </w:rPr>
        <w:t xml:space="preserve"> </w:t>
      </w:r>
      <w:r>
        <w:t>блоками:</w:t>
      </w: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3937"/>
        <w:gridCol w:w="2262"/>
        <w:gridCol w:w="2128"/>
        <w:gridCol w:w="1248"/>
      </w:tblGrid>
      <w:tr w:rsidR="004E7696">
        <w:trPr>
          <w:trHeight w:val="345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7696" w:rsidRDefault="00C27CE0">
            <w:pPr>
              <w:pStyle w:val="TableParagraph"/>
              <w:tabs>
                <w:tab w:val="left" w:pos="3035"/>
              </w:tabs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z w:val="28"/>
              </w:rPr>
              <w:tab/>
              <w:t>основ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</w:tcBorders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Осознание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 w:rsidR="004E7696" w:rsidRDefault="00C27CE0">
            <w:pPr>
              <w:pStyle w:val="TableParagraph"/>
              <w:spacing w:line="315" w:lineRule="exact"/>
              <w:ind w:left="204"/>
              <w:rPr>
                <w:sz w:val="28"/>
              </w:rPr>
            </w:pPr>
            <w:r>
              <w:rPr>
                <w:sz w:val="28"/>
              </w:rPr>
              <w:t>личностью</w:t>
            </w:r>
          </w:p>
        </w:tc>
        <w:tc>
          <w:tcPr>
            <w:tcW w:w="1248" w:type="dxa"/>
            <w:tcBorders>
              <w:top w:val="single" w:sz="4" w:space="0" w:color="000000"/>
              <w:right w:val="single" w:sz="4" w:space="0" w:color="000000"/>
            </w:tcBorders>
          </w:tcPr>
          <w:p w:rsidR="004E7696" w:rsidRDefault="00C27CE0">
            <w:pPr>
              <w:pStyle w:val="TableParagraph"/>
              <w:spacing w:line="315" w:lineRule="exact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своей</w:t>
            </w:r>
          </w:p>
        </w:tc>
      </w:tr>
      <w:tr w:rsidR="004E7696">
        <w:trPr>
          <w:trHeight w:val="395"/>
        </w:trPr>
        <w:tc>
          <w:tcPr>
            <w:tcW w:w="3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696" w:rsidRDefault="00C27CE0">
            <w:pPr>
              <w:pStyle w:val="TableParagraph"/>
              <w:tabs>
                <w:tab w:val="left" w:pos="2055"/>
              </w:tabs>
              <w:spacing w:before="19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гражданской</w:t>
            </w:r>
            <w:r>
              <w:rPr>
                <w:sz w:val="28"/>
              </w:rPr>
              <w:tab/>
              <w:t>идентичности</w:t>
            </w:r>
          </w:p>
        </w:tc>
        <w:tc>
          <w:tcPr>
            <w:tcW w:w="2262" w:type="dxa"/>
            <w:tcBorders>
              <w:left w:val="single" w:sz="4" w:space="0" w:color="000000"/>
              <w:bottom w:val="single" w:sz="4" w:space="0" w:color="000000"/>
            </w:tcBorders>
          </w:tcPr>
          <w:p w:rsidR="004E7696" w:rsidRDefault="00C27CE0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 w:rsidR="004E7696" w:rsidRDefault="00C27CE0">
            <w:pPr>
              <w:pStyle w:val="TableParagraph"/>
              <w:tabs>
                <w:tab w:val="left" w:pos="579"/>
              </w:tabs>
              <w:spacing w:before="19"/>
              <w:ind w:left="15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сообществу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</w:tcPr>
          <w:p w:rsidR="004E7696" w:rsidRDefault="00C27CE0">
            <w:pPr>
              <w:pStyle w:val="TableParagraph"/>
              <w:spacing w:before="19"/>
              <w:ind w:left="0" w:right="103"/>
              <w:jc w:val="right"/>
              <w:rPr>
                <w:sz w:val="28"/>
              </w:rPr>
            </w:pPr>
            <w:r>
              <w:rPr>
                <w:sz w:val="28"/>
              </w:rPr>
              <w:t>граждан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4E7696">
        <w:trPr>
          <w:trHeight w:val="1852"/>
        </w:trPr>
        <w:tc>
          <w:tcPr>
            <w:tcW w:w="3937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личности</w:t>
            </w:r>
          </w:p>
        </w:tc>
        <w:tc>
          <w:tcPr>
            <w:tcW w:w="5637" w:type="dxa"/>
          </w:tcPr>
          <w:p w:rsidR="004E7696" w:rsidRDefault="00C27CE0">
            <w:pPr>
              <w:pStyle w:val="TableParagraph"/>
              <w:tabs>
                <w:tab w:val="left" w:pos="2860"/>
                <w:tab w:val="left" w:pos="5250"/>
              </w:tabs>
              <w:spacing w:line="276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определенного</w:t>
            </w:r>
            <w:r>
              <w:rPr>
                <w:sz w:val="28"/>
              </w:rPr>
              <w:tab/>
              <w:t>государства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определенный личностный смысл.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Я-концепции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4E7696" w:rsidRDefault="00C27CE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Самооценка.</w:t>
            </w:r>
          </w:p>
        </w:tc>
      </w:tr>
      <w:tr w:rsidR="004E7696" w:rsidTr="001D0385">
        <w:trPr>
          <w:trHeight w:val="2880"/>
        </w:trPr>
        <w:tc>
          <w:tcPr>
            <w:tcW w:w="3937" w:type="dxa"/>
          </w:tcPr>
          <w:p w:rsidR="004E7696" w:rsidRDefault="00C27CE0">
            <w:pPr>
              <w:pStyle w:val="TableParagraph"/>
              <w:spacing w:line="276" w:lineRule="auto"/>
              <w:ind w:right="764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4E7696" w:rsidRDefault="00C27CE0">
            <w:pPr>
              <w:pStyle w:val="TableParagraph"/>
              <w:spacing w:line="276" w:lineRule="auto"/>
              <w:ind w:right="367"/>
              <w:rPr>
                <w:sz w:val="28"/>
              </w:rPr>
            </w:pPr>
            <w:r>
              <w:rPr>
                <w:sz w:val="28"/>
              </w:rPr>
              <w:t>самостоятельности, включая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строить 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 планы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</w:p>
          <w:p w:rsidR="004E7696" w:rsidRDefault="00C27CE0">
            <w:pPr>
              <w:pStyle w:val="TableParagraph"/>
              <w:spacing w:line="276" w:lineRule="auto"/>
              <w:ind w:right="876"/>
              <w:rPr>
                <w:sz w:val="28"/>
              </w:rPr>
            </w:pPr>
            <w:r>
              <w:rPr>
                <w:sz w:val="28"/>
              </w:rPr>
              <w:t>перспектив социального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5637" w:type="dxa"/>
          </w:tcPr>
          <w:p w:rsidR="004E7696" w:rsidRDefault="00C27CE0">
            <w:pPr>
              <w:pStyle w:val="TableParagraph"/>
              <w:spacing w:line="276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Смыслопорождение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смыслообразование.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предпрофильного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</w:tr>
      <w:tr w:rsidR="004E7696">
        <w:trPr>
          <w:trHeight w:val="2961"/>
        </w:trPr>
        <w:tc>
          <w:tcPr>
            <w:tcW w:w="3937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</w:p>
          <w:p w:rsidR="004E7696" w:rsidRDefault="00C27CE0">
            <w:pPr>
              <w:pStyle w:val="TableParagraph"/>
              <w:tabs>
                <w:tab w:val="left" w:pos="2483"/>
              </w:tabs>
              <w:spacing w:before="47" w:line="276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ценностно-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и 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правосознание</w:t>
            </w:r>
          </w:p>
        </w:tc>
        <w:tc>
          <w:tcPr>
            <w:tcW w:w="5637" w:type="dxa"/>
          </w:tcPr>
          <w:p w:rsidR="004E7696" w:rsidRDefault="00C27CE0">
            <w:pPr>
              <w:pStyle w:val="TableParagraph"/>
              <w:tabs>
                <w:tab w:val="left" w:pos="2184"/>
                <w:tab w:val="left" w:pos="4459"/>
              </w:tabs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моральной</w:t>
            </w:r>
            <w:r>
              <w:rPr>
                <w:sz w:val="28"/>
              </w:rPr>
              <w:tab/>
              <w:t>самооценки.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морально-нравственных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</w:tbl>
    <w:p w:rsidR="004E7696" w:rsidRDefault="00C27CE0">
      <w:pPr>
        <w:pStyle w:val="a3"/>
        <w:tabs>
          <w:tab w:val="left" w:pos="3235"/>
          <w:tab w:val="left" w:pos="4464"/>
          <w:tab w:val="left" w:pos="7130"/>
          <w:tab w:val="left" w:pos="8958"/>
          <w:tab w:val="left" w:pos="9896"/>
        </w:tabs>
        <w:spacing w:line="278" w:lineRule="auto"/>
        <w:ind w:right="407"/>
        <w:jc w:val="left"/>
      </w:pPr>
      <w:r>
        <w:t>Критериями</w:t>
      </w:r>
      <w:r>
        <w:tab/>
        <w:t>оценки</w:t>
      </w:r>
      <w:r>
        <w:tab/>
        <w:t>сформированности</w:t>
      </w:r>
      <w:r>
        <w:tab/>
        <w:t>личностных</w:t>
      </w:r>
      <w:r>
        <w:tab/>
        <w:t>УУД</w:t>
      </w:r>
      <w:r>
        <w:tab/>
      </w:r>
      <w:r>
        <w:rPr>
          <w:spacing w:val="-1"/>
        </w:rP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являются: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54"/>
        </w:tabs>
        <w:spacing w:line="317" w:lineRule="exact"/>
        <w:ind w:left="1553" w:hanging="164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возрастно-психологическим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требованиям.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843"/>
          <w:tab w:val="left" w:pos="1844"/>
          <w:tab w:val="left" w:pos="3760"/>
          <w:tab w:val="left" w:pos="5369"/>
          <w:tab w:val="left" w:pos="7329"/>
          <w:tab w:val="left" w:pos="8908"/>
        </w:tabs>
        <w:spacing w:before="41" w:line="276" w:lineRule="auto"/>
        <w:ind w:right="409" w:firstLine="707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социально</w:t>
      </w:r>
      <w:r>
        <w:rPr>
          <w:sz w:val="28"/>
        </w:rPr>
        <w:tab/>
        <w:t>желательным</w:t>
      </w:r>
      <w:r>
        <w:rPr>
          <w:sz w:val="28"/>
        </w:rPr>
        <w:tab/>
        <w:t>свойствам</w:t>
      </w:r>
      <w:r>
        <w:rPr>
          <w:sz w:val="28"/>
        </w:rPr>
        <w:tab/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(качественным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характеристикам).</w:t>
      </w:r>
    </w:p>
    <w:p w:rsidR="004E7696" w:rsidRDefault="00C27CE0">
      <w:pPr>
        <w:pStyle w:val="1"/>
        <w:tabs>
          <w:tab w:val="left" w:pos="2405"/>
          <w:tab w:val="left" w:pos="4475"/>
          <w:tab w:val="left" w:pos="5157"/>
          <w:tab w:val="left" w:pos="6910"/>
          <w:tab w:val="left" w:pos="8310"/>
        </w:tabs>
        <w:spacing w:before="6" w:line="276" w:lineRule="auto"/>
        <w:ind w:left="682" w:right="404" w:firstLine="283"/>
        <w:jc w:val="left"/>
      </w:pPr>
      <w:r>
        <w:t>Перечень</w:t>
      </w:r>
      <w:r>
        <w:tab/>
        <w:t>существенных</w:t>
      </w:r>
      <w:r>
        <w:tab/>
        <w:t>для</w:t>
      </w:r>
      <w:r>
        <w:tab/>
        <w:t>возрастного</w:t>
      </w:r>
      <w:r>
        <w:tab/>
        <w:t>развития</w:t>
      </w:r>
      <w:r>
        <w:tab/>
      </w:r>
      <w:r>
        <w:rPr>
          <w:spacing w:val="-2"/>
        </w:rPr>
        <w:t>обучающихся</w:t>
      </w:r>
      <w:r>
        <w:rPr>
          <w:spacing w:val="-67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оценивания.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300"/>
        <w:gridCol w:w="2348"/>
        <w:gridCol w:w="414"/>
      </w:tblGrid>
      <w:tr w:rsidR="004E7696">
        <w:trPr>
          <w:trHeight w:val="371"/>
        </w:trPr>
        <w:tc>
          <w:tcPr>
            <w:tcW w:w="3512" w:type="dxa"/>
          </w:tcPr>
          <w:p w:rsidR="004E7696" w:rsidRDefault="00C27CE0">
            <w:pPr>
              <w:pStyle w:val="TableParagraph"/>
              <w:spacing w:line="315" w:lineRule="exact"/>
              <w:ind w:left="686"/>
              <w:rPr>
                <w:i/>
                <w:sz w:val="28"/>
              </w:rPr>
            </w:pPr>
            <w:r>
              <w:rPr>
                <w:i/>
                <w:sz w:val="28"/>
              </w:rPr>
              <w:t>Личностные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УУД</w:t>
            </w:r>
          </w:p>
        </w:tc>
        <w:tc>
          <w:tcPr>
            <w:tcW w:w="6062" w:type="dxa"/>
            <w:gridSpan w:val="3"/>
          </w:tcPr>
          <w:p w:rsidR="004E7696" w:rsidRDefault="00C27CE0">
            <w:pPr>
              <w:pStyle w:val="TableParagraph"/>
              <w:spacing w:line="315" w:lineRule="exact"/>
              <w:ind w:left="1108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критерии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оценивания</w:t>
            </w:r>
          </w:p>
        </w:tc>
      </w:tr>
      <w:tr w:rsidR="004E7696">
        <w:trPr>
          <w:trHeight w:val="369"/>
        </w:trPr>
        <w:tc>
          <w:tcPr>
            <w:tcW w:w="9574" w:type="dxa"/>
            <w:gridSpan w:val="4"/>
          </w:tcPr>
          <w:p w:rsidR="004E7696" w:rsidRDefault="00C27CE0">
            <w:pPr>
              <w:pStyle w:val="TableParagraph"/>
              <w:spacing w:line="320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Жизненное,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самоопределение</w:t>
            </w:r>
          </w:p>
        </w:tc>
      </w:tr>
      <w:tr w:rsidR="004E7696">
        <w:trPr>
          <w:trHeight w:val="346"/>
        </w:trPr>
        <w:tc>
          <w:tcPr>
            <w:tcW w:w="3512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925"/>
                <w:tab w:val="left" w:pos="251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выбору</w:t>
            </w:r>
          </w:p>
        </w:tc>
        <w:tc>
          <w:tcPr>
            <w:tcW w:w="3300" w:type="dxa"/>
            <w:tcBorders>
              <w:bottom w:val="nil"/>
              <w:right w:val="nil"/>
            </w:tcBorders>
          </w:tcPr>
          <w:p w:rsidR="004E7696" w:rsidRDefault="00C27CE0">
            <w:pPr>
              <w:pStyle w:val="TableParagraph"/>
              <w:tabs>
                <w:tab w:val="left" w:pos="1761"/>
                <w:tab w:val="left" w:pos="219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выбору</w:t>
            </w:r>
          </w:p>
        </w:tc>
        <w:tc>
          <w:tcPr>
            <w:tcW w:w="2348" w:type="dxa"/>
            <w:tcBorders>
              <w:left w:val="nil"/>
              <w:bottom w:val="nil"/>
              <w:right w:val="nil"/>
            </w:tcBorders>
          </w:tcPr>
          <w:p w:rsidR="004E7696" w:rsidRDefault="00C27CE0">
            <w:pPr>
              <w:pStyle w:val="TableParagraph"/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предпрофильного</w:t>
            </w:r>
          </w:p>
        </w:tc>
        <w:tc>
          <w:tcPr>
            <w:tcW w:w="414" w:type="dxa"/>
            <w:tcBorders>
              <w:left w:val="nil"/>
              <w:bottom w:val="nil"/>
            </w:tcBorders>
          </w:tcPr>
          <w:p w:rsidR="004E7696" w:rsidRDefault="00C27CE0">
            <w:pPr>
              <w:pStyle w:val="TableParagraph"/>
              <w:spacing w:line="315" w:lineRule="exact"/>
              <w:ind w:left="151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</w:tr>
      <w:tr w:rsidR="004E7696">
        <w:trPr>
          <w:trHeight w:val="370"/>
        </w:trPr>
        <w:tc>
          <w:tcPr>
            <w:tcW w:w="351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3249"/>
              </w:tabs>
              <w:spacing w:before="19"/>
              <w:rPr>
                <w:sz w:val="28"/>
              </w:rPr>
            </w:pPr>
            <w:r>
              <w:rPr>
                <w:sz w:val="28"/>
              </w:rPr>
              <w:t>предпрофильного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300" w:type="dxa"/>
            <w:tcBorders>
              <w:top w:val="nil"/>
              <w:bottom w:val="nil"/>
              <w:right w:val="nil"/>
            </w:tcBorders>
          </w:tcPr>
          <w:p w:rsidR="004E7696" w:rsidRDefault="00C27CE0">
            <w:pPr>
              <w:pStyle w:val="TableParagraph"/>
              <w:spacing w:before="19"/>
              <w:ind w:left="105"/>
              <w:rPr>
                <w:sz w:val="28"/>
              </w:rPr>
            </w:pPr>
            <w:r>
              <w:rPr>
                <w:sz w:val="28"/>
              </w:rPr>
              <w:t>профильного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  <w:tr w:rsidR="004E7696">
        <w:trPr>
          <w:trHeight w:val="394"/>
        </w:trPr>
        <w:tc>
          <w:tcPr>
            <w:tcW w:w="3512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профильного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300" w:type="dxa"/>
            <w:tcBorders>
              <w:top w:val="nil"/>
              <w:right w:val="nil"/>
            </w:tcBorders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48" w:type="dxa"/>
            <w:tcBorders>
              <w:top w:val="nil"/>
              <w:left w:val="nil"/>
              <w:right w:val="nil"/>
            </w:tcBorders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4" w:type="dxa"/>
            <w:tcBorders>
              <w:top w:val="nil"/>
              <w:left w:val="nil"/>
            </w:tcBorders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  <w:tr w:rsidR="004E7696">
        <w:trPr>
          <w:trHeight w:val="741"/>
        </w:trPr>
        <w:tc>
          <w:tcPr>
            <w:tcW w:w="3512" w:type="dxa"/>
          </w:tcPr>
          <w:p w:rsidR="004E7696" w:rsidRDefault="00C27CE0">
            <w:pPr>
              <w:pStyle w:val="TableParagraph"/>
              <w:tabs>
                <w:tab w:val="left" w:pos="187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  <w:t>гражданской</w:t>
            </w:r>
          </w:p>
          <w:p w:rsidR="004E7696" w:rsidRDefault="00C27CE0" w:rsidP="001D0385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</w:t>
            </w:r>
            <w:r w:rsidR="001D0385">
              <w:rPr>
                <w:sz w:val="28"/>
              </w:rPr>
              <w:t>н</w:t>
            </w:r>
            <w:r>
              <w:rPr>
                <w:sz w:val="28"/>
              </w:rPr>
              <w:t>ости</w:t>
            </w:r>
          </w:p>
        </w:tc>
        <w:tc>
          <w:tcPr>
            <w:tcW w:w="6062" w:type="dxa"/>
            <w:gridSpan w:val="3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>Когнитивный</w:t>
            </w:r>
            <w:r>
              <w:rPr>
                <w:spacing w:val="-1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компонент:</w:t>
            </w:r>
          </w:p>
          <w:p w:rsidR="004E7696" w:rsidRDefault="00C27CE0">
            <w:pPr>
              <w:pStyle w:val="TableParagraph"/>
              <w:tabs>
                <w:tab w:val="left" w:pos="508"/>
                <w:tab w:val="left" w:pos="3912"/>
                <w:tab w:val="left" w:pos="4948"/>
              </w:tabs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историко-географический</w:t>
            </w:r>
            <w:r>
              <w:rPr>
                <w:sz w:val="28"/>
              </w:rPr>
              <w:tab/>
              <w:t>образ,</w:t>
            </w:r>
            <w:r>
              <w:rPr>
                <w:sz w:val="28"/>
              </w:rPr>
              <w:tab/>
              <w:t>включая</w:t>
            </w:r>
          </w:p>
        </w:tc>
      </w:tr>
      <w:tr w:rsidR="004E7696" w:rsidTr="00E41E2E">
        <w:trPr>
          <w:trHeight w:val="13703"/>
        </w:trPr>
        <w:tc>
          <w:tcPr>
            <w:tcW w:w="3512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2" w:type="dxa"/>
            <w:gridSpan w:val="3"/>
          </w:tcPr>
          <w:p w:rsidR="004E7696" w:rsidRDefault="00C27CE0">
            <w:pPr>
              <w:pStyle w:val="TableParagraph"/>
              <w:spacing w:line="276" w:lineRule="auto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 о территории и границах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82"/>
              </w:tabs>
              <w:spacing w:line="276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Свердловской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34"/>
              </w:tabs>
              <w:spacing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образ социально-политического устройства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государственная символика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праздники;</w:t>
            </w:r>
          </w:p>
          <w:p w:rsidR="004E7696" w:rsidRDefault="00C27CE0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-знание положений Конституции РФ,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 и обязанностей гражданина, ориентация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 отношений;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38"/>
              </w:tabs>
              <w:spacing w:line="276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группах;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00"/>
              </w:tabs>
              <w:spacing w:line="276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освоение общекультурного наследия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общемирового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401"/>
              </w:tabs>
              <w:spacing w:line="276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иерархизация,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конвенционального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морали;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91"/>
              </w:tabs>
              <w:spacing w:line="276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социально-критического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событиями;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62"/>
              </w:tabs>
              <w:spacing w:line="276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 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проявлениях;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494"/>
              </w:tabs>
              <w:spacing w:line="276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к природе, основ здорового 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Ценностно-эмоциональный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компонент: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4"/>
              </w:numPr>
              <w:tabs>
                <w:tab w:val="left" w:pos="362"/>
              </w:tabs>
              <w:ind w:left="361" w:hanging="257"/>
              <w:jc w:val="both"/>
              <w:rPr>
                <w:sz w:val="28"/>
              </w:rPr>
            </w:pPr>
            <w:r>
              <w:rPr>
                <w:sz w:val="28"/>
              </w:rPr>
              <w:t>гражданский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патриотизм,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</w:tc>
      </w:tr>
    </w:tbl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48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4E7696">
        <w:trPr>
          <w:trHeight w:val="13333"/>
        </w:trPr>
        <w:tc>
          <w:tcPr>
            <w:tcW w:w="3512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:rsidR="004E7696" w:rsidRDefault="00C27CE0">
            <w:pPr>
              <w:pStyle w:val="TableParagraph"/>
              <w:spacing w:line="31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чувство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страну;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278"/>
              </w:tabs>
              <w:spacing w:before="48" w:line="276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памятников;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307"/>
              </w:tabs>
              <w:spacing w:line="278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эмоционально-положительное принятие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идентичности;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283"/>
              </w:tabs>
              <w:spacing w:line="276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уважение и принятие других народов России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мира, межэтническая толерантность, готовность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равноправному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сотрудничеству;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511"/>
              </w:tabs>
              <w:spacing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достоинства,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нетерпимость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противостоять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288"/>
              </w:tabs>
              <w:spacing w:line="276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уважение ценностей семьи, любовь к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признание ценности здоровья, своего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оптимизм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715"/>
              </w:tabs>
              <w:spacing w:line="276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самореализации,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признании;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598"/>
              </w:tabs>
              <w:spacing w:line="276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позитивная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следовании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стыда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Деятельностный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компонент: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480"/>
              </w:tabs>
              <w:spacing w:line="276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возрастных компетенций;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398"/>
              </w:tabs>
              <w:spacing w:line="278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обязанностей ученика;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302"/>
              </w:tabs>
              <w:spacing w:line="276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 вести диалог на основе равноправных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271"/>
              </w:tabs>
              <w:spacing w:line="321" w:lineRule="exact"/>
              <w:ind w:left="270" w:hanging="16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умение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конструктивно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конфликты;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379"/>
              </w:tabs>
              <w:spacing w:before="38"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внеучебных 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269"/>
              </w:tabs>
              <w:spacing w:before="1"/>
              <w:ind w:left="268" w:hanging="16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общественной жизни;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3"/>
              </w:numPr>
              <w:tabs>
                <w:tab w:val="left" w:pos="341"/>
              </w:tabs>
              <w:spacing w:line="370" w:lineRule="atLeas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 строить планы с учетом конкретных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социально-исторических,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экономических условий.</w:t>
            </w:r>
          </w:p>
        </w:tc>
      </w:tr>
      <w:tr w:rsidR="004E7696">
        <w:trPr>
          <w:trHeight w:val="369"/>
        </w:trPr>
        <w:tc>
          <w:tcPr>
            <w:tcW w:w="3512" w:type="dxa"/>
          </w:tcPr>
          <w:p w:rsidR="004E7696" w:rsidRDefault="00C27CE0">
            <w:pPr>
              <w:pStyle w:val="TableParagraph"/>
              <w:tabs>
                <w:tab w:val="left" w:pos="1426"/>
                <w:tab w:val="left" w:pos="324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Я-концепции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6061" w:type="dxa"/>
          </w:tcPr>
          <w:p w:rsidR="004E7696" w:rsidRDefault="00C27CE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  <w:u w:val="single"/>
              </w:rPr>
              <w:t>Когнитивный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компонент:</w:t>
            </w:r>
          </w:p>
        </w:tc>
      </w:tr>
    </w:tbl>
    <w:p w:rsidR="004E7696" w:rsidRDefault="004E7696">
      <w:pPr>
        <w:spacing w:line="315" w:lineRule="exact"/>
        <w:rPr>
          <w:sz w:val="28"/>
        </w:rPr>
        <w:sectPr w:rsidR="004E7696">
          <w:pgSz w:w="11910" w:h="16840"/>
          <w:pgMar w:top="1460" w:right="440" w:bottom="146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4E7696">
        <w:trPr>
          <w:trHeight w:val="7406"/>
        </w:trPr>
        <w:tc>
          <w:tcPr>
            <w:tcW w:w="3512" w:type="dxa"/>
          </w:tcPr>
          <w:p w:rsidR="004E7696" w:rsidRDefault="00C27CE0">
            <w:pPr>
              <w:pStyle w:val="TableParagraph"/>
              <w:tabs>
                <w:tab w:val="left" w:pos="2214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>идентичности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</w:p>
        </w:tc>
        <w:tc>
          <w:tcPr>
            <w:tcW w:w="6061" w:type="dxa"/>
          </w:tcPr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382"/>
              </w:tabs>
              <w:spacing w:line="276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широта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оценок;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516"/>
              </w:tabs>
              <w:spacing w:line="276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Я-концепции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диапазона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гендерную роль;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391"/>
              </w:tabs>
              <w:spacing w:line="276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рефлексивность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своих качествах;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406"/>
              </w:tabs>
              <w:spacing w:line="276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общении, других значимых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480"/>
                <w:tab w:val="left" w:pos="3000"/>
                <w:tab w:val="left" w:pos="5817"/>
              </w:tabs>
              <w:spacing w:line="278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z w:val="28"/>
              </w:rPr>
              <w:tab/>
              <w:t>потребности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самосовершенствовании.</w:t>
            </w:r>
          </w:p>
          <w:p w:rsidR="004E7696" w:rsidRDefault="00C27CE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  <w:u w:val="single"/>
              </w:rPr>
              <w:t>Регулятивный</w:t>
            </w:r>
            <w:r>
              <w:rPr>
                <w:spacing w:val="-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компонент: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451"/>
              </w:tabs>
              <w:spacing w:before="41" w:line="276" w:lineRule="auto"/>
              <w:ind w:right="101" w:firstLine="69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успеха/неуспеха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связывая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усилиями,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трудолюбием,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старанием;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281"/>
              </w:tabs>
              <w:spacing w:line="276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самоэффективность как представление о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потенциале;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2"/>
              </w:numPr>
              <w:tabs>
                <w:tab w:val="left" w:pos="403"/>
              </w:tabs>
              <w:spacing w:before="1"/>
              <w:ind w:left="402" w:hanging="298"/>
              <w:jc w:val="both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прилагать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усилия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4E7696" w:rsidRDefault="00C27CE0">
            <w:pPr>
              <w:pStyle w:val="TableParagraph"/>
              <w:spacing w:before="48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целей.</w:t>
            </w:r>
          </w:p>
        </w:tc>
      </w:tr>
      <w:tr w:rsidR="004E7696">
        <w:trPr>
          <w:trHeight w:val="371"/>
        </w:trPr>
        <w:tc>
          <w:tcPr>
            <w:tcW w:w="9573" w:type="dxa"/>
            <w:gridSpan w:val="2"/>
          </w:tcPr>
          <w:p w:rsidR="004E7696" w:rsidRDefault="00C27CE0">
            <w:pPr>
              <w:pStyle w:val="TableParagraph"/>
              <w:spacing w:line="320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Смыслопорождение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смыслообразование.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мотивов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учения.</w:t>
            </w:r>
          </w:p>
        </w:tc>
      </w:tr>
      <w:tr w:rsidR="004E7696">
        <w:trPr>
          <w:trHeight w:val="4442"/>
        </w:trPr>
        <w:tc>
          <w:tcPr>
            <w:tcW w:w="3512" w:type="dxa"/>
          </w:tcPr>
          <w:p w:rsidR="004E7696" w:rsidRDefault="00C27CE0">
            <w:pPr>
              <w:pStyle w:val="TableParagraph"/>
              <w:tabs>
                <w:tab w:val="left" w:pos="2415"/>
              </w:tabs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Мотивация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061" w:type="dxa"/>
          </w:tcPr>
          <w:p w:rsidR="004E7696" w:rsidRDefault="00C27CE0" w:rsidP="002D3271">
            <w:pPr>
              <w:pStyle w:val="TableParagraph"/>
              <w:numPr>
                <w:ilvl w:val="0"/>
                <w:numId w:val="151"/>
              </w:numPr>
              <w:tabs>
                <w:tab w:val="left" w:pos="310"/>
              </w:tabs>
              <w:spacing w:line="276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сформированность познавательных мотивов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1"/>
              </w:numPr>
              <w:tabs>
                <w:tab w:val="left" w:pos="269"/>
              </w:tabs>
              <w:ind w:left="268" w:hanging="164"/>
              <w:jc w:val="both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1"/>
              </w:numPr>
              <w:tabs>
                <w:tab w:val="left" w:pos="742"/>
              </w:tabs>
              <w:spacing w:before="41"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самоизменению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приобретению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компетенций;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1"/>
              </w:numPr>
              <w:tabs>
                <w:tab w:val="left" w:pos="269"/>
              </w:tabs>
              <w:ind w:left="268" w:hanging="164"/>
              <w:jc w:val="both"/>
              <w:rPr>
                <w:sz w:val="28"/>
              </w:rPr>
            </w:pPr>
            <w:r>
              <w:rPr>
                <w:sz w:val="28"/>
              </w:rPr>
              <w:t>мотивация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1"/>
              </w:numPr>
              <w:tabs>
                <w:tab w:val="left" w:pos="475"/>
              </w:tabs>
              <w:spacing w:before="48" w:line="276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порождение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4E7696" w:rsidRDefault="00C27CE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деятельностью.</w:t>
            </w:r>
          </w:p>
        </w:tc>
      </w:tr>
      <w:tr w:rsidR="004E7696">
        <w:trPr>
          <w:trHeight w:val="741"/>
        </w:trPr>
        <w:tc>
          <w:tcPr>
            <w:tcW w:w="9573" w:type="dxa"/>
            <w:gridSpan w:val="2"/>
          </w:tcPr>
          <w:p w:rsidR="004E7696" w:rsidRDefault="00C27CE0">
            <w:pPr>
              <w:pStyle w:val="TableParagraph"/>
              <w:spacing w:line="320" w:lineRule="exact"/>
              <w:ind w:left="1005" w:right="10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морального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действия.</w:t>
            </w:r>
          </w:p>
          <w:p w:rsidR="004E7696" w:rsidRDefault="00C27CE0">
            <w:pPr>
              <w:pStyle w:val="TableParagraph"/>
              <w:spacing w:before="50"/>
              <w:ind w:left="1005" w:right="10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Ориентация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морально-нравственных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основах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поведения.</w:t>
            </w:r>
          </w:p>
        </w:tc>
      </w:tr>
      <w:tr w:rsidR="004E7696">
        <w:trPr>
          <w:trHeight w:val="741"/>
        </w:trPr>
        <w:tc>
          <w:tcPr>
            <w:tcW w:w="3512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</w:p>
          <w:p w:rsidR="004E7696" w:rsidRDefault="00C27CE0">
            <w:pPr>
              <w:pStyle w:val="TableParagraph"/>
              <w:tabs>
                <w:tab w:val="left" w:pos="1836"/>
                <w:tab w:val="left" w:pos="3249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морального</w:t>
            </w:r>
            <w:r>
              <w:rPr>
                <w:sz w:val="28"/>
              </w:rPr>
              <w:tab/>
              <w:t>сознания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6061" w:type="dxa"/>
          </w:tcPr>
          <w:p w:rsidR="004E7696" w:rsidRDefault="00C27CE0">
            <w:pPr>
              <w:pStyle w:val="TableParagraph"/>
              <w:tabs>
                <w:tab w:val="left" w:pos="688"/>
                <w:tab w:val="left" w:pos="2230"/>
                <w:tab w:val="left" w:pos="4108"/>
                <w:tab w:val="left" w:pos="567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развитие</w:t>
            </w:r>
            <w:r>
              <w:rPr>
                <w:sz w:val="28"/>
              </w:rPr>
              <w:tab/>
              <w:t>морального</w:t>
            </w:r>
            <w:r>
              <w:rPr>
                <w:sz w:val="28"/>
              </w:rPr>
              <w:tab/>
              <w:t>сознания</w:t>
            </w:r>
            <w:r>
              <w:rPr>
                <w:sz w:val="28"/>
              </w:rPr>
              <w:tab/>
              <w:t>на</w:t>
            </w:r>
          </w:p>
          <w:p w:rsidR="004E7696" w:rsidRDefault="00C27CE0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конвенциональном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уровне;</w:t>
            </w:r>
          </w:p>
        </w:tc>
      </w:tr>
    </w:tbl>
    <w:p w:rsidR="004E7696" w:rsidRDefault="004E7696">
      <w:pPr>
        <w:rPr>
          <w:sz w:val="28"/>
        </w:rPr>
        <w:sectPr w:rsidR="004E7696">
          <w:pgSz w:w="11910" w:h="16840"/>
          <w:pgMar w:top="1460" w:right="440" w:bottom="144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61"/>
      </w:tblGrid>
      <w:tr w:rsidR="004E7696">
        <w:trPr>
          <w:trHeight w:val="1483"/>
        </w:trPr>
        <w:tc>
          <w:tcPr>
            <w:tcW w:w="3512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моральной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6061" w:type="dxa"/>
          </w:tcPr>
          <w:p w:rsidR="004E7696" w:rsidRDefault="00C27CE0">
            <w:pPr>
              <w:pStyle w:val="TableParagraph"/>
              <w:spacing w:line="276" w:lineRule="auto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- способность к решению моральных дилемм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дилеммы,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E7696" w:rsidRDefault="00C27CE0">
            <w:pPr>
              <w:pStyle w:val="TableParagraph"/>
              <w:spacing w:line="320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моральной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децентрации.</w:t>
            </w:r>
          </w:p>
        </w:tc>
      </w:tr>
      <w:tr w:rsidR="004E7696">
        <w:trPr>
          <w:trHeight w:val="1480"/>
        </w:trPr>
        <w:tc>
          <w:tcPr>
            <w:tcW w:w="3512" w:type="dxa"/>
          </w:tcPr>
          <w:p w:rsidR="004E7696" w:rsidRDefault="00C27CE0">
            <w:pPr>
              <w:pStyle w:val="TableParagraph"/>
              <w:tabs>
                <w:tab w:val="left" w:pos="3250"/>
              </w:tabs>
              <w:spacing w:line="276" w:lineRule="auto"/>
              <w:ind w:right="99"/>
              <w:rPr>
                <w:sz w:val="28"/>
              </w:rPr>
            </w:pPr>
            <w:r>
              <w:rPr>
                <w:sz w:val="28"/>
              </w:rPr>
              <w:t>Просоциальное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061" w:type="dxa"/>
          </w:tcPr>
          <w:p w:rsidR="004E7696" w:rsidRDefault="00C27CE0">
            <w:pPr>
              <w:pStyle w:val="TableParagraph"/>
              <w:spacing w:line="276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моральным нормам и этическим требованиям;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альтруизма,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4E7696" w:rsidRDefault="00C27CE0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</w:p>
        </w:tc>
      </w:tr>
      <w:tr w:rsidR="004E7696">
        <w:trPr>
          <w:trHeight w:val="2592"/>
        </w:trPr>
        <w:tc>
          <w:tcPr>
            <w:tcW w:w="3512" w:type="dxa"/>
          </w:tcPr>
          <w:p w:rsidR="004E7696" w:rsidRDefault="00C27CE0">
            <w:pPr>
              <w:pStyle w:val="TableParagraph"/>
              <w:spacing w:line="276" w:lineRule="auto"/>
              <w:ind w:right="1049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  <w:tc>
          <w:tcPr>
            <w:tcW w:w="6061" w:type="dxa"/>
          </w:tcPr>
          <w:p w:rsidR="004E7696" w:rsidRDefault="00C27CE0" w:rsidP="002D3271">
            <w:pPr>
              <w:pStyle w:val="TableParagraph"/>
              <w:numPr>
                <w:ilvl w:val="0"/>
                <w:numId w:val="150"/>
              </w:numPr>
              <w:tabs>
                <w:tab w:val="left" w:pos="302"/>
              </w:tabs>
              <w:spacing w:line="276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развитие эмпатии как осознанного 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благополучия;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50"/>
              </w:numPr>
              <w:tabs>
                <w:tab w:val="left" w:pos="288"/>
              </w:tabs>
              <w:ind w:left="287" w:hanging="18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совести,</w:t>
            </w:r>
          </w:p>
          <w:p w:rsidR="004E7696" w:rsidRDefault="00C27CE0">
            <w:pPr>
              <w:pStyle w:val="TableParagraph"/>
              <w:spacing w:line="370" w:lineRule="atLeast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ответственности, стыда и вины как регуляторов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 обучающихся.</w:t>
            </w:r>
          </w:p>
        </w:tc>
      </w:tr>
      <w:tr w:rsidR="004E7696">
        <w:trPr>
          <w:trHeight w:val="1110"/>
        </w:trPr>
        <w:tc>
          <w:tcPr>
            <w:tcW w:w="3512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</w:p>
          <w:p w:rsidR="004E7696" w:rsidRDefault="00C27CE0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моральной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</w:p>
        </w:tc>
        <w:tc>
          <w:tcPr>
            <w:tcW w:w="6061" w:type="dxa"/>
          </w:tcPr>
          <w:p w:rsidR="004E7696" w:rsidRDefault="00C27CE0">
            <w:pPr>
              <w:pStyle w:val="TableParagraph"/>
              <w:tabs>
                <w:tab w:val="left" w:pos="2743"/>
                <w:tab w:val="left" w:pos="493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адекватной</w:t>
            </w:r>
            <w:r>
              <w:rPr>
                <w:sz w:val="28"/>
              </w:rPr>
              <w:tab/>
              <w:t>системы</w:t>
            </w:r>
          </w:p>
          <w:p w:rsidR="004E7696" w:rsidRDefault="00C27CE0">
            <w:pPr>
              <w:pStyle w:val="TableParagraph"/>
              <w:spacing w:before="2"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качествах,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идеалах.</w:t>
            </w:r>
          </w:p>
        </w:tc>
      </w:tr>
    </w:tbl>
    <w:p w:rsidR="004E7696" w:rsidRDefault="00C27CE0">
      <w:pPr>
        <w:pStyle w:val="a3"/>
        <w:spacing w:line="276" w:lineRule="auto"/>
        <w:ind w:right="407"/>
      </w:pPr>
      <w:r>
        <w:t>Перечень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исчерпывающим,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психического развития на данной возрастной стадии личностные действия и</w:t>
      </w:r>
      <w:r>
        <w:rPr>
          <w:spacing w:val="1"/>
        </w:rPr>
        <w:t xml:space="preserve"> </w:t>
      </w:r>
      <w:r>
        <w:t>может быть расширен и дополнен в текущей образовательной деятельности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</w:t>
      </w:r>
      <w:r>
        <w:rPr>
          <w:spacing w:val="-1"/>
        </w:rPr>
        <w:t xml:space="preserve"> </w:t>
      </w:r>
      <w:r>
        <w:t>запросом.</w:t>
      </w:r>
    </w:p>
    <w:p w:rsidR="004E7696" w:rsidRDefault="00C27CE0">
      <w:pPr>
        <w:pStyle w:val="a3"/>
        <w:spacing w:line="276" w:lineRule="auto"/>
        <w:ind w:right="414"/>
      </w:pPr>
      <w:r>
        <w:t>Для оценки сформированности личностных результатов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4E7696">
        <w:trPr>
          <w:trHeight w:val="2221"/>
        </w:trPr>
        <w:tc>
          <w:tcPr>
            <w:tcW w:w="2518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4E7696" w:rsidRDefault="00C27CE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</w:tr>
      <w:tr w:rsidR="004E7696">
        <w:trPr>
          <w:trHeight w:val="1480"/>
        </w:trPr>
        <w:tc>
          <w:tcPr>
            <w:tcW w:w="2518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4E7696" w:rsidRDefault="00C27CE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нравственной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E7696">
        <w:trPr>
          <w:trHeight w:val="371"/>
        </w:trPr>
        <w:tc>
          <w:tcPr>
            <w:tcW w:w="2518" w:type="dxa"/>
          </w:tcPr>
          <w:p w:rsidR="004E7696" w:rsidRDefault="00C27CE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tabs>
                <w:tab w:val="left" w:pos="2367"/>
                <w:tab w:val="left" w:pos="6250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Эмпирический</w:t>
            </w:r>
            <w:r>
              <w:rPr>
                <w:sz w:val="28"/>
              </w:rPr>
              <w:tab/>
              <w:t>социально-психологический</w:t>
            </w:r>
            <w:r>
              <w:rPr>
                <w:sz w:val="28"/>
              </w:rPr>
              <w:tab/>
              <w:t>метод</w:t>
            </w:r>
          </w:p>
        </w:tc>
      </w:tr>
    </w:tbl>
    <w:p w:rsidR="004E7696" w:rsidRDefault="004E7696">
      <w:pPr>
        <w:spacing w:line="317" w:lineRule="exact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4E7696">
        <w:trPr>
          <w:trHeight w:val="5556"/>
        </w:trPr>
        <w:tc>
          <w:tcPr>
            <w:tcW w:w="2518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подготовленные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анкеты.</w:t>
            </w:r>
          </w:p>
          <w:p w:rsidR="004E7696" w:rsidRDefault="00C27CE0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респондентов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анкетирования: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49"/>
              </w:numPr>
              <w:tabs>
                <w:tab w:val="left" w:pos="288"/>
              </w:tabs>
              <w:spacing w:line="276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Индивидуальное анкетирование — опрашивается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респондент;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49"/>
              </w:numPr>
              <w:tabs>
                <w:tab w:val="left" w:pos="300"/>
              </w:tabs>
              <w:spacing w:line="278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Групповое анкетирование — опрашиваются 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респондентов;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49"/>
              </w:numPr>
              <w:tabs>
                <w:tab w:val="left" w:pos="504"/>
              </w:tabs>
              <w:spacing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Аудиторное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состоящая в одновременном заполнении анкет 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респондентов,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49"/>
              </w:numPr>
              <w:tabs>
                <w:tab w:val="left" w:pos="303"/>
              </w:tabs>
              <w:spacing w:line="322" w:lineRule="exact"/>
              <w:ind w:left="302" w:hanging="196"/>
              <w:jc w:val="both"/>
              <w:rPr>
                <w:sz w:val="28"/>
              </w:rPr>
            </w:pPr>
            <w:r>
              <w:rPr>
                <w:sz w:val="28"/>
              </w:rPr>
              <w:t>Массовое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респонденты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E7696" w:rsidRDefault="00C27CE0">
            <w:pPr>
              <w:pStyle w:val="TableParagraph"/>
              <w:spacing w:before="38"/>
              <w:jc w:val="both"/>
              <w:rPr>
                <w:sz w:val="28"/>
              </w:rPr>
            </w:pPr>
            <w:r>
              <w:rPr>
                <w:sz w:val="28"/>
              </w:rPr>
              <w:t>количестве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параллели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</w:tc>
      </w:tr>
      <w:tr w:rsidR="004E7696">
        <w:trPr>
          <w:trHeight w:val="4072"/>
        </w:trPr>
        <w:tc>
          <w:tcPr>
            <w:tcW w:w="2518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Интервью</w:t>
            </w: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Вербально-коммуникативный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составленному в соответствии с задачами исследования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высказывает своего мнения и открыто не демонстрирует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4E7696" w:rsidRDefault="00C27CE0">
            <w:pPr>
              <w:pStyle w:val="TableParagraph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достоверных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результатов.</w:t>
            </w:r>
          </w:p>
        </w:tc>
      </w:tr>
      <w:tr w:rsidR="004E7696">
        <w:trPr>
          <w:trHeight w:val="1852"/>
        </w:trPr>
        <w:tc>
          <w:tcPr>
            <w:tcW w:w="2518" w:type="dxa"/>
          </w:tcPr>
          <w:p w:rsidR="004E7696" w:rsidRDefault="00C27CE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spacing w:line="276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Специфический метод исследования, заключающийся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 тематически направленного диалога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4E7696" w:rsidRDefault="00C27CE0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нравственной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E7696">
        <w:trPr>
          <w:trHeight w:val="2222"/>
        </w:trPr>
        <w:tc>
          <w:tcPr>
            <w:tcW w:w="2518" w:type="dxa"/>
          </w:tcPr>
          <w:p w:rsidR="004E7696" w:rsidRDefault="00C27CE0">
            <w:pPr>
              <w:pStyle w:val="TableParagraph"/>
              <w:spacing w:line="276" w:lineRule="auto"/>
              <w:ind w:right="544"/>
              <w:rPr>
                <w:sz w:val="28"/>
              </w:rPr>
            </w:pP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</w:tc>
        <w:tc>
          <w:tcPr>
            <w:tcW w:w="7054" w:type="dxa"/>
          </w:tcPr>
          <w:p w:rsidR="004E7696" w:rsidRDefault="00C27CE0">
            <w:pPr>
              <w:pStyle w:val="TableParagraph"/>
              <w:tabs>
                <w:tab w:val="left" w:pos="2012"/>
                <w:tab w:val="left" w:pos="3007"/>
                <w:tab w:val="left" w:pos="5237"/>
              </w:tabs>
              <w:spacing w:line="27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Описательный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целенаправленном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восприятии и фиксации особенностей, закономерностей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обучающихся.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4E7696" w:rsidRDefault="00C27CE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наблюдения:</w:t>
            </w:r>
          </w:p>
        </w:tc>
      </w:tr>
    </w:tbl>
    <w:p w:rsidR="004E7696" w:rsidRDefault="004E7696">
      <w:pPr>
        <w:spacing w:line="321" w:lineRule="exact"/>
        <w:rPr>
          <w:sz w:val="28"/>
        </w:rPr>
        <w:sectPr w:rsidR="004E7696">
          <w:pgSz w:w="11910" w:h="16840"/>
          <w:pgMar w:top="1460" w:right="440" w:bottom="144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4E7696">
        <w:trPr>
          <w:trHeight w:val="3333"/>
        </w:trPr>
        <w:tc>
          <w:tcPr>
            <w:tcW w:w="2518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54" w:type="dxa"/>
          </w:tcPr>
          <w:p w:rsidR="004E7696" w:rsidRDefault="00C27CE0" w:rsidP="002D3271">
            <w:pPr>
              <w:pStyle w:val="TableParagraph"/>
              <w:numPr>
                <w:ilvl w:val="0"/>
                <w:numId w:val="148"/>
              </w:numPr>
              <w:tabs>
                <w:tab w:val="left" w:pos="339"/>
              </w:tabs>
              <w:spacing w:line="276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Включенное наблюдение – наблюдатель находится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неформальных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оценивает;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48"/>
              </w:numPr>
              <w:tabs>
                <w:tab w:val="left" w:pos="495"/>
              </w:tabs>
              <w:spacing w:line="276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Узкоспециальное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(психолого-педагогических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</w:p>
          <w:p w:rsidR="004E7696" w:rsidRDefault="00C27CE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обучающихся.</w:t>
            </w:r>
          </w:p>
        </w:tc>
      </w:tr>
    </w:tbl>
    <w:p w:rsidR="004E7696" w:rsidRDefault="00C27CE0">
      <w:pPr>
        <w:pStyle w:val="a3"/>
        <w:spacing w:line="276" w:lineRule="auto"/>
        <w:ind w:right="4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-67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67"/>
        </w:rPr>
        <w:t xml:space="preserve"> </w:t>
      </w:r>
      <w:r>
        <w:t>централизованно на федеральном или региональном уровне и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методиках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4E7696" w:rsidRDefault="00C27CE0">
      <w:pPr>
        <w:pStyle w:val="a3"/>
        <w:spacing w:line="276" w:lineRule="auto"/>
        <w:ind w:right="409"/>
      </w:pPr>
      <w:r>
        <w:t>Во внутришкольном мониторинге в целях оптимизации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личностных результатов,</w:t>
      </w:r>
      <w:r>
        <w:rPr>
          <w:spacing w:val="-1"/>
        </w:rPr>
        <w:t xml:space="preserve"> </w:t>
      </w:r>
      <w:r>
        <w:t>проявляющихся в: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92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соблюдении норм и правил поведения, принятых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22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60"/>
        </w:tabs>
        <w:spacing w:before="42" w:line="278" w:lineRule="auto"/>
        <w:ind w:right="411" w:firstLine="707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 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5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4E7696" w:rsidRDefault="00C27CE0">
      <w:pPr>
        <w:pStyle w:val="a3"/>
        <w:spacing w:line="276" w:lineRule="auto"/>
        <w:ind w:right="403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обучающимся и их родителям (законным представителям)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обобщенной характеристики.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/>
      </w:pPr>
      <w:r>
        <w:lastRenderedPageBreak/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17.07.2006 №152-ФЗ «О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данных».</w:t>
      </w:r>
    </w:p>
    <w:p w:rsidR="004E7696" w:rsidRDefault="00C27CE0">
      <w:pPr>
        <w:pStyle w:val="1"/>
        <w:spacing w:before="5"/>
      </w:pPr>
      <w:r>
        <w:t>Особенности</w:t>
      </w:r>
      <w:r>
        <w:rPr>
          <w:spacing w:val="-13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результатов</w:t>
      </w:r>
    </w:p>
    <w:p w:rsidR="004E7696" w:rsidRDefault="00C27CE0">
      <w:pPr>
        <w:pStyle w:val="a3"/>
        <w:spacing w:before="45" w:line="276" w:lineRule="auto"/>
        <w:ind w:right="404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в ходе их личностного развития планируемых 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5"/>
        </w:rPr>
        <w:t xml:space="preserve"> </w:t>
      </w:r>
      <w:r>
        <w:t>«Коммуникативные</w:t>
      </w:r>
      <w:r>
        <w:rPr>
          <w:spacing w:val="16"/>
        </w:rPr>
        <w:t xml:space="preserve"> </w:t>
      </w:r>
      <w:r>
        <w:t>универсальные</w:t>
      </w:r>
      <w:r>
        <w:rPr>
          <w:spacing w:val="16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действия»</w:t>
      </w:r>
      <w:r>
        <w:rPr>
          <w:spacing w:val="15"/>
        </w:rPr>
        <w:t xml:space="preserve"> </w:t>
      </w:r>
      <w:r>
        <w:t>и</w:t>
      </w:r>
    </w:p>
    <w:p w:rsidR="004E7696" w:rsidRDefault="00C27CE0">
      <w:pPr>
        <w:pStyle w:val="a3"/>
        <w:spacing w:line="276" w:lineRule="auto"/>
        <w:ind w:right="404" w:firstLine="0"/>
      </w:pP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результатов обеспечивается за счет всех учебных предметов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E7696" w:rsidRDefault="00C27CE0">
      <w:pPr>
        <w:pStyle w:val="a3"/>
        <w:spacing w:before="1" w:line="276" w:lineRule="auto"/>
        <w:ind w:right="410"/>
      </w:pPr>
      <w:r>
        <w:t>Основным объектом и предметом</w:t>
      </w:r>
      <w:r>
        <w:rPr>
          <w:spacing w:val="1"/>
        </w:rPr>
        <w:t xml:space="preserve"> </w:t>
      </w:r>
      <w:r>
        <w:t>оценки метапредметных результатов</w:t>
      </w:r>
      <w:r>
        <w:rPr>
          <w:spacing w:val="-67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16"/>
        </w:tabs>
        <w:spacing w:line="276" w:lineRule="auto"/>
        <w:ind w:right="409" w:firstLine="70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6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переносу,</w:t>
      </w:r>
      <w:r>
        <w:rPr>
          <w:spacing w:val="-2"/>
          <w:sz w:val="28"/>
        </w:rPr>
        <w:t xml:space="preserve"> </w:t>
      </w:r>
      <w:r>
        <w:rPr>
          <w:sz w:val="28"/>
        </w:rPr>
        <w:t>пополнению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23"/>
        </w:tabs>
        <w:ind w:left="1622" w:hanging="233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75"/>
        </w:tabs>
        <w:spacing w:before="47" w:line="276" w:lineRule="auto"/>
        <w:ind w:right="416" w:firstLine="70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9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9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практику;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57"/>
        </w:tabs>
        <w:spacing w:line="278" w:lineRule="auto"/>
        <w:ind w:right="406" w:firstLine="70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4"/>
          <w:sz w:val="28"/>
        </w:rPr>
        <w:t xml:space="preserve"> </w:t>
      </w:r>
      <w:r>
        <w:rPr>
          <w:sz w:val="28"/>
        </w:rPr>
        <w:t>ИКТ-технологий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23"/>
        </w:tabs>
        <w:spacing w:line="317" w:lineRule="exact"/>
        <w:ind w:left="1622" w:hanging="233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рефлексии.</w:t>
      </w:r>
    </w:p>
    <w:p w:rsidR="004E7696" w:rsidRDefault="00C27CE0">
      <w:pPr>
        <w:pStyle w:val="a3"/>
        <w:spacing w:before="47" w:line="278" w:lineRule="auto"/>
        <w:jc w:val="left"/>
      </w:pPr>
      <w:r>
        <w:t>Критериями</w:t>
      </w:r>
      <w:r>
        <w:rPr>
          <w:spacing w:val="20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сформированности</w:t>
      </w:r>
      <w:r>
        <w:rPr>
          <w:spacing w:val="23"/>
        </w:rPr>
        <w:t xml:space="preserve"> </w:t>
      </w:r>
      <w:r>
        <w:t>метапредметных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являются: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2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адекватный психологическому возрасту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8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компетенцию</w:t>
      </w:r>
      <w:r>
        <w:rPr>
          <w:spacing w:val="-1"/>
          <w:sz w:val="28"/>
        </w:rPr>
        <w:t xml:space="preserve"> </w:t>
      </w:r>
      <w:r>
        <w:rPr>
          <w:sz w:val="28"/>
        </w:rPr>
        <w:t>«умение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учиться».</w:t>
      </w:r>
    </w:p>
    <w:p w:rsidR="004E7696" w:rsidRDefault="00C27CE0">
      <w:pPr>
        <w:pStyle w:val="1"/>
        <w:spacing w:line="278" w:lineRule="auto"/>
        <w:ind w:left="3639" w:right="1091" w:hanging="1571"/>
      </w:pPr>
      <w:r>
        <w:t>Виды универсальных учебных умений, изучаемых в ходе</w:t>
      </w:r>
      <w:r>
        <w:rPr>
          <w:spacing w:val="-67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 класс</w:t>
      </w:r>
    </w:p>
    <w:p w:rsidR="004E7696" w:rsidRDefault="00C27CE0">
      <w:pPr>
        <w:pStyle w:val="a3"/>
        <w:spacing w:line="276" w:lineRule="auto"/>
        <w:ind w:right="410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 корректировка</w:t>
      </w:r>
      <w:r>
        <w:rPr>
          <w:spacing w:val="-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задачи):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671"/>
        </w:tabs>
        <w:rPr>
          <w:sz w:val="28"/>
        </w:rPr>
      </w:pPr>
      <w:r>
        <w:rPr>
          <w:sz w:val="28"/>
        </w:rPr>
        <w:t>Принимает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671"/>
        </w:tabs>
        <w:spacing w:before="36"/>
        <w:rPr>
          <w:sz w:val="28"/>
        </w:rPr>
      </w:pPr>
      <w:r>
        <w:rPr>
          <w:sz w:val="28"/>
        </w:rPr>
        <w:t>Различает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671"/>
        </w:tabs>
        <w:spacing w:before="48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4E7696" w:rsidRDefault="004E7696">
      <w:pPr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789"/>
        </w:tabs>
        <w:spacing w:before="79" w:line="278" w:lineRule="auto"/>
        <w:ind w:left="682" w:right="412" w:firstLine="707"/>
        <w:rPr>
          <w:sz w:val="28"/>
        </w:rPr>
      </w:pPr>
      <w:r>
        <w:rPr>
          <w:sz w:val="28"/>
        </w:rPr>
        <w:lastRenderedPageBreak/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4"/>
          <w:sz w:val="28"/>
        </w:rPr>
        <w:t xml:space="preserve"> </w:t>
      </w:r>
      <w:r>
        <w:rPr>
          <w:sz w:val="28"/>
        </w:rPr>
        <w:t>при помощи учителя.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72"/>
        </w:tabs>
        <w:spacing w:line="276" w:lineRule="auto"/>
        <w:ind w:left="682" w:right="407" w:firstLine="70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 учебном материале.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671"/>
        </w:tabs>
        <w:rPr>
          <w:sz w:val="28"/>
        </w:rPr>
      </w:pPr>
      <w:r>
        <w:rPr>
          <w:sz w:val="28"/>
        </w:rPr>
        <w:t>Планирует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788"/>
        </w:tabs>
        <w:spacing w:before="43" w:line="276" w:lineRule="auto"/>
        <w:ind w:left="682" w:right="413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65"/>
        </w:tabs>
        <w:spacing w:line="278" w:lineRule="auto"/>
        <w:ind w:left="682" w:right="403" w:firstLine="707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671"/>
        </w:tabs>
        <w:spacing w:line="317" w:lineRule="exact"/>
        <w:rPr>
          <w:sz w:val="28"/>
        </w:rPr>
      </w:pP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48"/>
        </w:tabs>
        <w:spacing w:before="47" w:line="278" w:lineRule="auto"/>
        <w:ind w:left="682" w:right="408" w:firstLine="707"/>
        <w:rPr>
          <w:sz w:val="28"/>
        </w:rPr>
      </w:pPr>
      <w:r>
        <w:rPr>
          <w:sz w:val="28"/>
        </w:rPr>
        <w:t>Осуществляет констатирующий контроль по результату и 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12"/>
        </w:tabs>
        <w:spacing w:line="317" w:lineRule="exact"/>
        <w:ind w:left="1811" w:hanging="422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пошаговый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результату.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34"/>
        </w:tabs>
        <w:spacing w:before="47" w:line="276" w:lineRule="auto"/>
        <w:ind w:left="682" w:right="406" w:firstLine="707"/>
        <w:rPr>
          <w:sz w:val="28"/>
        </w:rPr>
      </w:pPr>
      <w:r>
        <w:rPr>
          <w:sz w:val="28"/>
        </w:rPr>
        <w:t>Вносит</w:t>
      </w:r>
      <w:r>
        <w:rPr>
          <w:spacing w:val="1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9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20"/>
          <w:sz w:val="28"/>
        </w:rPr>
        <w:t xml:space="preserve"> </w:t>
      </w:r>
      <w:r>
        <w:rPr>
          <w:sz w:val="28"/>
        </w:rPr>
        <w:t>после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946"/>
        </w:tabs>
        <w:spacing w:before="1" w:line="276" w:lineRule="auto"/>
        <w:ind w:left="682" w:right="412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903"/>
        </w:tabs>
        <w:spacing w:before="48" w:line="276" w:lineRule="auto"/>
        <w:ind w:left="682" w:right="410" w:firstLine="707"/>
        <w:rPr>
          <w:sz w:val="28"/>
        </w:rPr>
      </w:pP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ретроспективной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 задачи.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38"/>
        </w:tabs>
        <w:spacing w:before="1" w:line="278" w:lineRule="auto"/>
        <w:ind w:left="682" w:right="413" w:firstLine="707"/>
        <w:rPr>
          <w:sz w:val="28"/>
        </w:rPr>
      </w:pPr>
      <w:r>
        <w:rPr>
          <w:sz w:val="28"/>
        </w:rPr>
        <w:t>Самостоятельно вносит необходимые коррективы в исполнение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2009"/>
        </w:tabs>
        <w:spacing w:line="276" w:lineRule="auto"/>
        <w:ind w:left="682" w:right="409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65"/>
        </w:tabs>
        <w:spacing w:line="278" w:lineRule="auto"/>
        <w:ind w:left="682" w:right="409" w:firstLine="707"/>
        <w:rPr>
          <w:sz w:val="28"/>
        </w:rPr>
      </w:pPr>
      <w:r>
        <w:rPr>
          <w:sz w:val="28"/>
        </w:rPr>
        <w:t>Самостоятельно вносит необходимые коррективы по 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903"/>
        </w:tabs>
        <w:spacing w:line="276" w:lineRule="auto"/>
        <w:ind w:left="682" w:right="411" w:firstLine="707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совершенного результата.</w:t>
      </w:r>
    </w:p>
    <w:p w:rsidR="004E7696" w:rsidRDefault="00C27CE0" w:rsidP="002D3271">
      <w:pPr>
        <w:pStyle w:val="a4"/>
        <w:numPr>
          <w:ilvl w:val="0"/>
          <w:numId w:val="147"/>
        </w:numPr>
        <w:tabs>
          <w:tab w:val="left" w:pos="1812"/>
        </w:tabs>
        <w:ind w:left="1811" w:hanging="422"/>
        <w:rPr>
          <w:sz w:val="28"/>
        </w:rPr>
      </w:pPr>
      <w:r>
        <w:rPr>
          <w:sz w:val="28"/>
        </w:rPr>
        <w:t>Преобразовывает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познавательную.</w:t>
      </w:r>
    </w:p>
    <w:p w:rsidR="004E7696" w:rsidRDefault="00C27CE0">
      <w:pPr>
        <w:pStyle w:val="a3"/>
        <w:spacing w:before="36" w:line="276" w:lineRule="auto"/>
        <w:ind w:right="40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(осуществление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7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операциями; расширение диапазона логических операций; функциональность</w:t>
      </w:r>
      <w:r>
        <w:rPr>
          <w:spacing w:val="-67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операций):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27"/>
        </w:tabs>
        <w:spacing w:before="1" w:line="276" w:lineRule="auto"/>
        <w:ind w:right="410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энциклопедий,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справочников.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690"/>
        </w:tabs>
        <w:spacing w:before="79" w:line="278" w:lineRule="auto"/>
        <w:ind w:right="409" w:firstLine="707"/>
        <w:rPr>
          <w:sz w:val="28"/>
        </w:rPr>
      </w:pPr>
      <w:r>
        <w:rPr>
          <w:sz w:val="28"/>
        </w:rPr>
        <w:lastRenderedPageBreak/>
        <w:t>Осуществляет поиск информации для выполнения учебных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671"/>
        </w:tabs>
        <w:spacing w:line="317" w:lineRule="exact"/>
        <w:ind w:left="1670" w:hanging="281"/>
        <w:rPr>
          <w:sz w:val="28"/>
        </w:rPr>
      </w:pP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786"/>
        </w:tabs>
        <w:spacing w:before="47" w:line="278" w:lineRule="auto"/>
        <w:ind w:right="405" w:firstLine="707"/>
        <w:rPr>
          <w:sz w:val="28"/>
        </w:rPr>
      </w:pP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671"/>
        </w:tabs>
        <w:spacing w:line="317" w:lineRule="exact"/>
        <w:ind w:left="1670" w:hanging="281"/>
        <w:rPr>
          <w:sz w:val="28"/>
        </w:rPr>
      </w:pPr>
      <w:r>
        <w:rPr>
          <w:sz w:val="28"/>
        </w:rPr>
        <w:t>Строит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произвольно.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5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(фиксацию)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и о себе самом.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41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сообщений 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671"/>
        </w:tabs>
        <w:spacing w:line="321" w:lineRule="exact"/>
        <w:ind w:left="1670" w:hanging="281"/>
        <w:rPr>
          <w:sz w:val="28"/>
        </w:rPr>
      </w:pP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716"/>
        </w:tabs>
        <w:spacing w:before="50" w:line="276" w:lineRule="auto"/>
        <w:ind w:right="411" w:firstLine="707"/>
        <w:rPr>
          <w:sz w:val="28"/>
        </w:rPr>
      </w:pPr>
      <w:r>
        <w:rPr>
          <w:sz w:val="28"/>
        </w:rPr>
        <w:t>Строит рассуждения в форме связи простых суждений об объекте,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 строении,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 связях.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927"/>
        </w:tabs>
        <w:spacing w:before="48" w:line="278" w:lineRule="auto"/>
        <w:ind w:right="404" w:firstLine="707"/>
        <w:rPr>
          <w:sz w:val="28"/>
        </w:rPr>
      </w:pP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связях.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214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(концептуальные)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 задач.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Создает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преобразовывает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2033"/>
        </w:tabs>
        <w:spacing w:before="45" w:line="276" w:lineRule="auto"/>
        <w:ind w:right="407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восполняя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компоненты.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Проводит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критериям.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91"/>
        </w:tabs>
        <w:spacing w:before="50" w:line="276" w:lineRule="auto"/>
        <w:ind w:right="408" w:firstLine="707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Проводит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сериацию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критериям.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2006"/>
        </w:tabs>
        <w:spacing w:before="47" w:line="278" w:lineRule="auto"/>
        <w:ind w:right="409" w:firstLine="707"/>
        <w:rPr>
          <w:sz w:val="28"/>
        </w:rPr>
      </w:pP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922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 условий.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913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2025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указанных логических операций.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line="317" w:lineRule="exact"/>
        <w:ind w:left="1811" w:hanging="422"/>
        <w:rPr>
          <w:sz w:val="28"/>
        </w:rPr>
      </w:pPr>
      <w:r>
        <w:rPr>
          <w:sz w:val="28"/>
        </w:rPr>
        <w:t>Выделяет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ряде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920"/>
        </w:tabs>
        <w:spacing w:before="42" w:line="276" w:lineRule="auto"/>
        <w:ind w:right="404" w:firstLine="707"/>
        <w:rPr>
          <w:sz w:val="28"/>
        </w:rPr>
      </w:pP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before="79"/>
        <w:ind w:left="1811" w:hanging="422"/>
        <w:rPr>
          <w:sz w:val="28"/>
        </w:rPr>
      </w:pPr>
      <w:r>
        <w:rPr>
          <w:sz w:val="28"/>
        </w:rPr>
        <w:lastRenderedPageBreak/>
        <w:t>Находит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7"/>
        </w:tabs>
        <w:spacing w:before="50" w:line="276" w:lineRule="auto"/>
        <w:ind w:right="411" w:firstLine="707"/>
        <w:rPr>
          <w:sz w:val="28"/>
        </w:rPr>
      </w:pPr>
      <w:r>
        <w:rPr>
          <w:sz w:val="28"/>
        </w:rPr>
        <w:t>Выводит общности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выделения сущностной связи.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Ориентируется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 w:rsidP="002D3271">
      <w:pPr>
        <w:pStyle w:val="a4"/>
        <w:numPr>
          <w:ilvl w:val="0"/>
          <w:numId w:val="146"/>
        </w:numPr>
        <w:tabs>
          <w:tab w:val="left" w:pos="1948"/>
          <w:tab w:val="left" w:pos="1949"/>
          <w:tab w:val="left" w:pos="3412"/>
          <w:tab w:val="left" w:pos="5561"/>
          <w:tab w:val="left" w:pos="7184"/>
          <w:tab w:val="left" w:pos="7522"/>
          <w:tab w:val="left" w:pos="9591"/>
        </w:tabs>
        <w:spacing w:before="50" w:line="276" w:lineRule="auto"/>
        <w:ind w:right="412" w:firstLine="707"/>
        <w:rPr>
          <w:sz w:val="28"/>
        </w:rPr>
      </w:pPr>
      <w:r>
        <w:rPr>
          <w:sz w:val="28"/>
        </w:rPr>
        <w:t>Проявляет</w:t>
      </w:r>
      <w:r>
        <w:rPr>
          <w:sz w:val="28"/>
        </w:rPr>
        <w:tab/>
        <w:t>познавательную</w:t>
      </w:r>
      <w:r>
        <w:rPr>
          <w:sz w:val="28"/>
        </w:rPr>
        <w:tab/>
        <w:t>инициативу</w:t>
      </w:r>
      <w:r>
        <w:rPr>
          <w:sz w:val="28"/>
        </w:rPr>
        <w:tab/>
        <w:t>в</w:t>
      </w:r>
      <w:r>
        <w:rPr>
          <w:sz w:val="28"/>
        </w:rPr>
        <w:tab/>
        <w:t>подтверждении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опровержении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гипотез.</w:t>
      </w:r>
    </w:p>
    <w:p w:rsidR="004E7696" w:rsidRDefault="00C27CE0">
      <w:pPr>
        <w:pStyle w:val="a3"/>
        <w:spacing w:line="276" w:lineRule="auto"/>
        <w:ind w:right="408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говорения и аудирования; функциональность коммуникации для построения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-2"/>
        </w:rPr>
        <w:t xml:space="preserve"> </w:t>
      </w:r>
      <w:r>
        <w:t>коммуникации в</w:t>
      </w:r>
      <w:r>
        <w:rPr>
          <w:spacing w:val="-5"/>
        </w:rPr>
        <w:t xml:space="preserve"> </w:t>
      </w:r>
      <w:r>
        <w:t>решении проблем):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757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671"/>
        </w:tabs>
        <w:spacing w:line="321" w:lineRule="exact"/>
        <w:ind w:left="1670" w:hanging="281"/>
        <w:rPr>
          <w:sz w:val="28"/>
        </w:rPr>
      </w:pPr>
      <w:r>
        <w:rPr>
          <w:sz w:val="28"/>
        </w:rPr>
        <w:t>Строит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671"/>
        </w:tabs>
        <w:spacing w:before="47"/>
        <w:ind w:left="1670" w:hanging="281"/>
        <w:rPr>
          <w:sz w:val="28"/>
        </w:rPr>
      </w:pPr>
      <w:r>
        <w:rPr>
          <w:sz w:val="28"/>
        </w:rPr>
        <w:t>Владеет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27"/>
        </w:tabs>
        <w:spacing w:before="50" w:line="276" w:lineRule="auto"/>
        <w:ind w:right="404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деятельности.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740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существования у людей различных 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 в том числе не совпадающей с его собственной, и ориентируется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взаимодействии.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733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Учитывает разные мнения и стремится к координации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671"/>
        </w:tabs>
        <w:spacing w:before="1"/>
        <w:ind w:left="1670" w:hanging="281"/>
        <w:rPr>
          <w:sz w:val="28"/>
        </w:rPr>
      </w:pPr>
      <w:r>
        <w:rPr>
          <w:sz w:val="28"/>
        </w:rPr>
        <w:t>Формулирует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671"/>
        </w:tabs>
        <w:spacing w:before="47"/>
        <w:ind w:left="1670" w:hanging="281"/>
        <w:rPr>
          <w:sz w:val="28"/>
        </w:rPr>
      </w:pPr>
      <w:r>
        <w:rPr>
          <w:sz w:val="28"/>
        </w:rPr>
        <w:t>Использует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731"/>
        </w:tabs>
        <w:spacing w:before="48" w:line="276" w:lineRule="auto"/>
        <w:ind w:right="405" w:firstLine="707"/>
        <w:rPr>
          <w:sz w:val="28"/>
        </w:rPr>
      </w:pPr>
      <w:r>
        <w:rPr>
          <w:sz w:val="28"/>
        </w:rPr>
        <w:t>Учитывает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5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56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5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974"/>
          <w:tab w:val="left" w:pos="1975"/>
          <w:tab w:val="left" w:pos="2985"/>
          <w:tab w:val="left" w:pos="4301"/>
          <w:tab w:val="left" w:pos="6153"/>
          <w:tab w:val="left" w:pos="6798"/>
          <w:tab w:val="left" w:pos="8536"/>
        </w:tabs>
        <w:spacing w:before="1" w:line="276" w:lineRule="auto"/>
        <w:ind w:right="406" w:firstLine="707"/>
        <w:rPr>
          <w:sz w:val="28"/>
        </w:rPr>
      </w:pPr>
      <w:r>
        <w:rPr>
          <w:sz w:val="28"/>
        </w:rPr>
        <w:t>Задает</w:t>
      </w:r>
      <w:r>
        <w:rPr>
          <w:sz w:val="28"/>
        </w:rPr>
        <w:tab/>
        <w:t>вопросы,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998"/>
          <w:tab w:val="left" w:pos="1999"/>
          <w:tab w:val="left" w:pos="3367"/>
          <w:tab w:val="left" w:pos="4683"/>
          <w:tab w:val="left" w:pos="6083"/>
          <w:tab w:val="left" w:pos="7997"/>
          <w:tab w:val="left" w:pos="8666"/>
        </w:tabs>
        <w:spacing w:line="278" w:lineRule="auto"/>
        <w:ind w:right="406" w:firstLine="707"/>
        <w:rPr>
          <w:sz w:val="28"/>
        </w:rPr>
      </w:pPr>
      <w:r>
        <w:rPr>
          <w:sz w:val="28"/>
        </w:rPr>
        <w:t>Занимает</w:t>
      </w:r>
      <w:r>
        <w:rPr>
          <w:sz w:val="28"/>
        </w:rPr>
        <w:tab/>
        <w:t>позицию</w:t>
      </w:r>
      <w:r>
        <w:rPr>
          <w:sz w:val="28"/>
        </w:rPr>
        <w:tab/>
        <w:t>партнера,</w:t>
      </w:r>
      <w:r>
        <w:rPr>
          <w:sz w:val="28"/>
        </w:rPr>
        <w:tab/>
        <w:t>необходимую</w:t>
      </w:r>
      <w:r>
        <w:rPr>
          <w:sz w:val="28"/>
        </w:rPr>
        <w:tab/>
        <w:t>для</w:t>
      </w:r>
      <w:r>
        <w:rPr>
          <w:sz w:val="28"/>
        </w:rPr>
        <w:tab/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55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Точно,</w:t>
      </w:r>
      <w:r>
        <w:rPr>
          <w:spacing w:val="38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полно</w:t>
      </w:r>
      <w:r>
        <w:rPr>
          <w:spacing w:val="39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39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34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как 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12"/>
        </w:tabs>
        <w:spacing w:line="321" w:lineRule="exact"/>
        <w:ind w:left="1811" w:hanging="422"/>
        <w:rPr>
          <w:sz w:val="28"/>
        </w:rPr>
      </w:pP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паре.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56"/>
        </w:tabs>
        <w:spacing w:before="43" w:line="276" w:lineRule="auto"/>
        <w:ind w:right="412" w:firstLine="707"/>
        <w:rPr>
          <w:sz w:val="28"/>
        </w:rPr>
      </w:pPr>
      <w:r>
        <w:rPr>
          <w:sz w:val="28"/>
        </w:rPr>
        <w:t>Аргументирует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3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собственной.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925"/>
        </w:tabs>
        <w:spacing w:before="79" w:line="276" w:lineRule="auto"/>
        <w:ind w:right="403" w:firstLine="707"/>
        <w:rPr>
          <w:sz w:val="28"/>
        </w:rPr>
      </w:pPr>
      <w:r>
        <w:rPr>
          <w:sz w:val="28"/>
        </w:rPr>
        <w:lastRenderedPageBreak/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961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12"/>
        </w:tabs>
        <w:spacing w:line="317" w:lineRule="exact"/>
        <w:ind w:left="1811" w:hanging="422"/>
        <w:rPr>
          <w:sz w:val="28"/>
        </w:rPr>
      </w:pPr>
      <w:r>
        <w:rPr>
          <w:sz w:val="28"/>
        </w:rPr>
        <w:t>Контролирует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918"/>
        </w:tabs>
        <w:spacing w:before="48" w:line="276" w:lineRule="auto"/>
        <w:ind w:right="412" w:firstLine="707"/>
        <w:rPr>
          <w:sz w:val="28"/>
        </w:rPr>
      </w:pPr>
      <w:r>
        <w:rPr>
          <w:sz w:val="28"/>
        </w:rPr>
        <w:t>Договаривается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столкновения интересов.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981"/>
          <w:tab w:val="left" w:pos="1982"/>
          <w:tab w:val="left" w:pos="3409"/>
          <w:tab w:val="left" w:pos="5652"/>
          <w:tab w:val="left" w:pos="6794"/>
          <w:tab w:val="left" w:pos="7183"/>
          <w:tab w:val="left" w:pos="8549"/>
          <w:tab w:val="left" w:pos="8923"/>
        </w:tabs>
        <w:spacing w:before="1" w:line="276" w:lineRule="auto"/>
        <w:ind w:right="406" w:firstLine="707"/>
        <w:rPr>
          <w:sz w:val="28"/>
        </w:rPr>
      </w:pPr>
      <w:r>
        <w:rPr>
          <w:sz w:val="28"/>
        </w:rPr>
        <w:t>Понимает</w:t>
      </w:r>
      <w:r>
        <w:rPr>
          <w:sz w:val="28"/>
        </w:rPr>
        <w:tab/>
        <w:t>относительность</w:t>
      </w:r>
      <w:r>
        <w:rPr>
          <w:sz w:val="28"/>
        </w:rPr>
        <w:tab/>
        <w:t>мнений</w:t>
      </w:r>
      <w:r>
        <w:rPr>
          <w:sz w:val="28"/>
        </w:rPr>
        <w:tab/>
        <w:t>и</w:t>
      </w:r>
      <w:r>
        <w:rPr>
          <w:sz w:val="28"/>
        </w:rPr>
        <w:tab/>
        <w:t>подходов</w:t>
      </w:r>
      <w:r>
        <w:rPr>
          <w:sz w:val="28"/>
        </w:rPr>
        <w:tab/>
        <w:t>к</w:t>
      </w:r>
      <w:r>
        <w:rPr>
          <w:sz w:val="28"/>
        </w:rPr>
        <w:tab/>
        <w:t>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65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Строит</w:t>
      </w:r>
      <w:r>
        <w:rPr>
          <w:spacing w:val="51"/>
          <w:sz w:val="28"/>
        </w:rPr>
        <w:t xml:space="preserve"> </w:t>
      </w:r>
      <w:r>
        <w:rPr>
          <w:sz w:val="28"/>
        </w:rPr>
        <w:t>понятные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50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48"/>
          <w:sz w:val="28"/>
        </w:rPr>
        <w:t xml:space="preserve"> </w:t>
      </w:r>
      <w:r>
        <w:rPr>
          <w:sz w:val="28"/>
        </w:rPr>
        <w:t>учитывающие,</w:t>
      </w:r>
      <w:r>
        <w:rPr>
          <w:spacing w:val="48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 знает и видит,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нет.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12"/>
        </w:tabs>
        <w:spacing w:line="317" w:lineRule="exact"/>
        <w:ind w:left="1811" w:hanging="422"/>
        <w:rPr>
          <w:sz w:val="28"/>
        </w:rPr>
      </w:pP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22"/>
        </w:tabs>
        <w:spacing w:before="46" w:line="276" w:lineRule="auto"/>
        <w:ind w:right="413" w:firstLine="707"/>
        <w:rPr>
          <w:sz w:val="28"/>
        </w:rPr>
      </w:pPr>
      <w:r>
        <w:rPr>
          <w:sz w:val="28"/>
        </w:rPr>
        <w:t>Учитывает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обосновывает</w:t>
      </w:r>
      <w:r>
        <w:rPr>
          <w:spacing w:val="4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позицию.</w:t>
      </w:r>
    </w:p>
    <w:p w:rsidR="004E7696" w:rsidRDefault="00C27CE0" w:rsidP="002D3271">
      <w:pPr>
        <w:pStyle w:val="a4"/>
        <w:numPr>
          <w:ilvl w:val="0"/>
          <w:numId w:val="145"/>
        </w:numPr>
        <w:tabs>
          <w:tab w:val="left" w:pos="1810"/>
        </w:tabs>
        <w:spacing w:before="1"/>
        <w:ind w:left="1809" w:hanging="420"/>
        <w:rPr>
          <w:sz w:val="28"/>
        </w:rPr>
      </w:pPr>
      <w:r>
        <w:rPr>
          <w:sz w:val="28"/>
        </w:rPr>
        <w:t>Генерирует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проблемы.</w:t>
      </w:r>
    </w:p>
    <w:p w:rsidR="004E7696" w:rsidRDefault="00C27CE0">
      <w:pPr>
        <w:pStyle w:val="a3"/>
        <w:spacing w:before="48" w:line="276" w:lineRule="auto"/>
        <w:ind w:right="409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текстовой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знания):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733"/>
        </w:tabs>
        <w:jc w:val="both"/>
        <w:rPr>
          <w:sz w:val="28"/>
        </w:rPr>
      </w:pPr>
      <w:r>
        <w:rPr>
          <w:sz w:val="28"/>
        </w:rPr>
        <w:t>Находит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6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58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58"/>
          <w:sz w:val="28"/>
        </w:rPr>
        <w:t xml:space="preserve"> </w:t>
      </w:r>
      <w:r>
        <w:rPr>
          <w:sz w:val="28"/>
        </w:rPr>
        <w:t>факты,</w:t>
      </w:r>
      <w:r>
        <w:rPr>
          <w:spacing w:val="58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явном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48"/>
        <w:ind w:firstLine="0"/>
        <w:jc w:val="left"/>
      </w:pPr>
      <w:r>
        <w:t>виде.</w:t>
      </w:r>
    </w:p>
    <w:p w:rsidR="004E7696" w:rsidRDefault="00C27CE0">
      <w:pPr>
        <w:pStyle w:val="a3"/>
        <w:spacing w:before="4"/>
        <w:ind w:left="0" w:firstLine="0"/>
        <w:jc w:val="left"/>
        <w:rPr>
          <w:sz w:val="36"/>
        </w:rPr>
      </w:pPr>
      <w:r>
        <w:br w:type="column"/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327"/>
        </w:tabs>
        <w:ind w:left="326" w:hanging="281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327"/>
        </w:tabs>
        <w:spacing w:before="50"/>
        <w:ind w:left="326" w:hanging="281"/>
        <w:jc w:val="left"/>
        <w:rPr>
          <w:sz w:val="28"/>
        </w:rPr>
      </w:pP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506"/>
          <w:tab w:val="left" w:pos="507"/>
          <w:tab w:val="left" w:pos="1945"/>
          <w:tab w:val="left" w:pos="3834"/>
          <w:tab w:val="left" w:pos="6053"/>
          <w:tab w:val="left" w:pos="7341"/>
        </w:tabs>
        <w:spacing w:before="48"/>
        <w:ind w:left="506" w:hanging="461"/>
        <w:jc w:val="left"/>
        <w:rPr>
          <w:sz w:val="28"/>
        </w:rPr>
      </w:pPr>
      <w:r>
        <w:rPr>
          <w:sz w:val="28"/>
        </w:rPr>
        <w:t>Понимает</w:t>
      </w:r>
      <w:r>
        <w:rPr>
          <w:sz w:val="28"/>
        </w:rPr>
        <w:tab/>
        <w:t>информацию,</w:t>
      </w:r>
      <w:r>
        <w:rPr>
          <w:sz w:val="28"/>
        </w:rPr>
        <w:tab/>
        <w:t>представленную</w:t>
      </w:r>
      <w:r>
        <w:rPr>
          <w:sz w:val="28"/>
        </w:rPr>
        <w:tab/>
        <w:t>разными</w:t>
      </w:r>
      <w:r>
        <w:rPr>
          <w:sz w:val="28"/>
        </w:rPr>
        <w:tab/>
        <w:t>способами: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1304" w:space="40"/>
            <w:col w:w="9106"/>
          </w:cols>
        </w:sectPr>
      </w:pPr>
    </w:p>
    <w:p w:rsidR="004E7696" w:rsidRDefault="00C27CE0">
      <w:pPr>
        <w:pStyle w:val="a3"/>
        <w:spacing w:before="47"/>
        <w:ind w:firstLine="0"/>
        <w:jc w:val="left"/>
      </w:pPr>
      <w:r>
        <w:t>словесно,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диаграммы.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793"/>
        </w:tabs>
        <w:spacing w:before="48" w:line="278" w:lineRule="auto"/>
        <w:ind w:left="682" w:right="409" w:firstLine="707"/>
        <w:jc w:val="left"/>
        <w:rPr>
          <w:sz w:val="28"/>
        </w:rPr>
      </w:pPr>
      <w:r>
        <w:rPr>
          <w:sz w:val="28"/>
        </w:rPr>
        <w:t>Понимает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текст,</w:t>
      </w:r>
      <w:r>
        <w:rPr>
          <w:spacing w:val="50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нем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но 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жанр,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709"/>
        </w:tabs>
        <w:spacing w:line="276" w:lineRule="auto"/>
        <w:ind w:left="682" w:right="407" w:firstLine="707"/>
        <w:jc w:val="left"/>
        <w:rPr>
          <w:sz w:val="28"/>
        </w:rPr>
      </w:pPr>
      <w:r>
        <w:rPr>
          <w:sz w:val="28"/>
        </w:rPr>
        <w:t>Использует</w:t>
      </w:r>
      <w:r>
        <w:rPr>
          <w:spacing w:val="32"/>
          <w:sz w:val="28"/>
        </w:rPr>
        <w:t xml:space="preserve"> </w:t>
      </w:r>
      <w:r>
        <w:rPr>
          <w:sz w:val="28"/>
        </w:rPr>
        <w:t>формальные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2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32"/>
          <w:sz w:val="28"/>
        </w:rPr>
        <w:t xml:space="preserve"> </w:t>
      </w:r>
      <w:r>
        <w:rPr>
          <w:sz w:val="28"/>
        </w:rPr>
        <w:t>подзаголовки,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сноски)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 нужной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671"/>
        </w:tabs>
        <w:ind w:left="1670" w:hanging="281"/>
        <w:jc w:val="left"/>
        <w:rPr>
          <w:sz w:val="28"/>
        </w:rPr>
      </w:pPr>
      <w:r>
        <w:rPr>
          <w:sz w:val="28"/>
        </w:rPr>
        <w:t>Ориентируется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726"/>
        </w:tabs>
        <w:spacing w:before="43" w:line="276" w:lineRule="auto"/>
        <w:ind w:left="682" w:right="412" w:firstLine="707"/>
        <w:jc w:val="left"/>
        <w:rPr>
          <w:sz w:val="28"/>
        </w:rPr>
      </w:pPr>
      <w:r>
        <w:rPr>
          <w:sz w:val="28"/>
        </w:rPr>
        <w:t>Использует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0"/>
          <w:sz w:val="28"/>
        </w:rPr>
        <w:t xml:space="preserve"> </w:t>
      </w:r>
      <w:r>
        <w:rPr>
          <w:sz w:val="28"/>
        </w:rPr>
        <w:t>виды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47"/>
          <w:sz w:val="28"/>
        </w:rPr>
        <w:t xml:space="preserve"> </w:t>
      </w:r>
      <w:r>
        <w:rPr>
          <w:sz w:val="28"/>
        </w:rPr>
        <w:t>изучающее,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2"/>
          <w:sz w:val="28"/>
        </w:rPr>
        <w:t xml:space="preserve"> </w:t>
      </w:r>
      <w:r>
        <w:rPr>
          <w:sz w:val="28"/>
        </w:rPr>
        <w:t>нужный вид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765"/>
        </w:tabs>
        <w:spacing w:line="278" w:lineRule="auto"/>
        <w:ind w:left="682" w:right="409" w:firstLine="707"/>
        <w:jc w:val="left"/>
        <w:rPr>
          <w:sz w:val="28"/>
        </w:rPr>
      </w:pPr>
      <w:r>
        <w:rPr>
          <w:sz w:val="28"/>
        </w:rPr>
        <w:t>Работает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20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9"/>
          <w:sz w:val="28"/>
        </w:rPr>
        <w:t xml:space="preserve"> </w:t>
      </w:r>
      <w:r>
        <w:rPr>
          <w:sz w:val="28"/>
        </w:rPr>
        <w:t>сопоставляет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из нескольких источников.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line="317" w:lineRule="exact"/>
        <w:ind w:left="1811" w:hanging="422"/>
        <w:jc w:val="left"/>
        <w:rPr>
          <w:sz w:val="28"/>
        </w:rPr>
      </w:pPr>
      <w:r>
        <w:rPr>
          <w:sz w:val="28"/>
        </w:rPr>
        <w:t>Делит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7"/>
        <w:ind w:left="1811" w:hanging="422"/>
        <w:jc w:val="left"/>
        <w:rPr>
          <w:sz w:val="28"/>
        </w:rPr>
      </w:pP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8"/>
        <w:ind w:left="1811" w:hanging="422"/>
        <w:jc w:val="left"/>
        <w:rPr>
          <w:sz w:val="28"/>
        </w:rPr>
      </w:pPr>
      <w:r>
        <w:rPr>
          <w:sz w:val="28"/>
        </w:rPr>
        <w:t>Вычленяет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события.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2212"/>
          <w:tab w:val="left" w:pos="2213"/>
          <w:tab w:val="left" w:pos="4450"/>
          <w:tab w:val="left" w:pos="7314"/>
          <w:tab w:val="left" w:pos="8951"/>
        </w:tabs>
        <w:spacing w:before="79" w:line="278" w:lineRule="auto"/>
        <w:ind w:left="682" w:right="404" w:firstLine="707"/>
        <w:jc w:val="left"/>
        <w:rPr>
          <w:sz w:val="28"/>
        </w:rPr>
      </w:pPr>
      <w:r>
        <w:rPr>
          <w:sz w:val="28"/>
        </w:rPr>
        <w:lastRenderedPageBreak/>
        <w:t>Устанавливает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основных</w:t>
      </w:r>
      <w:r>
        <w:rPr>
          <w:sz w:val="28"/>
        </w:rPr>
        <w:tab/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line="317" w:lineRule="exact"/>
        <w:ind w:left="1811" w:hanging="422"/>
        <w:jc w:val="left"/>
        <w:rPr>
          <w:sz w:val="28"/>
        </w:rPr>
      </w:pPr>
      <w:r>
        <w:rPr>
          <w:sz w:val="28"/>
        </w:rPr>
        <w:t>Упорядочивает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7"/>
        <w:ind w:left="1811" w:hanging="422"/>
        <w:jc w:val="left"/>
        <w:rPr>
          <w:sz w:val="28"/>
        </w:rPr>
      </w:pPr>
      <w:r>
        <w:rPr>
          <w:sz w:val="28"/>
        </w:rPr>
        <w:t>Пересказывает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50"/>
        <w:ind w:left="1811" w:hanging="422"/>
        <w:jc w:val="left"/>
        <w:rPr>
          <w:sz w:val="28"/>
        </w:rPr>
      </w:pPr>
      <w:r>
        <w:rPr>
          <w:sz w:val="28"/>
        </w:rPr>
        <w:t>Пересказывает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сжато устно 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8"/>
        <w:ind w:left="1811" w:hanging="422"/>
        <w:jc w:val="left"/>
        <w:rPr>
          <w:sz w:val="28"/>
        </w:rPr>
      </w:pPr>
      <w:r>
        <w:rPr>
          <w:sz w:val="28"/>
        </w:rPr>
        <w:t>Соотносит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идеей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7"/>
        <w:ind w:left="1811" w:hanging="422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8"/>
        <w:ind w:left="1811" w:hanging="422"/>
        <w:jc w:val="left"/>
        <w:rPr>
          <w:sz w:val="28"/>
        </w:rPr>
      </w:pPr>
      <w:r>
        <w:rPr>
          <w:sz w:val="28"/>
        </w:rPr>
        <w:t>Высказывает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50"/>
        <w:ind w:left="1811" w:hanging="422"/>
        <w:jc w:val="left"/>
        <w:rPr>
          <w:sz w:val="28"/>
        </w:rPr>
      </w:pPr>
      <w:r>
        <w:rPr>
          <w:sz w:val="28"/>
        </w:rPr>
        <w:t>Формулирует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8"/>
        <w:ind w:left="1811" w:hanging="422"/>
        <w:jc w:val="left"/>
        <w:rPr>
          <w:sz w:val="28"/>
        </w:rPr>
      </w:pPr>
      <w:r>
        <w:rPr>
          <w:sz w:val="28"/>
        </w:rPr>
        <w:t>Высказывает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3"/>
        </w:tabs>
        <w:spacing w:before="47"/>
        <w:ind w:left="1812" w:hanging="423"/>
        <w:jc w:val="left"/>
        <w:rPr>
          <w:sz w:val="28"/>
        </w:rPr>
      </w:pPr>
      <w:r>
        <w:rPr>
          <w:sz w:val="28"/>
        </w:rPr>
        <w:t>Находит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51"/>
        <w:ind w:left="1811" w:hanging="422"/>
        <w:jc w:val="left"/>
        <w:rPr>
          <w:sz w:val="28"/>
        </w:rPr>
      </w:pPr>
      <w:r>
        <w:rPr>
          <w:sz w:val="28"/>
        </w:rPr>
        <w:t>Оценивает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72"/>
        </w:tabs>
        <w:spacing w:before="48" w:line="276" w:lineRule="auto"/>
        <w:ind w:left="682" w:right="405" w:firstLine="707"/>
        <w:jc w:val="left"/>
        <w:rPr>
          <w:sz w:val="28"/>
        </w:rPr>
      </w:pPr>
      <w:r>
        <w:rPr>
          <w:sz w:val="28"/>
        </w:rPr>
        <w:t>Сопоставляет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54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8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5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line="321" w:lineRule="exact"/>
        <w:ind w:left="1811" w:hanging="422"/>
        <w:jc w:val="left"/>
        <w:rPr>
          <w:sz w:val="28"/>
        </w:rPr>
      </w:pPr>
      <w:r>
        <w:rPr>
          <w:sz w:val="28"/>
        </w:rPr>
        <w:t>Оценивает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948"/>
          <w:tab w:val="left" w:pos="1949"/>
          <w:tab w:val="left" w:pos="2980"/>
          <w:tab w:val="left" w:pos="4218"/>
          <w:tab w:val="left" w:pos="4683"/>
          <w:tab w:val="left" w:pos="6483"/>
          <w:tab w:val="left" w:pos="7591"/>
          <w:tab w:val="left" w:pos="7922"/>
          <w:tab w:val="left" w:pos="8970"/>
          <w:tab w:val="left" w:pos="9743"/>
        </w:tabs>
        <w:spacing w:before="50" w:line="276" w:lineRule="auto"/>
        <w:ind w:left="682" w:right="411" w:firstLine="707"/>
        <w:jc w:val="left"/>
        <w:rPr>
          <w:sz w:val="28"/>
        </w:rPr>
      </w:pPr>
      <w:r>
        <w:rPr>
          <w:sz w:val="28"/>
        </w:rPr>
        <w:t>Делает</w:t>
      </w:r>
      <w:r>
        <w:rPr>
          <w:sz w:val="28"/>
        </w:rPr>
        <w:tab/>
        <w:t>выписки</w:t>
      </w:r>
      <w:r>
        <w:rPr>
          <w:sz w:val="28"/>
        </w:rPr>
        <w:tab/>
        <w:t>из</w:t>
      </w:r>
      <w:r>
        <w:rPr>
          <w:sz w:val="28"/>
        </w:rPr>
        <w:tab/>
        <w:t>прочитанных</w:t>
      </w:r>
      <w:r>
        <w:rPr>
          <w:sz w:val="28"/>
        </w:rPr>
        <w:tab/>
        <w:t>текстов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цели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 использования.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line="321" w:lineRule="exact"/>
        <w:ind w:left="1811" w:hanging="422"/>
        <w:jc w:val="left"/>
        <w:rPr>
          <w:sz w:val="28"/>
        </w:rPr>
      </w:pPr>
      <w:r>
        <w:rPr>
          <w:sz w:val="28"/>
        </w:rPr>
        <w:t>Оценивает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9"/>
        </w:tabs>
        <w:spacing w:before="47" w:line="278" w:lineRule="auto"/>
        <w:ind w:left="682" w:right="406" w:firstLine="707"/>
        <w:jc w:val="left"/>
        <w:rPr>
          <w:sz w:val="28"/>
        </w:rPr>
      </w:pPr>
      <w:r>
        <w:rPr>
          <w:sz w:val="28"/>
        </w:rPr>
        <w:t>Сопоставляет</w:t>
      </w:r>
      <w:r>
        <w:rPr>
          <w:spacing w:val="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4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"/>
          <w:sz w:val="28"/>
        </w:rPr>
        <w:t xml:space="preserve"> </w:t>
      </w:r>
      <w:r>
        <w:rPr>
          <w:sz w:val="28"/>
        </w:rPr>
        <w:t>аннотации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5"/>
          <w:sz w:val="28"/>
        </w:rPr>
        <w:t xml:space="preserve"> </w:t>
      </w:r>
      <w:r>
        <w:rPr>
          <w:sz w:val="28"/>
        </w:rPr>
        <w:t>отзывы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line="317" w:lineRule="exact"/>
        <w:ind w:left="1811" w:hanging="42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ряда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12"/>
        </w:tabs>
        <w:spacing w:before="48"/>
        <w:ind w:left="1811" w:hanging="422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65"/>
        </w:tabs>
        <w:spacing w:before="50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Участвует в учебном диалоге при обсуждении прочитанного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939"/>
        </w:tabs>
        <w:spacing w:line="278" w:lineRule="auto"/>
        <w:ind w:left="682" w:right="410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2021"/>
        </w:tabs>
        <w:spacing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(противоречивую)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1872"/>
        </w:tabs>
        <w:spacing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На основе имеющихся знаний, жизненного опыта находить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 сведений.</w:t>
      </w:r>
    </w:p>
    <w:p w:rsidR="004E7696" w:rsidRDefault="00C27CE0" w:rsidP="002D3271">
      <w:pPr>
        <w:pStyle w:val="a4"/>
        <w:numPr>
          <w:ilvl w:val="0"/>
          <w:numId w:val="144"/>
        </w:numPr>
        <w:tabs>
          <w:tab w:val="left" w:pos="2004"/>
        </w:tabs>
        <w:spacing w:line="278" w:lineRule="auto"/>
        <w:ind w:left="682" w:right="4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-2"/>
          <w:sz w:val="28"/>
        </w:rPr>
        <w:t xml:space="preserve"> </w:t>
      </w:r>
      <w:r>
        <w:rPr>
          <w:sz w:val="28"/>
        </w:rPr>
        <w:t>(противоречивую) информацию.</w:t>
      </w:r>
    </w:p>
    <w:p w:rsidR="004E7696" w:rsidRDefault="00C27CE0">
      <w:pPr>
        <w:pStyle w:val="a3"/>
        <w:spacing w:line="276" w:lineRule="auto"/>
        <w:ind w:right="407"/>
      </w:pPr>
      <w:r>
        <w:rPr>
          <w:b/>
        </w:rPr>
        <w:t>ИКТ-</w:t>
      </w:r>
      <w:r>
        <w:rPr>
          <w:b/>
          <w:spacing w:val="1"/>
        </w:rPr>
        <w:t xml:space="preserve"> </w:t>
      </w:r>
      <w:r>
        <w:rPr>
          <w:b/>
        </w:rPr>
        <w:t>компетентность</w:t>
      </w:r>
      <w:r>
        <w:rPr>
          <w:b/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ИКТ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задач; функциональность</w:t>
      </w:r>
      <w:r>
        <w:rPr>
          <w:spacing w:val="-1"/>
        </w:rPr>
        <w:t xml:space="preserve"> </w:t>
      </w:r>
      <w:r>
        <w:t>ИКТ):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735"/>
        </w:tabs>
        <w:spacing w:before="79" w:line="278" w:lineRule="auto"/>
        <w:ind w:right="404" w:firstLine="707"/>
        <w:rPr>
          <w:sz w:val="28"/>
        </w:rPr>
      </w:pPr>
      <w:r>
        <w:rPr>
          <w:sz w:val="28"/>
        </w:rPr>
        <w:lastRenderedPageBreak/>
        <w:t>Осуществляет расширенный поиск информации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3"/>
          <w:sz w:val="28"/>
        </w:rPr>
        <w:t xml:space="preserve"> </w:t>
      </w:r>
      <w:r>
        <w:rPr>
          <w:sz w:val="28"/>
        </w:rPr>
        <w:t>и сети Интернет.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58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ИКТ.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68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Ищет информацию в соответствующих возрасту цифровых словарях</w:t>
      </w:r>
      <w:r>
        <w:rPr>
          <w:spacing w:val="1"/>
          <w:sz w:val="28"/>
        </w:rPr>
        <w:t xml:space="preserve"> </w:t>
      </w:r>
      <w:r>
        <w:rPr>
          <w:sz w:val="28"/>
        </w:rPr>
        <w:t>и справочниках, базах данных, контролируемом Интернете, системе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ПК.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738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Составляет список используемых информационных источников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использованием ссылок).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772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Вводит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видеокамеры,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микрофона),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65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Набирает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671"/>
        </w:tabs>
        <w:spacing w:line="321" w:lineRule="exact"/>
        <w:ind w:left="1670" w:hanging="281"/>
        <w:rPr>
          <w:sz w:val="28"/>
        </w:rPr>
      </w:pPr>
      <w:r>
        <w:rPr>
          <w:sz w:val="28"/>
        </w:rPr>
        <w:t>Рисует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редакторе,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671"/>
        </w:tabs>
        <w:spacing w:before="39"/>
        <w:ind w:left="1670" w:hanging="281"/>
        <w:rPr>
          <w:sz w:val="28"/>
        </w:rPr>
      </w:pPr>
      <w:r>
        <w:rPr>
          <w:sz w:val="28"/>
        </w:rPr>
        <w:t>Сканирует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22"/>
        </w:tabs>
        <w:spacing w:before="48" w:line="276" w:lineRule="auto"/>
        <w:ind w:right="403" w:firstLine="707"/>
        <w:rPr>
          <w:sz w:val="28"/>
        </w:rPr>
      </w:pP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ИКТ.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2078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записывая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аудиовизуальную 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ИКТ.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14"/>
        </w:tabs>
        <w:spacing w:line="278" w:lineRule="auto"/>
        <w:ind w:right="407" w:firstLine="707"/>
        <w:rPr>
          <w:sz w:val="28"/>
        </w:rPr>
      </w:pPr>
      <w:r>
        <w:rPr>
          <w:sz w:val="28"/>
        </w:rPr>
        <w:t>Грамотно формулирует запросы при поиске в сети Интернет и базах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12"/>
        </w:tabs>
        <w:spacing w:line="317" w:lineRule="exact"/>
        <w:ind w:left="1811" w:hanging="422"/>
        <w:rPr>
          <w:sz w:val="28"/>
        </w:rPr>
      </w:pPr>
      <w:r>
        <w:rPr>
          <w:sz w:val="28"/>
        </w:rPr>
        <w:t>Создает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963"/>
        </w:tabs>
        <w:spacing w:before="47" w:line="276" w:lineRule="auto"/>
        <w:ind w:right="407" w:firstLine="707"/>
        <w:rPr>
          <w:sz w:val="28"/>
        </w:rPr>
      </w:pPr>
      <w:r>
        <w:rPr>
          <w:sz w:val="28"/>
        </w:rPr>
        <w:t>Редактирует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12"/>
        </w:tabs>
        <w:spacing w:before="1"/>
        <w:ind w:left="1811" w:hanging="422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2093"/>
        </w:tabs>
        <w:spacing w:before="48" w:line="276" w:lineRule="auto"/>
        <w:ind w:right="407" w:firstLine="707"/>
        <w:rPr>
          <w:sz w:val="28"/>
        </w:rPr>
      </w:pPr>
      <w:r>
        <w:rPr>
          <w:sz w:val="28"/>
        </w:rPr>
        <w:t>Редактирует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учебной задачей.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12"/>
        </w:tabs>
        <w:spacing w:before="1"/>
        <w:ind w:left="1811" w:hanging="422"/>
        <w:rPr>
          <w:sz w:val="28"/>
        </w:rPr>
      </w:pP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 алгоритмы)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2027"/>
          <w:tab w:val="left" w:pos="2028"/>
          <w:tab w:val="left" w:pos="3791"/>
          <w:tab w:val="left" w:pos="5067"/>
          <w:tab w:val="left" w:pos="6994"/>
          <w:tab w:val="left" w:pos="7974"/>
          <w:tab w:val="left" w:pos="8408"/>
        </w:tabs>
        <w:spacing w:before="47" w:line="276" w:lineRule="auto"/>
        <w:ind w:right="408" w:firstLine="707"/>
        <w:rPr>
          <w:sz w:val="28"/>
        </w:rPr>
      </w:pPr>
      <w:r>
        <w:rPr>
          <w:sz w:val="28"/>
        </w:rPr>
        <w:t>Редактирует</w:t>
      </w:r>
      <w:r>
        <w:rPr>
          <w:sz w:val="28"/>
        </w:rPr>
        <w:tab/>
        <w:t>цепочки</w:t>
      </w:r>
      <w:r>
        <w:rPr>
          <w:sz w:val="28"/>
        </w:rPr>
        <w:tab/>
        <w:t>изображений,</w:t>
      </w:r>
      <w:r>
        <w:rPr>
          <w:sz w:val="28"/>
        </w:rPr>
        <w:tab/>
        <w:t>видео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аудиозаписей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фотоизображений.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2006"/>
          <w:tab w:val="left" w:pos="2007"/>
          <w:tab w:val="left" w:pos="3559"/>
          <w:tab w:val="left" w:pos="5159"/>
          <w:tab w:val="left" w:pos="7052"/>
          <w:tab w:val="left" w:pos="8400"/>
          <w:tab w:val="left" w:pos="8813"/>
        </w:tabs>
        <w:spacing w:line="278" w:lineRule="auto"/>
        <w:ind w:right="405" w:firstLine="707"/>
        <w:rPr>
          <w:sz w:val="28"/>
        </w:rPr>
      </w:pPr>
      <w:r>
        <w:rPr>
          <w:sz w:val="28"/>
        </w:rPr>
        <w:t>Планирует</w:t>
      </w:r>
      <w:r>
        <w:rPr>
          <w:sz w:val="28"/>
        </w:rPr>
        <w:tab/>
        <w:t>несложные</w:t>
      </w:r>
      <w:r>
        <w:rPr>
          <w:sz w:val="28"/>
        </w:rPr>
        <w:tab/>
        <w:t>исследования</w:t>
      </w:r>
      <w:r>
        <w:rPr>
          <w:sz w:val="28"/>
        </w:rPr>
        <w:tab/>
        <w:t>объектов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внешнего мира.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998"/>
          <w:tab w:val="left" w:pos="1999"/>
          <w:tab w:val="left" w:pos="3227"/>
          <w:tab w:val="left" w:pos="5116"/>
          <w:tab w:val="left" w:pos="6262"/>
          <w:tab w:val="left" w:pos="7085"/>
          <w:tab w:val="left" w:pos="8909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Готовит</w:t>
      </w:r>
      <w:r>
        <w:rPr>
          <w:sz w:val="28"/>
        </w:rPr>
        <w:tab/>
        <w:t>презентацию:</w:t>
      </w:r>
      <w:r>
        <w:rPr>
          <w:sz w:val="28"/>
        </w:rPr>
        <w:tab/>
        <w:t>создает</w:t>
      </w:r>
      <w:r>
        <w:rPr>
          <w:sz w:val="28"/>
        </w:rPr>
        <w:tab/>
        <w:t>план</w:t>
      </w:r>
      <w:r>
        <w:rPr>
          <w:sz w:val="28"/>
        </w:rPr>
        <w:tab/>
        <w:t>презентации,</w:t>
      </w:r>
      <w:r>
        <w:rPr>
          <w:sz w:val="28"/>
        </w:rPr>
        <w:tab/>
      </w:r>
      <w:r>
        <w:rPr>
          <w:spacing w:val="-1"/>
          <w:sz w:val="28"/>
        </w:rPr>
        <w:t>выбирает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поддержку,</w:t>
      </w:r>
      <w:r>
        <w:rPr>
          <w:spacing w:val="-3"/>
          <w:sz w:val="28"/>
        </w:rPr>
        <w:t xml:space="preserve"> </w:t>
      </w:r>
      <w:r>
        <w:rPr>
          <w:sz w:val="28"/>
        </w:rPr>
        <w:t>пишет</w:t>
      </w:r>
      <w:r>
        <w:rPr>
          <w:spacing w:val="-3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презентации.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2009"/>
        </w:tabs>
        <w:spacing w:before="79" w:line="276" w:lineRule="auto"/>
        <w:ind w:right="406" w:firstLine="707"/>
        <w:rPr>
          <w:sz w:val="28"/>
        </w:rPr>
      </w:pPr>
      <w:r>
        <w:rPr>
          <w:sz w:val="28"/>
        </w:rPr>
        <w:lastRenderedPageBreak/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(полуавтоматический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12"/>
        </w:tabs>
        <w:spacing w:before="2"/>
        <w:ind w:left="1811" w:hanging="422"/>
        <w:rPr>
          <w:sz w:val="28"/>
        </w:rPr>
      </w:pPr>
      <w:r>
        <w:rPr>
          <w:sz w:val="28"/>
        </w:rPr>
        <w:t>Проводит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аудиторией.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812"/>
        </w:tabs>
        <w:spacing w:before="48"/>
        <w:ind w:left="1811" w:hanging="422"/>
        <w:rPr>
          <w:sz w:val="28"/>
        </w:rPr>
      </w:pPr>
      <w:r>
        <w:rPr>
          <w:sz w:val="28"/>
        </w:rPr>
        <w:t>Интерпретирует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3"/>
          <w:sz w:val="28"/>
        </w:rPr>
        <w:t xml:space="preserve"> </w:t>
      </w:r>
      <w:r>
        <w:rPr>
          <w:sz w:val="28"/>
        </w:rPr>
        <w:t>найденную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2018"/>
        </w:tabs>
        <w:spacing w:before="47" w:line="276" w:lineRule="auto"/>
        <w:ind w:right="404" w:firstLine="707"/>
        <w:rPr>
          <w:sz w:val="28"/>
        </w:rPr>
      </w:pPr>
      <w:r>
        <w:rPr>
          <w:sz w:val="28"/>
        </w:rPr>
        <w:t>Организовывает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папок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компьютере.</w:t>
      </w:r>
    </w:p>
    <w:p w:rsidR="004E7696" w:rsidRDefault="00C27CE0" w:rsidP="002D3271">
      <w:pPr>
        <w:pStyle w:val="a4"/>
        <w:numPr>
          <w:ilvl w:val="0"/>
          <w:numId w:val="143"/>
        </w:numPr>
        <w:tabs>
          <w:tab w:val="left" w:pos="1944"/>
        </w:tabs>
        <w:spacing w:before="1" w:line="276" w:lineRule="auto"/>
        <w:ind w:right="406" w:firstLine="707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4E7696" w:rsidRDefault="00C27CE0">
      <w:pPr>
        <w:pStyle w:val="a3"/>
        <w:spacing w:line="276" w:lineRule="auto"/>
        <w:ind w:right="403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администрацией </w:t>
      </w:r>
      <w:r w:rsidR="00E41E2E">
        <w:t xml:space="preserve">МКОУ СОШ с. Усть – Соболевка </w:t>
      </w:r>
      <w:r>
        <w:t>в ходе внутришкольного мониторинга.</w:t>
      </w:r>
      <w:r>
        <w:rPr>
          <w:spacing w:val="1"/>
        </w:rPr>
        <w:t xml:space="preserve"> </w:t>
      </w:r>
      <w:r>
        <w:t>Наиболее адекватной формой для оценки читательской грамотности служит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(исследований);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-67"/>
        </w:rPr>
        <w:t xml:space="preserve"> </w:t>
      </w:r>
      <w:r>
        <w:t>диагностическая работа и наблюдение за ходом выполнения групповых и</w:t>
      </w:r>
      <w:r>
        <w:rPr>
          <w:spacing w:val="1"/>
        </w:rPr>
        <w:t xml:space="preserve"> </w:t>
      </w:r>
      <w:r>
        <w:t>индивидуальных 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(исследований).</w:t>
      </w:r>
    </w:p>
    <w:p w:rsidR="004E7696" w:rsidRDefault="00C27CE0">
      <w:pPr>
        <w:pStyle w:val="a3"/>
        <w:spacing w:before="1" w:line="276" w:lineRule="auto"/>
        <w:ind w:right="407"/>
      </w:pPr>
      <w:r>
        <w:t xml:space="preserve">В </w:t>
      </w:r>
      <w:r w:rsidR="001D0385">
        <w:t>МКОУ СОШ  с. Усть – Собо</w:t>
      </w:r>
      <w:r w:rsidR="00E41E2E">
        <w:t xml:space="preserve">левка </w:t>
      </w:r>
      <w:r>
        <w:t>апробирована внутришкольная система оценки</w:t>
      </w:r>
      <w:r>
        <w:rPr>
          <w:spacing w:val="1"/>
        </w:rPr>
        <w:t xml:space="preserve"> </w:t>
      </w:r>
      <w:r>
        <w:t>метапредметных результатов,</w:t>
      </w:r>
      <w:r>
        <w:rPr>
          <w:spacing w:val="-2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которой отводится: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58"/>
        </w:tabs>
        <w:spacing w:line="278" w:lineRule="auto"/>
        <w:ind w:right="404" w:firstLine="707"/>
        <w:rPr>
          <w:sz w:val="28"/>
        </w:rPr>
      </w:pPr>
      <w:r>
        <w:rPr>
          <w:sz w:val="28"/>
        </w:rPr>
        <w:t>комплексным диагностическим работам с практико-ориентированным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заданием;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54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(исследований);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защита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4E7696" w:rsidRDefault="00C27CE0">
      <w:pPr>
        <w:pStyle w:val="a3"/>
        <w:spacing w:before="44" w:line="276" w:lineRule="auto"/>
        <w:ind w:right="411"/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 каждого универсального учебного действия и о динамике</w:t>
      </w:r>
      <w:r>
        <w:rPr>
          <w:spacing w:val="1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обучающегося и класса в</w:t>
      </w:r>
      <w:r>
        <w:rPr>
          <w:spacing w:val="-1"/>
        </w:rPr>
        <w:t xml:space="preserve"> </w:t>
      </w:r>
      <w:r>
        <w:t>целом.</w:t>
      </w:r>
    </w:p>
    <w:p w:rsidR="004E7696" w:rsidRDefault="00C27CE0">
      <w:pPr>
        <w:pStyle w:val="a3"/>
        <w:ind w:left="1390" w:firstLine="0"/>
      </w:pPr>
      <w:r>
        <w:t>Поэтапность</w:t>
      </w:r>
      <w:r>
        <w:rPr>
          <w:spacing w:val="-6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оценивания</w:t>
      </w:r>
    </w:p>
    <w:p w:rsidR="004E7696" w:rsidRDefault="00C27CE0">
      <w:pPr>
        <w:pStyle w:val="a3"/>
        <w:spacing w:before="48" w:line="276" w:lineRule="auto"/>
        <w:ind w:right="415"/>
      </w:pP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этапам.</w:t>
      </w:r>
    </w:p>
    <w:p w:rsidR="004E7696" w:rsidRDefault="00C27CE0" w:rsidP="00E41E2E">
      <w:pPr>
        <w:pStyle w:val="a3"/>
        <w:spacing w:line="276" w:lineRule="auto"/>
        <w:ind w:right="4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выступает как основа (точка отсчета) для оценки уровня сформированности</w:t>
      </w:r>
      <w:r>
        <w:rPr>
          <w:spacing w:val="1"/>
        </w:rPr>
        <w:t xml:space="preserve"> </w:t>
      </w:r>
      <w:r>
        <w:lastRenderedPageBreak/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действий.</w:t>
      </w:r>
      <w:r>
        <w:rPr>
          <w:spacing w:val="8"/>
        </w:rPr>
        <w:t xml:space="preserve"> </w:t>
      </w:r>
      <w:r>
        <w:t>Объектом</w:t>
      </w:r>
      <w:r>
        <w:rPr>
          <w:spacing w:val="8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являются:</w:t>
      </w:r>
      <w:r>
        <w:rPr>
          <w:spacing w:val="9"/>
        </w:rPr>
        <w:t xml:space="preserve"> </w:t>
      </w:r>
      <w:r>
        <w:t>структура</w:t>
      </w:r>
      <w:r w:rsidR="00E41E2E"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 знако-символическими средствами, логическими операциями.</w:t>
      </w:r>
      <w:r>
        <w:rPr>
          <w:spacing w:val="1"/>
        </w:rPr>
        <w:t xml:space="preserve"> </w:t>
      </w:r>
      <w:r>
        <w:t>Результаты стартовой диагностики являются основанием для корректировки</w:t>
      </w:r>
      <w:r>
        <w:rPr>
          <w:spacing w:val="1"/>
        </w:rPr>
        <w:t xml:space="preserve"> </w:t>
      </w:r>
      <w:r>
        <w:t>учебных программ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</w:t>
      </w:r>
      <w:r>
        <w:rPr>
          <w:spacing w:val="-2"/>
        </w:rPr>
        <w:t xml:space="preserve"> </w:t>
      </w:r>
      <w:r>
        <w:t>процесса.</w:t>
      </w:r>
    </w:p>
    <w:p w:rsidR="004E7696" w:rsidRDefault="00C27CE0">
      <w:pPr>
        <w:pStyle w:val="a3"/>
        <w:spacing w:before="1" w:line="276" w:lineRule="auto"/>
        <w:ind w:right="409"/>
      </w:pPr>
      <w:r>
        <w:t>Входная диагностика проводится в 5,6,7,8,9 классе в 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практико-ориентированным</w:t>
      </w:r>
      <w:r>
        <w:rPr>
          <w:spacing w:val="-1"/>
        </w:rPr>
        <w:t xml:space="preserve"> </w:t>
      </w:r>
      <w:r>
        <w:t>заданием.</w:t>
      </w:r>
    </w:p>
    <w:p w:rsidR="004E7696" w:rsidRDefault="00C27CE0">
      <w:pPr>
        <w:pStyle w:val="a3"/>
        <w:spacing w:line="276" w:lineRule="auto"/>
        <w:ind w:right="408"/>
      </w:pPr>
      <w:r>
        <w:t>Цель: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умений:</w:t>
      </w:r>
    </w:p>
    <w:p w:rsidR="004E7696" w:rsidRDefault="00C27CE0">
      <w:pPr>
        <w:pStyle w:val="1"/>
        <w:spacing w:before="5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12"/>
        </w:tabs>
        <w:spacing w:before="43" w:line="276" w:lineRule="auto"/>
        <w:ind w:right="408" w:firstLine="70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 исследование, опыт, проектная деятельность)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813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изучения, причинно-следственных связей и зависимостей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28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понятию,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меньшим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 к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с большим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97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распознавать ложные и истинные суждения, делать умозаключения,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 сравнения;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76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 зрения;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9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 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 объектов;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43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также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80"/>
        </w:tabs>
        <w:spacing w:before="79" w:line="276" w:lineRule="auto"/>
        <w:ind w:right="403" w:firstLine="707"/>
        <w:rPr>
          <w:sz w:val="28"/>
        </w:rPr>
      </w:pPr>
      <w:r>
        <w:rPr>
          <w:sz w:val="28"/>
        </w:rPr>
        <w:lastRenderedPageBreak/>
        <w:t>переводить практическую задачу в учебную; формулировать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выдвинутыми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предположениями;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80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самостоятельно составлять алгоритм (или его часть),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69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 источнике,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 различать его фактическую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составляющую;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14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формулировать обобщения и выводы по результатам 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процессами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33"/>
        </w:tabs>
        <w:spacing w:line="278" w:lineRule="auto"/>
        <w:ind w:right="411" w:firstLine="707"/>
        <w:rPr>
          <w:b/>
          <w:sz w:val="28"/>
        </w:rPr>
      </w:pPr>
      <w:r>
        <w:rPr>
          <w:sz w:val="28"/>
        </w:rPr>
        <w:t>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овладение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умением работать 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информацией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74"/>
        </w:tabs>
        <w:spacing w:line="276" w:lineRule="auto"/>
        <w:ind w:right="404" w:firstLine="99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933"/>
        </w:tabs>
        <w:spacing w:line="276" w:lineRule="auto"/>
        <w:ind w:right="412" w:firstLine="993"/>
        <w:rPr>
          <w:sz w:val="28"/>
        </w:rPr>
      </w:pP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каталога 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70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247"/>
        </w:tabs>
        <w:spacing w:line="278" w:lineRule="auto"/>
        <w:ind w:right="409" w:firstLine="99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101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933"/>
        </w:tabs>
        <w:spacing w:line="276" w:lineRule="auto"/>
        <w:ind w:right="413" w:firstLine="99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73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оценивать полученный совместный результат, свой вклад в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55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998"/>
        </w:tabs>
        <w:spacing w:before="79" w:line="278" w:lineRule="auto"/>
        <w:ind w:right="407" w:firstLine="993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97"/>
        </w:tabs>
        <w:spacing w:line="276" w:lineRule="auto"/>
        <w:ind w:right="411" w:firstLine="993"/>
        <w:rPr>
          <w:sz w:val="28"/>
        </w:rPr>
      </w:pPr>
      <w:r>
        <w:rPr>
          <w:sz w:val="28"/>
        </w:rPr>
        <w:t>осуществлять взаимоконтроль и коррекцию процесса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65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непониманием/неприятием со стороны собеседника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или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44"/>
        </w:tabs>
        <w:spacing w:line="276" w:lineRule="auto"/>
        <w:ind w:right="412" w:firstLine="993"/>
        <w:rPr>
          <w:sz w:val="28"/>
        </w:rPr>
      </w:pPr>
      <w:r>
        <w:rPr>
          <w:sz w:val="28"/>
        </w:rPr>
        <w:t>участвовать в учебном диалоге, следить за соблюдением процедуры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обсуждения, задавать вопросы на уточнение и понимание идей друг 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диалога.</w:t>
      </w:r>
    </w:p>
    <w:p w:rsidR="004E7696" w:rsidRDefault="00C27CE0">
      <w:pPr>
        <w:pStyle w:val="a3"/>
        <w:spacing w:line="276" w:lineRule="auto"/>
        <w:ind w:right="403" w:firstLine="993"/>
      </w:pPr>
      <w:r>
        <w:t>Полученные в результате проведения комплексной метапредметной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результатов,</w:t>
      </w:r>
      <w:r>
        <w:rPr>
          <w:spacing w:val="7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владения информационно-методологическими, коммуникативными и иными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преобладающих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-67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и исследовательской деятельности. Анализ данных позволяет</w:t>
      </w:r>
      <w:r>
        <w:rPr>
          <w:spacing w:val="-67"/>
        </w:rPr>
        <w:t xml:space="preserve"> </w:t>
      </w:r>
      <w:r>
        <w:t>спрогнозировать</w:t>
      </w:r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 успеваемости обучающихся.</w:t>
      </w:r>
    </w:p>
    <w:p w:rsidR="004E7696" w:rsidRDefault="00C27CE0">
      <w:pPr>
        <w:pStyle w:val="a3"/>
        <w:spacing w:line="276" w:lineRule="auto"/>
        <w:ind w:right="403" w:firstLine="993"/>
      </w:pPr>
      <w:r>
        <w:t>Текущая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индивидуальных проектов</w:t>
      </w:r>
      <w:r>
        <w:rPr>
          <w:spacing w:val="-3"/>
        </w:rPr>
        <w:t xml:space="preserve"> </w:t>
      </w:r>
      <w:r>
        <w:t>(исследований).</w:t>
      </w:r>
    </w:p>
    <w:p w:rsidR="004E7696" w:rsidRDefault="00C27CE0">
      <w:pPr>
        <w:pStyle w:val="a3"/>
        <w:spacing w:line="276" w:lineRule="auto"/>
        <w:ind w:right="404" w:firstLine="993"/>
      </w:pPr>
      <w:r>
        <w:t>Единицей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урок.</w:t>
      </w:r>
    </w:p>
    <w:p w:rsidR="004E7696" w:rsidRDefault="00C27CE0">
      <w:pPr>
        <w:spacing w:line="278" w:lineRule="auto"/>
        <w:ind w:left="682" w:right="407" w:firstLine="993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проявляется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умениях: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44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самостоятельно планировать деятельность: намечать цель создавать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-5"/>
          <w:sz w:val="28"/>
        </w:rPr>
        <w:t xml:space="preserve"> </w:t>
      </w:r>
      <w:r>
        <w:rPr>
          <w:sz w:val="28"/>
        </w:rPr>
        <w:t>отбирая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923"/>
        </w:tabs>
        <w:spacing w:line="278" w:lineRule="auto"/>
        <w:ind w:right="411" w:firstLine="993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60"/>
        </w:tabs>
        <w:spacing w:line="276" w:lineRule="auto"/>
        <w:ind w:right="408" w:firstLine="99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(продукта)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определенным критериям;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46"/>
        </w:tabs>
        <w:spacing w:before="79" w:line="278" w:lineRule="auto"/>
        <w:ind w:right="409" w:firstLine="993"/>
        <w:rPr>
          <w:sz w:val="28"/>
        </w:rPr>
      </w:pPr>
      <w:r>
        <w:rPr>
          <w:sz w:val="28"/>
        </w:rPr>
        <w:lastRenderedPageBreak/>
        <w:t>вносить коррективы в деятельность на основе новых обстоятельств,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трудностей;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82"/>
        </w:tabs>
        <w:spacing w:line="276" w:lineRule="auto"/>
        <w:ind w:right="403" w:firstLine="993"/>
        <w:rPr>
          <w:sz w:val="28"/>
        </w:rPr>
      </w:pPr>
      <w:r>
        <w:rPr>
          <w:sz w:val="28"/>
        </w:rPr>
        <w:t>оценивать средства (ресурсы), необходимые для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39"/>
        </w:tabs>
        <w:ind w:left="1838" w:hanging="164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2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spacing w:before="43" w:line="276" w:lineRule="auto"/>
        <w:ind w:left="682" w:right="403" w:firstLine="99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работать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умениях: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74"/>
        </w:tabs>
        <w:spacing w:line="278" w:lineRule="auto"/>
        <w:ind w:right="408" w:firstLine="99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полученного задания;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149"/>
        </w:tabs>
        <w:spacing w:line="276" w:lineRule="auto"/>
        <w:ind w:right="409" w:firstLine="99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каталога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070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ее проверки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933"/>
        </w:tabs>
        <w:spacing w:line="276" w:lineRule="auto"/>
        <w:ind w:right="414" w:firstLine="99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 при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Интернет.</w:t>
      </w:r>
    </w:p>
    <w:p w:rsidR="004E7696" w:rsidRDefault="00C27CE0">
      <w:pPr>
        <w:spacing w:line="276" w:lineRule="auto"/>
        <w:ind w:left="682" w:right="407" w:firstLine="993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проявляется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умениях: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906"/>
        </w:tabs>
        <w:spacing w:line="276" w:lineRule="auto"/>
        <w:ind w:right="410" w:firstLine="993"/>
        <w:rPr>
          <w:sz w:val="28"/>
        </w:rPr>
      </w:pPr>
      <w:r>
        <w:rPr>
          <w:sz w:val="28"/>
        </w:rPr>
        <w:t>определять жанр выступления и в соответствии с ним 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 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44"/>
        </w:tabs>
        <w:spacing w:line="278" w:lineRule="auto"/>
        <w:ind w:right="411" w:firstLine="993"/>
        <w:rPr>
          <w:sz w:val="28"/>
        </w:rPr>
      </w:pPr>
      <w:r>
        <w:rPr>
          <w:sz w:val="28"/>
        </w:rPr>
        <w:t>определять содержание выступления в соответствии с его жанром 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аудитории; 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регламент;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1849"/>
        </w:tabs>
        <w:spacing w:line="276" w:lineRule="auto"/>
        <w:ind w:right="404" w:firstLine="993"/>
        <w:rPr>
          <w:sz w:val="28"/>
        </w:rPr>
      </w:pPr>
      <w:r>
        <w:rPr>
          <w:sz w:val="28"/>
        </w:rPr>
        <w:t>адекватно теме и ситуации общения использовать средства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для выделения смысловых и эмоциональных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выступления.</w:t>
      </w:r>
    </w:p>
    <w:p w:rsidR="004E7696" w:rsidRDefault="00C27CE0">
      <w:pPr>
        <w:pStyle w:val="a3"/>
        <w:spacing w:line="276" w:lineRule="auto"/>
        <w:ind w:right="410" w:firstLine="993"/>
      </w:pPr>
      <w:r>
        <w:t>Руководитель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выстраивает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траекторию.</w:t>
      </w:r>
    </w:p>
    <w:p w:rsidR="004E7696" w:rsidRDefault="00C27CE0">
      <w:pPr>
        <w:pStyle w:val="a3"/>
        <w:spacing w:line="276" w:lineRule="auto"/>
        <w:ind w:right="408" w:firstLine="993"/>
      </w:pPr>
      <w:r>
        <w:t>Итоговая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действий, необходимых для продолжения 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 уровне образования.</w:t>
      </w:r>
    </w:p>
    <w:p w:rsidR="004E7696" w:rsidRDefault="00C27CE0">
      <w:pPr>
        <w:pStyle w:val="a3"/>
        <w:spacing w:line="278" w:lineRule="auto"/>
        <w:ind w:right="414" w:firstLine="993"/>
      </w:pPr>
      <w:r>
        <w:t>Основной процедурой итоговой оценки достижения метапредметных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индивидуального проекта.</w:t>
      </w:r>
    </w:p>
    <w:p w:rsidR="004E7696" w:rsidRDefault="00C27CE0">
      <w:pPr>
        <w:pStyle w:val="a3"/>
        <w:spacing w:line="276" w:lineRule="auto"/>
        <w:ind w:right="406" w:firstLine="993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продемонстрировать</w:t>
      </w:r>
      <w:r>
        <w:rPr>
          <w:spacing w:val="17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в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 w:firstLine="0"/>
      </w:pPr>
      <w:r>
        <w:lastRenderedPageBreak/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2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художественно-творческую,</w:t>
      </w:r>
      <w:r>
        <w:rPr>
          <w:spacing w:val="-2"/>
        </w:rPr>
        <w:t xml:space="preserve"> </w:t>
      </w:r>
      <w:r>
        <w:t>иную).</w:t>
      </w:r>
    </w:p>
    <w:p w:rsidR="004E7696" w:rsidRDefault="00C27CE0">
      <w:pPr>
        <w:pStyle w:val="a3"/>
        <w:spacing w:before="2" w:line="276" w:lineRule="auto"/>
        <w:ind w:right="409" w:firstLine="993"/>
      </w:pPr>
      <w:r>
        <w:t>Результатом (продуктом) проектной деятельности может быть любая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4E7696" w:rsidRDefault="00C27CE0">
      <w:pPr>
        <w:pStyle w:val="a3"/>
        <w:spacing w:line="276" w:lineRule="auto"/>
        <w:ind w:right="405" w:firstLine="993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отчеты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5"/>
        </w:rPr>
        <w:t xml:space="preserve"> </w:t>
      </w:r>
      <w:r>
        <w:t>доклад и</w:t>
      </w:r>
      <w:r>
        <w:rPr>
          <w:spacing w:val="-2"/>
        </w:rPr>
        <w:t xml:space="preserve"> </w:t>
      </w:r>
      <w:r>
        <w:t>др.);</w:t>
      </w:r>
    </w:p>
    <w:p w:rsidR="004E7696" w:rsidRDefault="00C27CE0">
      <w:pPr>
        <w:pStyle w:val="a3"/>
        <w:spacing w:line="276" w:lineRule="auto"/>
        <w:ind w:right="411" w:firstLine="993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-1"/>
        </w:rPr>
        <w:t xml:space="preserve"> </w:t>
      </w:r>
      <w:r>
        <w:t>компьютерной анимации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4E7696" w:rsidRDefault="00C27CE0">
      <w:pPr>
        <w:pStyle w:val="a3"/>
        <w:spacing w:before="1"/>
        <w:ind w:left="1675" w:firstLine="0"/>
      </w:pPr>
      <w:r>
        <w:t>в)</w:t>
      </w:r>
      <w:r>
        <w:rPr>
          <w:spacing w:val="-3"/>
        </w:rPr>
        <w:t xml:space="preserve"> </w:t>
      </w:r>
      <w:r>
        <w:t>материальный</w:t>
      </w:r>
      <w:r>
        <w:rPr>
          <w:spacing w:val="-4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4E7696" w:rsidRDefault="00C27CE0">
      <w:pPr>
        <w:pStyle w:val="a3"/>
        <w:spacing w:before="47" w:line="276" w:lineRule="auto"/>
        <w:ind w:right="412" w:firstLine="993"/>
      </w:pP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как тексты,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мультимедийные продукты.</w:t>
      </w:r>
    </w:p>
    <w:p w:rsidR="004E7696" w:rsidRDefault="00C27CE0">
      <w:pPr>
        <w:pStyle w:val="a3"/>
        <w:spacing w:line="276" w:lineRule="auto"/>
        <w:ind w:right="409" w:firstLine="993"/>
      </w:pPr>
      <w:r>
        <w:t>Защита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67"/>
        </w:rPr>
        <w:t xml:space="preserve"> </w:t>
      </w:r>
      <w:r>
        <w:t>деятельности комиссии или на Фестивале проектов, позволяющем публично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4E7696" w:rsidRDefault="00C27CE0">
      <w:pPr>
        <w:pStyle w:val="a3"/>
        <w:spacing w:before="1" w:after="7" w:line="276" w:lineRule="auto"/>
        <w:ind w:right="403" w:firstLine="993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презентацией</w:t>
      </w:r>
      <w:r>
        <w:rPr>
          <w:spacing w:val="1"/>
        </w:rPr>
        <w:t xml:space="preserve"> </w:t>
      </w:r>
      <w:r>
        <w:t>обучающегося и технологической картой оценки уровня сформированности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заполненной</w:t>
      </w:r>
      <w:r>
        <w:rPr>
          <w:spacing w:val="1"/>
        </w:rPr>
        <w:t xml:space="preserve"> </w:t>
      </w:r>
      <w:r>
        <w:t>руководителем.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 с учетом целей и задач проектной деятельности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7"/>
        <w:gridCol w:w="4655"/>
      </w:tblGrid>
      <w:tr w:rsidR="004E7696">
        <w:trPr>
          <w:trHeight w:val="551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73" w:lineRule="exact"/>
              <w:ind w:left="8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исследовательский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73" w:lineRule="exact"/>
              <w:ind w:left="615" w:right="6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творческий,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конструкторский,</w:t>
            </w:r>
          </w:p>
          <w:p w:rsidR="004E7696" w:rsidRDefault="00C27CE0">
            <w:pPr>
              <w:pStyle w:val="TableParagraph"/>
              <w:spacing w:line="259" w:lineRule="exact"/>
              <w:ind w:left="615" w:right="6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</w:t>
            </w:r>
          </w:p>
        </w:tc>
      </w:tr>
      <w:tr w:rsidR="004E7696">
        <w:trPr>
          <w:trHeight w:val="275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4E7696">
        <w:trPr>
          <w:trHeight w:val="263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Исследовательский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характер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Глубина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осмысления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раскрытия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темы</w:t>
            </w:r>
          </w:p>
        </w:tc>
      </w:tr>
      <w:tr w:rsidR="004E7696">
        <w:trPr>
          <w:trHeight w:val="265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Самостоятельность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проектом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Самостоятельность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проектом</w:t>
            </w:r>
          </w:p>
        </w:tc>
      </w:tr>
      <w:tr w:rsidR="004E7696">
        <w:trPr>
          <w:trHeight w:val="527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Структурированность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печатного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варианта</w:t>
            </w:r>
          </w:p>
          <w:p w:rsidR="004E7696" w:rsidRDefault="00C27CE0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проекта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Структурированность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печатного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варианта</w:t>
            </w:r>
          </w:p>
          <w:p w:rsidR="004E7696" w:rsidRDefault="00C27CE0">
            <w:pPr>
              <w:pStyle w:val="TableParagraph"/>
              <w:spacing w:line="249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проекта</w:t>
            </w:r>
          </w:p>
        </w:tc>
      </w:tr>
      <w:tr w:rsidR="004E7696">
        <w:trPr>
          <w:trHeight w:val="266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Качество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теоретической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Качество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теоретической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</w:p>
        </w:tc>
      </w:tr>
      <w:tr w:rsidR="004E7696">
        <w:trPr>
          <w:trHeight w:val="263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Качество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практической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Качество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практической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исследования</w:t>
            </w:r>
          </w:p>
        </w:tc>
      </w:tr>
      <w:tr w:rsidR="004E7696">
        <w:trPr>
          <w:trHeight w:val="530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оформления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печатного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варианта</w:t>
            </w:r>
          </w:p>
          <w:p w:rsidR="004E7696" w:rsidRDefault="00C27CE0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проекта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оформления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печатного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варианта</w:t>
            </w:r>
          </w:p>
          <w:p w:rsidR="004E7696" w:rsidRDefault="00C27CE0">
            <w:pPr>
              <w:pStyle w:val="TableParagraph"/>
              <w:spacing w:line="252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проекта</w:t>
            </w:r>
          </w:p>
        </w:tc>
      </w:tr>
      <w:tr w:rsidR="004E7696">
        <w:trPr>
          <w:trHeight w:val="263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Глубина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тематики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Креативность</w:t>
            </w:r>
          </w:p>
        </w:tc>
      </w:tr>
      <w:tr w:rsidR="004E7696">
        <w:trPr>
          <w:trHeight w:val="263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Результативность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Результативность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</w:tr>
      <w:tr w:rsidR="004E7696">
        <w:trPr>
          <w:trHeight w:val="529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Новизна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(оригинальность)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тематики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4E7696" w:rsidRDefault="00C27CE0">
            <w:pPr>
              <w:pStyle w:val="TableParagraph"/>
              <w:spacing w:before="2" w:line="250" w:lineRule="exact"/>
              <w:rPr>
                <w:sz w:val="23"/>
              </w:rPr>
            </w:pPr>
            <w:r>
              <w:rPr>
                <w:sz w:val="23"/>
              </w:rPr>
              <w:t>полученных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Интегративность</w:t>
            </w:r>
          </w:p>
        </w:tc>
      </w:tr>
    </w:tbl>
    <w:p w:rsidR="004E7696" w:rsidRDefault="004E7696">
      <w:pPr>
        <w:spacing w:line="258" w:lineRule="exact"/>
        <w:rPr>
          <w:sz w:val="23"/>
        </w:rPr>
        <w:sectPr w:rsidR="004E7696">
          <w:pgSz w:w="11910" w:h="16840"/>
          <w:pgMar w:top="1460" w:right="440" w:bottom="144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7"/>
        <w:gridCol w:w="4655"/>
      </w:tblGrid>
      <w:tr w:rsidR="004E7696">
        <w:trPr>
          <w:trHeight w:val="265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Иллюстративность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Иллюстративность</w:t>
            </w:r>
          </w:p>
        </w:tc>
      </w:tr>
      <w:tr w:rsidR="004E7696">
        <w:trPr>
          <w:trHeight w:val="264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Интегративность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Социальная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</w:p>
        </w:tc>
      </w:tr>
      <w:tr w:rsidR="004E7696">
        <w:trPr>
          <w:trHeight w:val="265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Креативность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Эстетическая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</w:p>
        </w:tc>
      </w:tr>
      <w:tr w:rsidR="004E7696">
        <w:trPr>
          <w:trHeight w:val="263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Апробация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Духовно-нравственная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ценность</w:t>
            </w:r>
          </w:p>
        </w:tc>
      </w:tr>
      <w:tr w:rsidR="004E7696">
        <w:trPr>
          <w:trHeight w:val="527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Практическая,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социальная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собственного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(помимо</w:t>
            </w:r>
          </w:p>
          <w:p w:rsidR="004E7696" w:rsidRDefault="00C27CE0">
            <w:pPr>
              <w:pStyle w:val="TableParagraph"/>
              <w:spacing w:line="249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печатной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презентации)</w:t>
            </w:r>
          </w:p>
        </w:tc>
      </w:tr>
      <w:tr w:rsidR="004E7696">
        <w:trPr>
          <w:trHeight w:val="530"/>
        </w:trPr>
        <w:tc>
          <w:tcPr>
            <w:tcW w:w="4657" w:type="dxa"/>
          </w:tcPr>
          <w:p w:rsidR="004E7696" w:rsidRDefault="00C27CE0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собственного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продукта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(помимо</w:t>
            </w:r>
          </w:p>
          <w:p w:rsidR="004E7696" w:rsidRDefault="00C27CE0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печатной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презентации)</w:t>
            </w:r>
          </w:p>
        </w:tc>
        <w:tc>
          <w:tcPr>
            <w:tcW w:w="4655" w:type="dxa"/>
          </w:tcPr>
          <w:p w:rsidR="004E7696" w:rsidRDefault="00C27CE0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Эстетическая,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социальная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</w:p>
        </w:tc>
      </w:tr>
    </w:tbl>
    <w:p w:rsidR="004E7696" w:rsidRDefault="00C27CE0">
      <w:pPr>
        <w:pStyle w:val="a3"/>
        <w:spacing w:line="276" w:lineRule="auto"/>
        <w:ind w:right="404"/>
      </w:pPr>
      <w:r>
        <w:t>Оценка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предусматривает установление качества продукта проектной деятельности на</w:t>
      </w:r>
      <w:r>
        <w:rPr>
          <w:spacing w:val="-67"/>
        </w:rPr>
        <w:t xml:space="preserve"> </w:t>
      </w:r>
      <w:r>
        <w:t>базовом или повышенном уровне и ведѐтся по определѐнным критериям в</w:t>
      </w:r>
      <w:r>
        <w:rPr>
          <w:spacing w:val="1"/>
        </w:rPr>
        <w:t xml:space="preserve"> </w:t>
      </w:r>
      <w:r>
        <w:t>баллах. Максимальное количество баллов за каждый из критериев равно 2,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принципу: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выражен;1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критерий выражен на уровне отдельных элементов; 2 – критерий выражен в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мере.</w:t>
      </w:r>
    </w:p>
    <w:p w:rsidR="004E7696" w:rsidRDefault="00C27CE0">
      <w:pPr>
        <w:pStyle w:val="a3"/>
        <w:spacing w:line="276" w:lineRule="auto"/>
        <w:ind w:right="409"/>
      </w:pPr>
      <w:r>
        <w:t>Вывод об уровне сформированности навыков проектной деятельности</w:t>
      </w:r>
      <w:r>
        <w:rPr>
          <w:spacing w:val="1"/>
        </w:rPr>
        <w:t xml:space="preserve"> </w:t>
      </w:r>
      <w:r>
        <w:t>делается на основе оценки всей совокупности основных элементов проекта</w:t>
      </w:r>
      <w:r>
        <w:rPr>
          <w:spacing w:val="1"/>
        </w:rPr>
        <w:t xml:space="preserve"> </w:t>
      </w:r>
      <w:r>
        <w:t>(продукта и пояснительной записки, технологической карты, презентации) по</w:t>
      </w:r>
      <w:r>
        <w:rPr>
          <w:spacing w:val="-67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из трёх</w:t>
      </w:r>
      <w:r>
        <w:rPr>
          <w:spacing w:val="1"/>
        </w:rPr>
        <w:t xml:space="preserve"> </w:t>
      </w:r>
      <w:r>
        <w:t>названных выше критериев:</w:t>
      </w:r>
    </w:p>
    <w:p w:rsidR="004E7696" w:rsidRDefault="00C27CE0" w:rsidP="002D3271">
      <w:pPr>
        <w:pStyle w:val="1"/>
        <w:numPr>
          <w:ilvl w:val="0"/>
          <w:numId w:val="142"/>
        </w:numPr>
        <w:tabs>
          <w:tab w:val="left" w:pos="1837"/>
        </w:tabs>
        <w:spacing w:line="278" w:lineRule="auto"/>
        <w:ind w:right="411" w:firstLine="707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проблем</w:t>
      </w:r>
    </w:p>
    <w:p w:rsidR="004E7696" w:rsidRDefault="00C27CE0">
      <w:pPr>
        <w:pStyle w:val="a3"/>
        <w:spacing w:line="276" w:lineRule="auto"/>
        <w:ind w:right="404" w:firstLine="993"/>
      </w:pPr>
      <w:r>
        <w:t xml:space="preserve">Решение о том, что проект выполнен </w:t>
      </w:r>
      <w:r>
        <w:rPr>
          <w:u w:val="single"/>
        </w:rPr>
        <w:t>на повышенном уровне</w:t>
      </w:r>
      <w:r>
        <w:t xml:space="preserve">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13</w:t>
      </w:r>
      <w:r>
        <w:rPr>
          <w:spacing w:val="-6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метапредметных результатов. Решение о том, проект выполнен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принимается при условии,</w:t>
      </w:r>
      <w:r>
        <w:rPr>
          <w:spacing w:val="-1"/>
        </w:rPr>
        <w:t xml:space="preserve"> </w:t>
      </w:r>
      <w:r>
        <w:t>что:</w:t>
      </w:r>
    </w:p>
    <w:p w:rsidR="004E7696" w:rsidRDefault="00C27CE0" w:rsidP="002D3271">
      <w:pPr>
        <w:pStyle w:val="a4"/>
        <w:numPr>
          <w:ilvl w:val="1"/>
          <w:numId w:val="142"/>
        </w:numPr>
        <w:tabs>
          <w:tab w:val="left" w:pos="1962"/>
        </w:tabs>
        <w:spacing w:line="278" w:lineRule="auto"/>
        <w:ind w:right="411" w:firstLine="993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50"/>
          <w:sz w:val="28"/>
        </w:rPr>
        <w:t xml:space="preserve"> </w:t>
      </w:r>
      <w:r>
        <w:rPr>
          <w:sz w:val="28"/>
        </w:rPr>
        <w:t>выставлена</w:t>
      </w:r>
      <w:r>
        <w:rPr>
          <w:spacing w:val="49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46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критериев;</w:t>
      </w:r>
    </w:p>
    <w:p w:rsidR="004E7696" w:rsidRDefault="00C27CE0" w:rsidP="002D3271">
      <w:pPr>
        <w:pStyle w:val="a4"/>
        <w:numPr>
          <w:ilvl w:val="1"/>
          <w:numId w:val="142"/>
        </w:numPr>
        <w:tabs>
          <w:tab w:val="left" w:pos="1962"/>
        </w:tabs>
        <w:spacing w:line="276" w:lineRule="auto"/>
        <w:ind w:right="410" w:firstLine="993"/>
        <w:jc w:val="left"/>
        <w:rPr>
          <w:sz w:val="28"/>
        </w:rPr>
      </w:pPr>
      <w:r>
        <w:rPr>
          <w:sz w:val="28"/>
        </w:rPr>
        <w:t>автор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46"/>
          <w:sz w:val="28"/>
        </w:rPr>
        <w:t xml:space="preserve"> </w:t>
      </w:r>
      <w:r>
        <w:rPr>
          <w:sz w:val="28"/>
        </w:rPr>
        <w:t>продемонстрировал</w:t>
      </w:r>
      <w:r>
        <w:rPr>
          <w:spacing w:val="43"/>
          <w:sz w:val="28"/>
        </w:rPr>
        <w:t xml:space="preserve"> </w:t>
      </w:r>
      <w:r>
        <w:rPr>
          <w:sz w:val="28"/>
        </w:rPr>
        <w:t>все</w:t>
      </w:r>
      <w:r>
        <w:rPr>
          <w:spacing w:val="48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проекта;</w:t>
      </w:r>
    </w:p>
    <w:p w:rsidR="004E7696" w:rsidRDefault="00C27CE0" w:rsidP="002D3271">
      <w:pPr>
        <w:pStyle w:val="a4"/>
        <w:numPr>
          <w:ilvl w:val="1"/>
          <w:numId w:val="142"/>
        </w:numPr>
        <w:tabs>
          <w:tab w:val="left" w:pos="1875"/>
        </w:tabs>
        <w:spacing w:line="278" w:lineRule="auto"/>
        <w:ind w:right="411" w:firstLine="993"/>
        <w:jc w:val="left"/>
        <w:rPr>
          <w:sz w:val="28"/>
        </w:rPr>
      </w:pPr>
      <w:r>
        <w:rPr>
          <w:sz w:val="28"/>
        </w:rPr>
        <w:t>автор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представил</w:t>
      </w:r>
      <w:r>
        <w:rPr>
          <w:spacing w:val="30"/>
          <w:sz w:val="28"/>
        </w:rPr>
        <w:t xml:space="preserve"> </w:t>
      </w:r>
      <w:r>
        <w:rPr>
          <w:sz w:val="28"/>
        </w:rPr>
        <w:t>завершенный</w:t>
      </w:r>
      <w:r>
        <w:rPr>
          <w:spacing w:val="32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источников;</w:t>
      </w:r>
    </w:p>
    <w:p w:rsidR="004E7696" w:rsidRDefault="00C27CE0" w:rsidP="002D3271">
      <w:pPr>
        <w:pStyle w:val="a4"/>
        <w:numPr>
          <w:ilvl w:val="1"/>
          <w:numId w:val="142"/>
        </w:numPr>
        <w:tabs>
          <w:tab w:val="left" w:pos="2061"/>
          <w:tab w:val="left" w:pos="2062"/>
        </w:tabs>
        <w:spacing w:line="276" w:lineRule="auto"/>
        <w:ind w:right="409" w:firstLine="993"/>
        <w:jc w:val="left"/>
        <w:rPr>
          <w:sz w:val="28"/>
        </w:rPr>
      </w:pPr>
      <w:r>
        <w:rPr>
          <w:sz w:val="28"/>
        </w:rPr>
        <w:t>автор</w:t>
      </w:r>
      <w:r>
        <w:rPr>
          <w:spacing w:val="5"/>
          <w:sz w:val="28"/>
        </w:rPr>
        <w:t xml:space="preserve"> </w:t>
      </w:r>
      <w:r>
        <w:rPr>
          <w:sz w:val="28"/>
        </w:rPr>
        <w:t>презентовал</w:t>
      </w:r>
      <w:r>
        <w:rPr>
          <w:spacing w:val="5"/>
          <w:sz w:val="28"/>
        </w:rPr>
        <w:t xml:space="preserve"> </w:t>
      </w:r>
      <w:r>
        <w:rPr>
          <w:sz w:val="28"/>
        </w:rPr>
        <w:t>свой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этапе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4E7696" w:rsidRDefault="00C27CE0" w:rsidP="002D3271">
      <w:pPr>
        <w:pStyle w:val="1"/>
        <w:numPr>
          <w:ilvl w:val="0"/>
          <w:numId w:val="142"/>
        </w:numPr>
        <w:tabs>
          <w:tab w:val="left" w:pos="1957"/>
        </w:tabs>
        <w:ind w:left="1956" w:hanging="282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E7696" w:rsidRDefault="00C27CE0">
      <w:pPr>
        <w:pStyle w:val="a3"/>
        <w:spacing w:before="25" w:line="276" w:lineRule="auto"/>
        <w:ind w:right="402" w:firstLine="993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базовом уровне, принимается при условии, что ученик набрал 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61"/>
        </w:rPr>
        <w:t xml:space="preserve"> </w:t>
      </w:r>
      <w:r>
        <w:t>баллов</w:t>
      </w:r>
      <w:r>
        <w:rPr>
          <w:spacing w:val="57"/>
        </w:rPr>
        <w:t xml:space="preserve"> </w:t>
      </w:r>
      <w:r>
        <w:t>(65%</w:t>
      </w:r>
      <w:r>
        <w:rPr>
          <w:spacing w:val="59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максимально</w:t>
      </w:r>
      <w:r>
        <w:rPr>
          <w:spacing w:val="61"/>
        </w:rPr>
        <w:t xml:space="preserve"> </w:t>
      </w:r>
      <w:r>
        <w:t>возможного)</w:t>
      </w:r>
      <w:r>
        <w:rPr>
          <w:spacing w:val="65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42</w:t>
      </w:r>
      <w:r>
        <w:rPr>
          <w:spacing w:val="61"/>
        </w:rPr>
        <w:t xml:space="preserve"> </w:t>
      </w:r>
      <w:r>
        <w:t>балла;</w:t>
      </w:r>
      <w:r>
        <w:rPr>
          <w:spacing w:val="61"/>
        </w:rPr>
        <w:t xml:space="preserve"> </w:t>
      </w:r>
      <w:r>
        <w:t>на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4" w:firstLine="0"/>
      </w:pPr>
      <w:r>
        <w:lastRenderedPageBreak/>
        <w:t>повышенном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возможного).</w:t>
      </w:r>
    </w:p>
    <w:p w:rsidR="004E7696" w:rsidRDefault="00C27CE0" w:rsidP="002D3271">
      <w:pPr>
        <w:pStyle w:val="1"/>
        <w:numPr>
          <w:ilvl w:val="0"/>
          <w:numId w:val="142"/>
        </w:numPr>
        <w:tabs>
          <w:tab w:val="left" w:pos="1957"/>
        </w:tabs>
        <w:ind w:left="1956" w:hanging="282"/>
        <w:jc w:val="both"/>
      </w:pPr>
      <w:r>
        <w:t>Сформированность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</w:t>
      </w:r>
    </w:p>
    <w:p w:rsidR="004E7696" w:rsidRDefault="00C27CE0">
      <w:pPr>
        <w:pStyle w:val="a3"/>
        <w:spacing w:before="42" w:line="276" w:lineRule="auto"/>
        <w:ind w:right="406" w:firstLine="993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набрал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(65%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баллов;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повышенном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до 32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(более</w:t>
      </w:r>
      <w:r>
        <w:rPr>
          <w:spacing w:val="-4"/>
        </w:rPr>
        <w:t xml:space="preserve"> </w:t>
      </w:r>
      <w:r>
        <w:t>85</w:t>
      </w:r>
    </w:p>
    <w:p w:rsidR="004E7696" w:rsidRDefault="00C27CE0">
      <w:pPr>
        <w:pStyle w:val="a3"/>
        <w:spacing w:line="322" w:lineRule="exact"/>
        <w:ind w:firstLine="0"/>
      </w:pP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возможного).</w:t>
      </w:r>
    </w:p>
    <w:p w:rsidR="004E7696" w:rsidRDefault="00C27CE0">
      <w:pPr>
        <w:pStyle w:val="a3"/>
        <w:spacing w:before="50" w:line="276" w:lineRule="auto"/>
        <w:ind w:right="405" w:firstLine="993"/>
      </w:pPr>
      <w:r>
        <w:t>Результат выполнения проекта фиксируется в итоговой карте оценки</w:t>
      </w:r>
      <w:r>
        <w:rPr>
          <w:spacing w:val="1"/>
        </w:rPr>
        <w:t xml:space="preserve"> </w:t>
      </w:r>
      <w:r>
        <w:t>уровня овладения основами проектной (исследовательской) деятельности и 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равноценно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 учебному предмету. Оценка за выполнение проекта выставляется в</w:t>
      </w:r>
      <w:r>
        <w:rPr>
          <w:spacing w:val="1"/>
        </w:rPr>
        <w:t xml:space="preserve"> </w:t>
      </w:r>
      <w:r>
        <w:t>графу</w:t>
      </w:r>
      <w:r>
        <w:rPr>
          <w:spacing w:val="-4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проект».</w:t>
      </w:r>
    </w:p>
    <w:p w:rsidR="004E7696" w:rsidRDefault="00C27CE0">
      <w:pPr>
        <w:pStyle w:val="1"/>
        <w:spacing w:before="5"/>
        <w:ind w:left="1675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4E7696" w:rsidRDefault="00C27CE0">
      <w:pPr>
        <w:pStyle w:val="a3"/>
        <w:spacing w:before="43" w:line="276" w:lineRule="auto"/>
        <w:ind w:right="406" w:firstLine="99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отдельным</w:t>
      </w:r>
      <w:r>
        <w:rPr>
          <w:spacing w:val="-67"/>
        </w:rPr>
        <w:t xml:space="preserve"> </w:t>
      </w:r>
      <w:r>
        <w:t>учебным предметам. Формирование этих результатов обеспечивается за счет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4E7696" w:rsidRDefault="00C27CE0">
      <w:pPr>
        <w:pStyle w:val="a3"/>
        <w:spacing w:line="276" w:lineRule="auto"/>
        <w:ind w:right="403" w:firstLine="993"/>
      </w:pPr>
      <w:r>
        <w:t>Основным объектом оценки предметных результатов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 материале, с использованием способов действий, соответствующих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:rsidR="004E7696" w:rsidRDefault="00C27CE0">
      <w:pPr>
        <w:pStyle w:val="a3"/>
        <w:spacing w:before="1" w:line="276" w:lineRule="auto"/>
        <w:ind w:right="40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внутришкольного мониторинга.</w:t>
      </w:r>
    </w:p>
    <w:p w:rsidR="004E7696" w:rsidRDefault="00C27CE0">
      <w:pPr>
        <w:pStyle w:val="a3"/>
        <w:spacing w:line="276" w:lineRule="auto"/>
        <w:ind w:right="407"/>
      </w:pPr>
      <w:r>
        <w:t>Система оценки предметных результатов освоения учебных программ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71"/>
        </w:rPr>
        <w:t xml:space="preserve"> </w:t>
      </w:r>
      <w:r>
        <w:t>уровневый</w:t>
      </w:r>
      <w:r>
        <w:rPr>
          <w:spacing w:val="71"/>
        </w:rPr>
        <w:t xml:space="preserve"> </w:t>
      </w:r>
      <w:r>
        <w:t>подход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/>
      </w:pP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 образовательных достижений на основе «метода сложения»,</w:t>
      </w:r>
      <w:r>
        <w:rPr>
          <w:spacing w:val="-67"/>
        </w:rPr>
        <w:t xml:space="preserve"> </w:t>
      </w:r>
      <w:r>
        <w:t>при котором фиксируется достижение уровня, необходимого для 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 траектории движения с учётом зоны ближайшего развития,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и социальную</w:t>
      </w:r>
      <w:r>
        <w:rPr>
          <w:spacing w:val="-2"/>
        </w:rPr>
        <w:t xml:space="preserve"> </w:t>
      </w:r>
      <w:r>
        <w:t>мотивацию.</w:t>
      </w:r>
    </w:p>
    <w:p w:rsidR="004E7696" w:rsidRDefault="00C27CE0">
      <w:pPr>
        <w:pStyle w:val="a3"/>
        <w:spacing w:line="276" w:lineRule="auto"/>
        <w:ind w:right="406"/>
      </w:pPr>
      <w:r>
        <w:t>Реальные 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 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превышения,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недостижения.</w:t>
      </w:r>
    </w:p>
    <w:p w:rsidR="004E7696" w:rsidRDefault="00C27CE0">
      <w:pPr>
        <w:pStyle w:val="a3"/>
        <w:spacing w:line="278" w:lineRule="auto"/>
        <w:ind w:right="404"/>
      </w:pP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уровни.</w:t>
      </w:r>
    </w:p>
    <w:p w:rsidR="004E7696" w:rsidRDefault="00C27CE0">
      <w:pPr>
        <w:pStyle w:val="a3"/>
        <w:spacing w:line="276" w:lineRule="auto"/>
        <w:ind w:right="405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освоение учебных действий с опорной системой знаний в рамках 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 для продолжения обучения на следующей ступени образования,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52"/>
        </w:rPr>
        <w:t xml:space="preserve"> </w:t>
      </w:r>
      <w:r>
        <w:t>отметка</w:t>
      </w:r>
      <w:r>
        <w:rPr>
          <w:spacing w:val="53"/>
        </w:rPr>
        <w:t xml:space="preserve"> </w:t>
      </w:r>
      <w:r>
        <w:t>«удовлетворительно»</w:t>
      </w:r>
      <w:r>
        <w:rPr>
          <w:spacing w:val="51"/>
        </w:rPr>
        <w:t xml:space="preserve"> </w:t>
      </w:r>
      <w:r>
        <w:t>(отметка</w:t>
      </w:r>
      <w:r>
        <w:rPr>
          <w:spacing w:val="52"/>
        </w:rPr>
        <w:t xml:space="preserve"> </w:t>
      </w:r>
      <w:r>
        <w:t>«3»,</w:t>
      </w:r>
      <w:r>
        <w:rPr>
          <w:spacing w:val="49"/>
        </w:rPr>
        <w:t xml:space="preserve"> </w:t>
      </w:r>
      <w:r>
        <w:t>отметка</w:t>
      </w:r>
    </w:p>
    <w:p w:rsidR="004E7696" w:rsidRDefault="00C27CE0">
      <w:pPr>
        <w:pStyle w:val="a3"/>
        <w:spacing w:line="320" w:lineRule="exact"/>
        <w:ind w:firstLine="0"/>
        <w:jc w:val="left"/>
      </w:pPr>
      <w:r>
        <w:t>«зачтено»).</w:t>
      </w:r>
    </w:p>
    <w:p w:rsidR="004E7696" w:rsidRDefault="00C27CE0">
      <w:pPr>
        <w:pStyle w:val="a3"/>
        <w:spacing w:before="46" w:line="276" w:lineRule="auto"/>
        <w:ind w:right="412"/>
      </w:pPr>
      <w:r>
        <w:t>Превышение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-67"/>
        </w:rPr>
        <w:t xml:space="preserve"> </w:t>
      </w:r>
      <w:r>
        <w:t>системы знаний на уровне осознанного произвольного овладения 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кругозоре,</w:t>
      </w:r>
      <w:r>
        <w:rPr>
          <w:spacing w:val="-3"/>
        </w:rPr>
        <w:t xml:space="preserve"> </w:t>
      </w:r>
      <w:r>
        <w:t>широте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избирательности)</w:t>
      </w:r>
      <w:r>
        <w:rPr>
          <w:spacing w:val="-2"/>
        </w:rPr>
        <w:t xml:space="preserve"> </w:t>
      </w:r>
      <w:r>
        <w:t>интересов: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56"/>
        </w:tabs>
        <w:ind w:left="1555" w:hanging="166"/>
        <w:rPr>
          <w:sz w:val="28"/>
        </w:rPr>
      </w:pPr>
      <w:r>
        <w:rPr>
          <w:b/>
          <w:sz w:val="28"/>
        </w:rPr>
        <w:t>повышенный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уровень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</w:p>
    <w:p w:rsidR="004E7696" w:rsidRDefault="00C27CE0">
      <w:pPr>
        <w:pStyle w:val="a3"/>
        <w:spacing w:before="48"/>
        <w:ind w:firstLine="0"/>
      </w:pPr>
      <w:r>
        <w:t>«хорошо»</w:t>
      </w:r>
      <w:r>
        <w:rPr>
          <w:spacing w:val="-3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«4»);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59"/>
        </w:tabs>
        <w:spacing w:before="48"/>
        <w:ind w:left="1658" w:hanging="269"/>
        <w:rPr>
          <w:sz w:val="28"/>
        </w:rPr>
      </w:pPr>
      <w:r>
        <w:rPr>
          <w:b/>
          <w:sz w:val="28"/>
        </w:rPr>
        <w:t>высокий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10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0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99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98"/>
          <w:sz w:val="28"/>
        </w:rPr>
        <w:t xml:space="preserve"> </w:t>
      </w:r>
      <w:r>
        <w:rPr>
          <w:sz w:val="28"/>
        </w:rPr>
        <w:t>оценка</w:t>
      </w:r>
    </w:p>
    <w:p w:rsidR="004E7696" w:rsidRDefault="00C27CE0">
      <w:pPr>
        <w:pStyle w:val="a3"/>
        <w:spacing w:before="47"/>
        <w:ind w:firstLine="0"/>
      </w:pPr>
      <w:r>
        <w:t>«отлично»</w:t>
      </w:r>
      <w:r>
        <w:rPr>
          <w:spacing w:val="-3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«5»).</w:t>
      </w:r>
    </w:p>
    <w:p w:rsidR="004E7696" w:rsidRDefault="00C27CE0">
      <w:pPr>
        <w:pStyle w:val="a3"/>
        <w:spacing w:before="50" w:line="276" w:lineRule="auto"/>
        <w:ind w:right="407"/>
      </w:pPr>
      <w:r>
        <w:t>Повышенный и высокий уровни достижения отличаются по 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7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сформированностью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области.</w:t>
      </w:r>
    </w:p>
    <w:p w:rsidR="004E7696" w:rsidRDefault="00C27CE0">
      <w:pPr>
        <w:pStyle w:val="a3"/>
        <w:tabs>
          <w:tab w:val="left" w:pos="4251"/>
          <w:tab w:val="left" w:pos="6397"/>
          <w:tab w:val="left" w:pos="8317"/>
        </w:tabs>
        <w:spacing w:before="1" w:line="276" w:lineRule="auto"/>
        <w:ind w:right="402"/>
      </w:pPr>
      <w:r>
        <w:t>Индивидуальные</w:t>
      </w:r>
      <w:r>
        <w:tab/>
        <w:t>траектории</w:t>
      </w:r>
      <w:r>
        <w:tab/>
        <w:t>обучения</w:t>
      </w:r>
      <w:r>
        <w:tab/>
      </w:r>
      <w:r>
        <w:rPr>
          <w:spacing w:val="-1"/>
        </w:rPr>
        <w:t>обучающихся,</w:t>
      </w:r>
      <w:r>
        <w:rPr>
          <w:spacing w:val="-68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целесообразно формировать с учётом их интересов и планов на будущее. При</w:t>
      </w:r>
      <w:r>
        <w:rPr>
          <w:spacing w:val="-67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-67"/>
        </w:rPr>
        <w:t xml:space="preserve"> </w:t>
      </w:r>
      <w:r>
        <w:t>деятельность по</w:t>
      </w:r>
      <w:r>
        <w:rPr>
          <w:spacing w:val="1"/>
        </w:rPr>
        <w:t xml:space="preserve"> </w:t>
      </w:r>
      <w:r>
        <w:t>предмету и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профилю.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09"/>
      </w:pPr>
      <w:r>
        <w:lastRenderedPageBreak/>
        <w:t>Для описания подготовки обучающихся, уровень достижений которых</w:t>
      </w:r>
      <w:r>
        <w:rPr>
          <w:spacing w:val="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базового,</w:t>
      </w:r>
      <w:r>
        <w:rPr>
          <w:spacing w:val="-1"/>
        </w:rPr>
        <w:t xml:space="preserve"> </w:t>
      </w:r>
      <w:r>
        <w:t>выделяется: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18"/>
        </w:tabs>
        <w:spacing w:line="276" w:lineRule="auto"/>
        <w:ind w:right="407" w:firstLine="707"/>
        <w:rPr>
          <w:sz w:val="28"/>
        </w:rPr>
      </w:pPr>
      <w:r>
        <w:rPr>
          <w:b/>
          <w:sz w:val="28"/>
        </w:rPr>
        <w:t xml:space="preserve">пониженный уровень </w:t>
      </w:r>
      <w:r>
        <w:rPr>
          <w:sz w:val="28"/>
        </w:rPr>
        <w:t>достижений, оценка «неудовлетворительно»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(отметка</w:t>
      </w:r>
      <w:r>
        <w:rPr>
          <w:spacing w:val="-1"/>
          <w:sz w:val="28"/>
        </w:rPr>
        <w:t xml:space="preserve"> </w:t>
      </w:r>
      <w:r>
        <w:rPr>
          <w:sz w:val="28"/>
        </w:rPr>
        <w:t>«2»);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62"/>
        </w:tabs>
        <w:ind w:left="1762" w:hanging="372"/>
        <w:rPr>
          <w:sz w:val="28"/>
        </w:rPr>
      </w:pPr>
      <w:r>
        <w:rPr>
          <w:b/>
          <w:sz w:val="28"/>
        </w:rPr>
        <w:t>низкий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«плохо»</w:t>
      </w:r>
      <w:r>
        <w:rPr>
          <w:spacing w:val="-2"/>
          <w:sz w:val="28"/>
        </w:rPr>
        <w:t xml:space="preserve"> </w:t>
      </w:r>
      <w:r>
        <w:rPr>
          <w:sz w:val="28"/>
        </w:rPr>
        <w:t>(отметка</w:t>
      </w:r>
      <w:r>
        <w:rPr>
          <w:spacing w:val="-2"/>
          <w:sz w:val="28"/>
        </w:rPr>
        <w:t xml:space="preserve"> </w:t>
      </w:r>
      <w:r>
        <w:rPr>
          <w:sz w:val="28"/>
        </w:rPr>
        <w:t>«1»).</w:t>
      </w:r>
    </w:p>
    <w:p w:rsidR="004E7696" w:rsidRDefault="00C27CE0">
      <w:pPr>
        <w:pStyle w:val="a3"/>
        <w:spacing w:before="43" w:line="276" w:lineRule="auto"/>
        <w:ind w:right="410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 фиксируется в зависимости от объёма и уровня освоенного и</w:t>
      </w:r>
      <w:r>
        <w:rPr>
          <w:spacing w:val="1"/>
        </w:rPr>
        <w:t xml:space="preserve"> </w:t>
      </w:r>
      <w:r>
        <w:t>неосвоенного содержания предмета.</w:t>
      </w:r>
    </w:p>
    <w:p w:rsidR="004E7696" w:rsidRDefault="00C27CE0">
      <w:pPr>
        <w:pStyle w:val="a3"/>
        <w:tabs>
          <w:tab w:val="left" w:pos="2620"/>
          <w:tab w:val="left" w:pos="2975"/>
          <w:tab w:val="left" w:pos="3204"/>
          <w:tab w:val="left" w:pos="3697"/>
          <w:tab w:val="left" w:pos="4313"/>
          <w:tab w:val="left" w:pos="4372"/>
          <w:tab w:val="left" w:pos="5561"/>
          <w:tab w:val="left" w:pos="6037"/>
          <w:tab w:val="left" w:pos="7427"/>
          <w:tab w:val="left" w:pos="8204"/>
          <w:tab w:val="left" w:pos="8665"/>
          <w:tab w:val="left" w:pos="8704"/>
          <w:tab w:val="left" w:pos="9010"/>
        </w:tabs>
        <w:spacing w:before="1" w:line="276" w:lineRule="auto"/>
        <w:ind w:right="403"/>
        <w:jc w:val="right"/>
      </w:pPr>
      <w:r>
        <w:t>Пониженный</w:t>
      </w:r>
      <w:r>
        <w:tab/>
        <w:t>уровень</w:t>
      </w:r>
      <w:r>
        <w:tab/>
      </w:r>
      <w:r>
        <w:tab/>
        <w:t>достижений</w:t>
      </w:r>
      <w:r>
        <w:tab/>
        <w:t>свидетельствует</w:t>
      </w:r>
      <w:r>
        <w:tab/>
        <w:t>об</w:t>
      </w:r>
      <w:r>
        <w:tab/>
      </w:r>
      <w:r>
        <w:tab/>
        <w:t>отсутствии</w:t>
      </w:r>
      <w:r>
        <w:rPr>
          <w:spacing w:val="-67"/>
        </w:rPr>
        <w:t xml:space="preserve"> </w:t>
      </w:r>
      <w:r>
        <w:t>систематической</w:t>
      </w:r>
      <w:r>
        <w:rPr>
          <w:spacing w:val="48"/>
        </w:rPr>
        <w:t xml:space="preserve"> </w:t>
      </w:r>
      <w:r>
        <w:t>базовой</w:t>
      </w:r>
      <w:r>
        <w:rPr>
          <w:spacing w:val="48"/>
        </w:rPr>
        <w:t xml:space="preserve"> </w:t>
      </w:r>
      <w:r>
        <w:t>подготовки,</w:t>
      </w:r>
      <w:r>
        <w:rPr>
          <w:spacing w:val="47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том,</w:t>
      </w:r>
      <w:r>
        <w:rPr>
          <w:spacing w:val="49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обучающимся</w:t>
      </w:r>
      <w:r>
        <w:rPr>
          <w:spacing w:val="50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освоено</w:t>
      </w:r>
      <w:r>
        <w:rPr>
          <w:spacing w:val="-67"/>
        </w:rPr>
        <w:t xml:space="preserve"> </w:t>
      </w:r>
      <w:r>
        <w:t>даже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результатов,</w:t>
      </w:r>
      <w:r>
        <w:rPr>
          <w:spacing w:val="8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осваивает</w:t>
      </w:r>
      <w:r>
        <w:rPr>
          <w:spacing w:val="8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обучающихся,</w:t>
      </w:r>
      <w:r>
        <w:tab/>
        <w:t>о</w:t>
      </w:r>
      <w:r>
        <w:tab/>
        <w:t>том,</w:t>
      </w:r>
      <w:r>
        <w:tab/>
        <w:t>что</w:t>
      </w:r>
      <w:r>
        <w:tab/>
        <w:t>имеются</w:t>
      </w:r>
      <w:r>
        <w:tab/>
        <w:t>значительные</w:t>
      </w:r>
      <w:r>
        <w:tab/>
        <w:t>пробелы</w:t>
      </w:r>
      <w:r>
        <w:tab/>
        <w:t>в</w:t>
      </w:r>
      <w:r>
        <w:tab/>
        <w:t>знаниях,</w:t>
      </w:r>
      <w:r>
        <w:rPr>
          <w:spacing w:val="-67"/>
        </w:rPr>
        <w:t xml:space="preserve"> </w:t>
      </w:r>
      <w:r>
        <w:t>дальнейшее</w:t>
      </w:r>
      <w:r>
        <w:rPr>
          <w:spacing w:val="17"/>
        </w:rPr>
        <w:t xml:space="preserve"> </w:t>
      </w:r>
      <w:r>
        <w:t>обучение</w:t>
      </w:r>
      <w:r>
        <w:rPr>
          <w:spacing w:val="20"/>
        </w:rPr>
        <w:t xml:space="preserve"> </w:t>
      </w:r>
      <w:r>
        <w:t>затруднено.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этом</w:t>
      </w:r>
      <w:r>
        <w:rPr>
          <w:spacing w:val="26"/>
        </w:rPr>
        <w:t xml:space="preserve"> </w:t>
      </w:r>
      <w:r>
        <w:t>обучающийся</w:t>
      </w:r>
      <w:r>
        <w:rPr>
          <w:spacing w:val="19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отдельные</w:t>
      </w:r>
      <w:r>
        <w:rPr>
          <w:spacing w:val="62"/>
        </w:rPr>
        <w:t xml:space="preserve"> </w:t>
      </w:r>
      <w:r>
        <w:t>задания</w:t>
      </w:r>
      <w:r>
        <w:rPr>
          <w:spacing w:val="64"/>
        </w:rPr>
        <w:t xml:space="preserve"> </w:t>
      </w:r>
      <w:r>
        <w:t>базового</w:t>
      </w:r>
      <w:r>
        <w:rPr>
          <w:spacing w:val="65"/>
        </w:rPr>
        <w:t xml:space="preserve"> </w:t>
      </w:r>
      <w:r>
        <w:t>уровня.</w:t>
      </w:r>
      <w:r>
        <w:rPr>
          <w:spacing w:val="61"/>
        </w:rPr>
        <w:t xml:space="preserve"> </w:t>
      </w:r>
      <w:r>
        <w:t>Данная</w:t>
      </w:r>
      <w:r>
        <w:rPr>
          <w:spacing w:val="64"/>
        </w:rPr>
        <w:t xml:space="preserve"> </w:t>
      </w:r>
      <w:r>
        <w:t>группа</w:t>
      </w:r>
      <w:r>
        <w:rPr>
          <w:spacing w:val="66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требует</w:t>
      </w:r>
      <w:r>
        <w:rPr>
          <w:spacing w:val="-67"/>
        </w:rPr>
        <w:t xml:space="preserve"> </w:t>
      </w:r>
      <w:r>
        <w:t>специальной</w:t>
      </w:r>
      <w:r>
        <w:rPr>
          <w:spacing w:val="42"/>
        </w:rPr>
        <w:t xml:space="preserve"> </w:t>
      </w:r>
      <w:r>
        <w:t>диагностики</w:t>
      </w:r>
      <w:r>
        <w:rPr>
          <w:spacing w:val="42"/>
        </w:rPr>
        <w:t xml:space="preserve"> </w:t>
      </w:r>
      <w:r>
        <w:t>затруднений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обучении,</w:t>
      </w:r>
      <w:r>
        <w:rPr>
          <w:spacing w:val="40"/>
        </w:rPr>
        <w:t xml:space="preserve"> </w:t>
      </w:r>
      <w:r>
        <w:t>пробелов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уровня.</w:t>
      </w:r>
    </w:p>
    <w:p w:rsidR="004E7696" w:rsidRDefault="00C27CE0">
      <w:pPr>
        <w:pStyle w:val="a3"/>
        <w:spacing w:line="276" w:lineRule="auto"/>
        <w:ind w:right="411"/>
      </w:pPr>
      <w:r>
        <w:t>Низкий уровень освоения планируемых результатов свидетельствует о</w:t>
      </w:r>
      <w:r>
        <w:rPr>
          <w:spacing w:val="1"/>
        </w:rPr>
        <w:t xml:space="preserve"> </w:t>
      </w:r>
      <w:r>
        <w:t>наличии только отдельных фрагментарных знаний по предмету, 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</w:p>
    <w:p w:rsidR="004E7696" w:rsidRDefault="00C27CE0">
      <w:pPr>
        <w:pStyle w:val="a3"/>
        <w:spacing w:line="276" w:lineRule="auto"/>
        <w:ind w:right="406"/>
      </w:pPr>
      <w:r>
        <w:t>Обучающимся, которые демонстрируют низкий уровень достижений,</w:t>
      </w:r>
      <w:r>
        <w:rPr>
          <w:spacing w:val="1"/>
        </w:rPr>
        <w:t xml:space="preserve"> </w:t>
      </w:r>
      <w:r>
        <w:t>требуется специальная помощь не только по учебному предмету, но и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Только наличие положительной мотивации может стать основой 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для</w:t>
      </w:r>
      <w:r>
        <w:rPr>
          <w:spacing w:val="-4"/>
        </w:rPr>
        <w:t xml:space="preserve"> </w:t>
      </w:r>
      <w:r>
        <w:t>данной группы</w:t>
      </w:r>
      <w:r>
        <w:rPr>
          <w:spacing w:val="4"/>
        </w:rPr>
        <w:t xml:space="preserve"> </w:t>
      </w:r>
      <w:r>
        <w:t>обучающихся.</w:t>
      </w:r>
    </w:p>
    <w:p w:rsidR="004E7696" w:rsidRDefault="00C27CE0">
      <w:pPr>
        <w:pStyle w:val="a3"/>
        <w:spacing w:line="276" w:lineRule="auto"/>
        <w:ind w:right="407"/>
      </w:pPr>
      <w:r>
        <w:t>Решение о достижении или недостижении планируемых предметных</w:t>
      </w:r>
      <w:r>
        <w:rPr>
          <w:spacing w:val="1"/>
        </w:rPr>
        <w:t xml:space="preserve"> </w:t>
      </w:r>
      <w:r>
        <w:t>результатов освоения ООП ООО или об освоении или не освоении учебного</w:t>
      </w:r>
      <w:r>
        <w:rPr>
          <w:spacing w:val="1"/>
        </w:rPr>
        <w:t xml:space="preserve"> </w:t>
      </w:r>
      <w:r>
        <w:t>материала принимается учителем-предметником на основании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уровня.</w:t>
      </w:r>
    </w:p>
    <w:p w:rsidR="004E7696" w:rsidRDefault="00C27CE0">
      <w:pPr>
        <w:pStyle w:val="a3"/>
        <w:spacing w:before="1" w:after="8" w:line="276" w:lineRule="auto"/>
        <w:ind w:right="41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учителями-предметниками в ходе промежуточной аттестации применяются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контролируемых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 предмета,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диагностики: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4E7696">
        <w:trPr>
          <w:trHeight w:val="1269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5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6" w:lineRule="auto"/>
              <w:ind w:left="899" w:right="202" w:hanging="67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 форма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6" w:lineRule="auto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диагностики в системе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  <w:p w:rsidR="004E7696" w:rsidRDefault="00C27CE0">
            <w:pPr>
              <w:pStyle w:val="TableParagraph"/>
              <w:ind w:left="112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</w:p>
        </w:tc>
      </w:tr>
    </w:tbl>
    <w:p w:rsidR="004E7696" w:rsidRDefault="004E7696">
      <w:pPr>
        <w:jc w:val="center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4E7696">
        <w:trPr>
          <w:trHeight w:val="316"/>
        </w:trPr>
        <w:tc>
          <w:tcPr>
            <w:tcW w:w="3190" w:type="dxa"/>
            <w:tcBorders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  <w:tcBorders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tcBorders>
              <w:bottom w:val="single" w:sz="6" w:space="0" w:color="000000"/>
            </w:tcBorders>
          </w:tcPr>
          <w:p w:rsidR="004E7696" w:rsidRDefault="00C27CE0">
            <w:pPr>
              <w:pStyle w:val="TableParagraph"/>
              <w:spacing w:before="1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достижений</w:t>
            </w:r>
          </w:p>
        </w:tc>
      </w:tr>
      <w:tr w:rsidR="004E7696">
        <w:trPr>
          <w:trHeight w:val="633"/>
        </w:trPr>
        <w:tc>
          <w:tcPr>
            <w:tcW w:w="3190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(сообщение,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обучающегося)</w:t>
            </w:r>
          </w:p>
        </w:tc>
        <w:tc>
          <w:tcPr>
            <w:tcW w:w="3190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</w:p>
        </w:tc>
        <w:tc>
          <w:tcPr>
            <w:tcW w:w="3193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316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Устный ответ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</w:t>
            </w:r>
          </w:p>
        </w:tc>
      </w:tr>
      <w:tr w:rsidR="004E7696">
        <w:trPr>
          <w:trHeight w:val="635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Нахождение,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 явлений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633"/>
        </w:trPr>
        <w:tc>
          <w:tcPr>
            <w:tcW w:w="3190" w:type="dxa"/>
          </w:tcPr>
          <w:p w:rsidR="004E7696" w:rsidRDefault="00C27CE0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Списывание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</w:tr>
      <w:tr w:rsidR="004E7696">
        <w:trPr>
          <w:trHeight w:val="952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(выборочный,</w:t>
            </w:r>
          </w:p>
          <w:p w:rsidR="004E7696" w:rsidRDefault="00C27CE0">
            <w:pPr>
              <w:pStyle w:val="TableParagraph"/>
              <w:spacing w:before="9" w:line="310" w:lineRule="atLeast"/>
              <w:ind w:right="398"/>
              <w:rPr>
                <w:sz w:val="24"/>
              </w:rPr>
            </w:pPr>
            <w:r>
              <w:rPr>
                <w:sz w:val="24"/>
              </w:rPr>
              <w:t>свободный, творческий,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словарный)</w:t>
            </w:r>
          </w:p>
        </w:tc>
        <w:tc>
          <w:tcPr>
            <w:tcW w:w="3190" w:type="dxa"/>
          </w:tcPr>
          <w:p w:rsidR="004E7696" w:rsidRDefault="004E7696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4E7696" w:rsidRDefault="00C27CE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before="152" w:line="278" w:lineRule="auto"/>
              <w:ind w:right="907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1586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6" w:lineRule="auto"/>
              <w:ind w:right="189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(сжатое,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сочинения,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лингвистическим анализом,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рассказчика)</w:t>
            </w:r>
          </w:p>
        </w:tc>
        <w:tc>
          <w:tcPr>
            <w:tcW w:w="3190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  <w:p w:rsidR="004E7696" w:rsidRDefault="004E7696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  <w:p w:rsidR="004E7696" w:rsidRDefault="00C27CE0">
            <w:pPr>
              <w:pStyle w:val="TableParagraph"/>
              <w:spacing w:before="173" w:line="276" w:lineRule="auto"/>
              <w:ind w:right="907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635"/>
        </w:trPr>
        <w:tc>
          <w:tcPr>
            <w:tcW w:w="3190" w:type="dxa"/>
          </w:tcPr>
          <w:p w:rsidR="004E7696" w:rsidRDefault="00C27CE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635"/>
        </w:trPr>
        <w:tc>
          <w:tcPr>
            <w:tcW w:w="3190" w:type="dxa"/>
          </w:tcPr>
          <w:p w:rsidR="004E7696" w:rsidRDefault="00C27CE0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Рубежный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итоговый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  <w:tr w:rsidR="004E7696">
        <w:trPr>
          <w:trHeight w:val="633"/>
        </w:trPr>
        <w:tc>
          <w:tcPr>
            <w:tcW w:w="3190" w:type="dxa"/>
          </w:tcPr>
          <w:p w:rsidR="004E7696" w:rsidRDefault="00C27CE0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(исследование)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4E7696">
        <w:trPr>
          <w:trHeight w:val="635"/>
        </w:trPr>
        <w:tc>
          <w:tcPr>
            <w:tcW w:w="3190" w:type="dxa"/>
          </w:tcPr>
          <w:p w:rsidR="004E7696" w:rsidRDefault="00C27CE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636"/>
        </w:trPr>
        <w:tc>
          <w:tcPr>
            <w:tcW w:w="3190" w:type="dxa"/>
          </w:tcPr>
          <w:p w:rsidR="004E7696" w:rsidRDefault="00C27CE0"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рубежный,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 w:rsidR="004E7696">
        <w:trPr>
          <w:trHeight w:val="316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</w:t>
            </w:r>
          </w:p>
        </w:tc>
      </w:tr>
      <w:tr w:rsidR="004E7696">
        <w:trPr>
          <w:trHeight w:val="318"/>
        </w:trPr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190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3193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Текущий,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рубежный</w:t>
            </w:r>
          </w:p>
        </w:tc>
      </w:tr>
    </w:tbl>
    <w:p w:rsidR="004E7696" w:rsidRDefault="004E7696">
      <w:pPr>
        <w:pStyle w:val="a3"/>
        <w:spacing w:before="2"/>
        <w:ind w:left="0" w:firstLine="0"/>
        <w:jc w:val="left"/>
        <w:rPr>
          <w:sz w:val="24"/>
        </w:rPr>
      </w:pPr>
    </w:p>
    <w:p w:rsidR="004E7696" w:rsidRDefault="00C27CE0" w:rsidP="002D3271">
      <w:pPr>
        <w:pStyle w:val="1"/>
        <w:numPr>
          <w:ilvl w:val="2"/>
          <w:numId w:val="235"/>
        </w:numPr>
        <w:tabs>
          <w:tab w:val="left" w:pos="2377"/>
        </w:tabs>
        <w:spacing w:before="89"/>
        <w:ind w:left="2376" w:hanging="702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4E7696" w:rsidRDefault="00C27CE0">
      <w:pPr>
        <w:pStyle w:val="a3"/>
        <w:spacing w:before="43" w:line="276" w:lineRule="auto"/>
        <w:ind w:right="405" w:firstLine="993"/>
      </w:pP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(внутренней</w:t>
      </w:r>
      <w:r>
        <w:rPr>
          <w:spacing w:val="1"/>
        </w:rPr>
        <w:t xml:space="preserve"> </w:t>
      </w:r>
      <w:r>
        <w:t>оценки),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 личностных качеств, так и динамику овладения метапредметными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содержанием.</w:t>
      </w:r>
    </w:p>
    <w:p w:rsidR="004E7696" w:rsidRDefault="00C27CE0">
      <w:pPr>
        <w:pStyle w:val="a3"/>
        <w:spacing w:before="1" w:line="276" w:lineRule="auto"/>
        <w:ind w:right="407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5-го</w:t>
      </w:r>
      <w:r>
        <w:rPr>
          <w:spacing w:val="5"/>
        </w:rPr>
        <w:t xml:space="preserve"> </w:t>
      </w:r>
      <w:r>
        <w:t>класса</w:t>
      </w:r>
      <w:r>
        <w:rPr>
          <w:spacing w:val="5"/>
        </w:rPr>
        <w:t xml:space="preserve"> </w:t>
      </w:r>
      <w:r>
        <w:t>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3" w:firstLine="0"/>
      </w:pPr>
      <w:r>
        <w:lastRenderedPageBreak/>
        <w:t>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 может проводиться также учителями с целью оценки готовности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4E7696" w:rsidRDefault="00C27CE0">
      <w:pPr>
        <w:pStyle w:val="a3"/>
        <w:spacing w:line="276" w:lineRule="auto"/>
        <w:ind w:right="402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 продвижения в освоении программы учебного 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 усилия обучающегося, и диагностической, способствующей</w:t>
      </w:r>
      <w:r>
        <w:rPr>
          <w:spacing w:val="1"/>
        </w:rPr>
        <w:t xml:space="preserve"> </w:t>
      </w:r>
      <w:r>
        <w:t>выявлению и осознанию учителем и обучающимся существующих проблем в</w:t>
      </w:r>
      <w:r>
        <w:rPr>
          <w:spacing w:val="-67"/>
        </w:rPr>
        <w:t xml:space="preserve"> </w:t>
      </w:r>
      <w:r>
        <w:t>обучении. Объектом текущей оценки являются тематические 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</w:t>
      </w:r>
      <w:r>
        <w:rPr>
          <w:spacing w:val="1"/>
        </w:rPr>
        <w:t xml:space="preserve"> </w:t>
      </w:r>
      <w:r>
        <w:t>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процесса; при этом отдельные результаты, свидетельствующие 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 (по сравнению с планируемыми учителем) сроки могут включаться 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 w:rsidR="004E7696" w:rsidRDefault="00C27CE0">
      <w:pPr>
        <w:pStyle w:val="a3"/>
        <w:spacing w:before="3" w:line="276" w:lineRule="auto"/>
        <w:ind w:right="402"/>
      </w:pPr>
      <w:r>
        <w:rPr>
          <w:b/>
        </w:rPr>
        <w:t xml:space="preserve">Тематическая оценка </w:t>
      </w:r>
      <w:r>
        <w:t>представляет собой процедуру оценки 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 организацией самостоятельно, тематические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</w:t>
      </w:r>
      <w:r>
        <w:rPr>
          <w:spacing w:val="1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изучения.</w:t>
      </w:r>
      <w:r>
        <w:rPr>
          <w:spacing w:val="12"/>
        </w:rPr>
        <w:t xml:space="preserve"> </w:t>
      </w:r>
      <w:r>
        <w:t>Оценочные</w:t>
      </w:r>
      <w:r>
        <w:rPr>
          <w:spacing w:val="10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подбираются</w:t>
      </w:r>
      <w:r>
        <w:rPr>
          <w:spacing w:val="8"/>
        </w:rPr>
        <w:t xml:space="preserve"> </w:t>
      </w:r>
      <w:r>
        <w:t>так,</w:t>
      </w:r>
      <w:r>
        <w:rPr>
          <w:spacing w:val="12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они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 w:firstLine="0"/>
      </w:pPr>
      <w:r>
        <w:lastRenderedPageBreak/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4E7696" w:rsidRDefault="00C27CE0">
      <w:pPr>
        <w:pStyle w:val="a3"/>
        <w:spacing w:before="2"/>
        <w:ind w:left="1390" w:firstLine="0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процедуры: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89"/>
        </w:tabs>
        <w:spacing w:before="48" w:line="276" w:lineRule="auto"/>
        <w:ind w:right="413" w:firstLine="707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8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самостоятельности, готовности и способности делать 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921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осуществляемого на основе административных проверочных работ,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обучающимся.</w:t>
      </w:r>
    </w:p>
    <w:p w:rsidR="004E7696" w:rsidRDefault="00C27CE0">
      <w:pPr>
        <w:pStyle w:val="a3"/>
        <w:spacing w:line="276" w:lineRule="auto"/>
        <w:ind w:right="40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внутришкольного мониторинга являются основанием для рекомендаций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 процесса и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индивидуализации, так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</w:t>
      </w:r>
      <w:r>
        <w:rPr>
          <w:spacing w:val="-67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4E7696" w:rsidRDefault="00C27CE0">
      <w:pPr>
        <w:pStyle w:val="a3"/>
        <w:spacing w:line="276" w:lineRule="auto"/>
        <w:ind w:right="407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 в конце каждой четверти и в конце учебного года по 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(дневнике).</w:t>
      </w:r>
    </w:p>
    <w:p w:rsidR="004E7696" w:rsidRDefault="00C27CE0">
      <w:pPr>
        <w:pStyle w:val="a3"/>
        <w:spacing w:line="276" w:lineRule="auto"/>
        <w:ind w:right="404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 результатов и универсальных учебных действий на уровне не</w:t>
      </w:r>
      <w:r>
        <w:rPr>
          <w:spacing w:val="1"/>
        </w:rPr>
        <w:t xml:space="preserve"> </w:t>
      </w:r>
      <w:r>
        <w:t>ниже базового, является основанием для перевода в следующий класс и 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задается как выполнение не менее 50% заданий базового уровня</w:t>
      </w:r>
      <w:r>
        <w:rPr>
          <w:spacing w:val="1"/>
        </w:rPr>
        <w:t xml:space="preserve"> </w:t>
      </w:r>
      <w:r>
        <w:t>или получения 50% от максимального балла за выполнение заданий 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-2"/>
        </w:rPr>
        <w:t xml:space="preserve"> </w:t>
      </w:r>
      <w:r>
        <w:t>В дальнейшем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65%.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3"/>
      </w:pPr>
      <w:r>
        <w:lastRenderedPageBreak/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>
        <w:t>Федеральным законом «Об образовании в Российской Федерации» (ст.58) и</w:t>
      </w:r>
      <w:r>
        <w:rPr>
          <w:spacing w:val="1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 актами.</w:t>
      </w:r>
    </w:p>
    <w:p w:rsidR="004E7696" w:rsidRDefault="00C27CE0">
      <w:pPr>
        <w:pStyle w:val="1"/>
        <w:spacing w:before="5"/>
      </w:pPr>
      <w:r>
        <w:t>Государственная</w:t>
      </w:r>
      <w:r>
        <w:rPr>
          <w:spacing w:val="-8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аттестация</w:t>
      </w:r>
    </w:p>
    <w:p w:rsidR="004E7696" w:rsidRDefault="00C27CE0">
      <w:pPr>
        <w:pStyle w:val="a3"/>
        <w:spacing w:before="45" w:line="276" w:lineRule="auto"/>
        <w:ind w:right="403"/>
      </w:pPr>
      <w:r>
        <w:t>В соответствии со статьей 59 Федерального закона «Об образовании в</w:t>
      </w:r>
      <w:r>
        <w:rPr>
          <w:spacing w:val="1"/>
        </w:rPr>
        <w:t xml:space="preserve"> </w:t>
      </w:r>
      <w:r>
        <w:t>Российской Федерации» государственная итоговая аттестация (далее – 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регламентируется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:rsidR="004E7696" w:rsidRDefault="00C27CE0">
      <w:pPr>
        <w:pStyle w:val="a3"/>
        <w:spacing w:line="276" w:lineRule="auto"/>
        <w:ind w:right="409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выпускников. ГИА включает в себя два обязательных экзамена</w:t>
      </w:r>
      <w:r>
        <w:rPr>
          <w:spacing w:val="1"/>
        </w:rPr>
        <w:t xml:space="preserve"> </w:t>
      </w:r>
      <w:r>
        <w:t>(по русскому языку и математике). Экзамены по другим учебным 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контрольных измерительных материалов, представляющих</w:t>
      </w:r>
      <w:r>
        <w:rPr>
          <w:spacing w:val="1"/>
        </w:rPr>
        <w:t xml:space="preserve"> </w:t>
      </w:r>
      <w:r>
        <w:t>собой комплексы заданий в стандартизированной форме и в форме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(государственный</w:t>
      </w:r>
      <w:r>
        <w:rPr>
          <w:spacing w:val="7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66"/>
        </w:rPr>
        <w:t xml:space="preserve"> </w:t>
      </w:r>
      <w:r>
        <w:t>– ГВЭ).</w:t>
      </w:r>
    </w:p>
    <w:p w:rsidR="004E7696" w:rsidRDefault="00C27CE0">
      <w:pPr>
        <w:pStyle w:val="a3"/>
        <w:spacing w:before="1" w:line="276" w:lineRule="auto"/>
        <w:ind w:right="403"/>
      </w:pPr>
      <w:r>
        <w:t>Итоговая оценка (итоговая аттестация) по предмету складывается из</w:t>
      </w:r>
      <w:r>
        <w:rPr>
          <w:spacing w:val="1"/>
        </w:rPr>
        <w:t xml:space="preserve"> </w:t>
      </w:r>
      <w:r>
        <w:t>результатов внутренней и внешней оценки. К результатам внешней 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 результаты, зафиксированные в системе накопленной оценки 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 изучаемого материала и свободе оперирования им. По предметам,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 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 внутренней</w:t>
      </w:r>
      <w:r>
        <w:rPr>
          <w:spacing w:val="-3"/>
        </w:rPr>
        <w:t xml:space="preserve"> </w:t>
      </w:r>
      <w:r>
        <w:t>оценки.</w:t>
      </w:r>
    </w:p>
    <w:p w:rsidR="004E7696" w:rsidRDefault="00C27CE0">
      <w:pPr>
        <w:pStyle w:val="a3"/>
        <w:spacing w:line="276" w:lineRule="auto"/>
        <w:ind w:right="406"/>
        <w:rPr>
          <w:sz w:val="24"/>
        </w:rPr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z w:val="24"/>
        </w:rPr>
        <w:t>.</w:t>
      </w:r>
    </w:p>
    <w:p w:rsidR="004E7696" w:rsidRDefault="00C27CE0">
      <w:pPr>
        <w:pStyle w:val="a3"/>
        <w:spacing w:line="276" w:lineRule="auto"/>
        <w:ind w:right="40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 обучающегося.</w:t>
      </w:r>
    </w:p>
    <w:p w:rsidR="004E7696" w:rsidRDefault="00C27CE0">
      <w:pPr>
        <w:ind w:left="1390"/>
        <w:jc w:val="both"/>
        <w:rPr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готовится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основании: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314"/>
        </w:tabs>
        <w:spacing w:before="79" w:line="278" w:lineRule="auto"/>
        <w:ind w:right="411" w:firstLine="1132"/>
        <w:rPr>
          <w:sz w:val="28"/>
        </w:rPr>
      </w:pPr>
      <w:r>
        <w:rPr>
          <w:sz w:val="28"/>
        </w:rPr>
        <w:lastRenderedPageBreak/>
        <w:t>объективных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</w:p>
    <w:p w:rsidR="004E7696" w:rsidRDefault="00C27CE0" w:rsidP="002D3271">
      <w:pPr>
        <w:pStyle w:val="a4"/>
        <w:numPr>
          <w:ilvl w:val="1"/>
          <w:numId w:val="155"/>
        </w:numPr>
        <w:tabs>
          <w:tab w:val="left" w:pos="2202"/>
        </w:tabs>
        <w:spacing w:line="276" w:lineRule="auto"/>
        <w:ind w:right="411" w:firstLine="1132"/>
        <w:rPr>
          <w:sz w:val="28"/>
        </w:rPr>
      </w:pPr>
      <w:r>
        <w:rPr>
          <w:sz w:val="28"/>
        </w:rPr>
        <w:t>экспертных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обучавших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4E7696" w:rsidRDefault="00C27CE0">
      <w:pPr>
        <w:pStyle w:val="a3"/>
        <w:ind w:left="1390" w:firstLine="0"/>
      </w:pPr>
      <w:r>
        <w:t>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4E7696" w:rsidRDefault="00C27CE0" w:rsidP="002D3271">
      <w:pPr>
        <w:pStyle w:val="a4"/>
        <w:numPr>
          <w:ilvl w:val="0"/>
          <w:numId w:val="141"/>
        </w:numPr>
        <w:tabs>
          <w:tab w:val="left" w:pos="2043"/>
        </w:tabs>
        <w:spacing w:before="43" w:line="276" w:lineRule="auto"/>
        <w:ind w:right="409" w:firstLine="993"/>
        <w:rPr>
          <w:sz w:val="28"/>
        </w:rPr>
      </w:pP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4E7696" w:rsidRDefault="00C27CE0" w:rsidP="002D3271">
      <w:pPr>
        <w:pStyle w:val="a4"/>
        <w:numPr>
          <w:ilvl w:val="0"/>
          <w:numId w:val="141"/>
        </w:numPr>
        <w:tabs>
          <w:tab w:val="left" w:pos="1911"/>
        </w:tabs>
        <w:spacing w:line="276" w:lineRule="auto"/>
        <w:ind w:right="404" w:firstLine="993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 отмеченных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достижений.</w:t>
      </w:r>
    </w:p>
    <w:p w:rsidR="004E7696" w:rsidRDefault="00C27CE0">
      <w:pPr>
        <w:pStyle w:val="a3"/>
        <w:spacing w:before="2" w:line="276" w:lineRule="auto"/>
        <w:ind w:right="404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E7696" w:rsidRDefault="00C27CE0">
      <w:pPr>
        <w:pStyle w:val="1"/>
        <w:ind w:left="3519"/>
        <w:jc w:val="left"/>
      </w:pPr>
      <w:r>
        <w:t>2.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4E7696" w:rsidRDefault="004E7696">
      <w:pPr>
        <w:pStyle w:val="a3"/>
        <w:spacing w:before="6"/>
        <w:ind w:left="0" w:firstLine="0"/>
        <w:jc w:val="left"/>
        <w:rPr>
          <w:b/>
          <w:sz w:val="36"/>
        </w:rPr>
      </w:pPr>
    </w:p>
    <w:p w:rsidR="004E7696" w:rsidRDefault="00C27CE0" w:rsidP="002D3271">
      <w:pPr>
        <w:pStyle w:val="a4"/>
        <w:numPr>
          <w:ilvl w:val="1"/>
          <w:numId w:val="140"/>
        </w:numPr>
        <w:tabs>
          <w:tab w:val="left" w:pos="2070"/>
          <w:tab w:val="left" w:pos="2071"/>
          <w:tab w:val="left" w:pos="2642"/>
          <w:tab w:val="left" w:pos="3786"/>
          <w:tab w:val="left" w:pos="4750"/>
          <w:tab w:val="left" w:pos="5218"/>
          <w:tab w:val="left" w:pos="6670"/>
          <w:tab w:val="left" w:pos="7461"/>
          <w:tab w:val="left" w:pos="8653"/>
          <w:tab w:val="left" w:pos="8799"/>
          <w:tab w:val="left" w:pos="9039"/>
        </w:tabs>
        <w:spacing w:line="276" w:lineRule="auto"/>
        <w:ind w:right="403" w:firstLine="707"/>
        <w:jc w:val="left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z w:val="28"/>
        </w:rPr>
        <w:tab/>
        <w:t>развития</w:t>
      </w:r>
      <w:r>
        <w:rPr>
          <w:b/>
          <w:sz w:val="28"/>
        </w:rPr>
        <w:tab/>
        <w:t>универсальных</w:t>
      </w:r>
      <w:r>
        <w:rPr>
          <w:b/>
          <w:sz w:val="28"/>
        </w:rPr>
        <w:tab/>
        <w:t>учебных</w:t>
      </w:r>
      <w:r>
        <w:rPr>
          <w:b/>
          <w:sz w:val="28"/>
        </w:rPr>
        <w:tab/>
      </w:r>
      <w:r>
        <w:rPr>
          <w:b/>
          <w:sz w:val="28"/>
        </w:rPr>
        <w:tab/>
        <w:t>действий,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включающая</w:t>
      </w:r>
      <w:r>
        <w:rPr>
          <w:b/>
          <w:sz w:val="28"/>
        </w:rPr>
        <w:tab/>
        <w:t>формирование</w:t>
      </w:r>
      <w:r>
        <w:rPr>
          <w:b/>
          <w:sz w:val="28"/>
        </w:rPr>
        <w:tab/>
        <w:t>компетенций</w:t>
      </w:r>
      <w:r>
        <w:rPr>
          <w:b/>
          <w:sz w:val="28"/>
        </w:rPr>
        <w:tab/>
        <w:t>обучающихся</w:t>
      </w:r>
      <w:r>
        <w:rPr>
          <w:b/>
          <w:sz w:val="28"/>
        </w:rPr>
        <w:tab/>
        <w:t>в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области</w:t>
      </w:r>
    </w:p>
    <w:p w:rsidR="004E7696" w:rsidRDefault="00C27CE0">
      <w:pPr>
        <w:pStyle w:val="1"/>
        <w:spacing w:before="83" w:line="278" w:lineRule="auto"/>
        <w:ind w:left="682" w:right="403"/>
      </w:pPr>
      <w:r>
        <w:t>использования информационно-коммуникационных технологий, 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</w:t>
      </w:r>
    </w:p>
    <w:p w:rsidR="004E7696" w:rsidRDefault="00C27CE0">
      <w:pPr>
        <w:pStyle w:val="a3"/>
        <w:spacing w:line="276" w:lineRule="auto"/>
        <w:ind w:right="403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 результатах развития компетентности обучающихся, а также</w:t>
      </w:r>
      <w:r>
        <w:rPr>
          <w:spacing w:val="1"/>
        </w:rPr>
        <w:t xml:space="preserve"> </w:t>
      </w:r>
      <w:r>
        <w:t>описания особенностей реализации направления учебно-исследовательской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программы.</w:t>
      </w: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345"/>
        </w:tabs>
        <w:spacing w:line="276" w:lineRule="auto"/>
        <w:ind w:right="407" w:firstLine="707"/>
        <w:jc w:val="both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4E7696" w:rsidRDefault="00C27CE0">
      <w:pPr>
        <w:pStyle w:val="a3"/>
        <w:spacing w:line="276" w:lineRule="auto"/>
        <w:ind w:right="403"/>
      </w:pPr>
      <w:r>
        <w:t xml:space="preserve">C целью разработки и реализации программы развития УУД в </w:t>
      </w:r>
      <w:r w:rsidR="00741FC4">
        <w:t xml:space="preserve">МКОУ СОШ с. Усть – Соболевка </w:t>
      </w:r>
      <w:r>
        <w:t>была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 преемственности в состав групп входили учителя начального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ind w:left="1390" w:firstLine="0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группы: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878"/>
        </w:tabs>
        <w:spacing w:before="40" w:line="276" w:lineRule="auto"/>
        <w:ind w:right="404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как для всех обучающихся уровня, так и для групп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94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разработка основных подходов к обеспечению связи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с содержанием отдельных учебных предметов,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36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4E7696" w:rsidRPr="00741FC4" w:rsidRDefault="00C27CE0" w:rsidP="002D3271">
      <w:pPr>
        <w:pStyle w:val="a4"/>
        <w:numPr>
          <w:ilvl w:val="0"/>
          <w:numId w:val="155"/>
        </w:numPr>
        <w:tabs>
          <w:tab w:val="left" w:pos="1882"/>
        </w:tabs>
        <w:spacing w:before="79" w:line="278" w:lineRule="auto"/>
        <w:ind w:right="411" w:firstLine="0"/>
        <w:rPr>
          <w:sz w:val="28"/>
          <w:szCs w:val="28"/>
        </w:rPr>
      </w:pPr>
      <w:r w:rsidRPr="00741FC4">
        <w:rPr>
          <w:sz w:val="28"/>
        </w:rPr>
        <w:t>разработка</w:t>
      </w:r>
      <w:r w:rsidRPr="00741FC4">
        <w:rPr>
          <w:spacing w:val="1"/>
          <w:sz w:val="28"/>
        </w:rPr>
        <w:t xml:space="preserve"> </w:t>
      </w:r>
      <w:r w:rsidRPr="00741FC4">
        <w:rPr>
          <w:sz w:val="28"/>
        </w:rPr>
        <w:t>основных</w:t>
      </w:r>
      <w:r w:rsidRPr="00741FC4">
        <w:rPr>
          <w:spacing w:val="1"/>
          <w:sz w:val="28"/>
        </w:rPr>
        <w:t xml:space="preserve"> </w:t>
      </w:r>
      <w:r w:rsidRPr="00741FC4">
        <w:rPr>
          <w:sz w:val="28"/>
        </w:rPr>
        <w:t>подходов</w:t>
      </w:r>
      <w:r w:rsidRPr="00741FC4">
        <w:rPr>
          <w:spacing w:val="1"/>
          <w:sz w:val="28"/>
        </w:rPr>
        <w:t xml:space="preserve"> </w:t>
      </w:r>
      <w:r w:rsidRPr="00741FC4">
        <w:rPr>
          <w:sz w:val="28"/>
        </w:rPr>
        <w:t>к</w:t>
      </w:r>
      <w:r w:rsidRPr="00741FC4">
        <w:rPr>
          <w:spacing w:val="1"/>
          <w:sz w:val="28"/>
        </w:rPr>
        <w:t xml:space="preserve"> </w:t>
      </w:r>
      <w:r w:rsidRPr="00741FC4">
        <w:rPr>
          <w:sz w:val="28"/>
        </w:rPr>
        <w:t>организации</w:t>
      </w:r>
      <w:r w:rsidRPr="00741FC4">
        <w:rPr>
          <w:spacing w:val="1"/>
          <w:sz w:val="28"/>
        </w:rPr>
        <w:t xml:space="preserve"> </w:t>
      </w:r>
      <w:r w:rsidRPr="00741FC4">
        <w:rPr>
          <w:sz w:val="28"/>
        </w:rPr>
        <w:t>учебно-</w:t>
      </w:r>
      <w:r w:rsidRPr="00741FC4">
        <w:rPr>
          <w:spacing w:val="1"/>
          <w:sz w:val="28"/>
        </w:rPr>
        <w:t xml:space="preserve"> </w:t>
      </w:r>
      <w:r w:rsidRPr="00741FC4">
        <w:rPr>
          <w:sz w:val="28"/>
        </w:rPr>
        <w:t>исследовательской и проектной деятельности в рамках урочной и внеурочной</w:t>
      </w:r>
      <w:r w:rsidRPr="00741FC4">
        <w:rPr>
          <w:spacing w:val="-67"/>
          <w:sz w:val="28"/>
        </w:rPr>
        <w:t xml:space="preserve"> </w:t>
      </w:r>
      <w:r w:rsidRPr="00741FC4">
        <w:rPr>
          <w:sz w:val="28"/>
        </w:rPr>
        <w:t>деятельности</w:t>
      </w:r>
      <w:r w:rsidRPr="00741FC4">
        <w:rPr>
          <w:spacing w:val="41"/>
          <w:sz w:val="28"/>
        </w:rPr>
        <w:t xml:space="preserve"> </w:t>
      </w:r>
      <w:r w:rsidRPr="00741FC4">
        <w:rPr>
          <w:sz w:val="28"/>
        </w:rPr>
        <w:t>по</w:t>
      </w:r>
      <w:r w:rsidRPr="00741FC4">
        <w:rPr>
          <w:spacing w:val="45"/>
          <w:sz w:val="28"/>
        </w:rPr>
        <w:t xml:space="preserve"> </w:t>
      </w:r>
      <w:r w:rsidRPr="00741FC4">
        <w:rPr>
          <w:sz w:val="28"/>
        </w:rPr>
        <w:t>таким</w:t>
      </w:r>
      <w:r w:rsidRPr="00741FC4">
        <w:rPr>
          <w:spacing w:val="41"/>
          <w:sz w:val="28"/>
        </w:rPr>
        <w:t xml:space="preserve"> </w:t>
      </w:r>
      <w:r w:rsidRPr="00741FC4">
        <w:rPr>
          <w:sz w:val="28"/>
        </w:rPr>
        <w:t>направлениям,</w:t>
      </w:r>
      <w:r w:rsidRPr="00741FC4">
        <w:rPr>
          <w:spacing w:val="41"/>
          <w:sz w:val="28"/>
        </w:rPr>
        <w:t xml:space="preserve"> </w:t>
      </w:r>
      <w:r w:rsidRPr="00741FC4">
        <w:rPr>
          <w:sz w:val="28"/>
        </w:rPr>
        <w:t>как:</w:t>
      </w:r>
      <w:r w:rsidRPr="00741FC4">
        <w:rPr>
          <w:spacing w:val="41"/>
          <w:sz w:val="28"/>
        </w:rPr>
        <w:t xml:space="preserve"> </w:t>
      </w:r>
      <w:r w:rsidRPr="00741FC4">
        <w:rPr>
          <w:sz w:val="28"/>
        </w:rPr>
        <w:t>исследовательское,</w:t>
      </w:r>
      <w:r w:rsidRPr="00741FC4">
        <w:rPr>
          <w:spacing w:val="41"/>
          <w:sz w:val="28"/>
        </w:rPr>
        <w:t xml:space="preserve"> </w:t>
      </w:r>
      <w:r w:rsidRPr="00741FC4">
        <w:rPr>
          <w:sz w:val="28"/>
        </w:rPr>
        <w:t>инженерное,</w:t>
      </w:r>
      <w:r w:rsidRPr="00741FC4">
        <w:rPr>
          <w:sz w:val="28"/>
          <w:szCs w:val="28"/>
        </w:rPr>
        <w:t>прикладное, информационное, социальное, игровое, творческое направление</w:t>
      </w:r>
      <w:r w:rsidRPr="00741FC4">
        <w:rPr>
          <w:spacing w:val="1"/>
          <w:sz w:val="28"/>
          <w:szCs w:val="28"/>
        </w:rPr>
        <w:t xml:space="preserve"> </w:t>
      </w:r>
      <w:r w:rsidRPr="00741FC4">
        <w:rPr>
          <w:sz w:val="28"/>
          <w:szCs w:val="28"/>
        </w:rPr>
        <w:t>проектов;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9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разработка основных подходов к организации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ИКТ-компетенций;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6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55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741FC4">
        <w:rPr>
          <w:sz w:val="28"/>
        </w:rPr>
        <w:t xml:space="preserve">МКОУ СОШ с. Усть – Соболевка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54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11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разработку рекомендаций педагогам по конструированию уроков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587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организацию отражения результатов работы по формированию УУД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4E7696" w:rsidRDefault="00C27CE0">
      <w:pPr>
        <w:pStyle w:val="a3"/>
        <w:spacing w:line="276" w:lineRule="auto"/>
        <w:ind w:right="403"/>
      </w:pPr>
      <w:r>
        <w:t>Для подготовки содержания разделов программы по развитию УУД,</w:t>
      </w:r>
      <w:r>
        <w:rPr>
          <w:spacing w:val="1"/>
        </w:rPr>
        <w:t xml:space="preserve"> </w:t>
      </w:r>
      <w:r>
        <w:t>организованы и проведены школьные семинары с учителями, работающими</w:t>
      </w:r>
      <w:r>
        <w:rPr>
          <w:spacing w:val="1"/>
        </w:rPr>
        <w:t xml:space="preserve"> </w:t>
      </w:r>
      <w:r>
        <w:t>на уровне начального и основного общего образования в целях 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преемственности.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-67"/>
        </w:rPr>
        <w:t xml:space="preserve"> </w:t>
      </w: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 развития УУД у обучающихся уровня. Организована разъяснительная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4E7696" w:rsidRDefault="004E7696">
      <w:pPr>
        <w:pStyle w:val="a3"/>
        <w:spacing w:before="1"/>
        <w:ind w:left="0" w:firstLine="0"/>
        <w:jc w:val="left"/>
        <w:rPr>
          <w:sz w:val="31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193"/>
        </w:tabs>
        <w:spacing w:line="276" w:lineRule="auto"/>
        <w:ind w:right="410" w:firstLine="707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</w:p>
    <w:p w:rsidR="004E7696" w:rsidRDefault="00C27CE0">
      <w:pPr>
        <w:pStyle w:val="a3"/>
        <w:spacing w:line="276" w:lineRule="auto"/>
        <w:ind w:right="40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организационно-методических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деятельностного подхода, положенного в основу ФГОС ООО, с тем, 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4E7696" w:rsidRDefault="00C27CE0">
      <w:pPr>
        <w:pStyle w:val="a3"/>
        <w:spacing w:line="276" w:lineRule="auto"/>
        <w:ind w:right="4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 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31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72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УУД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4E7696" w:rsidRDefault="00C27CE0">
      <w:pPr>
        <w:pStyle w:val="a3"/>
        <w:spacing w:before="79" w:line="278" w:lineRule="auto"/>
        <w:ind w:right="407" w:firstLine="0"/>
      </w:pPr>
      <w:r>
        <w:t>внеурочной деятельности обучающихся по развитию УУД, в том числе на</w:t>
      </w:r>
      <w:r>
        <w:rPr>
          <w:spacing w:val="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содержания учебных</w:t>
      </w:r>
      <w:r>
        <w:rPr>
          <w:spacing w:val="-3"/>
        </w:rPr>
        <w:t xml:space="preserve"> </w:t>
      </w:r>
      <w:r>
        <w:t>предметов;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3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2D3271">
      <w:pPr>
        <w:pStyle w:val="a4"/>
        <w:numPr>
          <w:ilvl w:val="0"/>
          <w:numId w:val="155"/>
        </w:numPr>
        <w:tabs>
          <w:tab w:val="left" w:pos="161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обеспечение преемственности и особенностей программы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при переходе от начального к 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образованию.</w:t>
      </w:r>
    </w:p>
    <w:p w:rsidR="004E7696" w:rsidRDefault="00C27CE0">
      <w:pPr>
        <w:pStyle w:val="a3"/>
        <w:spacing w:line="276" w:lineRule="auto"/>
        <w:ind w:right="40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 с учетом возрастных особенностей развития личностной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 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</w:p>
    <w:p w:rsidR="004E7696" w:rsidRDefault="00C27CE0">
      <w:pPr>
        <w:pStyle w:val="a3"/>
        <w:spacing w:line="276" w:lineRule="auto"/>
        <w:ind w:right="403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 межличностного общения, приоритетное значение в 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смысле задача начальной школы «учить ученика учиться» должна быть</w:t>
      </w:r>
      <w:r>
        <w:rPr>
          <w:spacing w:val="1"/>
        </w:rPr>
        <w:t xml:space="preserve"> </w:t>
      </w:r>
      <w:r>
        <w:t>трансформирована в новую задачу для основной школы</w:t>
      </w:r>
      <w:r>
        <w:rPr>
          <w:spacing w:val="1"/>
        </w:rPr>
        <w:t xml:space="preserve"> </w:t>
      </w:r>
      <w:r>
        <w:t>– 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4E7696" w:rsidRDefault="004E7696">
      <w:pPr>
        <w:pStyle w:val="a3"/>
        <w:spacing w:before="3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133"/>
        </w:tabs>
        <w:spacing w:line="276" w:lineRule="auto"/>
        <w:ind w:right="407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внеурочной и внешкольной деятельностью, а также места</w:t>
      </w:r>
      <w:r>
        <w:rPr>
          <w:spacing w:val="1"/>
        </w:rPr>
        <w:t xml:space="preserve"> </w:t>
      </w:r>
      <w:r>
        <w:t>отдельных компонентов универсальных учебных действий в структуре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4E7696" w:rsidRDefault="00C27CE0">
      <w:pPr>
        <w:pStyle w:val="a3"/>
        <w:spacing w:line="276" w:lineRule="auto"/>
        <w:ind w:right="404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rPr>
          <w:b/>
          <w:i/>
        </w:rPr>
        <w:t>«универсальные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действия»</w:t>
      </w:r>
      <w:r>
        <w:rPr>
          <w:b/>
          <w:i/>
          <w:spacing w:val="1"/>
        </w:rPr>
        <w:t xml:space="preserve"> </w:t>
      </w:r>
      <w:r>
        <w:t>означает умение учиться, то есть способность субъекта к саморазвитию 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7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процесса.</w:t>
      </w:r>
    </w:p>
    <w:p w:rsidR="004E7696" w:rsidRDefault="00C27CE0">
      <w:pPr>
        <w:spacing w:line="278" w:lineRule="auto"/>
        <w:ind w:left="682" w:right="406" w:firstLine="707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четыре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</w:t>
      </w:r>
      <w:r>
        <w:rPr>
          <w:b/>
          <w:sz w:val="28"/>
        </w:rPr>
        <w:t>: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4E7696" w:rsidTr="001D0385">
        <w:trPr>
          <w:trHeight w:val="318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97" w:type="dxa"/>
          </w:tcPr>
          <w:p w:rsidR="004E7696" w:rsidRDefault="00C27CE0">
            <w:pPr>
              <w:pStyle w:val="TableParagraph"/>
              <w:tabs>
                <w:tab w:val="left" w:pos="1579"/>
                <w:tab w:val="left" w:pos="3073"/>
                <w:tab w:val="left" w:pos="523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Жизненное,</w:t>
            </w:r>
            <w:r>
              <w:rPr>
                <w:sz w:val="24"/>
              </w:rPr>
              <w:tab/>
              <w:t>личностное,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самоопределение;</w:t>
            </w:r>
          </w:p>
        </w:tc>
      </w:tr>
      <w:tr w:rsidR="00741FC4" w:rsidTr="001D0385">
        <w:trPr>
          <w:trHeight w:val="318"/>
        </w:trPr>
        <w:tc>
          <w:tcPr>
            <w:tcW w:w="2377" w:type="dxa"/>
          </w:tcPr>
          <w:p w:rsidR="00741FC4" w:rsidRDefault="00741FC4" w:rsidP="00741FC4">
            <w:pPr>
              <w:pStyle w:val="TableParagraph"/>
              <w:spacing w:line="269" w:lineRule="exact"/>
              <w:ind w:left="0"/>
              <w:rPr>
                <w:b/>
                <w:sz w:val="24"/>
              </w:rPr>
            </w:pPr>
          </w:p>
        </w:tc>
        <w:tc>
          <w:tcPr>
            <w:tcW w:w="7197" w:type="dxa"/>
          </w:tcPr>
          <w:p w:rsidR="00741FC4" w:rsidRDefault="00741FC4">
            <w:pPr>
              <w:pStyle w:val="TableParagraph"/>
              <w:tabs>
                <w:tab w:val="left" w:pos="1579"/>
                <w:tab w:val="left" w:pos="3073"/>
                <w:tab w:val="left" w:pos="5239"/>
              </w:tabs>
              <w:spacing w:line="264" w:lineRule="exact"/>
              <w:rPr>
                <w:sz w:val="24"/>
              </w:rPr>
            </w:pPr>
          </w:p>
        </w:tc>
      </w:tr>
      <w:tr w:rsidR="004E7696" w:rsidTr="001D0385">
        <w:trPr>
          <w:trHeight w:val="6984"/>
        </w:trPr>
        <w:tc>
          <w:tcPr>
            <w:tcW w:w="237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97" w:type="dxa"/>
          </w:tcPr>
          <w:p w:rsidR="004E7696" w:rsidRDefault="00C27CE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 самоопределению, знания моральных нормы,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нравственный аспект поведения и соотносить поступки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 ролях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отношениях.</w:t>
            </w:r>
          </w:p>
          <w:p w:rsidR="004E7696" w:rsidRDefault="00C27CE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Самоопределение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проектирования). Применительно к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9"/>
              </w:numPr>
              <w:tabs>
                <w:tab w:val="left" w:pos="336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смыслообразования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связи между целями образовательной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осуществляется.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</w:tabs>
              <w:ind w:left="371" w:hanging="2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Второй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тип: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нравственно-этической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ориентации</w:t>
            </w:r>
            <w:r>
              <w:rPr>
                <w:sz w:val="24"/>
              </w:rPr>
              <w:t>,</w:t>
            </w:r>
          </w:p>
          <w:p w:rsidR="004E7696" w:rsidRDefault="00C27CE0">
            <w:pPr>
              <w:pStyle w:val="TableParagraph"/>
              <w:spacing w:before="39"/>
              <w:jc w:val="both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4E7696" w:rsidTr="001D0385">
        <w:trPr>
          <w:trHeight w:val="6348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Регулятивные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97" w:type="dxa"/>
          </w:tcPr>
          <w:p w:rsidR="004E7696" w:rsidRDefault="00C27CE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деятельности: </w:t>
            </w:r>
            <w:r>
              <w:rPr>
                <w:i/>
                <w:sz w:val="24"/>
              </w:rPr>
              <w:t xml:space="preserve">целеполагание – </w:t>
            </w:r>
            <w:r>
              <w:rPr>
                <w:sz w:val="24"/>
              </w:rPr>
              <w:t>как постановка учебной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неизвестно;</w:t>
            </w:r>
          </w:p>
          <w:p w:rsidR="004E7696" w:rsidRDefault="00C27CE0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планирование – </w:t>
            </w:r>
            <w:r>
              <w:rPr>
                <w:sz w:val="24"/>
              </w:rPr>
              <w:t>определение последовательности 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конечного результата;</w:t>
            </w:r>
          </w:p>
          <w:p w:rsidR="004E7696" w:rsidRDefault="00C27CE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прогнозирование – </w:t>
            </w:r>
            <w:r>
              <w:rPr>
                <w:sz w:val="24"/>
              </w:rPr>
              <w:t>предвосхищение результата и уровня усвоения,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его временных характеристик; </w:t>
            </w:r>
            <w:r>
              <w:rPr>
                <w:i/>
                <w:sz w:val="24"/>
              </w:rPr>
              <w:t xml:space="preserve">контроль </w:t>
            </w:r>
            <w:r>
              <w:rPr>
                <w:sz w:val="24"/>
              </w:rPr>
              <w:t>в форме сличения 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отличий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4E7696" w:rsidRDefault="00C27CE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коррекция – </w:t>
            </w:r>
            <w:r>
              <w:rPr>
                <w:sz w:val="24"/>
              </w:rPr>
              <w:t>внесение необходимых дополнений и корректив в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продуктом;</w:t>
            </w:r>
          </w:p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саморегуляции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к мобилизации сил и энергии, волевому усилию –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препятствий.</w:t>
            </w:r>
          </w:p>
        </w:tc>
      </w:tr>
      <w:tr w:rsidR="004E7696" w:rsidTr="001D0385">
        <w:trPr>
          <w:trHeight w:val="316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7197" w:type="dxa"/>
          </w:tcPr>
          <w:p w:rsidR="004E7696" w:rsidRDefault="00C27CE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Общеучебные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действия:</w:t>
            </w:r>
          </w:p>
        </w:tc>
      </w:tr>
      <w:tr w:rsidR="004E7696" w:rsidTr="001D0385">
        <w:trPr>
          <w:trHeight w:val="12380"/>
        </w:trPr>
        <w:tc>
          <w:tcPr>
            <w:tcW w:w="2377" w:type="dxa"/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УД</w:t>
            </w:r>
          </w:p>
        </w:tc>
        <w:tc>
          <w:tcPr>
            <w:tcW w:w="7197" w:type="dxa"/>
          </w:tcPr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55"/>
              </w:tabs>
              <w:spacing w:line="276" w:lineRule="auto"/>
              <w:ind w:right="102" w:firstLine="6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5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12"/>
              </w:tabs>
              <w:spacing w:before="37" w:line="278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2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знаково-символические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spacing w:before="41"/>
              <w:ind w:left="248" w:hanging="1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57"/>
              </w:tabs>
              <w:spacing w:before="41" w:line="278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осознанно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письменной форме;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92"/>
                <w:tab w:val="left" w:pos="393"/>
                <w:tab w:val="left" w:pos="1235"/>
                <w:tab w:val="left" w:pos="2379"/>
                <w:tab w:val="left" w:pos="3983"/>
                <w:tab w:val="left" w:pos="5122"/>
                <w:tab w:val="left" w:pos="6214"/>
                <w:tab w:val="left" w:pos="6969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эффективных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07"/>
              </w:tabs>
              <w:spacing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09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цели;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78"/>
              </w:tabs>
              <w:spacing w:line="276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извлечение необходимой информации из прослушанных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14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1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377"/>
              </w:tabs>
              <w:spacing w:line="276" w:lineRule="auto"/>
              <w:ind w:right="101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и 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Логические действия: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95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 объектов с целью выделения признаков (существенных,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несущественных);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401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достраивание,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405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line="275" w:lineRule="exact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spacing w:before="40"/>
              <w:ind w:left="248" w:hanging="142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40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доказательство;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41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обоснование.</w:t>
            </w:r>
          </w:p>
          <w:p w:rsidR="004E7696" w:rsidRDefault="00C27CE0">
            <w:pPr>
              <w:pStyle w:val="TableParagraph"/>
              <w:spacing w:before="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постановки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8"/>
              </w:numPr>
              <w:tabs>
                <w:tab w:val="left" w:pos="259"/>
              </w:tabs>
              <w:spacing w:before="9" w:line="320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 проблемы и самостоятельное создание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4E7696" w:rsidTr="001D0385">
        <w:trPr>
          <w:trHeight w:val="1269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6" w:lineRule="auto"/>
              <w:ind w:right="1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197" w:type="dxa"/>
          </w:tcPr>
          <w:p w:rsidR="004E7696" w:rsidRDefault="00C27CE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 социальную компетентность и учет позиции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партнера по общению или деятельности, умение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вступать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диалог,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участвовать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проблем,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интегрироваться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4E7696">
        <w:trPr>
          <w:trHeight w:val="5714"/>
        </w:trPr>
        <w:tc>
          <w:tcPr>
            <w:tcW w:w="2377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97" w:type="dxa"/>
          </w:tcPr>
          <w:p w:rsidR="004E7696" w:rsidRDefault="00C27CE0">
            <w:pPr>
              <w:pStyle w:val="TableParagraph"/>
              <w:spacing w:line="276" w:lineRule="auto"/>
              <w:ind w:right="158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  <w:p w:rsidR="004E7696" w:rsidRDefault="00C27CE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входят: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7"/>
              </w:numPr>
              <w:tabs>
                <w:tab w:val="left" w:pos="480"/>
              </w:tabs>
              <w:spacing w:before="37" w:line="276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– определение цели, функций, участников,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7"/>
              </w:numPr>
              <w:tabs>
                <w:tab w:val="left" w:pos="271"/>
              </w:tabs>
              <w:spacing w:before="1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 вопросов – инициативное сотрудничество в поиске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7"/>
              </w:numPr>
              <w:tabs>
                <w:tab w:val="left" w:pos="281"/>
              </w:tabs>
              <w:spacing w:before="1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разрешение конфликтов – выявление, идентификация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оценка альтернативных способов разрешения конфликта,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и его реализация;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7"/>
              </w:numPr>
              <w:tabs>
                <w:tab w:val="left" w:pos="285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управление поведением партнера – контроль, коррекция,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7"/>
              </w:numPr>
              <w:tabs>
                <w:tab w:val="left" w:pos="333"/>
              </w:tabs>
              <w:spacing w:line="276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7"/>
              </w:numPr>
              <w:tabs>
                <w:tab w:val="left" w:pos="35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4E7696" w:rsidRDefault="00C27CE0">
      <w:pPr>
        <w:pStyle w:val="a3"/>
        <w:spacing w:line="276" w:lineRule="auto"/>
        <w:ind w:right="411"/>
      </w:pPr>
      <w:r>
        <w:t>К принципам формирования УУД в основной школе можно отнести</w:t>
      </w:r>
      <w:r>
        <w:rPr>
          <w:spacing w:val="1"/>
        </w:rPr>
        <w:t xml:space="preserve"> </w:t>
      </w:r>
      <w:r>
        <w:t>следующие:</w:t>
      </w:r>
    </w:p>
    <w:p w:rsidR="004E7696" w:rsidRDefault="00C27CE0" w:rsidP="002D3271">
      <w:pPr>
        <w:pStyle w:val="a4"/>
        <w:numPr>
          <w:ilvl w:val="0"/>
          <w:numId w:val="136"/>
        </w:numPr>
        <w:tabs>
          <w:tab w:val="left" w:pos="1249"/>
        </w:tabs>
        <w:spacing w:line="276" w:lineRule="auto"/>
        <w:ind w:right="40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(урочная, внеурочная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деятельность);</w:t>
      </w:r>
    </w:p>
    <w:p w:rsidR="004E7696" w:rsidRDefault="00C27CE0" w:rsidP="002D3271">
      <w:pPr>
        <w:pStyle w:val="a4"/>
        <w:numPr>
          <w:ilvl w:val="0"/>
          <w:numId w:val="136"/>
        </w:numPr>
        <w:tabs>
          <w:tab w:val="left" w:pos="1249"/>
        </w:tabs>
        <w:spacing w:line="276" w:lineRule="auto"/>
        <w:ind w:right="4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содержанием;</w:t>
      </w:r>
    </w:p>
    <w:p w:rsidR="004E7696" w:rsidRDefault="00C27CE0" w:rsidP="002D3271">
      <w:pPr>
        <w:pStyle w:val="a4"/>
        <w:numPr>
          <w:ilvl w:val="0"/>
          <w:numId w:val="136"/>
        </w:numPr>
        <w:tabs>
          <w:tab w:val="left" w:pos="1249"/>
        </w:tabs>
        <w:spacing w:line="276" w:lineRule="auto"/>
        <w:ind w:right="410" w:firstLine="0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ИКТ;</w:t>
      </w:r>
    </w:p>
    <w:p w:rsidR="004E7696" w:rsidRDefault="00C27CE0" w:rsidP="002D3271">
      <w:pPr>
        <w:pStyle w:val="a4"/>
        <w:numPr>
          <w:ilvl w:val="0"/>
          <w:numId w:val="136"/>
        </w:numPr>
        <w:tabs>
          <w:tab w:val="left" w:pos="1249"/>
        </w:tabs>
        <w:spacing w:line="276" w:lineRule="auto"/>
        <w:ind w:right="413" w:firstLine="0"/>
        <w:rPr>
          <w:sz w:val="28"/>
        </w:rPr>
      </w:pPr>
      <w:r>
        <w:rPr>
          <w:sz w:val="28"/>
        </w:rPr>
        <w:t>отход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(как правило, говорить о формировании УУД можно в рамках серии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гибко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урочные,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самостоятельная 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обучающегося);</w:t>
      </w:r>
    </w:p>
    <w:p w:rsidR="004E7696" w:rsidRDefault="00C27CE0" w:rsidP="002D3271">
      <w:pPr>
        <w:pStyle w:val="a4"/>
        <w:numPr>
          <w:ilvl w:val="0"/>
          <w:numId w:val="136"/>
        </w:numPr>
        <w:tabs>
          <w:tab w:val="left" w:pos="1249"/>
        </w:tabs>
        <w:spacing w:line="276" w:lineRule="auto"/>
        <w:ind w:right="412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 на нелинейность, наличие элективных компонентов, вариативность,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индивидуализацию.</w:t>
      </w:r>
    </w:p>
    <w:p w:rsidR="004E7696" w:rsidRDefault="00C27CE0">
      <w:pPr>
        <w:pStyle w:val="a3"/>
        <w:spacing w:line="276" w:lineRule="auto"/>
        <w:ind w:right="409"/>
      </w:pPr>
      <w:r>
        <w:t>По отношению к начальной школе программа развития УУД 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 в основной школе должна приближаться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42"/>
        </w:rPr>
        <w:t xml:space="preserve"> </w:t>
      </w:r>
      <w:r>
        <w:t>теоретических</w:t>
      </w:r>
      <w:r>
        <w:rPr>
          <w:spacing w:val="44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общих</w:t>
      </w:r>
      <w:r>
        <w:rPr>
          <w:spacing w:val="44"/>
        </w:rPr>
        <w:t xml:space="preserve"> </w:t>
      </w:r>
      <w:r>
        <w:t>способов</w:t>
      </w:r>
      <w:r>
        <w:rPr>
          <w:spacing w:val="42"/>
        </w:rPr>
        <w:t xml:space="preserve"> </w:t>
      </w:r>
      <w:r>
        <w:t>действий.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смысле,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9" w:firstLine="0"/>
      </w:pPr>
      <w:r>
        <w:lastRenderedPageBreak/>
        <w:t>работая на этапе основной школы, педагог должен удерживать два 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1"/>
        </w:rPr>
        <w:t xml:space="preserve"> </w:t>
      </w:r>
      <w:r>
        <w:t>разворачивать</w:t>
      </w:r>
      <w:r>
        <w:rPr>
          <w:spacing w:val="-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людьми.</w:t>
      </w:r>
    </w:p>
    <w:p w:rsidR="004E7696" w:rsidRDefault="00C27CE0">
      <w:pPr>
        <w:pStyle w:val="a3"/>
        <w:spacing w:line="276" w:lineRule="auto"/>
        <w:ind w:right="406"/>
      </w:pPr>
      <w:r>
        <w:t>В</w:t>
      </w:r>
      <w:r>
        <w:rPr>
          <w:spacing w:val="12"/>
        </w:rPr>
        <w:t xml:space="preserve"> </w:t>
      </w:r>
      <w:r>
        <w:t>результате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базовых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а также в ходе внеурочной деятельности у выпускников основной 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 как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учебного 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общении.</w:t>
      </w:r>
    </w:p>
    <w:p w:rsidR="004E7696" w:rsidRDefault="00C27CE0">
      <w:pPr>
        <w:pStyle w:val="a3"/>
        <w:spacing w:line="276" w:lineRule="auto"/>
        <w:ind w:right="404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 в разнообразных формах: уроки одновозрастные и 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уровня и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работы.</w:t>
      </w:r>
    </w:p>
    <w:p w:rsidR="004E7696" w:rsidRDefault="00C27CE0">
      <w:pPr>
        <w:pStyle w:val="a3"/>
        <w:spacing w:before="2" w:line="276" w:lineRule="auto"/>
        <w:ind w:right="407"/>
      </w:pPr>
      <w:r>
        <w:t>Решение задачи формирования УУД в основной школе происходит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элективных курсов.</w:t>
      </w:r>
    </w:p>
    <w:p w:rsidR="004E7696" w:rsidRDefault="004E7696">
      <w:pPr>
        <w:pStyle w:val="a3"/>
        <w:spacing w:before="9"/>
        <w:ind w:left="0" w:firstLine="0"/>
        <w:jc w:val="left"/>
        <w:rPr>
          <w:sz w:val="24"/>
        </w:rPr>
      </w:pPr>
    </w:p>
    <w:p w:rsidR="004E7696" w:rsidRDefault="004E7696">
      <w:pPr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10"/>
        <w:ind w:left="0" w:firstLine="0"/>
        <w:jc w:val="left"/>
        <w:rPr>
          <w:sz w:val="39"/>
        </w:rPr>
      </w:pPr>
    </w:p>
    <w:p w:rsidR="004E7696" w:rsidRDefault="00C27CE0">
      <w:pPr>
        <w:pStyle w:val="1"/>
        <w:ind w:left="682"/>
        <w:jc w:val="left"/>
      </w:pPr>
      <w:r>
        <w:t>УУД.</w:t>
      </w:r>
    </w:p>
    <w:p w:rsidR="004E7696" w:rsidRDefault="00C27CE0" w:rsidP="002D3271">
      <w:pPr>
        <w:pStyle w:val="a4"/>
        <w:numPr>
          <w:ilvl w:val="2"/>
          <w:numId w:val="140"/>
        </w:numPr>
        <w:tabs>
          <w:tab w:val="left" w:pos="811"/>
        </w:tabs>
        <w:spacing w:before="89"/>
        <w:ind w:left="810" w:hanging="819"/>
        <w:jc w:val="left"/>
        <w:rPr>
          <w:b/>
          <w:sz w:val="28"/>
        </w:rPr>
      </w:pPr>
      <w:r>
        <w:rPr>
          <w:b/>
          <w:sz w:val="28"/>
        </w:rPr>
        <w:br w:type="column"/>
      </w:r>
      <w:r>
        <w:rPr>
          <w:b/>
          <w:sz w:val="28"/>
        </w:rPr>
        <w:t>Технологии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>УУД.</w:t>
      </w:r>
      <w:r>
        <w:rPr>
          <w:b/>
          <w:spacing w:val="114"/>
          <w:sz w:val="28"/>
        </w:rPr>
        <w:t xml:space="preserve"> </w:t>
      </w:r>
      <w:r>
        <w:rPr>
          <w:b/>
          <w:sz w:val="28"/>
        </w:rPr>
        <w:t>Типовые</w:t>
      </w:r>
      <w:r>
        <w:rPr>
          <w:b/>
          <w:spacing w:val="11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111"/>
          <w:sz w:val="28"/>
        </w:rPr>
        <w:t xml:space="preserve"> </w:t>
      </w:r>
      <w:r>
        <w:rPr>
          <w:b/>
          <w:sz w:val="28"/>
        </w:rPr>
        <w:t>применения</w:t>
      </w:r>
    </w:p>
    <w:p w:rsidR="004E7696" w:rsidRDefault="004E7696">
      <w:pPr>
        <w:pStyle w:val="a3"/>
        <w:spacing w:before="1"/>
        <w:ind w:left="0" w:firstLine="0"/>
        <w:jc w:val="left"/>
        <w:rPr>
          <w:b/>
          <w:sz w:val="36"/>
        </w:rPr>
      </w:pPr>
    </w:p>
    <w:p w:rsidR="004E7696" w:rsidRDefault="00C27CE0">
      <w:pPr>
        <w:pStyle w:val="a3"/>
        <w:ind w:left="-8" w:firstLine="0"/>
        <w:jc w:val="left"/>
      </w:pPr>
      <w:r>
        <w:t>Также</w:t>
      </w:r>
      <w:r>
        <w:rPr>
          <w:spacing w:val="21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начальной</w:t>
      </w:r>
      <w:r>
        <w:rPr>
          <w:spacing w:val="90"/>
        </w:rPr>
        <w:t xml:space="preserve"> </w:t>
      </w:r>
      <w:r>
        <w:t>школе,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основе</w:t>
      </w:r>
      <w:r>
        <w:rPr>
          <w:spacing w:val="87"/>
        </w:rPr>
        <w:t xml:space="preserve"> </w:t>
      </w:r>
      <w:r>
        <w:t>развития</w:t>
      </w:r>
      <w:r>
        <w:rPr>
          <w:spacing w:val="88"/>
        </w:rPr>
        <w:t xml:space="preserve"> </w:t>
      </w:r>
      <w:r>
        <w:t>УУД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уровне</w:t>
      </w:r>
    </w:p>
    <w:p w:rsidR="004E7696" w:rsidRDefault="004E7696">
      <w:p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1358" w:space="40"/>
            <w:col w:w="9052"/>
          </w:cols>
        </w:sectPr>
      </w:pPr>
    </w:p>
    <w:p w:rsidR="004E7696" w:rsidRDefault="00C27CE0">
      <w:pPr>
        <w:spacing w:before="48" w:line="276" w:lineRule="auto"/>
        <w:ind w:left="682" w:right="403"/>
        <w:jc w:val="both"/>
        <w:rPr>
          <w:sz w:val="28"/>
        </w:rPr>
      </w:pPr>
      <w:r>
        <w:rPr>
          <w:sz w:val="28"/>
        </w:rPr>
        <w:t>основного общего образования лежит системно-деятельностный подход.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передаются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готовом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добываются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обучающимися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1D0385">
        <w:rPr>
          <w:sz w:val="28"/>
        </w:rPr>
        <w:t xml:space="preserve">МКОУ </w:t>
      </w:r>
      <w:r w:rsidR="00741FC4">
        <w:rPr>
          <w:sz w:val="28"/>
        </w:rPr>
        <w:t xml:space="preserve">СОШ с. Усть – Соболевка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системы знаний к активной работе обучающихся над заданиями,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 связанными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a3"/>
        <w:spacing w:line="276" w:lineRule="auto"/>
        <w:ind w:right="404"/>
      </w:pP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67"/>
        </w:rPr>
        <w:t xml:space="preserve"> </w:t>
      </w:r>
      <w:r>
        <w:t xml:space="preserve">принимает </w:t>
      </w:r>
      <w:r>
        <w:rPr>
          <w:b/>
        </w:rPr>
        <w:t>характер сотрудничества</w:t>
      </w:r>
      <w:r>
        <w:t>. Единоличное руководство учителя в</w:t>
      </w:r>
      <w:r>
        <w:rPr>
          <w:spacing w:val="1"/>
        </w:rPr>
        <w:t xml:space="preserve"> </w:t>
      </w:r>
      <w:r>
        <w:t>этом сотрудничестве замещается активным участием обучающихся в выборе</w:t>
      </w:r>
      <w:r>
        <w:rPr>
          <w:spacing w:val="1"/>
        </w:rPr>
        <w:t xml:space="preserve"> </w:t>
      </w:r>
      <w:r>
        <w:t>методов обучения. Это придает особую актуальность задаче развития УУД 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4E7696" w:rsidRDefault="00C27CE0">
      <w:pPr>
        <w:pStyle w:val="a3"/>
        <w:spacing w:before="2" w:line="276" w:lineRule="auto"/>
        <w:ind w:right="410"/>
      </w:pP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среды</w:t>
      </w:r>
      <w:r>
        <w:rPr>
          <w:spacing w:val="-1"/>
        </w:rPr>
        <w:t xml:space="preserve"> </w:t>
      </w:r>
      <w:r>
        <w:t>как:</w:t>
      </w:r>
    </w:p>
    <w:p w:rsidR="004E7696" w:rsidRDefault="004E7696">
      <w:pPr>
        <w:spacing w:line="276" w:lineRule="auto"/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746"/>
        </w:tabs>
        <w:spacing w:before="79" w:line="276" w:lineRule="auto"/>
        <w:ind w:right="406" w:firstLine="707"/>
        <w:rPr>
          <w:sz w:val="28"/>
        </w:rPr>
      </w:pPr>
      <w:r>
        <w:rPr>
          <w:sz w:val="28"/>
        </w:rPr>
        <w:lastRenderedPageBreak/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обучающихся, организующего оперативную 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887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лабораторий, организации совместных учебных и исследовательских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экспериментальной деятельности;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714"/>
        </w:tabs>
        <w:spacing w:before="2" w:line="276" w:lineRule="auto"/>
        <w:ind w:right="411" w:firstLine="707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73"/>
        </w:tabs>
        <w:spacing w:line="278" w:lineRule="auto"/>
        <w:ind w:right="417" w:firstLine="707"/>
        <w:rPr>
          <w:sz w:val="28"/>
        </w:rPr>
      </w:pPr>
      <w:r>
        <w:rPr>
          <w:sz w:val="28"/>
        </w:rPr>
        <w:t>средства развития личности за счет формирования навыков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717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pStyle w:val="a3"/>
        <w:spacing w:line="276" w:lineRule="auto"/>
        <w:ind w:right="408"/>
      </w:pPr>
      <w:r>
        <w:t>Задачи на применение УУД могут строиться как на материале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-67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логистика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E7696" w:rsidRDefault="00C27CE0">
      <w:pPr>
        <w:pStyle w:val="a3"/>
        <w:spacing w:line="316" w:lineRule="exact"/>
        <w:ind w:left="1390" w:firstLine="0"/>
        <w:jc w:val="left"/>
      </w:pPr>
      <w:r>
        <w:t>Различаются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УУД: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773"/>
          <w:tab w:val="left" w:pos="1774"/>
          <w:tab w:val="left" w:pos="3067"/>
          <w:tab w:val="left" w:pos="4998"/>
          <w:tab w:val="left" w:pos="5420"/>
          <w:tab w:val="left" w:pos="6554"/>
          <w:tab w:val="left" w:pos="8957"/>
        </w:tabs>
        <w:spacing w:before="47" w:line="276" w:lineRule="auto"/>
        <w:ind w:right="410" w:firstLine="707"/>
        <w:jc w:val="left"/>
        <w:rPr>
          <w:sz w:val="28"/>
        </w:rPr>
      </w:pPr>
      <w:r>
        <w:rPr>
          <w:sz w:val="28"/>
        </w:rPr>
        <w:t>задания,</w:t>
      </w:r>
      <w:r>
        <w:rPr>
          <w:sz w:val="28"/>
        </w:rPr>
        <w:tab/>
        <w:t>позволяющие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образовательного</w:t>
      </w:r>
      <w:r>
        <w:rPr>
          <w:sz w:val="28"/>
        </w:rPr>
        <w:tab/>
      </w:r>
      <w:r>
        <w:rPr>
          <w:spacing w:val="-1"/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18"/>
        </w:tabs>
        <w:spacing w:before="2"/>
        <w:ind w:left="1618" w:hanging="228"/>
        <w:jc w:val="left"/>
        <w:rPr>
          <w:sz w:val="28"/>
        </w:rPr>
      </w:pPr>
      <w:r>
        <w:rPr>
          <w:sz w:val="28"/>
        </w:rPr>
        <w:t>задания,</w:t>
      </w:r>
      <w:r>
        <w:rPr>
          <w:spacing w:val="57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56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57"/>
          <w:sz w:val="28"/>
        </w:rPr>
        <w:t xml:space="preserve"> </w:t>
      </w:r>
      <w:r>
        <w:rPr>
          <w:sz w:val="28"/>
        </w:rPr>
        <w:t>сформированности</w:t>
      </w:r>
    </w:p>
    <w:p w:rsidR="004E7696" w:rsidRDefault="00C27CE0">
      <w:pPr>
        <w:pStyle w:val="a3"/>
        <w:spacing w:before="47"/>
        <w:ind w:firstLine="0"/>
        <w:jc w:val="left"/>
      </w:pPr>
      <w:r>
        <w:t>УУД.</w:t>
      </w:r>
    </w:p>
    <w:p w:rsidR="004E7696" w:rsidRDefault="00C27CE0">
      <w:pPr>
        <w:pStyle w:val="a3"/>
        <w:spacing w:before="48"/>
        <w:ind w:left="1390" w:firstLine="0"/>
        <w:jc w:val="left"/>
      </w:pPr>
      <w:r>
        <w:t>В</w:t>
      </w:r>
      <w:r>
        <w:rPr>
          <w:spacing w:val="2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задание</w:t>
      </w:r>
      <w:r>
        <w:rPr>
          <w:spacing w:val="70"/>
        </w:rPr>
        <w:t xml:space="preserve"> </w:t>
      </w:r>
      <w:r>
        <w:t>может</w:t>
      </w:r>
      <w:r>
        <w:rPr>
          <w:spacing w:val="68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направлено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формирование</w:t>
      </w:r>
    </w:p>
    <w:p w:rsidR="004E7696" w:rsidRDefault="00C27CE0">
      <w:pPr>
        <w:pStyle w:val="a3"/>
        <w:spacing w:before="48" w:line="276" w:lineRule="auto"/>
        <w:ind w:right="410" w:firstLine="0"/>
      </w:pPr>
      <w:r>
        <w:t>целой группы связанных друг с другом универсальных учебных действий.</w:t>
      </w:r>
      <w:r>
        <w:rPr>
          <w:spacing w:val="1"/>
        </w:rPr>
        <w:t xml:space="preserve"> </w:t>
      </w:r>
      <w:r>
        <w:t>Действия могут относиться как к одной категории (например, регулятивные),</w:t>
      </w:r>
      <w:r>
        <w:rPr>
          <w:spacing w:val="-67"/>
        </w:rPr>
        <w:t xml:space="preserve"> </w:t>
      </w:r>
      <w:r>
        <w:t>так и к</w:t>
      </w:r>
      <w:r>
        <w:rPr>
          <w:spacing w:val="-3"/>
        </w:rPr>
        <w:t xml:space="preserve"> </w:t>
      </w:r>
      <w:r>
        <w:t>разным.</w:t>
      </w:r>
    </w:p>
    <w:p w:rsidR="004E7696" w:rsidRDefault="00C27CE0">
      <w:pPr>
        <w:pStyle w:val="a3"/>
        <w:spacing w:line="276" w:lineRule="auto"/>
        <w:ind w:right="404"/>
      </w:pPr>
      <w:r>
        <w:t>Во втором случае задание может быть сконструировано таким образом,</w:t>
      </w:r>
      <w:r>
        <w:rPr>
          <w:spacing w:val="-67"/>
        </w:rPr>
        <w:t xml:space="preserve"> </w:t>
      </w:r>
      <w:r>
        <w:t>чтобы проявлять способность обучающегося применять какое-то 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действие.</w:t>
      </w:r>
    </w:p>
    <w:p w:rsidR="004E7696" w:rsidRDefault="00C27CE0">
      <w:pPr>
        <w:pStyle w:val="a3"/>
        <w:spacing w:before="1" w:after="6" w:line="276" w:lineRule="auto"/>
        <w:ind w:right="407"/>
      </w:pPr>
      <w:r>
        <w:t>Среди технологий, методов и приемов развития УУД в основной школе</w:t>
      </w:r>
      <w:r>
        <w:rPr>
          <w:spacing w:val="-67"/>
        </w:rPr>
        <w:t xml:space="preserve"> </w:t>
      </w:r>
      <w:r>
        <w:t xml:space="preserve">особое место занимают </w:t>
      </w:r>
      <w:r>
        <w:rPr>
          <w:b/>
        </w:rPr>
        <w:t>учебные ситуации</w:t>
      </w:r>
      <w:r>
        <w:t>, которые специализированы для</w:t>
      </w:r>
      <w:r>
        <w:rPr>
          <w:spacing w:val="1"/>
        </w:rPr>
        <w:t xml:space="preserve"> </w:t>
      </w:r>
      <w:r>
        <w:t>развития определенных УУД. Они строятся как на предметном содержании,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 представлена</w:t>
      </w:r>
      <w:r>
        <w:rPr>
          <w:spacing w:val="-1"/>
        </w:rPr>
        <w:t xml:space="preserve"> </w:t>
      </w:r>
      <w:r>
        <w:t>такими ситуациями,</w:t>
      </w:r>
      <w:r>
        <w:rPr>
          <w:spacing w:val="-1"/>
        </w:rPr>
        <w:t xml:space="preserve"> </w:t>
      </w:r>
      <w:r>
        <w:t>как: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318"/>
        </w:trPr>
        <w:tc>
          <w:tcPr>
            <w:tcW w:w="2943" w:type="dxa"/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Ситуация-проблема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</w:p>
        </w:tc>
      </w:tr>
    </w:tbl>
    <w:p w:rsidR="004E7696" w:rsidRDefault="004E7696">
      <w:pPr>
        <w:spacing w:line="273" w:lineRule="exact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635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tabs>
                <w:tab w:val="left" w:pos="1335"/>
                <w:tab w:val="left" w:pos="1863"/>
                <w:tab w:val="left" w:pos="3203"/>
                <w:tab w:val="left" w:pos="4537"/>
                <w:tab w:val="left" w:pos="582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подобной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можно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вырабатывать 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решения)</w:t>
            </w:r>
          </w:p>
        </w:tc>
      </w:tr>
      <w:tr w:rsidR="004E7696">
        <w:trPr>
          <w:trHeight w:val="1585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Ситуация-иллюстрация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Прототип реальной ситуации, которая включается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 в лекционный материал (визуальная образная ситуация,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решения)</w:t>
            </w:r>
          </w:p>
        </w:tc>
      </w:tr>
      <w:tr w:rsidR="004E7696">
        <w:trPr>
          <w:trHeight w:val="952"/>
        </w:trPr>
        <w:tc>
          <w:tcPr>
            <w:tcW w:w="2943" w:type="dxa"/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Ситуация–оценка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предполагаемым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предположить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адекватное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4E7696">
        <w:trPr>
          <w:trHeight w:val="953"/>
        </w:trPr>
        <w:tc>
          <w:tcPr>
            <w:tcW w:w="2943" w:type="dxa"/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Ситуация–тренинг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tabs>
                <w:tab w:val="left" w:pos="1349"/>
                <w:tab w:val="left" w:pos="2863"/>
                <w:tab w:val="left" w:pos="3481"/>
                <w:tab w:val="left" w:pos="4426"/>
                <w:tab w:val="left" w:pos="5620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Прототип</w:t>
            </w:r>
            <w:r>
              <w:rPr>
                <w:sz w:val="24"/>
              </w:rPr>
              <w:tab/>
              <w:t>стандартной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другой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(тренинг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решению)</w:t>
            </w:r>
          </w:p>
        </w:tc>
      </w:tr>
    </w:tbl>
    <w:p w:rsidR="004E7696" w:rsidRDefault="00C27CE0">
      <w:pPr>
        <w:pStyle w:val="a3"/>
        <w:spacing w:line="278" w:lineRule="auto"/>
        <w:ind w:firstLine="628"/>
        <w:jc w:val="left"/>
      </w:pPr>
      <w:r>
        <w:t>Наряду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учебными</w:t>
      </w:r>
      <w:r>
        <w:rPr>
          <w:spacing w:val="55"/>
        </w:rPr>
        <w:t xml:space="preserve"> </w:t>
      </w:r>
      <w:r>
        <w:t>ситуациями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УУД</w:t>
      </w:r>
      <w:r>
        <w:rPr>
          <w:spacing w:val="55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типы задач: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585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30" w:type="dxa"/>
          </w:tcPr>
          <w:p w:rsidR="004E7696" w:rsidRDefault="00C27CE0" w:rsidP="002D3271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Я-концепции;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4"/>
              </w:numPr>
              <w:tabs>
                <w:tab w:val="left" w:pos="2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</w:tc>
      </w:tr>
      <w:tr w:rsidR="004E7696">
        <w:trPr>
          <w:trHeight w:val="222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30" w:type="dxa"/>
          </w:tcPr>
          <w:p w:rsidR="004E7696" w:rsidRDefault="00C27CE0" w:rsidP="002D3271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spacing w:before="43"/>
              <w:ind w:left="2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3"/>
              </w:numPr>
              <w:tabs>
                <w:tab w:val="left" w:pos="372"/>
              </w:tabs>
              <w:spacing w:before="41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spacing w:before="43"/>
              <w:ind w:left="246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</w:tabs>
              <w:spacing w:before="41"/>
              <w:ind w:left="24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E7696">
        <w:trPr>
          <w:trHeight w:val="2538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30" w:type="dxa"/>
          </w:tcPr>
          <w:p w:rsidR="004E7696" w:rsidRDefault="00C27CE0" w:rsidP="002D3271">
            <w:pPr>
              <w:pStyle w:val="TableParagraph"/>
              <w:numPr>
                <w:ilvl w:val="0"/>
                <w:numId w:val="132"/>
              </w:numPr>
              <w:tabs>
                <w:tab w:val="left" w:pos="372"/>
              </w:tabs>
              <w:spacing w:line="278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2"/>
              </w:numPr>
              <w:tabs>
                <w:tab w:val="left" w:pos="247"/>
              </w:tabs>
              <w:spacing w:line="272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2"/>
              </w:numPr>
              <w:tabs>
                <w:tab w:val="left" w:pos="470"/>
                <w:tab w:val="left" w:pos="471"/>
                <w:tab w:val="left" w:pos="1431"/>
                <w:tab w:val="left" w:pos="1844"/>
                <w:tab w:val="left" w:pos="2985"/>
                <w:tab w:val="left" w:pos="3503"/>
                <w:tab w:val="left" w:pos="4969"/>
              </w:tabs>
              <w:spacing w:before="30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эмпирического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2"/>
              </w:numPr>
              <w:tabs>
                <w:tab w:val="left" w:pos="465"/>
                <w:tab w:val="left" w:pos="466"/>
                <w:tab w:val="left" w:pos="1422"/>
                <w:tab w:val="left" w:pos="1829"/>
                <w:tab w:val="left" w:pos="2964"/>
                <w:tab w:val="left" w:pos="3477"/>
                <w:tab w:val="left" w:pos="4935"/>
              </w:tabs>
              <w:spacing w:before="1" w:line="276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2"/>
              </w:numPr>
              <w:tabs>
                <w:tab w:val="left" w:pos="247"/>
              </w:tabs>
              <w:spacing w:line="275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4E7696">
        <w:trPr>
          <w:trHeight w:val="222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30" w:type="dxa"/>
          </w:tcPr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рефлексию;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целеполагание;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635"/>
        </w:trPr>
        <w:tc>
          <w:tcPr>
            <w:tcW w:w="2943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 w:rsidP="002D3271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коррекцию.</w:t>
            </w:r>
          </w:p>
        </w:tc>
      </w:tr>
      <w:tr w:rsidR="004E7696">
        <w:trPr>
          <w:trHeight w:val="6665"/>
        </w:trPr>
        <w:tc>
          <w:tcPr>
            <w:tcW w:w="2943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Развитию регулятивных УУД способствует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и контроля качества выполнения работы, -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пошагового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Примерами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служат: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9"/>
              </w:numPr>
              <w:tabs>
                <w:tab w:val="left" w:pos="351"/>
              </w:tabs>
              <w:spacing w:before="37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9"/>
              </w:numPr>
              <w:tabs>
                <w:tab w:val="left" w:pos="334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 и др.);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9"/>
              </w:numPr>
              <w:tabs>
                <w:tab w:val="left" w:pos="30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ведение 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9"/>
              </w:numPr>
              <w:tabs>
                <w:tab w:val="left" w:pos="73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наброска,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черновой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окончательной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</w:tc>
      </w:tr>
    </w:tbl>
    <w:p w:rsidR="004E7696" w:rsidRDefault="00C27CE0">
      <w:pPr>
        <w:pStyle w:val="a3"/>
        <w:spacing w:line="276" w:lineRule="auto"/>
        <w:ind w:right="405"/>
      </w:pPr>
      <w:r>
        <w:t>Распределение материала и типовых задач по различным предметам не</w:t>
      </w:r>
      <w:r>
        <w:rPr>
          <w:spacing w:val="1"/>
        </w:rPr>
        <w:t xml:space="preserve"> </w:t>
      </w:r>
      <w:r>
        <w:t>является жестким, начальное освоение одних и тех же УУД и 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 задач внутри предмета должно быть направлено на</w:t>
      </w:r>
      <w:r>
        <w:rPr>
          <w:spacing w:val="1"/>
        </w:rPr>
        <w:t xml:space="preserve"> </w:t>
      </w:r>
      <w:r>
        <w:t>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 действий.</w:t>
      </w:r>
    </w:p>
    <w:p w:rsidR="004E7696" w:rsidRDefault="00C27CE0">
      <w:pPr>
        <w:pStyle w:val="a3"/>
        <w:spacing w:line="276" w:lineRule="auto"/>
        <w:ind w:right="408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открытый,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63"/>
        </w:rPr>
        <w:t xml:space="preserve"> </w:t>
      </w:r>
      <w:r>
        <w:t>результативности</w:t>
      </w:r>
      <w:r>
        <w:rPr>
          <w:spacing w:val="64"/>
        </w:rPr>
        <w:t xml:space="preserve"> </w:t>
      </w:r>
      <w:r>
        <w:t>возможно</w:t>
      </w:r>
      <w:r>
        <w:rPr>
          <w:spacing w:val="64"/>
        </w:rPr>
        <w:t xml:space="preserve"> </w:t>
      </w:r>
      <w:r>
        <w:t>практиковать</w:t>
      </w:r>
      <w:r>
        <w:rPr>
          <w:spacing w:val="64"/>
        </w:rPr>
        <w:t xml:space="preserve"> </w:t>
      </w:r>
      <w:r>
        <w:t>технологии</w:t>
      </w:r>
    </w:p>
    <w:p w:rsidR="004E7696" w:rsidRDefault="00C27CE0">
      <w:pPr>
        <w:pStyle w:val="a3"/>
        <w:ind w:firstLine="0"/>
      </w:pPr>
      <w:r>
        <w:t>«формирующего</w:t>
      </w:r>
      <w:r>
        <w:rPr>
          <w:spacing w:val="-4"/>
        </w:rPr>
        <w:t xml:space="preserve"> </w:t>
      </w:r>
      <w:r>
        <w:t>оценивания».</w:t>
      </w:r>
    </w:p>
    <w:p w:rsidR="004E7696" w:rsidRDefault="004E7696">
      <w:pPr>
        <w:pStyle w:val="a3"/>
        <w:spacing w:before="5"/>
        <w:ind w:left="0" w:firstLine="0"/>
        <w:jc w:val="left"/>
        <w:rPr>
          <w:sz w:val="36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230"/>
        </w:tabs>
        <w:spacing w:before="1" w:line="276" w:lineRule="auto"/>
        <w:ind w:right="403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(исследовательское,</w:t>
      </w:r>
      <w:r>
        <w:rPr>
          <w:spacing w:val="1"/>
        </w:rPr>
        <w:t xml:space="preserve"> </w:t>
      </w:r>
      <w:r>
        <w:t>инженерное,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информационное,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проектов),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4E7696" w:rsidRDefault="004E7696">
      <w:pPr>
        <w:spacing w:line="276" w:lineRule="auto"/>
        <w:jc w:val="both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/>
      </w:pP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включение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учебно-исследовательскую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деятельность.</w:t>
      </w:r>
    </w:p>
    <w:p w:rsidR="004E7696" w:rsidRDefault="00C27CE0">
      <w:pPr>
        <w:pStyle w:val="a3"/>
        <w:spacing w:line="276" w:lineRule="auto"/>
        <w:ind w:right="404"/>
      </w:pPr>
      <w:r>
        <w:t>Специфика</w:t>
      </w:r>
      <w:r>
        <w:rPr>
          <w:spacing w:val="29"/>
        </w:rPr>
        <w:t xml:space="preserve"> </w:t>
      </w:r>
      <w:r>
        <w:t>проектной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5-9</w:t>
      </w:r>
      <w:r>
        <w:rPr>
          <w:spacing w:val="29"/>
        </w:rPr>
        <w:t xml:space="preserve"> </w:t>
      </w:r>
      <w:r>
        <w:t>классов</w:t>
      </w:r>
      <w:r>
        <w:rPr>
          <w:spacing w:val="27"/>
        </w:rPr>
        <w:t xml:space="preserve"> </w:t>
      </w:r>
      <w:r>
        <w:t>связана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 конкретное</w:t>
      </w:r>
      <w:r>
        <w:rPr>
          <w:spacing w:val="-1"/>
        </w:rPr>
        <w:t xml:space="preserve"> </w:t>
      </w:r>
      <w:r>
        <w:t>выражение.</w:t>
      </w:r>
    </w:p>
    <w:p w:rsidR="004E7696" w:rsidRDefault="00C27CE0">
      <w:pPr>
        <w:pStyle w:val="a3"/>
        <w:spacing w:before="1" w:line="276" w:lineRule="auto"/>
        <w:ind w:right="406"/>
      </w:pPr>
      <w:r>
        <w:t>Проектная деятельность обучающихся рассматривается с нескольких</w:t>
      </w:r>
      <w:r>
        <w:rPr>
          <w:spacing w:val="1"/>
        </w:rPr>
        <w:t xml:space="preserve"> </w:t>
      </w:r>
      <w:r>
        <w:t>сторон: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1"/>
        <w:ind w:left="1553" w:hanging="164"/>
        <w:rPr>
          <w:sz w:val="28"/>
        </w:rPr>
      </w:pPr>
      <w:r>
        <w:rPr>
          <w:sz w:val="28"/>
        </w:rPr>
        <w:t>продукт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материализованный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проекта;</w:t>
      </w:r>
    </w:p>
    <w:p w:rsidR="004E7696" w:rsidRDefault="00C27CE0">
      <w:pPr>
        <w:pStyle w:val="a3"/>
        <w:spacing w:before="48" w:line="278" w:lineRule="auto"/>
        <w:ind w:right="405"/>
      </w:pPr>
      <w:r>
        <w:t>-защита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4E7696" w:rsidRDefault="00C27CE0">
      <w:pPr>
        <w:pStyle w:val="a3"/>
        <w:spacing w:line="276" w:lineRule="auto"/>
        <w:ind w:right="404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i/>
        </w:rPr>
        <w:t>направлена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4E7696" w:rsidRDefault="00C27CE0">
      <w:pPr>
        <w:pStyle w:val="a3"/>
        <w:spacing w:line="278" w:lineRule="auto"/>
        <w:ind w:right="411"/>
      </w:pPr>
      <w:r>
        <w:t>Учебно-исследовательская работа обучающихся организована по двум</w:t>
      </w:r>
      <w:r>
        <w:rPr>
          <w:spacing w:val="1"/>
        </w:rPr>
        <w:t xml:space="preserve"> </w:t>
      </w:r>
      <w:r>
        <w:t>направлениям: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765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64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является логическим продолжением урочной деятельности: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4E7696" w:rsidRDefault="00C27CE0">
      <w:pPr>
        <w:pStyle w:val="a3"/>
        <w:spacing w:line="276" w:lineRule="auto"/>
        <w:ind w:right="406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 направлениям,</w:t>
      </w:r>
      <w:r>
        <w:rPr>
          <w:spacing w:val="-1"/>
        </w:rPr>
        <w:t xml:space="preserve"> </w:t>
      </w:r>
      <w:r>
        <w:t>как: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исследовательское;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39"/>
        <w:ind w:left="1553" w:hanging="164"/>
        <w:jc w:val="left"/>
        <w:rPr>
          <w:sz w:val="28"/>
        </w:rPr>
      </w:pPr>
      <w:r>
        <w:rPr>
          <w:sz w:val="28"/>
        </w:rPr>
        <w:t>инженерное;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прикладное;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информационное;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социальное;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игровое;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творческое.</w:t>
      </w:r>
    </w:p>
    <w:p w:rsidR="004E7696" w:rsidRDefault="00C27CE0">
      <w:pPr>
        <w:pStyle w:val="a3"/>
        <w:spacing w:before="47" w:line="276" w:lineRule="auto"/>
        <w:jc w:val="left"/>
      </w:pP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определены</w:t>
      </w:r>
      <w:r>
        <w:rPr>
          <w:spacing w:val="27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принципы,</w:t>
      </w:r>
      <w:r>
        <w:rPr>
          <w:spacing w:val="-1"/>
        </w:rPr>
        <w:t xml:space="preserve"> </w:t>
      </w:r>
      <w:r>
        <w:t>виды 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 проектной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 особенностей и условий образовательной организации, а 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рабочей предметной</w:t>
      </w:r>
      <w:r>
        <w:rPr>
          <w:spacing w:val="-1"/>
        </w:rPr>
        <w:t xml:space="preserve"> </w:t>
      </w:r>
      <w:r>
        <w:t>программы.</w:t>
      </w:r>
    </w:p>
    <w:p w:rsidR="004E7696" w:rsidRDefault="00C27CE0">
      <w:pPr>
        <w:pStyle w:val="a3"/>
        <w:spacing w:line="276" w:lineRule="auto"/>
        <w:ind w:right="4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 исследовательский, творческий, социальный, прикладной,</w:t>
      </w:r>
      <w:r>
        <w:rPr>
          <w:spacing w:val="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инновационный.</w:t>
      </w:r>
    </w:p>
    <w:p w:rsidR="004E7696" w:rsidRDefault="00C27CE0">
      <w:pPr>
        <w:pStyle w:val="a3"/>
        <w:spacing w:line="276" w:lineRule="auto"/>
        <w:ind w:right="405"/>
      </w:pPr>
      <w:r>
        <w:t>Проекты могут быть реализованы как в рамках одного предмета, так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 быть 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короткие</w:t>
      </w:r>
      <w:r>
        <w:rPr>
          <w:spacing w:val="70"/>
        </w:rPr>
        <w:t xml:space="preserve"> </w:t>
      </w:r>
      <w:r>
        <w:t>сроки, к примеру, за один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 проектной работы могут войти не только сами учащиеся (одного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 родители,</w:t>
      </w:r>
      <w:r>
        <w:rPr>
          <w:spacing w:val="-4"/>
        </w:rPr>
        <w:t xml:space="preserve"> </w:t>
      </w:r>
      <w:r>
        <w:t>и учителя.</w:t>
      </w:r>
    </w:p>
    <w:p w:rsidR="004E7696" w:rsidRDefault="00C27CE0">
      <w:pPr>
        <w:pStyle w:val="a3"/>
        <w:spacing w:before="1" w:line="276" w:lineRule="auto"/>
        <w:ind w:right="404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 в течение всего учебного года. В ходе такой работы обучающийся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получает возможность научиться планировать и работать по плану – это один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70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школьник.</w:t>
      </w:r>
    </w:p>
    <w:p w:rsidR="004E7696" w:rsidRDefault="00C27CE0">
      <w:pPr>
        <w:pStyle w:val="a3"/>
        <w:spacing w:before="2" w:line="276" w:lineRule="auto"/>
        <w:ind w:right="404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следующими: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80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урок-исследование, урок-лаборатория, урок – творческий отчет, 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изобретательства, урок «Удивительное рядом», урок</w:t>
      </w:r>
      <w:r>
        <w:rPr>
          <w:spacing w:val="1"/>
          <w:sz w:val="28"/>
        </w:rPr>
        <w:t xml:space="preserve"> </w:t>
      </w:r>
      <w:r>
        <w:rPr>
          <w:sz w:val="28"/>
        </w:rPr>
        <w:t>– рассказ об 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43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42"/>
          <w:sz w:val="28"/>
        </w:rPr>
        <w:t xml:space="preserve"> </w:t>
      </w:r>
      <w:r>
        <w:rPr>
          <w:sz w:val="28"/>
        </w:rPr>
        <w:t>урок-экспертиза,</w:t>
      </w:r>
      <w:r>
        <w:rPr>
          <w:spacing w:val="44"/>
          <w:sz w:val="28"/>
        </w:rPr>
        <w:t xml:space="preserve"> </w:t>
      </w:r>
      <w:r>
        <w:rPr>
          <w:sz w:val="28"/>
        </w:rPr>
        <w:t>урок</w:t>
      </w:r>
      <w:r>
        <w:rPr>
          <w:spacing w:val="46"/>
          <w:sz w:val="28"/>
        </w:rPr>
        <w:t xml:space="preserve"> </w:t>
      </w:r>
      <w:r>
        <w:rPr>
          <w:sz w:val="28"/>
        </w:rPr>
        <w:t>«Патент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открытие»,</w:t>
      </w:r>
      <w:r>
        <w:rPr>
          <w:spacing w:val="-1"/>
          <w:sz w:val="28"/>
        </w:rPr>
        <w:t xml:space="preserve"> </w:t>
      </w:r>
      <w:r>
        <w:rPr>
          <w:sz w:val="28"/>
        </w:rPr>
        <w:t>урок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62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23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домашнее 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 характера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 разнообразные виды, причем позволяет провести учебное 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протяженное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4E7696" w:rsidRDefault="00C27CE0">
      <w:pPr>
        <w:pStyle w:val="a3"/>
        <w:spacing w:line="276" w:lineRule="auto"/>
        <w:ind w:right="40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следующими: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исследовательская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4E7696">
      <w:pPr>
        <w:spacing w:line="321" w:lineRule="exact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06"/>
        </w:tabs>
        <w:spacing w:before="79" w:line="276" w:lineRule="auto"/>
        <w:ind w:right="406" w:firstLine="707"/>
        <w:rPr>
          <w:sz w:val="28"/>
        </w:rPr>
      </w:pPr>
      <w:r>
        <w:rPr>
          <w:sz w:val="28"/>
        </w:rPr>
        <w:lastRenderedPageBreak/>
        <w:t>образовательные экспедиции – походы, поездки, экскурсии с 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продуманными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76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6"/>
        </w:tabs>
        <w:spacing w:before="1" w:line="276" w:lineRule="auto"/>
        <w:ind w:right="406" w:firstLine="707"/>
        <w:rPr>
          <w:sz w:val="28"/>
        </w:rPr>
      </w:pPr>
      <w:r>
        <w:rPr>
          <w:sz w:val="28"/>
        </w:rPr>
        <w:t>ученическое научно-исследовательское общество – форма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 с</w:t>
      </w:r>
      <w:r>
        <w:rPr>
          <w:spacing w:val="-3"/>
          <w:sz w:val="28"/>
        </w:rPr>
        <w:t xml:space="preserve"> </w:t>
      </w:r>
      <w:r>
        <w:rPr>
          <w:sz w:val="28"/>
        </w:rPr>
        <w:t>УНИО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68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участие обучающихся в олимпиадах, конкурсах, конференциях,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 выполнение ими учебных исследований или их элементов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4E7696" w:rsidRDefault="00C27CE0">
      <w:pPr>
        <w:pStyle w:val="a3"/>
        <w:spacing w:line="276" w:lineRule="auto"/>
        <w:ind w:right="409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макеты,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план-карты;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постеры,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альбомы,</w:t>
      </w:r>
      <w:r>
        <w:rPr>
          <w:spacing w:val="-2"/>
          <w:sz w:val="28"/>
        </w:rPr>
        <w:t xml:space="preserve"> </w:t>
      </w:r>
      <w:r>
        <w:rPr>
          <w:sz w:val="28"/>
        </w:rPr>
        <w:t>буклеты,</w:t>
      </w:r>
      <w:r>
        <w:rPr>
          <w:spacing w:val="-4"/>
          <w:sz w:val="28"/>
        </w:rPr>
        <w:t xml:space="preserve"> </w:t>
      </w:r>
      <w:r>
        <w:rPr>
          <w:sz w:val="28"/>
        </w:rPr>
        <w:t>брошюры,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реконструкции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эссе,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74"/>
        </w:tabs>
        <w:spacing w:before="50" w:line="276" w:lineRule="auto"/>
        <w:ind w:right="411" w:firstLine="707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4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47"/>
          <w:sz w:val="28"/>
        </w:rPr>
        <w:t xml:space="preserve"> </w:t>
      </w:r>
      <w:r>
        <w:rPr>
          <w:sz w:val="28"/>
        </w:rPr>
        <w:t>экспедиций,</w:t>
      </w:r>
      <w:r>
        <w:rPr>
          <w:spacing w:val="4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44"/>
          <w:sz w:val="28"/>
        </w:rPr>
        <w:t xml:space="preserve"> </w:t>
      </w:r>
      <w:r>
        <w:rPr>
          <w:sz w:val="28"/>
        </w:rPr>
        <w:t>архивов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мемуаров;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документальные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фильмы,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мультфильмы;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выставки,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концерты;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сценарии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52"/>
        </w:tabs>
        <w:spacing w:before="48" w:line="276" w:lineRule="auto"/>
        <w:ind w:right="409" w:firstLine="707"/>
        <w:jc w:val="left"/>
        <w:rPr>
          <w:sz w:val="28"/>
        </w:rPr>
      </w:pPr>
      <w:r>
        <w:rPr>
          <w:sz w:val="28"/>
        </w:rPr>
        <w:t>веб-сайты,</w:t>
      </w:r>
      <w:r>
        <w:rPr>
          <w:spacing w:val="24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25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25"/>
          <w:sz w:val="28"/>
        </w:rPr>
        <w:t xml:space="preserve"> </w:t>
      </w:r>
      <w:r>
        <w:rPr>
          <w:sz w:val="28"/>
        </w:rPr>
        <w:t>(или</w:t>
      </w:r>
      <w:r>
        <w:rPr>
          <w:spacing w:val="2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носители) и др.</w:t>
      </w:r>
    </w:p>
    <w:p w:rsidR="004E7696" w:rsidRDefault="00C27CE0">
      <w:pPr>
        <w:pStyle w:val="a3"/>
        <w:tabs>
          <w:tab w:val="left" w:pos="2972"/>
          <w:tab w:val="left" w:pos="3898"/>
          <w:tab w:val="left" w:pos="4819"/>
          <w:tab w:val="left" w:pos="5627"/>
          <w:tab w:val="left" w:pos="7517"/>
          <w:tab w:val="left" w:pos="7875"/>
          <w:tab w:val="left" w:pos="8647"/>
        </w:tabs>
        <w:spacing w:before="1" w:line="276" w:lineRule="auto"/>
        <w:ind w:right="414"/>
        <w:jc w:val="left"/>
      </w:pPr>
      <w:r>
        <w:t>Результаты</w:t>
      </w:r>
      <w:r>
        <w:tab/>
        <w:t>также</w:t>
      </w:r>
      <w:r>
        <w:tab/>
        <w:t>могут</w:t>
      </w:r>
      <w:r>
        <w:tab/>
        <w:t>быть</w:t>
      </w:r>
      <w:r>
        <w:tab/>
        <w:t>представлены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проведения</w:t>
      </w:r>
      <w:r>
        <w:rPr>
          <w:spacing w:val="-67"/>
        </w:rPr>
        <w:t xml:space="preserve"> </w:t>
      </w:r>
      <w:r>
        <w:t>конференций,</w:t>
      </w:r>
      <w:r>
        <w:rPr>
          <w:spacing w:val="-1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столов.</w:t>
      </w:r>
    </w:p>
    <w:p w:rsidR="004E7696" w:rsidRDefault="00C27CE0">
      <w:pPr>
        <w:pStyle w:val="a3"/>
        <w:spacing w:line="276" w:lineRule="auto"/>
        <w:jc w:val="left"/>
      </w:pPr>
      <w:r>
        <w:t>Итоги</w:t>
      </w:r>
      <w:r>
        <w:rPr>
          <w:spacing w:val="14"/>
        </w:rPr>
        <w:t xml:space="preserve"> </w:t>
      </w:r>
      <w:r>
        <w:t>учебно-исследовательской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статей,</w:t>
      </w:r>
      <w:r>
        <w:rPr>
          <w:spacing w:val="27"/>
        </w:rPr>
        <w:t xml:space="preserve"> </w:t>
      </w:r>
      <w:r>
        <w:t>обзоров,</w:t>
      </w:r>
      <w:r>
        <w:rPr>
          <w:spacing w:val="27"/>
        </w:rPr>
        <w:t xml:space="preserve"> </w:t>
      </w:r>
      <w:r>
        <w:t>отчетов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заключений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итогам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 w:firstLine="0"/>
      </w:pPr>
      <w:r>
        <w:lastRenderedPageBreak/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67"/>
        </w:rPr>
        <w:t xml:space="preserve"> </w:t>
      </w:r>
      <w:r>
        <w:t>областям,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прототипов,</w:t>
      </w:r>
      <w:r>
        <w:rPr>
          <w:spacing w:val="-2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образцов.</w:t>
      </w:r>
    </w:p>
    <w:p w:rsidR="004E7696" w:rsidRDefault="004E7696">
      <w:pPr>
        <w:pStyle w:val="a3"/>
        <w:spacing w:before="9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035"/>
        </w:tabs>
        <w:spacing w:line="276" w:lineRule="auto"/>
        <w:ind w:right="405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</w:p>
    <w:p w:rsidR="004E7696" w:rsidRDefault="00C27CE0">
      <w:pPr>
        <w:pStyle w:val="a3"/>
        <w:spacing w:line="276" w:lineRule="auto"/>
        <w:ind w:right="403"/>
      </w:pPr>
      <w:r>
        <w:t>В соответствии с ФГОС ООО в содержание программы развития 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ИКТ-технологий.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 УУД обеспечивает в структуре ИКТ-компетенции обучающегося</w:t>
      </w:r>
      <w:r>
        <w:rPr>
          <w:spacing w:val="1"/>
        </w:rPr>
        <w:t xml:space="preserve"> </w:t>
      </w:r>
      <w:r>
        <w:t>владение поиском и передачей информации, презентационными 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4E7696" w:rsidRDefault="00C27CE0">
      <w:pPr>
        <w:pStyle w:val="a3"/>
        <w:spacing w:line="276" w:lineRule="auto"/>
        <w:ind w:right="405"/>
      </w:pP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только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столько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раках</w:t>
      </w:r>
      <w:r>
        <w:rPr>
          <w:spacing w:val="30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4E7696" w:rsidRDefault="00C27CE0">
      <w:pPr>
        <w:pStyle w:val="a3"/>
        <w:spacing w:line="276" w:lineRule="auto"/>
        <w:ind w:right="413" w:firstLine="0"/>
      </w:pPr>
      <w:r>
        <w:t>«Информатика»,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4E7696" w:rsidRDefault="00C27CE0">
      <w:pPr>
        <w:pStyle w:val="a3"/>
        <w:spacing w:line="276" w:lineRule="auto"/>
        <w:ind w:right="402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Интернет-технологий в повседневной жизни обучающегося, в том числе вне</w:t>
      </w:r>
      <w:r>
        <w:rPr>
          <w:spacing w:val="1"/>
        </w:rPr>
        <w:t xml:space="preserve"> </w:t>
      </w:r>
      <w:r>
        <w:t>времени его нахождения в ОО. В этой связи обучающийся может обладать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 важным направлением деятельности школы в сфере формирования</w:t>
      </w:r>
      <w:r>
        <w:rPr>
          <w:spacing w:val="-67"/>
        </w:rPr>
        <w:t xml:space="preserve"> </w:t>
      </w:r>
      <w:r>
        <w:t xml:space="preserve">ИКТ-компетенций становится </w:t>
      </w:r>
      <w:r>
        <w:rPr>
          <w:i/>
        </w:rPr>
        <w:t xml:space="preserve">поддержка и развитие обучающегося. </w:t>
      </w:r>
      <w:r>
        <w:t>Данный</w:t>
      </w:r>
      <w:r>
        <w:rPr>
          <w:spacing w:val="-67"/>
        </w:rPr>
        <w:t xml:space="preserve"> </w:t>
      </w:r>
      <w:r>
        <w:t>подход имеет значение при определении планируемых результатов в 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4E7696" w:rsidRDefault="00C27CE0">
      <w:pPr>
        <w:pStyle w:val="a3"/>
        <w:spacing w:line="276" w:lineRule="auto"/>
        <w:ind w:right="405"/>
      </w:pPr>
      <w:r>
        <w:t>В</w:t>
      </w:r>
      <w:r>
        <w:rPr>
          <w:spacing w:val="1"/>
        </w:rPr>
        <w:t xml:space="preserve"> </w:t>
      </w:r>
      <w:r w:rsidR="00741FC4">
        <w:t xml:space="preserve">МКОУ СОШ с. Усть – Соболевка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обучающихся: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45"/>
        </w:tabs>
        <w:spacing w:line="276" w:lineRule="auto"/>
        <w:ind w:right="405" w:firstLine="707"/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5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элективные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4"/>
        <w:ind w:left="1553" w:hanging="164"/>
        <w:jc w:val="left"/>
        <w:rPr>
          <w:sz w:val="28"/>
        </w:rPr>
      </w:pPr>
      <w:r>
        <w:rPr>
          <w:sz w:val="28"/>
        </w:rPr>
        <w:t>интегрированные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внеурочные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активности.</w:t>
      </w:r>
    </w:p>
    <w:p w:rsidR="004E7696" w:rsidRDefault="00C27CE0">
      <w:pPr>
        <w:pStyle w:val="a3"/>
        <w:spacing w:before="48" w:line="276" w:lineRule="auto"/>
        <w:ind w:right="404"/>
        <w:jc w:val="left"/>
      </w:pPr>
      <w:r>
        <w:t>Среди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8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ИКТ-компетенции</w:t>
      </w:r>
      <w:r>
        <w:rPr>
          <w:spacing w:val="-2"/>
        </w:rPr>
        <w:t xml:space="preserve"> </w:t>
      </w:r>
      <w:r>
        <w:t>обучающихся выделяются</w:t>
      </w:r>
      <w:r>
        <w:rPr>
          <w:spacing w:val="-1"/>
        </w:rPr>
        <w:t xml:space="preserve"> </w:t>
      </w:r>
      <w:r>
        <w:t>следующие: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99"/>
        </w:tabs>
        <w:spacing w:before="79" w:line="276" w:lineRule="auto"/>
        <w:ind w:right="411" w:firstLine="707"/>
        <w:rPr>
          <w:sz w:val="28"/>
        </w:rPr>
      </w:pPr>
      <w:r>
        <w:rPr>
          <w:sz w:val="28"/>
        </w:rPr>
        <w:lastRenderedPageBreak/>
        <w:t>выполняемые на уроках, дома и в рамках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633"/>
        </w:tabs>
        <w:spacing w:before="48" w:line="276" w:lineRule="auto"/>
        <w:ind w:right="403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блок-</w:t>
      </w:r>
      <w:r>
        <w:rPr>
          <w:spacing w:val="-67"/>
          <w:sz w:val="28"/>
        </w:rPr>
        <w:t xml:space="preserve"> </w:t>
      </w:r>
      <w:r>
        <w:rPr>
          <w:sz w:val="28"/>
        </w:rPr>
        <w:t>схем,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презентаций;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фото;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1"/>
        <w:ind w:left="1553" w:hanging="164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моделирование,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управление;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7"/>
        <w:ind w:left="1553" w:hanging="164"/>
        <w:jc w:val="left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48"/>
        <w:ind w:left="1553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web-страниц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сайтов;</w:t>
      </w:r>
    </w:p>
    <w:p w:rsidR="004E7696" w:rsidRDefault="00C27CE0" w:rsidP="002D3271">
      <w:pPr>
        <w:pStyle w:val="a4"/>
        <w:numPr>
          <w:ilvl w:val="0"/>
          <w:numId w:val="135"/>
        </w:numPr>
        <w:tabs>
          <w:tab w:val="left" w:pos="1554"/>
        </w:tabs>
        <w:spacing w:before="50"/>
        <w:ind w:left="1553" w:hanging="164"/>
        <w:jc w:val="left"/>
        <w:rPr>
          <w:sz w:val="28"/>
        </w:rPr>
      </w:pPr>
      <w:r>
        <w:rPr>
          <w:sz w:val="28"/>
        </w:rPr>
        <w:t>сетевая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учителем.</w:t>
      </w:r>
    </w:p>
    <w:p w:rsidR="004E7696" w:rsidRDefault="00C27CE0">
      <w:pPr>
        <w:pStyle w:val="a3"/>
        <w:spacing w:before="47" w:line="276" w:lineRule="auto"/>
        <w:ind w:right="404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№26.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1953"/>
        </w:tabs>
        <w:spacing w:line="276" w:lineRule="auto"/>
        <w:ind w:right="404" w:firstLine="566"/>
        <w:jc w:val="both"/>
      </w:pPr>
      <w:r>
        <w:t>Перечень и описание основных элементов ИКТ-компетенции и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:rsidR="004E7696" w:rsidRDefault="00C27CE0">
      <w:pPr>
        <w:pStyle w:val="a3"/>
        <w:spacing w:line="276" w:lineRule="auto"/>
        <w:ind w:right="406"/>
      </w:pPr>
      <w:r>
        <w:rPr>
          <w:b/>
        </w:rPr>
        <w:t xml:space="preserve">Обращение с устройствами ИКТ. </w:t>
      </w:r>
      <w:r>
        <w:t>Соединение устройств ИКТ 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67"/>
        </w:rPr>
        <w:t xml:space="preserve"> </w:t>
      </w:r>
      <w:r>
        <w:t>устройства и т. д.) с использованием проводных и беспроводных технологий;</w:t>
      </w:r>
      <w:r>
        <w:rPr>
          <w:spacing w:val="-6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 с меню, запуск прикладных программ, обращение за справкой; вход 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71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06" w:firstLine="0"/>
      </w:pPr>
      <w:r>
        <w:lastRenderedPageBreak/>
        <w:t>компьютерного рабочего места, техника безопасности,</w:t>
      </w:r>
      <w:r>
        <w:rPr>
          <w:spacing w:val="70"/>
        </w:rPr>
        <w:t xml:space="preserve"> </w:t>
      </w:r>
      <w:r>
        <w:t>гигиены, эргономики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ресурсосбережения 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4E7696" w:rsidRDefault="00C27CE0">
      <w:pPr>
        <w:pStyle w:val="a3"/>
        <w:spacing w:line="276" w:lineRule="auto"/>
        <w:ind w:right="404"/>
      </w:pPr>
      <w:r>
        <w:rPr>
          <w:b/>
        </w:rPr>
        <w:t xml:space="preserve">Фиксация и обработка изображений и звуков. </w:t>
      </w:r>
      <w:r>
        <w:t>Выбор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целью; осуществление фиксации изображений и звуков в 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 хода и результатов проектной деятельности; создание 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-67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 элементов.</w:t>
      </w:r>
    </w:p>
    <w:p w:rsidR="004E7696" w:rsidRDefault="00C27CE0">
      <w:pPr>
        <w:pStyle w:val="a3"/>
        <w:spacing w:line="276" w:lineRule="auto"/>
        <w:ind w:right="405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простых запросов (по одному признаку); построение запросов для поиска</w:t>
      </w:r>
      <w:r>
        <w:rPr>
          <w:spacing w:val="1"/>
        </w:rPr>
        <w:t xml:space="preserve"> </w:t>
      </w:r>
      <w:r>
        <w:t>информации с использованием логических операций и анализ результатов</w:t>
      </w:r>
      <w:r>
        <w:rPr>
          <w:spacing w:val="1"/>
        </w:rPr>
        <w:t xml:space="preserve"> </w:t>
      </w:r>
      <w:r>
        <w:t>поиска; сохранение для индивидуального использования найденных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</w:t>
      </w:r>
      <w:r>
        <w:rPr>
          <w:spacing w:val="-6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 формирование собственного информационного пространства: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размещение информации в</w:t>
      </w:r>
      <w:r>
        <w:rPr>
          <w:spacing w:val="-6"/>
        </w:rPr>
        <w:t xml:space="preserve"> </w:t>
      </w:r>
      <w:r>
        <w:t>сети Интернет.</w:t>
      </w:r>
    </w:p>
    <w:p w:rsidR="004E7696" w:rsidRDefault="00C27CE0">
      <w:pPr>
        <w:pStyle w:val="a3"/>
        <w:spacing w:line="276" w:lineRule="auto"/>
        <w:ind w:right="406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письменных</w:t>
      </w:r>
      <w:r>
        <w:rPr>
          <w:b/>
          <w:spacing w:val="1"/>
        </w:rPr>
        <w:t xml:space="preserve"> </w:t>
      </w:r>
      <w:r>
        <w:rPr>
          <w:b/>
        </w:rPr>
        <w:t>сообщений.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текстовых документов</w:t>
      </w:r>
      <w:r>
        <w:rPr>
          <w:spacing w:val="-67"/>
        </w:rPr>
        <w:t xml:space="preserve"> </w:t>
      </w:r>
      <w:r>
        <w:t>на русском, родном и иностранном языках посредством квалифицированного</w:t>
      </w:r>
      <w:r>
        <w:rPr>
          <w:spacing w:val="-67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смыслом</w:t>
      </w:r>
      <w:r>
        <w:rPr>
          <w:spacing w:val="55"/>
        </w:rPr>
        <w:t xml:space="preserve"> </w:t>
      </w:r>
      <w:r>
        <w:t>средствами</w:t>
      </w:r>
      <w:r>
        <w:rPr>
          <w:spacing w:val="57"/>
        </w:rPr>
        <w:t xml:space="preserve"> </w:t>
      </w:r>
      <w:r>
        <w:t>текстового</w:t>
      </w:r>
      <w:r>
        <w:rPr>
          <w:spacing w:val="57"/>
        </w:rPr>
        <w:t xml:space="preserve"> </w:t>
      </w:r>
      <w:r>
        <w:t>редактора</w:t>
      </w:r>
      <w:r>
        <w:rPr>
          <w:spacing w:val="56"/>
        </w:rPr>
        <w:t xml:space="preserve"> </w:t>
      </w:r>
      <w:r>
        <w:t>(выделение,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3" w:firstLine="0"/>
      </w:pPr>
      <w:r>
        <w:lastRenderedPageBreak/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 фрагментами; создание таблиц и списков; 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 к шрифту, его начертанию, размеру и цвету, к выравниванию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7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документ формул, таблиц, списков, изображений; участие в 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 текста и осуществление распознавания сканированного 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4E7696" w:rsidRDefault="00C27CE0">
      <w:pPr>
        <w:pStyle w:val="a3"/>
        <w:spacing w:before="2" w:line="276" w:lineRule="auto"/>
        <w:ind w:right="404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6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-67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 линий с использованием специализированных компьютерных</w:t>
      </w:r>
      <w:r>
        <w:rPr>
          <w:spacing w:val="1"/>
        </w:rPr>
        <w:t xml:space="preserve"> </w:t>
      </w:r>
      <w:r>
        <w:t>инструментов и устройств; создание различных геометрических объектов 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решаемыми задачами; создание движущихся изображений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 графики.</w:t>
      </w:r>
    </w:p>
    <w:p w:rsidR="004E7696" w:rsidRDefault="00C27CE0">
      <w:pPr>
        <w:pStyle w:val="a3"/>
        <w:spacing w:line="276" w:lineRule="auto"/>
        <w:ind w:right="406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-1"/>
        </w:rPr>
        <w:t xml:space="preserve"> </w:t>
      </w:r>
      <w:r>
        <w:t>кодирования</w:t>
      </w:r>
      <w:r>
        <w:rPr>
          <w:spacing w:val="-3"/>
        </w:rPr>
        <w:t xml:space="preserve"> </w:t>
      </w:r>
      <w:r>
        <w:t>и частотой</w:t>
      </w:r>
      <w:r>
        <w:rPr>
          <w:spacing w:val="-4"/>
        </w:rPr>
        <w:t xml:space="preserve"> </w:t>
      </w:r>
      <w:r>
        <w:t>дискретизации).</w:t>
      </w:r>
    </w:p>
    <w:p w:rsidR="004E7696" w:rsidRDefault="00C27CE0">
      <w:pPr>
        <w:pStyle w:val="a3"/>
        <w:spacing w:before="6" w:line="276" w:lineRule="auto"/>
        <w:ind w:right="404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мультимедийных информационных объектов. </w:t>
      </w:r>
      <w:r>
        <w:t>«Чтение» таблиц, графиков,</w:t>
      </w:r>
      <w:r>
        <w:rPr>
          <w:spacing w:val="-67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54"/>
        </w:rPr>
        <w:t xml:space="preserve"> </w:t>
      </w:r>
      <w:r>
        <w:t>сообщений</w:t>
      </w:r>
      <w:r>
        <w:rPr>
          <w:spacing w:val="54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поиска,</w:t>
      </w:r>
      <w:r>
        <w:rPr>
          <w:spacing w:val="57"/>
        </w:rPr>
        <w:t xml:space="preserve"> </w:t>
      </w:r>
      <w:r>
        <w:t>справочных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tabs>
          <w:tab w:val="left" w:pos="1826"/>
          <w:tab w:val="left" w:pos="1858"/>
          <w:tab w:val="left" w:pos="2396"/>
          <w:tab w:val="left" w:pos="2703"/>
          <w:tab w:val="left" w:pos="3063"/>
          <w:tab w:val="left" w:pos="3193"/>
          <w:tab w:val="left" w:pos="3518"/>
          <w:tab w:val="left" w:pos="3573"/>
          <w:tab w:val="left" w:pos="3948"/>
          <w:tab w:val="left" w:pos="4313"/>
          <w:tab w:val="left" w:pos="4450"/>
          <w:tab w:val="left" w:pos="4782"/>
          <w:tab w:val="left" w:pos="5095"/>
          <w:tab w:val="left" w:pos="5176"/>
          <w:tab w:val="left" w:pos="5251"/>
          <w:tab w:val="left" w:pos="5479"/>
          <w:tab w:val="left" w:pos="5608"/>
          <w:tab w:val="left" w:pos="5876"/>
          <w:tab w:val="left" w:pos="6017"/>
          <w:tab w:val="left" w:pos="6278"/>
          <w:tab w:val="left" w:pos="6618"/>
          <w:tab w:val="left" w:pos="6819"/>
          <w:tab w:val="left" w:pos="6935"/>
          <w:tab w:val="left" w:pos="7212"/>
          <w:tab w:val="left" w:pos="7267"/>
          <w:tab w:val="left" w:pos="7742"/>
          <w:tab w:val="left" w:pos="8000"/>
          <w:tab w:val="left" w:pos="8403"/>
          <w:tab w:val="left" w:pos="8560"/>
          <w:tab w:val="left" w:pos="8837"/>
          <w:tab w:val="left" w:pos="9880"/>
        </w:tabs>
        <w:spacing w:before="79" w:line="276" w:lineRule="auto"/>
        <w:ind w:right="408" w:firstLine="0"/>
        <w:jc w:val="right"/>
      </w:pPr>
      <w:r>
        <w:lastRenderedPageBreak/>
        <w:t>источников</w:t>
      </w:r>
      <w:r>
        <w:rPr>
          <w:spacing w:val="55"/>
        </w:rPr>
        <w:t xml:space="preserve"> </w:t>
      </w:r>
      <w:r>
        <w:t>(включая</w:t>
      </w:r>
      <w:r>
        <w:rPr>
          <w:spacing w:val="57"/>
        </w:rPr>
        <w:t xml:space="preserve"> </w:t>
      </w:r>
      <w:r>
        <w:t>двуязычные);</w:t>
      </w:r>
      <w:r>
        <w:rPr>
          <w:spacing w:val="57"/>
        </w:rPr>
        <w:t xml:space="preserve"> </w:t>
      </w:r>
      <w:r>
        <w:t>проведение</w:t>
      </w:r>
      <w:r>
        <w:rPr>
          <w:spacing w:val="54"/>
        </w:rPr>
        <w:t xml:space="preserve"> </w:t>
      </w:r>
      <w:r>
        <w:t>деконструкции</w:t>
      </w:r>
      <w:r>
        <w:rPr>
          <w:spacing w:val="57"/>
        </w:rPr>
        <w:t xml:space="preserve"> </w:t>
      </w:r>
      <w:r>
        <w:t>сообщений,</w:t>
      </w:r>
      <w:r>
        <w:rPr>
          <w:spacing w:val="-6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структуры,</w:t>
      </w:r>
      <w:r>
        <w:rPr>
          <w:spacing w:val="5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фрагментов;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видами</w:t>
      </w:r>
      <w:r>
        <w:tab/>
      </w:r>
      <w:r>
        <w:tab/>
        <w:t>сообщений:</w:t>
      </w:r>
      <w:r>
        <w:tab/>
      </w:r>
      <w:r>
        <w:tab/>
        <w:t>диаграммами</w:t>
      </w:r>
      <w:r>
        <w:tab/>
      </w:r>
      <w:r>
        <w:tab/>
        <w:t>(алгоритмические,</w:t>
      </w:r>
      <w:r>
        <w:tab/>
      </w:r>
      <w:r>
        <w:tab/>
      </w:r>
      <w:r>
        <w:rPr>
          <w:spacing w:val="-1"/>
        </w:rPr>
        <w:t>концептуальные,</w:t>
      </w:r>
      <w:r>
        <w:rPr>
          <w:spacing w:val="-67"/>
        </w:rPr>
        <w:t xml:space="preserve"> </w:t>
      </w:r>
      <w:r>
        <w:rPr>
          <w:spacing w:val="-1"/>
        </w:rPr>
        <w:t>классификационные,</w:t>
      </w:r>
      <w:r>
        <w:rPr>
          <w:spacing w:val="-1"/>
        </w:rPr>
        <w:tab/>
      </w:r>
      <w:r>
        <w:rPr>
          <w:spacing w:val="-1"/>
        </w:rPr>
        <w:tab/>
      </w:r>
      <w:r>
        <w:t>организационные,</w:t>
      </w:r>
      <w:r>
        <w:tab/>
      </w:r>
      <w:r>
        <w:tab/>
        <w:t>родства</w:t>
      </w:r>
      <w:r>
        <w:tab/>
      </w:r>
      <w:r>
        <w:tab/>
        <w:t>и</w:t>
      </w:r>
      <w:r>
        <w:tab/>
        <w:t>др.),</w:t>
      </w:r>
      <w:r>
        <w:tab/>
      </w:r>
      <w:r>
        <w:tab/>
        <w:t>картами</w:t>
      </w:r>
      <w:r>
        <w:tab/>
        <w:t>и</w:t>
      </w:r>
      <w:r>
        <w:rPr>
          <w:spacing w:val="-67"/>
        </w:rPr>
        <w:t xml:space="preserve"> </w:t>
      </w:r>
      <w:r>
        <w:t>спутниковыми</w:t>
      </w:r>
      <w:r>
        <w:tab/>
        <w:t>фотографиями,</w:t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tab/>
      </w:r>
      <w:r>
        <w:tab/>
        <w:t>в</w:t>
      </w:r>
      <w:r>
        <w:tab/>
        <w:t>системах</w:t>
      </w:r>
      <w:r>
        <w:tab/>
      </w:r>
      <w:r>
        <w:tab/>
        <w:t>глобального</w:t>
      </w:r>
      <w:r>
        <w:rPr>
          <w:spacing w:val="-67"/>
        </w:rPr>
        <w:t xml:space="preserve"> </w:t>
      </w:r>
      <w:r>
        <w:t>позиционирования;</w:t>
      </w:r>
      <w:r>
        <w:rPr>
          <w:spacing w:val="20"/>
        </w:rPr>
        <w:t xml:space="preserve"> </w:t>
      </w:r>
      <w:r>
        <w:t>избирательное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информационном</w:t>
      </w:r>
      <w:r>
        <w:tab/>
      </w:r>
      <w:r>
        <w:tab/>
        <w:t>пространстве,</w:t>
      </w:r>
      <w:r>
        <w:tab/>
      </w:r>
      <w:r>
        <w:tab/>
      </w:r>
      <w:r>
        <w:tab/>
        <w:t>отказ</w:t>
      </w:r>
      <w:r>
        <w:tab/>
      </w:r>
      <w:r>
        <w:tab/>
        <w:t>от</w:t>
      </w:r>
      <w:r>
        <w:tab/>
      </w:r>
      <w:r>
        <w:tab/>
      </w:r>
      <w:r>
        <w:tab/>
        <w:t>потребления</w:t>
      </w:r>
      <w:r>
        <w:tab/>
      </w:r>
      <w:r>
        <w:tab/>
        <w:t>ненужной</w:t>
      </w:r>
      <w:r>
        <w:rPr>
          <w:spacing w:val="-67"/>
        </w:rPr>
        <w:t xml:space="preserve"> </w:t>
      </w:r>
      <w:r>
        <w:t>информации;</w:t>
      </w:r>
      <w:r>
        <w:rPr>
          <w:spacing w:val="7"/>
        </w:rPr>
        <w:t xml:space="preserve"> </w:t>
      </w:r>
      <w:r>
        <w:t>проектирование</w:t>
      </w:r>
      <w:r>
        <w:rPr>
          <w:spacing w:val="6"/>
        </w:rPr>
        <w:t xml:space="preserve"> </w:t>
      </w:r>
      <w:r>
        <w:t>дизайна</w:t>
      </w:r>
      <w:r>
        <w:rPr>
          <w:spacing w:val="3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задачами;</w:t>
      </w:r>
      <w:r>
        <w:rPr>
          <w:spacing w:val="-67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заданную</w:t>
      </w:r>
      <w:r>
        <w:rPr>
          <w:spacing w:val="31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мультимедийной</w:t>
      </w:r>
      <w:r>
        <w:rPr>
          <w:spacing w:val="32"/>
        </w:rPr>
        <w:t xml:space="preserve"> </w:t>
      </w:r>
      <w:r>
        <w:t>презентации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гиперссылками,</w:t>
      </w:r>
      <w:r>
        <w:rPr>
          <w:spacing w:val="-67"/>
        </w:rPr>
        <w:t xml:space="preserve"> </w:t>
      </w:r>
      <w:r>
        <w:t>слайды</w:t>
      </w:r>
      <w:r>
        <w:tab/>
        <w:t>которой</w:t>
      </w:r>
      <w:r>
        <w:tab/>
        <w:t>содержат</w:t>
      </w:r>
      <w:r>
        <w:tab/>
      </w:r>
      <w:r>
        <w:tab/>
        <w:t>тексты,</w:t>
      </w:r>
      <w:r>
        <w:tab/>
      </w:r>
      <w:r>
        <w:tab/>
        <w:t>звуки,</w:t>
      </w:r>
      <w:r>
        <w:tab/>
        <w:t>графические</w:t>
      </w:r>
      <w:r>
        <w:tab/>
      </w:r>
      <w:r>
        <w:rPr>
          <w:spacing w:val="-1"/>
        </w:rPr>
        <w:t>изображения;</w:t>
      </w:r>
      <w:r>
        <w:rPr>
          <w:spacing w:val="-67"/>
        </w:rPr>
        <w:t xml:space="preserve"> </w:t>
      </w:r>
      <w:r>
        <w:t>организация</w:t>
      </w:r>
      <w:r>
        <w:tab/>
        <w:t>сообщения</w:t>
      </w:r>
      <w:r>
        <w:tab/>
        <w:t>в</w:t>
      </w:r>
      <w:r>
        <w:tab/>
        <w:t>виде</w:t>
      </w:r>
      <w:r>
        <w:tab/>
        <w:t>линейного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включающего</w:t>
      </w:r>
      <w:r>
        <w:rPr>
          <w:spacing w:val="17"/>
        </w:rPr>
        <w:t xml:space="preserve"> </w:t>
      </w:r>
      <w:r>
        <w:t>ссылки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самостоятельного</w:t>
      </w:r>
      <w:r>
        <w:rPr>
          <w:spacing w:val="51"/>
        </w:rPr>
        <w:t xml:space="preserve"> </w:t>
      </w:r>
      <w:r>
        <w:t>просмотра</w:t>
      </w:r>
      <w:r>
        <w:rPr>
          <w:spacing w:val="51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браузер;</w:t>
      </w:r>
      <w:r>
        <w:rPr>
          <w:spacing w:val="54"/>
        </w:rPr>
        <w:t xml:space="preserve"> </w:t>
      </w:r>
      <w:r>
        <w:t>оценивание</w:t>
      </w:r>
      <w:r>
        <w:rPr>
          <w:spacing w:val="-67"/>
        </w:rPr>
        <w:t xml:space="preserve"> </w:t>
      </w:r>
      <w:r>
        <w:t>размеров</w:t>
      </w:r>
      <w:r>
        <w:rPr>
          <w:spacing w:val="58"/>
        </w:rPr>
        <w:t xml:space="preserve"> </w:t>
      </w:r>
      <w:r>
        <w:t>файлов,</w:t>
      </w:r>
      <w:r>
        <w:rPr>
          <w:spacing w:val="59"/>
        </w:rPr>
        <w:t xml:space="preserve"> </w:t>
      </w:r>
      <w:r>
        <w:t>подготовленных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устройств</w:t>
      </w:r>
      <w:r>
        <w:rPr>
          <w:spacing w:val="-67"/>
        </w:rPr>
        <w:t xml:space="preserve"> </w:t>
      </w:r>
      <w:r>
        <w:t>ввода</w:t>
      </w:r>
      <w:r>
        <w:rPr>
          <w:spacing w:val="63"/>
        </w:rPr>
        <w:t xml:space="preserve"> </w:t>
      </w:r>
      <w:r>
        <w:t>информации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заданный</w:t>
      </w:r>
      <w:r>
        <w:rPr>
          <w:spacing w:val="63"/>
        </w:rPr>
        <w:t xml:space="preserve"> </w:t>
      </w:r>
      <w:r>
        <w:t>интервал</w:t>
      </w:r>
      <w:r>
        <w:rPr>
          <w:spacing w:val="64"/>
        </w:rPr>
        <w:t xml:space="preserve"> </w:t>
      </w:r>
      <w:r>
        <w:t>времени</w:t>
      </w:r>
      <w:r>
        <w:rPr>
          <w:spacing w:val="64"/>
        </w:rPr>
        <w:t xml:space="preserve"> </w:t>
      </w:r>
      <w:r>
        <w:t>(клавиатура,</w:t>
      </w:r>
      <w:r>
        <w:rPr>
          <w:spacing w:val="65"/>
        </w:rPr>
        <w:t xml:space="preserve"> </w:t>
      </w:r>
      <w:r>
        <w:t>сканер,</w:t>
      </w:r>
      <w:r>
        <w:rPr>
          <w:spacing w:val="-67"/>
        </w:rPr>
        <w:t xml:space="preserve"> </w:t>
      </w:r>
      <w:r>
        <w:t>микрофон,</w:t>
      </w:r>
      <w:r>
        <w:rPr>
          <w:spacing w:val="-7"/>
        </w:rPr>
        <w:t xml:space="preserve"> </w:t>
      </w:r>
      <w:r>
        <w:t>фотокамера,</w:t>
      </w:r>
      <w:r>
        <w:rPr>
          <w:spacing w:val="-6"/>
        </w:rPr>
        <w:t xml:space="preserve"> </w:t>
      </w:r>
      <w:r>
        <w:t>видеокамера);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программ-архиваторов.</w:t>
      </w:r>
    </w:p>
    <w:p w:rsidR="004E7696" w:rsidRDefault="00C27CE0">
      <w:pPr>
        <w:pStyle w:val="a3"/>
        <w:spacing w:before="7" w:line="276" w:lineRule="auto"/>
        <w:ind w:right="402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 результатов измерений и других цифровых данных и их обработка,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экспериментов и исследований в виртуальных лабораториях по естественным</w:t>
      </w:r>
      <w:r>
        <w:rPr>
          <w:spacing w:val="-67"/>
        </w:rPr>
        <w:t xml:space="preserve"> </w:t>
      </w:r>
      <w:r>
        <w:t>наукам, математике и информатике; анализ результатов своей деятельности и</w:t>
      </w:r>
      <w:r>
        <w:rPr>
          <w:spacing w:val="-67"/>
        </w:rPr>
        <w:t xml:space="preserve"> </w:t>
      </w:r>
      <w:r>
        <w:t>затрачиваемых ресурсов.</w:t>
      </w:r>
    </w:p>
    <w:p w:rsidR="004E7696" w:rsidRDefault="00C27CE0">
      <w:pPr>
        <w:pStyle w:val="a3"/>
        <w:spacing w:line="276" w:lineRule="auto"/>
        <w:ind w:right="407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материальных конструкторов с компьютерным 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-67"/>
        </w:rPr>
        <w:t xml:space="preserve"> </w:t>
      </w:r>
      <w:r>
        <w:t>конструкторов; моделирование с использованием средств программирования;</w:t>
      </w:r>
      <w:r>
        <w:rPr>
          <w:spacing w:val="-67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 проектирования.</w:t>
      </w:r>
    </w:p>
    <w:p w:rsidR="004E7696" w:rsidRDefault="00C27CE0">
      <w:pPr>
        <w:pStyle w:val="a3"/>
        <w:spacing w:line="276" w:lineRule="auto"/>
        <w:ind w:right="403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 организации (получение и выполнение заданий, получение</w:t>
      </w:r>
      <w:r>
        <w:rPr>
          <w:spacing w:val="1"/>
        </w:rPr>
        <w:t xml:space="preserve"> </w:t>
      </w:r>
      <w:r>
        <w:t>комментариев, совершенствование своей работы, формирование портфолио);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2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электронной</w:t>
      </w:r>
      <w:r>
        <w:rPr>
          <w:spacing w:val="60"/>
        </w:rPr>
        <w:t xml:space="preserve"> </w:t>
      </w:r>
      <w:r>
        <w:t>почты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информационного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tabs>
          <w:tab w:val="left" w:pos="2247"/>
          <w:tab w:val="left" w:pos="3266"/>
          <w:tab w:val="left" w:pos="3629"/>
          <w:tab w:val="left" w:pos="4677"/>
          <w:tab w:val="left" w:pos="5324"/>
          <w:tab w:val="left" w:pos="7117"/>
          <w:tab w:val="left" w:pos="8269"/>
          <w:tab w:val="left" w:pos="8628"/>
          <w:tab w:val="left" w:pos="9900"/>
        </w:tabs>
        <w:spacing w:before="79" w:line="276" w:lineRule="auto"/>
        <w:ind w:right="406" w:firstLine="0"/>
        <w:jc w:val="right"/>
      </w:pPr>
      <w:r>
        <w:lastRenderedPageBreak/>
        <w:t>обмена;</w:t>
      </w:r>
      <w:r>
        <w:rPr>
          <w:spacing w:val="35"/>
        </w:rPr>
        <w:t xml:space="preserve"> </w:t>
      </w:r>
      <w:r>
        <w:t>ведение</w:t>
      </w:r>
      <w:r>
        <w:rPr>
          <w:spacing w:val="36"/>
        </w:rPr>
        <w:t xml:space="preserve"> </w:t>
      </w:r>
      <w:r>
        <w:t>личного</w:t>
      </w:r>
      <w:r>
        <w:rPr>
          <w:spacing w:val="33"/>
        </w:rPr>
        <w:t xml:space="preserve"> </w:t>
      </w:r>
      <w:r>
        <w:t>дневника</w:t>
      </w:r>
      <w:r>
        <w:rPr>
          <w:spacing w:val="34"/>
        </w:rPr>
        <w:t xml:space="preserve"> </w:t>
      </w:r>
      <w:r>
        <w:t>(блога)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Интернета;</w:t>
      </w:r>
      <w:r>
        <w:tab/>
        <w:t>работа</w:t>
      </w:r>
      <w:r>
        <w:tab/>
        <w:t>в</w:t>
      </w:r>
      <w:r>
        <w:tab/>
        <w:t>группе</w:t>
      </w:r>
      <w:r>
        <w:tab/>
        <w:t>над</w:t>
      </w:r>
      <w:r>
        <w:tab/>
        <w:t>сообщением;</w:t>
      </w:r>
      <w:r>
        <w:tab/>
        <w:t>участие</w:t>
      </w:r>
      <w:r>
        <w:tab/>
        <w:t>в</w:t>
      </w:r>
      <w:r>
        <w:tab/>
        <w:t>форумах</w:t>
      </w:r>
      <w:r>
        <w:tab/>
        <w:t>в</w:t>
      </w:r>
      <w:r>
        <w:rPr>
          <w:spacing w:val="-67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сетях;</w:t>
      </w:r>
      <w:r>
        <w:rPr>
          <w:spacing w:val="30"/>
        </w:rPr>
        <w:t xml:space="preserve"> </w:t>
      </w:r>
      <w:r>
        <w:t>выступления</w:t>
      </w:r>
      <w:r>
        <w:rPr>
          <w:spacing w:val="28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аудиторией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ей</w:t>
      </w:r>
      <w:r>
        <w:rPr>
          <w:spacing w:val="48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ИКТ;</w:t>
      </w:r>
      <w:r>
        <w:rPr>
          <w:spacing w:val="-67"/>
        </w:rPr>
        <w:t xml:space="preserve"> </w:t>
      </w:r>
      <w:r>
        <w:t>соблюдение</w:t>
      </w:r>
      <w:r>
        <w:rPr>
          <w:spacing w:val="31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информационной</w:t>
      </w:r>
      <w:r>
        <w:rPr>
          <w:spacing w:val="34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этики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права;</w:t>
      </w:r>
      <w:r>
        <w:rPr>
          <w:spacing w:val="35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правам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4E7696" w:rsidRDefault="00C27CE0">
      <w:pPr>
        <w:pStyle w:val="a3"/>
        <w:spacing w:before="1" w:line="276" w:lineRule="auto"/>
        <w:ind w:right="406"/>
      </w:pPr>
      <w:r>
        <w:rPr>
          <w:b/>
        </w:rPr>
        <w:t xml:space="preserve">Информационная безопасность. </w:t>
      </w:r>
      <w:r>
        <w:t>Осуществление защиты информации</w:t>
      </w:r>
      <w:r>
        <w:rPr>
          <w:spacing w:val="1"/>
        </w:rPr>
        <w:t xml:space="preserve"> </w:t>
      </w:r>
      <w:r>
        <w:t>от компьютерных вирусов с помощью антивирусных программ;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 Интернета и отказ от использования ресурсов, содержание 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210"/>
        </w:tabs>
        <w:spacing w:line="276" w:lineRule="auto"/>
        <w:ind w:right="404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</w:t>
      </w:r>
    </w:p>
    <w:p w:rsidR="004E7696" w:rsidRDefault="00C27CE0">
      <w:pPr>
        <w:spacing w:line="276" w:lineRule="auto"/>
        <w:ind w:left="682" w:right="402" w:firstLine="566"/>
        <w:jc w:val="both"/>
        <w:rPr>
          <w:sz w:val="28"/>
        </w:rPr>
      </w:pPr>
      <w:r>
        <w:rPr>
          <w:sz w:val="28"/>
        </w:rPr>
        <w:t xml:space="preserve">В рамках направления </w:t>
      </w:r>
      <w:r>
        <w:rPr>
          <w:b/>
          <w:sz w:val="28"/>
        </w:rPr>
        <w:t xml:space="preserve">«Обращение с устройствами ИКТ» </w:t>
      </w:r>
      <w:r>
        <w:rPr>
          <w:sz w:val="28"/>
        </w:rPr>
        <w:t>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 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551"/>
        <w:gridCol w:w="3813"/>
      </w:tblGrid>
      <w:tr w:rsidR="004E7696" w:rsidTr="0092181F">
        <w:trPr>
          <w:trHeight w:val="275"/>
        </w:trPr>
        <w:tc>
          <w:tcPr>
            <w:tcW w:w="1102" w:type="dxa"/>
          </w:tcPr>
          <w:p w:rsidR="004E7696" w:rsidRDefault="00C27CE0">
            <w:pPr>
              <w:pStyle w:val="TableParagraph"/>
              <w:spacing w:line="256" w:lineRule="exact"/>
              <w:ind w:left="0"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551" w:type="dxa"/>
          </w:tcPr>
          <w:p w:rsidR="004E7696" w:rsidRDefault="00C27CE0">
            <w:pPr>
              <w:pStyle w:val="TableParagraph"/>
              <w:spacing w:line="256" w:lineRule="exact"/>
              <w:ind w:left="1528" w:right="1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3813" w:type="dxa"/>
          </w:tcPr>
          <w:p w:rsidR="004E7696" w:rsidRDefault="00C27CE0">
            <w:pPr>
              <w:pStyle w:val="TableParagraph"/>
              <w:spacing w:line="256" w:lineRule="exact"/>
              <w:ind w:lef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877B6F" w:rsidTr="0092181F">
        <w:trPr>
          <w:trHeight w:val="5796"/>
        </w:trPr>
        <w:tc>
          <w:tcPr>
            <w:tcW w:w="1102" w:type="dxa"/>
            <w:vMerge w:val="restart"/>
          </w:tcPr>
          <w:p w:rsidR="00877B6F" w:rsidRDefault="00877B6F">
            <w:pPr>
              <w:pStyle w:val="TableParagraph"/>
              <w:spacing w:line="270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877B6F" w:rsidRDefault="00877B6F" w:rsidP="000710FD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ind w:left="104" w:right="296"/>
              <w:rPr>
                <w:sz w:val="24"/>
              </w:rPr>
            </w:pPr>
            <w:r>
              <w:rPr>
                <w:sz w:val="24"/>
              </w:rPr>
              <w:t>правильно включать и выключать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ИКТ, входить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ней; выполнять 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 с основными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интерфейса;</w:t>
            </w:r>
          </w:p>
          <w:p w:rsidR="00877B6F" w:rsidRDefault="00877B6F">
            <w:pPr>
              <w:pStyle w:val="TableParagraph"/>
              <w:ind w:left="104" w:right="818"/>
              <w:rPr>
                <w:sz w:val="24"/>
              </w:rPr>
            </w:pPr>
            <w:r>
              <w:rPr>
                <w:sz w:val="24"/>
              </w:rPr>
              <w:t>работать с меню, запускать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справкой</w:t>
            </w:r>
          </w:p>
          <w:p w:rsidR="00877B6F" w:rsidRDefault="00877B6F">
            <w:pPr>
              <w:pStyle w:val="TableParagraph"/>
              <w:ind w:left="104" w:right="445"/>
              <w:rPr>
                <w:sz w:val="24"/>
              </w:rPr>
            </w:pPr>
            <w:r>
              <w:rPr>
                <w:sz w:val="24"/>
              </w:rPr>
              <w:t>входить в информационную 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личную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 на файловом сервере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877B6F" w:rsidRDefault="00877B6F">
            <w:pPr>
              <w:pStyle w:val="TableParagraph"/>
              <w:ind w:left="104" w:right="622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77B6F" w:rsidRDefault="00877B6F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использовать в своей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контролируемый 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877B6F" w:rsidRDefault="00877B6F">
            <w:pPr>
              <w:pStyle w:val="TableParagraph"/>
              <w:spacing w:line="270" w:lineRule="atLeast"/>
              <w:ind w:left="104" w:right="126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3813" w:type="dxa"/>
          </w:tcPr>
          <w:p w:rsidR="00877B6F" w:rsidRDefault="00877B6F">
            <w:pPr>
              <w:pStyle w:val="TableParagraph"/>
              <w:ind w:left="0"/>
              <w:rPr>
                <w:sz w:val="26"/>
              </w:rPr>
            </w:pPr>
          </w:p>
        </w:tc>
      </w:tr>
      <w:tr w:rsidR="00877B6F" w:rsidTr="0092181F">
        <w:trPr>
          <w:trHeight w:val="1105"/>
        </w:trPr>
        <w:tc>
          <w:tcPr>
            <w:tcW w:w="1102" w:type="dxa"/>
            <w:vMerge/>
          </w:tcPr>
          <w:p w:rsidR="00877B6F" w:rsidRDefault="00877B6F">
            <w:pPr>
              <w:pStyle w:val="TableParagraph"/>
              <w:spacing w:line="268" w:lineRule="exact"/>
              <w:ind w:left="0" w:right="247"/>
              <w:jc w:val="right"/>
              <w:rPr>
                <w:sz w:val="24"/>
              </w:rPr>
            </w:pP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ind w:left="104" w:right="246"/>
              <w:rPr>
                <w:sz w:val="24"/>
              </w:rPr>
            </w:pPr>
            <w:r>
              <w:rPr>
                <w:sz w:val="24"/>
              </w:rPr>
              <w:t>входить в информационную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877B6F" w:rsidRDefault="00877B6F">
            <w:pPr>
              <w:pStyle w:val="TableParagraph"/>
              <w:spacing w:line="270" w:lineRule="atLeast"/>
              <w:ind w:left="104" w:right="373"/>
              <w:rPr>
                <w:sz w:val="24"/>
              </w:rPr>
            </w:pPr>
            <w:r>
              <w:rPr>
                <w:sz w:val="24"/>
              </w:rPr>
              <w:t>числе через Интернет, размещать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3813" w:type="dxa"/>
          </w:tcPr>
          <w:p w:rsidR="00877B6F" w:rsidRDefault="00877B6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E7696" w:rsidRDefault="004E7696">
      <w:pPr>
        <w:rPr>
          <w:sz w:val="26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551"/>
        <w:gridCol w:w="3813"/>
      </w:tblGrid>
      <w:tr w:rsidR="00877B6F" w:rsidTr="0092181F">
        <w:trPr>
          <w:trHeight w:val="1106"/>
        </w:trPr>
        <w:tc>
          <w:tcPr>
            <w:tcW w:w="1102" w:type="dxa"/>
            <w:vMerge w:val="restart"/>
          </w:tcPr>
          <w:p w:rsidR="00877B6F" w:rsidRDefault="00877B6F" w:rsidP="00877B6F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ind w:left="104" w:right="780"/>
              <w:rPr>
                <w:sz w:val="24"/>
              </w:rPr>
            </w:pPr>
            <w:r>
              <w:rPr>
                <w:sz w:val="24"/>
              </w:rPr>
              <w:t>информационные объекты;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877B6F" w:rsidRDefault="00877B6F">
            <w:pPr>
              <w:pStyle w:val="TableParagraph"/>
              <w:spacing w:line="270" w:lineRule="atLeast"/>
              <w:ind w:left="104" w:right="229"/>
              <w:rPr>
                <w:sz w:val="24"/>
              </w:rPr>
            </w:pPr>
            <w:r>
              <w:rPr>
                <w:sz w:val="24"/>
              </w:rPr>
              <w:t>безопасности, гигиены, при работе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3813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2340"/>
        </w:trPr>
        <w:tc>
          <w:tcPr>
            <w:tcW w:w="1102" w:type="dxa"/>
            <w:vMerge/>
          </w:tcPr>
          <w:p w:rsidR="00877B6F" w:rsidRDefault="00877B6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ind w:left="104" w:right="170"/>
              <w:rPr>
                <w:sz w:val="24"/>
              </w:rPr>
            </w:pPr>
            <w:r>
              <w:rPr>
                <w:sz w:val="24"/>
              </w:rPr>
              <w:t>получать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 компьютера;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 информацию на 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 рассчитывать 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бумаги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877B6F" w:rsidRDefault="00877B6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877B6F" w:rsidRDefault="00877B6F">
            <w:pPr>
              <w:pStyle w:val="TableParagraph"/>
              <w:spacing w:line="270" w:lineRule="atLeast"/>
              <w:ind w:left="104" w:right="109"/>
              <w:rPr>
                <w:sz w:val="24"/>
              </w:rPr>
            </w:pPr>
            <w:r>
              <w:rPr>
                <w:sz w:val="24"/>
              </w:rPr>
              <w:t>безопасности, гигиены, эргономики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3813" w:type="dxa"/>
          </w:tcPr>
          <w:p w:rsidR="00877B6F" w:rsidRDefault="00877B6F">
            <w:pPr>
              <w:pStyle w:val="TableParagraph"/>
              <w:ind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компьютерные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 для эффективной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виде наглядного, графического,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представления;</w:t>
            </w:r>
          </w:p>
        </w:tc>
      </w:tr>
      <w:tr w:rsidR="004E7696" w:rsidTr="0092181F">
        <w:trPr>
          <w:trHeight w:val="4378"/>
        </w:trPr>
        <w:tc>
          <w:tcPr>
            <w:tcW w:w="1102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551" w:type="dxa"/>
          </w:tcPr>
          <w:p w:rsidR="004E7696" w:rsidRDefault="00C27CE0">
            <w:pPr>
              <w:pStyle w:val="TableParagraph"/>
              <w:ind w:left="104" w:right="288"/>
              <w:rPr>
                <w:sz w:val="24"/>
              </w:rPr>
            </w:pPr>
            <w:r>
              <w:rPr>
                <w:sz w:val="24"/>
              </w:rPr>
              <w:t>оценивать числовые 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 необходимой 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скорость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пропускную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выбранного канала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4E7696" w:rsidRDefault="00C27CE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4E7696" w:rsidRDefault="00C27CE0">
            <w:pPr>
              <w:pStyle w:val="TableParagraph"/>
              <w:ind w:left="104" w:right="109"/>
              <w:rPr>
                <w:sz w:val="24"/>
              </w:rPr>
            </w:pPr>
            <w:r>
              <w:rPr>
                <w:sz w:val="24"/>
              </w:rPr>
              <w:t>безопасности, гигиены, эргономики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4E7696" w:rsidRDefault="00C27CE0">
            <w:pPr>
              <w:pStyle w:val="TableParagraph"/>
              <w:ind w:left="104" w:right="316"/>
              <w:rPr>
                <w:sz w:val="24"/>
              </w:rPr>
            </w:pPr>
            <w:r>
              <w:rPr>
                <w:sz w:val="24"/>
              </w:rPr>
              <w:t>соединять устройства ИКТ (блоки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 устройства сетей,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принтер, проектор, сканер,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 устройства и т. д.)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беспроводных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3813" w:type="dxa"/>
          </w:tcPr>
          <w:p w:rsidR="004E7696" w:rsidRDefault="00C27CE0">
            <w:pPr>
              <w:pStyle w:val="TableParagraph"/>
              <w:ind w:right="681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компьютерные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в соответствии 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спецификой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аудитории</w:t>
            </w:r>
          </w:p>
          <w:p w:rsidR="004E7696" w:rsidRDefault="00C27CE0">
            <w:pPr>
              <w:pStyle w:val="TableParagraph"/>
              <w:ind w:right="956"/>
              <w:rPr>
                <w:i/>
                <w:sz w:val="24"/>
              </w:rPr>
            </w:pPr>
            <w:r>
              <w:rPr>
                <w:i/>
                <w:sz w:val="24"/>
              </w:rPr>
              <w:t>(возраст, эмоциональный фон,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т.д.);</w:t>
            </w:r>
          </w:p>
        </w:tc>
      </w:tr>
      <w:tr w:rsidR="004E7696" w:rsidTr="0092181F">
        <w:trPr>
          <w:trHeight w:val="4218"/>
        </w:trPr>
        <w:tc>
          <w:tcPr>
            <w:tcW w:w="1102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551" w:type="dxa"/>
          </w:tcPr>
          <w:p w:rsidR="004E7696" w:rsidRDefault="00C27CE0">
            <w:pPr>
              <w:pStyle w:val="TableParagraph"/>
              <w:ind w:left="104" w:right="288"/>
              <w:rPr>
                <w:sz w:val="24"/>
              </w:rPr>
            </w:pPr>
            <w:r>
              <w:rPr>
                <w:sz w:val="24"/>
              </w:rPr>
              <w:t>осуществлять 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 к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глобальной сети 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 компьютера;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числовые 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 необходимой 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 скорость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пропускную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выбранного канала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4E7696" w:rsidRDefault="00C27CE0">
            <w:pPr>
              <w:pStyle w:val="TableParagraph"/>
              <w:ind w:left="104" w:right="316"/>
              <w:rPr>
                <w:sz w:val="24"/>
              </w:rPr>
            </w:pPr>
            <w:r>
              <w:rPr>
                <w:sz w:val="24"/>
              </w:rPr>
              <w:t>соединять устройства ИКТ (блоки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 устройства сетей,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принтер, проектор, сканер,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 устройства и т. д.)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беспроводных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3813" w:type="dxa"/>
          </w:tcPr>
          <w:p w:rsidR="004E7696" w:rsidRDefault="00C27CE0">
            <w:pPr>
              <w:pStyle w:val="TableParagraph"/>
              <w:ind w:right="133"/>
              <w:rPr>
                <w:i/>
                <w:sz w:val="24"/>
              </w:rPr>
            </w:pPr>
            <w:r>
              <w:rPr>
                <w:i/>
                <w:sz w:val="24"/>
              </w:rPr>
              <w:t>Осознавать и использовать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психологические особенности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человеком.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10"/>
        <w:gridCol w:w="4254"/>
      </w:tblGrid>
      <w:tr w:rsidR="004E7696">
        <w:trPr>
          <w:trHeight w:val="2486"/>
        </w:trPr>
        <w:tc>
          <w:tcPr>
            <w:tcW w:w="1102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4E7696" w:rsidRDefault="00C27CE0">
            <w:pPr>
              <w:pStyle w:val="TableParagraph"/>
              <w:ind w:left="104" w:right="236"/>
              <w:rPr>
                <w:sz w:val="24"/>
              </w:rPr>
            </w:pPr>
            <w:r>
              <w:rPr>
                <w:sz w:val="24"/>
              </w:rPr>
              <w:t>входить в информационную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через Интернет, размещать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:rsidR="004E7696" w:rsidRDefault="00C27CE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4E7696" w:rsidRDefault="00C27CE0">
            <w:pPr>
              <w:pStyle w:val="TableParagraph"/>
              <w:spacing w:line="270" w:lineRule="atLeast"/>
              <w:ind w:left="104" w:right="109"/>
              <w:rPr>
                <w:sz w:val="24"/>
              </w:rPr>
            </w:pPr>
            <w:r>
              <w:rPr>
                <w:sz w:val="24"/>
              </w:rPr>
              <w:t>безопасности, гигиены, эргономики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C27CE0">
      <w:pPr>
        <w:pStyle w:val="a3"/>
        <w:tabs>
          <w:tab w:val="left" w:pos="2356"/>
          <w:tab w:val="left" w:pos="4265"/>
          <w:tab w:val="left" w:pos="5987"/>
          <w:tab w:val="left" w:pos="8038"/>
        </w:tabs>
        <w:spacing w:line="276" w:lineRule="auto"/>
        <w:ind w:right="408"/>
        <w:jc w:val="left"/>
      </w:pPr>
      <w:r>
        <w:t>Предметные</w:t>
      </w:r>
      <w:r>
        <w:rPr>
          <w:spacing w:val="2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предметы,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достигаются</w:t>
      </w:r>
      <w:r>
        <w:rPr>
          <w:spacing w:val="-67"/>
        </w:rPr>
        <w:t xml:space="preserve"> </w:t>
      </w:r>
      <w:r>
        <w:t>следующие</w:t>
      </w:r>
      <w:r>
        <w:tab/>
        <w:t>планируемые</w:t>
      </w:r>
      <w:r>
        <w:tab/>
        <w:t>результаты:</w:t>
      </w:r>
      <w:r>
        <w:tab/>
        <w:t>«Технология»,</w:t>
      </w:r>
      <w:r>
        <w:tab/>
      </w:r>
      <w:r>
        <w:rPr>
          <w:spacing w:val="-1"/>
        </w:rPr>
        <w:t>«Информатика»,</w:t>
      </w:r>
    </w:p>
    <w:p w:rsidR="004E7696" w:rsidRDefault="00C27CE0">
      <w:pPr>
        <w:pStyle w:val="a3"/>
        <w:spacing w:line="278" w:lineRule="auto"/>
        <w:ind w:firstLine="0"/>
        <w:jc w:val="left"/>
      </w:pP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spacing w:line="276" w:lineRule="auto"/>
        <w:ind w:left="682" w:firstLine="993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4"/>
          <w:sz w:val="28"/>
        </w:rPr>
        <w:t xml:space="preserve"> </w:t>
      </w:r>
      <w:r>
        <w:rPr>
          <w:b/>
          <w:sz w:val="28"/>
        </w:rPr>
        <w:t>«Фиксация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обработка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изображений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звуков»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 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551"/>
        <w:gridCol w:w="3957"/>
      </w:tblGrid>
      <w:tr w:rsidR="004E7696" w:rsidTr="0092181F">
        <w:trPr>
          <w:trHeight w:val="277"/>
        </w:trPr>
        <w:tc>
          <w:tcPr>
            <w:tcW w:w="1102" w:type="dxa"/>
          </w:tcPr>
          <w:p w:rsidR="004E7696" w:rsidRDefault="00C27CE0">
            <w:pPr>
              <w:pStyle w:val="TableParagraph"/>
              <w:spacing w:line="258" w:lineRule="exact"/>
              <w:ind w:left="0"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551" w:type="dxa"/>
          </w:tcPr>
          <w:p w:rsidR="004E7696" w:rsidRDefault="00C27CE0">
            <w:pPr>
              <w:pStyle w:val="TableParagraph"/>
              <w:spacing w:line="258" w:lineRule="exact"/>
              <w:ind w:left="1528" w:right="1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3957" w:type="dxa"/>
          </w:tcPr>
          <w:p w:rsidR="004E7696" w:rsidRDefault="00C27CE0">
            <w:pPr>
              <w:pStyle w:val="TableParagraph"/>
              <w:spacing w:line="258" w:lineRule="exact"/>
              <w:ind w:left="3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877B6F" w:rsidTr="0092181F">
        <w:trPr>
          <w:trHeight w:val="1671"/>
        </w:trPr>
        <w:tc>
          <w:tcPr>
            <w:tcW w:w="1102" w:type="dxa"/>
            <w:vMerge w:val="restart"/>
          </w:tcPr>
          <w:p w:rsidR="00877B6F" w:rsidRDefault="00877B6F" w:rsidP="000710FD">
            <w:pPr>
              <w:pStyle w:val="TableParagraph"/>
              <w:spacing w:line="261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77B6F" w:rsidRDefault="00877B6F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цифровых фотографий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фотосъемку изображений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в ходе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  <w:p w:rsidR="00877B6F" w:rsidRDefault="00877B6F">
            <w:pPr>
              <w:pStyle w:val="TableParagraph"/>
              <w:spacing w:line="270" w:lineRule="atLeast"/>
              <w:ind w:left="104" w:right="56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57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1931"/>
        </w:trPr>
        <w:tc>
          <w:tcPr>
            <w:tcW w:w="1102" w:type="dxa"/>
            <w:vMerge/>
          </w:tcPr>
          <w:p w:rsidR="00877B6F" w:rsidRDefault="00877B6F" w:rsidP="000710FD">
            <w:pPr>
              <w:pStyle w:val="TableParagraph"/>
              <w:spacing w:line="261" w:lineRule="exact"/>
              <w:ind w:left="0" w:right="247"/>
              <w:jc w:val="right"/>
              <w:rPr>
                <w:sz w:val="24"/>
              </w:rPr>
            </w:pP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877B6F" w:rsidRDefault="00877B6F">
            <w:pPr>
              <w:pStyle w:val="TableParagraph"/>
              <w:ind w:left="104" w:right="1163"/>
              <w:rPr>
                <w:sz w:val="24"/>
              </w:rPr>
            </w:pPr>
            <w:r>
              <w:rPr>
                <w:sz w:val="24"/>
              </w:rPr>
              <w:t>и звуков в ходе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эксперимента;</w:t>
            </w:r>
          </w:p>
          <w:p w:rsidR="00877B6F" w:rsidRDefault="00877B6F">
            <w:pPr>
              <w:pStyle w:val="TableParagraph"/>
              <w:spacing w:line="270" w:lineRule="atLeast"/>
              <w:ind w:left="104" w:right="690"/>
              <w:rPr>
                <w:sz w:val="24"/>
              </w:rPr>
            </w:pPr>
            <w:r>
              <w:rPr>
                <w:sz w:val="24"/>
              </w:rPr>
              <w:t>проводить обработку цифровых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3957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1655"/>
        </w:trPr>
        <w:tc>
          <w:tcPr>
            <w:tcW w:w="1102" w:type="dxa"/>
            <w:vMerge/>
          </w:tcPr>
          <w:p w:rsidR="00877B6F" w:rsidRDefault="00877B6F">
            <w:pPr>
              <w:pStyle w:val="TableParagraph"/>
              <w:spacing w:line="261" w:lineRule="exact"/>
              <w:ind w:left="0" w:right="247"/>
              <w:jc w:val="right"/>
              <w:rPr>
                <w:sz w:val="24"/>
              </w:rPr>
            </w:pPr>
          </w:p>
        </w:tc>
        <w:tc>
          <w:tcPr>
            <w:tcW w:w="4551" w:type="dxa"/>
          </w:tcPr>
          <w:p w:rsidR="00877B6F" w:rsidRDefault="00877B6F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877B6F" w:rsidRDefault="00877B6F">
            <w:pPr>
              <w:pStyle w:val="TableParagraph"/>
              <w:ind w:left="104" w:right="170"/>
              <w:rPr>
                <w:sz w:val="24"/>
              </w:rPr>
            </w:pPr>
            <w:r>
              <w:rPr>
                <w:sz w:val="24"/>
              </w:rPr>
              <w:t>проведенных фиксации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звука в ходе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877B6F" w:rsidRDefault="00877B6F">
            <w:pPr>
              <w:pStyle w:val="TableParagraph"/>
              <w:spacing w:line="270" w:lineRule="atLeast"/>
              <w:ind w:left="104" w:right="811"/>
              <w:rPr>
                <w:sz w:val="24"/>
              </w:rPr>
            </w:pPr>
            <w:r>
              <w:rPr>
                <w:sz w:val="24"/>
              </w:rPr>
              <w:t>вставлять готовые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</w:tc>
        <w:tc>
          <w:tcPr>
            <w:tcW w:w="3957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 w:rsidTr="0092181F">
        <w:trPr>
          <w:trHeight w:val="2199"/>
        </w:trPr>
        <w:tc>
          <w:tcPr>
            <w:tcW w:w="1102" w:type="dxa"/>
          </w:tcPr>
          <w:p w:rsidR="004E7696" w:rsidRDefault="00C27CE0">
            <w:pPr>
              <w:pStyle w:val="TableParagraph"/>
              <w:spacing w:line="261" w:lineRule="exact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551" w:type="dxa"/>
          </w:tcPr>
          <w:p w:rsidR="004E7696" w:rsidRDefault="00C27CE0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проводить обработку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</w:p>
          <w:p w:rsidR="004E7696" w:rsidRDefault="00C27CE0">
            <w:pPr>
              <w:pStyle w:val="TableParagraph"/>
              <w:ind w:left="104" w:right="471"/>
              <w:rPr>
                <w:sz w:val="24"/>
              </w:rPr>
            </w:pPr>
            <w:r>
              <w:rPr>
                <w:sz w:val="24"/>
              </w:rPr>
              <w:t>звукозаписей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готовые презентации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цифровых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 w:rsidR="0092181F">
              <w:rPr>
                <w:sz w:val="24"/>
              </w:rPr>
              <w:t xml:space="preserve"> идеи</w:t>
            </w:r>
          </w:p>
          <w:p w:rsidR="004E7696" w:rsidRDefault="004E7696">
            <w:pPr>
              <w:pStyle w:val="TableParagraph"/>
              <w:spacing w:line="271" w:lineRule="exact"/>
              <w:ind w:left="104"/>
              <w:rPr>
                <w:sz w:val="24"/>
              </w:rPr>
            </w:pPr>
          </w:p>
        </w:tc>
        <w:tc>
          <w:tcPr>
            <w:tcW w:w="3957" w:type="dxa"/>
          </w:tcPr>
          <w:p w:rsidR="004E7696" w:rsidRDefault="00C27CE0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ИКТ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:rsidR="004E7696" w:rsidRDefault="00C27CE0">
            <w:pPr>
              <w:pStyle w:val="TableParagraph"/>
              <w:ind w:right="672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создания цифрового портфолио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предмету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10"/>
        <w:gridCol w:w="4398"/>
      </w:tblGrid>
      <w:tr w:rsidR="004E7696">
        <w:trPr>
          <w:trHeight w:val="4143"/>
        </w:trPr>
        <w:tc>
          <w:tcPr>
            <w:tcW w:w="1102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10" w:type="dxa"/>
          </w:tcPr>
          <w:p w:rsidR="004E7696" w:rsidRDefault="00C27CE0">
            <w:pPr>
              <w:pStyle w:val="TableParagraph"/>
              <w:ind w:left="104" w:right="61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обработку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обработку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звукозаписей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видеосъемку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монтаж отснятого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4E7696" w:rsidRDefault="00C27CE0">
            <w:pPr>
              <w:pStyle w:val="TableParagraph"/>
              <w:spacing w:line="274" w:lineRule="exact"/>
              <w:ind w:left="104" w:right="884"/>
              <w:rPr>
                <w:sz w:val="24"/>
              </w:rPr>
            </w:pPr>
            <w:r>
              <w:rPr>
                <w:sz w:val="24"/>
              </w:rPr>
              <w:t>возможностей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4398" w:type="dxa"/>
          </w:tcPr>
          <w:p w:rsidR="004E7696" w:rsidRDefault="00C27CE0">
            <w:pPr>
              <w:pStyle w:val="TableParagraph"/>
              <w:ind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 творческую и техническую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фиксацию звуков и изображений;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возможности ИКТ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искусством;</w:t>
            </w:r>
          </w:p>
        </w:tc>
      </w:tr>
    </w:tbl>
    <w:p w:rsidR="004E7696" w:rsidRDefault="00C27CE0">
      <w:pPr>
        <w:pStyle w:val="a3"/>
        <w:ind w:right="404" w:firstLine="993"/>
      </w:pPr>
      <w:r>
        <w:t>Предметные области и учебные предметы, на которых достигаются</w:t>
      </w:r>
      <w:r>
        <w:rPr>
          <w:spacing w:val="1"/>
        </w:rPr>
        <w:t xml:space="preserve"> </w:t>
      </w:r>
      <w:r>
        <w:t>следующие планируемые результаты: «Русский язык», «Искусство», «Родной</w:t>
      </w:r>
      <w:r>
        <w:rPr>
          <w:spacing w:val="-67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деятельности.</w:t>
      </w:r>
    </w:p>
    <w:p w:rsidR="004E7696" w:rsidRDefault="00C27CE0">
      <w:pPr>
        <w:spacing w:line="278" w:lineRule="auto"/>
        <w:ind w:left="682" w:right="405" w:firstLine="99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«Поиск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4678"/>
        <w:gridCol w:w="3956"/>
      </w:tblGrid>
      <w:tr w:rsidR="004E7696" w:rsidTr="0092181F">
        <w:trPr>
          <w:trHeight w:val="275"/>
        </w:trPr>
        <w:tc>
          <w:tcPr>
            <w:tcW w:w="1117" w:type="dxa"/>
          </w:tcPr>
          <w:p w:rsidR="004E7696" w:rsidRDefault="00C27CE0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678" w:type="dxa"/>
          </w:tcPr>
          <w:p w:rsidR="004E7696" w:rsidRDefault="00C27CE0">
            <w:pPr>
              <w:pStyle w:val="TableParagraph"/>
              <w:spacing w:line="256" w:lineRule="exact"/>
              <w:ind w:left="1366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3956" w:type="dxa"/>
          </w:tcPr>
          <w:p w:rsidR="004E7696" w:rsidRDefault="00C27CE0">
            <w:pPr>
              <w:pStyle w:val="TableParagraph"/>
              <w:spacing w:line="256" w:lineRule="exact"/>
              <w:ind w:lef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877B6F" w:rsidTr="0092181F">
        <w:trPr>
          <w:trHeight w:val="2830"/>
        </w:trPr>
        <w:tc>
          <w:tcPr>
            <w:tcW w:w="1117" w:type="dxa"/>
            <w:vMerge w:val="restart"/>
          </w:tcPr>
          <w:p w:rsidR="00877B6F" w:rsidRDefault="00877B6F" w:rsidP="00877B6F">
            <w:pPr>
              <w:pStyle w:val="TableParagraph"/>
              <w:spacing w:line="261" w:lineRule="exact"/>
              <w:ind w:left="0"/>
              <w:rPr>
                <w:sz w:val="24"/>
              </w:rPr>
            </w:pPr>
          </w:p>
          <w:p w:rsidR="00877B6F" w:rsidRDefault="00877B6F" w:rsidP="000710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78" w:type="dxa"/>
          </w:tcPr>
          <w:p w:rsidR="00877B6F" w:rsidRDefault="00877B6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2181F">
              <w:rPr>
                <w:sz w:val="24"/>
              </w:rPr>
              <w:t xml:space="preserve"> соответствующих</w:t>
            </w:r>
          </w:p>
          <w:p w:rsidR="00877B6F" w:rsidRDefault="00877B6F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по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справочниках. избирательно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877B6F" w:rsidRDefault="00877B6F" w:rsidP="0092181F">
            <w:pPr>
              <w:pStyle w:val="TableParagraph"/>
              <w:tabs>
                <w:tab w:val="left" w:pos="4127"/>
              </w:tabs>
              <w:ind w:left="105" w:right="264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библиотеках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контролируемом интернете;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877B6F" w:rsidRDefault="00877B6F">
            <w:pPr>
              <w:pStyle w:val="TableParagraph"/>
              <w:spacing w:line="270" w:lineRule="atLeast"/>
              <w:ind w:left="105" w:right="427"/>
              <w:rPr>
                <w:sz w:val="24"/>
              </w:rPr>
            </w:pPr>
            <w:r>
              <w:rPr>
                <w:sz w:val="24"/>
              </w:rPr>
              <w:t>информации в небольших базах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956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3112"/>
        </w:trPr>
        <w:tc>
          <w:tcPr>
            <w:tcW w:w="1117" w:type="dxa"/>
            <w:vMerge/>
          </w:tcPr>
          <w:p w:rsidR="00877B6F" w:rsidRDefault="00877B6F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4678" w:type="dxa"/>
          </w:tcPr>
          <w:p w:rsidR="00877B6F" w:rsidRDefault="00877B6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2181F">
              <w:rPr>
                <w:sz w:val="24"/>
              </w:rPr>
              <w:t xml:space="preserve"> поиска</w:t>
            </w:r>
          </w:p>
          <w:p w:rsidR="00877B6F" w:rsidRDefault="00877B6F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информации по 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877B6F" w:rsidRDefault="00877B6F">
            <w:pPr>
              <w:pStyle w:val="TableParagraph"/>
              <w:ind w:left="105" w:right="877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системе;</w:t>
            </w:r>
          </w:p>
          <w:p w:rsidR="00877B6F" w:rsidRDefault="00877B6F">
            <w:pPr>
              <w:pStyle w:val="TableParagraph"/>
              <w:ind w:left="105" w:right="576"/>
              <w:rPr>
                <w:sz w:val="24"/>
              </w:rPr>
            </w:pPr>
            <w:r>
              <w:rPr>
                <w:sz w:val="24"/>
              </w:rPr>
              <w:t>самостоятельно строить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877B6F" w:rsidRDefault="00877B6F" w:rsidP="0092181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 электронных библиотеках,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каталогах - грамотно вводить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 книги и автора,</w:t>
            </w:r>
            <w:r>
              <w:rPr>
                <w:spacing w:val="1"/>
                <w:sz w:val="24"/>
              </w:rPr>
              <w:t xml:space="preserve"> </w:t>
            </w:r>
            <w:r w:rsidR="0092181F">
              <w:rPr>
                <w:spacing w:val="1"/>
                <w:sz w:val="24"/>
              </w:rPr>
              <w:t>п</w:t>
            </w:r>
            <w:r>
              <w:rPr>
                <w:sz w:val="24"/>
              </w:rPr>
              <w:t>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картой сайта</w:t>
            </w:r>
          </w:p>
          <w:p w:rsidR="00877B6F" w:rsidRDefault="00877B6F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</w:p>
        </w:tc>
        <w:tc>
          <w:tcPr>
            <w:tcW w:w="3956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46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127"/>
        <w:gridCol w:w="3953"/>
      </w:tblGrid>
      <w:tr w:rsidR="00877B6F" w:rsidTr="0092181F">
        <w:trPr>
          <w:trHeight w:val="2168"/>
        </w:trPr>
        <w:tc>
          <w:tcPr>
            <w:tcW w:w="1385" w:type="dxa"/>
            <w:vMerge w:val="restart"/>
          </w:tcPr>
          <w:p w:rsidR="00877B6F" w:rsidRDefault="00877B6F" w:rsidP="000710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27" w:type="dxa"/>
          </w:tcPr>
          <w:p w:rsidR="00877B6F" w:rsidRDefault="00877B6F">
            <w:pPr>
              <w:pStyle w:val="TableParagraph"/>
              <w:ind w:left="105" w:right="218"/>
              <w:rPr>
                <w:sz w:val="24"/>
              </w:rPr>
            </w:pPr>
            <w:r>
              <w:rPr>
                <w:sz w:val="24"/>
              </w:rPr>
              <w:t>осуществлять запрос в поисковой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строке электронной библиотеки;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строить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данных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заполнять базы</w:t>
            </w:r>
            <w:r w:rsidR="0092181F">
              <w:rPr>
                <w:sz w:val="24"/>
              </w:rPr>
              <w:t xml:space="preserve"> данных, изменять</w:t>
            </w:r>
          </w:p>
          <w:p w:rsidR="00877B6F" w:rsidRDefault="00877B6F">
            <w:pPr>
              <w:pStyle w:val="TableParagraph"/>
              <w:spacing w:line="270" w:lineRule="atLeast"/>
              <w:ind w:left="105" w:right="129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53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3932"/>
        </w:trPr>
        <w:tc>
          <w:tcPr>
            <w:tcW w:w="1385" w:type="dxa"/>
            <w:vMerge/>
          </w:tcPr>
          <w:p w:rsidR="00877B6F" w:rsidRDefault="00877B6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4127" w:type="dxa"/>
          </w:tcPr>
          <w:p w:rsidR="00877B6F" w:rsidRDefault="00877B6F">
            <w:pPr>
              <w:pStyle w:val="TableParagraph"/>
              <w:ind w:left="105" w:right="71"/>
              <w:rPr>
                <w:sz w:val="24"/>
              </w:rPr>
            </w:pPr>
            <w:r>
              <w:rPr>
                <w:sz w:val="24"/>
              </w:rPr>
              <w:t>искать 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сайтах: 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картой сайта для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библиографический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 книг по определенной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каталогов;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877B6F" w:rsidRDefault="00877B6F">
            <w:pPr>
              <w:pStyle w:val="TableParagraph"/>
              <w:ind w:left="105" w:right="368"/>
              <w:rPr>
                <w:sz w:val="24"/>
              </w:rPr>
            </w:pPr>
            <w:r>
              <w:rPr>
                <w:sz w:val="24"/>
              </w:rPr>
              <w:t>небольшие базы 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базы 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77B6F" w:rsidRDefault="00877B6F">
            <w:pPr>
              <w:pStyle w:val="TableParagraph"/>
              <w:spacing w:line="270" w:lineRule="atLeast"/>
              <w:ind w:left="105" w:right="295"/>
              <w:rPr>
                <w:sz w:val="24"/>
              </w:rPr>
            </w:pPr>
            <w:r>
              <w:rPr>
                <w:sz w:val="24"/>
              </w:rPr>
              <w:t>создавать системы папок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видов, заполнять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53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 w:rsidTr="0092181F">
        <w:trPr>
          <w:trHeight w:val="4968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27" w:type="dxa"/>
          </w:tcPr>
          <w:p w:rsidR="004E7696" w:rsidRDefault="00C27CE0">
            <w:pPr>
              <w:pStyle w:val="TableParagraph"/>
              <w:ind w:left="105" w:right="279"/>
              <w:rPr>
                <w:sz w:val="24"/>
              </w:rPr>
            </w:pPr>
            <w:r>
              <w:rPr>
                <w:sz w:val="24"/>
              </w:rPr>
              <w:t>осуществлять синхронный 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 системах,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4E7696" w:rsidRDefault="00C27CE0">
            <w:pPr>
              <w:pStyle w:val="TableParagraph"/>
              <w:ind w:left="105" w:right="1233"/>
              <w:rPr>
                <w:sz w:val="24"/>
              </w:rPr>
            </w:pPr>
            <w:r>
              <w:rPr>
                <w:sz w:val="24"/>
              </w:rPr>
              <w:t>критически относится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4E7696" w:rsidRDefault="00C27CE0">
            <w:pPr>
              <w:pStyle w:val="TableParagraph"/>
              <w:ind w:left="105" w:right="348"/>
              <w:rPr>
                <w:sz w:val="24"/>
              </w:rPr>
            </w:pPr>
            <w:r>
              <w:rPr>
                <w:sz w:val="24"/>
              </w:rPr>
              <w:t>составлять список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по 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4E7696" w:rsidRDefault="00C27CE0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большие базы данных, заполнять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4E7696" w:rsidRDefault="00C27CE0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z w:val="24"/>
              </w:rPr>
              <w:t>деятельности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наработанный</w:t>
            </w:r>
          </w:p>
          <w:p w:rsidR="004E7696" w:rsidRDefault="00C27CE0">
            <w:pPr>
              <w:pStyle w:val="TableParagraph"/>
              <w:spacing w:line="270" w:lineRule="atLeast"/>
              <w:ind w:left="105" w:right="87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3953" w:type="dxa"/>
          </w:tcPr>
          <w:p w:rsidR="004E7696" w:rsidRDefault="00C27CE0">
            <w:pPr>
              <w:pStyle w:val="TableParagraph"/>
              <w:ind w:left="78" w:right="58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тематические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поисковые сайты по предмету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 дополнительной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информации; использовать карту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сайта и поисковую строку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доступа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поиска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</w:tr>
      <w:tr w:rsidR="004E7696" w:rsidTr="0092181F">
        <w:trPr>
          <w:trHeight w:val="1542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27" w:type="dxa"/>
          </w:tcPr>
          <w:p w:rsidR="004E7696" w:rsidRDefault="00C27CE0">
            <w:pPr>
              <w:pStyle w:val="TableParagraph"/>
              <w:ind w:left="105" w:right="248"/>
              <w:rPr>
                <w:sz w:val="24"/>
              </w:rPr>
            </w:pPr>
            <w:r>
              <w:rPr>
                <w:sz w:val="24"/>
              </w:rPr>
              <w:t>использовать различные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информации в 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(поисковые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разделы, предметные рубрики);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  <w:tc>
          <w:tcPr>
            <w:tcW w:w="3953" w:type="dxa"/>
          </w:tcPr>
          <w:p w:rsidR="004E7696" w:rsidRDefault="00C27CE0">
            <w:pPr>
              <w:pStyle w:val="TableParagraph"/>
              <w:ind w:left="78" w:right="659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и заполнять 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определители; 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приёмы</w:t>
            </w:r>
          </w:p>
          <w:p w:rsidR="004E7696" w:rsidRDefault="00C27CE0">
            <w:pPr>
              <w:pStyle w:val="TableParagraph"/>
              <w:ind w:left="78" w:right="551"/>
              <w:rPr>
                <w:i/>
                <w:sz w:val="24"/>
              </w:rPr>
            </w:pPr>
            <w:r>
              <w:rPr>
                <w:i/>
                <w:sz w:val="24"/>
              </w:rPr>
              <w:t>поиска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46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784"/>
        <w:gridCol w:w="4297"/>
      </w:tblGrid>
      <w:tr w:rsidR="004E7696">
        <w:trPr>
          <w:trHeight w:val="4418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84" w:type="dxa"/>
          </w:tcPr>
          <w:p w:rsidR="004E7696" w:rsidRDefault="00C27CE0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информации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</w:t>
            </w:r>
          </w:p>
          <w:p w:rsidR="004E7696" w:rsidRDefault="00C27CE0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>библиотечные,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электронные, каталоги для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4E7696" w:rsidRDefault="00C27CE0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 базы данных,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определители;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 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найденные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:rsidR="004E7696" w:rsidRDefault="00C27CE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ссылки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429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C27CE0">
      <w:pPr>
        <w:pStyle w:val="a3"/>
        <w:ind w:right="409" w:firstLine="993"/>
        <w:jc w:val="right"/>
      </w:pPr>
      <w:r>
        <w:t>Предметные</w:t>
      </w:r>
      <w:r>
        <w:rPr>
          <w:spacing w:val="3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предметы,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достигаются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планируемые</w:t>
      </w:r>
      <w:r>
        <w:rPr>
          <w:spacing w:val="15"/>
        </w:rPr>
        <w:t xml:space="preserve"> </w:t>
      </w:r>
      <w:r>
        <w:t>результаты:</w:t>
      </w:r>
      <w:r>
        <w:rPr>
          <w:spacing w:val="19"/>
        </w:rPr>
        <w:t xml:space="preserve"> </w:t>
      </w:r>
      <w:r>
        <w:t>«История</w:t>
      </w:r>
      <w:r>
        <w:rPr>
          <w:spacing w:val="17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Всеобщая</w:t>
      </w:r>
      <w:r>
        <w:rPr>
          <w:spacing w:val="15"/>
        </w:rPr>
        <w:t xml:space="preserve"> </w:t>
      </w:r>
      <w:r>
        <w:t>история»,</w:t>
      </w:r>
    </w:p>
    <w:p w:rsidR="004E7696" w:rsidRDefault="0092181F" w:rsidP="0092181F">
      <w:pPr>
        <w:pStyle w:val="a3"/>
        <w:tabs>
          <w:tab w:val="left" w:pos="2067"/>
          <w:tab w:val="left" w:pos="3391"/>
          <w:tab w:val="left" w:pos="7354"/>
        </w:tabs>
        <w:spacing w:line="321" w:lineRule="exact"/>
        <w:ind w:left="0" w:right="407" w:firstLine="0"/>
        <w:jc w:val="right"/>
      </w:pPr>
      <w:r>
        <w:t>«Литература»,</w:t>
      </w:r>
      <w:r w:rsidR="00C27CE0">
        <w:t>«Родная</w:t>
      </w:r>
      <w:r w:rsidR="00C27CE0">
        <w:tab/>
        <w:t>литература»,</w:t>
      </w:r>
      <w:r w:rsidR="00C27CE0">
        <w:tab/>
        <w:t>«Технология»,</w:t>
      </w:r>
      <w:r w:rsidR="00C27CE0">
        <w:tab/>
        <w:t>«Информатика»,</w:t>
      </w:r>
    </w:p>
    <w:p w:rsidR="004E7696" w:rsidRDefault="00C27CE0">
      <w:pPr>
        <w:pStyle w:val="a3"/>
        <w:ind w:right="403" w:firstLine="0"/>
        <w:jc w:val="left"/>
      </w:pPr>
      <w:r>
        <w:t>а также во внеурочной и</w:t>
      </w:r>
      <w:r>
        <w:rPr>
          <w:spacing w:val="-67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деятельности.</w:t>
      </w:r>
    </w:p>
    <w:p w:rsidR="004E7696" w:rsidRDefault="00C27CE0">
      <w:pPr>
        <w:tabs>
          <w:tab w:val="left" w:pos="2068"/>
          <w:tab w:val="left" w:pos="3119"/>
          <w:tab w:val="left" w:pos="4841"/>
          <w:tab w:val="left" w:pos="6371"/>
          <w:tab w:val="left" w:pos="8171"/>
          <w:tab w:val="left" w:pos="9909"/>
        </w:tabs>
        <w:spacing w:line="278" w:lineRule="auto"/>
        <w:ind w:left="682" w:right="402" w:firstLine="993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b/>
          <w:sz w:val="28"/>
        </w:rPr>
        <w:t>«Создание</w:t>
      </w:r>
      <w:r>
        <w:rPr>
          <w:b/>
          <w:sz w:val="28"/>
        </w:rPr>
        <w:tab/>
        <w:t>письменных</w:t>
      </w:r>
      <w:r>
        <w:rPr>
          <w:b/>
          <w:sz w:val="28"/>
        </w:rPr>
        <w:tab/>
        <w:t>сообщений»</w:t>
      </w:r>
      <w:r>
        <w:rPr>
          <w:b/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127"/>
        <w:gridCol w:w="3954"/>
      </w:tblGrid>
      <w:tr w:rsidR="004E7696" w:rsidTr="0092181F">
        <w:trPr>
          <w:trHeight w:val="275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127" w:type="dxa"/>
          </w:tcPr>
          <w:p w:rsidR="004E7696" w:rsidRDefault="00C27CE0">
            <w:pPr>
              <w:pStyle w:val="TableParagraph"/>
              <w:spacing w:line="256" w:lineRule="exact"/>
              <w:ind w:left="1365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3954" w:type="dxa"/>
          </w:tcPr>
          <w:p w:rsidR="004E7696" w:rsidRDefault="00C27CE0">
            <w:pPr>
              <w:pStyle w:val="TableParagraph"/>
              <w:spacing w:line="256" w:lineRule="exact"/>
              <w:ind w:lef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877B6F" w:rsidTr="0092181F">
        <w:trPr>
          <w:trHeight w:val="2484"/>
        </w:trPr>
        <w:tc>
          <w:tcPr>
            <w:tcW w:w="1385" w:type="dxa"/>
            <w:vMerge w:val="restart"/>
          </w:tcPr>
          <w:p w:rsidR="00877B6F" w:rsidRDefault="00877B6F" w:rsidP="000710FD">
            <w:pPr>
              <w:pStyle w:val="TableParagraph"/>
              <w:spacing w:line="262" w:lineRule="exact"/>
              <w:rPr>
                <w:sz w:val="24"/>
              </w:rPr>
            </w:pPr>
          </w:p>
          <w:p w:rsidR="00877B6F" w:rsidRDefault="00877B6F" w:rsidP="000710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27" w:type="dxa"/>
          </w:tcPr>
          <w:p w:rsidR="00877B6F" w:rsidRDefault="00877B6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877B6F" w:rsidRDefault="00877B6F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десятипальцевого метода печати;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со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особенностями;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</w:p>
          <w:p w:rsidR="00877B6F" w:rsidRDefault="00877B6F">
            <w:pPr>
              <w:pStyle w:val="TableParagraph"/>
              <w:spacing w:line="270" w:lineRule="atLeast"/>
              <w:ind w:left="105" w:right="237"/>
              <w:rPr>
                <w:sz w:val="24"/>
              </w:rPr>
            </w:pPr>
            <w:r>
              <w:rPr>
                <w:sz w:val="24"/>
              </w:rPr>
              <w:t>редактирование текста: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начертание,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кегля;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заливки</w:t>
            </w:r>
          </w:p>
        </w:tc>
        <w:tc>
          <w:tcPr>
            <w:tcW w:w="3954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2484"/>
        </w:trPr>
        <w:tc>
          <w:tcPr>
            <w:tcW w:w="1385" w:type="dxa"/>
            <w:vMerge/>
          </w:tcPr>
          <w:p w:rsidR="00877B6F" w:rsidRDefault="00877B6F" w:rsidP="000710FD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4127" w:type="dxa"/>
          </w:tcPr>
          <w:p w:rsidR="00877B6F" w:rsidRDefault="00877B6F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со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особенностями;</w:t>
            </w:r>
          </w:p>
          <w:p w:rsidR="00877B6F" w:rsidRDefault="00877B6F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 сканирования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вставлять таблицы, рисунки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 документ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7B6F" w:rsidRDefault="00877B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содержанием.</w:t>
            </w:r>
          </w:p>
        </w:tc>
        <w:tc>
          <w:tcPr>
            <w:tcW w:w="3954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 w:rsidTr="0092181F">
        <w:trPr>
          <w:trHeight w:val="1657"/>
        </w:trPr>
        <w:tc>
          <w:tcPr>
            <w:tcW w:w="1385" w:type="dxa"/>
            <w:vMerge/>
          </w:tcPr>
          <w:p w:rsidR="00877B6F" w:rsidRDefault="00877B6F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4127" w:type="dxa"/>
          </w:tcPr>
          <w:p w:rsidR="00877B6F" w:rsidRDefault="00877B6F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общеученическим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текстом (подготовка докладов,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рефератов);</w:t>
            </w:r>
          </w:p>
          <w:p w:rsidR="00877B6F" w:rsidRDefault="00877B6F">
            <w:pPr>
              <w:pStyle w:val="TableParagraph"/>
              <w:spacing w:line="27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сканируемый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 и характеристики;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</w:p>
        </w:tc>
        <w:tc>
          <w:tcPr>
            <w:tcW w:w="3954" w:type="dxa"/>
          </w:tcPr>
          <w:p w:rsidR="00877B6F" w:rsidRDefault="00877B6F">
            <w:pPr>
              <w:pStyle w:val="TableParagraph"/>
              <w:ind w:right="307"/>
              <w:rPr>
                <w:i/>
                <w:sz w:val="24"/>
              </w:rPr>
            </w:pPr>
            <w:r>
              <w:rPr>
                <w:i/>
                <w:sz w:val="24"/>
              </w:rPr>
              <w:t>Вводить текст с элементами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десятипальцевого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печати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 и латинской клавиатуре,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</w:p>
        </w:tc>
      </w:tr>
      <w:tr w:rsidR="004E7696" w:rsidTr="0092181F">
        <w:trPr>
          <w:trHeight w:val="830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27" w:type="dxa"/>
          </w:tcPr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блок-схемы,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</w:p>
          <w:p w:rsidR="004E7696" w:rsidRDefault="00C27CE0">
            <w:pPr>
              <w:pStyle w:val="TableParagraph"/>
              <w:spacing w:line="270" w:lineRule="atLeast"/>
              <w:ind w:left="105" w:right="597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  <w:tc>
          <w:tcPr>
            <w:tcW w:w="39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 w:rsidTr="0092181F">
        <w:trPr>
          <w:trHeight w:val="4416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27" w:type="dxa"/>
          </w:tcPr>
          <w:p w:rsidR="004E7696" w:rsidRDefault="00C27CE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E7696" w:rsidRDefault="00C27CE0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десятипальцевого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слепого метода,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скорости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  <w:p w:rsidR="004E7696" w:rsidRDefault="00C27CE0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самостоятельно подключать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сканирования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компьютеру, 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сканируемый объект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необходимом по смыслу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визуальном ряде;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характер 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 содержанием: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тезисный</w:t>
            </w:r>
          </w:p>
          <w:p w:rsidR="004E7696" w:rsidRDefault="00C27CE0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954" w:type="dxa"/>
          </w:tcPr>
          <w:p w:rsidR="004E7696" w:rsidRDefault="00C27CE0">
            <w:pPr>
              <w:pStyle w:val="TableParagraph"/>
              <w:ind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 слепого метода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всех раскладках клавиатуры,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 скорости работы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(120-140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символов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минуту)</w:t>
            </w:r>
          </w:p>
        </w:tc>
      </w:tr>
      <w:tr w:rsidR="004E7696" w:rsidTr="0092181F">
        <w:trPr>
          <w:trHeight w:val="4416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127" w:type="dxa"/>
          </w:tcPr>
          <w:p w:rsidR="004E7696" w:rsidRDefault="00C27CE0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структурирование текста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  <w:p w:rsidR="004E7696" w:rsidRDefault="00C27CE0">
            <w:pPr>
              <w:pStyle w:val="TableParagraph"/>
              <w:ind w:left="105" w:right="221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редактора;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форматировать текстовые</w:t>
            </w:r>
          </w:p>
          <w:p w:rsidR="004E7696" w:rsidRDefault="00C27CE0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документа;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>абзацев;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колонтитулов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страниц);</w:t>
            </w:r>
          </w:p>
          <w:p w:rsidR="004E7696" w:rsidRDefault="00C27CE0">
            <w:pPr>
              <w:pStyle w:val="TableParagraph"/>
              <w:ind w:left="105" w:right="392"/>
              <w:rPr>
                <w:sz w:val="24"/>
              </w:rPr>
            </w:pPr>
            <w:r>
              <w:rPr>
                <w:sz w:val="24"/>
              </w:rPr>
              <w:t>вставлять в документ формулы,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 списки, 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гипертекстовые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документы.</w:t>
            </w:r>
          </w:p>
        </w:tc>
        <w:tc>
          <w:tcPr>
            <w:tcW w:w="3954" w:type="dxa"/>
          </w:tcPr>
          <w:p w:rsidR="004E7696" w:rsidRDefault="00C27CE0">
            <w:pPr>
              <w:pStyle w:val="TableParagraph"/>
              <w:ind w:right="577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иностранном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языке с использованием слепого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десятипальцевого клавиатурного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письма;</w:t>
            </w:r>
          </w:p>
        </w:tc>
      </w:tr>
    </w:tbl>
    <w:p w:rsidR="004E7696" w:rsidRDefault="00C27CE0">
      <w:pPr>
        <w:pStyle w:val="a3"/>
        <w:ind w:firstLine="993"/>
        <w:jc w:val="left"/>
      </w:pPr>
      <w:r>
        <w:t>Предметные</w:t>
      </w:r>
      <w:r>
        <w:rPr>
          <w:spacing w:val="3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предметы,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достигаются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68"/>
        </w:rPr>
        <w:t xml:space="preserve"> </w:t>
      </w:r>
      <w:r>
        <w:t>планируемые</w:t>
      </w:r>
      <w:r>
        <w:rPr>
          <w:spacing w:val="67"/>
        </w:rPr>
        <w:t xml:space="preserve"> </w:t>
      </w:r>
      <w:r>
        <w:t>результаты:</w:t>
      </w:r>
      <w:r>
        <w:rPr>
          <w:spacing w:val="69"/>
        </w:rPr>
        <w:t xml:space="preserve"> </w:t>
      </w:r>
      <w:r>
        <w:t>«Литература»,</w:t>
      </w:r>
      <w:r>
        <w:rPr>
          <w:spacing w:val="67"/>
        </w:rPr>
        <w:t xml:space="preserve"> </w:t>
      </w:r>
      <w:r>
        <w:t>«Родная</w:t>
      </w:r>
      <w:r>
        <w:rPr>
          <w:spacing w:val="69"/>
        </w:rPr>
        <w:t xml:space="preserve"> </w:t>
      </w:r>
      <w:r>
        <w:t>литература»,</w:t>
      </w:r>
    </w:p>
    <w:p w:rsidR="004E7696" w:rsidRDefault="00C27CE0">
      <w:pPr>
        <w:pStyle w:val="a3"/>
        <w:ind w:firstLine="0"/>
        <w:jc w:val="left"/>
      </w:pPr>
      <w:r>
        <w:t>«Иностранный</w:t>
      </w:r>
      <w:r>
        <w:rPr>
          <w:spacing w:val="14"/>
        </w:rPr>
        <w:t xml:space="preserve"> </w:t>
      </w:r>
      <w:r>
        <w:t>язык»,</w:t>
      </w:r>
      <w:r>
        <w:rPr>
          <w:spacing w:val="16"/>
        </w:rPr>
        <w:t xml:space="preserve"> </w:t>
      </w:r>
      <w:r>
        <w:t>«Информатика»,</w:t>
      </w:r>
      <w:r>
        <w:rPr>
          <w:spacing w:val="1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tabs>
          <w:tab w:val="left" w:pos="2100"/>
          <w:tab w:val="left" w:pos="3176"/>
          <w:tab w:val="left" w:pos="4930"/>
          <w:tab w:val="left" w:pos="6489"/>
          <w:tab w:val="left" w:pos="8372"/>
          <w:tab w:val="left" w:pos="9909"/>
        </w:tabs>
        <w:spacing w:line="278" w:lineRule="auto"/>
        <w:ind w:left="682" w:right="402" w:firstLine="993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b/>
          <w:sz w:val="28"/>
        </w:rPr>
        <w:t>«Создание</w:t>
      </w:r>
      <w:r>
        <w:rPr>
          <w:b/>
          <w:sz w:val="28"/>
        </w:rPr>
        <w:tab/>
        <w:t>графических</w:t>
      </w:r>
      <w:r>
        <w:rPr>
          <w:b/>
          <w:sz w:val="28"/>
        </w:rPr>
        <w:tab/>
        <w:t>объектов»</w:t>
      </w:r>
      <w:r>
        <w:rPr>
          <w:b/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275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56" w:lineRule="exact"/>
              <w:ind w:left="1365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spacing w:line="256" w:lineRule="exact"/>
              <w:ind w:lef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4E7696">
        <w:trPr>
          <w:trHeight w:val="1655"/>
        </w:trPr>
        <w:tc>
          <w:tcPr>
            <w:tcW w:w="1385" w:type="dxa"/>
          </w:tcPr>
          <w:p w:rsidR="004E7696" w:rsidRDefault="00877B6F" w:rsidP="00877B6F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7 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27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</w:p>
          <w:p w:rsidR="004E7696" w:rsidRDefault="00C27CE0">
            <w:pPr>
              <w:pStyle w:val="TableParagraph"/>
              <w:spacing w:line="270" w:lineRule="atLeast"/>
              <w:ind w:left="105" w:right="249"/>
              <w:rPr>
                <w:sz w:val="24"/>
              </w:rPr>
            </w:pPr>
            <w:r>
              <w:rPr>
                <w:sz w:val="24"/>
              </w:rPr>
              <w:t>задачей на уроках, редактировать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геометрический объект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его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138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вводимую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</w:p>
          <w:p w:rsidR="004E7696" w:rsidRDefault="00C27CE0">
            <w:pPr>
              <w:pStyle w:val="TableParagraph"/>
              <w:spacing w:line="270" w:lineRule="atLeast"/>
              <w:ind w:right="409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различных технических 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(фото-,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видео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камеры,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микрофоны),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отбирать данную информацию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эстетических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877B6F">
        <w:trPr>
          <w:trHeight w:val="1658"/>
        </w:trPr>
        <w:tc>
          <w:tcPr>
            <w:tcW w:w="1385" w:type="dxa"/>
            <w:vMerge w:val="restart"/>
          </w:tcPr>
          <w:p w:rsidR="00877B6F" w:rsidRDefault="00877B6F" w:rsidP="00877B6F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  <w:p w:rsidR="00877B6F" w:rsidRDefault="00877B6F" w:rsidP="00071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877B6F" w:rsidRDefault="00877B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качества;</w:t>
            </w:r>
          </w:p>
          <w:p w:rsidR="00877B6F" w:rsidRDefault="00877B6F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создавать диаграммы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задавать параметры</w:t>
            </w:r>
          </w:p>
          <w:p w:rsidR="00877B6F" w:rsidRDefault="00877B6F">
            <w:pPr>
              <w:pStyle w:val="TableParagraph"/>
              <w:spacing w:line="270" w:lineRule="atLeast"/>
              <w:ind w:left="105" w:right="497"/>
              <w:rPr>
                <w:sz w:val="24"/>
              </w:rPr>
            </w:pPr>
            <w:r>
              <w:rPr>
                <w:sz w:val="24"/>
              </w:rPr>
              <w:t>диаграмм,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  <w:tc>
          <w:tcPr>
            <w:tcW w:w="4254" w:type="dxa"/>
          </w:tcPr>
          <w:p w:rsidR="00877B6F" w:rsidRDefault="00877B6F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параметров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качества.</w:t>
            </w:r>
          </w:p>
        </w:tc>
      </w:tr>
      <w:tr w:rsidR="00877B6F" w:rsidTr="0092181F">
        <w:trPr>
          <w:trHeight w:val="1497"/>
        </w:trPr>
        <w:tc>
          <w:tcPr>
            <w:tcW w:w="1385" w:type="dxa"/>
            <w:vMerge/>
          </w:tcPr>
          <w:p w:rsidR="00877B6F" w:rsidRDefault="00877B6F" w:rsidP="000710FD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3827" w:type="dxa"/>
          </w:tcPr>
          <w:p w:rsidR="00877B6F" w:rsidRDefault="00877B6F">
            <w:pPr>
              <w:pStyle w:val="TableParagraph"/>
              <w:ind w:left="105" w:right="27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текстовом редакторе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автофигур;</w:t>
            </w:r>
          </w:p>
          <w:p w:rsidR="00877B6F" w:rsidRDefault="00877B6F">
            <w:pPr>
              <w:pStyle w:val="TableParagraph"/>
              <w:spacing w:line="270" w:lineRule="atLeast"/>
              <w:ind w:left="105" w:right="577"/>
              <w:rPr>
                <w:sz w:val="24"/>
              </w:rPr>
            </w:pPr>
            <w:r>
              <w:rPr>
                <w:sz w:val="24"/>
              </w:rPr>
              <w:t>создавать диаграмму,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4254" w:type="dxa"/>
          </w:tcPr>
          <w:p w:rsidR="00877B6F" w:rsidRDefault="00877B6F">
            <w:pPr>
              <w:pStyle w:val="TableParagraph"/>
              <w:ind w:right="438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 систему смены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слайдов;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подбирать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визуальный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ряд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изображений, в соответствии 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смысловым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</w:p>
        </w:tc>
      </w:tr>
      <w:tr w:rsidR="00877B6F" w:rsidTr="0092181F">
        <w:trPr>
          <w:trHeight w:val="2102"/>
        </w:trPr>
        <w:tc>
          <w:tcPr>
            <w:tcW w:w="1385" w:type="dxa"/>
            <w:vMerge/>
          </w:tcPr>
          <w:p w:rsidR="00877B6F" w:rsidRDefault="00877B6F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3827" w:type="dxa"/>
          </w:tcPr>
          <w:p w:rsidR="00877B6F" w:rsidRDefault="00877B6F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создавать геометрические объекты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877B6F" w:rsidRDefault="00877B6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77B6F" w:rsidRDefault="00877B6F">
            <w:pPr>
              <w:pStyle w:val="TableParagraph"/>
              <w:ind w:left="105" w:right="124"/>
              <w:rPr>
                <w:sz w:val="24"/>
              </w:rPr>
            </w:pPr>
            <w:r>
              <w:rPr>
                <w:sz w:val="24"/>
              </w:rPr>
              <w:t>разным предметам для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видов;</w:t>
            </w:r>
          </w:p>
          <w:p w:rsidR="00877B6F" w:rsidRDefault="00877B6F">
            <w:pPr>
              <w:pStyle w:val="TableParagraph"/>
              <w:spacing w:line="270" w:lineRule="atLeast"/>
              <w:ind w:left="105" w:right="696"/>
              <w:rPr>
                <w:sz w:val="24"/>
              </w:rPr>
            </w:pPr>
            <w:r>
              <w:rPr>
                <w:sz w:val="24"/>
              </w:rPr>
              <w:t>выбирать вид диаграммы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4254" w:type="dxa"/>
          </w:tcPr>
          <w:p w:rsidR="00877B6F" w:rsidRDefault="00877B6F">
            <w:pPr>
              <w:pStyle w:val="TableParagraph"/>
              <w:ind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вставлять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видеофрагменты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звук в систему слайдов,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приемы настройки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видов анимации в слайдах,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создавать анимированные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карты;</w:t>
            </w:r>
          </w:p>
        </w:tc>
      </w:tr>
      <w:tr w:rsidR="004E7696">
        <w:trPr>
          <w:trHeight w:val="3864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695"/>
              <w:rPr>
                <w:sz w:val="24"/>
              </w:rPr>
            </w:pPr>
            <w:r>
              <w:rPr>
                <w:sz w:val="24"/>
              </w:rPr>
              <w:t>выбирать иллюстрации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 источнике,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идентичное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4E7696" w:rsidRDefault="00C27CE0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компьютерных 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хронологическую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 географии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 с помощью 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  <w:p w:rsidR="004E7696" w:rsidRDefault="00C27CE0">
            <w:pPr>
              <w:pStyle w:val="TableParagraph"/>
              <w:spacing w:line="270" w:lineRule="atLeast"/>
              <w:ind w:left="105" w:right="303"/>
              <w:rPr>
                <w:sz w:val="24"/>
              </w:rPr>
            </w:pPr>
            <w:r>
              <w:rPr>
                <w:sz w:val="24"/>
              </w:rPr>
              <w:t>географическую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средства озвучивания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слайдов, 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монтаж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видеофрагментов;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 модели трехмерных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</w:p>
        </w:tc>
      </w:tr>
      <w:tr w:rsidR="004E7696">
        <w:trPr>
          <w:trHeight w:val="4140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809"/>
              <w:rPr>
                <w:sz w:val="24"/>
              </w:rPr>
            </w:pPr>
            <w:r>
              <w:rPr>
                <w:sz w:val="24"/>
              </w:rPr>
              <w:t>создавать и 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редактора;</w:t>
            </w:r>
          </w:p>
          <w:p w:rsidR="004E7696" w:rsidRDefault="00C27CE0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создавать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объекты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инструментов;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(алгоритмические,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концептуальные,</w:t>
            </w:r>
          </w:p>
          <w:p w:rsidR="004E7696" w:rsidRDefault="00C27CE0">
            <w:pPr>
              <w:pStyle w:val="TableParagraph"/>
              <w:spacing w:line="270" w:lineRule="atLeast"/>
              <w:ind w:left="105" w:right="180"/>
              <w:rPr>
                <w:sz w:val="24"/>
              </w:rPr>
            </w:pPr>
            <w:r>
              <w:rPr>
                <w:sz w:val="24"/>
              </w:rPr>
              <w:t>классификационные,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решаемыми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777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мультипликационные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фильмы;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монтировать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видео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1024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задачами.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C27CE0">
      <w:pPr>
        <w:pStyle w:val="a3"/>
        <w:tabs>
          <w:tab w:val="left" w:pos="2424"/>
          <w:tab w:val="left" w:pos="4402"/>
          <w:tab w:val="left" w:pos="6113"/>
          <w:tab w:val="left" w:pos="8230"/>
        </w:tabs>
        <w:ind w:right="407" w:firstLine="993"/>
        <w:jc w:val="left"/>
      </w:pPr>
      <w:r>
        <w:t>Предметные</w:t>
      </w:r>
      <w:r>
        <w:rPr>
          <w:spacing w:val="3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предметы,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достигаются</w:t>
      </w:r>
      <w:r>
        <w:rPr>
          <w:spacing w:val="-67"/>
        </w:rPr>
        <w:t xml:space="preserve"> </w:t>
      </w:r>
      <w:r>
        <w:t>следующие</w:t>
      </w:r>
      <w:r>
        <w:tab/>
        <w:t>планируемые</w:t>
      </w:r>
      <w:r>
        <w:tab/>
        <w:t>результаты</w:t>
      </w:r>
      <w:r>
        <w:tab/>
        <w:t>«Технология»,</w:t>
      </w:r>
      <w:r>
        <w:tab/>
        <w:t>«Математика»,</w:t>
      </w:r>
    </w:p>
    <w:p w:rsidR="004E7696" w:rsidRDefault="00C27CE0">
      <w:pPr>
        <w:pStyle w:val="a3"/>
        <w:tabs>
          <w:tab w:val="left" w:pos="2927"/>
          <w:tab w:val="left" w:pos="5538"/>
          <w:tab w:val="left" w:pos="6864"/>
          <w:tab w:val="left" w:pos="8363"/>
        </w:tabs>
        <w:spacing w:line="242" w:lineRule="auto"/>
        <w:ind w:right="407" w:firstLine="0"/>
        <w:jc w:val="left"/>
      </w:pPr>
      <w:r>
        <w:t>«</w:t>
      </w:r>
      <w:r w:rsidR="00877B6F">
        <w:t>Информатика»,</w:t>
      </w:r>
      <w:r w:rsidR="00877B6F">
        <w:tab/>
        <w:t>«Обществознание»,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tabs>
          <w:tab w:val="left" w:pos="2085"/>
          <w:tab w:val="left" w:pos="3148"/>
          <w:tab w:val="left" w:pos="4884"/>
          <w:tab w:val="left" w:pos="6429"/>
          <w:tab w:val="left" w:pos="8441"/>
          <w:tab w:val="left" w:pos="8822"/>
        </w:tabs>
        <w:spacing w:line="276" w:lineRule="auto"/>
        <w:ind w:left="682" w:right="408" w:firstLine="993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b/>
          <w:sz w:val="28"/>
        </w:rPr>
        <w:t>«Создание</w:t>
      </w:r>
      <w:r>
        <w:rPr>
          <w:b/>
          <w:sz w:val="28"/>
        </w:rPr>
        <w:tab/>
        <w:t>музыкальных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звуковых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объектов»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 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419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66" w:lineRule="exact"/>
              <w:ind w:left="1365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spacing w:line="266" w:lineRule="exact"/>
              <w:ind w:lef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4E7696">
        <w:trPr>
          <w:trHeight w:val="1932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780"/>
              <w:rPr>
                <w:sz w:val="24"/>
              </w:rPr>
            </w:pPr>
            <w:r>
              <w:rPr>
                <w:sz w:val="24"/>
              </w:rPr>
              <w:t>использовать звуковые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редакторы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E7696" w:rsidRDefault="00C27CE0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z w:val="24"/>
              </w:rPr>
              <w:t>воспроизведения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слайдов;</w:t>
            </w:r>
          </w:p>
          <w:p w:rsidR="004E7696" w:rsidRDefault="00C27CE0">
            <w:pPr>
              <w:pStyle w:val="TableParagraph"/>
              <w:ind w:left="105" w:right="255"/>
              <w:rPr>
                <w:sz w:val="24"/>
              </w:rPr>
            </w:pPr>
            <w:r>
              <w:rPr>
                <w:sz w:val="24"/>
              </w:rPr>
              <w:t>использовать систему поддержки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аудиторией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299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синтезаторы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творческой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предмету</w:t>
            </w:r>
          </w:p>
        </w:tc>
      </w:tr>
      <w:tr w:rsidR="004E7696">
        <w:trPr>
          <w:trHeight w:val="1655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производить отработку 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редакторов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127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 цифровое портфолио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возможности музыкальных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редакторов и синтезаторов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</w:p>
          <w:p w:rsidR="004E7696" w:rsidRDefault="00C27CE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</w:t>
            </w:r>
          </w:p>
        </w:tc>
      </w:tr>
      <w:tr w:rsidR="004E7696">
        <w:trPr>
          <w:trHeight w:val="2207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записывать звуковые файлы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качеством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(глубиной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дискретизации); •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редакторы,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клавишные и кинетические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</w:p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музыкальные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редакторы,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синтезаторы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</w:tr>
    </w:tbl>
    <w:p w:rsidR="004E7696" w:rsidRDefault="00C27CE0">
      <w:pPr>
        <w:pStyle w:val="a3"/>
        <w:ind w:right="406" w:firstLine="993"/>
      </w:pPr>
      <w:r>
        <w:lastRenderedPageBreak/>
        <w:t>Предметные области и учебные предметы, на которых достигаются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деятельности.</w:t>
      </w:r>
    </w:p>
    <w:p w:rsidR="004E7696" w:rsidRDefault="00C27CE0">
      <w:pPr>
        <w:spacing w:line="276" w:lineRule="auto"/>
        <w:ind w:left="682" w:right="402" w:firstLine="99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«Восприятие,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гипертекстовых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мультимедийных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17"/>
        <w:gridCol w:w="4263"/>
      </w:tblGrid>
      <w:tr w:rsidR="004E7696">
        <w:trPr>
          <w:trHeight w:val="278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58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817" w:type="dxa"/>
          </w:tcPr>
          <w:p w:rsidR="004E7696" w:rsidRDefault="00C27CE0">
            <w:pPr>
              <w:pStyle w:val="TableParagraph"/>
              <w:spacing w:line="258" w:lineRule="exact"/>
              <w:ind w:left="1365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4263" w:type="dxa"/>
          </w:tcPr>
          <w:p w:rsidR="004E7696" w:rsidRDefault="00C27CE0">
            <w:pPr>
              <w:pStyle w:val="TableParagraph"/>
              <w:spacing w:line="258" w:lineRule="exact"/>
              <w:ind w:left="2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4E7696">
        <w:trPr>
          <w:trHeight w:val="1655"/>
        </w:trPr>
        <w:tc>
          <w:tcPr>
            <w:tcW w:w="1385" w:type="dxa"/>
          </w:tcPr>
          <w:p w:rsidR="004E7696" w:rsidRDefault="00877B6F" w:rsidP="00877B6F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3817" w:type="dxa"/>
          </w:tcPr>
          <w:p w:rsidR="004E7696" w:rsidRDefault="00C27CE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сообщений;</w:t>
            </w:r>
          </w:p>
          <w:p w:rsidR="004E7696" w:rsidRDefault="00C27CE0">
            <w:pPr>
              <w:pStyle w:val="TableParagraph"/>
              <w:ind w:left="105" w:right="261" w:firstLine="60"/>
              <w:rPr>
                <w:sz w:val="24"/>
              </w:rPr>
            </w:pPr>
            <w:r>
              <w:rPr>
                <w:sz w:val="24"/>
              </w:rPr>
              <w:t>отправлять данные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 одному и нескольким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пользователям;</w:t>
            </w:r>
          </w:p>
          <w:p w:rsidR="004E7696" w:rsidRDefault="00C27CE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</w:p>
        </w:tc>
        <w:tc>
          <w:tcPr>
            <w:tcW w:w="426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17"/>
        <w:gridCol w:w="4263"/>
      </w:tblGrid>
      <w:tr w:rsidR="00877B6F">
        <w:trPr>
          <w:trHeight w:val="424"/>
        </w:trPr>
        <w:tc>
          <w:tcPr>
            <w:tcW w:w="1385" w:type="dxa"/>
            <w:vMerge w:val="restart"/>
          </w:tcPr>
          <w:p w:rsidR="00877B6F" w:rsidRDefault="00877B6F" w:rsidP="00877B6F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  <w:p w:rsidR="00877B6F" w:rsidRDefault="00877B6F" w:rsidP="000710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17" w:type="dxa"/>
          </w:tcPr>
          <w:p w:rsidR="00877B6F" w:rsidRDefault="00877B6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сообщения</w:t>
            </w:r>
          </w:p>
        </w:tc>
        <w:tc>
          <w:tcPr>
            <w:tcW w:w="4263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>
        <w:trPr>
          <w:trHeight w:val="827"/>
        </w:trPr>
        <w:tc>
          <w:tcPr>
            <w:tcW w:w="1385" w:type="dxa"/>
            <w:vMerge/>
          </w:tcPr>
          <w:p w:rsidR="00877B6F" w:rsidRDefault="00877B6F" w:rsidP="000710F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817" w:type="dxa"/>
          </w:tcPr>
          <w:p w:rsidR="00877B6F" w:rsidRDefault="00877B6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сообщения;</w:t>
            </w:r>
          </w:p>
          <w:p w:rsidR="00877B6F" w:rsidRDefault="00877B6F">
            <w:pPr>
              <w:pStyle w:val="TableParagraph"/>
              <w:spacing w:line="270" w:lineRule="atLeast"/>
              <w:ind w:left="105" w:right="232"/>
              <w:rPr>
                <w:sz w:val="24"/>
              </w:rPr>
            </w:pPr>
            <w:r>
              <w:rPr>
                <w:sz w:val="24"/>
              </w:rPr>
              <w:t>выделять фрагменты сообщения;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сообщению</w:t>
            </w:r>
          </w:p>
        </w:tc>
        <w:tc>
          <w:tcPr>
            <w:tcW w:w="4263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>
        <w:trPr>
          <w:trHeight w:val="1655"/>
        </w:trPr>
        <w:tc>
          <w:tcPr>
            <w:tcW w:w="1385" w:type="dxa"/>
            <w:vMerge/>
          </w:tcPr>
          <w:p w:rsidR="00877B6F" w:rsidRDefault="00877B6F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3817" w:type="dxa"/>
          </w:tcPr>
          <w:p w:rsidR="00877B6F" w:rsidRDefault="00877B6F"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sz w:val="24"/>
              </w:rPr>
              <w:t>использовать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позиционирования</w:t>
            </w:r>
          </w:p>
          <w:p w:rsidR="00877B6F" w:rsidRDefault="00877B6F">
            <w:pPr>
              <w:pStyle w:val="TableParagraph"/>
              <w:spacing w:line="270" w:lineRule="atLeast"/>
              <w:ind w:left="105" w:right="117"/>
              <w:rPr>
                <w:sz w:val="24"/>
              </w:rPr>
            </w:pPr>
            <w:r>
              <w:rPr>
                <w:sz w:val="24"/>
              </w:rPr>
              <w:t>для вычисления расстояния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результаты в 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  <w:tc>
          <w:tcPr>
            <w:tcW w:w="4263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1380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17" w:type="dxa"/>
          </w:tcPr>
          <w:p w:rsidR="004E7696" w:rsidRDefault="00C27CE0">
            <w:pPr>
              <w:pStyle w:val="TableParagraph"/>
              <w:ind w:left="105" w:right="323"/>
              <w:rPr>
                <w:sz w:val="24"/>
              </w:rPr>
            </w:pPr>
            <w:r>
              <w:rPr>
                <w:sz w:val="24"/>
              </w:rPr>
              <w:t>создавать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мультимедийную презентацию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гиперссылками, слайды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тексты, звуки,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</w:tc>
        <w:tc>
          <w:tcPr>
            <w:tcW w:w="426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5519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17" w:type="dxa"/>
          </w:tcPr>
          <w:p w:rsidR="004E7696" w:rsidRDefault="00C27CE0">
            <w:pPr>
              <w:pStyle w:val="TableParagraph"/>
              <w:ind w:left="105" w:right="85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сообщений: диаграммами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(алгоритмические,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концептуальные,</w:t>
            </w:r>
          </w:p>
          <w:p w:rsidR="004E7696" w:rsidRDefault="00C27CE0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классификационные,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организационные, родства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картами (географические,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спутниковыми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фотографиями,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позиционирования;</w:t>
            </w:r>
          </w:p>
          <w:p w:rsidR="004E7696" w:rsidRDefault="00C27CE0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оценивать размеры файлов,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подготовленных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  <w:p w:rsidR="004E7696" w:rsidRDefault="00C27CE0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(клавиатура, сканер,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фотокамера,</w:t>
            </w:r>
          </w:p>
          <w:p w:rsidR="004E7696" w:rsidRDefault="00C27CE0">
            <w:pPr>
              <w:pStyle w:val="TableParagraph"/>
              <w:spacing w:line="270" w:lineRule="atLeast"/>
              <w:ind w:left="105" w:right="1022"/>
              <w:rPr>
                <w:sz w:val="24"/>
              </w:rPr>
            </w:pPr>
            <w:r>
              <w:rPr>
                <w:sz w:val="24"/>
              </w:rPr>
              <w:t>видеокамера);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программы-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архиваторы.</w:t>
            </w:r>
          </w:p>
        </w:tc>
        <w:tc>
          <w:tcPr>
            <w:tcW w:w="426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C27CE0">
      <w:pPr>
        <w:pStyle w:val="a3"/>
        <w:ind w:right="406" w:firstLine="993"/>
      </w:pPr>
      <w:r>
        <w:t>Предметные области и учебные предметы, на которых достигаются</w:t>
      </w:r>
      <w:r>
        <w:rPr>
          <w:spacing w:val="1"/>
        </w:rPr>
        <w:t xml:space="preserve"> </w:t>
      </w:r>
      <w:r>
        <w:t xml:space="preserve">следующие планируемые результаты </w:t>
      </w:r>
      <w:r w:rsidR="00877B6F">
        <w:t>«</w:t>
      </w:r>
      <w:r>
        <w:t>Технология», «Литература», «Русский</w:t>
      </w:r>
      <w:r>
        <w:rPr>
          <w:spacing w:val="1"/>
        </w:rPr>
        <w:t xml:space="preserve"> </w:t>
      </w:r>
      <w:r>
        <w:t>язык», «Иностранный язык», «Искусство»,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spacing w:after="2" w:line="276" w:lineRule="auto"/>
        <w:ind w:left="682" w:right="405" w:firstLine="99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«Анализ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математическая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обработка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565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73" w:lineRule="exact"/>
              <w:ind w:left="1365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spacing w:line="273" w:lineRule="exact"/>
              <w:ind w:lef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877B6F">
        <w:trPr>
          <w:trHeight w:val="2210"/>
        </w:trPr>
        <w:tc>
          <w:tcPr>
            <w:tcW w:w="1385" w:type="dxa"/>
            <w:vMerge w:val="restart"/>
          </w:tcPr>
          <w:p w:rsidR="00877B6F" w:rsidRDefault="00877B6F" w:rsidP="00877B6F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3827" w:type="dxa"/>
          </w:tcPr>
          <w:p w:rsidR="00877B6F" w:rsidRDefault="00877B6F">
            <w:pPr>
              <w:pStyle w:val="TableParagraph"/>
              <w:ind w:left="105" w:right="259"/>
              <w:rPr>
                <w:i/>
                <w:sz w:val="24"/>
              </w:rPr>
            </w:pPr>
            <w:r>
              <w:rPr>
                <w:i/>
                <w:sz w:val="24"/>
              </w:rPr>
              <w:t>искать информацию по заданной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теме в соответствующих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возрасту цифровых словарях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справочниках, базах данных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ресурсах Интернет; грамотно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список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используемых</w:t>
            </w:r>
          </w:p>
          <w:p w:rsidR="00877B6F" w:rsidRDefault="00877B6F">
            <w:pPr>
              <w:pStyle w:val="TableParagraph"/>
              <w:spacing w:line="270" w:lineRule="atLeast"/>
              <w:ind w:left="105" w:right="388"/>
              <w:rPr>
                <w:i/>
                <w:sz w:val="24"/>
              </w:rPr>
            </w:pPr>
            <w:r>
              <w:rPr>
                <w:i/>
                <w:sz w:val="24"/>
              </w:rPr>
              <w:t>цифровых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ресурсов;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критически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 информации</w:t>
            </w:r>
          </w:p>
        </w:tc>
        <w:tc>
          <w:tcPr>
            <w:tcW w:w="4254" w:type="dxa"/>
          </w:tcPr>
          <w:p w:rsidR="00877B6F" w:rsidRDefault="00877B6F">
            <w:pPr>
              <w:pStyle w:val="TableParagraph"/>
              <w:ind w:left="0"/>
              <w:rPr>
                <w:sz w:val="24"/>
              </w:rPr>
            </w:pPr>
          </w:p>
        </w:tc>
      </w:tr>
      <w:tr w:rsidR="00877B6F">
        <w:trPr>
          <w:trHeight w:val="2484"/>
        </w:trPr>
        <w:tc>
          <w:tcPr>
            <w:tcW w:w="1385" w:type="dxa"/>
            <w:vMerge/>
          </w:tcPr>
          <w:p w:rsidR="00877B6F" w:rsidRDefault="00877B6F" w:rsidP="00877B6F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877B6F" w:rsidRDefault="00877B6F">
            <w:pPr>
              <w:pStyle w:val="TableParagraph"/>
              <w:ind w:left="105" w:right="1004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:rsidR="00877B6F" w:rsidRDefault="00877B6F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проектировать свою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 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 политического,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</w:p>
          <w:p w:rsidR="00877B6F" w:rsidRDefault="00877B6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феномена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254" w:type="dxa"/>
          </w:tcPr>
          <w:p w:rsidR="00877B6F" w:rsidRDefault="00877B6F">
            <w:pPr>
              <w:pStyle w:val="TableParagraph"/>
              <w:ind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определять выборы методов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 компьютерных средств.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предоставлять промежуточные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с помощью аудио- и видео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поддержки;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 с помощью диаграмм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видов, составлять</w:t>
            </w:r>
          </w:p>
          <w:p w:rsidR="00877B6F" w:rsidRDefault="00877B6F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ним.</w:t>
            </w:r>
          </w:p>
        </w:tc>
      </w:tr>
      <w:tr w:rsidR="004E7696">
        <w:trPr>
          <w:trHeight w:val="3864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834"/>
              <w:rPr>
                <w:sz w:val="24"/>
              </w:rPr>
            </w:pPr>
            <w:r>
              <w:rPr>
                <w:sz w:val="24"/>
              </w:rPr>
              <w:t>представлять 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</w:p>
          <w:p w:rsidR="004E7696" w:rsidRDefault="00C27CE0"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t>политическом, 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 изучения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визуализации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 модели;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 и исследования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объектов в виртуальных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лабораториях и управлять ими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353"/>
              <w:rPr>
                <w:i/>
                <w:sz w:val="24"/>
              </w:rPr>
            </w:pPr>
            <w:r>
              <w:rPr>
                <w:i/>
                <w:sz w:val="24"/>
              </w:rPr>
              <w:t>вести самостоятельную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индивидуальную исследовательскую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 в социальных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естественнонаучных сферах,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 визуализацию данных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измерений с помощью диаграмм,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ментальных карт и других 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визуализации;</w:t>
            </w:r>
          </w:p>
          <w:p w:rsidR="004E7696" w:rsidRDefault="00C27CE0">
            <w:pPr>
              <w:pStyle w:val="TableParagraph"/>
              <w:ind w:right="146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систему визуализации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(видеоролики, видеофрагменты,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цепочки из автофигур, блок-схем)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измерений;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развернутый план</w:t>
            </w:r>
          </w:p>
          <w:p w:rsidR="004E7696" w:rsidRDefault="00C27CE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презентации.</w:t>
            </w:r>
          </w:p>
        </w:tc>
      </w:tr>
      <w:tr w:rsidR="004E7696">
        <w:trPr>
          <w:trHeight w:val="1931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371"/>
              <w:rPr>
                <w:sz w:val="24"/>
              </w:rPr>
            </w:pPr>
            <w:r>
              <w:rPr>
                <w:sz w:val="24"/>
              </w:rPr>
              <w:t>определять параметры,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описываемого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изучения;</w:t>
            </w:r>
          </w:p>
          <w:p w:rsidR="004E7696" w:rsidRDefault="00C27CE0">
            <w:pPr>
              <w:pStyle w:val="TableParagraph"/>
              <w:spacing w:line="270" w:lineRule="atLeast"/>
              <w:ind w:left="105" w:right="93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в 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лабораториях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804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</w:p>
          <w:p w:rsidR="004E7696" w:rsidRDefault="00C27CE0">
            <w:pPr>
              <w:pStyle w:val="TableParagraph"/>
              <w:spacing w:line="270" w:lineRule="atLeast"/>
              <w:ind w:right="314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социальных и естветсвенно-научных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процессов; 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промежуточную рефлексию 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 обсуждать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деятельности;</w:t>
            </w:r>
          </w:p>
        </w:tc>
      </w:tr>
      <w:tr w:rsidR="004E7696">
        <w:trPr>
          <w:trHeight w:val="3036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проводить простые эксперименты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исследования в 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лабораториях;</w:t>
            </w:r>
          </w:p>
          <w:p w:rsidR="004E7696" w:rsidRDefault="00C27CE0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вводить результаты измерений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другие цифровые данные для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статистической и визуализации;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эксперименты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</w:p>
          <w:p w:rsidR="004E7696" w:rsidRDefault="00C27CE0">
            <w:pPr>
              <w:pStyle w:val="TableParagraph"/>
              <w:spacing w:line="270" w:lineRule="atLeast"/>
              <w:ind w:left="105" w:right="499"/>
              <w:rPr>
                <w:sz w:val="24"/>
              </w:rPr>
            </w:pPr>
            <w:r>
              <w:rPr>
                <w:sz w:val="24"/>
              </w:rPr>
              <w:t>лабораториях по естественным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15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естественнонаучные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социальные измерения, вводить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измерений 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обрабатывать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том числе статистически 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 визуализации;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 результаты 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и затрачиваемых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ресурсов.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1005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информатике.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C27CE0">
      <w:pPr>
        <w:pStyle w:val="a3"/>
        <w:tabs>
          <w:tab w:val="left" w:pos="2270"/>
          <w:tab w:val="left" w:pos="4093"/>
          <w:tab w:val="left" w:pos="5650"/>
          <w:tab w:val="left" w:pos="8229"/>
        </w:tabs>
        <w:ind w:right="408" w:firstLine="993"/>
        <w:jc w:val="left"/>
      </w:pPr>
      <w:r>
        <w:t>Предметные</w:t>
      </w:r>
      <w:r>
        <w:rPr>
          <w:spacing w:val="3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предметы,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достигаются</w:t>
      </w:r>
      <w:r>
        <w:rPr>
          <w:spacing w:val="-67"/>
        </w:rPr>
        <w:t xml:space="preserve"> </w:t>
      </w:r>
      <w:r>
        <w:t>следующие</w:t>
      </w:r>
      <w:r>
        <w:tab/>
        <w:t>планируемые</w:t>
      </w:r>
      <w:r>
        <w:tab/>
        <w:t>результаты</w:t>
      </w:r>
      <w:r>
        <w:tab/>
        <w:t>«Обществознание»,</w:t>
      </w:r>
      <w:r>
        <w:tab/>
        <w:t>«Математика»,</w:t>
      </w:r>
    </w:p>
    <w:p w:rsidR="004E7696" w:rsidRDefault="00C27CE0">
      <w:pPr>
        <w:pStyle w:val="a3"/>
        <w:ind w:firstLine="0"/>
        <w:jc w:val="left"/>
      </w:pPr>
      <w:r>
        <w:t>«Физика», «Химия», «Биология», «Основы проектной деятельности: учебный</w:t>
      </w:r>
      <w:r>
        <w:rPr>
          <w:spacing w:val="-67"/>
        </w:rPr>
        <w:t xml:space="preserve"> </w:t>
      </w:r>
      <w:r>
        <w:t>проект»,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</w:t>
      </w:r>
      <w:r>
        <w:rPr>
          <w:spacing w:val="-4"/>
        </w:rPr>
        <w:t xml:space="preserve"> </w:t>
      </w:r>
      <w:r>
        <w:t>внеурочной и</w:t>
      </w:r>
      <w:r>
        <w:rPr>
          <w:spacing w:val="-1"/>
        </w:rPr>
        <w:t xml:space="preserve"> </w:t>
      </w:r>
      <w:r>
        <w:t>внешкольной деятельности.</w:t>
      </w:r>
    </w:p>
    <w:p w:rsidR="004E7696" w:rsidRDefault="00C27CE0">
      <w:pPr>
        <w:tabs>
          <w:tab w:val="left" w:pos="2133"/>
          <w:tab w:val="left" w:pos="3243"/>
          <w:tab w:val="left" w:pos="5031"/>
          <w:tab w:val="left" w:pos="7533"/>
          <w:tab w:val="left" w:pos="9877"/>
        </w:tabs>
        <w:spacing w:line="278" w:lineRule="auto"/>
        <w:ind w:left="682" w:right="404" w:firstLine="993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направления</w:t>
      </w:r>
      <w:r>
        <w:rPr>
          <w:sz w:val="28"/>
        </w:rPr>
        <w:tab/>
      </w:r>
      <w:r>
        <w:rPr>
          <w:b/>
          <w:sz w:val="28"/>
        </w:rPr>
        <w:t>«Моделирование,</w:t>
      </w:r>
      <w:r>
        <w:rPr>
          <w:b/>
          <w:sz w:val="28"/>
        </w:rPr>
        <w:tab/>
        <w:t>проектирование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управление»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268"/>
        <w:gridCol w:w="3812"/>
      </w:tblGrid>
      <w:tr w:rsidR="004E7696" w:rsidTr="0092181F">
        <w:trPr>
          <w:trHeight w:val="323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268" w:type="dxa"/>
          </w:tcPr>
          <w:p w:rsidR="004E7696" w:rsidRDefault="00C27CE0">
            <w:pPr>
              <w:pStyle w:val="TableParagraph"/>
              <w:spacing w:line="266" w:lineRule="exact"/>
              <w:ind w:left="1374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3812" w:type="dxa"/>
          </w:tcPr>
          <w:p w:rsidR="004E7696" w:rsidRDefault="00C27CE0">
            <w:pPr>
              <w:pStyle w:val="TableParagraph"/>
              <w:spacing w:line="266" w:lineRule="exact"/>
              <w:ind w:left="2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4E7696" w:rsidTr="0092181F">
        <w:trPr>
          <w:trHeight w:val="1029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68" w:type="dxa"/>
          </w:tcPr>
          <w:p w:rsidR="004E7696" w:rsidRDefault="00C27CE0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задач</w:t>
            </w:r>
          </w:p>
        </w:tc>
        <w:tc>
          <w:tcPr>
            <w:tcW w:w="3812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 w:rsidTr="0092181F">
        <w:trPr>
          <w:trHeight w:val="2759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68" w:type="dxa"/>
          </w:tcPr>
          <w:p w:rsidR="004E7696" w:rsidRDefault="00C27CE0">
            <w:pPr>
              <w:pStyle w:val="TableParagraph"/>
              <w:ind w:left="105" w:right="3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учета, систематизации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(социальной статистики,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данных и т.д.);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 ИКТ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7696" w:rsidRDefault="00C27CE0">
            <w:pPr>
              <w:pStyle w:val="TableParagraph"/>
              <w:spacing w:line="270" w:lineRule="atLeast"/>
              <w:ind w:left="105" w:right="120"/>
              <w:rPr>
                <w:sz w:val="24"/>
              </w:rPr>
            </w:pPr>
            <w:r>
              <w:rPr>
                <w:sz w:val="24"/>
              </w:rPr>
              <w:t>индивидуальной деятельности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812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 w:rsidTr="0092181F">
        <w:trPr>
          <w:trHeight w:val="4416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68" w:type="dxa"/>
          </w:tcPr>
          <w:p w:rsidR="004E7696" w:rsidRDefault="00C27CE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представлять свою деятельность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средств визуализации: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</w:p>
          <w:p w:rsidR="004E7696" w:rsidRDefault="00C27CE0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карт,диаграмм, карт, таблиц, блок-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4E7696" w:rsidRDefault="00C27CE0">
            <w:pPr>
              <w:pStyle w:val="TableParagraph"/>
              <w:ind w:left="105" w:right="248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программирования,</w:t>
            </w:r>
          </w:p>
          <w:p w:rsidR="004E7696" w:rsidRDefault="00C27CE0">
            <w:pPr>
              <w:pStyle w:val="TableParagraph"/>
              <w:ind w:left="105" w:right="864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групповую</w:t>
            </w:r>
          </w:p>
          <w:p w:rsidR="004E7696" w:rsidRDefault="00C27CE0">
            <w:pPr>
              <w:pStyle w:val="TableParagraph"/>
              <w:ind w:left="105" w:right="43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4E7696" w:rsidRDefault="00C27CE0">
            <w:pPr>
              <w:pStyle w:val="TableParagraph"/>
              <w:spacing w:line="270" w:lineRule="atLeast"/>
              <w:ind w:left="105" w:right="690"/>
              <w:rPr>
                <w:sz w:val="24"/>
              </w:rPr>
            </w:pPr>
            <w:r>
              <w:rPr>
                <w:sz w:val="24"/>
              </w:rPr>
              <w:t>цифровое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3812" w:type="dxa"/>
          </w:tcPr>
          <w:p w:rsidR="004E7696" w:rsidRDefault="00C27CE0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несложные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виртуальные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4E7696" w:rsidRDefault="00C27C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математические</w:t>
            </w:r>
          </w:p>
          <w:p w:rsidR="004E7696" w:rsidRDefault="00C27CE0">
            <w:pPr>
              <w:pStyle w:val="TableParagraph"/>
              <w:ind w:right="1327"/>
              <w:rPr>
                <w:i/>
                <w:sz w:val="24"/>
              </w:rPr>
            </w:pPr>
            <w:r>
              <w:rPr>
                <w:i/>
                <w:sz w:val="24"/>
              </w:rPr>
              <w:t>модели,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проектирования</w:t>
            </w:r>
          </w:p>
        </w:tc>
      </w:tr>
      <w:tr w:rsidR="004E7696" w:rsidTr="0092181F">
        <w:trPr>
          <w:trHeight w:val="1932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268" w:type="dxa"/>
          </w:tcPr>
          <w:p w:rsidR="004E7696" w:rsidRDefault="00C27CE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7696" w:rsidRDefault="00C27CE0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z w:val="24"/>
              </w:rPr>
              <w:t>дополнительной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  <w:p w:rsidR="004E7696" w:rsidRDefault="00C27CE0">
            <w:pPr>
              <w:pStyle w:val="TableParagraph"/>
              <w:spacing w:line="270" w:lineRule="atLeast"/>
              <w:ind w:left="105" w:right="342"/>
              <w:rPr>
                <w:sz w:val="24"/>
              </w:rPr>
            </w:pPr>
            <w:r>
              <w:rPr>
                <w:sz w:val="24"/>
              </w:rPr>
              <w:t>использовать инструменты 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</w:p>
        </w:tc>
        <w:tc>
          <w:tcPr>
            <w:tcW w:w="3812" w:type="dxa"/>
          </w:tcPr>
          <w:p w:rsidR="004E7696" w:rsidRDefault="00C27CE0">
            <w:pPr>
              <w:pStyle w:val="TableParagraph"/>
              <w:ind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Создавать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объектов,</w:t>
            </w:r>
          </w:p>
          <w:p w:rsidR="004E7696" w:rsidRDefault="00C27CE0">
            <w:pPr>
              <w:pStyle w:val="TableParagraph"/>
              <w:ind w:right="696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проектировать их в виртуальной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среде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00"/>
        <w:gridCol w:w="4280"/>
      </w:tblGrid>
      <w:tr w:rsidR="004E7696">
        <w:trPr>
          <w:trHeight w:val="2762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0" w:type="dxa"/>
          </w:tcPr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ряда;</w:t>
            </w:r>
          </w:p>
          <w:p w:rsidR="004E7696" w:rsidRDefault="00C27CE0">
            <w:pPr>
              <w:pStyle w:val="TableParagraph"/>
              <w:spacing w:line="270" w:lineRule="atLeast"/>
              <w:ind w:left="105" w:right="474"/>
              <w:rPr>
                <w:sz w:val="24"/>
              </w:rPr>
            </w:pPr>
            <w:r>
              <w:rPr>
                <w:sz w:val="24"/>
              </w:rPr>
              <w:t>моделировать более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с помощью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проектировать,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индивидуальной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4280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3312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00" w:type="dxa"/>
          </w:tcPr>
          <w:p w:rsidR="004E7696" w:rsidRDefault="00C27CE0">
            <w:pPr>
              <w:pStyle w:val="TableParagraph"/>
              <w:ind w:left="105" w:right="274"/>
              <w:rPr>
                <w:sz w:val="24"/>
              </w:rPr>
            </w:pPr>
            <w:r>
              <w:rPr>
                <w:sz w:val="24"/>
              </w:rPr>
              <w:t>строить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:rsidR="004E7696" w:rsidRDefault="00C27CE0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конструировать и моделировать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 с 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управлением и обратной связью;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 конструкторов;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</w:p>
        </w:tc>
        <w:tc>
          <w:tcPr>
            <w:tcW w:w="4280" w:type="dxa"/>
          </w:tcPr>
          <w:p w:rsidR="004E7696" w:rsidRDefault="00C27CE0">
            <w:pPr>
              <w:pStyle w:val="TableParagraph"/>
              <w:ind w:right="938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проектировать виртуальные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реальные объекты и процессы,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автоматизированного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проектирования.</w:t>
            </w:r>
          </w:p>
        </w:tc>
      </w:tr>
    </w:tbl>
    <w:p w:rsidR="004E7696" w:rsidRDefault="00C27CE0">
      <w:pPr>
        <w:pStyle w:val="a3"/>
        <w:ind w:right="407" w:firstLine="993"/>
      </w:pPr>
      <w:r>
        <w:t>Предметные области и учебные предметы, на которых достигаются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планируемые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«Технология»,</w:t>
      </w:r>
      <w:r>
        <w:rPr>
          <w:spacing w:val="15"/>
        </w:rPr>
        <w:t xml:space="preserve"> </w:t>
      </w:r>
      <w:r>
        <w:t>«Математика»,</w:t>
      </w:r>
    </w:p>
    <w:p w:rsidR="004E7696" w:rsidRDefault="00C27CE0">
      <w:pPr>
        <w:pStyle w:val="a3"/>
        <w:ind w:right="406" w:firstLine="0"/>
      </w:pPr>
      <w:r>
        <w:t>«Информатика»,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 внеурочной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spacing w:line="276" w:lineRule="auto"/>
        <w:ind w:left="682" w:right="404" w:firstLine="99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«Коммуникация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взаимодействие»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280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0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60" w:lineRule="exact"/>
              <w:ind w:left="1365" w:right="1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научится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spacing w:line="260" w:lineRule="exact"/>
              <w:ind w:lef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4E7696">
        <w:trPr>
          <w:trHeight w:val="4692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составлять развернутый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выступать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 с презентацией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4E7696" w:rsidRDefault="00C27CE0">
            <w:pPr>
              <w:pStyle w:val="TableParagraph"/>
              <w:ind w:left="105" w:right="850"/>
              <w:rPr>
                <w:sz w:val="24"/>
              </w:rPr>
            </w:pPr>
            <w:r>
              <w:rPr>
                <w:sz w:val="24"/>
              </w:rPr>
              <w:t>создавать 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сообщение, отправлять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 пользователем,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 сообщения;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почты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4E7696" w:rsidRDefault="00C27CE0">
            <w:pPr>
              <w:pStyle w:val="TableParagraph"/>
              <w:spacing w:line="270" w:lineRule="atLeast"/>
              <w:ind w:left="105" w:right="110"/>
              <w:rPr>
                <w:sz w:val="24"/>
              </w:rPr>
            </w:pPr>
            <w:r>
              <w:rPr>
                <w:sz w:val="24"/>
              </w:rPr>
              <w:t>участниками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 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создание,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2210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редактирование,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глобальной сети,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 и ответа на сообщение;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4E7696" w:rsidRDefault="00C27CE0">
            <w:pPr>
              <w:pStyle w:val="TableParagraph"/>
              <w:spacing w:line="270" w:lineRule="atLeast"/>
              <w:ind w:left="105" w:right="56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7174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использовать систематический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4E7696" w:rsidRDefault="00C27CE0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форумами,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E7696" w:rsidRDefault="00C27CE0">
            <w:pPr>
              <w:pStyle w:val="TableParagraph"/>
              <w:ind w:left="105" w:right="389"/>
              <w:rPr>
                <w:sz w:val="24"/>
              </w:rPr>
            </w:pPr>
            <w:r>
              <w:rPr>
                <w:sz w:val="24"/>
              </w:rPr>
              <w:t>предназначениями,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4E7696" w:rsidRDefault="00C27CE0">
            <w:pPr>
              <w:pStyle w:val="TableParagraph"/>
              <w:ind w:left="105" w:right="26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рассылок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  <w:p w:rsidR="004E7696" w:rsidRDefault="00C27CE0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работе с возможными блогами,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предназначениями, 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них; научатся 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комментарии,</w:t>
            </w:r>
          </w:p>
          <w:p w:rsidR="004E7696" w:rsidRDefault="00C27CE0">
            <w:pPr>
              <w:pStyle w:val="TableParagraph"/>
              <w:ind w:left="105" w:right="1081"/>
              <w:rPr>
                <w:sz w:val="24"/>
              </w:rPr>
            </w:pPr>
            <w:r>
              <w:rPr>
                <w:sz w:val="24"/>
              </w:rPr>
              <w:t>ссылки, ответы;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гипермедиа</w:t>
            </w:r>
          </w:p>
          <w:p w:rsidR="004E7696" w:rsidRDefault="00C27CE0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сообщения для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sz w:val="24"/>
              </w:rPr>
              <w:t>реализации 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сообщения,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комментариев к сообщению,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комментариев;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правила этикета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в Интернет,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</w:p>
          <w:p w:rsidR="004E7696" w:rsidRDefault="00C27CE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комментарии,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660"/>
              <w:rPr>
                <w:i/>
                <w:sz w:val="24"/>
              </w:rPr>
            </w:pPr>
            <w:r>
              <w:rPr>
                <w:i/>
                <w:sz w:val="24"/>
              </w:rPr>
              <w:t>познакомиться с возможными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 форумами: 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назначениями, функциями,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возможностями, правилами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пользования</w:t>
            </w:r>
          </w:p>
        </w:tc>
      </w:tr>
      <w:tr w:rsidR="004E7696">
        <w:trPr>
          <w:trHeight w:val="4142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использовать аудио- и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в своих выступлениях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большой аудитории;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 форума для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сети, выбирать форум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со своими 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интересами и предпочтениями,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 строить запросы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 сообщения в форуме;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 для</w:t>
            </w:r>
          </w:p>
          <w:p w:rsidR="004E7696" w:rsidRDefault="00C27CE0">
            <w:pPr>
              <w:pStyle w:val="TableParagraph"/>
              <w:ind w:left="105" w:right="866"/>
              <w:rPr>
                <w:sz w:val="24"/>
              </w:rPr>
            </w:pPr>
            <w:r>
              <w:rPr>
                <w:sz w:val="24"/>
              </w:rPr>
              <w:t>дистанционного обучения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получать задания,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активно</w:t>
            </w:r>
          </w:p>
          <w:p w:rsidR="004E7696" w:rsidRDefault="00C27CE0">
            <w:pPr>
              <w:pStyle w:val="TableParagraph"/>
              <w:ind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взаимодействовать в форумах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 образовательных сетях: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запросы,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сообщения, комментарии; 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участником группы, сообщества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Интернете; взаимодействовать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 образовательного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</w:p>
          <w:p w:rsidR="004E7696" w:rsidRDefault="00C27CE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Интернет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4416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предмету;</w:t>
            </w:r>
          </w:p>
          <w:p w:rsidR="004E7696" w:rsidRDefault="00C27CE0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избирательно относится к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 тематический</w:t>
            </w:r>
          </w:p>
          <w:p w:rsidR="004E7696" w:rsidRDefault="00C27CE0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блог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05" w:right="813"/>
              <w:rPr>
                <w:sz w:val="24"/>
              </w:rPr>
            </w:pPr>
            <w:r>
              <w:rPr>
                <w:sz w:val="24"/>
              </w:rPr>
              <w:t>предпочтениями, корректно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запросы и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 в форуме;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4E7696" w:rsidRDefault="00C27CE0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  <w:p w:rsidR="004E7696" w:rsidRDefault="00C27CE0"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организации своей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поиску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4E7696" w:rsidRDefault="00C27CE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5796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 для</w:t>
            </w:r>
          </w:p>
          <w:p w:rsidR="004E7696" w:rsidRDefault="00C27CE0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представления презентации;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почты для 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блога;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блога, быть</w:t>
            </w:r>
          </w:p>
          <w:p w:rsidR="004E7696" w:rsidRDefault="00C27CE0">
            <w:pPr>
              <w:pStyle w:val="TableParagraph"/>
              <w:ind w:left="105" w:right="41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администратором 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блога или коллектива учеников;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4E7696" w:rsidRDefault="00C27CE0">
            <w:pPr>
              <w:pStyle w:val="TableParagraph"/>
              <w:ind w:left="105" w:right="424"/>
              <w:jc w:val="both"/>
              <w:rPr>
                <w:sz w:val="24"/>
              </w:rPr>
            </w:pPr>
            <w:r>
              <w:rPr>
                <w:sz w:val="24"/>
              </w:rPr>
              <w:t>средствами электронной почты;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E7696" w:rsidRDefault="00C27CE0"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корректным участником</w:t>
            </w:r>
          </w:p>
          <w:p w:rsidR="004E7696" w:rsidRDefault="00C27CE0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833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 образовательную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 на форумах,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избирательно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ней;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создавать индивидуальные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вебстраницы</w:t>
            </w:r>
          </w:p>
        </w:tc>
      </w:tr>
      <w:tr w:rsidR="004E7696">
        <w:trPr>
          <w:trHeight w:val="3314"/>
        </w:trPr>
        <w:tc>
          <w:tcPr>
            <w:tcW w:w="138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526"/>
              <w:rPr>
                <w:sz w:val="24"/>
              </w:rPr>
            </w:pPr>
            <w:r>
              <w:rPr>
                <w:sz w:val="24"/>
              </w:rPr>
              <w:t>осуществлять 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7696" w:rsidRDefault="00C27CE0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информационном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(получение и выполнение 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 комментариев,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своей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портфолио);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почты,</w:t>
            </w:r>
          </w:p>
          <w:p w:rsidR="004E7696" w:rsidRDefault="00C27CE0">
            <w:pPr>
              <w:pStyle w:val="TableParagraph"/>
              <w:spacing w:line="274" w:lineRule="exact"/>
              <w:ind w:left="105" w:right="364"/>
              <w:rPr>
                <w:sz w:val="24"/>
              </w:rPr>
            </w:pPr>
            <w:r>
              <w:rPr>
                <w:sz w:val="24"/>
              </w:rPr>
              <w:t>Интернет-мессенджеров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4254" w:type="dxa"/>
          </w:tcPr>
          <w:p w:rsidR="004E7696" w:rsidRDefault="00C27CE0">
            <w:pPr>
              <w:pStyle w:val="TableParagraph"/>
              <w:ind w:right="335"/>
              <w:rPr>
                <w:i/>
                <w:sz w:val="24"/>
              </w:rPr>
            </w:pPr>
            <w:r>
              <w:rPr>
                <w:i/>
                <w:sz w:val="24"/>
              </w:rPr>
              <w:t>взаимодействовать в социальных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сетях; участвовать в форумах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сетях;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взаимодействовать с партнёрами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 возможностей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Интернета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827"/>
        <w:gridCol w:w="4254"/>
      </w:tblGrid>
      <w:tr w:rsidR="004E7696">
        <w:trPr>
          <w:trHeight w:val="5798"/>
        </w:trPr>
        <w:tc>
          <w:tcPr>
            <w:tcW w:w="13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ind w:left="105" w:right="527"/>
              <w:jc w:val="both"/>
              <w:rPr>
                <w:sz w:val="24"/>
              </w:rPr>
            </w:pPr>
            <w:r>
              <w:rPr>
                <w:sz w:val="24"/>
              </w:rPr>
              <w:t>вести личный дневник (блог)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4E7696" w:rsidRDefault="00C27CE0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4E7696" w:rsidRDefault="00C27CE0">
            <w:pPr>
              <w:pStyle w:val="TableParagraph"/>
              <w:ind w:left="105" w:right="15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информационной культуры, 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права; с уважением относиться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05" w:right="278"/>
              <w:rPr>
                <w:sz w:val="24"/>
              </w:rPr>
            </w:pPr>
            <w:r>
              <w:rPr>
                <w:sz w:val="24"/>
              </w:rPr>
              <w:t>информационным правам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4E7696" w:rsidRDefault="00C27CE0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атак,</w:t>
            </w:r>
          </w:p>
          <w:p w:rsidR="004E7696" w:rsidRDefault="00C27CE0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информации от 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антивирусных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4E7696" w:rsidRDefault="00C27CE0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соблюдать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Интернете;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безопасные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4E7696" w:rsidRDefault="00C27CE0">
            <w:pPr>
              <w:pStyle w:val="TableParagraph"/>
              <w:spacing w:line="270" w:lineRule="atLeast"/>
              <w:ind w:left="105" w:right="177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несовместимо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 образования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нежелательно.</w:t>
            </w:r>
          </w:p>
        </w:tc>
        <w:tc>
          <w:tcPr>
            <w:tcW w:w="425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p w:rsidR="004E7696" w:rsidRDefault="004E7696">
      <w:pPr>
        <w:pStyle w:val="a3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116"/>
        </w:tabs>
        <w:spacing w:line="276" w:lineRule="auto"/>
        <w:ind w:right="403" w:firstLine="566"/>
        <w:jc w:val="both"/>
      </w:pPr>
      <w:r>
        <w:t>Условия, обеспечивающие развитие универсальных учебных</w:t>
      </w:r>
      <w:r>
        <w:rPr>
          <w:spacing w:val="1"/>
        </w:rPr>
        <w:t xml:space="preserve"> </w:t>
      </w:r>
      <w:r>
        <w:t>действий у обучающихся, в том числе организационно-методического 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4E7696" w:rsidRDefault="00C27CE0">
      <w:pPr>
        <w:pStyle w:val="a3"/>
        <w:spacing w:line="276" w:lineRule="auto"/>
        <w:ind w:right="400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 и ИКТ-компетенций.</w:t>
      </w:r>
    </w:p>
    <w:p w:rsidR="004E7696" w:rsidRDefault="00C27CE0">
      <w:pPr>
        <w:pStyle w:val="a3"/>
        <w:ind w:left="1390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486"/>
        </w:tabs>
        <w:spacing w:before="45" w:line="276" w:lineRule="auto"/>
        <w:ind w:right="411" w:firstLine="566"/>
        <w:rPr>
          <w:sz w:val="28"/>
        </w:rPr>
      </w:pPr>
      <w:r>
        <w:rPr>
          <w:sz w:val="28"/>
        </w:rPr>
        <w:t>укомплектованность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674"/>
        </w:tabs>
        <w:spacing w:line="278" w:lineRule="auto"/>
        <w:ind w:right="407" w:firstLine="566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738"/>
        </w:tabs>
        <w:spacing w:line="276" w:lineRule="auto"/>
        <w:ind w:right="412" w:firstLine="566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14E59" w:rsidRDefault="00014E59" w:rsidP="00014E59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7CE0" w:rsidRPr="00014E59">
        <w:rPr>
          <w:sz w:val="28"/>
          <w:szCs w:val="28"/>
        </w:rPr>
        <w:t xml:space="preserve">Педагогические </w:t>
      </w:r>
      <w:r w:rsidR="00C27CE0" w:rsidRPr="00014E59">
        <w:rPr>
          <w:rStyle w:val="ab"/>
          <w:sz w:val="28"/>
          <w:szCs w:val="28"/>
        </w:rPr>
        <w:t xml:space="preserve">кадры </w:t>
      </w:r>
      <w:r w:rsidRPr="00014E59">
        <w:rPr>
          <w:rStyle w:val="ab"/>
          <w:sz w:val="28"/>
          <w:szCs w:val="28"/>
        </w:rPr>
        <w:t>МКОУ СОШ с.Усть-Соболевка</w:t>
      </w:r>
      <w:r w:rsidR="00877B6F" w:rsidRPr="00014E59">
        <w:rPr>
          <w:rStyle w:val="ab"/>
          <w:sz w:val="28"/>
          <w:szCs w:val="28"/>
        </w:rPr>
        <w:t xml:space="preserve"> </w:t>
      </w:r>
      <w:r w:rsidR="00C27CE0" w:rsidRPr="00014E59">
        <w:rPr>
          <w:rStyle w:val="ab"/>
          <w:sz w:val="28"/>
          <w:szCs w:val="28"/>
        </w:rPr>
        <w:t>имеют</w:t>
      </w:r>
      <w:r w:rsidR="00C27CE0" w:rsidRPr="00014E59">
        <w:rPr>
          <w:sz w:val="28"/>
          <w:szCs w:val="28"/>
        </w:rPr>
        <w:t xml:space="preserve"> необходимый</w:t>
      </w:r>
    </w:p>
    <w:p w:rsidR="004E7696" w:rsidRPr="00014E59" w:rsidRDefault="00014E59" w:rsidP="00014E59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27CE0" w:rsidRPr="00014E59">
        <w:rPr>
          <w:sz w:val="28"/>
          <w:szCs w:val="28"/>
        </w:rPr>
        <w:t xml:space="preserve"> уровень</w:t>
      </w:r>
      <w:r w:rsidR="00C27CE0" w:rsidRPr="00014E59">
        <w:rPr>
          <w:spacing w:val="1"/>
          <w:sz w:val="28"/>
          <w:szCs w:val="28"/>
        </w:rPr>
        <w:t xml:space="preserve"> </w:t>
      </w:r>
      <w:r w:rsidR="00C27CE0" w:rsidRPr="00014E59">
        <w:rPr>
          <w:sz w:val="28"/>
          <w:szCs w:val="28"/>
        </w:rPr>
        <w:t>подготовки</w:t>
      </w:r>
      <w:r w:rsidR="00C27CE0" w:rsidRPr="00014E59">
        <w:rPr>
          <w:spacing w:val="-3"/>
          <w:sz w:val="28"/>
          <w:szCs w:val="28"/>
        </w:rPr>
        <w:t xml:space="preserve"> </w:t>
      </w:r>
      <w:r w:rsidR="00C27CE0" w:rsidRPr="00014E59">
        <w:rPr>
          <w:sz w:val="28"/>
          <w:szCs w:val="28"/>
        </w:rPr>
        <w:t>для реализации</w:t>
      </w:r>
      <w:r w:rsidR="00C27CE0" w:rsidRPr="00014E59">
        <w:rPr>
          <w:spacing w:val="-3"/>
          <w:sz w:val="28"/>
          <w:szCs w:val="28"/>
        </w:rPr>
        <w:t xml:space="preserve"> </w:t>
      </w:r>
      <w:r w:rsidR="00C27CE0" w:rsidRPr="00014E59">
        <w:rPr>
          <w:sz w:val="28"/>
          <w:szCs w:val="28"/>
        </w:rPr>
        <w:t>программы</w:t>
      </w:r>
      <w:r w:rsidR="00C27CE0" w:rsidRPr="00014E59">
        <w:rPr>
          <w:spacing w:val="-3"/>
          <w:sz w:val="28"/>
          <w:szCs w:val="28"/>
        </w:rPr>
        <w:t xml:space="preserve"> </w:t>
      </w:r>
      <w:r w:rsidR="00C27CE0" w:rsidRPr="00014E59">
        <w:rPr>
          <w:sz w:val="28"/>
          <w:szCs w:val="28"/>
        </w:rPr>
        <w:t>УУД:</w:t>
      </w:r>
    </w:p>
    <w:p w:rsidR="004E7696" w:rsidRPr="00014E59" w:rsidRDefault="004E7696">
      <w:pPr>
        <w:spacing w:line="276" w:lineRule="auto"/>
        <w:rPr>
          <w:sz w:val="28"/>
          <w:szCs w:val="28"/>
        </w:rPr>
        <w:sectPr w:rsidR="004E7696" w:rsidRPr="00014E59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580"/>
        </w:tabs>
        <w:spacing w:before="79" w:line="278" w:lineRule="auto"/>
        <w:ind w:right="411" w:firstLine="566"/>
        <w:rPr>
          <w:sz w:val="28"/>
        </w:rPr>
      </w:pPr>
      <w:r>
        <w:rPr>
          <w:sz w:val="28"/>
        </w:rPr>
        <w:lastRenderedPageBreak/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старшей школы;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537"/>
        </w:tabs>
        <w:spacing w:line="276" w:lineRule="auto"/>
        <w:ind w:right="412" w:firstLine="566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прошли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ФГОС;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482"/>
        </w:tabs>
        <w:spacing w:line="276" w:lineRule="auto"/>
        <w:ind w:right="406" w:firstLine="566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выбранной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460"/>
        </w:tabs>
        <w:spacing w:line="278" w:lineRule="auto"/>
        <w:ind w:right="412" w:firstLine="566"/>
        <w:rPr>
          <w:sz w:val="28"/>
        </w:rPr>
      </w:pPr>
      <w:r>
        <w:rPr>
          <w:sz w:val="28"/>
        </w:rPr>
        <w:t>педагоги могут строить образовательный процесс в рамках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525"/>
        </w:tabs>
        <w:spacing w:line="276" w:lineRule="auto"/>
        <w:ind w:right="411" w:firstLine="566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деятельностей;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467"/>
        </w:tabs>
        <w:spacing w:line="276" w:lineRule="auto"/>
        <w:ind w:right="404" w:firstLine="566"/>
        <w:rPr>
          <w:sz w:val="28"/>
        </w:rPr>
      </w:pPr>
      <w:r>
        <w:rPr>
          <w:sz w:val="28"/>
        </w:rPr>
        <w:t>характер взаимодействия педагога и обучающегося не 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УУД;</w:t>
      </w:r>
    </w:p>
    <w:p w:rsidR="004E7696" w:rsidRDefault="00C27CE0" w:rsidP="002D3271">
      <w:pPr>
        <w:pStyle w:val="a4"/>
        <w:numPr>
          <w:ilvl w:val="0"/>
          <w:numId w:val="128"/>
        </w:numPr>
        <w:tabs>
          <w:tab w:val="left" w:pos="1539"/>
        </w:tabs>
        <w:spacing w:line="276" w:lineRule="auto"/>
        <w:ind w:right="411" w:firstLine="566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pStyle w:val="a3"/>
        <w:spacing w:line="276" w:lineRule="auto"/>
        <w:ind w:right="403" w:firstLine="566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средства формирования</w:t>
      </w:r>
      <w:r>
        <w:rPr>
          <w:spacing w:val="-3"/>
        </w:rPr>
        <w:t xml:space="preserve"> </w:t>
      </w:r>
      <w:r>
        <w:t>УУД: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633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2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4E7696" w:rsidRDefault="00C27CE0">
            <w:pPr>
              <w:pStyle w:val="TableParagraph"/>
              <w:spacing w:before="41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2" w:lineRule="exact"/>
              <w:ind w:left="342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</w:p>
          <w:p w:rsidR="004E7696" w:rsidRDefault="00C27CE0">
            <w:pPr>
              <w:pStyle w:val="TableParagraph"/>
              <w:spacing w:before="41"/>
              <w:ind w:left="342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4E7696">
        <w:trPr>
          <w:trHeight w:val="6031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 своему характеру остаётся 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переменах, в групповых играх, спортивных соревнованиях,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обстановке и т. д.) нередко возникает 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 взаимоконтроль и т. д. В условиях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действий происходит более интенсивно (т.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в более ранние сроки), с более высокими показателями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отнести: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 условием совместной работы; • обмен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 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7"/>
              </w:numPr>
              <w:tabs>
                <w:tab w:val="left" w:pos="290"/>
              </w:tabs>
              <w:spacing w:line="275" w:lineRule="exact"/>
              <w:ind w:left="289" w:hanging="183"/>
              <w:jc w:val="both"/>
              <w:rPr>
                <w:sz w:val="24"/>
              </w:rPr>
            </w:pPr>
            <w:r>
              <w:rPr>
                <w:sz w:val="24"/>
              </w:rPr>
              <w:t>взаимопонимание,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определяющее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</w:tr>
    </w:tbl>
    <w:p w:rsidR="004E7696" w:rsidRDefault="004E7696">
      <w:pPr>
        <w:spacing w:line="275" w:lineRule="exact"/>
        <w:jc w:val="both"/>
        <w:rPr>
          <w:sz w:val="24"/>
        </w:rPr>
        <w:sectPr w:rsidR="004E7696">
          <w:pgSz w:w="11910" w:h="16840"/>
          <w:pgMar w:top="1460" w:right="440" w:bottom="146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4128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6"/>
              </w:numPr>
              <w:tabs>
                <w:tab w:val="left" w:pos="341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взаимопонимания;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6"/>
              </w:numPr>
              <w:tabs>
                <w:tab w:val="left" w:pos="372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предвидении и определении участниками адекватных задаче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(планов работы);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6"/>
              </w:numPr>
              <w:tabs>
                <w:tab w:val="left" w:pos="363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4E7696">
        <w:trPr>
          <w:trHeight w:val="9521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6" w:lineRule="auto"/>
              <w:ind w:right="1352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 средствами между учителем и 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самими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является преобразование, перестройка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как в отношении к усвоенному содержанию,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собственным взаимодействиям, что выражается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изменении ценностных установок, смысловых ориентиров,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 учения и самих способов взаимодействия и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участниками образовательных отношений. 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позиции других участников. Деятельность учителя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предполагает организацию совместного действия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группы, так и между группами: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обучающихся на совместное выполнение задания.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организации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5"/>
              </w:numPr>
              <w:tabs>
                <w:tab w:val="left" w:pos="252"/>
              </w:tabs>
              <w:spacing w:line="276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5"/>
              </w:numPr>
              <w:tabs>
                <w:tab w:val="left" w:pos="252"/>
              </w:tabs>
              <w:spacing w:before="35"/>
              <w:ind w:left="251" w:hanging="145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5"/>
              </w:numPr>
              <w:tabs>
                <w:tab w:val="left" w:pos="252"/>
              </w:tabs>
              <w:spacing w:before="43"/>
              <w:ind w:left="251" w:hanging="1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одобрению;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5"/>
              </w:numPr>
              <w:tabs>
                <w:tab w:val="left" w:pos="331"/>
              </w:tabs>
              <w:spacing w:before="41" w:line="276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порицание;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5"/>
              </w:numPr>
              <w:tabs>
                <w:tab w:val="left" w:pos="358"/>
              </w:tabs>
              <w:spacing w:line="278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5"/>
              </w:numPr>
              <w:tabs>
                <w:tab w:val="left" w:pos="348"/>
              </w:tabs>
              <w:spacing w:line="272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4E7696" w:rsidRDefault="004E7696">
      <w:pPr>
        <w:spacing w:line="272" w:lineRule="exact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3650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  <w:p w:rsidR="004E7696" w:rsidRDefault="00C27CE0">
            <w:pPr>
              <w:pStyle w:val="TableParagraph"/>
              <w:spacing w:before="41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 организации групповой работы класс делится на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4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вкладов;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4"/>
              </w:numPr>
              <w:tabs>
                <w:tab w:val="left" w:pos="271"/>
              </w:tabs>
              <w:spacing w:before="41" w:line="276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позиционный принцип, при котором важно столкновение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 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4"/>
              </w:numPr>
              <w:tabs>
                <w:tab w:val="left" w:pos="34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за обучающимися закреплены определённые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Группа может быть составлена из обучающегося, имеющего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 уровень интеллектуального развития, 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 и обучающегося с низким уровнем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4E7696" w:rsidRDefault="00C27CE0">
            <w:pPr>
              <w:pStyle w:val="TableParagraph"/>
              <w:spacing w:before="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Роли обучающихся при работе в группе могут распределяться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по-разному: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4"/>
              </w:numPr>
              <w:tabs>
                <w:tab w:val="left" w:pos="247"/>
              </w:tabs>
              <w:spacing w:line="275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4"/>
              </w:numPr>
              <w:tabs>
                <w:tab w:val="left" w:pos="324"/>
              </w:tabs>
              <w:spacing w:before="44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строго заданы и неизменны в течение всего процесса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другая часть группы определяет роли самостоятельно,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4"/>
              </w:numPr>
              <w:tabs>
                <w:tab w:val="left" w:pos="250"/>
              </w:tabs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4E7696" w:rsidRDefault="00C27CE0">
            <w:pPr>
              <w:pStyle w:val="TableParagraph"/>
              <w:spacing w:before="40"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 следующие позиции — руководителя, «режиссёра»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 выполнять функции одного из участников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 ориентировки, когда школьники 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помощью учителя или самостоятельно) содержание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7937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3"/>
              </w:numPr>
              <w:tabs>
                <w:tab w:val="left" w:pos="274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ученики, сидящие за одной партой, получают одно и то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задание; вначале каждый выполняет задание 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они обмениваются тетрадями, проверяют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результата и указывают друг другу на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они будут обнаружены;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3"/>
              </w:numPr>
              <w:tabs>
                <w:tab w:val="left" w:pos="291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ученики поочерёдно выполняют общее задание,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3"/>
              </w:numPr>
              <w:tabs>
                <w:tab w:val="left" w:pos="312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советуясь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справляются с заданиями, они могут обратиться к авторам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за помощью. После завершения выполнения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 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ошибку, они должны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 её и попросить исправить. Ученики, в свою очередь,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реально осуществлять дифференцированный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темп работы, взаимную склонность при 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</w:tr>
      <w:tr w:rsidR="004E7696">
        <w:trPr>
          <w:trHeight w:val="571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6" w:lineRule="auto"/>
              <w:ind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Разновозрастное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Особое место в развитии коммуникативных и кооперативных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 школьников может принадлежать такой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обучения, как разновозрастное сотрудничество.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 школьнику нужно поработать в позиции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другому (пробую учить других) или к 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(учу себя сам). Разновозрастное учебное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 место в системе учебных отношений (например,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в 1—2 классах). Эта работа обучающихся в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выгодно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опробования, анализа и обобщения освоенных ими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635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осуществления.</w:t>
            </w:r>
          </w:p>
        </w:tc>
      </w:tr>
      <w:tr w:rsidR="004E7696">
        <w:trPr>
          <w:trHeight w:val="9840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6" w:lineRule="auto"/>
              <w:ind w:righ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как форма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 сотрудничества, кооперации между детьми,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Исходными умениями здесь могут выступать: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 только после завершения его выступления;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 сотрудничества: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2"/>
              </w:numPr>
              <w:tabs>
                <w:tab w:val="left" w:pos="665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вопрос, помогающий добыть информацию, недостающую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инициативности обучающегося, перехода от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2"/>
              </w:numPr>
              <w:tabs>
                <w:tab w:val="left" w:pos="398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Ситуация сотрудничества со взрослым с 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 Эта ситуация отличается от предыдущей тем,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инициативу в ситуации неопределённой задачи: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2"/>
              </w:numPr>
              <w:tabs>
                <w:tab w:val="left" w:pos="430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2"/>
              </w:numPr>
              <w:tabs>
                <w:tab w:val="left" w:pos="37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Ситуация конфликтного взаимодействия со 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стили сотрудничества, свойственные 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лидерству,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подчинению,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агрессивность,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индивидуалистические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4E7696">
        <w:trPr>
          <w:trHeight w:val="317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Дискуссия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tabs>
                <w:tab w:val="left" w:pos="1971"/>
                <w:tab w:val="left" w:pos="3556"/>
                <w:tab w:val="left" w:pos="5635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устной,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чужой точками зрения может стать письменная дискуссия.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строятся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преимущественно через устные формы учебных диалогов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отличить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скоординировать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0157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 другими и самим собой. Наиболее удобное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для этого — основное звено школы (5—9 классы),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— переход к письменным формам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Выделяются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1"/>
              </w:numPr>
              <w:tabs>
                <w:tab w:val="left" w:pos="300"/>
              </w:tabs>
              <w:spacing w:before="38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 и понимание письменно изложенной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характерной для начального этапа образования,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сведения о взглядах на проблемы, существующие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областях знаний;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1"/>
              </w:numPr>
              <w:tabs>
                <w:tab w:val="left" w:pos="278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усиление письменного оформления мысли за счет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 чтобы 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понятым другими;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1"/>
              </w:numPr>
              <w:tabs>
                <w:tab w:val="left" w:pos="348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 школьника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 выявление способов их проверки, фиксация 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before="1"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 возможности высказаться всем желающим, 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застенчивость, медленный темп деятельности, предпочтение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слушателя) не участвуют в устных обсуждениях,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E7696" w:rsidRDefault="00C27CE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  <w:tr w:rsidR="004E7696">
        <w:trPr>
          <w:trHeight w:val="349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Тренинги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целей: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окружающим;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0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</w:tabs>
              <w:spacing w:before="37"/>
              <w:ind w:left="467"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создать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положительное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настроение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0477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продолжительное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before="41"/>
              <w:ind w:left="251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before="41"/>
              <w:ind w:left="251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самопознания;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before="41"/>
              <w:ind w:left="251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4"/>
              </w:tabs>
              <w:spacing w:before="43"/>
              <w:ind w:left="253" w:hanging="147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before="41"/>
              <w:ind w:left="251" w:hanging="145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«неверных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общения»;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before="40"/>
              <w:ind w:left="251" w:hanging="1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69"/>
              </w:tabs>
              <w:spacing w:before="41" w:line="278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line="272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«конфликт»;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455"/>
                <w:tab w:val="left" w:pos="456"/>
                <w:tab w:val="left" w:pos="1887"/>
                <w:tab w:val="left" w:pos="3445"/>
                <w:tab w:val="left" w:pos="4774"/>
                <w:tab w:val="left" w:pos="5148"/>
              </w:tabs>
              <w:spacing w:before="41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252"/>
              </w:tabs>
              <w:spacing w:line="275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обучить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430"/>
              </w:tabs>
              <w:spacing w:before="44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9"/>
              </w:numPr>
              <w:tabs>
                <w:tab w:val="left" w:pos="355"/>
              </w:tabs>
              <w:spacing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и другие виды совместной деятельности в ходе тренинга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солидарности, товарищеской взаимопомощи даёт подростку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неотъемлемой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отрабатываются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4E7696">
        <w:trPr>
          <w:trHeight w:val="317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6" w:lineRule="auto"/>
              <w:ind w:right="1129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доказательства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 мыслительной деятельности; как особый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непротиворечивость выводов; как средство формирования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поисковых,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3014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элементы рассматривают с двух точек зрения: как результат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процесс. Обучение доказательству в школе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252"/>
              </w:tabs>
              <w:spacing w:line="275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252"/>
              </w:tabs>
              <w:spacing w:before="39"/>
              <w:ind w:left="251" w:hanging="145"/>
              <w:rPr>
                <w:sz w:val="24"/>
              </w:rPr>
            </w:pPr>
            <w:r>
              <w:rPr>
                <w:sz w:val="24"/>
              </w:rPr>
              <w:t>опровержение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278"/>
              </w:tabs>
              <w:spacing w:before="41"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доказательства.</w:t>
            </w:r>
          </w:p>
          <w:p w:rsidR="004E7696" w:rsidRDefault="00C27CE0">
            <w:pPr>
              <w:pStyle w:val="TableParagraph"/>
              <w:tabs>
                <w:tab w:val="left" w:pos="2569"/>
                <w:tab w:val="left" w:pos="4942"/>
              </w:tabs>
              <w:spacing w:line="278" w:lineRule="auto"/>
              <w:ind w:right="9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ситуациях, когда: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374"/>
              </w:tabs>
              <w:spacing w:line="276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доказать его;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36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возникает потребность доказать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(истинность)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 решения.</w:t>
            </w:r>
          </w:p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 должен владеть деятельностью 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одним из универсальных логических приёмов 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 положением вещей, либо с другими суждениями,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несомненна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339"/>
              </w:tabs>
              <w:spacing w:line="278" w:lineRule="auto"/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тезис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доказывается;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41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аргументы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тезиса;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демонстрация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вытекающее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доказываемый тезис.</w:t>
            </w:r>
          </w:p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целях обеспечения освоения обучающимися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уделяться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вооружению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обобщённым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доказывать.</w:t>
            </w:r>
          </w:p>
        </w:tc>
      </w:tr>
      <w:tr w:rsidR="004E7696">
        <w:trPr>
          <w:trHeight w:val="635"/>
        </w:trPr>
        <w:tc>
          <w:tcPr>
            <w:tcW w:w="2943" w:type="dxa"/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Рефлексия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широком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</w:p>
          <w:p w:rsidR="004E7696" w:rsidRDefault="00C27CE0">
            <w:pPr>
              <w:pStyle w:val="TableParagraph"/>
              <w:tabs>
                <w:tab w:val="left" w:pos="728"/>
                <w:tab w:val="left" w:pos="2469"/>
                <w:tab w:val="left" w:pos="4102"/>
                <w:tab w:val="left" w:pos="5718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специфически</w:t>
            </w:r>
            <w:r>
              <w:rPr>
                <w:sz w:val="24"/>
              </w:rPr>
              <w:tab/>
              <w:t>человеческая</w:t>
            </w:r>
            <w:r>
              <w:rPr>
                <w:sz w:val="24"/>
              </w:rPr>
              <w:tab/>
              <w:t>способность,</w:t>
            </w:r>
            <w:r>
              <w:rPr>
                <w:sz w:val="24"/>
              </w:rPr>
              <w:tab/>
              <w:t>которая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3650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предметом специального рассмотрения (анализа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</w:p>
          <w:p w:rsidR="004E7696" w:rsidRDefault="00C27CE0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— осознание внешнего и внутреннего опыта субъекта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в той или иной форме. Выделяются три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Во-первых,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механизмом выхода в позицию «над» и позицию «вне»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взаимопонимания партнёров. В этом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Во-вторых,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мыслительных процессов, направленных на решение задач: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 действий и выделения их оснований.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распространённое понимание феномена рефлексии в 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В-третьих,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конкретно-практическом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7"/>
              </w:numPr>
              <w:tabs>
                <w:tab w:val="left" w:pos="307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учебной задачи (что такое задача? какие 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задачу?);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7"/>
              </w:numPr>
              <w:tabs>
                <w:tab w:val="left" w:pos="271"/>
              </w:tabs>
              <w:spacing w:line="276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цели учебной деятельности (чему я научился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добился?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ещё?);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7"/>
              </w:numPr>
              <w:tabs>
                <w:tab w:val="left" w:pos="307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 обучающимся способов действий, специфичных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(выделение и осознание общих способов 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задач).</w:t>
            </w:r>
          </w:p>
          <w:p w:rsidR="004E7696" w:rsidRDefault="00C27CE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Соответственно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  <w:p w:rsidR="004E7696" w:rsidRDefault="00C27CE0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отвечающая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3650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критериям: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6"/>
              </w:numPr>
              <w:tabs>
                <w:tab w:val="left" w:pos="254"/>
              </w:tabs>
              <w:spacing w:before="41"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spacing w:line="275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6"/>
              </w:numPr>
              <w:tabs>
                <w:tab w:val="left" w:pos="252"/>
              </w:tabs>
              <w:spacing w:before="43"/>
              <w:ind w:left="251" w:hanging="14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6"/>
              </w:numPr>
              <w:tabs>
                <w:tab w:val="left" w:pos="266"/>
              </w:tabs>
              <w:spacing w:before="41"/>
              <w:ind w:left="265" w:hanging="159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недостающей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«хранилище»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(учебнике,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</w:p>
          <w:p w:rsidR="004E7696" w:rsidRDefault="00C27CE0" w:rsidP="002D3271">
            <w:pPr>
              <w:pStyle w:val="TableParagraph"/>
              <w:numPr>
                <w:ilvl w:val="0"/>
                <w:numId w:val="116"/>
              </w:numPr>
              <w:tabs>
                <w:tab w:val="left" w:pos="454"/>
              </w:tabs>
              <w:spacing w:before="41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творческую).</w:t>
            </w:r>
          </w:p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школьников привычки к систематическому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«Что я делаю? Как я делаю? Почему я делаю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иначе?»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действиях и рождается рефлексия. В конечном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коллективно-распределённой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преодолевается эгоцентрическая позиция и 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преодоления эгоцентризма как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и отстаивать свои цели, планы, взгляды без должной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оценок за счёт появления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(заинтересованность,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раздумье)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способствует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формированию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эмпатического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316"/>
        </w:trPr>
        <w:tc>
          <w:tcPr>
            <w:tcW w:w="2943" w:type="dxa"/>
            <w:tcBorders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bottom w:val="single" w:sz="6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4E7696">
        <w:trPr>
          <w:trHeight w:val="7298"/>
        </w:trPr>
        <w:tc>
          <w:tcPr>
            <w:tcW w:w="2943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  <w:tc>
          <w:tcPr>
            <w:tcW w:w="6630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Наряду с учебным сотрудничеством со сверстниками важную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за последние 10—15 лет претерпели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 стиль общения «учитель — ученик» не претерпел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ригидность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 определяющих авторитарное отношение учителя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(директивный),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(попустительский).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педагогического стиля. Можно выделить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позиции педагога — авторитарную и партнёрскую.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возрастно-психологическим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подростка,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самосознания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взрослости.</w:t>
            </w:r>
          </w:p>
        </w:tc>
      </w:tr>
    </w:tbl>
    <w:p w:rsidR="004E7696" w:rsidRDefault="004E7696">
      <w:pPr>
        <w:pStyle w:val="a3"/>
        <w:spacing w:before="3"/>
        <w:ind w:left="0" w:firstLine="0"/>
        <w:jc w:val="left"/>
        <w:rPr>
          <w:sz w:val="24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277"/>
        </w:tabs>
        <w:spacing w:before="89" w:line="276" w:lineRule="auto"/>
        <w:ind w:right="406" w:firstLine="566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4E7696" w:rsidRDefault="00C27CE0">
      <w:pPr>
        <w:pStyle w:val="a3"/>
        <w:spacing w:line="276" w:lineRule="auto"/>
        <w:ind w:right="4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УУД 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учтены</w:t>
      </w:r>
      <w:r>
        <w:rPr>
          <w:spacing w:val="2"/>
        </w:rPr>
        <w:t xml:space="preserve"> </w:t>
      </w:r>
      <w:r>
        <w:t>следующие этапы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УУД: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3"/>
      </w:tblGrid>
      <w:tr w:rsidR="004E7696">
        <w:trPr>
          <w:trHeight w:val="318"/>
        </w:trPr>
        <w:tc>
          <w:tcPr>
            <w:tcW w:w="2660" w:type="dxa"/>
          </w:tcPr>
          <w:p w:rsidR="004E7696" w:rsidRDefault="00C27CE0">
            <w:pPr>
              <w:pStyle w:val="TableParagraph"/>
              <w:spacing w:before="1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6913" w:type="dxa"/>
          </w:tcPr>
          <w:p w:rsidR="004E7696" w:rsidRDefault="00C27CE0">
            <w:pPr>
              <w:pStyle w:val="TableParagraph"/>
              <w:spacing w:before="1"/>
              <w:ind w:left="2533" w:right="2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 w:rsidR="004E7696">
        <w:trPr>
          <w:trHeight w:val="1269"/>
        </w:trPr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универсальное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</w:p>
        </w:tc>
        <w:tc>
          <w:tcPr>
            <w:tcW w:w="6913" w:type="dxa"/>
          </w:tcPr>
          <w:p w:rsidR="004E7696" w:rsidRDefault="00C27CE0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школьник может выполнить лишь отдельные операции,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подменяет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</w:p>
        </w:tc>
      </w:tr>
      <w:tr w:rsidR="004E7696">
        <w:trPr>
          <w:trHeight w:val="1269"/>
        </w:trPr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учебное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выполнено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6913" w:type="dxa"/>
          </w:tcPr>
          <w:p w:rsidR="004E7696" w:rsidRDefault="00C27CE0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требуются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и условий задачи, ученик может выполнять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</w:p>
        </w:tc>
      </w:tr>
      <w:tr w:rsidR="004E7696">
        <w:trPr>
          <w:trHeight w:val="952"/>
        </w:trPr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неадекватный перенос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6913" w:type="dxa"/>
          </w:tcPr>
          <w:p w:rsidR="004E7696" w:rsidRDefault="00C27CE0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:rsidR="004E7696" w:rsidRDefault="004E7696">
      <w:pPr>
        <w:spacing w:line="276" w:lineRule="auto"/>
        <w:rPr>
          <w:sz w:val="24"/>
        </w:rPr>
        <w:sectPr w:rsidR="004E7696">
          <w:pgSz w:w="11910" w:h="16840"/>
          <w:pgMar w:top="1460" w:right="440" w:bottom="146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3"/>
      </w:tblGrid>
      <w:tr w:rsidR="004E7696">
        <w:trPr>
          <w:trHeight w:val="952"/>
        </w:trPr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right="451"/>
              <w:rPr>
                <w:sz w:val="24"/>
              </w:rPr>
            </w:pPr>
            <w:r>
              <w:rPr>
                <w:sz w:val="24"/>
              </w:rPr>
              <w:t>адекватный перенос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6913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несоответствия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4E7696" w:rsidRDefault="00C27CE0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имеющимися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  <w:tr w:rsidR="004E7696">
        <w:trPr>
          <w:trHeight w:val="952"/>
        </w:trPr>
        <w:tc>
          <w:tcPr>
            <w:tcW w:w="2660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4E7696" w:rsidRDefault="00C27CE0">
            <w:pPr>
              <w:pStyle w:val="TableParagraph"/>
              <w:spacing w:before="7" w:line="310" w:lineRule="atLeast"/>
              <w:ind w:right="42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6913" w:type="dxa"/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4E7696" w:rsidRDefault="00C27CE0">
            <w:pPr>
              <w:pStyle w:val="TableParagraph"/>
              <w:spacing w:before="7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развернутого,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тщательного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усвоенных способов действия</w:t>
            </w:r>
          </w:p>
        </w:tc>
      </w:tr>
    </w:tbl>
    <w:p w:rsidR="004E7696" w:rsidRDefault="00C27CE0">
      <w:pPr>
        <w:pStyle w:val="a3"/>
        <w:spacing w:line="278" w:lineRule="auto"/>
        <w:jc w:val="left"/>
      </w:pPr>
      <w:r>
        <w:t>Применяемая</w:t>
      </w:r>
      <w:r>
        <w:rPr>
          <w:spacing w:val="15"/>
        </w:rPr>
        <w:t xml:space="preserve"> </w:t>
      </w:r>
      <w:r>
        <w:t>в</w:t>
      </w:r>
      <w:r w:rsidR="00C41916">
        <w:rPr>
          <w:spacing w:val="14"/>
        </w:rPr>
        <w:t xml:space="preserve"> МКОУ СОШ с. Усть – Соболевка </w:t>
      </w:r>
      <w:r>
        <w:t>система</w:t>
      </w:r>
      <w:r>
        <w:rPr>
          <w:spacing w:val="1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УУД</w:t>
      </w:r>
      <w:r>
        <w:rPr>
          <w:spacing w:val="18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уровневой:</w:t>
      </w:r>
    </w:p>
    <w:p w:rsidR="004E7696" w:rsidRDefault="00C27CE0">
      <w:pPr>
        <w:pStyle w:val="a3"/>
        <w:tabs>
          <w:tab w:val="left" w:pos="2161"/>
          <w:tab w:val="left" w:pos="3856"/>
          <w:tab w:val="left" w:pos="4968"/>
          <w:tab w:val="left" w:pos="7536"/>
          <w:tab w:val="left" w:pos="8373"/>
        </w:tabs>
        <w:spacing w:line="276" w:lineRule="auto"/>
        <w:ind w:right="415"/>
        <w:jc w:val="left"/>
      </w:pPr>
      <w:r>
        <w:t>При</w:t>
      </w:r>
      <w:r>
        <w:tab/>
        <w:t>оценивании</w:t>
      </w:r>
      <w:r>
        <w:tab/>
        <w:t>уровня</w:t>
      </w:r>
      <w:r>
        <w:tab/>
        <w:t>сформированности</w:t>
      </w:r>
      <w:r>
        <w:tab/>
        <w:t>УУД</w:t>
      </w:r>
      <w:r>
        <w:tab/>
      </w:r>
      <w:r>
        <w:rPr>
          <w:spacing w:val="-2"/>
        </w:rP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83"/>
        <w:gridCol w:w="2383"/>
        <w:gridCol w:w="2400"/>
      </w:tblGrid>
      <w:tr w:rsidR="004E7696">
        <w:trPr>
          <w:trHeight w:val="739"/>
        </w:trPr>
        <w:tc>
          <w:tcPr>
            <w:tcW w:w="2405" w:type="dxa"/>
          </w:tcPr>
          <w:p w:rsidR="004E7696" w:rsidRDefault="00C27CE0">
            <w:pPr>
              <w:pStyle w:val="TableParagraph"/>
              <w:spacing w:line="316" w:lineRule="exact"/>
              <w:ind w:left="57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316" w:lineRule="exact"/>
              <w:ind w:left="633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</w:p>
          <w:p w:rsidR="004E7696" w:rsidRDefault="00C27CE0">
            <w:pPr>
              <w:pStyle w:val="TableParagraph"/>
              <w:spacing w:before="47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316" w:lineRule="exact"/>
              <w:ind w:left="276" w:right="2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Повышенный</w:t>
            </w:r>
          </w:p>
          <w:p w:rsidR="004E7696" w:rsidRDefault="00C27CE0">
            <w:pPr>
              <w:pStyle w:val="TableParagraph"/>
              <w:spacing w:before="47"/>
              <w:ind w:left="276" w:right="2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spacing w:line="316" w:lineRule="exact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Высокий</w:t>
            </w:r>
          </w:p>
          <w:p w:rsidR="004E7696" w:rsidRDefault="00C27CE0">
            <w:pPr>
              <w:pStyle w:val="TableParagraph"/>
              <w:spacing w:before="47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</w:tr>
      <w:tr w:rsidR="004E7696">
        <w:trPr>
          <w:trHeight w:val="371"/>
        </w:trPr>
        <w:tc>
          <w:tcPr>
            <w:tcW w:w="9571" w:type="dxa"/>
            <w:gridSpan w:val="4"/>
          </w:tcPr>
          <w:p w:rsidR="004E7696" w:rsidRDefault="00C27CE0">
            <w:pPr>
              <w:pStyle w:val="TableParagraph"/>
              <w:spacing w:line="316" w:lineRule="exact"/>
              <w:ind w:left="3229" w:right="32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</w:tr>
      <w:tr w:rsidR="004E7696" w:rsidRPr="00C41916" w:rsidTr="00C41916">
        <w:trPr>
          <w:trHeight w:val="2445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Постановка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проблемы,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pacing w:val="-1"/>
                <w:sz w:val="24"/>
                <w:szCs w:val="24"/>
              </w:rPr>
              <w:t>целеполагание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Обучающийся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принимает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проблему,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сформулированную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учителем,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в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процессе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обсуждения</w:t>
            </w:r>
            <w:r w:rsidRPr="00C41916">
              <w:rPr>
                <w:sz w:val="24"/>
                <w:szCs w:val="24"/>
              </w:rPr>
              <w:tab/>
              <w:t>с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учителем определяет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цель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анализирует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ситуацию,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в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процессе</w:t>
            </w:r>
            <w:r w:rsidR="00014E59">
              <w:rPr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обсужден</w:t>
            </w:r>
            <w:r w:rsidR="00014E59">
              <w:rPr>
                <w:sz w:val="24"/>
                <w:szCs w:val="24"/>
              </w:rPr>
              <w:t xml:space="preserve">ия </w:t>
            </w:r>
            <w:r w:rsidRPr="00C41916">
              <w:rPr>
                <w:spacing w:val="-5"/>
                <w:sz w:val="24"/>
                <w:szCs w:val="24"/>
              </w:rPr>
              <w:t>с</w:t>
            </w:r>
            <w:r w:rsidRPr="00C41916">
              <w:rPr>
                <w:spacing w:val="-58"/>
                <w:sz w:val="24"/>
                <w:szCs w:val="24"/>
              </w:rPr>
              <w:t xml:space="preserve"> </w:t>
            </w:r>
            <w:r w:rsidR="00014E59">
              <w:rPr>
                <w:spacing w:val="-58"/>
                <w:sz w:val="24"/>
                <w:szCs w:val="24"/>
              </w:rPr>
              <w:t xml:space="preserve">                                                           </w:t>
            </w:r>
            <w:r w:rsidRPr="00C41916">
              <w:rPr>
                <w:sz w:val="24"/>
                <w:szCs w:val="24"/>
              </w:rPr>
              <w:t>учителем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выявляет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pacing w:val="-1"/>
                <w:sz w:val="24"/>
                <w:szCs w:val="24"/>
              </w:rPr>
              <w:t xml:space="preserve">проблему, </w:t>
            </w:r>
            <w:r w:rsidRPr="00C41916">
              <w:rPr>
                <w:sz w:val="24"/>
                <w:szCs w:val="24"/>
              </w:rPr>
              <w:t>совместно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формулирует</w:t>
            </w:r>
            <w:r w:rsidRPr="00C41916">
              <w:rPr>
                <w:spacing w:val="2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цель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работы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Самостоятельно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формулирует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проблему,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анализирует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ее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существования,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самостоятельно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1"/>
                <w:sz w:val="24"/>
                <w:szCs w:val="24"/>
              </w:rPr>
              <w:t>цель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работы</w:t>
            </w:r>
          </w:p>
        </w:tc>
      </w:tr>
      <w:tr w:rsidR="004E7696" w:rsidRPr="00C41916" w:rsidTr="00014E59">
        <w:trPr>
          <w:trHeight w:val="1645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Определение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учебных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задач,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последовательности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Принимает</w:t>
            </w:r>
            <w:r w:rsidRPr="00C41916">
              <w:rPr>
                <w:spacing w:val="25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учебные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задачи,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определенные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Совместно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5"/>
                <w:sz w:val="24"/>
                <w:szCs w:val="24"/>
              </w:rPr>
              <w:t>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 определяет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учебные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2"/>
                <w:sz w:val="24"/>
                <w:szCs w:val="24"/>
              </w:rPr>
              <w:t>задачи,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последовательность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pacing w:val="35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учебные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задачи,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последовательность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</w:t>
            </w:r>
            <w:r w:rsidR="00014E59">
              <w:rPr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их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достижению</w:t>
            </w:r>
          </w:p>
        </w:tc>
      </w:tr>
      <w:tr w:rsidR="004E7696" w:rsidRPr="00C41916" w:rsidTr="00C41916">
        <w:trPr>
          <w:trHeight w:val="3104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Планирование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учебной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деятельности</w:t>
            </w:r>
            <w:r w:rsidRPr="00C41916">
              <w:rPr>
                <w:sz w:val="24"/>
                <w:szCs w:val="24"/>
              </w:rPr>
              <w:tab/>
              <w:t>в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соответствии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4"/>
                <w:sz w:val="24"/>
                <w:szCs w:val="24"/>
              </w:rPr>
              <w:t>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поставленной</w:t>
            </w:r>
            <w:r w:rsidRPr="00C41916">
              <w:rPr>
                <w:spacing w:val="-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целью</w:t>
            </w:r>
          </w:p>
        </w:tc>
        <w:tc>
          <w:tcPr>
            <w:tcW w:w="2383" w:type="dxa"/>
          </w:tcPr>
          <w:p w:rsidR="004E7696" w:rsidRPr="00014E59" w:rsidRDefault="00014E59" w:rsidP="00014E59">
            <w:pPr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 xml:space="preserve">Принимает </w:t>
            </w:r>
            <w:r w:rsidR="00C27CE0" w:rsidRPr="00014E59">
              <w:rPr>
                <w:sz w:val="24"/>
                <w:szCs w:val="24"/>
              </w:rPr>
              <w:t>и выполняет</w:t>
            </w:r>
          </w:p>
          <w:p w:rsidR="004E7696" w:rsidRPr="00014E59" w:rsidRDefault="00C27CE0" w:rsidP="00014E59">
            <w:pPr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 xml:space="preserve">предложенный план </w:t>
            </w:r>
            <w:r w:rsidR="00014E59" w:rsidRPr="00014E59">
              <w:rPr>
                <w:sz w:val="24"/>
                <w:szCs w:val="24"/>
              </w:rPr>
              <w:t xml:space="preserve">действий </w:t>
            </w:r>
            <w:r w:rsidRPr="00014E59">
              <w:rPr>
                <w:sz w:val="24"/>
                <w:szCs w:val="24"/>
              </w:rPr>
              <w:t>по выполнению поставленной</w:t>
            </w:r>
            <w:r w:rsidR="00014E59" w:rsidRPr="00014E59">
              <w:rPr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з</w:t>
            </w:r>
            <w:r w:rsidR="00014E59" w:rsidRPr="00014E59">
              <w:rPr>
                <w:sz w:val="24"/>
                <w:szCs w:val="24"/>
              </w:rPr>
              <w:t>адачи,</w:t>
            </w:r>
            <w:r w:rsidRPr="00014E59">
              <w:rPr>
                <w:sz w:val="24"/>
                <w:szCs w:val="24"/>
              </w:rPr>
              <w:t>не</w:t>
            </w:r>
          </w:p>
          <w:p w:rsidR="004E7696" w:rsidRPr="00C41916" w:rsidRDefault="00C27CE0" w:rsidP="00014E59">
            <w:r w:rsidRPr="00014E59">
              <w:rPr>
                <w:sz w:val="24"/>
                <w:szCs w:val="24"/>
              </w:rPr>
              <w:t xml:space="preserve">распределяет время </w:t>
            </w:r>
            <w:r w:rsidR="00014E59" w:rsidRPr="00014E59">
              <w:rPr>
                <w:sz w:val="24"/>
                <w:szCs w:val="24"/>
              </w:rPr>
              <w:t xml:space="preserve">на </w:t>
            </w:r>
            <w:r w:rsidRPr="00014E59">
              <w:rPr>
                <w:sz w:val="24"/>
                <w:szCs w:val="24"/>
              </w:rPr>
              <w:t xml:space="preserve">выполнение учебного задания, требует постоянного </w:t>
            </w:r>
            <w:r w:rsidR="00014E59">
              <w:rPr>
                <w:sz w:val="24"/>
                <w:szCs w:val="24"/>
              </w:rPr>
              <w:t xml:space="preserve">внимания </w:t>
            </w:r>
            <w:r w:rsidRPr="00014E59">
              <w:rPr>
                <w:sz w:val="24"/>
                <w:szCs w:val="24"/>
              </w:rPr>
              <w:t>со</w:t>
            </w:r>
            <w:r w:rsidR="00014E59">
              <w:rPr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стороны учителя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Определяет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последовательность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действий,</w:t>
            </w:r>
            <w:r w:rsidRPr="00C41916">
              <w:rPr>
                <w:spacing w:val="36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планирует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время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2"/>
                <w:sz w:val="24"/>
                <w:szCs w:val="24"/>
              </w:rPr>
              <w:t>для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выполнения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поставленной</w:t>
            </w:r>
            <w:r w:rsidRPr="00C41916">
              <w:rPr>
                <w:spacing w:val="-13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Определяет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возможные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пути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выполнения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поставленной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задачи, необходимые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этом ресурсы и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время,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выбирает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эффективный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путь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решения</w:t>
            </w:r>
          </w:p>
        </w:tc>
      </w:tr>
    </w:tbl>
    <w:p w:rsidR="004E7696" w:rsidRPr="00C41916" w:rsidRDefault="004E7696" w:rsidP="00C41916">
      <w:pPr>
        <w:pStyle w:val="aa"/>
        <w:rPr>
          <w:sz w:val="24"/>
          <w:szCs w:val="24"/>
        </w:rPr>
        <w:sectPr w:rsidR="004E7696" w:rsidRPr="00C4191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Pr="00C41916" w:rsidRDefault="004E7696" w:rsidP="00C41916">
      <w:pPr>
        <w:pStyle w:val="aa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83"/>
        <w:gridCol w:w="2383"/>
        <w:gridCol w:w="2400"/>
      </w:tblGrid>
      <w:tr w:rsidR="004E7696" w:rsidRPr="00C41916" w:rsidTr="00014E59">
        <w:trPr>
          <w:trHeight w:val="3248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Оценивание</w:t>
            </w:r>
            <w:r w:rsidRPr="00C41916">
              <w:rPr>
                <w:spacing w:val="-13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учебных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</w:t>
            </w:r>
          </w:p>
        </w:tc>
        <w:tc>
          <w:tcPr>
            <w:tcW w:w="2383" w:type="dxa"/>
          </w:tcPr>
          <w:p w:rsidR="004E7696" w:rsidRPr="00C41916" w:rsidRDefault="00C27CE0" w:rsidP="00014E59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Высказывает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оценочное</w:t>
            </w:r>
            <w:r w:rsidRPr="00C41916">
              <w:rPr>
                <w:spacing w:val="3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суждение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="00014E59">
              <w:rPr>
                <w:sz w:val="24"/>
                <w:szCs w:val="24"/>
              </w:rPr>
              <w:t>о</w:t>
            </w:r>
            <w:r w:rsidR="00014E59">
              <w:rPr>
                <w:spacing w:val="-3"/>
                <w:sz w:val="24"/>
                <w:szCs w:val="24"/>
              </w:rPr>
              <w:t>ре</w:t>
            </w:r>
            <w:r w:rsidRPr="00C41916">
              <w:rPr>
                <w:spacing w:val="-3"/>
                <w:sz w:val="24"/>
                <w:szCs w:val="24"/>
              </w:rPr>
              <w:t>зультатах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деятельности,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совместно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2"/>
                <w:sz w:val="24"/>
                <w:szCs w:val="24"/>
              </w:rPr>
              <w:t>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устанавливает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соответствие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результата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поставленной</w:t>
            </w:r>
            <w:r w:rsidRPr="00C41916">
              <w:rPr>
                <w:spacing w:val="-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цели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По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1"/>
                <w:sz w:val="24"/>
                <w:szCs w:val="24"/>
              </w:rPr>
              <w:t>заданному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алгоритму</w:t>
            </w:r>
          </w:p>
          <w:p w:rsidR="004E7696" w:rsidRPr="00C41916" w:rsidRDefault="00C27CE0" w:rsidP="00014E59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правильность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выполнения</w:t>
            </w:r>
            <w:r w:rsidRPr="00C41916">
              <w:rPr>
                <w:spacing w:val="9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учебной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задачи,</w:t>
            </w:r>
            <w:r w:rsidRPr="00C41916">
              <w:rPr>
                <w:spacing w:val="-1"/>
                <w:sz w:val="24"/>
                <w:szCs w:val="24"/>
              </w:rPr>
              <w:t>определяет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соответствие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результата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поставленной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1"/>
                <w:sz w:val="24"/>
                <w:szCs w:val="24"/>
              </w:rPr>
              <w:t>цели,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высказывает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оценочное</w:t>
            </w:r>
            <w:r w:rsidRPr="00C41916">
              <w:rPr>
                <w:spacing w:val="-10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суждение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делает</w:t>
            </w:r>
            <w:r w:rsidRPr="00C41916">
              <w:rPr>
                <w:sz w:val="24"/>
                <w:szCs w:val="24"/>
              </w:rPr>
              <w:tab/>
              <w:t>вывод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2"/>
                <w:sz w:val="24"/>
                <w:szCs w:val="24"/>
              </w:rPr>
              <w:t>о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правильности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решения,</w:t>
            </w:r>
            <w:r w:rsidRPr="00C41916">
              <w:rPr>
                <w:spacing w:val="2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сравнивает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вариант</w:t>
            </w:r>
            <w:r w:rsidRPr="00C41916">
              <w:rPr>
                <w:spacing w:val="4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решения</w:t>
            </w:r>
            <w:r w:rsidRPr="00C41916">
              <w:rPr>
                <w:spacing w:val="3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заданным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алгоритмом,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высказывает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аргументированное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суждение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4"/>
                <w:sz w:val="24"/>
                <w:szCs w:val="24"/>
              </w:rPr>
              <w:t>о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соответствии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результата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поставленной</w:t>
            </w:r>
            <w:r w:rsidRPr="00C41916">
              <w:rPr>
                <w:spacing w:val="-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цели</w:t>
            </w:r>
          </w:p>
        </w:tc>
      </w:tr>
      <w:tr w:rsidR="004E7696" w:rsidRPr="00C41916" w:rsidTr="00014E59">
        <w:trPr>
          <w:trHeight w:val="1920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Коррекция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учебных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 в процессе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решения</w:t>
            </w:r>
          </w:p>
        </w:tc>
        <w:tc>
          <w:tcPr>
            <w:tcW w:w="2383" w:type="dxa"/>
          </w:tcPr>
          <w:p w:rsidR="004E7696" w:rsidRPr="00014E59" w:rsidRDefault="00C27CE0" w:rsidP="00014E59">
            <w:pPr>
              <w:pStyle w:val="aa"/>
            </w:pPr>
            <w:r w:rsidRPr="00014E59">
              <w:t>Под</w:t>
            </w:r>
            <w:r w:rsidRPr="00014E59">
              <w:tab/>
              <w:t xml:space="preserve">руководством </w:t>
            </w:r>
            <w:r w:rsidR="00014E59">
              <w:t xml:space="preserve">учителя </w:t>
            </w:r>
            <w:r w:rsidRPr="00014E59">
              <w:t>выявляет проблемы</w:t>
            </w:r>
            <w:r w:rsidR="00014E59">
              <w:t xml:space="preserve"> в </w:t>
            </w:r>
            <w:r w:rsidRPr="00014E59">
              <w:t>поставленной</w:t>
            </w:r>
          </w:p>
          <w:p w:rsidR="004E7696" w:rsidRPr="00014E59" w:rsidRDefault="00C27CE0" w:rsidP="00014E59">
            <w:pPr>
              <w:pStyle w:val="aa"/>
            </w:pPr>
            <w:r w:rsidRPr="00014E59">
              <w:t>задачи,</w:t>
            </w:r>
            <w:r w:rsidRPr="00014E59">
              <w:tab/>
              <w:t>вносит коррективы</w:t>
            </w:r>
            <w:r w:rsidR="00014E59">
              <w:t xml:space="preserve"> </w:t>
            </w:r>
            <w:r w:rsidRPr="00014E59">
              <w:t>в учебную</w:t>
            </w:r>
          </w:p>
          <w:p w:rsidR="004E7696" w:rsidRPr="00014E59" w:rsidRDefault="00C27CE0" w:rsidP="00014E59">
            <w:pPr>
              <w:pStyle w:val="aa"/>
            </w:pPr>
            <w:r w:rsidRPr="00014E59">
              <w:t>деятельность</w:t>
            </w:r>
          </w:p>
        </w:tc>
        <w:tc>
          <w:tcPr>
            <w:tcW w:w="2383" w:type="dxa"/>
          </w:tcPr>
          <w:p w:rsidR="004E7696" w:rsidRPr="00014E59" w:rsidRDefault="00C27CE0" w:rsidP="00014E59">
            <w:pPr>
              <w:pStyle w:val="aa"/>
            </w:pPr>
            <w:r w:rsidRPr="00014E59">
              <w:t>Самостоятельно выявляет</w:t>
            </w:r>
            <w:r w:rsidR="00014E59">
              <w:t xml:space="preserve"> затруднения</w:t>
            </w:r>
            <w:r w:rsidR="00014E59">
              <w:tab/>
            </w:r>
            <w:r w:rsidRPr="00014E59">
              <w:t xml:space="preserve">в </w:t>
            </w:r>
            <w:r w:rsidR="00014E59">
              <w:t xml:space="preserve">процессе </w:t>
            </w:r>
            <w:r w:rsidRPr="00014E59">
              <w:t>работы,</w:t>
            </w:r>
          </w:p>
          <w:p w:rsidR="004E7696" w:rsidRPr="00014E59" w:rsidRDefault="00014E59" w:rsidP="00014E59">
            <w:pPr>
              <w:pStyle w:val="aa"/>
            </w:pPr>
            <w:r>
              <w:t xml:space="preserve">совместно </w:t>
            </w:r>
            <w:r w:rsidR="00C27CE0" w:rsidRPr="00014E59">
              <w:t>с</w:t>
            </w:r>
          </w:p>
          <w:p w:rsidR="004E7696" w:rsidRPr="00014E59" w:rsidRDefault="00C27CE0" w:rsidP="00014E59">
            <w:pPr>
              <w:pStyle w:val="aa"/>
            </w:pPr>
            <w:r w:rsidRPr="00014E59">
              <w:t>учителем вносит коррективы</w:t>
            </w:r>
            <w:r w:rsidRPr="00014E59">
              <w:tab/>
              <w:t>в последовательность</w:t>
            </w:r>
          </w:p>
          <w:p w:rsidR="004E7696" w:rsidRPr="00014E59" w:rsidRDefault="00C27CE0" w:rsidP="00014E59">
            <w:pPr>
              <w:pStyle w:val="aa"/>
            </w:pPr>
            <w:r w:rsidRPr="00014E59">
              <w:t>действий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Самостоятельно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возникающие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затруднения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2"/>
                <w:sz w:val="24"/>
                <w:szCs w:val="24"/>
              </w:rPr>
              <w:t>и</w:t>
            </w:r>
            <w:r w:rsidRPr="00C41916">
              <w:rPr>
                <w:spacing w:val="-58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вносит коррективы 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целью</w:t>
            </w:r>
            <w:r w:rsidRPr="00C41916">
              <w:rPr>
                <w:spacing w:val="-5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их</w:t>
            </w:r>
            <w:r w:rsidRPr="00C41916">
              <w:rPr>
                <w:spacing w:val="-2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устранения</w:t>
            </w:r>
          </w:p>
        </w:tc>
      </w:tr>
      <w:tr w:rsidR="004E7696" w:rsidRPr="00C41916" w:rsidTr="00C41916">
        <w:trPr>
          <w:trHeight w:val="2242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Самоконтроль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Совместно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5"/>
                <w:sz w:val="24"/>
                <w:szCs w:val="24"/>
              </w:rPr>
              <w:t>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анализирует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ошибки,</w:t>
            </w:r>
            <w:r w:rsidRPr="00C41916">
              <w:rPr>
                <w:spacing w:val="6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pacing w:val="6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их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возникновения,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действия,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необходимые</w:t>
            </w:r>
            <w:r w:rsidRPr="00C41916">
              <w:rPr>
                <w:spacing w:val="22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для</w:t>
            </w:r>
            <w:r w:rsidRPr="00C41916">
              <w:rPr>
                <w:spacing w:val="23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их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устранения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pacing w:val="-1"/>
                <w:sz w:val="24"/>
                <w:szCs w:val="24"/>
              </w:rPr>
              <w:t>Анализирует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допущенные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ошибки, совместно с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 определяет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3"/>
                <w:sz w:val="24"/>
                <w:szCs w:val="24"/>
              </w:rPr>
              <w:t>их</w:t>
            </w:r>
            <w:r w:rsidRPr="00C41916">
              <w:rPr>
                <w:spacing w:val="-58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возникновения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затруднений,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анализирует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допущенные ошибки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и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их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возникновения</w:t>
            </w:r>
          </w:p>
        </w:tc>
      </w:tr>
      <w:tr w:rsidR="004E7696" w:rsidRPr="00C41916" w:rsidTr="00C41916">
        <w:trPr>
          <w:trHeight w:val="2259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Определение</w:t>
            </w:r>
            <w:r w:rsidRPr="00C41916">
              <w:rPr>
                <w:spacing w:val="20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успеха/неуспеха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решения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1"/>
                <w:sz w:val="24"/>
                <w:szCs w:val="24"/>
              </w:rPr>
              <w:t>учебной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</w:t>
            </w:r>
            <w:r w:rsidRPr="00C41916">
              <w:rPr>
                <w:spacing w:val="-5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(рефлексия)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Совместно</w:t>
            </w:r>
            <w:r w:rsidRPr="00C41916">
              <w:rPr>
                <w:sz w:val="24"/>
                <w:szCs w:val="24"/>
              </w:rPr>
              <w:tab/>
            </w:r>
            <w:r w:rsidRPr="00C41916">
              <w:rPr>
                <w:spacing w:val="-5"/>
                <w:sz w:val="24"/>
                <w:szCs w:val="24"/>
              </w:rPr>
              <w:t>с</w:t>
            </w:r>
            <w:r w:rsidRPr="00C41916">
              <w:rPr>
                <w:spacing w:val="-58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учителем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выявляет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причинные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успеха/неуспеха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выполнения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учебной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pacing w:val="4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успеха/неуспеха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выполнения</w:t>
            </w:r>
            <w:r w:rsidRPr="00C41916">
              <w:rPr>
                <w:spacing w:val="9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учебной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причины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успеха/неуспеха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выполнения</w:t>
            </w:r>
            <w:r w:rsidRPr="00C41916">
              <w:rPr>
                <w:spacing w:val="23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учебной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задачи,</w:t>
            </w:r>
            <w:r w:rsidRPr="00C41916">
              <w:rPr>
                <w:spacing w:val="1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конструктивно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действует</w:t>
            </w:r>
            <w:r w:rsidRPr="00C41916">
              <w:rPr>
                <w:spacing w:val="-8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в</w:t>
            </w:r>
            <w:r w:rsidRPr="00C41916">
              <w:rPr>
                <w:spacing w:val="-6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ситуации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неопределенности</w:t>
            </w:r>
            <w:r w:rsidRPr="00C41916">
              <w:rPr>
                <w:spacing w:val="-5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или</w:t>
            </w:r>
            <w:r w:rsidRPr="00C41916">
              <w:rPr>
                <w:spacing w:val="-4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неуспеха</w:t>
            </w:r>
          </w:p>
        </w:tc>
      </w:tr>
      <w:tr w:rsidR="004E7696" w:rsidRPr="00C41916">
        <w:trPr>
          <w:trHeight w:val="369"/>
        </w:trPr>
        <w:tc>
          <w:tcPr>
            <w:tcW w:w="9571" w:type="dxa"/>
            <w:gridSpan w:val="4"/>
          </w:tcPr>
          <w:p w:rsidR="004E7696" w:rsidRPr="00C41916" w:rsidRDefault="00C27CE0" w:rsidP="00C41916">
            <w:pPr>
              <w:pStyle w:val="aa"/>
              <w:rPr>
                <w:b/>
                <w:sz w:val="24"/>
                <w:szCs w:val="24"/>
              </w:rPr>
            </w:pPr>
            <w:r w:rsidRPr="00C41916">
              <w:rPr>
                <w:b/>
                <w:spacing w:val="-1"/>
                <w:sz w:val="24"/>
                <w:szCs w:val="24"/>
              </w:rPr>
              <w:t>Познавательные</w:t>
            </w:r>
            <w:r w:rsidRPr="00C4191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C41916">
              <w:rPr>
                <w:b/>
                <w:sz w:val="24"/>
                <w:szCs w:val="24"/>
              </w:rPr>
              <w:t>УУД</w:t>
            </w:r>
          </w:p>
        </w:tc>
      </w:tr>
      <w:tr w:rsidR="004E7696" w:rsidRPr="00C41916">
        <w:trPr>
          <w:trHeight w:val="635"/>
        </w:trPr>
        <w:tc>
          <w:tcPr>
            <w:tcW w:w="2405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Использование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логических</w:t>
            </w:r>
            <w:r w:rsidRPr="00C41916">
              <w:rPr>
                <w:spacing w:val="18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действий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Применяет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логические</w:t>
            </w:r>
            <w:r w:rsidRPr="00C41916">
              <w:rPr>
                <w:spacing w:val="27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действия</w:t>
            </w:r>
          </w:p>
        </w:tc>
        <w:tc>
          <w:tcPr>
            <w:tcW w:w="2383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Совместно</w:t>
            </w:r>
            <w:r w:rsidRPr="00C41916">
              <w:rPr>
                <w:sz w:val="24"/>
                <w:szCs w:val="24"/>
              </w:rPr>
              <w:tab/>
              <w:t>с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учителем</w:t>
            </w:r>
            <w:r w:rsidRPr="00C41916">
              <w:rPr>
                <w:spacing w:val="-3"/>
                <w:sz w:val="24"/>
                <w:szCs w:val="24"/>
              </w:rPr>
              <w:t xml:space="preserve"> </w:t>
            </w:r>
            <w:r w:rsidRPr="00C41916">
              <w:rPr>
                <w:sz w:val="24"/>
                <w:szCs w:val="24"/>
              </w:rPr>
              <w:t>определяет</w:t>
            </w:r>
          </w:p>
        </w:tc>
        <w:tc>
          <w:tcPr>
            <w:tcW w:w="2400" w:type="dxa"/>
          </w:tcPr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Самостоятельно</w:t>
            </w:r>
          </w:p>
          <w:p w:rsidR="004E7696" w:rsidRPr="00C41916" w:rsidRDefault="00C27CE0" w:rsidP="00C41916">
            <w:pPr>
              <w:pStyle w:val="aa"/>
              <w:rPr>
                <w:sz w:val="24"/>
                <w:szCs w:val="24"/>
              </w:rPr>
            </w:pPr>
            <w:r w:rsidRPr="00C41916">
              <w:rPr>
                <w:sz w:val="24"/>
                <w:szCs w:val="24"/>
              </w:rPr>
              <w:t>определяет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83"/>
        <w:gridCol w:w="2383"/>
        <w:gridCol w:w="2400"/>
      </w:tblGrid>
      <w:tr w:rsidR="004E7696">
        <w:trPr>
          <w:trHeight w:val="2222"/>
        </w:trPr>
        <w:tc>
          <w:tcPr>
            <w:tcW w:w="2405" w:type="dxa"/>
          </w:tcPr>
          <w:p w:rsidR="004E7696" w:rsidRDefault="00C27CE0">
            <w:pPr>
              <w:pStyle w:val="TableParagraph"/>
              <w:tabs>
                <w:tab w:val="left" w:pos="1625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513"/>
                <w:tab w:val="left" w:pos="2166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924"/>
                <w:tab w:val="left" w:pos="2147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4E7696" w:rsidRDefault="00C27C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2162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4E7696" w:rsidRDefault="00C27CE0">
            <w:pPr>
              <w:pStyle w:val="TableParagraph"/>
              <w:tabs>
                <w:tab w:val="left" w:pos="218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4E7696" w:rsidRDefault="00C27CE0"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</w:tr>
      <w:tr w:rsidR="004E7696" w:rsidTr="00014E59">
        <w:trPr>
          <w:trHeight w:val="3259"/>
        </w:trPr>
        <w:tc>
          <w:tcPr>
            <w:tcW w:w="2405" w:type="dxa"/>
          </w:tcPr>
          <w:p w:rsidR="004E7696" w:rsidRDefault="00C27CE0">
            <w:pPr>
              <w:pStyle w:val="TableParagraph"/>
              <w:spacing w:line="278" w:lineRule="auto"/>
              <w:ind w:right="874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E7696" w:rsidRDefault="00C27CE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  <w:p w:rsidR="004E7696" w:rsidRDefault="00C27CE0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2169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 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</w:p>
          <w:p w:rsidR="004E7696" w:rsidRDefault="00C27CE0">
            <w:pPr>
              <w:pStyle w:val="TableParagraph"/>
              <w:spacing w:line="276" w:lineRule="auto"/>
              <w:ind w:left="108" w:right="64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E7696" w:rsidRDefault="00C27CE0">
            <w:pPr>
              <w:pStyle w:val="TableParagraph"/>
              <w:spacing w:line="276" w:lineRule="auto"/>
              <w:ind w:left="108" w:right="846"/>
              <w:rPr>
                <w:sz w:val="24"/>
              </w:rPr>
            </w:pPr>
            <w:r>
              <w:rPr>
                <w:spacing w:val="-1"/>
                <w:sz w:val="24"/>
              </w:rPr>
              <w:t>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spacing w:line="276" w:lineRule="auto"/>
              <w:ind w:left="108" w:right="612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E7696" w:rsidRDefault="00C27CE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  <w:p w:rsidR="004E7696" w:rsidRDefault="00C27CE0">
            <w:pPr>
              <w:pStyle w:val="TableParagraph"/>
              <w:tabs>
                <w:tab w:val="left" w:pos="1137"/>
                <w:tab w:val="left" w:pos="2042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наблюдаемые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 w:rsidR="00014E5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</w:p>
        </w:tc>
      </w:tr>
      <w:tr w:rsidR="004E7696">
        <w:trPr>
          <w:trHeight w:val="2856"/>
        </w:trPr>
        <w:tc>
          <w:tcPr>
            <w:tcW w:w="2405" w:type="dxa"/>
          </w:tcPr>
          <w:p w:rsidR="004E7696" w:rsidRDefault="00C27CE0">
            <w:pPr>
              <w:pStyle w:val="TableParagraph"/>
              <w:tabs>
                <w:tab w:val="left" w:pos="1945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типологии,</w:t>
            </w:r>
          </w:p>
          <w:p w:rsidR="004E7696" w:rsidRDefault="00C27CE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873"/>
                <w:tab w:val="left" w:pos="1321"/>
                <w:tab w:val="left" w:pos="2167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</w:p>
          <w:p w:rsidR="004E7696" w:rsidRDefault="00C27CE0">
            <w:pPr>
              <w:pStyle w:val="TableParagraph"/>
              <w:tabs>
                <w:tab w:val="left" w:pos="1897"/>
              </w:tabs>
              <w:spacing w:before="2" w:line="31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критериев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897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4E7696" w:rsidRDefault="00C27CE0">
            <w:pPr>
              <w:pStyle w:val="TableParagraph"/>
              <w:tabs>
                <w:tab w:val="left" w:pos="1924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</w:p>
          <w:p w:rsidR="004E7696" w:rsidRDefault="00C27CE0">
            <w:pPr>
              <w:pStyle w:val="TableParagraph"/>
              <w:spacing w:line="276" w:lineRule="auto"/>
              <w:ind w:left="108" w:right="622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типологии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1912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4E7696" w:rsidRDefault="00C27CE0">
            <w:pPr>
              <w:pStyle w:val="TableParagraph"/>
              <w:tabs>
                <w:tab w:val="left" w:pos="1939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</w:p>
          <w:p w:rsidR="004E7696" w:rsidRDefault="00C27CE0">
            <w:pPr>
              <w:pStyle w:val="TableParagraph"/>
              <w:spacing w:line="278" w:lineRule="auto"/>
              <w:ind w:left="108" w:right="639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типологии</w:t>
            </w:r>
          </w:p>
        </w:tc>
      </w:tr>
      <w:tr w:rsidR="004E7696">
        <w:trPr>
          <w:trHeight w:val="2222"/>
        </w:trPr>
        <w:tc>
          <w:tcPr>
            <w:tcW w:w="2405" w:type="dxa"/>
          </w:tcPr>
          <w:p w:rsidR="004E7696" w:rsidRDefault="00C27CE0">
            <w:pPr>
              <w:pStyle w:val="TableParagraph"/>
              <w:tabs>
                <w:tab w:val="left" w:pos="216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014E5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tabs>
                <w:tab w:val="left" w:pos="1079"/>
                <w:tab w:val="left" w:pos="1940"/>
                <w:tab w:val="left" w:pos="2168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моделей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символов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для</w:t>
            </w:r>
          </w:p>
          <w:p w:rsidR="004E7696" w:rsidRDefault="00C27CE0">
            <w:pPr>
              <w:pStyle w:val="TableParagraph"/>
              <w:tabs>
                <w:tab w:val="left" w:pos="145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638"/>
                <w:tab w:val="left" w:pos="2166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4E7696" w:rsidRDefault="00C27CE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639"/>
                <w:tab w:val="left" w:pos="2145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предложенные</w:t>
            </w:r>
          </w:p>
          <w:p w:rsidR="004E7696" w:rsidRDefault="00C27CE0">
            <w:pPr>
              <w:pStyle w:val="TableParagraph"/>
              <w:spacing w:before="39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1049"/>
                <w:tab w:val="left" w:pos="1653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4E7696">
        <w:trPr>
          <w:trHeight w:val="2858"/>
        </w:trPr>
        <w:tc>
          <w:tcPr>
            <w:tcW w:w="240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571"/>
              </w:tabs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</w:p>
          <w:p w:rsidR="004E7696" w:rsidRDefault="00C27CE0">
            <w:pPr>
              <w:pStyle w:val="TableParagraph"/>
              <w:spacing w:line="276" w:lineRule="auto"/>
              <w:ind w:left="105" w:right="203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574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</w:p>
          <w:p w:rsidR="004E7696" w:rsidRDefault="00C27CE0">
            <w:pPr>
              <w:pStyle w:val="TableParagraph"/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  <w:p w:rsidR="004E7696" w:rsidRDefault="00C27CE0">
            <w:pPr>
              <w:pStyle w:val="TableParagraph"/>
              <w:tabs>
                <w:tab w:val="left" w:pos="205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из</w:t>
            </w:r>
          </w:p>
          <w:p w:rsidR="004E7696" w:rsidRDefault="00C27CE0">
            <w:pPr>
              <w:pStyle w:val="TableParagraph"/>
              <w:tabs>
                <w:tab w:val="left" w:pos="1924"/>
              </w:tabs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  <w:t>для</w:t>
            </w:r>
          </w:p>
          <w:p w:rsidR="004E7696" w:rsidRDefault="00C27CE0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2160"/>
              </w:tabs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</w:p>
          <w:p w:rsidR="004E7696" w:rsidRDefault="00C27CE0">
            <w:pPr>
              <w:pStyle w:val="TableParagraph"/>
              <w:tabs>
                <w:tab w:val="left" w:pos="2068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</w:tbl>
    <w:p w:rsidR="004E7696" w:rsidRDefault="004E7696">
      <w:pPr>
        <w:spacing w:line="276" w:lineRule="auto"/>
        <w:rPr>
          <w:sz w:val="24"/>
        </w:rPr>
        <w:sectPr w:rsidR="004E7696">
          <w:pgSz w:w="11910" w:h="16840"/>
          <w:pgMar w:top="1460" w:right="440" w:bottom="148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83"/>
        <w:gridCol w:w="2383"/>
        <w:gridCol w:w="2400"/>
      </w:tblGrid>
      <w:tr w:rsidR="004E7696">
        <w:trPr>
          <w:trHeight w:val="316"/>
        </w:trPr>
        <w:tc>
          <w:tcPr>
            <w:tcW w:w="2405" w:type="dxa"/>
            <w:tcBorders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400" w:type="dxa"/>
            <w:tcBorders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2536"/>
        </w:trPr>
        <w:tc>
          <w:tcPr>
            <w:tcW w:w="2405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</w:p>
          <w:p w:rsidR="004E7696" w:rsidRDefault="00C27CE0">
            <w:pPr>
              <w:pStyle w:val="TableParagraph"/>
              <w:tabs>
                <w:tab w:val="left" w:pos="1595"/>
              </w:tabs>
              <w:spacing w:before="41"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выводов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4E7696" w:rsidRDefault="00C27CE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2383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 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383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tabs>
                <w:tab w:val="left" w:pos="1653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вывод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(присоединяется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4E7696" w:rsidRDefault="00C27CE0">
            <w:pPr>
              <w:pStyle w:val="TableParagraph"/>
              <w:tabs>
                <w:tab w:val="left" w:pos="2147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</w:p>
        </w:tc>
        <w:tc>
          <w:tcPr>
            <w:tcW w:w="2400" w:type="dxa"/>
            <w:tcBorders>
              <w:top w:val="single" w:sz="6" w:space="0" w:color="000000"/>
            </w:tcBorders>
          </w:tcPr>
          <w:p w:rsidR="004E7696" w:rsidRDefault="00C27CE0">
            <w:pPr>
              <w:pStyle w:val="TableParagraph"/>
              <w:tabs>
                <w:tab w:val="left" w:pos="1039"/>
                <w:tab w:val="left" w:pos="1588"/>
                <w:tab w:val="left" w:pos="1732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точек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</w:tr>
      <w:tr w:rsidR="004E7696" w:rsidTr="00014E59">
        <w:trPr>
          <w:trHeight w:val="3399"/>
        </w:trPr>
        <w:tc>
          <w:tcPr>
            <w:tcW w:w="2405" w:type="dxa"/>
          </w:tcPr>
          <w:p w:rsidR="004E7696" w:rsidRDefault="00C27CE0">
            <w:pPr>
              <w:pStyle w:val="TableParagraph"/>
              <w:tabs>
                <w:tab w:val="left" w:pos="1254"/>
                <w:tab w:val="left" w:pos="2165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  <w:t>сбор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4E7696" w:rsidRDefault="00C27CE0">
            <w:pPr>
              <w:pStyle w:val="TableParagraph"/>
              <w:tabs>
                <w:tab w:val="left" w:pos="2184"/>
              </w:tabs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в</w:t>
            </w:r>
          </w:p>
          <w:p w:rsidR="004E7696" w:rsidRDefault="00C27CE0">
            <w:pPr>
              <w:pStyle w:val="TableParagraph"/>
              <w:tabs>
                <w:tab w:val="left" w:pos="2187"/>
              </w:tabs>
              <w:spacing w:before="3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383" w:type="dxa"/>
          </w:tcPr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Задает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вопросы,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указывающие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на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отсутствие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информации,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необходимой</w:t>
            </w:r>
            <w:r w:rsidRPr="00014E59">
              <w:rPr>
                <w:sz w:val="24"/>
                <w:szCs w:val="24"/>
              </w:rPr>
              <w:tab/>
            </w:r>
            <w:r w:rsidRPr="00014E59">
              <w:rPr>
                <w:spacing w:val="-1"/>
                <w:sz w:val="24"/>
                <w:szCs w:val="24"/>
              </w:rPr>
              <w:t>для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выполнения</w:t>
            </w:r>
            <w:r w:rsidRPr="00014E59">
              <w:rPr>
                <w:spacing w:val="9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учебной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задачи,</w:t>
            </w:r>
            <w:r w:rsidRPr="00014E59">
              <w:rPr>
                <w:spacing w:val="9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совместно</w:t>
            </w:r>
            <w:r w:rsidRPr="00014E59">
              <w:rPr>
                <w:spacing w:val="9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учителем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определяет,</w:t>
            </w:r>
            <w:r w:rsidRPr="00014E59">
              <w:rPr>
                <w:sz w:val="24"/>
                <w:szCs w:val="24"/>
              </w:rPr>
              <w:tab/>
              <w:t>что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необходимо</w:t>
            </w:r>
            <w:r w:rsidRPr="00014E59">
              <w:rPr>
                <w:sz w:val="24"/>
                <w:szCs w:val="24"/>
              </w:rPr>
              <w:tab/>
            </w:r>
            <w:r w:rsidRPr="00014E59">
              <w:rPr>
                <w:spacing w:val="-1"/>
                <w:sz w:val="24"/>
                <w:szCs w:val="24"/>
              </w:rPr>
              <w:t>для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выполнения</w:t>
            </w:r>
          </w:p>
          <w:p w:rsidR="004E7696" w:rsidRDefault="00C27CE0" w:rsidP="00014E59">
            <w:pPr>
              <w:pStyle w:val="aa"/>
            </w:pPr>
            <w:r w:rsidRPr="00014E59">
              <w:rPr>
                <w:sz w:val="24"/>
                <w:szCs w:val="24"/>
              </w:rPr>
              <w:t>поставленной</w:t>
            </w:r>
            <w:r w:rsidRPr="00014E59">
              <w:rPr>
                <w:spacing w:val="-6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задачи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</w:p>
          <w:p w:rsidR="004E7696" w:rsidRDefault="00C27CE0">
            <w:pPr>
              <w:pStyle w:val="TableParagraph"/>
              <w:tabs>
                <w:tab w:val="left" w:pos="1924"/>
                <w:tab w:val="left" w:pos="2061"/>
              </w:tabs>
              <w:spacing w:before="41"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ее</w:t>
            </w:r>
          </w:p>
          <w:p w:rsidR="004E7696" w:rsidRDefault="00C27CE0">
            <w:pPr>
              <w:pStyle w:val="TableParagraph"/>
              <w:tabs>
                <w:tab w:val="left" w:pos="1911"/>
              </w:tabs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под</w:t>
            </w:r>
          </w:p>
          <w:p w:rsidR="004E7696" w:rsidRDefault="00C27CE0">
            <w:pPr>
              <w:pStyle w:val="TableParagraph"/>
              <w:spacing w:before="41" w:line="276" w:lineRule="auto"/>
              <w:ind w:left="108" w:right="852"/>
              <w:rPr>
                <w:sz w:val="24"/>
              </w:rPr>
            </w:pPr>
            <w:r>
              <w:rPr>
                <w:spacing w:val="-3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1565"/>
                <w:tab w:val="left" w:pos="1939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Определяет,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</w:p>
          <w:p w:rsidR="004E7696" w:rsidRDefault="00C27CE0">
            <w:pPr>
              <w:pStyle w:val="TableParagraph"/>
              <w:tabs>
                <w:tab w:val="left" w:pos="2178"/>
              </w:tabs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4E7696" w:rsidRDefault="00C27CE0">
            <w:pPr>
              <w:pStyle w:val="TableParagraph"/>
              <w:tabs>
                <w:tab w:val="left" w:pos="2183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</w:tr>
      <w:tr w:rsidR="004E7696" w:rsidTr="00014E59">
        <w:trPr>
          <w:trHeight w:val="2130"/>
        </w:trPr>
        <w:tc>
          <w:tcPr>
            <w:tcW w:w="2405" w:type="dxa"/>
          </w:tcPr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Представление</w:t>
            </w:r>
          </w:p>
          <w:p w:rsidR="004E7696" w:rsidRPr="00014E59" w:rsidRDefault="00014E59" w:rsidP="00014E59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="00C27CE0" w:rsidRPr="00014E59"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="00C27CE0" w:rsidRPr="00014E59">
              <w:rPr>
                <w:spacing w:val="-57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сжатой</w:t>
            </w:r>
            <w:r>
              <w:rPr>
                <w:sz w:val="24"/>
                <w:szCs w:val="24"/>
              </w:rPr>
              <w:t xml:space="preserve"> </w:t>
            </w:r>
            <w:r w:rsidR="00C27CE0" w:rsidRPr="00014E59">
              <w:rPr>
                <w:spacing w:val="-1"/>
                <w:sz w:val="24"/>
                <w:szCs w:val="24"/>
              </w:rPr>
              <w:t>или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C27CE0" w:rsidRPr="00014E59">
              <w:rPr>
                <w:spacing w:val="-57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наглядно-</w:t>
            </w:r>
            <w:r w:rsidR="00C27CE0" w:rsidRPr="00014E59">
              <w:rPr>
                <w:spacing w:val="1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символьной</w:t>
            </w:r>
            <w:r w:rsidR="00C27CE0" w:rsidRPr="00014E59">
              <w:rPr>
                <w:spacing w:val="-7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форме</w:t>
            </w:r>
            <w:r w:rsidR="00C27CE0" w:rsidRPr="00014E59">
              <w:rPr>
                <w:spacing w:val="-5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(в</w:t>
            </w:r>
            <w:r w:rsidR="00C27CE0" w:rsidRPr="00014E59">
              <w:rPr>
                <w:spacing w:val="-57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виде</w:t>
            </w:r>
            <w:r w:rsidR="00C27CE0" w:rsidRPr="00014E59">
              <w:rPr>
                <w:sz w:val="24"/>
                <w:szCs w:val="24"/>
              </w:rPr>
              <w:tab/>
              <w:t>таблиц,</w:t>
            </w:r>
            <w:r w:rsidR="00C27CE0" w:rsidRPr="00014E59">
              <w:rPr>
                <w:spacing w:val="-2"/>
                <w:sz w:val="24"/>
                <w:szCs w:val="24"/>
              </w:rPr>
              <w:t>схем,</w:t>
            </w:r>
            <w:r w:rsidR="00C27CE0" w:rsidRPr="00014E59">
              <w:rPr>
                <w:spacing w:val="-57"/>
                <w:sz w:val="24"/>
                <w:szCs w:val="24"/>
              </w:rPr>
              <w:t xml:space="preserve"> </w:t>
            </w:r>
            <w:r w:rsidR="00C27CE0" w:rsidRPr="00014E59">
              <w:rPr>
                <w:sz w:val="24"/>
                <w:szCs w:val="24"/>
              </w:rPr>
              <w:t>диаграмм)</w:t>
            </w:r>
          </w:p>
        </w:tc>
        <w:tc>
          <w:tcPr>
            <w:tcW w:w="2383" w:type="dxa"/>
          </w:tcPr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С</w:t>
            </w:r>
            <w:r w:rsidRPr="00014E59">
              <w:rPr>
                <w:spacing w:val="3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помощью</w:t>
            </w:r>
            <w:r w:rsidRPr="00014E59">
              <w:rPr>
                <w:spacing w:val="39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учителя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составляет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="00014E59">
              <w:rPr>
                <w:sz w:val="24"/>
                <w:szCs w:val="24"/>
              </w:rPr>
              <w:t>конспекты,т</w:t>
            </w:r>
            <w:r w:rsidRPr="00014E59">
              <w:rPr>
                <w:spacing w:val="-1"/>
                <w:sz w:val="24"/>
                <w:szCs w:val="24"/>
              </w:rPr>
              <w:t>езисы,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представляет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информацию</w:t>
            </w:r>
            <w:r w:rsidRPr="00014E59">
              <w:rPr>
                <w:sz w:val="24"/>
                <w:szCs w:val="24"/>
              </w:rPr>
              <w:tab/>
            </w:r>
            <w:r w:rsidRPr="00014E59">
              <w:rPr>
                <w:spacing w:val="-4"/>
                <w:sz w:val="24"/>
                <w:szCs w:val="24"/>
              </w:rPr>
              <w:t>в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наглядно-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символьной</w:t>
            </w:r>
            <w:r w:rsidRPr="00014E59">
              <w:rPr>
                <w:spacing w:val="-3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форме</w:t>
            </w:r>
          </w:p>
        </w:tc>
        <w:tc>
          <w:tcPr>
            <w:tcW w:w="2383" w:type="dxa"/>
          </w:tcPr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Самостоятельно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составляет</w:t>
            </w:r>
            <w:r w:rsidRPr="00014E59">
              <w:rPr>
                <w:sz w:val="24"/>
                <w:szCs w:val="24"/>
              </w:rPr>
              <w:tab/>
            </w:r>
            <w:r w:rsidRPr="00014E59">
              <w:rPr>
                <w:spacing w:val="-1"/>
                <w:sz w:val="24"/>
                <w:szCs w:val="24"/>
              </w:rPr>
              <w:t>тезисы,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конспекты,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использует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информацию,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представленную</w:t>
            </w:r>
            <w:r w:rsidRPr="00014E59">
              <w:rPr>
                <w:sz w:val="24"/>
                <w:szCs w:val="24"/>
              </w:rPr>
              <w:tab/>
              <w:t>в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наглядно-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pacing w:val="-1"/>
                <w:sz w:val="24"/>
                <w:szCs w:val="24"/>
              </w:rPr>
              <w:t>символьной</w:t>
            </w:r>
            <w:r w:rsidRPr="00014E59">
              <w:rPr>
                <w:spacing w:val="-12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форме</w:t>
            </w:r>
          </w:p>
        </w:tc>
        <w:tc>
          <w:tcPr>
            <w:tcW w:w="2400" w:type="dxa"/>
          </w:tcPr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Самостоятельно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составляет</w:t>
            </w:r>
            <w:r w:rsidRPr="00014E59">
              <w:rPr>
                <w:sz w:val="24"/>
                <w:szCs w:val="24"/>
              </w:rPr>
              <w:tab/>
            </w:r>
            <w:r w:rsidRPr="00014E59">
              <w:rPr>
                <w:spacing w:val="-1"/>
                <w:sz w:val="24"/>
                <w:szCs w:val="24"/>
              </w:rPr>
              <w:t>тезисы,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конспекты,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представляет</w:t>
            </w:r>
            <w:r w:rsidRPr="00014E59">
              <w:rPr>
                <w:sz w:val="24"/>
                <w:szCs w:val="24"/>
              </w:rPr>
              <w:tab/>
            </w:r>
            <w:r w:rsidRPr="00014E59">
              <w:rPr>
                <w:spacing w:val="-5"/>
                <w:sz w:val="24"/>
                <w:szCs w:val="24"/>
              </w:rPr>
              <w:t>и</w:t>
            </w:r>
            <w:r w:rsidRPr="00014E59">
              <w:rPr>
                <w:spacing w:val="-57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использует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информацию</w:t>
            </w:r>
            <w:r w:rsidRPr="00014E59">
              <w:rPr>
                <w:sz w:val="24"/>
                <w:szCs w:val="24"/>
              </w:rPr>
              <w:tab/>
              <w:t>в</w:t>
            </w:r>
          </w:p>
          <w:p w:rsidR="004E7696" w:rsidRPr="00014E59" w:rsidRDefault="00C27CE0" w:rsidP="00014E59">
            <w:pPr>
              <w:pStyle w:val="aa"/>
              <w:rPr>
                <w:sz w:val="24"/>
                <w:szCs w:val="24"/>
              </w:rPr>
            </w:pPr>
            <w:r w:rsidRPr="00014E59">
              <w:rPr>
                <w:sz w:val="24"/>
                <w:szCs w:val="24"/>
              </w:rPr>
              <w:t>наглядно-</w:t>
            </w:r>
            <w:r w:rsidRPr="00014E59">
              <w:rPr>
                <w:spacing w:val="1"/>
                <w:sz w:val="24"/>
                <w:szCs w:val="24"/>
              </w:rPr>
              <w:t xml:space="preserve"> </w:t>
            </w:r>
            <w:r w:rsidRPr="00014E59">
              <w:rPr>
                <w:spacing w:val="-1"/>
                <w:sz w:val="24"/>
                <w:szCs w:val="24"/>
              </w:rPr>
              <w:t>символьной</w:t>
            </w:r>
            <w:r w:rsidRPr="00014E59">
              <w:rPr>
                <w:spacing w:val="-12"/>
                <w:sz w:val="24"/>
                <w:szCs w:val="24"/>
              </w:rPr>
              <w:t xml:space="preserve"> </w:t>
            </w:r>
            <w:r w:rsidRPr="00014E59">
              <w:rPr>
                <w:sz w:val="24"/>
                <w:szCs w:val="24"/>
              </w:rPr>
              <w:t>форме</w:t>
            </w:r>
          </w:p>
        </w:tc>
      </w:tr>
      <w:tr w:rsidR="004E7696">
        <w:trPr>
          <w:trHeight w:val="369"/>
        </w:trPr>
        <w:tc>
          <w:tcPr>
            <w:tcW w:w="9571" w:type="dxa"/>
            <w:gridSpan w:val="4"/>
          </w:tcPr>
          <w:p w:rsidR="004E7696" w:rsidRDefault="00C27CE0">
            <w:pPr>
              <w:pStyle w:val="TableParagraph"/>
              <w:spacing w:line="320" w:lineRule="exact"/>
              <w:ind w:left="3229" w:right="322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Коммуникативные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УУД</w:t>
            </w:r>
          </w:p>
        </w:tc>
      </w:tr>
      <w:tr w:rsidR="004E7696">
        <w:trPr>
          <w:trHeight w:val="4128"/>
        </w:trPr>
        <w:tc>
          <w:tcPr>
            <w:tcW w:w="2405" w:type="dxa"/>
          </w:tcPr>
          <w:p w:rsidR="004E7696" w:rsidRDefault="00C27CE0">
            <w:pPr>
              <w:pStyle w:val="TableParagraph"/>
              <w:spacing w:line="276" w:lineRule="auto"/>
              <w:ind w:right="9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E7696" w:rsidRDefault="00C27CE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в одиночку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взаимодействует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членами группы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</w:p>
          <w:p w:rsidR="004E7696" w:rsidRDefault="00C27CE0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1065"/>
                <w:tab w:val="left" w:pos="1147"/>
                <w:tab w:val="left" w:pos="1425"/>
                <w:tab w:val="left" w:pos="1939"/>
                <w:tab w:val="left" w:pos="2066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исходя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>делает</w:t>
            </w:r>
            <w:r>
              <w:rPr>
                <w:sz w:val="24"/>
              </w:rPr>
              <w:tab/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</w:p>
          <w:p w:rsidR="004E7696" w:rsidRDefault="00C27CE0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</w:p>
          <w:p w:rsidR="004E7696" w:rsidRDefault="00C27CE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предложенные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440" w:bottom="1420" w:left="1020" w:header="0" w:footer="1232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83"/>
        <w:gridCol w:w="2383"/>
        <w:gridCol w:w="2400"/>
      </w:tblGrid>
      <w:tr w:rsidR="004E7696">
        <w:trPr>
          <w:trHeight w:val="2222"/>
        </w:trPr>
        <w:tc>
          <w:tcPr>
            <w:tcW w:w="2405" w:type="dxa"/>
          </w:tcPr>
          <w:p w:rsidR="004E7696" w:rsidRDefault="00C27CE0">
            <w:pPr>
              <w:pStyle w:val="TableParagraph"/>
              <w:tabs>
                <w:tab w:val="left" w:pos="1810"/>
                <w:tab w:val="left" w:pos="2168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возникшие</w:t>
            </w:r>
          </w:p>
          <w:p w:rsidR="004E7696" w:rsidRDefault="00C27CE0">
            <w:pPr>
              <w:pStyle w:val="TableParagraph"/>
              <w:spacing w:line="276" w:lineRule="auto"/>
              <w:ind w:left="105" w:right="5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2146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1585"/>
                <w:tab w:val="left" w:pos="1624"/>
                <w:tab w:val="left" w:pos="1696"/>
                <w:tab w:val="left" w:pos="1742"/>
                <w:tab w:val="left" w:pos="2185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идеи,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</w:p>
          <w:p w:rsidR="004E7696" w:rsidRDefault="00C27C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E7696">
        <w:trPr>
          <w:trHeight w:val="4128"/>
        </w:trPr>
        <w:tc>
          <w:tcPr>
            <w:tcW w:w="2405" w:type="dxa"/>
          </w:tcPr>
          <w:p w:rsidR="004E7696" w:rsidRDefault="00C27CE0">
            <w:pPr>
              <w:pStyle w:val="TableParagraph"/>
              <w:spacing w:line="276" w:lineRule="auto"/>
              <w:ind w:right="890"/>
              <w:rPr>
                <w:sz w:val="24"/>
              </w:rPr>
            </w:pPr>
            <w:r>
              <w:rPr>
                <w:spacing w:val="-1"/>
                <w:sz w:val="24"/>
              </w:rPr>
              <w:t>Координация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tabs>
                <w:tab w:val="left" w:pos="1563"/>
              </w:tabs>
              <w:spacing w:line="278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4E7696" w:rsidRDefault="00C27CE0">
            <w:pPr>
              <w:pStyle w:val="TableParagraph"/>
              <w:tabs>
                <w:tab w:val="left" w:pos="849"/>
                <w:tab w:val="left" w:pos="1285"/>
                <w:tab w:val="left" w:pos="1898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z w:val="24"/>
              </w:rPr>
              <w:tab/>
              <w:t>учащиеся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4E7696" w:rsidRDefault="00C27CE0">
            <w:pPr>
              <w:pStyle w:val="TableParagraph"/>
              <w:spacing w:line="276" w:lineRule="auto"/>
              <w:ind w:left="105" w:right="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выполнении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383" w:type="dxa"/>
          </w:tcPr>
          <w:p w:rsidR="004E7696" w:rsidRDefault="00C27CE0">
            <w:pPr>
              <w:pStyle w:val="TableParagraph"/>
              <w:spacing w:line="278" w:lineRule="auto"/>
              <w:ind w:left="108" w:right="629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4E7696" w:rsidRDefault="00C27CE0">
            <w:pPr>
              <w:pStyle w:val="TableParagraph"/>
              <w:tabs>
                <w:tab w:val="left" w:pos="1435"/>
                <w:tab w:val="left" w:pos="2157"/>
              </w:tabs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каждого</w:t>
            </w:r>
          </w:p>
          <w:p w:rsidR="004E7696" w:rsidRDefault="00C27CE0">
            <w:pPr>
              <w:pStyle w:val="TableParagraph"/>
              <w:tabs>
                <w:tab w:val="left" w:pos="1461"/>
                <w:tab w:val="left" w:pos="2148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E7696" w:rsidRDefault="00C27CE0">
            <w:pPr>
              <w:pStyle w:val="TableParagraph"/>
              <w:tabs>
                <w:tab w:val="left" w:pos="2167"/>
              </w:tabs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400" w:type="dxa"/>
          </w:tcPr>
          <w:p w:rsidR="004E7696" w:rsidRDefault="00C27CE0">
            <w:pPr>
              <w:pStyle w:val="TableParagraph"/>
              <w:tabs>
                <w:tab w:val="left" w:pos="2178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4E7696" w:rsidRDefault="00C27CE0">
            <w:pPr>
              <w:pStyle w:val="TableParagraph"/>
              <w:tabs>
                <w:tab w:val="left" w:pos="1552"/>
                <w:tab w:val="left" w:pos="1583"/>
                <w:tab w:val="left" w:pos="1629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4E7696" w:rsidRDefault="00C27CE0">
            <w:pPr>
              <w:pStyle w:val="TableParagraph"/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4E7696" w:rsidRDefault="00C27CE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партнера.</w:t>
            </w:r>
          </w:p>
        </w:tc>
      </w:tr>
      <w:tr w:rsidR="004E7696" w:rsidTr="00014E59">
        <w:trPr>
          <w:trHeight w:val="2599"/>
        </w:trPr>
        <w:tc>
          <w:tcPr>
            <w:tcW w:w="2405" w:type="dxa"/>
          </w:tcPr>
          <w:p w:rsidR="004E7696" w:rsidRPr="00014E59" w:rsidRDefault="00C27CE0" w:rsidP="00014E59">
            <w:pPr>
              <w:pStyle w:val="aa"/>
            </w:pPr>
            <w:r w:rsidRPr="00014E59">
              <w:t xml:space="preserve">Использование </w:t>
            </w:r>
            <w:r w:rsidR="00014E59">
              <w:t xml:space="preserve">речевых </w:t>
            </w:r>
            <w:r w:rsidRPr="00014E59">
              <w:t>средств</w:t>
            </w:r>
            <w:r w:rsidRPr="00014E59">
              <w:tab/>
              <w:t>в соответствии</w:t>
            </w:r>
            <w:r w:rsidRPr="00014E59">
              <w:tab/>
              <w:t>с учебной задачей</w:t>
            </w:r>
          </w:p>
        </w:tc>
        <w:tc>
          <w:tcPr>
            <w:tcW w:w="2383" w:type="dxa"/>
          </w:tcPr>
          <w:p w:rsidR="004E7696" w:rsidRPr="00014E59" w:rsidRDefault="00C27CE0" w:rsidP="00014E59">
            <w:pPr>
              <w:pStyle w:val="aa"/>
            </w:pPr>
            <w:r w:rsidRPr="00014E59">
              <w:t>Использует речевые средства</w:t>
            </w:r>
            <w:r w:rsidR="00014E59">
              <w:t xml:space="preserve"> </w:t>
            </w:r>
            <w:r w:rsidRPr="00014E59">
              <w:t xml:space="preserve">для </w:t>
            </w:r>
            <w:r w:rsidR="00014E59">
              <w:t>отображения</w:t>
            </w:r>
            <w:r w:rsidR="00014E59">
              <w:tab/>
            </w:r>
            <w:r w:rsidRPr="00014E59">
              <w:t>своих мыслей,</w:t>
            </w:r>
            <w:r w:rsidRPr="00014E59">
              <w:tab/>
              <w:t>чувств,</w:t>
            </w:r>
            <w:r w:rsidRPr="00014E59">
              <w:tab/>
              <w:t xml:space="preserve">с </w:t>
            </w:r>
            <w:r w:rsidR="00014E59">
              <w:t xml:space="preserve">помощью </w:t>
            </w:r>
            <w:r w:rsidRPr="00014E59">
              <w:t xml:space="preserve">учителя выстраивает монологическую </w:t>
            </w:r>
            <w:r w:rsidR="00014E59">
              <w:t xml:space="preserve">речь и </w:t>
            </w:r>
            <w:r w:rsidRPr="00014E59">
              <w:t>диалог</w:t>
            </w:r>
            <w:r w:rsidRPr="00014E59">
              <w:tab/>
            </w:r>
            <w:r w:rsidR="00014E59">
              <w:t xml:space="preserve"> </w:t>
            </w:r>
            <w:r w:rsidRPr="00014E59">
              <w:t>в соответствии</w:t>
            </w:r>
            <w:r w:rsidR="00014E59">
              <w:t xml:space="preserve"> </w:t>
            </w:r>
            <w:r w:rsidRPr="00014E59">
              <w:t>с языковыми нормами</w:t>
            </w:r>
          </w:p>
        </w:tc>
        <w:tc>
          <w:tcPr>
            <w:tcW w:w="2383" w:type="dxa"/>
          </w:tcPr>
          <w:p w:rsidR="004E7696" w:rsidRPr="00014E59" w:rsidRDefault="00C27CE0" w:rsidP="00014E59">
            <w:r w:rsidRPr="00014E59">
              <w:t>Владеет</w:t>
            </w:r>
            <w:r w:rsidR="00014E59">
              <w:t xml:space="preserve"> </w:t>
            </w:r>
            <w:r w:rsidRPr="00014E59">
              <w:t>речевыми средствами</w:t>
            </w:r>
            <w:r w:rsidR="00014E59">
              <w:t xml:space="preserve"> </w:t>
            </w:r>
            <w:r w:rsidRPr="00014E59">
              <w:t>для отображения</w:t>
            </w:r>
            <w:r w:rsidR="00014E59">
              <w:t xml:space="preserve"> </w:t>
            </w:r>
            <w:r w:rsidRPr="00014E59">
              <w:t>своих мыслей,</w:t>
            </w:r>
            <w:r w:rsidR="00014E59">
              <w:t xml:space="preserve"> </w:t>
            </w:r>
            <w:r w:rsidRPr="00014E59">
              <w:t>чувств,</w:t>
            </w:r>
            <w:r w:rsidRPr="00014E59">
              <w:tab/>
              <w:t>с помощью</w:t>
            </w:r>
            <w:r w:rsidR="00014E59">
              <w:t xml:space="preserve"> </w:t>
            </w:r>
            <w:r w:rsidRPr="00014E59">
              <w:t xml:space="preserve">учителя выстраивает монологическую речь в соответствии </w:t>
            </w:r>
            <w:r w:rsidR="00014E59">
              <w:t>с яз</w:t>
            </w:r>
            <w:r w:rsidRPr="00014E59">
              <w:t xml:space="preserve">ыковыми </w:t>
            </w:r>
            <w:r w:rsidR="00014E59">
              <w:t xml:space="preserve">нормами, </w:t>
            </w:r>
            <w:r w:rsidRPr="00014E59">
              <w:t>участвует</w:t>
            </w:r>
            <w:r w:rsidR="00014E59">
              <w:t xml:space="preserve"> </w:t>
            </w:r>
            <w:r w:rsidRPr="00014E59">
              <w:t>в диалоге</w:t>
            </w:r>
          </w:p>
        </w:tc>
        <w:tc>
          <w:tcPr>
            <w:tcW w:w="2400" w:type="dxa"/>
          </w:tcPr>
          <w:p w:rsidR="004E7696" w:rsidRPr="00014E59" w:rsidRDefault="00C27CE0" w:rsidP="00014E59">
            <w:pPr>
              <w:pStyle w:val="aa"/>
            </w:pPr>
            <w:r w:rsidRPr="00014E59">
              <w:t>Осознанно использует</w:t>
            </w:r>
            <w:r w:rsidRPr="00014E59">
              <w:tab/>
              <w:t>речевые средства</w:t>
            </w:r>
            <w:r w:rsidRPr="00014E59">
              <w:tab/>
            </w:r>
            <w:r w:rsidRPr="00014E59">
              <w:tab/>
              <w:t>в</w:t>
            </w:r>
          </w:p>
          <w:p w:rsidR="004E7696" w:rsidRPr="00014E59" w:rsidRDefault="00C27CE0" w:rsidP="00014E59">
            <w:pPr>
              <w:pStyle w:val="aa"/>
            </w:pPr>
            <w:r w:rsidRPr="00014E59">
              <w:t>соответствии</w:t>
            </w:r>
            <w:r w:rsidRPr="00014E59">
              <w:tab/>
              <w:t>с учебной задачей, владеет устной и письменной речью в соответствии</w:t>
            </w:r>
            <w:r w:rsidRPr="00014E59">
              <w:tab/>
              <w:t>с языковыми нормами</w:t>
            </w:r>
          </w:p>
        </w:tc>
      </w:tr>
    </w:tbl>
    <w:p w:rsidR="004E7696" w:rsidRDefault="00C27CE0">
      <w:pPr>
        <w:pStyle w:val="a3"/>
        <w:spacing w:line="276" w:lineRule="auto"/>
        <w:ind w:right="402"/>
      </w:pPr>
      <w:r>
        <w:t>Особенностью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 w:rsidR="00014E59">
        <w:t xml:space="preserve"> в МКОУ СОШ с. Усть-Соболевка </w:t>
      </w:r>
      <w:r>
        <w:t>является</w:t>
      </w:r>
      <w:r>
        <w:rPr>
          <w:spacing w:val="1"/>
        </w:rPr>
        <w:t xml:space="preserve"> </w:t>
      </w:r>
      <w:r>
        <w:t>встроенность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мониторинг),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классов.</w:t>
      </w:r>
    </w:p>
    <w:p w:rsidR="004E7696" w:rsidRDefault="00C27CE0">
      <w:pPr>
        <w:pStyle w:val="a3"/>
        <w:spacing w:line="321" w:lineRule="exact"/>
        <w:ind w:left="1390" w:firstLine="0"/>
      </w:pPr>
      <w:r>
        <w:t>Задачи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мониторинга: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899"/>
        </w:tabs>
        <w:spacing w:before="41" w:line="278" w:lineRule="auto"/>
        <w:ind w:right="411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4E7696" w:rsidRDefault="004E7696">
      <w:pPr>
        <w:spacing w:line="317" w:lineRule="exact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86"/>
        </w:tabs>
        <w:spacing w:before="79" w:line="278" w:lineRule="auto"/>
        <w:ind w:right="412" w:firstLine="707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30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 мониторинга уровня сформированности УУД у обучающихся 5-9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04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обеспечение преемственности и единообразия в процедурах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результатов начального общего и основного общего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реализации ФГОС ООО;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945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5-9 классов.</w:t>
      </w:r>
    </w:p>
    <w:p w:rsidR="004E7696" w:rsidRDefault="00C27CE0">
      <w:pPr>
        <w:pStyle w:val="a3"/>
        <w:spacing w:line="278" w:lineRule="auto"/>
        <w:ind w:right="405"/>
      </w:pPr>
      <w:r>
        <w:t>Выбор диагностического инструментария основывался на следующих</w:t>
      </w:r>
      <w:r>
        <w:rPr>
          <w:spacing w:val="1"/>
        </w:rPr>
        <w:t xml:space="preserve"> </w:t>
      </w:r>
      <w:r>
        <w:t>критериях: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11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показательность конкретного вида УУД для общей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85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учет системного характера видов УУД (одно универсальное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может быть рассмотрено как принадлежащее к различным 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проинтерпретировано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регулятивное,</w:t>
      </w:r>
      <w:r>
        <w:rPr>
          <w:spacing w:val="-2"/>
          <w:sz w:val="28"/>
        </w:rPr>
        <w:t xml:space="preserve"> </w:t>
      </w:r>
      <w:r>
        <w:rPr>
          <w:sz w:val="28"/>
        </w:rPr>
        <w:t>и как знаково-символическое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4E7696" w:rsidRDefault="00C41916">
      <w:pPr>
        <w:pStyle w:val="a3"/>
        <w:spacing w:line="276" w:lineRule="auto"/>
        <w:ind w:right="408" w:firstLine="566"/>
      </w:pPr>
      <w:r>
        <w:t xml:space="preserve">Применяемая  в МКОУ СОШ с. Усть – Соболевка </w:t>
      </w:r>
      <w:r w:rsidR="00C27CE0">
        <w:t>диагностика развития обучающихся</w:t>
      </w:r>
      <w:r w:rsidR="00C27CE0">
        <w:rPr>
          <w:spacing w:val="1"/>
        </w:rPr>
        <w:t xml:space="preserve"> </w:t>
      </w:r>
      <w:r w:rsidR="00C27CE0">
        <w:t>основана</w:t>
      </w:r>
      <w:r w:rsidR="00C27CE0">
        <w:rPr>
          <w:spacing w:val="1"/>
        </w:rPr>
        <w:t xml:space="preserve"> </w:t>
      </w:r>
      <w:r w:rsidR="00C27CE0">
        <w:t>на</w:t>
      </w:r>
      <w:r w:rsidR="00C27CE0">
        <w:rPr>
          <w:spacing w:val="1"/>
        </w:rPr>
        <w:t xml:space="preserve"> </w:t>
      </w:r>
      <w:r w:rsidR="00C27CE0">
        <w:t>наблюдении</w:t>
      </w:r>
      <w:r w:rsidR="00C27CE0">
        <w:rPr>
          <w:spacing w:val="1"/>
        </w:rPr>
        <w:t xml:space="preserve"> </w:t>
      </w:r>
      <w:r w:rsidR="00C27CE0">
        <w:t>за</w:t>
      </w:r>
      <w:r w:rsidR="00C27CE0">
        <w:rPr>
          <w:spacing w:val="1"/>
        </w:rPr>
        <w:t xml:space="preserve"> </w:t>
      </w:r>
      <w:r w:rsidR="00C27CE0">
        <w:t>поведением</w:t>
      </w:r>
      <w:r w:rsidR="00C27CE0">
        <w:rPr>
          <w:spacing w:val="1"/>
        </w:rPr>
        <w:t xml:space="preserve"> </w:t>
      </w:r>
      <w:r w:rsidR="00C27CE0">
        <w:t>обучающегося</w:t>
      </w:r>
      <w:r w:rsidR="00C27CE0">
        <w:rPr>
          <w:spacing w:val="1"/>
        </w:rPr>
        <w:t xml:space="preserve"> </w:t>
      </w:r>
      <w:r w:rsidR="00C27CE0">
        <w:t>в</w:t>
      </w:r>
      <w:r w:rsidR="00C27CE0">
        <w:rPr>
          <w:spacing w:val="1"/>
        </w:rPr>
        <w:t xml:space="preserve"> </w:t>
      </w:r>
      <w:r w:rsidR="00C27CE0">
        <w:t>части</w:t>
      </w:r>
      <w:r w:rsidR="00C27CE0">
        <w:rPr>
          <w:spacing w:val="1"/>
        </w:rPr>
        <w:t xml:space="preserve"> </w:t>
      </w:r>
      <w:r w:rsidR="00C27CE0">
        <w:t>сформированности</w:t>
      </w:r>
      <w:r w:rsidR="00C27CE0">
        <w:rPr>
          <w:spacing w:val="1"/>
        </w:rPr>
        <w:t xml:space="preserve"> </w:t>
      </w:r>
      <w:r w:rsidR="00C27CE0">
        <w:t>компонентов</w:t>
      </w:r>
      <w:r w:rsidR="00C27CE0">
        <w:rPr>
          <w:spacing w:val="1"/>
        </w:rPr>
        <w:t xml:space="preserve"> </w:t>
      </w:r>
      <w:r w:rsidR="00C27CE0">
        <w:t>деятельности,</w:t>
      </w:r>
      <w:r w:rsidR="00C27CE0">
        <w:rPr>
          <w:spacing w:val="1"/>
        </w:rPr>
        <w:t xml:space="preserve"> </w:t>
      </w:r>
      <w:r w:rsidR="00C27CE0">
        <w:t>что</w:t>
      </w:r>
      <w:r w:rsidR="00C27CE0">
        <w:rPr>
          <w:spacing w:val="1"/>
        </w:rPr>
        <w:t xml:space="preserve"> </w:t>
      </w:r>
      <w:r w:rsidR="00C27CE0">
        <w:t>позволяет</w:t>
      </w:r>
      <w:r w:rsidR="00C27CE0">
        <w:rPr>
          <w:spacing w:val="1"/>
        </w:rPr>
        <w:t xml:space="preserve"> </w:t>
      </w:r>
      <w:r w:rsidR="00C27CE0">
        <w:t>оценить</w:t>
      </w:r>
      <w:r w:rsidR="00C27CE0">
        <w:rPr>
          <w:spacing w:val="1"/>
        </w:rPr>
        <w:t xml:space="preserve"> </w:t>
      </w:r>
      <w:r w:rsidR="00C27CE0">
        <w:t>уровень</w:t>
      </w:r>
      <w:r w:rsidR="00C27CE0">
        <w:rPr>
          <w:spacing w:val="1"/>
        </w:rPr>
        <w:t xml:space="preserve"> </w:t>
      </w:r>
      <w:r w:rsidR="00C27CE0">
        <w:t>развития</w:t>
      </w:r>
      <w:r w:rsidR="00C27CE0">
        <w:rPr>
          <w:spacing w:val="1"/>
        </w:rPr>
        <w:t xml:space="preserve"> </w:t>
      </w:r>
      <w:r w:rsidR="00C27CE0">
        <w:t>универсальных</w:t>
      </w:r>
      <w:r w:rsidR="00C27CE0">
        <w:rPr>
          <w:spacing w:val="1"/>
        </w:rPr>
        <w:t xml:space="preserve"> </w:t>
      </w:r>
      <w:r w:rsidR="00C27CE0">
        <w:t>учебных</w:t>
      </w:r>
      <w:r w:rsidR="00C27CE0">
        <w:rPr>
          <w:spacing w:val="1"/>
        </w:rPr>
        <w:t xml:space="preserve"> </w:t>
      </w:r>
      <w:r w:rsidR="00C27CE0">
        <w:t>действий,</w:t>
      </w:r>
      <w:r w:rsidR="00C27CE0">
        <w:rPr>
          <w:spacing w:val="1"/>
        </w:rPr>
        <w:t xml:space="preserve"> </w:t>
      </w:r>
      <w:r w:rsidR="00C27CE0">
        <w:t>соответствующих</w:t>
      </w:r>
      <w:r w:rsidR="00C27CE0">
        <w:rPr>
          <w:spacing w:val="1"/>
        </w:rPr>
        <w:t xml:space="preserve"> </w:t>
      </w:r>
      <w:r w:rsidR="00C27CE0">
        <w:t>содержанию</w:t>
      </w:r>
      <w:r w:rsidR="00C27CE0">
        <w:rPr>
          <w:spacing w:val="-2"/>
        </w:rPr>
        <w:t xml:space="preserve"> </w:t>
      </w:r>
      <w:r w:rsidR="00C27CE0">
        <w:t>каждого</w:t>
      </w:r>
      <w:r w:rsidR="00C27CE0">
        <w:rPr>
          <w:spacing w:val="1"/>
        </w:rPr>
        <w:t xml:space="preserve"> </w:t>
      </w:r>
      <w:r w:rsidR="00C27CE0">
        <w:t>компонента</w:t>
      </w:r>
      <w:r w:rsidR="00C27CE0">
        <w:rPr>
          <w:spacing w:val="-3"/>
        </w:rPr>
        <w:t xml:space="preserve"> </w:t>
      </w:r>
      <w:r w:rsidR="00C27CE0">
        <w:t>деятельности.</w:t>
      </w:r>
    </w:p>
    <w:p w:rsidR="004E7696" w:rsidRDefault="00C27CE0">
      <w:pPr>
        <w:pStyle w:val="a3"/>
        <w:spacing w:line="276" w:lineRule="auto"/>
        <w:ind w:right="403" w:firstLine="539"/>
      </w:pPr>
      <w:r>
        <w:t>Концепция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непосредственно-</w:t>
      </w:r>
      <w:r>
        <w:rPr>
          <w:spacing w:val="1"/>
        </w:rPr>
        <w:t xml:space="preserve"> </w:t>
      </w:r>
      <w:r>
        <w:t>эмоциональное общение, предметно-манипулятивная деятельность, 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как деятельность</w:t>
      </w:r>
      <w:r>
        <w:rPr>
          <w:spacing w:val="-1"/>
        </w:rPr>
        <w:t xml:space="preserve"> </w:t>
      </w:r>
      <w:r>
        <w:t>подростка.</w:t>
      </w:r>
    </w:p>
    <w:p w:rsidR="004E7696" w:rsidRDefault="00C27CE0">
      <w:pPr>
        <w:pStyle w:val="a3"/>
        <w:spacing w:line="276" w:lineRule="auto"/>
        <w:ind w:right="408" w:firstLine="609"/>
      </w:pPr>
      <w:r>
        <w:t>Каждый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системообразующих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7" w:firstLine="539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микрогенезиса</w:t>
      </w:r>
      <w:r>
        <w:rPr>
          <w:spacing w:val="1"/>
        </w:rPr>
        <w:t xml:space="preserve"> </w:t>
      </w:r>
      <w:r>
        <w:t>Хайнца</w:t>
      </w:r>
      <w:r>
        <w:rPr>
          <w:spacing w:val="1"/>
        </w:rPr>
        <w:t xml:space="preserve"> </w:t>
      </w:r>
      <w:r>
        <w:t>Вернера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совершается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последовательностью,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онтогенеза.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возраста.</w:t>
      </w:r>
      <w:r>
        <w:rPr>
          <w:spacing w:val="8"/>
        </w:rPr>
        <w:t xml:space="preserve"> </w:t>
      </w:r>
      <w:r>
        <w:t>Ведущая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определяет</w:t>
      </w:r>
      <w:r>
        <w:rPr>
          <w:spacing w:val="19"/>
        </w:rPr>
        <w:t xml:space="preserve"> </w:t>
      </w:r>
      <w:r>
        <w:t>лишь</w:t>
      </w:r>
    </w:p>
    <w:p w:rsidR="004E7696" w:rsidRDefault="00C27CE0">
      <w:pPr>
        <w:pStyle w:val="a3"/>
        <w:spacing w:before="1"/>
        <w:ind w:firstLine="0"/>
      </w:pPr>
      <w:r>
        <w:t>«вектор»</w:t>
      </w:r>
      <w:r>
        <w:rPr>
          <w:spacing w:val="63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субъекта.</w:t>
      </w:r>
    </w:p>
    <w:p w:rsidR="004E7696" w:rsidRDefault="00C27CE0">
      <w:pPr>
        <w:pStyle w:val="a3"/>
        <w:spacing w:before="47" w:line="276" w:lineRule="auto"/>
        <w:ind w:right="407" w:firstLine="539"/>
      </w:pPr>
      <w:r>
        <w:t>Компоненты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7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возраст развивает деятельностные способности человека, однако именно в</w:t>
      </w:r>
      <w:r>
        <w:rPr>
          <w:spacing w:val="1"/>
        </w:rPr>
        <w:t xml:space="preserve"> </w:t>
      </w:r>
      <w:r>
        <w:t>период ведущей деятельности он становится сенситивным к формированию</w:t>
      </w:r>
      <w:r>
        <w:rPr>
          <w:spacing w:val="1"/>
        </w:rPr>
        <w:t xml:space="preserve"> </w:t>
      </w:r>
      <w:r>
        <w:t>тех или иных субъектных качеств как основы для формирования культуры</w:t>
      </w:r>
      <w:r>
        <w:rPr>
          <w:spacing w:val="1"/>
        </w:rPr>
        <w:t xml:space="preserve"> </w:t>
      </w:r>
      <w:r>
        <w:t>человека (табл.1).</w:t>
      </w:r>
    </w:p>
    <w:p w:rsidR="004E7696" w:rsidRDefault="00C27CE0">
      <w:pPr>
        <w:pStyle w:val="a3"/>
        <w:spacing w:before="2"/>
        <w:ind w:left="8757" w:firstLine="0"/>
        <w:jc w:val="left"/>
      </w:pPr>
      <w:r>
        <w:t>Таблица</w:t>
      </w:r>
      <w:r>
        <w:rPr>
          <w:spacing w:val="-1"/>
        </w:rPr>
        <w:t xml:space="preserve"> </w:t>
      </w:r>
      <w:r>
        <w:t>1.</w:t>
      </w:r>
    </w:p>
    <w:p w:rsidR="004E7696" w:rsidRDefault="00C27CE0">
      <w:pPr>
        <w:pStyle w:val="2"/>
        <w:spacing w:before="7"/>
        <w:ind w:left="2714"/>
        <w:jc w:val="left"/>
      </w:pPr>
      <w:r>
        <w:t>Формирование</w:t>
      </w:r>
      <w:r>
        <w:rPr>
          <w:spacing w:val="-4"/>
        </w:rPr>
        <w:t xml:space="preserve"> </w:t>
      </w:r>
      <w:r>
        <w:t>субъектных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</w:t>
      </w:r>
    </w:p>
    <w:p w:rsidR="004E7696" w:rsidRDefault="00C27CE0">
      <w:pPr>
        <w:spacing w:line="321" w:lineRule="exact"/>
        <w:ind w:left="1738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рамках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ведущих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типов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процессе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онтогенеза</w:t>
      </w:r>
    </w:p>
    <w:p w:rsidR="004E7696" w:rsidRDefault="004E7696">
      <w:pPr>
        <w:pStyle w:val="a3"/>
        <w:spacing w:before="1" w:after="1"/>
        <w:ind w:left="0" w:firstLine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2460"/>
        <w:gridCol w:w="2457"/>
        <w:gridCol w:w="2666"/>
      </w:tblGrid>
      <w:tr w:rsidR="004E7696">
        <w:trPr>
          <w:trHeight w:val="551"/>
        </w:trPr>
        <w:tc>
          <w:tcPr>
            <w:tcW w:w="2054" w:type="dxa"/>
          </w:tcPr>
          <w:p w:rsidR="004E7696" w:rsidRDefault="00C27CE0">
            <w:pPr>
              <w:pStyle w:val="TableParagraph"/>
              <w:spacing w:line="276" w:lineRule="exact"/>
              <w:ind w:left="249" w:right="219" w:firstLine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Тип ведущей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spacing w:line="276" w:lineRule="exact"/>
              <w:ind w:left="115" w:right="98" w:firstLine="6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субъектных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</w:t>
            </w:r>
          </w:p>
        </w:tc>
        <w:tc>
          <w:tcPr>
            <w:tcW w:w="2457" w:type="dxa"/>
          </w:tcPr>
          <w:p w:rsidR="004E7696" w:rsidRDefault="00C27CE0">
            <w:pPr>
              <w:pStyle w:val="TableParagraph"/>
              <w:spacing w:line="276" w:lineRule="exact"/>
              <w:ind w:left="730" w:right="532" w:hanging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2666" w:type="dxa"/>
          </w:tcPr>
          <w:p w:rsidR="004E7696" w:rsidRDefault="00C27CE0">
            <w:pPr>
              <w:pStyle w:val="TableParagraph"/>
              <w:spacing w:line="276" w:lineRule="exact"/>
              <w:ind w:left="587" w:right="493" w:firstLine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4E7696">
        <w:trPr>
          <w:trHeight w:val="1103"/>
        </w:trPr>
        <w:tc>
          <w:tcPr>
            <w:tcW w:w="2054" w:type="dxa"/>
          </w:tcPr>
          <w:p w:rsidR="004E7696" w:rsidRDefault="00C27CE0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</w:p>
          <w:p w:rsidR="004E7696" w:rsidRDefault="00C27CE0">
            <w:pPr>
              <w:pStyle w:val="TableParagraph"/>
              <w:ind w:left="578" w:right="143" w:hanging="408"/>
              <w:rPr>
                <w:sz w:val="24"/>
              </w:rPr>
            </w:pPr>
            <w:r>
              <w:rPr>
                <w:sz w:val="24"/>
              </w:rPr>
              <w:t>-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ind w:left="675" w:right="433" w:hanging="2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2457" w:type="dxa"/>
          </w:tcPr>
          <w:p w:rsidR="004E7696" w:rsidRDefault="00C27CE0">
            <w:pPr>
              <w:pStyle w:val="TableParagraph"/>
              <w:ind w:left="356" w:right="341" w:firstLine="86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</w:p>
          <w:p w:rsidR="004E7696" w:rsidRDefault="00C27CE0">
            <w:pPr>
              <w:pStyle w:val="TableParagraph"/>
              <w:spacing w:line="264" w:lineRule="exact"/>
              <w:ind w:left="77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66" w:type="dxa"/>
          </w:tcPr>
          <w:p w:rsidR="004E7696" w:rsidRDefault="00C27CE0">
            <w:pPr>
              <w:pStyle w:val="TableParagraph"/>
              <w:spacing w:before="49"/>
              <w:ind w:left="446" w:right="412" w:firstLine="57"/>
              <w:rPr>
                <w:sz w:val="24"/>
              </w:rPr>
            </w:pPr>
            <w:r>
              <w:rPr>
                <w:sz w:val="24"/>
              </w:rPr>
              <w:t>Эмоционально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</w:p>
        </w:tc>
      </w:tr>
      <w:tr w:rsidR="004E7696">
        <w:trPr>
          <w:trHeight w:val="828"/>
        </w:trPr>
        <w:tc>
          <w:tcPr>
            <w:tcW w:w="2054" w:type="dxa"/>
          </w:tcPr>
          <w:p w:rsidR="004E7696" w:rsidRDefault="00C27CE0">
            <w:pPr>
              <w:pStyle w:val="TableParagraph"/>
              <w:ind w:left="184" w:right="168" w:firstLine="235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манипулятивная</w:t>
            </w:r>
          </w:p>
          <w:p w:rsidR="004E7696" w:rsidRDefault="00C27CE0">
            <w:pPr>
              <w:pStyle w:val="TableParagraph"/>
              <w:spacing w:line="264" w:lineRule="exact"/>
              <w:ind w:left="35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4E7696" w:rsidRDefault="00C27CE0">
            <w:pPr>
              <w:pStyle w:val="TableParagraph"/>
              <w:spacing w:line="264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57" w:type="dxa"/>
          </w:tcPr>
          <w:p w:rsidR="004E7696" w:rsidRDefault="00C27CE0">
            <w:pPr>
              <w:pStyle w:val="TableParagraph"/>
              <w:ind w:left="519" w:right="301" w:hanging="185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</w:p>
          <w:p w:rsidR="004E7696" w:rsidRDefault="00C27CE0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исполнительность</w:t>
            </w:r>
          </w:p>
        </w:tc>
        <w:tc>
          <w:tcPr>
            <w:tcW w:w="2666" w:type="dxa"/>
          </w:tcPr>
          <w:p w:rsidR="004E7696" w:rsidRDefault="004E7696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511" w:right="501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Регулятивный</w:t>
            </w:r>
          </w:p>
        </w:tc>
      </w:tr>
      <w:tr w:rsidR="004E7696">
        <w:trPr>
          <w:trHeight w:val="1103"/>
        </w:trPr>
        <w:tc>
          <w:tcPr>
            <w:tcW w:w="2054" w:type="dxa"/>
          </w:tcPr>
          <w:p w:rsidR="004E7696" w:rsidRDefault="00C27CE0">
            <w:pPr>
              <w:pStyle w:val="TableParagraph"/>
              <w:spacing w:line="268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4E7696" w:rsidRDefault="00C27CE0">
            <w:pPr>
              <w:pStyle w:val="TableParagraph"/>
              <w:ind w:left="332" w:right="32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Накапливание 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spacing w:line="270" w:lineRule="atLeast"/>
              <w:ind w:left="499" w:right="485"/>
              <w:jc w:val="center"/>
              <w:rPr>
                <w:sz w:val="24"/>
              </w:rPr>
            </w:pPr>
            <w:r>
              <w:rPr>
                <w:sz w:val="24"/>
              </w:rPr>
              <w:t>информацией,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2457" w:type="dxa"/>
          </w:tcPr>
          <w:p w:rsidR="004E7696" w:rsidRDefault="004E7696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567" w:right="467" w:hanging="68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2666" w:type="dxa"/>
          </w:tcPr>
          <w:p w:rsidR="004E7696" w:rsidRDefault="004E7696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4E7696" w:rsidRDefault="00C27CE0">
            <w:pPr>
              <w:pStyle w:val="TableParagraph"/>
              <w:ind w:left="514" w:right="501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4E7696">
        <w:trPr>
          <w:trHeight w:val="827"/>
        </w:trPr>
        <w:tc>
          <w:tcPr>
            <w:tcW w:w="2054" w:type="dxa"/>
          </w:tcPr>
          <w:p w:rsidR="004E7696" w:rsidRDefault="00C27CE0">
            <w:pPr>
              <w:pStyle w:val="TableParagraph"/>
              <w:spacing w:line="267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:rsidR="004E7696" w:rsidRDefault="00C27CE0">
            <w:pPr>
              <w:pStyle w:val="TableParagraph"/>
              <w:ind w:left="332" w:right="32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ind w:left="511" w:right="484" w:firstLine="312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4E7696" w:rsidRDefault="00C27CE0">
            <w:pPr>
              <w:pStyle w:val="TableParagraph"/>
              <w:spacing w:line="264" w:lineRule="exact"/>
              <w:ind w:left="694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  <w:tc>
          <w:tcPr>
            <w:tcW w:w="2457" w:type="dxa"/>
          </w:tcPr>
          <w:p w:rsidR="004E7696" w:rsidRDefault="004E7696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spacing w:before="1"/>
              <w:ind w:left="388" w:right="376"/>
              <w:jc w:val="center"/>
              <w:rPr>
                <w:sz w:val="24"/>
              </w:rPr>
            </w:pPr>
            <w:r>
              <w:rPr>
                <w:sz w:val="24"/>
              </w:rPr>
              <w:t>Нравственность</w:t>
            </w:r>
          </w:p>
        </w:tc>
        <w:tc>
          <w:tcPr>
            <w:tcW w:w="2666" w:type="dxa"/>
          </w:tcPr>
          <w:p w:rsidR="004E7696" w:rsidRDefault="004E7696">
            <w:pPr>
              <w:pStyle w:val="TableParagraph"/>
              <w:spacing w:before="2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spacing w:before="1"/>
              <w:ind w:left="516" w:right="501"/>
              <w:jc w:val="center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</w:tr>
      <w:tr w:rsidR="004E7696">
        <w:trPr>
          <w:trHeight w:val="827"/>
        </w:trPr>
        <w:tc>
          <w:tcPr>
            <w:tcW w:w="2054" w:type="dxa"/>
          </w:tcPr>
          <w:p w:rsidR="004E7696" w:rsidRDefault="00C27CE0">
            <w:pPr>
              <w:pStyle w:val="TableParagraph"/>
              <w:ind w:left="352" w:right="323" w:firstLine="9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E7696" w:rsidRDefault="00C27CE0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И.С.Гессену)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ind w:left="955" w:right="146" w:hanging="783"/>
              <w:rPr>
                <w:sz w:val="24"/>
              </w:rPr>
            </w:pPr>
            <w:r>
              <w:rPr>
                <w:sz w:val="24"/>
              </w:rPr>
              <w:t>Решение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57" w:type="dxa"/>
          </w:tcPr>
          <w:p w:rsidR="004E7696" w:rsidRDefault="004E7696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Креативность</w:t>
            </w:r>
          </w:p>
        </w:tc>
        <w:tc>
          <w:tcPr>
            <w:tcW w:w="2666" w:type="dxa"/>
          </w:tcPr>
          <w:p w:rsidR="004E7696" w:rsidRDefault="004E7696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514" w:right="501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</w:p>
        </w:tc>
      </w:tr>
      <w:tr w:rsidR="004E7696">
        <w:trPr>
          <w:trHeight w:val="830"/>
        </w:trPr>
        <w:tc>
          <w:tcPr>
            <w:tcW w:w="2054" w:type="dxa"/>
          </w:tcPr>
          <w:p w:rsidR="004E7696" w:rsidRDefault="00C27CE0">
            <w:pPr>
              <w:pStyle w:val="TableParagraph"/>
              <w:ind w:left="621" w:right="439" w:hanging="164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нальная</w:t>
            </w:r>
          </w:p>
          <w:p w:rsidR="004E7696" w:rsidRDefault="00C27CE0">
            <w:pPr>
              <w:pStyle w:val="TableParagraph"/>
              <w:spacing w:line="264" w:lineRule="exact"/>
              <w:ind w:left="35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60" w:type="dxa"/>
          </w:tcPr>
          <w:p w:rsidR="004E7696" w:rsidRDefault="00C27CE0">
            <w:pPr>
              <w:pStyle w:val="TableParagraph"/>
              <w:spacing w:line="270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4E7696" w:rsidRDefault="00C27CE0">
            <w:pPr>
              <w:pStyle w:val="TableParagraph"/>
              <w:spacing w:line="270" w:lineRule="atLeast"/>
              <w:ind w:left="122" w:right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57" w:type="dxa"/>
          </w:tcPr>
          <w:p w:rsidR="004E7696" w:rsidRDefault="00C27CE0">
            <w:pPr>
              <w:pStyle w:val="TableParagraph"/>
              <w:spacing w:line="270" w:lineRule="exact"/>
              <w:ind w:left="389" w:firstLine="88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E7696" w:rsidRDefault="00C27CE0">
            <w:pPr>
              <w:pStyle w:val="TableParagraph"/>
              <w:spacing w:line="270" w:lineRule="atLeast"/>
              <w:ind w:left="785" w:right="369" w:hanging="396"/>
              <w:rPr>
                <w:sz w:val="24"/>
              </w:rPr>
            </w:pPr>
            <w:r>
              <w:rPr>
                <w:spacing w:val="-1"/>
                <w:sz w:val="24"/>
              </w:rPr>
              <w:t>самосовершенст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вованию</w:t>
            </w:r>
          </w:p>
        </w:tc>
        <w:tc>
          <w:tcPr>
            <w:tcW w:w="2666" w:type="dxa"/>
          </w:tcPr>
          <w:p w:rsidR="004E7696" w:rsidRDefault="00C27CE0">
            <w:pPr>
              <w:pStyle w:val="TableParagraph"/>
              <w:spacing w:before="131"/>
              <w:ind w:left="818" w:right="550" w:hanging="245"/>
              <w:rPr>
                <w:sz w:val="24"/>
              </w:rPr>
            </w:pPr>
            <w:r>
              <w:rPr>
                <w:spacing w:val="-1"/>
                <w:sz w:val="24"/>
              </w:rPr>
              <w:t>Самосовершен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</w:p>
        </w:tc>
      </w:tr>
    </w:tbl>
    <w:p w:rsidR="004E7696" w:rsidRDefault="004E7696">
      <w:pPr>
        <w:pStyle w:val="a3"/>
        <w:spacing w:before="3"/>
        <w:ind w:left="0" w:firstLine="0"/>
        <w:jc w:val="left"/>
        <w:rPr>
          <w:b/>
          <w:i/>
          <w:sz w:val="35"/>
        </w:rPr>
      </w:pPr>
    </w:p>
    <w:p w:rsidR="004E7696" w:rsidRDefault="00C27CE0">
      <w:pPr>
        <w:pStyle w:val="a3"/>
        <w:spacing w:line="276" w:lineRule="auto"/>
        <w:ind w:right="404" w:firstLine="53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(т.е.</w:t>
      </w:r>
      <w:r>
        <w:rPr>
          <w:spacing w:val="68"/>
        </w:rPr>
        <w:t xml:space="preserve"> </w:t>
      </w:r>
      <w:r>
        <w:t>типам</w:t>
      </w:r>
      <w:r>
        <w:rPr>
          <w:spacing w:val="69"/>
        </w:rPr>
        <w:t xml:space="preserve"> </w:t>
      </w:r>
      <w:r>
        <w:t>ведущей</w:t>
      </w:r>
      <w:r>
        <w:rPr>
          <w:spacing w:val="68"/>
        </w:rPr>
        <w:t xml:space="preserve"> </w:t>
      </w:r>
      <w:r>
        <w:t>деятельности):</w:t>
      </w:r>
      <w:r>
        <w:rPr>
          <w:spacing w:val="68"/>
        </w:rPr>
        <w:t xml:space="preserve"> </w:t>
      </w:r>
      <w:r>
        <w:t>эмоционально-психологический,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tabs>
          <w:tab w:val="left" w:pos="3366"/>
          <w:tab w:val="left" w:pos="5815"/>
          <w:tab w:val="left" w:pos="8605"/>
        </w:tabs>
        <w:spacing w:before="79" w:line="276" w:lineRule="auto"/>
        <w:ind w:right="405" w:firstLine="0"/>
      </w:pPr>
      <w:r>
        <w:lastRenderedPageBreak/>
        <w:t>регулятивный,</w:t>
      </w:r>
      <w:r>
        <w:tab/>
        <w:t>социальный,</w:t>
      </w:r>
      <w:r>
        <w:tab/>
        <w:t>аналитический,</w:t>
      </w:r>
      <w:r>
        <w:tab/>
        <w:t>творческий,</w:t>
      </w:r>
      <w:r>
        <w:rPr>
          <w:spacing w:val="-68"/>
        </w:rPr>
        <w:t xml:space="preserve"> </w:t>
      </w:r>
      <w:r>
        <w:t>самосовершенствования. Данные критерии сформированности компонентов</w:t>
      </w:r>
      <w:r>
        <w:rPr>
          <w:spacing w:val="1"/>
        </w:rPr>
        <w:t xml:space="preserve"> </w:t>
      </w:r>
      <w:r>
        <w:t>деятельности явились основой для оценки деятельностных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деятельности.</w:t>
      </w:r>
    </w:p>
    <w:p w:rsidR="004E7696" w:rsidRDefault="00C27CE0">
      <w:pPr>
        <w:pStyle w:val="a3"/>
        <w:spacing w:before="1"/>
        <w:ind w:left="8826" w:firstLine="0"/>
      </w:pPr>
      <w:r>
        <w:t>Таблица</w:t>
      </w:r>
      <w:r>
        <w:rPr>
          <w:spacing w:val="-1"/>
        </w:rPr>
        <w:t xml:space="preserve"> </w:t>
      </w:r>
      <w:r>
        <w:t>2</w:t>
      </w:r>
    </w:p>
    <w:p w:rsidR="004E7696" w:rsidRDefault="00C27CE0">
      <w:pPr>
        <w:pStyle w:val="2"/>
        <w:spacing w:before="55" w:line="278" w:lineRule="auto"/>
        <w:ind w:left="3253" w:right="984" w:hanging="1261"/>
        <w:jc w:val="left"/>
      </w:pPr>
      <w:r>
        <w:t>Соотношение компонентов деятельности и формируемых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4E7696" w:rsidRDefault="004E7696">
      <w:pPr>
        <w:pStyle w:val="a3"/>
        <w:spacing w:before="3"/>
        <w:ind w:left="0" w:firstLine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410"/>
        <w:gridCol w:w="5075"/>
      </w:tblGrid>
      <w:tr w:rsidR="004E7696">
        <w:trPr>
          <w:trHeight w:val="828"/>
        </w:trPr>
        <w:tc>
          <w:tcPr>
            <w:tcW w:w="2156" w:type="dxa"/>
          </w:tcPr>
          <w:p w:rsidR="004E7696" w:rsidRDefault="00C27CE0">
            <w:pPr>
              <w:pStyle w:val="TableParagraph"/>
              <w:spacing w:line="275" w:lineRule="exact"/>
              <w:ind w:left="257" w:right="2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</w:t>
            </w:r>
          </w:p>
          <w:p w:rsidR="004E7696" w:rsidRDefault="00C27CE0">
            <w:pPr>
              <w:pStyle w:val="TableParagraph"/>
              <w:spacing w:line="270" w:lineRule="atLeast"/>
              <w:ind w:left="299" w:right="288" w:hanging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4E7696" w:rsidRDefault="004E7696">
            <w:pPr>
              <w:pStyle w:val="TableParagraph"/>
              <w:spacing w:before="11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219" w:right="2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Типы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075" w:type="dxa"/>
          </w:tcPr>
          <w:p w:rsidR="004E7696" w:rsidRDefault="004E7696">
            <w:pPr>
              <w:pStyle w:val="TableParagraph"/>
              <w:spacing w:before="11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152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</w:tr>
      <w:tr w:rsidR="004E7696">
        <w:trPr>
          <w:trHeight w:val="551"/>
        </w:trPr>
        <w:tc>
          <w:tcPr>
            <w:tcW w:w="2156" w:type="dxa"/>
          </w:tcPr>
          <w:p w:rsidR="004E7696" w:rsidRDefault="00C27CE0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E7696" w:rsidRDefault="00C27CE0">
            <w:pPr>
              <w:pStyle w:val="TableParagraph"/>
              <w:spacing w:line="261" w:lineRule="exact"/>
              <w:ind w:left="186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</w:p>
        </w:tc>
        <w:tc>
          <w:tcPr>
            <w:tcW w:w="2410" w:type="dxa"/>
          </w:tcPr>
          <w:p w:rsidR="004E7696" w:rsidRDefault="00C27CE0">
            <w:pPr>
              <w:pStyle w:val="TableParagraph"/>
              <w:spacing w:before="13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5075" w:type="dxa"/>
          </w:tcPr>
          <w:p w:rsidR="004E7696" w:rsidRDefault="00C27CE0">
            <w:pPr>
              <w:pStyle w:val="TableParagraph"/>
              <w:spacing w:line="270" w:lineRule="exact"/>
              <w:ind w:left="151" w:right="149"/>
              <w:jc w:val="center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</w:p>
          <w:p w:rsidR="004E7696" w:rsidRDefault="00C27CE0">
            <w:pPr>
              <w:pStyle w:val="TableParagraph"/>
              <w:spacing w:line="261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</w:tr>
      <w:tr w:rsidR="004E7696">
        <w:trPr>
          <w:trHeight w:val="551"/>
        </w:trPr>
        <w:tc>
          <w:tcPr>
            <w:tcW w:w="2156" w:type="dxa"/>
          </w:tcPr>
          <w:p w:rsidR="004E7696" w:rsidRDefault="00C27CE0">
            <w:pPr>
              <w:pStyle w:val="TableParagraph"/>
              <w:spacing w:before="133"/>
              <w:ind w:left="257" w:right="251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Регулятивный</w:t>
            </w:r>
          </w:p>
        </w:tc>
        <w:tc>
          <w:tcPr>
            <w:tcW w:w="2410" w:type="dxa"/>
          </w:tcPr>
          <w:p w:rsidR="004E7696" w:rsidRDefault="00C27CE0">
            <w:pPr>
              <w:pStyle w:val="TableParagraph"/>
              <w:spacing w:line="270" w:lineRule="exact"/>
              <w:ind w:left="48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  <w:p w:rsidR="004E7696" w:rsidRDefault="00C27CE0">
            <w:pPr>
              <w:pStyle w:val="TableParagraph"/>
              <w:spacing w:line="261" w:lineRule="exact"/>
              <w:ind w:left="405"/>
              <w:rPr>
                <w:sz w:val="24"/>
              </w:rPr>
            </w:pPr>
            <w:r>
              <w:rPr>
                <w:sz w:val="24"/>
              </w:rPr>
              <w:t>(планирование)</w:t>
            </w:r>
          </w:p>
        </w:tc>
        <w:tc>
          <w:tcPr>
            <w:tcW w:w="5075" w:type="dxa"/>
          </w:tcPr>
          <w:p w:rsidR="004E7696" w:rsidRDefault="00C27CE0">
            <w:pPr>
              <w:pStyle w:val="TableParagraph"/>
              <w:spacing w:before="133"/>
              <w:ind w:left="152" w:right="149"/>
              <w:jc w:val="center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</w:tr>
      <w:tr w:rsidR="004E7696">
        <w:trPr>
          <w:trHeight w:val="830"/>
        </w:trPr>
        <w:tc>
          <w:tcPr>
            <w:tcW w:w="2156" w:type="dxa"/>
          </w:tcPr>
          <w:p w:rsidR="004E7696" w:rsidRDefault="004E7696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257" w:right="248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10" w:type="dxa"/>
          </w:tcPr>
          <w:p w:rsidR="004E7696" w:rsidRDefault="004E7696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4E7696" w:rsidRDefault="00C27CE0">
            <w:pPr>
              <w:pStyle w:val="TableParagraph"/>
              <w:ind w:left="219" w:right="214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5075" w:type="dxa"/>
          </w:tcPr>
          <w:p w:rsidR="004E7696" w:rsidRDefault="00C27CE0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Поиск и работа с информацией, 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действий,</w:t>
            </w:r>
          </w:p>
          <w:p w:rsidR="004E7696" w:rsidRDefault="00C27CE0">
            <w:pPr>
              <w:pStyle w:val="TableParagraph"/>
              <w:spacing w:line="261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</w:tr>
      <w:tr w:rsidR="004E7696">
        <w:trPr>
          <w:trHeight w:val="551"/>
        </w:trPr>
        <w:tc>
          <w:tcPr>
            <w:tcW w:w="2156" w:type="dxa"/>
          </w:tcPr>
          <w:p w:rsidR="004E7696" w:rsidRDefault="00C27CE0">
            <w:pPr>
              <w:pStyle w:val="TableParagraph"/>
              <w:spacing w:before="131"/>
              <w:ind w:left="257" w:right="251"/>
              <w:jc w:val="center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2410" w:type="dxa"/>
          </w:tcPr>
          <w:p w:rsidR="004E7696" w:rsidRDefault="00C27CE0">
            <w:pPr>
              <w:pStyle w:val="TableParagraph"/>
              <w:spacing w:before="131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5075" w:type="dxa"/>
          </w:tcPr>
          <w:p w:rsidR="004E7696" w:rsidRDefault="00C27CE0">
            <w:pPr>
              <w:pStyle w:val="TableParagraph"/>
              <w:spacing w:line="270" w:lineRule="exact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  <w:p w:rsidR="004E7696" w:rsidRDefault="00C27CE0">
            <w:pPr>
              <w:pStyle w:val="TableParagraph"/>
              <w:spacing w:line="261" w:lineRule="exact"/>
              <w:ind w:left="155" w:right="14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E7696">
        <w:trPr>
          <w:trHeight w:val="551"/>
        </w:trPr>
        <w:tc>
          <w:tcPr>
            <w:tcW w:w="2156" w:type="dxa"/>
          </w:tcPr>
          <w:p w:rsidR="004E7696" w:rsidRDefault="00C27CE0">
            <w:pPr>
              <w:pStyle w:val="TableParagraph"/>
              <w:spacing w:before="131"/>
              <w:ind w:left="255" w:right="251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</w:p>
        </w:tc>
        <w:tc>
          <w:tcPr>
            <w:tcW w:w="2410" w:type="dxa"/>
          </w:tcPr>
          <w:p w:rsidR="004E7696" w:rsidRDefault="00C27CE0">
            <w:pPr>
              <w:pStyle w:val="TableParagraph"/>
              <w:spacing w:line="270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5075" w:type="dxa"/>
          </w:tcPr>
          <w:p w:rsidR="004E7696" w:rsidRDefault="00C27CE0">
            <w:pPr>
              <w:pStyle w:val="TableParagraph"/>
              <w:spacing w:before="131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Креативные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4E7696">
        <w:trPr>
          <w:trHeight w:val="551"/>
        </w:trPr>
        <w:tc>
          <w:tcPr>
            <w:tcW w:w="2156" w:type="dxa"/>
          </w:tcPr>
          <w:p w:rsidR="004E7696" w:rsidRDefault="00C27CE0">
            <w:pPr>
              <w:pStyle w:val="TableParagraph"/>
              <w:spacing w:line="270" w:lineRule="exact"/>
              <w:ind w:left="255" w:right="251"/>
              <w:jc w:val="center"/>
              <w:rPr>
                <w:sz w:val="24"/>
              </w:rPr>
            </w:pPr>
            <w:r>
              <w:rPr>
                <w:sz w:val="24"/>
              </w:rPr>
              <w:t>Самосовершен</w:t>
            </w:r>
          </w:p>
          <w:p w:rsidR="004E7696" w:rsidRDefault="00C27CE0">
            <w:pPr>
              <w:pStyle w:val="TableParagraph"/>
              <w:spacing w:line="261" w:lineRule="exact"/>
              <w:ind w:left="257" w:right="249"/>
              <w:jc w:val="center"/>
              <w:rPr>
                <w:sz w:val="24"/>
              </w:rPr>
            </w:pPr>
            <w:r>
              <w:rPr>
                <w:sz w:val="24"/>
              </w:rPr>
              <w:t>ствования</w:t>
            </w:r>
          </w:p>
        </w:tc>
        <w:tc>
          <w:tcPr>
            <w:tcW w:w="2410" w:type="dxa"/>
          </w:tcPr>
          <w:p w:rsidR="004E7696" w:rsidRDefault="00C27CE0">
            <w:pPr>
              <w:pStyle w:val="TableParagraph"/>
              <w:spacing w:line="270" w:lineRule="exact"/>
              <w:ind w:left="219" w:right="211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  <w:p w:rsidR="004E7696" w:rsidRDefault="00C27CE0">
            <w:pPr>
              <w:pStyle w:val="TableParagraph"/>
              <w:spacing w:line="261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(контроль)</w:t>
            </w:r>
          </w:p>
        </w:tc>
        <w:tc>
          <w:tcPr>
            <w:tcW w:w="5075" w:type="dxa"/>
          </w:tcPr>
          <w:p w:rsidR="004E7696" w:rsidRDefault="00C27CE0">
            <w:pPr>
              <w:pStyle w:val="TableParagraph"/>
              <w:spacing w:before="131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</w:tbl>
    <w:p w:rsidR="004E7696" w:rsidRDefault="00C27CE0">
      <w:pPr>
        <w:pStyle w:val="a3"/>
        <w:spacing w:line="276" w:lineRule="auto"/>
        <w:ind w:right="403" w:firstLine="566"/>
      </w:pPr>
      <w:r>
        <w:t>Данный подход используется для оценки деятельностных и личностных</w:t>
      </w:r>
      <w:r>
        <w:rPr>
          <w:spacing w:val="1"/>
        </w:rPr>
        <w:t xml:space="preserve"> </w:t>
      </w:r>
      <w:r>
        <w:t>результатов обучающихся в образовательном процессе. Для оценки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Аналогичная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подросткам</w:t>
      </w:r>
      <w:r>
        <w:rPr>
          <w:spacing w:val="-3"/>
        </w:rPr>
        <w:t xml:space="preserve"> </w:t>
      </w:r>
      <w:r>
        <w:t>или их</w:t>
      </w:r>
      <w:r>
        <w:rPr>
          <w:spacing w:val="-2"/>
        </w:rPr>
        <w:t xml:space="preserve"> </w:t>
      </w:r>
      <w:r>
        <w:t>родителям.</w:t>
      </w:r>
    </w:p>
    <w:p w:rsidR="004E7696" w:rsidRDefault="004E7696">
      <w:pPr>
        <w:pStyle w:val="a3"/>
        <w:spacing w:before="10"/>
        <w:ind w:left="0" w:firstLine="0"/>
        <w:jc w:val="left"/>
        <w:rPr>
          <w:sz w:val="36"/>
        </w:rPr>
      </w:pPr>
    </w:p>
    <w:p w:rsidR="004E7696" w:rsidRDefault="00C27CE0" w:rsidP="002D3271">
      <w:pPr>
        <w:pStyle w:val="1"/>
        <w:numPr>
          <w:ilvl w:val="1"/>
          <w:numId w:val="140"/>
        </w:numPr>
        <w:tabs>
          <w:tab w:val="left" w:pos="1883"/>
        </w:tabs>
        <w:ind w:left="1882" w:hanging="493"/>
        <w:jc w:val="both"/>
      </w:pP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курсов</w:t>
      </w: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2.2.1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положения</w:t>
      </w:r>
    </w:p>
    <w:p w:rsidR="004E7696" w:rsidRDefault="00C27CE0">
      <w:pPr>
        <w:pStyle w:val="a3"/>
        <w:spacing w:before="43" w:line="276" w:lineRule="auto"/>
        <w:ind w:right="405"/>
      </w:pPr>
      <w:r>
        <w:t xml:space="preserve">В данном разделе ООП ООО </w:t>
      </w:r>
      <w:r w:rsidR="00867C1F">
        <w:t>МКОУ СОШ</w:t>
      </w:r>
      <w:r w:rsidR="00C41916">
        <w:t xml:space="preserve"> с. Усть – Соболевка пр</w:t>
      </w:r>
      <w:r>
        <w:t>иводится основное</w:t>
      </w:r>
      <w:r>
        <w:rPr>
          <w:spacing w:val="1"/>
        </w:rPr>
        <w:t xml:space="preserve"> </w:t>
      </w:r>
      <w:r>
        <w:t>содержание курсов по всем обязательным предметам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276" w:lineRule="auto"/>
        <w:ind w:right="411"/>
      </w:pPr>
      <w:r>
        <w:t>Рабочие программы учебных предметов, курсов должны обеспечивать</w:t>
      </w:r>
      <w:r>
        <w:rPr>
          <w:spacing w:val="1"/>
        </w:rPr>
        <w:t xml:space="preserve"> </w:t>
      </w:r>
      <w:r>
        <w:t>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spacing w:before="1" w:line="276" w:lineRule="auto"/>
        <w:ind w:right="410"/>
      </w:pPr>
      <w:r>
        <w:t>Рабочие программы</w:t>
      </w:r>
      <w:r>
        <w:rPr>
          <w:spacing w:val="1"/>
        </w:rPr>
        <w:t xml:space="preserve"> </w:t>
      </w:r>
      <w:r>
        <w:t>учебных предметов, курсов разрабатываются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с учетом программ, включенных в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структуру.</w:t>
      </w:r>
    </w:p>
    <w:p w:rsidR="004E7696" w:rsidRDefault="00C27CE0">
      <w:pPr>
        <w:pStyle w:val="a3"/>
        <w:ind w:left="1390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содержать:</w:t>
      </w:r>
    </w:p>
    <w:p w:rsidR="004E7696" w:rsidRDefault="00C27CE0" w:rsidP="002D3271">
      <w:pPr>
        <w:pStyle w:val="a4"/>
        <w:numPr>
          <w:ilvl w:val="0"/>
          <w:numId w:val="115"/>
        </w:numPr>
        <w:tabs>
          <w:tab w:val="left" w:pos="1695"/>
        </w:tabs>
        <w:spacing w:before="48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курса;</w:t>
      </w:r>
    </w:p>
    <w:p w:rsidR="004E7696" w:rsidRDefault="00C27CE0" w:rsidP="002D3271">
      <w:pPr>
        <w:pStyle w:val="a4"/>
        <w:numPr>
          <w:ilvl w:val="0"/>
          <w:numId w:val="115"/>
        </w:numPr>
        <w:tabs>
          <w:tab w:val="left" w:pos="1695"/>
        </w:tabs>
        <w:spacing w:before="5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курса;</w:t>
      </w:r>
    </w:p>
    <w:p w:rsidR="004E7696" w:rsidRPr="00C41916" w:rsidRDefault="00C27CE0" w:rsidP="002D3271">
      <w:pPr>
        <w:pStyle w:val="a4"/>
        <w:numPr>
          <w:ilvl w:val="0"/>
          <w:numId w:val="115"/>
        </w:numPr>
        <w:tabs>
          <w:tab w:val="left" w:pos="1909"/>
        </w:tabs>
        <w:spacing w:before="79" w:line="276" w:lineRule="auto"/>
        <w:ind w:left="682" w:right="408" w:firstLine="707"/>
        <w:rPr>
          <w:sz w:val="28"/>
          <w:szCs w:val="28"/>
        </w:rPr>
      </w:pPr>
      <w:r w:rsidRPr="00C41916">
        <w:rPr>
          <w:sz w:val="28"/>
        </w:rPr>
        <w:t>тематическое</w:t>
      </w:r>
      <w:r w:rsidRPr="00C41916">
        <w:rPr>
          <w:spacing w:val="1"/>
          <w:sz w:val="28"/>
        </w:rPr>
        <w:t xml:space="preserve"> </w:t>
      </w:r>
      <w:r w:rsidRPr="00C41916">
        <w:rPr>
          <w:sz w:val="28"/>
        </w:rPr>
        <w:t>планирование</w:t>
      </w:r>
      <w:r w:rsidRPr="00C41916">
        <w:rPr>
          <w:spacing w:val="1"/>
          <w:sz w:val="28"/>
        </w:rPr>
        <w:t xml:space="preserve"> </w:t>
      </w:r>
      <w:r w:rsidRPr="00C41916">
        <w:rPr>
          <w:sz w:val="28"/>
        </w:rPr>
        <w:t>с</w:t>
      </w:r>
      <w:r w:rsidRPr="00C41916">
        <w:rPr>
          <w:spacing w:val="1"/>
          <w:sz w:val="28"/>
        </w:rPr>
        <w:t xml:space="preserve"> </w:t>
      </w:r>
      <w:r w:rsidRPr="00C41916">
        <w:rPr>
          <w:sz w:val="28"/>
        </w:rPr>
        <w:t>указанием</w:t>
      </w:r>
      <w:r w:rsidRPr="00C41916">
        <w:rPr>
          <w:spacing w:val="1"/>
          <w:sz w:val="28"/>
        </w:rPr>
        <w:t xml:space="preserve"> </w:t>
      </w:r>
      <w:r w:rsidRPr="00C41916">
        <w:rPr>
          <w:sz w:val="28"/>
        </w:rPr>
        <w:t>количества</w:t>
      </w:r>
      <w:r w:rsidRPr="00C41916">
        <w:rPr>
          <w:spacing w:val="1"/>
          <w:sz w:val="28"/>
        </w:rPr>
        <w:t xml:space="preserve"> </w:t>
      </w:r>
      <w:r w:rsidRPr="00C41916">
        <w:rPr>
          <w:sz w:val="28"/>
        </w:rPr>
        <w:t>часов,</w:t>
      </w:r>
      <w:r w:rsidRPr="00C41916">
        <w:rPr>
          <w:spacing w:val="-67"/>
          <w:sz w:val="28"/>
        </w:rPr>
        <w:t xml:space="preserve"> </w:t>
      </w:r>
      <w:r w:rsidRPr="00C41916">
        <w:rPr>
          <w:sz w:val="28"/>
        </w:rPr>
        <w:t>отводимых на</w:t>
      </w:r>
      <w:r w:rsidRPr="00C41916">
        <w:rPr>
          <w:spacing w:val="-3"/>
          <w:sz w:val="28"/>
        </w:rPr>
        <w:t xml:space="preserve"> </w:t>
      </w:r>
      <w:r w:rsidRPr="00C41916">
        <w:rPr>
          <w:sz w:val="28"/>
        </w:rPr>
        <w:t>освоение каждой темы.</w:t>
      </w:r>
      <w:r w:rsidR="00C41916">
        <w:rPr>
          <w:sz w:val="28"/>
        </w:rPr>
        <w:t xml:space="preserve"> </w:t>
      </w:r>
      <w:r w:rsidRPr="00C41916">
        <w:rPr>
          <w:sz w:val="28"/>
          <w:szCs w:val="28"/>
        </w:rPr>
        <w:t>Рабочие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программы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разработаны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с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учетом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актуальных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задач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воспитания,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обучения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и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развития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обучающихся,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их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возрастных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и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иных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особенностей, а также условий, необходимых для развития их личностных и</w:t>
      </w:r>
      <w:r w:rsidRPr="00C41916">
        <w:rPr>
          <w:spacing w:val="1"/>
          <w:sz w:val="28"/>
          <w:szCs w:val="28"/>
        </w:rPr>
        <w:t xml:space="preserve"> </w:t>
      </w:r>
      <w:r w:rsidRPr="00C41916">
        <w:rPr>
          <w:sz w:val="28"/>
          <w:szCs w:val="28"/>
        </w:rPr>
        <w:t>познавательных качеств.</w:t>
      </w:r>
    </w:p>
    <w:p w:rsidR="004E7696" w:rsidRDefault="00C27CE0">
      <w:pPr>
        <w:pStyle w:val="a3"/>
        <w:spacing w:before="2" w:line="276" w:lineRule="auto"/>
        <w:ind w:right="407"/>
      </w:pPr>
      <w:r w:rsidRPr="00C41916">
        <w:t>В рабочих программах предусмотрено д</w:t>
      </w:r>
      <w:r>
        <w:t>альнейшее развитие всех 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276" w:lineRule="auto"/>
        <w:ind w:right="404"/>
      </w:pPr>
      <w:r>
        <w:t>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4E7696" w:rsidRDefault="00C27CE0">
      <w:pPr>
        <w:pStyle w:val="a3"/>
        <w:spacing w:before="1" w:line="276" w:lineRule="auto"/>
        <w:ind w:right="406"/>
      </w:pPr>
      <w:r>
        <w:t>Полное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 к изучению при получении основного общего образования,</w:t>
      </w:r>
      <w:r>
        <w:rPr>
          <w:spacing w:val="-67"/>
        </w:rPr>
        <w:t xml:space="preserve"> </w:t>
      </w:r>
      <w:r>
        <w:t>в соответствии со структурой, установленной в ФГОС ООО, приведено 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C41916">
        <w:t>МКОУ СОШ с. Усть - Соболевка</w:t>
      </w:r>
    </w:p>
    <w:p w:rsidR="004E7696" w:rsidRDefault="00C27CE0" w:rsidP="002D3271">
      <w:pPr>
        <w:pStyle w:val="1"/>
        <w:numPr>
          <w:ilvl w:val="2"/>
          <w:numId w:val="114"/>
        </w:numPr>
        <w:tabs>
          <w:tab w:val="left" w:pos="2311"/>
        </w:tabs>
        <w:spacing w:before="4" w:line="276" w:lineRule="auto"/>
        <w:ind w:right="410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E7696" w:rsidRDefault="00C27CE0" w:rsidP="002D3271">
      <w:pPr>
        <w:pStyle w:val="a4"/>
        <w:numPr>
          <w:ilvl w:val="3"/>
          <w:numId w:val="114"/>
        </w:numPr>
        <w:tabs>
          <w:tab w:val="left" w:pos="2302"/>
        </w:tabs>
        <w:spacing w:line="321" w:lineRule="exact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</w:t>
      </w:r>
    </w:p>
    <w:p w:rsidR="004E7696" w:rsidRDefault="00C27CE0">
      <w:pPr>
        <w:pStyle w:val="a3"/>
        <w:spacing w:before="45" w:line="276" w:lineRule="auto"/>
        <w:ind w:right="40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народа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 язык Российской Федерации, являющийся также средством</w:t>
      </w:r>
      <w:r>
        <w:rPr>
          <w:spacing w:val="1"/>
        </w:rPr>
        <w:t xml:space="preserve"> </w:t>
      </w:r>
      <w:r>
        <w:t>межнационального общения. Изучение предмета «Русский язык»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так как формирует представление 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народа.</w:t>
      </w:r>
    </w:p>
    <w:p w:rsidR="004E7696" w:rsidRDefault="00C27CE0">
      <w:pPr>
        <w:pStyle w:val="a3"/>
        <w:spacing w:line="276" w:lineRule="auto"/>
        <w:ind w:right="4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lastRenderedPageBreak/>
        <w:t>процессом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4E7696" w:rsidRDefault="00C27CE0">
      <w:pPr>
        <w:pStyle w:val="a3"/>
        <w:spacing w:before="1" w:line="276" w:lineRule="auto"/>
        <w:ind w:right="410"/>
      </w:pPr>
      <w:r>
        <w:t>Изучение русского языка направлено на развитие и 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 ее компоненты), лингвистической (языковедческой), 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культуроведческой компетенций.</w:t>
      </w:r>
    </w:p>
    <w:p w:rsidR="004E7696" w:rsidRDefault="00C27CE0">
      <w:pPr>
        <w:pStyle w:val="a3"/>
        <w:spacing w:line="276" w:lineRule="auto"/>
        <w:ind w:right="408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основами культуры устной и письменной речи, умениями и</w:t>
      </w:r>
      <w:r>
        <w:rPr>
          <w:spacing w:val="1"/>
        </w:rPr>
        <w:t xml:space="preserve"> </w:t>
      </w:r>
      <w:r>
        <w:t>навыками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сферах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общения,</w:t>
      </w:r>
    </w:p>
    <w:p w:rsidR="004E7696" w:rsidRDefault="00C27CE0">
      <w:pPr>
        <w:pStyle w:val="a3"/>
        <w:spacing w:before="79" w:line="278" w:lineRule="auto"/>
        <w:ind w:right="411" w:firstLine="0"/>
      </w:pP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основной школы.</w:t>
      </w:r>
    </w:p>
    <w:p w:rsidR="004E7696" w:rsidRDefault="00C27CE0">
      <w:pPr>
        <w:pStyle w:val="a3"/>
        <w:spacing w:line="276" w:lineRule="auto"/>
        <w:ind w:right="403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-67"/>
        </w:rPr>
        <w:t xml:space="preserve"> </w:t>
      </w:r>
      <w:r>
        <w:t>общие сведения о лингвистике как науке и ученых-русистах;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 запас; формировать навыки анализа и оценки языковых явлений и</w:t>
      </w:r>
      <w:r>
        <w:rPr>
          <w:spacing w:val="-67"/>
        </w:rPr>
        <w:t xml:space="preserve"> </w:t>
      </w:r>
      <w:r>
        <w:t>фактов;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1"/>
        </w:rPr>
        <w:t xml:space="preserve"> </w:t>
      </w:r>
      <w:r>
        <w:t>словарями.</w:t>
      </w:r>
    </w:p>
    <w:p w:rsidR="004E7696" w:rsidRDefault="00C27CE0">
      <w:pPr>
        <w:pStyle w:val="a3"/>
        <w:spacing w:line="276" w:lineRule="auto"/>
        <w:ind w:right="406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 национальной культуры, взаимосвязи языка и истории 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 общения.</w:t>
      </w:r>
    </w:p>
    <w:p w:rsidR="004E7696" w:rsidRDefault="00C27CE0">
      <w:pPr>
        <w:pStyle w:val="a3"/>
        <w:spacing w:line="276" w:lineRule="auto"/>
        <w:ind w:right="406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коммуникации являются теми характеристиками личности, которые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 жизни, способствуют их социальной адаптации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4E7696" w:rsidRDefault="00C27CE0">
      <w:pPr>
        <w:pStyle w:val="a3"/>
        <w:spacing w:line="276" w:lineRule="auto"/>
        <w:ind w:right="4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и понимания художественной литературы как искусства 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5"/>
        </w:rPr>
        <w:t xml:space="preserve"> </w:t>
      </w:r>
      <w:r>
        <w:t>основы,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4E7696" w:rsidRDefault="00C27CE0">
      <w:pPr>
        <w:pStyle w:val="a3"/>
        <w:spacing w:line="276" w:lineRule="auto"/>
        <w:ind w:right="406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коммуникации являются теми характеристиками личности, которые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 жизни, способствуют их социальной адаптации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4E7696" w:rsidRDefault="00C27CE0">
      <w:pPr>
        <w:pStyle w:val="a3"/>
        <w:spacing w:line="276" w:lineRule="auto"/>
        <w:ind w:right="4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и понимания художественной литературы как искусства 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5"/>
        </w:rPr>
        <w:t xml:space="preserve"> </w:t>
      </w:r>
      <w:r>
        <w:t>основы,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4E7696" w:rsidRDefault="00C27CE0">
      <w:pPr>
        <w:pStyle w:val="a3"/>
        <w:spacing w:line="276" w:lineRule="auto"/>
        <w:ind w:right="404"/>
      </w:pPr>
      <w:r>
        <w:lastRenderedPageBreak/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321" w:lineRule="exact"/>
        <w:ind w:left="1390" w:firstLine="0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02"/>
        </w:tabs>
        <w:spacing w:before="79" w:line="276" w:lineRule="auto"/>
        <w:ind w:right="410" w:firstLine="707"/>
        <w:rPr>
          <w:sz w:val="28"/>
        </w:rPr>
      </w:pPr>
      <w:r>
        <w:rPr>
          <w:sz w:val="28"/>
        </w:rPr>
        <w:t>формирование у обучающихся ценностного отношения к языку как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хранителю культуры, как государственному языку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23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 и систематизация; освоение базовых лингвистических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 и 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878"/>
        </w:tabs>
        <w:spacing w:before="1" w:line="276" w:lineRule="auto"/>
        <w:ind w:right="411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 использования 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04"/>
        </w:tabs>
        <w:spacing w:before="1" w:line="276" w:lineRule="auto"/>
        <w:ind w:right="413" w:firstLine="707"/>
        <w:rPr>
          <w:sz w:val="28"/>
        </w:rPr>
      </w:pPr>
      <w:r>
        <w:rPr>
          <w:sz w:val="28"/>
        </w:rPr>
        <w:t>овладение основными видами речевой деятельности,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познания.</w:t>
      </w:r>
    </w:p>
    <w:p w:rsidR="004E7696" w:rsidRDefault="00C27CE0">
      <w:pPr>
        <w:pStyle w:val="a3"/>
        <w:spacing w:line="321" w:lineRule="exact"/>
        <w:ind w:left="1390" w:firstLine="0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85"/>
        </w:tabs>
        <w:spacing w:before="50" w:line="276" w:lineRule="auto"/>
        <w:ind w:right="410" w:firstLine="707"/>
        <w:rPr>
          <w:sz w:val="28"/>
        </w:rPr>
      </w:pPr>
      <w:r>
        <w:rPr>
          <w:sz w:val="28"/>
        </w:rPr>
        <w:t>для развития личности, ее духовно-нравственного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794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30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ориентаций;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7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для включения обучающихся в процессы преобразования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программ;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789"/>
        </w:tabs>
        <w:spacing w:before="49" w:line="276" w:lineRule="auto"/>
        <w:ind w:right="406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827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 основу дальнейшего успешного образования и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профессий.</w:t>
      </w:r>
    </w:p>
    <w:p w:rsidR="004E7696" w:rsidRDefault="00C27CE0">
      <w:pPr>
        <w:pStyle w:val="1"/>
        <w:spacing w:before="3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4E7696" w:rsidRDefault="00C27CE0">
      <w:pPr>
        <w:pStyle w:val="a3"/>
        <w:spacing w:before="45" w:line="276" w:lineRule="auto"/>
        <w:ind w:right="403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 xml:space="preserve">Формы </w:t>
      </w:r>
      <w:r>
        <w:lastRenderedPageBreak/>
        <w:t>речи (монолог, диалог, полилог). Основные особенности разговорной</w:t>
      </w:r>
      <w:r>
        <w:rPr>
          <w:spacing w:val="1"/>
        </w:rPr>
        <w:t xml:space="preserve"> </w:t>
      </w:r>
      <w:r>
        <w:t>речи, функциональных стилей (научного, публицистического, официально-</w:t>
      </w:r>
      <w:r>
        <w:rPr>
          <w:spacing w:val="1"/>
        </w:rPr>
        <w:t xml:space="preserve"> </w:t>
      </w:r>
      <w:r>
        <w:t>делового), языка художественной литературы. Основные жанры разговорной</w:t>
      </w:r>
      <w:r>
        <w:rPr>
          <w:spacing w:val="1"/>
        </w:rPr>
        <w:t xml:space="preserve"> </w:t>
      </w:r>
      <w:r>
        <w:t>речи (рассказ, беседа, спор); научного стиля и устной научной речи 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rPr>
          <w:i/>
        </w:rPr>
        <w:t>тезисы,</w:t>
      </w:r>
      <w:r>
        <w:rPr>
          <w:i/>
          <w:spacing w:val="1"/>
        </w:rPr>
        <w:t xml:space="preserve"> </w:t>
      </w:r>
      <w:r>
        <w:rPr>
          <w:i/>
        </w:rPr>
        <w:t>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8"/>
        </w:rPr>
        <w:t xml:space="preserve"> </w:t>
      </w:r>
      <w:r>
        <w:t>стиля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публичной</w:t>
      </w:r>
      <w:r>
        <w:rPr>
          <w:spacing w:val="18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(выступление,</w:t>
      </w:r>
    </w:p>
    <w:p w:rsidR="004E7696" w:rsidRDefault="00C27CE0">
      <w:pPr>
        <w:spacing w:before="79" w:line="278" w:lineRule="auto"/>
        <w:ind w:left="682" w:right="403"/>
        <w:jc w:val="both"/>
        <w:rPr>
          <w:sz w:val="28"/>
        </w:rPr>
      </w:pPr>
      <w:r>
        <w:rPr>
          <w:sz w:val="28"/>
        </w:rPr>
        <w:t>обсуждение,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интервью,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очерк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(расписка,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доверенность,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заявление,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резюме</w:t>
      </w:r>
      <w:r>
        <w:rPr>
          <w:sz w:val="28"/>
        </w:rPr>
        <w:t>).</w:t>
      </w:r>
    </w:p>
    <w:p w:rsidR="004E7696" w:rsidRDefault="00C27CE0">
      <w:pPr>
        <w:pStyle w:val="a3"/>
        <w:spacing w:line="276" w:lineRule="auto"/>
        <w:ind w:right="403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 xml:space="preserve">идея; главная, второстепенная и </w:t>
      </w:r>
      <w:r>
        <w:rPr>
          <w:i/>
        </w:rPr>
        <w:t xml:space="preserve">избыточная </w:t>
      </w:r>
      <w:r>
        <w:t>информация. Функционально-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rPr>
          <w:i/>
        </w:rPr>
        <w:t>смешанного типа.</w:t>
      </w:r>
    </w:p>
    <w:p w:rsidR="004E7696" w:rsidRDefault="00C27CE0">
      <w:pPr>
        <w:pStyle w:val="a3"/>
        <w:spacing w:line="278" w:lineRule="auto"/>
        <w:ind w:left="1390" w:right="4646" w:firstLine="0"/>
        <w:jc w:val="left"/>
      </w:pPr>
      <w:r>
        <w:t>Специфика художественного текста.</w:t>
      </w:r>
      <w:r>
        <w:rPr>
          <w:spacing w:val="-6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4E7696" w:rsidRDefault="00C27CE0">
      <w:pPr>
        <w:pStyle w:val="a3"/>
        <w:spacing w:line="317" w:lineRule="exact"/>
        <w:ind w:left="1390" w:firstLine="0"/>
        <w:jc w:val="left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чтение).</w:t>
      </w:r>
    </w:p>
    <w:p w:rsidR="004E7696" w:rsidRDefault="00C27CE0">
      <w:pPr>
        <w:pStyle w:val="a3"/>
        <w:spacing w:before="41" w:line="276" w:lineRule="auto"/>
        <w:ind w:right="403"/>
      </w:pPr>
      <w:r>
        <w:t>Речевая ситуация и ее компоненты (место, время, тема, цель, 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 вопросы, объявления, выражения эмоций, выражения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 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 беседа,</w:t>
      </w:r>
      <w:r>
        <w:rPr>
          <w:spacing w:val="-1"/>
        </w:rPr>
        <w:t xml:space="preserve"> </w:t>
      </w:r>
      <w:r>
        <w:t>обсуждение,</w:t>
      </w:r>
      <w:r>
        <w:rPr>
          <w:spacing w:val="-4"/>
        </w:rPr>
        <w:t xml:space="preserve"> </w:t>
      </w:r>
      <w:r>
        <w:t>дискуссия.</w:t>
      </w:r>
    </w:p>
    <w:p w:rsidR="004E7696" w:rsidRDefault="00C27CE0">
      <w:pPr>
        <w:pStyle w:val="a3"/>
        <w:spacing w:before="2" w:line="276" w:lineRule="auto"/>
        <w:ind w:right="413"/>
      </w:pPr>
      <w:r>
        <w:t>Овладение различными видами чтения (изучающим, ознакомительным,</w:t>
      </w:r>
      <w:r>
        <w:rPr>
          <w:spacing w:val="-67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источниками, включая СМИ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Интернета.</w:t>
      </w:r>
    </w:p>
    <w:p w:rsidR="004E7696" w:rsidRDefault="00C27CE0">
      <w:pPr>
        <w:pStyle w:val="a3"/>
        <w:spacing w:line="276" w:lineRule="auto"/>
        <w:ind w:right="41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ситуации</w:t>
      </w:r>
      <w:r>
        <w:rPr>
          <w:spacing w:val="-4"/>
        </w:rPr>
        <w:t xml:space="preserve"> </w:t>
      </w:r>
      <w:r>
        <w:t>общения.</w:t>
      </w:r>
    </w:p>
    <w:p w:rsidR="004E7696" w:rsidRDefault="00C27CE0">
      <w:pPr>
        <w:pStyle w:val="a3"/>
        <w:spacing w:line="321" w:lineRule="exact"/>
        <w:ind w:left="139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:rsidR="004E7696" w:rsidRDefault="00C27CE0">
      <w:pPr>
        <w:pStyle w:val="a3"/>
        <w:spacing w:before="50" w:line="276" w:lineRule="auto"/>
        <w:ind w:right="411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-2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выборочное).</w:t>
      </w:r>
    </w:p>
    <w:p w:rsidR="004E7696" w:rsidRDefault="00C27CE0">
      <w:pPr>
        <w:pStyle w:val="a3"/>
        <w:spacing w:line="321" w:lineRule="exact"/>
        <w:ind w:left="1390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4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жанров.</w:t>
      </w:r>
    </w:p>
    <w:p w:rsidR="004E7696" w:rsidRDefault="00C27CE0">
      <w:pPr>
        <w:pStyle w:val="1"/>
        <w:spacing w:before="52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4E7696" w:rsidRDefault="00C27CE0">
      <w:pPr>
        <w:spacing w:before="46" w:line="276" w:lineRule="auto"/>
        <w:ind w:left="682" w:right="410" w:firstLine="707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аспекты: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этический. </w:t>
      </w:r>
      <w:r>
        <w:rPr>
          <w:i/>
          <w:sz w:val="28"/>
        </w:rPr>
        <w:t>Основные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критерии культуры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4E7696" w:rsidRDefault="00C27CE0">
      <w:pPr>
        <w:pStyle w:val="a3"/>
        <w:spacing w:line="276" w:lineRule="auto"/>
        <w:ind w:right="406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 орфографические, пунктуационные). 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-67"/>
        </w:rPr>
        <w:t xml:space="preserve"> </w:t>
      </w:r>
      <w:r>
        <w:lastRenderedPageBreak/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 литературного языка.</w:t>
      </w:r>
    </w:p>
    <w:p w:rsidR="004E7696" w:rsidRDefault="00C27CE0">
      <w:pPr>
        <w:pStyle w:val="a3"/>
        <w:ind w:left="1390" w:firstLine="0"/>
      </w:pPr>
      <w:r>
        <w:t>Оценивание</w:t>
      </w:r>
      <w:r>
        <w:rPr>
          <w:spacing w:val="-2"/>
        </w:rPr>
        <w:t xml:space="preserve"> </w:t>
      </w:r>
      <w:r>
        <w:t>правильности, коммуникативных качеств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</w:p>
    <w:p w:rsidR="004E7696" w:rsidRDefault="00C27CE0">
      <w:pPr>
        <w:pStyle w:val="a3"/>
        <w:spacing w:before="48"/>
        <w:ind w:firstLine="0"/>
        <w:jc w:val="left"/>
      </w:pPr>
      <w:r>
        <w:t>речи.</w:t>
      </w:r>
    </w:p>
    <w:p w:rsidR="004E7696" w:rsidRDefault="00C27CE0">
      <w:pPr>
        <w:spacing w:before="79" w:line="276" w:lineRule="auto"/>
        <w:ind w:left="682" w:right="414" w:firstLine="707"/>
        <w:jc w:val="both"/>
        <w:rPr>
          <w:i/>
          <w:sz w:val="28"/>
        </w:rPr>
      </w:pP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различных ситуациях формального и неформального общения.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Невербальные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Межкультурная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коммуникация.</w:t>
      </w:r>
    </w:p>
    <w:p w:rsidR="004E7696" w:rsidRDefault="00C27CE0">
      <w:pPr>
        <w:pStyle w:val="1"/>
        <w:spacing w:before="5" w:line="278" w:lineRule="auto"/>
        <w:ind w:right="1476"/>
      </w:pPr>
      <w:r>
        <w:t>Общие сведения о языке. Основные разделы науки о языке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:rsidR="004E7696" w:rsidRDefault="00C27CE0">
      <w:pPr>
        <w:pStyle w:val="a3"/>
        <w:spacing w:line="276" w:lineRule="auto"/>
        <w:ind w:right="404"/>
      </w:pP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язык межнационального общения. Русский язык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Русский язык</w:t>
      </w:r>
      <w:r>
        <w:rPr>
          <w:spacing w:val="-3"/>
        </w:rPr>
        <w:t xml:space="preserve"> </w:t>
      </w:r>
      <w:r>
        <w:t>как развивающееся</w:t>
      </w:r>
      <w:r>
        <w:rPr>
          <w:spacing w:val="-3"/>
        </w:rPr>
        <w:t xml:space="preserve"> </w:t>
      </w:r>
      <w:r>
        <w:t>явление.</w:t>
      </w:r>
    </w:p>
    <w:p w:rsidR="004E7696" w:rsidRDefault="00C27CE0">
      <w:pPr>
        <w:spacing w:line="276" w:lineRule="auto"/>
        <w:ind w:left="682" w:right="413" w:firstLine="707"/>
        <w:jc w:val="both"/>
        <w:rPr>
          <w:i/>
          <w:sz w:val="28"/>
        </w:rPr>
      </w:pPr>
      <w:r>
        <w:rPr>
          <w:i/>
          <w:sz w:val="28"/>
        </w:rPr>
        <w:t>Русский язык как один из индоевропейских языков. Русский язык в кругу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славянских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русского языка.</w:t>
      </w:r>
    </w:p>
    <w:p w:rsidR="004E7696" w:rsidRDefault="00C27CE0">
      <w:pPr>
        <w:pStyle w:val="a3"/>
        <w:spacing w:line="276" w:lineRule="auto"/>
        <w:ind w:right="411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 язык, понятие о русском литературном языке и его нормах,</w:t>
      </w:r>
      <w:r>
        <w:rPr>
          <w:spacing w:val="1"/>
        </w:rPr>
        <w:t xml:space="preserve"> </w:t>
      </w:r>
      <w:r>
        <w:t>территориальные диалекты, просторечие, профессиональные разновидности,</w:t>
      </w:r>
      <w:r>
        <w:rPr>
          <w:spacing w:val="1"/>
        </w:rPr>
        <w:t xml:space="preserve"> </w:t>
      </w:r>
      <w:r>
        <w:t>жаргон).</w:t>
      </w:r>
    </w:p>
    <w:p w:rsidR="004E7696" w:rsidRDefault="00C27CE0">
      <w:pPr>
        <w:pStyle w:val="a3"/>
        <w:spacing w:line="276" w:lineRule="auto"/>
        <w:ind w:right="405"/>
      </w:pPr>
      <w:r>
        <w:t>Взаимосвязь языка и культуры. Отражение в языке культуры и истории</w:t>
      </w:r>
      <w:r>
        <w:rPr>
          <w:spacing w:val="-67"/>
        </w:rPr>
        <w:t xml:space="preserve"> </w:t>
      </w:r>
      <w:r>
        <w:t>народа</w:t>
      </w:r>
      <w:r>
        <w:rPr>
          <w:i/>
        </w:rPr>
        <w:t xml:space="preserve">. Взаимообогащение языков народов России. </w:t>
      </w:r>
      <w:r>
        <w:t>Выявление лексических и</w:t>
      </w:r>
      <w:r>
        <w:rPr>
          <w:spacing w:val="-67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 в произведениях устного народного творчества, в 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</w:t>
      </w:r>
      <w:r>
        <w:rPr>
          <w:spacing w:val="-67"/>
        </w:rPr>
        <w:t xml:space="preserve"> </w:t>
      </w:r>
      <w:r>
        <w:t>слова.</w:t>
      </w:r>
    </w:p>
    <w:p w:rsidR="004E7696" w:rsidRDefault="00C27CE0">
      <w:pPr>
        <w:pStyle w:val="a3"/>
        <w:spacing w:line="276" w:lineRule="auto"/>
        <w:ind w:right="403"/>
      </w:pPr>
      <w:r>
        <w:t>Русский язык – язык русской художественной литературы.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 средства русского языка и речи, их использование в 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4E7696" w:rsidRDefault="00C27CE0">
      <w:pPr>
        <w:pStyle w:val="a3"/>
        <w:spacing w:line="322" w:lineRule="exact"/>
        <w:ind w:left="1390" w:firstLine="0"/>
      </w:pPr>
      <w:r>
        <w:t>Основные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3"/>
        </w:rPr>
        <w:t xml:space="preserve"> </w:t>
      </w:r>
      <w:r>
        <w:t>словари.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4E7696" w:rsidRDefault="00C27CE0">
      <w:pPr>
        <w:spacing w:before="39"/>
        <w:ind w:left="1390"/>
        <w:jc w:val="both"/>
        <w:rPr>
          <w:i/>
          <w:sz w:val="28"/>
        </w:rPr>
      </w:pPr>
      <w:r>
        <w:rPr>
          <w:i/>
          <w:sz w:val="28"/>
        </w:rPr>
        <w:t>Выдающиеся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лингвисты.</w:t>
      </w:r>
    </w:p>
    <w:p w:rsidR="004E7696" w:rsidRDefault="00C27CE0">
      <w:pPr>
        <w:pStyle w:val="1"/>
        <w:spacing w:before="53"/>
      </w:pPr>
      <w:r>
        <w:t>Фонетика,</w:t>
      </w:r>
      <w:r>
        <w:rPr>
          <w:spacing w:val="-7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4E7696" w:rsidRDefault="00C27CE0">
      <w:pPr>
        <w:pStyle w:val="a3"/>
        <w:spacing w:before="45" w:line="276" w:lineRule="auto"/>
        <w:ind w:right="405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 его разноместность, подвижность при формо- и словообразовании.</w:t>
      </w:r>
      <w:r>
        <w:rPr>
          <w:spacing w:val="-67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  <w:r>
        <w:rPr>
          <w:spacing w:val="68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4E7696" w:rsidRDefault="00C27CE0">
      <w:pPr>
        <w:pStyle w:val="a3"/>
        <w:spacing w:line="276" w:lineRule="auto"/>
        <w:ind w:right="405"/>
      </w:pPr>
      <w:r>
        <w:lastRenderedPageBreak/>
        <w:t>Соотношение звука и буквы. Состав русского алфавита, названия 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[j’]</w:t>
      </w:r>
      <w:r>
        <w:rPr>
          <w:spacing w:val="-3"/>
        </w:rPr>
        <w:t xml:space="preserve"> </w:t>
      </w:r>
      <w:r>
        <w:t>на письме.</w:t>
      </w:r>
    </w:p>
    <w:p w:rsidR="004E7696" w:rsidRDefault="00C27CE0">
      <w:pPr>
        <w:pStyle w:val="a3"/>
        <w:spacing w:line="320" w:lineRule="exact"/>
        <w:ind w:left="1390" w:firstLine="0"/>
      </w:pPr>
      <w:r>
        <w:t>Интонация,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4E7696" w:rsidRDefault="00C27CE0">
      <w:pPr>
        <w:pStyle w:val="a3"/>
        <w:spacing w:before="79"/>
        <w:ind w:left="1390" w:firstLine="0"/>
      </w:pPr>
      <w:r>
        <w:t>Связь</w:t>
      </w:r>
      <w:r>
        <w:rPr>
          <w:spacing w:val="-4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орфографией.</w:t>
      </w:r>
    </w:p>
    <w:p w:rsidR="004E7696" w:rsidRDefault="00C27CE0">
      <w:pPr>
        <w:pStyle w:val="a3"/>
        <w:spacing w:before="50" w:line="276" w:lineRule="auto"/>
        <w:ind w:right="411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 (нормы, определяющие произношение гласных звуков и 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норм.</w:t>
      </w:r>
    </w:p>
    <w:p w:rsidR="004E7696" w:rsidRDefault="00C27CE0">
      <w:pPr>
        <w:pStyle w:val="a3"/>
        <w:spacing w:line="321" w:lineRule="exact"/>
        <w:ind w:left="1390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4E7696" w:rsidRDefault="00C27CE0">
      <w:pPr>
        <w:pStyle w:val="1"/>
        <w:spacing w:before="52"/>
      </w:pP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</w:t>
      </w:r>
    </w:p>
    <w:p w:rsidR="004E7696" w:rsidRDefault="00C27CE0">
      <w:pPr>
        <w:pStyle w:val="a3"/>
        <w:spacing w:before="46" w:line="276" w:lineRule="auto"/>
        <w:ind w:right="410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-2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морфемах.</w:t>
      </w:r>
      <w:r>
        <w:rPr>
          <w:spacing w:val="-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4E7696" w:rsidRDefault="00C27CE0">
      <w:pPr>
        <w:pStyle w:val="a3"/>
        <w:spacing w:line="276" w:lineRule="auto"/>
        <w:ind w:right="409"/>
      </w:pPr>
      <w:r>
        <w:t>Способы образования слов (морфологические и 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-1"/>
        </w:rPr>
        <w:t xml:space="preserve"> </w:t>
      </w:r>
      <w:r>
        <w:t>пара.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4E7696" w:rsidRDefault="00C27CE0">
      <w:pPr>
        <w:ind w:left="1390"/>
        <w:jc w:val="both"/>
        <w:rPr>
          <w:i/>
          <w:sz w:val="28"/>
        </w:rPr>
      </w:pPr>
      <w:r>
        <w:rPr>
          <w:i/>
          <w:sz w:val="28"/>
        </w:rPr>
        <w:t>Словообразовательная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цепочка.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Словообразовательное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гнездо.</w:t>
      </w:r>
    </w:p>
    <w:p w:rsidR="004E7696" w:rsidRDefault="00C27CE0">
      <w:pPr>
        <w:pStyle w:val="a3"/>
        <w:spacing w:before="48" w:line="276" w:lineRule="auto"/>
        <w:ind w:right="412"/>
      </w:pP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4E7696" w:rsidRDefault="00C27CE0">
      <w:pPr>
        <w:pStyle w:val="1"/>
        <w:spacing w:before="3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4E7696" w:rsidRDefault="00C27CE0">
      <w:pPr>
        <w:pStyle w:val="a3"/>
        <w:spacing w:before="46" w:line="276" w:lineRule="auto"/>
        <w:ind w:right="406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 Однозначные и многозначные слова; прямое и переносное 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 Активный и пассивный словарный запас. Архаизмы, историзмы,</w:t>
      </w:r>
      <w:r>
        <w:rPr>
          <w:spacing w:val="1"/>
        </w:rPr>
        <w:t xml:space="preserve"> </w:t>
      </w:r>
      <w:r>
        <w:t>неологизмы. Сферы употребления русской лексики. Стилистическая 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7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слова. Фразеологизмы и их признаки. Фразеологизмы как</w:t>
      </w:r>
      <w:r>
        <w:rPr>
          <w:spacing w:val="1"/>
        </w:rPr>
        <w:t xml:space="preserve"> </w:t>
      </w:r>
      <w:r>
        <w:t>средства выразительности речи. Основные лексические нормы современного</w:t>
      </w:r>
      <w:r>
        <w:rPr>
          <w:spacing w:val="1"/>
        </w:rPr>
        <w:t xml:space="preserve"> </w:t>
      </w:r>
      <w:r>
        <w:t>русского литературного языка (нормы употребления слова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3"/>
        </w:rPr>
        <w:t xml:space="preserve"> </w:t>
      </w:r>
      <w:r>
        <w:t>и др.).</w:t>
      </w:r>
      <w:r>
        <w:rPr>
          <w:spacing w:val="-4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слова.</w:t>
      </w:r>
    </w:p>
    <w:p w:rsidR="004E7696" w:rsidRDefault="00C27CE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этимологии.</w:t>
      </w:r>
    </w:p>
    <w:p w:rsidR="004E7696" w:rsidRDefault="00C27CE0">
      <w:pPr>
        <w:pStyle w:val="a3"/>
        <w:spacing w:before="50" w:line="276" w:lineRule="auto"/>
        <w:ind w:right="410"/>
      </w:pPr>
      <w:r>
        <w:lastRenderedPageBreak/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4E7696" w:rsidRDefault="00C27CE0">
      <w:pPr>
        <w:pStyle w:val="1"/>
        <w:spacing w:before="83"/>
        <w:jc w:val="left"/>
      </w:pPr>
      <w:r>
        <w:t>Морфология</w:t>
      </w:r>
    </w:p>
    <w:p w:rsidR="004E7696" w:rsidRDefault="00C27CE0">
      <w:pPr>
        <w:pStyle w:val="a3"/>
        <w:spacing w:before="46" w:line="276" w:lineRule="auto"/>
        <w:ind w:right="406"/>
      </w:pPr>
      <w:r>
        <w:t>Части речи как лексико-грамматические разряды слов. Традиционная</w:t>
      </w:r>
      <w:r>
        <w:rPr>
          <w:spacing w:val="1"/>
        </w:rPr>
        <w:t xml:space="preserve"> </w:t>
      </w:r>
      <w:r>
        <w:t>классификация частей речи. Самостоятельные (знаменательные) части речи.</w:t>
      </w:r>
      <w:r>
        <w:rPr>
          <w:spacing w:val="1"/>
        </w:rPr>
        <w:t xml:space="preserve"> </w:t>
      </w:r>
      <w:r>
        <w:t>Общекатегориальное значение, морфологические и синтаксические 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причастия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деепричастия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4E7696" w:rsidRDefault="00C27CE0">
      <w:pPr>
        <w:pStyle w:val="a3"/>
        <w:spacing w:line="320" w:lineRule="exact"/>
        <w:ind w:left="139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4E7696" w:rsidRDefault="00C27CE0">
      <w:pPr>
        <w:pStyle w:val="a3"/>
        <w:spacing w:before="50"/>
        <w:ind w:left="1390" w:firstLine="0"/>
      </w:pPr>
      <w:r>
        <w:t>Омонимия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 частей</w:t>
      </w:r>
      <w:r>
        <w:rPr>
          <w:spacing w:val="-3"/>
        </w:rPr>
        <w:t xml:space="preserve"> </w:t>
      </w:r>
      <w:r>
        <w:t>речи.</w:t>
      </w:r>
    </w:p>
    <w:p w:rsidR="004E7696" w:rsidRDefault="00C27CE0">
      <w:pPr>
        <w:pStyle w:val="a3"/>
        <w:spacing w:before="48" w:line="276" w:lineRule="auto"/>
        <w:ind w:right="410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деепричастий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др.).</w:t>
      </w:r>
    </w:p>
    <w:p w:rsidR="004E7696" w:rsidRDefault="00C27CE0">
      <w:pPr>
        <w:pStyle w:val="a3"/>
        <w:ind w:left="1390" w:firstLine="0"/>
        <w:jc w:val="lef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4E7696" w:rsidRDefault="00C27CE0">
      <w:pPr>
        <w:pStyle w:val="1"/>
        <w:spacing w:before="52"/>
        <w:jc w:val="left"/>
      </w:pPr>
      <w:r>
        <w:t>Синтаксис</w:t>
      </w:r>
    </w:p>
    <w:p w:rsidR="004E7696" w:rsidRDefault="00C27CE0">
      <w:pPr>
        <w:pStyle w:val="a3"/>
        <w:spacing w:before="46" w:line="276" w:lineRule="auto"/>
        <w:ind w:right="408"/>
      </w:pP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 их выражения. Типы сказуемого. Предложения простые и сложные.</w:t>
      </w:r>
      <w:r>
        <w:rPr>
          <w:spacing w:val="1"/>
        </w:rPr>
        <w:t xml:space="preserve"> </w:t>
      </w:r>
      <w:r>
        <w:t>Структурные типы простых предложений (двусоставные и 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-67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 отношений между частями сложного предложения. Сложные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различными видами</w:t>
      </w:r>
      <w:r>
        <w:rPr>
          <w:spacing w:val="-1"/>
        </w:rPr>
        <w:t xml:space="preserve"> </w:t>
      </w:r>
      <w:r>
        <w:t>связи.</w:t>
      </w:r>
    </w:p>
    <w:p w:rsidR="004E7696" w:rsidRDefault="00C27CE0">
      <w:pPr>
        <w:pStyle w:val="a3"/>
        <w:spacing w:line="321" w:lineRule="exact"/>
        <w:ind w:left="1390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</w:p>
    <w:p w:rsidR="004E7696" w:rsidRDefault="00C27CE0">
      <w:pPr>
        <w:pStyle w:val="a3"/>
        <w:spacing w:before="50"/>
        <w:ind w:left="139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4E7696" w:rsidRDefault="00C27CE0">
      <w:pPr>
        <w:pStyle w:val="a3"/>
        <w:spacing w:before="47" w:line="276" w:lineRule="auto"/>
        <w:ind w:right="411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завершенность).</w:t>
      </w:r>
      <w:r>
        <w:rPr>
          <w:spacing w:val="-1"/>
        </w:rPr>
        <w:t xml:space="preserve"> </w:t>
      </w:r>
      <w:r>
        <w:t>Внутритекстовые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:rsidR="004E7696" w:rsidRDefault="00C27CE0">
      <w:pPr>
        <w:pStyle w:val="a3"/>
        <w:spacing w:line="276" w:lineRule="auto"/>
        <w:ind w:right="412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 предложения, нормы построения сложносочиненного предложения;</w:t>
      </w:r>
      <w:r>
        <w:rPr>
          <w:spacing w:val="-67"/>
        </w:rPr>
        <w:t xml:space="preserve"> </w:t>
      </w:r>
      <w:r>
        <w:t>нормы построения сложноподчиненного предложения; место придаточного</w:t>
      </w:r>
      <w:r>
        <w:rPr>
          <w:spacing w:val="1"/>
        </w:rPr>
        <w:t xml:space="preserve"> </w:t>
      </w:r>
      <w:r>
        <w:lastRenderedPageBreak/>
        <w:t>определительного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сложноподчиненном</w:t>
      </w:r>
      <w:r>
        <w:rPr>
          <w:spacing w:val="19"/>
        </w:rPr>
        <w:t xml:space="preserve"> </w:t>
      </w:r>
      <w:r>
        <w:t>предложении;</w:t>
      </w:r>
      <w:r>
        <w:rPr>
          <w:spacing w:val="19"/>
        </w:rPr>
        <w:t xml:space="preserve"> </w:t>
      </w:r>
      <w:r>
        <w:t>построение</w:t>
      </w:r>
    </w:p>
    <w:p w:rsidR="004E7696" w:rsidRDefault="00C27CE0">
      <w:pPr>
        <w:pStyle w:val="a3"/>
        <w:spacing w:before="79" w:line="278" w:lineRule="auto"/>
        <w:ind w:right="409" w:firstLine="0"/>
      </w:pP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главной</w:t>
      </w:r>
      <w:r>
        <w:rPr>
          <w:spacing w:val="47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союзом</w:t>
      </w:r>
      <w:r>
        <w:rPr>
          <w:spacing w:val="47"/>
        </w:rPr>
        <w:t xml:space="preserve"> </w:t>
      </w:r>
      <w:r>
        <w:t>«чтобы»,</w:t>
      </w:r>
      <w:r>
        <w:rPr>
          <w:spacing w:val="46"/>
        </w:rPr>
        <w:t xml:space="preserve"> </w:t>
      </w:r>
      <w:r>
        <w:t>союзными</w:t>
      </w:r>
      <w:r>
        <w:rPr>
          <w:spacing w:val="47"/>
        </w:rPr>
        <w:t xml:space="preserve"> </w:t>
      </w:r>
      <w:r>
        <w:t>словами</w:t>
      </w:r>
    </w:p>
    <w:p w:rsidR="004E7696" w:rsidRDefault="00C27CE0">
      <w:pPr>
        <w:pStyle w:val="a3"/>
        <w:spacing w:line="276" w:lineRule="auto"/>
        <w:ind w:right="412" w:firstLine="0"/>
      </w:pPr>
      <w:r>
        <w:t>«какой», «который»; нормы построения бессоюзного предложения;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</w:t>
      </w:r>
      <w:r>
        <w:rPr>
          <w:spacing w:val="-2"/>
        </w:rPr>
        <w:t xml:space="preserve"> </w:t>
      </w:r>
      <w:r>
        <w:t>и др.).</w:t>
      </w:r>
    </w:p>
    <w:p w:rsidR="004E7696" w:rsidRDefault="00C27CE0">
      <w:pPr>
        <w:pStyle w:val="a3"/>
        <w:ind w:left="1390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4E7696" w:rsidRDefault="00C27CE0">
      <w:pPr>
        <w:pStyle w:val="1"/>
        <w:spacing w:before="47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E7696" w:rsidRDefault="00C27CE0">
      <w:pPr>
        <w:pStyle w:val="a3"/>
        <w:spacing w:before="43" w:line="276" w:lineRule="auto"/>
        <w:ind w:right="410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 дефисные и раздельные написания. Прописная и строчная буквы.</w:t>
      </w:r>
      <w:r>
        <w:rPr>
          <w:spacing w:val="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основных орфографических норм.</w:t>
      </w:r>
    </w:p>
    <w:p w:rsidR="004E7696" w:rsidRDefault="00C27CE0">
      <w:pPr>
        <w:pStyle w:val="a3"/>
        <w:tabs>
          <w:tab w:val="left" w:pos="1960"/>
          <w:tab w:val="left" w:pos="3962"/>
          <w:tab w:val="left" w:pos="4614"/>
          <w:tab w:val="left" w:pos="5712"/>
          <w:tab w:val="left" w:pos="6479"/>
          <w:tab w:val="left" w:pos="6841"/>
          <w:tab w:val="left" w:pos="8681"/>
          <w:tab w:val="left" w:pos="9024"/>
        </w:tabs>
        <w:spacing w:before="3" w:line="276" w:lineRule="auto"/>
        <w:ind w:right="411"/>
        <w:jc w:val="right"/>
      </w:pPr>
      <w:r>
        <w:t>Пунктуация.</w:t>
      </w:r>
      <w:r>
        <w:rPr>
          <w:spacing w:val="56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препинания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Одиночные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парные</w:t>
      </w:r>
      <w:r>
        <w:rPr>
          <w:spacing w:val="-67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препинания.</w:t>
      </w:r>
      <w:r>
        <w:rPr>
          <w:spacing w:val="2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простом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сложном</w:t>
      </w:r>
      <w:r>
        <w:tab/>
        <w:t>предложениях,</w:t>
      </w:r>
      <w:r>
        <w:tab/>
        <w:t>при</w:t>
      </w:r>
      <w:r>
        <w:tab/>
        <w:t>прямой</w:t>
      </w:r>
      <w:r>
        <w:tab/>
        <w:t>речи</w:t>
      </w:r>
      <w:r>
        <w:tab/>
        <w:t>и</w:t>
      </w:r>
      <w:r>
        <w:tab/>
        <w:t>цитировании,</w:t>
      </w:r>
      <w:r>
        <w:tab/>
        <w:t>в</w:t>
      </w:r>
      <w:r>
        <w:tab/>
        <w:t>диалоге.</w:t>
      </w:r>
      <w:r>
        <w:rPr>
          <w:spacing w:val="-67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норм.</w:t>
      </w:r>
    </w:p>
    <w:p w:rsidR="004E7696" w:rsidRDefault="00C27CE0">
      <w:pPr>
        <w:pStyle w:val="a3"/>
        <w:spacing w:line="276" w:lineRule="auto"/>
        <w:ind w:right="411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:rsidR="004E7696" w:rsidRDefault="004E7696">
      <w:pPr>
        <w:pStyle w:val="a3"/>
        <w:spacing w:before="5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2"/>
        </w:tabs>
      </w:pPr>
      <w:r>
        <w:t>Литература</w:t>
      </w:r>
    </w:p>
    <w:p w:rsidR="004E7696" w:rsidRDefault="00C27CE0">
      <w:pPr>
        <w:spacing w:before="50"/>
        <w:ind w:left="1390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4E7696" w:rsidRDefault="00C27CE0">
      <w:pPr>
        <w:pStyle w:val="a3"/>
        <w:spacing w:before="43" w:line="276" w:lineRule="auto"/>
        <w:ind w:right="410"/>
      </w:pPr>
      <w:r>
        <w:t>Литература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направлено: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52"/>
        </w:tabs>
        <w:spacing w:before="1" w:line="276" w:lineRule="auto"/>
        <w:ind w:right="403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чтению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литературы;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79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языка и понимания художественного смысла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842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 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85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 текста;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слове.</w:t>
      </w:r>
    </w:p>
    <w:p w:rsidR="004E7696" w:rsidRDefault="00C27CE0">
      <w:pPr>
        <w:pStyle w:val="a3"/>
        <w:spacing w:before="50" w:line="276" w:lineRule="auto"/>
        <w:ind w:right="411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что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личности.</w:t>
      </w:r>
    </w:p>
    <w:p w:rsidR="004E7696" w:rsidRDefault="00C27CE0">
      <w:pPr>
        <w:pStyle w:val="a3"/>
        <w:spacing w:before="79" w:line="276" w:lineRule="auto"/>
        <w:ind w:right="41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литературными</w:t>
      </w:r>
      <w:r>
        <w:rPr>
          <w:spacing w:val="7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lastRenderedPageBreak/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 выработанных человечеством, способствуют 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национально-культурной</w:t>
      </w:r>
      <w:r>
        <w:rPr>
          <w:spacing w:val="71"/>
        </w:rPr>
        <w:t xml:space="preserve"> </w:t>
      </w:r>
      <w:r>
        <w:t>идентичности</w:t>
      </w:r>
      <w:r>
        <w:rPr>
          <w:spacing w:val="-67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 родную</w:t>
      </w:r>
      <w:r>
        <w:rPr>
          <w:spacing w:val="2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мировой.</w:t>
      </w:r>
    </w:p>
    <w:p w:rsidR="004E7696" w:rsidRDefault="00C27CE0">
      <w:pPr>
        <w:pStyle w:val="a3"/>
        <w:spacing w:before="2" w:line="276" w:lineRule="auto"/>
        <w:ind w:right="408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– формирование потребности в качественном чтении,</w:t>
      </w:r>
      <w:r>
        <w:rPr>
          <w:spacing w:val="1"/>
        </w:rPr>
        <w:t xml:space="preserve"> </w:t>
      </w:r>
      <w:r>
        <w:t>культуры читательского восприятия и понимания литературных текстов, что</w:t>
      </w:r>
      <w:r>
        <w:rPr>
          <w:spacing w:val="1"/>
        </w:rPr>
        <w:t xml:space="preserve"> </w:t>
      </w:r>
      <w:r>
        <w:t>предполагает постижение художественной литературы как вида 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пользоваться</w:t>
      </w:r>
      <w:r>
        <w:rPr>
          <w:spacing w:val="70"/>
        </w:rPr>
        <w:t xml:space="preserve"> </w:t>
      </w:r>
      <w:r>
        <w:t>литературным</w:t>
      </w:r>
      <w:r>
        <w:rPr>
          <w:spacing w:val="70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вкус.</w:t>
      </w:r>
    </w:p>
    <w:p w:rsidR="004E7696" w:rsidRDefault="00C27CE0">
      <w:pPr>
        <w:pStyle w:val="a3"/>
        <w:spacing w:line="276" w:lineRule="auto"/>
        <w:ind w:right="409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4"/>
        </w:rPr>
        <w:t xml:space="preserve"> </w:t>
      </w:r>
      <w:r>
        <w:t>фундамент для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5"/>
        </w:rPr>
        <w:t xml:space="preserve"> </w:t>
      </w:r>
      <w:r>
        <w:t>целей.</w:t>
      </w:r>
    </w:p>
    <w:p w:rsidR="004E7696" w:rsidRDefault="00C27CE0">
      <w:pPr>
        <w:pStyle w:val="a3"/>
        <w:spacing w:before="1" w:line="276" w:lineRule="auto"/>
        <w:ind w:right="403"/>
      </w:pPr>
      <w:r>
        <w:t>Объект изучения в учебном процессе − литературное произведение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 происходит в процессе системной деятельности 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 выборочного, комментированного, сопоставительного и др.)</w:t>
      </w:r>
      <w:r>
        <w:rPr>
          <w:spacing w:val="1"/>
        </w:rPr>
        <w:t xml:space="preserve"> </w:t>
      </w:r>
      <w:r>
        <w:t>и базовых навыков творческого и академического письма, 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литературы.</w:t>
      </w:r>
    </w:p>
    <w:p w:rsidR="004E7696" w:rsidRDefault="00C27CE0">
      <w:pPr>
        <w:pStyle w:val="a3"/>
        <w:spacing w:line="321" w:lineRule="exact"/>
        <w:ind w:left="1390" w:firstLine="0"/>
      </w:pPr>
      <w:r>
        <w:t>Изучение</w:t>
      </w:r>
      <w:r>
        <w:rPr>
          <w:spacing w:val="21"/>
        </w:rPr>
        <w:t xml:space="preserve"> </w:t>
      </w:r>
      <w:r>
        <w:t>литературы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школе</w:t>
      </w:r>
      <w:r>
        <w:rPr>
          <w:spacing w:val="88"/>
        </w:rPr>
        <w:t xml:space="preserve"> </w:t>
      </w:r>
      <w:r>
        <w:t>решает</w:t>
      </w:r>
      <w:r>
        <w:rPr>
          <w:spacing w:val="89"/>
        </w:rPr>
        <w:t xml:space="preserve"> </w:t>
      </w:r>
      <w:r>
        <w:t>следующие</w:t>
      </w:r>
      <w:r>
        <w:rPr>
          <w:spacing w:val="89"/>
        </w:rPr>
        <w:t xml:space="preserve"> </w:t>
      </w:r>
      <w:r>
        <w:t>образовательные</w:t>
      </w:r>
    </w:p>
    <w:p w:rsidR="004E7696" w:rsidRDefault="00C27CE0">
      <w:pPr>
        <w:pStyle w:val="1"/>
        <w:spacing w:before="48"/>
        <w:ind w:left="682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78"/>
        </w:tabs>
        <w:spacing w:before="48" w:line="276" w:lineRule="auto"/>
        <w:ind w:right="406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изучения выдающихся произведений русской литературы,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820"/>
        </w:tabs>
        <w:spacing w:before="79" w:line="276" w:lineRule="auto"/>
        <w:ind w:right="409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02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44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на основе понимания принципиальных отличий художественного текста от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78"/>
        </w:tabs>
        <w:spacing w:before="1" w:line="276" w:lineRule="auto"/>
        <w:ind w:right="41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смыслам;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74"/>
        </w:tabs>
        <w:spacing w:before="2" w:line="276" w:lineRule="auto"/>
        <w:ind w:right="40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21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воспитание у читателя культуры выражения собственной 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 и письменных высказываниях разных жанров, создавать 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интерпретирующего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741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«чужой»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72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вкусом;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33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16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обеспечение через чтение и изучение классической 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культурной самоидентификации;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47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развития;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5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формирование у школьника стремления сознательно планировать 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чтение.</w:t>
      </w:r>
    </w:p>
    <w:p w:rsidR="004E7696" w:rsidRDefault="00C27CE0">
      <w:pPr>
        <w:pStyle w:val="a3"/>
        <w:spacing w:line="276" w:lineRule="auto"/>
        <w:ind w:right="4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старшей школе; на всех этапах обучения создаются условия для 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продолжения 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 школы.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390" w:firstLine="0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 литературе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54"/>
        </w:tabs>
        <w:spacing w:before="50" w:line="276" w:lineRule="auto"/>
        <w:ind w:right="409" w:firstLine="707"/>
        <w:rPr>
          <w:sz w:val="28"/>
        </w:rPr>
      </w:pPr>
      <w:r>
        <w:rPr>
          <w:sz w:val="28"/>
        </w:rPr>
        <w:t>лучших традиций отечественной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заложенных трудами В.И. Водовозова, А.Д. Алферова, В.Я. Стоюнина, В.П.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Острогорского,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Рыбниковой,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И.С.</w:t>
      </w:r>
      <w:r>
        <w:rPr>
          <w:spacing w:val="-3"/>
          <w:sz w:val="28"/>
        </w:rPr>
        <w:t xml:space="preserve"> </w:t>
      </w:r>
      <w:r>
        <w:rPr>
          <w:sz w:val="28"/>
        </w:rPr>
        <w:t>Збарского,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В.Г.</w:t>
      </w:r>
      <w:r>
        <w:rPr>
          <w:spacing w:val="-2"/>
          <w:sz w:val="28"/>
        </w:rPr>
        <w:t xml:space="preserve"> </w:t>
      </w:r>
      <w:r>
        <w:rPr>
          <w:sz w:val="28"/>
        </w:rPr>
        <w:t>Маранцмана,</w:t>
      </w:r>
      <w:r>
        <w:rPr>
          <w:spacing w:val="-2"/>
          <w:sz w:val="28"/>
        </w:rPr>
        <w:t xml:space="preserve"> </w:t>
      </w:r>
      <w:r>
        <w:rPr>
          <w:sz w:val="28"/>
        </w:rPr>
        <w:t>З.Н.</w:t>
      </w:r>
      <w:r>
        <w:rPr>
          <w:spacing w:val="-2"/>
          <w:sz w:val="28"/>
        </w:rPr>
        <w:t xml:space="preserve"> </w:t>
      </w:r>
      <w:r>
        <w:rPr>
          <w:sz w:val="28"/>
        </w:rPr>
        <w:t>Новлянской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82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традиций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24"/>
          <w:sz w:val="28"/>
        </w:rPr>
        <w:t xml:space="preserve"> </w:t>
      </w:r>
      <w:r>
        <w:rPr>
          <w:sz w:val="28"/>
        </w:rPr>
        <w:t>всего</w:t>
      </w:r>
      <w:r>
        <w:rPr>
          <w:spacing w:val="2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 классики),</w:t>
      </w:r>
      <w:r>
        <w:rPr>
          <w:spacing w:val="-2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90"/>
        </w:tabs>
        <w:spacing w:line="276" w:lineRule="auto"/>
        <w:ind w:right="402" w:firstLine="707"/>
        <w:rPr>
          <w:b/>
          <w:sz w:val="28"/>
        </w:rPr>
      </w:pPr>
      <w:r>
        <w:rPr>
          <w:sz w:val="28"/>
        </w:rPr>
        <w:t>традиций научного анализа, а также художественной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канон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имен,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</w:t>
      </w:r>
      <w:r>
        <w:rPr>
          <w:b/>
          <w:sz w:val="28"/>
        </w:rPr>
        <w:t>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671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55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соответствия рекомендуемых к изучению литературных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2D3271">
      <w:pPr>
        <w:pStyle w:val="a4"/>
        <w:numPr>
          <w:ilvl w:val="1"/>
          <w:numId w:val="128"/>
        </w:numPr>
        <w:tabs>
          <w:tab w:val="left" w:pos="1710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 литературы.</w:t>
      </w:r>
    </w:p>
    <w:p w:rsidR="004E7696" w:rsidRDefault="00C27CE0">
      <w:pPr>
        <w:pStyle w:val="a3"/>
        <w:spacing w:line="276" w:lineRule="auto"/>
        <w:ind w:right="40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подлежащих освоению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4E7696" w:rsidRDefault="00C27CE0">
      <w:pPr>
        <w:pStyle w:val="a3"/>
        <w:spacing w:line="276" w:lineRule="auto"/>
        <w:ind w:right="411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трех</w:t>
      </w:r>
      <w:r w:rsidR="00A96CDC">
        <w:t xml:space="preserve"> </w:t>
      </w:r>
      <w:r>
        <w:rPr>
          <w:spacing w:val="-67"/>
        </w:rPr>
        <w:t xml:space="preserve"> </w:t>
      </w:r>
      <w:r>
        <w:t>списков Примерной программы: А, В и С. Произведения всех трех списков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 рабочей</w:t>
      </w:r>
      <w:r>
        <w:rPr>
          <w:spacing w:val="-1"/>
        </w:rPr>
        <w:t xml:space="preserve"> </w:t>
      </w:r>
      <w:r>
        <w:t>программе.</w:t>
      </w:r>
    </w:p>
    <w:p w:rsidR="004E7696" w:rsidRDefault="00C27CE0">
      <w:pPr>
        <w:pStyle w:val="a3"/>
        <w:spacing w:line="278" w:lineRule="auto"/>
        <w:ind w:right="402"/>
      </w:pP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«ключевых»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литературы, предназначенных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изучения.</w:t>
      </w:r>
    </w:p>
    <w:p w:rsidR="004E7696" w:rsidRDefault="00C27CE0">
      <w:pPr>
        <w:pStyle w:val="a3"/>
        <w:spacing w:line="276" w:lineRule="auto"/>
        <w:ind w:right="407"/>
      </w:pPr>
      <w:r>
        <w:t>Из 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взяты авторы,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 школе.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выбиралось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литературы в </w:t>
      </w:r>
      <w:r w:rsidR="00C41916">
        <w:t>МКОУ СОШ с. Усть - Соболевка</w:t>
      </w:r>
      <w:r>
        <w:t>, жанром, разработанностью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обязательство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всех указанных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авторов.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9"/>
      </w:pPr>
      <w:r>
        <w:lastRenderedPageBreak/>
        <w:t>Из списка С в данную рабочую программу включены литературные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 жанровому и т.п.). Конкретного автора и произведение</w:t>
      </w:r>
      <w:r>
        <w:rPr>
          <w:spacing w:val="1"/>
        </w:rPr>
        <w:t xml:space="preserve"> </w:t>
      </w:r>
      <w:r>
        <w:t>выбирались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утверждались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произведений.</w:t>
      </w:r>
    </w:p>
    <w:p w:rsidR="004E7696" w:rsidRDefault="00C27CE0">
      <w:pPr>
        <w:pStyle w:val="a3"/>
        <w:spacing w:before="1" w:line="276" w:lineRule="auto"/>
        <w:ind w:right="4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авторов из списка С. Этот жанрово-тематический список построен вокруг</w:t>
      </w:r>
      <w:r>
        <w:rPr>
          <w:spacing w:val="1"/>
        </w:rPr>
        <w:t xml:space="preserve"> </w:t>
      </w:r>
      <w:r>
        <w:t>важных смысловых точек литературного процесса, знакомство с которыми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обязательно.</w:t>
      </w:r>
    </w:p>
    <w:p w:rsidR="004E7696" w:rsidRDefault="00C27CE0">
      <w:pPr>
        <w:pStyle w:val="a3"/>
        <w:spacing w:line="276" w:lineRule="auto"/>
        <w:ind w:right="406"/>
      </w:pPr>
      <w:r>
        <w:t>Дополнительно для данной рабочей программы решением ШМО в нее</w:t>
      </w:r>
      <w:r>
        <w:rPr>
          <w:spacing w:val="1"/>
        </w:rPr>
        <w:t xml:space="preserve"> </w:t>
      </w:r>
      <w:r>
        <w:t>были включены литературные произведения, входящие в круг актуального</w:t>
      </w:r>
      <w:r>
        <w:rPr>
          <w:spacing w:val="1"/>
        </w:rPr>
        <w:t xml:space="preserve"> </w:t>
      </w:r>
      <w:r>
        <w:t>чтения обучающихся с целью повышения интереса школьников к предмету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условие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списков</w:t>
      </w:r>
      <w:r>
        <w:rPr>
          <w:spacing w:val="7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соблюдено.</w:t>
      </w:r>
    </w:p>
    <w:p w:rsidR="004E7696" w:rsidRDefault="00C27CE0">
      <w:pPr>
        <w:pStyle w:val="a3"/>
        <w:spacing w:before="1" w:line="276" w:lineRule="auto"/>
        <w:ind w:right="408"/>
      </w:pPr>
      <w:r>
        <w:t>Кроме того, в программе каждого класса представлены разножанровые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эпох;</w:t>
      </w:r>
      <w:r>
        <w:rPr>
          <w:spacing w:val="1"/>
        </w:rPr>
        <w:t xml:space="preserve"> </w:t>
      </w:r>
      <w:r>
        <w:t>таким образом, программа каждого года демонстрирует детям разные грани</w:t>
      </w:r>
      <w:r>
        <w:rPr>
          <w:spacing w:val="1"/>
        </w:rPr>
        <w:t xml:space="preserve"> </w:t>
      </w:r>
      <w:r>
        <w:t>литературы.</w:t>
      </w:r>
    </w:p>
    <w:p w:rsidR="004E7696" w:rsidRDefault="00C27CE0">
      <w:pPr>
        <w:pStyle w:val="a3"/>
        <w:spacing w:line="276" w:lineRule="auto"/>
        <w:ind w:right="403"/>
      </w:pPr>
      <w:r>
        <w:t>Также в программе</w:t>
      </w:r>
      <w:r>
        <w:rPr>
          <w:spacing w:val="1"/>
        </w:rPr>
        <w:t xml:space="preserve"> </w:t>
      </w:r>
      <w:r>
        <w:t>предусмотрено возвращение к творчеству таких</w:t>
      </w:r>
      <w:r>
        <w:rPr>
          <w:spacing w:val="1"/>
        </w:rPr>
        <w:t xml:space="preserve"> </w:t>
      </w:r>
      <w:r>
        <w:t>писателей, как А.С. Пушкин, Н.В. Гоголь, М.Ю. Лермонтов, А.П. Чехов.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 этих авторов и углубление представлений об их творчестве и</w:t>
      </w:r>
      <w:r>
        <w:rPr>
          <w:spacing w:val="1"/>
        </w:rPr>
        <w:t xml:space="preserve"> </w:t>
      </w:r>
      <w:r>
        <w:t>учитывающая,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 в списках основной школы (например, с Н.А. 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В.В.</w:t>
      </w:r>
      <w:r>
        <w:rPr>
          <w:spacing w:val="-67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 т.п.).</w:t>
      </w:r>
    </w:p>
    <w:p w:rsidR="004E7696" w:rsidRDefault="00C27CE0">
      <w:pPr>
        <w:pStyle w:val="a3"/>
        <w:spacing w:before="1" w:line="276" w:lineRule="auto"/>
        <w:ind w:right="412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теоретико-литературных</w:t>
      </w:r>
      <w:r>
        <w:rPr>
          <w:spacing w:val="-5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1719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Художественная литература как искусство слова.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образ.</w:t>
      </w: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1671"/>
        </w:tabs>
        <w:ind w:left="1670" w:hanging="281"/>
        <w:rPr>
          <w:sz w:val="28"/>
        </w:rPr>
      </w:pPr>
      <w:r>
        <w:rPr>
          <w:sz w:val="28"/>
        </w:rPr>
        <w:t>Устное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творчество.</w:t>
      </w:r>
      <w:r>
        <w:rPr>
          <w:spacing w:val="-2"/>
          <w:sz w:val="28"/>
        </w:rPr>
        <w:t xml:space="preserve"> </w:t>
      </w: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-2"/>
          <w:sz w:val="28"/>
        </w:rPr>
        <w:t xml:space="preserve"> </w:t>
      </w:r>
      <w:r>
        <w:rPr>
          <w:sz w:val="28"/>
        </w:rPr>
        <w:t>Миф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фольклор.</w:t>
      </w: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1740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Литературные роды</w:t>
      </w:r>
      <w:r>
        <w:rPr>
          <w:spacing w:val="1"/>
          <w:sz w:val="28"/>
        </w:rPr>
        <w:t xml:space="preserve"> </w:t>
      </w:r>
      <w:r>
        <w:rPr>
          <w:sz w:val="28"/>
        </w:rPr>
        <w:t>(эпос,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 драма)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(эпос, 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новелла,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басня;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поэма;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элегия; комедия,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драма,</w:t>
      </w:r>
      <w:r>
        <w:rPr>
          <w:spacing w:val="-1"/>
          <w:sz w:val="28"/>
        </w:rPr>
        <w:t xml:space="preserve"> </w:t>
      </w:r>
      <w:r>
        <w:rPr>
          <w:sz w:val="28"/>
        </w:rPr>
        <w:t>трагедия).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1702"/>
        </w:tabs>
        <w:spacing w:before="79" w:line="278" w:lineRule="auto"/>
        <w:ind w:right="412" w:firstLine="707"/>
        <w:rPr>
          <w:sz w:val="28"/>
        </w:rPr>
      </w:pPr>
      <w:r>
        <w:rPr>
          <w:sz w:val="28"/>
        </w:rPr>
        <w:lastRenderedPageBreak/>
        <w:t>Основные литературные направления: классицизм, сентиментализм,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модернизм.</w:t>
      </w: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1932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 идея; автор-повествователь, герой-рассказчик, точка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адресат, читатель; герой, персонаж, действующее лицо, лирический 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образов персонажей; сюжет, фабула, композиция, конфликт,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интерьер;</w:t>
      </w:r>
      <w:r>
        <w:rPr>
          <w:spacing w:val="7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монолог,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отступление;</w:t>
      </w:r>
      <w:r>
        <w:rPr>
          <w:spacing w:val="-2"/>
          <w:sz w:val="28"/>
        </w:rPr>
        <w:t xml:space="preserve"> </w:t>
      </w:r>
      <w:r>
        <w:rPr>
          <w:sz w:val="28"/>
        </w:rPr>
        <w:t>эпиграф.</w:t>
      </w: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2103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 средства в художественном произведении: эпитет, 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оксюморон.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литота.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Аллегория.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-2"/>
          <w:sz w:val="28"/>
        </w:rPr>
        <w:t xml:space="preserve"> </w:t>
      </w:r>
      <w:r>
        <w:rPr>
          <w:sz w:val="28"/>
        </w:rPr>
        <w:t>сатира.</w:t>
      </w:r>
      <w:r>
        <w:rPr>
          <w:spacing w:val="-1"/>
          <w:sz w:val="28"/>
        </w:rPr>
        <w:t xml:space="preserve"> </w:t>
      </w:r>
      <w:r>
        <w:rPr>
          <w:sz w:val="28"/>
        </w:rPr>
        <w:t>Анафора.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аллитерация, ассонанс.</w:t>
      </w:r>
    </w:p>
    <w:p w:rsidR="004E7696" w:rsidRDefault="00C27CE0" w:rsidP="002D3271">
      <w:pPr>
        <w:pStyle w:val="a4"/>
        <w:numPr>
          <w:ilvl w:val="0"/>
          <w:numId w:val="113"/>
        </w:numPr>
        <w:tabs>
          <w:tab w:val="left" w:pos="1692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Стих и проза. Основы стихосложения: стихотворный метр и 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6"/>
          <w:sz w:val="28"/>
        </w:rPr>
        <w:t xml:space="preserve"> </w:t>
      </w:r>
      <w:r>
        <w:rPr>
          <w:sz w:val="28"/>
        </w:rPr>
        <w:t>рифма, строфа.</w:t>
      </w:r>
    </w:p>
    <w:p w:rsidR="00C34299" w:rsidRPr="00C34299" w:rsidRDefault="00C34299" w:rsidP="00C34299">
      <w:pPr>
        <w:widowControl/>
        <w:tabs>
          <w:tab w:val="left" w:pos="5760"/>
        </w:tabs>
        <w:autoSpaceDE/>
        <w:autoSpaceDN/>
        <w:spacing w:after="200"/>
        <w:jc w:val="center"/>
        <w:rPr>
          <w:rFonts w:eastAsia="Calibri"/>
          <w:b/>
          <w:bCs/>
          <w:sz w:val="24"/>
          <w:szCs w:val="24"/>
        </w:rPr>
      </w:pPr>
      <w:r w:rsidRPr="00C34299">
        <w:rPr>
          <w:rFonts w:eastAsia="Calibri"/>
          <w:b/>
          <w:bCs/>
          <w:sz w:val="24"/>
          <w:szCs w:val="24"/>
        </w:rPr>
        <w:t>Обязательное содержание ПП (5 – 9 КЛАССЫ)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686"/>
        <w:gridCol w:w="3367"/>
      </w:tblGrid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center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</w:t>
            </w: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center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В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center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С</w:t>
            </w:r>
          </w:p>
        </w:tc>
      </w:tr>
      <w:tr w:rsidR="00C34299" w:rsidRPr="00C34299" w:rsidTr="00C34299">
        <w:tc>
          <w:tcPr>
            <w:tcW w:w="9571" w:type="dxa"/>
            <w:gridSpan w:val="3"/>
            <w:shd w:val="clear" w:color="auto" w:fill="auto"/>
            <w:vAlign w:val="center"/>
          </w:tcPr>
          <w:p w:rsidR="00C34299" w:rsidRPr="00C34299" w:rsidRDefault="00C34299" w:rsidP="00C34299">
            <w:pPr>
              <w:autoSpaceDE/>
              <w:autoSpaceDN/>
              <w:jc w:val="center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РУССКАЯ ЛИТЕРАТУРА</w:t>
            </w: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«Слово о полку Игореве»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shd w:val="clear" w:color="auto" w:fill="FFFFFF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(к. </w:t>
            </w:r>
            <w:r w:rsidRPr="00C34299">
              <w:rPr>
                <w:sz w:val="24"/>
                <w:szCs w:val="24"/>
                <w:lang w:val="en-US" w:eastAsia="ru-RU"/>
              </w:rPr>
              <w:t>XII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 в.) </w:t>
            </w: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(8-9 кл.)</w:t>
            </w:r>
            <w:r w:rsidRPr="00C34299">
              <w:rPr>
                <w:b/>
                <w:sz w:val="24"/>
                <w:szCs w:val="24"/>
                <w:shd w:val="clear" w:color="auto" w:fill="FFFFFF"/>
                <w:vertAlign w:val="superscript"/>
                <w:lang w:val="x-none" w:eastAsia="ru-RU"/>
              </w:rPr>
              <w:footnoteReference w:id="1"/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Древнерусская литература–  1-2 произведения на выбор, например:</w:t>
            </w:r>
            <w:r w:rsidR="00A96CDC">
              <w:rPr>
                <w:sz w:val="24"/>
                <w:szCs w:val="24"/>
                <w:lang w:eastAsia="ru-RU"/>
              </w:rPr>
              <w:t xml:space="preserve"> </w:t>
            </w:r>
            <w:r w:rsidRPr="00C34299">
              <w:rPr>
                <w:sz w:val="24"/>
                <w:szCs w:val="24"/>
                <w:lang w:val="x-none" w:eastAsia="ru-RU"/>
              </w:rPr>
              <w:t>«Поучение» Владимира Мономаха,  «Повесть о разорении Рязани Батыем», «Житие Сергия Радонежского», «Домострой», «Повесть о Петре и Февронии Муромских», «Повесть о Ерше Ершовиче, сыне Щетинникове», «Житие протопопа Аввакума, им самим написанное» и др.)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(6-8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Русский фольклор: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сказки, былины, загадки, пословицы, поговорки, песня и др. (10 произведений разных жанров, </w:t>
            </w:r>
            <w:r w:rsidRPr="00C34299">
              <w:rPr>
                <w:sz w:val="24"/>
                <w:szCs w:val="24"/>
                <w:lang w:val="x-none" w:eastAsia="ru-RU"/>
              </w:rPr>
              <w:t>5-7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Д.И. Фонвизин «Недоросль» </w:t>
            </w:r>
            <w:r w:rsidRPr="00C34299">
              <w:rPr>
                <w:sz w:val="24"/>
                <w:szCs w:val="24"/>
                <w:lang w:val="x-none" w:eastAsia="ru-RU"/>
              </w:rPr>
              <w:lastRenderedPageBreak/>
              <w:t xml:space="preserve">(1778 – 1782)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shd w:val="clear" w:color="auto" w:fill="FFFFFF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shd w:val="clear" w:color="auto" w:fill="FFFFFF"/>
                <w:lang w:val="x-none" w:eastAsia="ru-RU"/>
              </w:rPr>
              <w:t>(8-9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Н.М. Карамзин  «Бедная Лиза» (1792) </w:t>
            </w:r>
            <w:r w:rsidRPr="00C34299">
              <w:rPr>
                <w:iCs/>
                <w:sz w:val="24"/>
                <w:szCs w:val="24"/>
                <w:shd w:val="clear" w:color="auto" w:fill="FFFFFF"/>
                <w:lang w:val="x-none" w:eastAsia="ru-RU"/>
              </w:rPr>
              <w:t>(8-9 кл.)</w:t>
            </w: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М.В.Ломоносов – 1 стихотворение по выбору, например: «Стихи, сочиненные на дороге в Петергоф…» (1761), «Вечернее размышление о Божием Величии при случае великого северного сияния» (1743), «Ода на день восшествия на Всероссийский престол Ея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Величества Государыни Императрицы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eastAsia="ru-RU"/>
              </w:rPr>
            </w:pPr>
            <w:r w:rsidRPr="00C34299">
              <w:rPr>
                <w:iCs/>
                <w:sz w:val="24"/>
                <w:szCs w:val="24"/>
                <w:lang w:eastAsia="ru-RU"/>
              </w:rPr>
              <w:t>Елисаветы Петровны 1747 года» и др.</w:t>
            </w:r>
            <w:r w:rsidRPr="00C34299">
              <w:rPr>
                <w:sz w:val="24"/>
                <w:szCs w:val="24"/>
                <w:lang w:eastAsia="ru-RU"/>
              </w:rPr>
              <w:t>(8-9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Г.Р.Державин – 1-2 стихотворения по выбору, например: «Фелица» (1782), «Осень во время осады Очакова» (1788), «Снигирь» 1800, «Водопад» (1791-1794), «Памятник» (1795) и др. </w:t>
            </w:r>
            <w:r w:rsidRPr="00C34299">
              <w:rPr>
                <w:sz w:val="24"/>
                <w:szCs w:val="24"/>
                <w:lang w:val="x-none" w:eastAsia="ru-RU"/>
              </w:rPr>
              <w:t>(8-9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И.А. Крылов – 3 басни по выбору, например:  «Слон и Моська» (1808), «Квартет» (1811), «Осел и Соловей» (1811), «Лебедь, Щука и Рак» (1814), «Свинья под дубом» (не позднее 1823)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shd w:val="clear" w:color="auto" w:fill="FFFFFF"/>
                <w:lang w:val="x-none" w:eastAsia="ru-RU"/>
              </w:rPr>
              <w:t>(5-6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А.С. Грибоедов «Горе от ума» (1821 – 1824) (9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В.А. Жуковский - 1-2 баллады по выбору, например: «Светлана» (1812), «Лесной царь» (1818); 1-2 элегии по выбору, например: «Невыразимое» (1819), «Море» (1822)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(7-9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А.С. Пушкин «Евгений Онегин» (1823 —1831)</w:t>
            </w:r>
            <w:r w:rsidRPr="00C34299">
              <w:rPr>
                <w:b/>
                <w:bCs/>
                <w:sz w:val="24"/>
                <w:szCs w:val="24"/>
                <w:lang w:val="x-none" w:eastAsia="ru-RU"/>
              </w:rPr>
              <w:t>(9 кл.)</w:t>
            </w:r>
            <w:r w:rsidRPr="00C34299">
              <w:rPr>
                <w:sz w:val="24"/>
                <w:szCs w:val="24"/>
                <w:lang w:val="x-none" w:eastAsia="ru-RU"/>
              </w:rPr>
              <w:t>, «Дубровский» (1832 — 1833)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(6-7 кл),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 «Капитанская дочка» (1832 —1836)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(7-8 кл.).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Стихотворения</w:t>
            </w:r>
            <w:r w:rsidRPr="00C34299">
              <w:rPr>
                <w:sz w:val="24"/>
                <w:szCs w:val="24"/>
                <w:lang w:val="x-none" w:eastAsia="ru-RU"/>
              </w:rPr>
              <w:t>: «К Чаадаеву» («Любви, надежды, тихой славы…») (1818), «Песнь о вещем Олеге» (1822), «К***» («Я помню чудное мгновенье…») (1825), «Зимний вечер» (1825), «Пророк» (1826), «Во глубине сибирских руд…» (1827), «Я вас любил: любовь еще, быть может…» (1829), «Зимнее утро» (1829), «Я памятник себе воздвиг нерукотворный…» (1836)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А.С. Пушкин -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10 стихотворений различной тематики, представляющих разные периоды творчества – по выбору, входят в программу каждого класса, например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: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«Воспоминания в Царском Селе» (1814), «Вольность» (1817), «Деревня» (181), «Редеет облаков летучая гряда» (1820), «Погасло дневное светило…» (1820), «Свободы сеятель пустынный…» (1823),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eastAsia="ru-RU"/>
              </w:rPr>
            </w:pPr>
            <w:r w:rsidRPr="00C34299">
              <w:rPr>
                <w:iCs/>
                <w:sz w:val="24"/>
                <w:szCs w:val="24"/>
                <w:lang w:eastAsia="ru-RU"/>
              </w:rPr>
              <w:t xml:space="preserve"> «К морю» (1824), «19 октября» («Роняет лес багряный свой убор…») (1825), «Зимняя дорога» (1826), «И.И. Пущину» (1826), «Няне» (1826), «Стансы («В надежде славы и добра…») (1826), «Арион» (1827), «Цветок» (1828), «Не пой, красавица, при мне…» (1828), «Анчар» (1828), «На холмах Грузии лежит ночная мгла…» (1829), «Брожу ли я вдоль улиц шумных…» (1829),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«Кавказ» (1829), «Монастырь на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Казбеке» (1829), «Обвал» (1829), «Поэту» (1830), «Бесы» (1830), «В начале жизни школу помню я…» (1830), «Эхо» (1831), «Чем чаще празднует лицей…» (1831), «Пир Петра Первого» (1835), «Туча» (1835), «Была пора: наш праздник молодой…» (1836)  и др. </w:t>
            </w:r>
            <w:r w:rsidRPr="00C34299">
              <w:rPr>
                <w:sz w:val="24"/>
                <w:szCs w:val="24"/>
                <w:lang w:val="x-none" w:eastAsia="ru-RU"/>
              </w:rPr>
              <w:t>(5-9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«Маленькие трагедии» (1830) 1-2 по выбору, например: «Моцарт и Сальери», «Каменный гость». </w:t>
            </w:r>
            <w:r w:rsidRPr="00C34299">
              <w:rPr>
                <w:sz w:val="24"/>
                <w:szCs w:val="24"/>
                <w:lang w:val="x-none" w:eastAsia="ru-RU"/>
              </w:rPr>
              <w:t>(8-9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«Повести Белкина» (1830) - 2-3 по выбору, например: «Станционный смотритель», «Метель», «Выстрел» и др. </w:t>
            </w:r>
            <w:r w:rsidRPr="00C34299">
              <w:rPr>
                <w:sz w:val="24"/>
                <w:szCs w:val="24"/>
                <w:lang w:val="x-none" w:eastAsia="ru-RU"/>
              </w:rPr>
              <w:t>(7-8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Поэмы –1 по выбору, например: «Руслан и Людмила» (1818—1820), «Кавказский пленник» (1820 – 1821), «Цыганы» (1824), «Полтава» (1828), «Медный всадник» (1833) (Вступление)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Сказки – 1 по выбору, например: «Сказка о мертвой царевне и о семи богатырях» и др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Поэзия пушкинской эпохи, например: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К.Н.Батюшков, А.А.Дельвиг, Н.М.Языков, Е.А.Баратынский(2-3 стихотворения по выбору, 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М.Ю.Лермонтов «Герой нашего времени» (1838 — 1840). (9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Стихотворения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:  «Парус» (1832), «Смерть Поэта» (1837), «Бородино» (1837), «Узник» (1837), «Тучи» (1840), «Утес» (1841), «Выхожу один я на дорогу...» (1841).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М.Ю.Лермонтов -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10 стихотворений по выбору, входят в программу каждого класса, например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: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«Ангел» (1831), «Дума» (1838), «Три пальмы» (1838), «Молитва» («В минуту жизни трудную…») (1839), «И скучно и грустно» (1840), «Молитва» («Я, Матерь Божия, ныне с молитвою...») (1840), «Когда волнуется желтеющая нива…» (1840), «Из Гёте («Горные вершины…») (1840), «Нет, не тебя так пылко я люблю…» (1841), «Родина» (1841), «Пророк» (1841), «Как часто, пестрою толпою окружен...» (1841), «Листок» (1841) и др. </w:t>
            </w:r>
            <w:r w:rsidRPr="00C34299">
              <w:rPr>
                <w:sz w:val="24"/>
                <w:szCs w:val="24"/>
                <w:lang w:val="x-none" w:eastAsia="ru-RU"/>
              </w:rPr>
              <w:t>(5-9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Поэмы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 -1-2 по выбору,например: «Песня про царя Ивана Васильевича, молодого опричника и удалого купца Калашникова» (1837), «Мцыри» (1839)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(8-9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Литературные сказки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XIX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-ХХ века</w:t>
            </w:r>
            <w:r w:rsidRPr="00C34299">
              <w:rPr>
                <w:sz w:val="24"/>
                <w:szCs w:val="24"/>
                <w:lang w:val="x-none" w:eastAsia="ru-RU"/>
              </w:rPr>
              <w:t>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А.Погорельский, В.Ф.Одоевский, С.Г.Писахов, Б.В.Шергин, А.М.Ремизов, Ю.К.Олеша, Е.В.Клюев 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 сказка на выбор, 5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Н.В.Гоголь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«Ревизор» (1835) (7-8 кл.), «Мертвые души» (1835 – 1841) (9-10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Н.В.Гоголь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Повести – 5 из разных циклов, на выбор, входят в программу каждого класса, например:«Ночь перед Рождеством» (1830 – 1831), «Повесть о том, как поссорился Иван Иванович с Иваном Никифоровичем» (1834), «Невский проспект» (1833 – 1834), «Тарас Бульба» (1835), «Старосветские помещики» (1835), «Шинель» (1839)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(5-9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Ф.И. Тютчев – </w:t>
            </w:r>
            <w:r w:rsidRPr="00C34299">
              <w:rPr>
                <w:kern w:val="36"/>
                <w:sz w:val="24"/>
                <w:szCs w:val="24"/>
                <w:lang w:val="x-none" w:eastAsia="ru-RU"/>
              </w:rPr>
              <w:t>Стихотворения</w:t>
            </w:r>
            <w:r w:rsidRPr="00C34299">
              <w:rPr>
                <w:sz w:val="24"/>
                <w:szCs w:val="24"/>
                <w:lang w:val="x-none" w:eastAsia="ru-RU"/>
              </w:rPr>
              <w:t>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 «Весенняя гроза» («Люблю грозу в начале мая…») (1828, нач. 1850-х), «</w:t>
            </w:r>
            <w:r w:rsidRPr="00C34299">
              <w:rPr>
                <w:sz w:val="24"/>
                <w:szCs w:val="24"/>
                <w:lang w:val="en-US" w:eastAsia="ru-RU"/>
              </w:rPr>
              <w:t>Silentium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!» (Молчи, скрывайся и таи…) (1829, нач. 1830-х), «Умом Россию не понять…» (1866).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А.А. Фет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Стихотворения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: «Шепот, робкое дыханье…» (1850), «Как беден наш язык! Хочу и не могу…» (1887).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kern w:val="36"/>
                <w:sz w:val="24"/>
                <w:szCs w:val="24"/>
                <w:lang w:val="x-none" w:eastAsia="ru-RU"/>
              </w:rPr>
              <w:t>5-8 кл.</w:t>
            </w:r>
            <w:r w:rsidRPr="00C34299">
              <w:rPr>
                <w:sz w:val="24"/>
                <w:szCs w:val="24"/>
                <w:lang w:val="x-none" w:eastAsia="ru-RU"/>
              </w:rPr>
              <w:t>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Н.А.Некрасов.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Стихотворения: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«Крестьянские дети» (1861), «Вчерашний день, часу в шестом…» (1848),  «Несжатая полоса» (1854).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iCs/>
                <w:kern w:val="36"/>
                <w:sz w:val="24"/>
                <w:szCs w:val="24"/>
                <w:lang w:val="x-none" w:eastAsia="ru-RU"/>
              </w:rPr>
              <w:t>5-8 кл.)</w:t>
            </w: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Ф.И. Тютчев -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3-4 стихотворения по выбору, например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: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«Еще в полях белеет снег…» (1829, нач. 1830-х),  «Цицерон» (1829, нач. 1830-х), «Фонтан» (1836), «Эти бедные селенья…» (1855), «Есть в осени первоначальной…» (1857), «Певучесть есть в морских волнах…» (1865), «Нам не дано предугадать…» (1869),  «К. Б.» («Я встретил вас – и все былое...») (1870)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А.А. Фет - </w:t>
            </w:r>
            <w:r w:rsidRPr="00C34299">
              <w:rPr>
                <w:iCs/>
                <w:kern w:val="36"/>
                <w:sz w:val="24"/>
                <w:szCs w:val="24"/>
                <w:lang w:val="x-none" w:eastAsia="ru-RU"/>
              </w:rPr>
              <w:t>3-4 стихотворения по выбору, например</w:t>
            </w: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: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«Я пришел к тебе с приветом…» (1843), «На стоге сена ночью южной…» (1857),  «Сияла ночь. Луной был полон сад. Лежали…» (1877), «Это утро, радость эта…» (1881), «Учись у них –  у дуба, у березы…» (1883), «Я тебе ничего не скажу…» (1885)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kern w:val="36"/>
                <w:sz w:val="24"/>
                <w:szCs w:val="24"/>
                <w:lang w:val="x-none" w:eastAsia="ru-RU"/>
              </w:rPr>
              <w:t>5-8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Н.А.Некрасов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kern w:val="36"/>
                <w:sz w:val="24"/>
                <w:szCs w:val="24"/>
                <w:lang w:val="x-none" w:eastAsia="ru-RU"/>
              </w:rPr>
              <w:t xml:space="preserve">- 1–2 стихотворения по выбору,например: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«Тройка» (1846), «Размышления у парадного подъезда» (1858),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«Зеленый Шум» (1862-1863) и др. </w:t>
            </w: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kern w:val="36"/>
                <w:sz w:val="24"/>
                <w:szCs w:val="24"/>
                <w:lang w:val="x-none" w:eastAsia="ru-RU"/>
              </w:rPr>
              <w:t>5-8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Поэзия 2-й половины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XIX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в.,например: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А.Н.Майков, А.К.Толстой,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Я.П.Полонский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(1-2 стихотворения по выбору, 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И.С.Тургенев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- 1 рассказ по выбору, например: «Певцы» (1852), «Бежин луг» (1846, 1874) и др.; 1 повесть на выбор,  например: «Муму» (1852), «Ася» (1857), «Первая любовь» (1860) и др.; 1 стихотворение в прозе на выбор,  например: «Разговор» (1878), «Воробей» (1878),«Два богача» (1878), «Русский язык» (1882)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(6-8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Н.С.Лесков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повесть по выбору, например: «Несмертельный Голован (Из рассказов о трех праведниках)» (1880), «Левша» (1881), «Тупейный художник» (1883), «Человек на часах» (1887)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(6-8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М.Е.Салтыков-Щедрин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eastAsia="ru-RU"/>
              </w:rPr>
            </w:pPr>
            <w:r w:rsidRPr="00C34299">
              <w:rPr>
                <w:iCs/>
                <w:sz w:val="24"/>
                <w:szCs w:val="24"/>
                <w:lang w:eastAsia="ru-RU"/>
              </w:rPr>
              <w:t xml:space="preserve">- 2 сказки по выбору, например: «Повесть о том, как один мужик двух генералов прокормил» (1869), «Премудрый пискарь» (1883), «Медведь на воеводстве» (1884)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eastAsia="ru-RU"/>
              </w:rPr>
            </w:pPr>
            <w:r w:rsidRPr="00C34299">
              <w:rPr>
                <w:sz w:val="24"/>
                <w:szCs w:val="24"/>
                <w:lang w:eastAsia="ru-RU"/>
              </w:rPr>
              <w:t>(7-8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Л.Н.Толстой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- 1 повесть по выбору, например: «Детство» (1852), «Отрочество» (1854), «Хаджи-Мурат» (1896—1904) и др.; 1 рассказ на выбор, например: «Три смерти» (1858), «Холстомер» (1863, 1885), «Кавказский пленник» (1872), «После бала» (1903)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А.П.Чехов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- 3 рассказа по выбору, например: «Толстый и тонкий» (1883), «Хамелеон» (1884), «Смерть чиновника» (1883), «Лошадиная фамилия» (1885),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>«Злоумышленник» (1885), «Ванька» (1886), «Спать хочется» (1888)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(6-8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А.А.Блок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- 2 стихотворения по выбору, например: «Перед грозой» (1899), «После грозы» (1900), «Девушка пела в церковном хоре…» (1905), «Ты помнишь? В нашей бухте сонной…» (1911 – 1914)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А.А.Ахматова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стихотворение по выбору, например: «Смуглый отрок бродил по аллеям…» (1911), «Перед весной бывают дни такие…» (1915), «Родная земля» (1961)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Н.С.Гумилев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стихотворение по выбору, например: «Капитаны» (1912), «Слово» (1921).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6-8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М.И.Цветаева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стихотворение по выбору, например: «Моим стихам, написанным так рано…» (1913), «Идешь, на меня похожий» (1913), «Генералам двенадцатого года» (1913), «Мне нравится, что вы больны не мной…» (1915),  из цикла «Стихи к Блоку» («Имя твое – птица в руке…») (1916), из цикла «Стихи о Москве» (1916), «Тоска по родине! Давно…» (1934)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(6-8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О.Э.Мандельштам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стихотворение по выбору, например: «Звук осторожный и глухой…» (1908), «Равноденствие» («Есть иволги в лесах, и гласных долгота…») (1913), «Бессонница. Гомер. Тугие паруса…» (1915)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(6-9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lastRenderedPageBreak/>
              <w:t>В.В.Маяковский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- 1 стихотворение по выбору, например: «Хорошее отношение к лошадям» (1918), «Необычайное приключение, бывшее с Владимиром Маяковским летом на даче» (1920)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7-8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С.А.Есенин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стихотворение по выбору,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«Гой ты, Русь, моя родная…» (1914), «Песнь о собаке» (1915),  «Нивы сжаты, рощи голы…» (1917 – 1918), «Письмо к матери» (1924) «Собаке Качалова» (1925)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</w:t>
            </w: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6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М.А.Булгаков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1 повесть по выбору, например: «Роковые яйца» (1924), «Собачье сердце» (1925) и др.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А.П.Платонов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рассказ по выбору, например: «В прекрасном и яростном мире (Машинист Мальцев)» (1937), «Рассказ о мертвом старике» (1942), «Никита» (1945), «Цветок на земле» (1949)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(6-8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 xml:space="preserve">М.М.Зощенко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2 рассказа по выбору, например: «Аристократка» (1923), «Баня» (1924)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(5-7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А.Т. Твардовский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1 стихотворение  по выбору, например: «В тот день, когда окончилась война…» (1948), «О сущем» (1957 – 1958), «Вся суть в одном-единственном завете…» (1958),  «Я знаю, никакой моей вины…» (1966) и др.; «Василий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>Теркин» («Книга про бойца») (1942-1945) – главы по выбору.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</w:t>
            </w:r>
            <w:r w:rsidRPr="00C34299">
              <w:rPr>
                <w:sz w:val="24"/>
                <w:szCs w:val="24"/>
                <w:shd w:val="clear" w:color="auto" w:fill="FFFFFF"/>
                <w:lang w:val="x-none" w:eastAsia="ru-RU"/>
              </w:rPr>
              <w:t>7-8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А.И. Солженицын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1 рассказ по выбору, например: «Матренин двор» (1959) или из «Крохоток» (1958 – 1960) – «Лиственница», «Дыхание», «Шарик», «Костер и муравьи», «Гроза в горах», «Колокол Углича» и др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kern w:val="36"/>
                <w:sz w:val="24"/>
                <w:szCs w:val="24"/>
                <w:lang w:val="x-none" w:eastAsia="ru-RU"/>
              </w:rPr>
              <w:t>В.М.Шукшин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1 рассказ по выбору, например: «Чудик» (1967), «Срезал» (1970), «Мастер» (1971)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(7-9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 xml:space="preserve">Проза конца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XIX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– начала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XX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вв.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,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М.Горький, А.И.Куприн,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Л.Н.Андреев, И.А.Бунин,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И.С.Шмелев, А.С. Грин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(2-3 рассказа или повести по выбору, </w:t>
            </w:r>
            <w:r w:rsidRPr="00C34299">
              <w:rPr>
                <w:sz w:val="24"/>
                <w:szCs w:val="24"/>
                <w:lang w:val="x-none" w:eastAsia="ru-RU"/>
              </w:rPr>
              <w:t>5-8 кл.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Поэзия конца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XIX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– начала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XX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вв.</w:t>
            </w:r>
            <w:r w:rsidRPr="00C34299">
              <w:rPr>
                <w:sz w:val="24"/>
                <w:szCs w:val="24"/>
                <w:lang w:val="x-none" w:eastAsia="ru-RU"/>
              </w:rPr>
              <w:t>, например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К.Д.Бальмонт, И.А.Бунин,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М.А.Волошин, В.Хлебников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(2-3 стихотворения по выбору, </w:t>
            </w:r>
            <w:r w:rsidRPr="00C34299">
              <w:rPr>
                <w:sz w:val="24"/>
                <w:szCs w:val="24"/>
                <w:lang w:val="x-none" w:eastAsia="ru-RU"/>
              </w:rPr>
              <w:t>5-8 кл.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Поэзия 20-50-х годов ХХ в.,например: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Б.Л.Пастернак, Н.А.Заболоцкий, Д.Хармс,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Н.М.Олейников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(3-4 стихотворения по выбору, 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Проза о Великой Отечественной войне,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М.А.Шолохов, В.Л.Кондратьев, В.О. Богомолов, Б.Л.Васильев,  В.В.Быков, В.П.Астафьев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(1-2 повести или рассказа – по выбору, 6-9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Художественная проза о человеке и природе, их взаимоотношениях,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М.М.Пришвин,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К.Г.Паустовский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(1-2 произведения – по выбору, 5-6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Проза о детях,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В.Г.Распутин, В.П.Астафьев, Ф.А.Искандер, Ю.И.Коваль,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Ю.П.Казаков, В.В.Голявкин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(3-4 произведения по выбору, 5-8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Поэзия 2-й половины ХХ в.,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Н.И. Глазков, Е.А.Евтушенко, А.А.Вознесенский, Н.М.Рубцов, Д.С.Самойлов,А.А. Тарковский, Б.Ш.Окуджава,  В.С.Высоцкий, Ю.П.Мориц, И.А.Бродский, А.С.Кушнер, О.Е.Григорьев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(3-4 стихотворения по выбору, 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Проза русской эмиграции,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И.С.Шмелев, В.В.Набоков,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С.Д.Довлатов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 произведение – по выбору, 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Проза и поэзия о подростках и для подростков последних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>десятилетий авторов-лауреатов премий и конкурсов («Книгуру», премия им. Владислава Крапивина, Премия Детгиза, «Лучшая детская книга издательства «РОСМЭН»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 и др.,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Н.Назаркин, А.Гиваргизов, Ю.Кузнецова, Д.Сабитова, Е.Мурашова, М.Аромштам, А.Петрова, С.Седов, С.Востоков , Э.Веркин, М.Аромштам, Н.Евдокимова, Н.Абгарян, М.Петросян, А.Жвалевский и Е.Пастернак, Ая Эн, Д.Вильке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(1-2 произведения по выбору, 5-8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9571" w:type="dxa"/>
            <w:gridSpan w:val="3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center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lastRenderedPageBreak/>
              <w:t>Литература народов России</w:t>
            </w: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Г.Тукай, М.Карим,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К.Кулиев, Р.Гамзатов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(1 произведение по выбору,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5-9 кл.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9571" w:type="dxa"/>
            <w:gridSpan w:val="3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center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Зарубежная литература</w:t>
            </w: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Гомер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«Илиада» (или «Одиссея») (фрагменты по выбору)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(6-8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Данте.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«Божественная комедия» (фрагменты по выбору)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М. де Сервантес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«Дон Кихот» (главы по выбору</w:t>
            </w:r>
            <w:r w:rsidRPr="00C34299">
              <w:rPr>
                <w:sz w:val="24"/>
                <w:szCs w:val="24"/>
                <w:lang w:val="x-none" w:eastAsia="ru-RU"/>
              </w:rPr>
              <w:t>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kern w:val="36"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(7-8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Зарубежный фольклорлегенды, баллады, саги, песни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(2-3 произведения по выбору, 5-7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В.Шекспир «Ромео и Джульетта» (1594 – 1595).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(8-9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1–2 сонета по выбору,  например</w:t>
            </w:r>
            <w:r w:rsidRPr="00C34299">
              <w:rPr>
                <w:sz w:val="24"/>
                <w:szCs w:val="24"/>
                <w:lang w:val="x-none" w:eastAsia="ru-RU"/>
              </w:rPr>
              <w:t xml:space="preserve">: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 w:bidi="he-IL"/>
              </w:rPr>
            </w:pPr>
            <w:r w:rsidRPr="00C34299">
              <w:rPr>
                <w:iCs/>
                <w:sz w:val="24"/>
                <w:szCs w:val="24"/>
                <w:lang w:val="x-none" w:eastAsia="ru-RU" w:bidi="he-IL"/>
              </w:rPr>
              <w:t>№ 66 «Измучась всем, я умереть хочу...» (пер. Б. Пастернака), № 68 «Его лицо - одно из отражений…» (пер. С. Маршака), №116 «Мешать соединенью двух сердец…» (пер. С. Маршака), №130 «Ее глаза на звезды не похожи…» (пер. С. Маршака).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 w:bidi="he-IL"/>
              </w:rPr>
              <w:t>(7-8 кл.)</w:t>
            </w: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</w:tc>
      </w:tr>
      <w:tr w:rsidR="00C34299" w:rsidRPr="00C34299" w:rsidTr="00C34299">
        <w:tc>
          <w:tcPr>
            <w:tcW w:w="2518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 де Сент-Экзюпери «Маленький принц» (1943)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(6-7 кл.)</w:t>
            </w:r>
          </w:p>
        </w:tc>
        <w:tc>
          <w:tcPr>
            <w:tcW w:w="3686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lastRenderedPageBreak/>
              <w:t xml:space="preserve">Д.Дефо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«Робинзон Крузо» (главы по выбору)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( 6-7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lastRenderedPageBreak/>
              <w:t xml:space="preserve">Дж. Свифт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«Путешествия Гулливера» (фрагменты по выбору)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(6-7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Ж-Б. Мольер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 Комедии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по выбору, например: «Тартюф, или Обманщик» (1664),«Мещанин во дворянстве» (1670).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(8-9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И.-В. Гете 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«Фауст» (1774 – 1832) (фрагменты по выбору)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( 9-10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Г.Х.Андерсен</w:t>
            </w:r>
            <w:r w:rsidRPr="00C34299">
              <w:rPr>
                <w:iCs/>
                <w:sz w:val="24"/>
                <w:szCs w:val="24"/>
                <w:lang w:val="x-none" w:eastAsia="ru-RU"/>
              </w:rPr>
              <w:t>Сказки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по выбору, например: «Стойкий оловянный солдатик» (1838), «Гадкий утенок» (1843).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(5 кл.)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Дж. Г. Байрон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- 1 стихотворение по выбору, например: «Душа моя мрачна. Скорей, певец, скорей!» (1814)(пер. М. Лермонтова), «Прощание Наполеона» (1815) (пер. В. Луговского), Романс  («Какая  радость  заменит былое светлых чар...») (1815) (пер. Вяч.Иванова),  «Стансы к Августе» (1816)(пер. А. Плещеева)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- фрагменты одной из поэм по выбору, например: «Паломничество Чайльд Гарольда» (1809 – 1811) (пер. В. Левика).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</w:tc>
        <w:tc>
          <w:tcPr>
            <w:tcW w:w="3367" w:type="dxa"/>
            <w:shd w:val="clear" w:color="auto" w:fill="auto"/>
          </w:tcPr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lastRenderedPageBreak/>
              <w:t>Зарубежная сказочная и фантастическая проза,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Ш.Перро, В.Гауф, Э.Т.А. </w:t>
            </w:r>
            <w:r w:rsidRPr="00C34299">
              <w:rPr>
                <w:sz w:val="24"/>
                <w:szCs w:val="24"/>
                <w:lang w:val="x-none" w:eastAsia="ru-RU"/>
              </w:rPr>
              <w:lastRenderedPageBreak/>
              <w:t>Гофман, Бр.Гримм,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Л.Кэрролл, Л.Ф.Баум, Д.М. Барри, Д.Родари, М.Энде, Д.Р.Р.Толкиен, К.Льюис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(2-3 произведения по выбору, 5-6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Зарубежная новеллистика, например: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П.Мериме, Э. По, О`Генри, О.Уайльд, А.К.Дойл, Джером К. Джером, У.Сароян,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(2-3 произведения по выбору, 7-9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 xml:space="preserve">Зарубежная романистика </w:t>
            </w:r>
            <w:r w:rsidRPr="00C34299">
              <w:rPr>
                <w:iCs/>
                <w:sz w:val="24"/>
                <w:szCs w:val="24"/>
                <w:lang w:val="en-US" w:eastAsia="ru-RU"/>
              </w:rPr>
              <w:t>XIX</w:t>
            </w:r>
            <w:r w:rsidRPr="00C34299">
              <w:rPr>
                <w:sz w:val="24"/>
                <w:szCs w:val="24"/>
                <w:lang w:val="x-none" w:eastAsia="ru-RU"/>
              </w:rPr>
              <w:t>– ХХ века,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А.Дюма, В.Скотт, В.Гюго, Ч.Диккенс, М.Рид, Ж.Верн, Г.Уэллс, Э.М.Ремарк 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(1-2 романа по выбору, 7-9 кл)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Зарубежная проза о детях и подростках,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М.Твен, Ф.Х.Бёрнетт, Л.М.Монтгомери, А.де Сент-Экзюпери, А.Линдгрен, Я.Корчак,  Харпер Ли, У.Голдинг, Р.Брэдбери, Д.Сэлинджер, П.Гэллико, Э.Портер,  К.Патерсон, Б.Кауфман, Ф.Бёрнетт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(2 произведения по выбору,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5-9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Зарубежная проза о животных и взаимоотношениях человека и природы,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Р.Киплинг, Дж.Лондон,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Э.Сетон-Томпсон, Д.Дарелл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(1-2 произведения по выбору, 5-7 кл.)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</w:p>
          <w:p w:rsidR="00C34299" w:rsidRPr="00C34299" w:rsidRDefault="00C34299" w:rsidP="00C34299">
            <w:pPr>
              <w:autoSpaceDE/>
              <w:autoSpaceDN/>
              <w:jc w:val="both"/>
              <w:rPr>
                <w:iCs/>
                <w:sz w:val="24"/>
                <w:szCs w:val="24"/>
                <w:lang w:val="x-none" w:eastAsia="ru-RU"/>
              </w:rPr>
            </w:pPr>
            <w:r w:rsidRPr="00C34299">
              <w:rPr>
                <w:iCs/>
                <w:sz w:val="24"/>
                <w:szCs w:val="24"/>
                <w:lang w:val="x-none" w:eastAsia="ru-RU"/>
              </w:rPr>
              <w:t>Современные зарубежная проза, например: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А. Тор, Д. Пеннак, У.Старк, К. ДиКамилло, М.Парр, Г.Шмидт, Д.Гроссман, </w:t>
            </w:r>
            <w:r w:rsidRPr="00C34299">
              <w:rPr>
                <w:sz w:val="24"/>
                <w:szCs w:val="24"/>
                <w:lang w:val="x-none" w:eastAsia="ru-RU"/>
              </w:rPr>
              <w:lastRenderedPageBreak/>
              <w:t>С.Каста, Э.Файн, Е.Ельчин и др.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 xml:space="preserve">(1 произведение по выбору, </w:t>
            </w:r>
          </w:p>
          <w:p w:rsidR="00C34299" w:rsidRPr="00C34299" w:rsidRDefault="00C34299" w:rsidP="00C34299">
            <w:pPr>
              <w:autoSpaceDE/>
              <w:autoSpaceDN/>
              <w:jc w:val="both"/>
              <w:rPr>
                <w:sz w:val="24"/>
                <w:szCs w:val="24"/>
                <w:lang w:val="x-none" w:eastAsia="ru-RU"/>
              </w:rPr>
            </w:pPr>
            <w:r w:rsidRPr="00C34299">
              <w:rPr>
                <w:sz w:val="24"/>
                <w:szCs w:val="24"/>
                <w:lang w:val="x-none" w:eastAsia="ru-RU"/>
              </w:rPr>
              <w:t>5-8 кл.)</w:t>
            </w:r>
          </w:p>
        </w:tc>
      </w:tr>
    </w:tbl>
    <w:p w:rsidR="00C34299" w:rsidRPr="00C34299" w:rsidRDefault="00C34299" w:rsidP="00C34299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:rsidR="00C34299" w:rsidRPr="00A96CDC" w:rsidRDefault="00C34299" w:rsidP="00C34299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A96CDC">
        <w:rPr>
          <w:rFonts w:eastAsia="Calibri"/>
          <w:sz w:val="28"/>
          <w:szCs w:val="28"/>
        </w:rPr>
        <w:t>При составлении рабочих программ следует учесть:</w:t>
      </w:r>
    </w:p>
    <w:p w:rsidR="00C34299" w:rsidRPr="00C34299" w:rsidRDefault="00C34299" w:rsidP="002D3271">
      <w:pPr>
        <w:widowControl/>
        <w:numPr>
          <w:ilvl w:val="0"/>
          <w:numId w:val="236"/>
        </w:numPr>
        <w:tabs>
          <w:tab w:val="left" w:pos="993"/>
        </w:tabs>
        <w:autoSpaceDE/>
        <w:autoSpaceDN/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val="x-none" w:eastAsia="ru-RU"/>
        </w:rPr>
      </w:pPr>
      <w:r w:rsidRPr="00A96CDC">
        <w:rPr>
          <w:rFonts w:eastAsia="Calibri"/>
          <w:sz w:val="28"/>
          <w:szCs w:val="28"/>
          <w:lang w:val="x-none" w:eastAsia="ru-RU"/>
        </w:rPr>
        <w:t>В программе каждого класса должны быть представлены разножанровые произведения</w:t>
      </w:r>
      <w:r w:rsidRPr="00C34299">
        <w:rPr>
          <w:rFonts w:eastAsia="Calibri"/>
          <w:sz w:val="24"/>
          <w:szCs w:val="24"/>
          <w:lang w:val="x-none" w:eastAsia="ru-RU"/>
        </w:rPr>
        <w:t xml:space="preserve">; </w:t>
      </w:r>
      <w:r w:rsidRPr="00A96CDC">
        <w:rPr>
          <w:rFonts w:eastAsia="Calibri"/>
          <w:sz w:val="28"/>
          <w:szCs w:val="28"/>
          <w:lang w:val="x-none" w:eastAsia="ru-RU"/>
        </w:rPr>
        <w:t>произведения</w:t>
      </w:r>
      <w:r w:rsidRPr="00C34299">
        <w:rPr>
          <w:rFonts w:eastAsia="Calibri"/>
          <w:sz w:val="28"/>
          <w:szCs w:val="28"/>
          <w:lang w:val="x-none" w:eastAsia="ru-RU"/>
        </w:rPr>
        <w:t xml:space="preserve"> на разные темы; произведения разных эпох; программа каждого года должна демонстрировать детям разные грани литературы.</w:t>
      </w:r>
    </w:p>
    <w:p w:rsidR="00C34299" w:rsidRPr="00C34299" w:rsidRDefault="00C34299" w:rsidP="002D3271">
      <w:pPr>
        <w:widowControl/>
        <w:numPr>
          <w:ilvl w:val="0"/>
          <w:numId w:val="236"/>
        </w:numPr>
        <w:tabs>
          <w:tab w:val="left" w:pos="993"/>
        </w:tabs>
        <w:autoSpaceDE/>
        <w:autoSpaceDN/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val="x-none" w:eastAsia="ru-RU"/>
        </w:rPr>
      </w:pPr>
      <w:r w:rsidRPr="00C34299">
        <w:rPr>
          <w:rFonts w:eastAsia="Calibri"/>
          <w:sz w:val="28"/>
          <w:szCs w:val="28"/>
          <w:lang w:val="x-none" w:eastAsia="ru-RU"/>
        </w:rPr>
        <w:t xml:space="preserve">В программе  должно быть предусмотрено возвращение к творчеству таких писателей, как А.С. Пушкин, Н.В. Гоголь, М.Ю. Лермонтов, А.П. Чехов.  В этом случае  внутри программы 5-9 классов выстраивается своего рода вертикаль, предусматривающая наращение объема прочитанных ранее произведений этих авторов и углубление представлений об их творчестве.  </w:t>
      </w:r>
    </w:p>
    <w:p w:rsidR="00C34299" w:rsidRPr="00C34299" w:rsidRDefault="00C34299" w:rsidP="00C34299">
      <w:pPr>
        <w:widowControl/>
        <w:autoSpaceDE/>
        <w:autoSpaceDN/>
        <w:ind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>Важно помнить, что изучение русской классики продолжится в старшей школе, где обучающиеся существенно расширят знакомство с авторами, представленными в списках основной школы (например, с Н.А. Некрасовым, Н.С. Лесковым, Л.Н. Толстым, А.П. Чеховым, А.А. Ахматовой, В.В. Маяковским и т.п.).</w:t>
      </w:r>
    </w:p>
    <w:p w:rsidR="00C34299" w:rsidRPr="00C34299" w:rsidRDefault="00C34299" w:rsidP="00C34299">
      <w:pPr>
        <w:widowControl/>
        <w:autoSpaceDE/>
        <w:autoSpaceDN/>
        <w:ind w:firstLine="709"/>
        <w:jc w:val="both"/>
        <w:rPr>
          <w:rFonts w:eastAsia="Calibri"/>
          <w:bCs/>
          <w:sz w:val="28"/>
          <w:szCs w:val="28"/>
        </w:rPr>
      </w:pPr>
      <w:r w:rsidRPr="00C34299">
        <w:rPr>
          <w:rFonts w:eastAsia="Calibri"/>
          <w:bCs/>
          <w:sz w:val="28"/>
          <w:szCs w:val="28"/>
        </w:rPr>
        <w:t xml:space="preserve">При составлении программ возможно использовать </w:t>
      </w:r>
      <w:r w:rsidRPr="00C34299">
        <w:rPr>
          <w:rFonts w:eastAsia="Calibri"/>
          <w:b/>
          <w:bCs/>
          <w:sz w:val="28"/>
          <w:szCs w:val="28"/>
        </w:rPr>
        <w:t>жанрово-тематические блоки</w:t>
      </w:r>
      <w:r w:rsidRPr="00C34299">
        <w:rPr>
          <w:rFonts w:eastAsia="Calibri"/>
          <w:bCs/>
          <w:sz w:val="28"/>
          <w:szCs w:val="28"/>
        </w:rPr>
        <w:t xml:space="preserve">, хорошо зарекомендовавшие себя на практике. </w:t>
      </w:r>
    </w:p>
    <w:p w:rsidR="00C34299" w:rsidRPr="00C34299" w:rsidRDefault="00C34299" w:rsidP="00C34299">
      <w:pPr>
        <w:widowControl/>
        <w:autoSpaceDE/>
        <w:autoSpaceDN/>
        <w:ind w:firstLine="708"/>
        <w:jc w:val="both"/>
        <w:outlineLvl w:val="2"/>
        <w:rPr>
          <w:b/>
          <w:bCs/>
          <w:sz w:val="28"/>
          <w:szCs w:val="28"/>
          <w:lang w:val="x-none" w:eastAsia="x-none"/>
        </w:rPr>
      </w:pPr>
    </w:p>
    <w:p w:rsidR="00C34299" w:rsidRPr="00C34299" w:rsidRDefault="00C34299" w:rsidP="00C34299">
      <w:pPr>
        <w:widowControl/>
        <w:autoSpaceDE/>
        <w:autoSpaceDN/>
        <w:ind w:firstLine="708"/>
        <w:jc w:val="both"/>
        <w:outlineLvl w:val="2"/>
        <w:rPr>
          <w:b/>
          <w:bCs/>
          <w:sz w:val="28"/>
          <w:szCs w:val="28"/>
          <w:lang w:val="x-none" w:eastAsia="x-none"/>
        </w:rPr>
      </w:pPr>
      <w:r w:rsidRPr="00C34299">
        <w:rPr>
          <w:b/>
          <w:bCs/>
          <w:sz w:val="28"/>
          <w:szCs w:val="28"/>
          <w:lang w:val="x-none" w:eastAsia="x-none"/>
        </w:rPr>
        <w:t>Основные теоретико-литературные понятия, требующие освоения в основной школе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 xml:space="preserve">Художественная литература как искусство слова. Художественный образ. 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>Устное народное творчество. Жанры фольклора. Миф и фольклор.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>Литературные роды (эпос, лирика, драма) и жанры (эпос, роман, повесть, рассказ, новелла, притча, басня; баллада, поэма; ода, послание, элегия; комедия, драма, трагедия).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>Основные литературные направления: классицизм, сентиментализм, романтизм, реализм, модернизм.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 xml:space="preserve">Форма и содержание литературного произведения: тема, проблематика, идея; автор-повествователь, герой-рассказчик, точка зрения,  адресат, читатель;  герой, персонаж, действующее лицо, лирический герой, система образов персонажей; сюжет, фабула, композиция, конфликт, стадии развития действия: экспозиция, завязка, развитие действия, кульминация, развязка; художественная деталь, портрет, пейзаж, интерьер; диалог, монолог, авторское отступление, лирическое отступление; эпиграф. 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lastRenderedPageBreak/>
        <w:t>Язык художественного произведения. Изобразительно-выразительные средства в художественном произведении: эпитет, метафора, сравнение, антитеза, оксюморон. Гипербола, литота. Аллегория. Ирония, юмор, сатира. Анафора. Звукопись, аллитерация, ассонанс.</w:t>
      </w:r>
    </w:p>
    <w:p w:rsidR="00C34299" w:rsidRPr="00C34299" w:rsidRDefault="00C34299" w:rsidP="002D3271">
      <w:pPr>
        <w:widowControl/>
        <w:numPr>
          <w:ilvl w:val="0"/>
          <w:numId w:val="237"/>
        </w:numPr>
        <w:tabs>
          <w:tab w:val="num" w:pos="360"/>
          <w:tab w:val="left" w:pos="993"/>
        </w:tabs>
        <w:autoSpaceDE/>
        <w:autoSpaceDN/>
        <w:spacing w:before="120" w:after="200"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C34299">
        <w:rPr>
          <w:rFonts w:eastAsia="Calibri"/>
          <w:sz w:val="28"/>
          <w:szCs w:val="28"/>
        </w:rPr>
        <w:t xml:space="preserve">Стих и проза. Основы стихосложения: стихотворный метр и размер, ритм, рифма, строфа. </w:t>
      </w: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2"/>
        </w:tabs>
        <w:spacing w:line="276" w:lineRule="auto"/>
        <w:ind w:left="1390" w:right="6515" w:firstLine="0"/>
      </w:pPr>
      <w:r>
        <w:t>Родной язык</w:t>
      </w:r>
      <w:r>
        <w:rPr>
          <w:spacing w:val="-67"/>
        </w:rPr>
        <w:t xml:space="preserve"> </w:t>
      </w:r>
    </w:p>
    <w:p w:rsidR="004E7696" w:rsidRDefault="00C27CE0">
      <w:pPr>
        <w:spacing w:before="1"/>
        <w:ind w:left="139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культура.</w:t>
      </w:r>
    </w:p>
    <w:p w:rsidR="004E7696" w:rsidRDefault="00C27CE0">
      <w:pPr>
        <w:pStyle w:val="a3"/>
        <w:spacing w:before="43" w:line="276" w:lineRule="auto"/>
        <w:ind w:right="40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родному языку как</w:t>
      </w:r>
      <w:r>
        <w:rPr>
          <w:spacing w:val="1"/>
        </w:rPr>
        <w:t xml:space="preserve"> </w:t>
      </w:r>
      <w:r>
        <w:t>одно 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E7696" w:rsidRDefault="00C27CE0">
      <w:pPr>
        <w:pStyle w:val="a3"/>
        <w:spacing w:line="276" w:lineRule="auto"/>
        <w:ind w:right="404"/>
      </w:pP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(битый</w:t>
      </w:r>
      <w:r>
        <w:rPr>
          <w:spacing w:val="1"/>
        </w:rPr>
        <w:t xml:space="preserve"> </w:t>
      </w:r>
      <w:r>
        <w:t>небитого</w:t>
      </w:r>
      <w:r>
        <w:rPr>
          <w:spacing w:val="1"/>
        </w:rPr>
        <w:t xml:space="preserve"> </w:t>
      </w:r>
      <w:r>
        <w:t>везёт;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велению;</w:t>
      </w:r>
      <w:r>
        <w:rPr>
          <w:spacing w:val="44"/>
        </w:rPr>
        <w:t xml:space="preserve"> </w:t>
      </w:r>
      <w:r>
        <w:t>сказка</w:t>
      </w:r>
      <w:r>
        <w:rPr>
          <w:spacing w:val="42"/>
        </w:rPr>
        <w:t xml:space="preserve"> </w:t>
      </w:r>
      <w:r>
        <w:t>про</w:t>
      </w:r>
      <w:r>
        <w:rPr>
          <w:spacing w:val="44"/>
        </w:rPr>
        <w:t xml:space="preserve"> </w:t>
      </w:r>
      <w:r>
        <w:t>белого</w:t>
      </w:r>
      <w:r>
        <w:rPr>
          <w:spacing w:val="43"/>
        </w:rPr>
        <w:t xml:space="preserve"> </w:t>
      </w:r>
      <w:r>
        <w:t>бычка;</w:t>
      </w:r>
      <w:r>
        <w:rPr>
          <w:spacing w:val="44"/>
        </w:rPr>
        <w:t xml:space="preserve"> </w:t>
      </w:r>
      <w:r>
        <w:t>ни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сказке</w:t>
      </w:r>
      <w:r>
        <w:rPr>
          <w:spacing w:val="44"/>
        </w:rPr>
        <w:t xml:space="preserve"> </w:t>
      </w:r>
      <w:r>
        <w:t>сказать,</w:t>
      </w:r>
      <w:r>
        <w:rPr>
          <w:spacing w:val="43"/>
        </w:rPr>
        <w:t xml:space="preserve"> </w:t>
      </w:r>
      <w:r>
        <w:t>ни</w:t>
      </w:r>
      <w:r>
        <w:rPr>
          <w:spacing w:val="45"/>
        </w:rPr>
        <w:t xml:space="preserve"> </w:t>
      </w:r>
      <w:r>
        <w:t>пером</w:t>
      </w:r>
      <w:r>
        <w:rPr>
          <w:spacing w:val="41"/>
        </w:rPr>
        <w:t xml:space="preserve"> </w:t>
      </w:r>
      <w:r>
        <w:t>описать;</w:t>
      </w:r>
      <w:r>
        <w:rPr>
          <w:spacing w:val="-68"/>
        </w:rPr>
        <w:t xml:space="preserve"> </w:t>
      </w:r>
      <w:r>
        <w:t>при царе Горохе; золотая рыбка; а ткачиха с поварихой, с сватьей бабой</w:t>
      </w:r>
      <w:r>
        <w:rPr>
          <w:spacing w:val="1"/>
        </w:rPr>
        <w:t xml:space="preserve"> </w:t>
      </w:r>
      <w:r>
        <w:t>Бобарихой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народа.</w:t>
      </w:r>
      <w:r>
        <w:rPr>
          <w:spacing w:val="-5"/>
        </w:rPr>
        <w:t xml:space="preserve"> </w:t>
      </w:r>
      <w:r>
        <w:t>Загадки.</w:t>
      </w:r>
      <w:r>
        <w:rPr>
          <w:spacing w:val="-3"/>
        </w:rPr>
        <w:t xml:space="preserve"> </w:t>
      </w:r>
      <w:r>
        <w:t>Метафоричность</w:t>
      </w:r>
      <w:r>
        <w:rPr>
          <w:spacing w:val="-6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загадки.</w:t>
      </w:r>
    </w:p>
    <w:p w:rsidR="004E7696" w:rsidRDefault="00C27CE0">
      <w:pPr>
        <w:pStyle w:val="a3"/>
        <w:spacing w:line="276" w:lineRule="auto"/>
        <w:ind w:right="404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7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эмоциональными состояниями и т.п. человека (барышня – об изнеженной,</w:t>
      </w:r>
      <w:r>
        <w:rPr>
          <w:spacing w:val="1"/>
        </w:rPr>
        <w:t xml:space="preserve"> </w:t>
      </w:r>
      <w:r>
        <w:t>избалованной девушке; сухарь – о сухом, неотзывчивом человеке; сорока – о</w:t>
      </w:r>
      <w:r>
        <w:rPr>
          <w:spacing w:val="1"/>
        </w:rPr>
        <w:t xml:space="preserve"> </w:t>
      </w:r>
      <w:r>
        <w:t>болтливой</w:t>
      </w:r>
      <w:r>
        <w:rPr>
          <w:spacing w:val="30"/>
        </w:rPr>
        <w:t xml:space="preserve"> </w:t>
      </w:r>
      <w:r>
        <w:t>женщине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т.п.,</w:t>
      </w:r>
      <w:r>
        <w:rPr>
          <w:spacing w:val="29"/>
        </w:rPr>
        <w:t xml:space="preserve"> </w:t>
      </w:r>
      <w:r>
        <w:t>лиса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хитрая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русских,</w:t>
      </w:r>
      <w:r>
        <w:rPr>
          <w:spacing w:val="27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мудрая</w:t>
      </w:r>
      <w:r>
        <w:rPr>
          <w:spacing w:val="30"/>
        </w:rPr>
        <w:t xml:space="preserve"> </w:t>
      </w:r>
      <w:r>
        <w:t>для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04" w:firstLine="0"/>
      </w:pPr>
      <w:r>
        <w:lastRenderedPageBreak/>
        <w:t>эскимосов; змея – злая, коварная для русских, символ долголетия, мудрости –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тюркских</w:t>
      </w:r>
      <w:r>
        <w:rPr>
          <w:spacing w:val="1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и т.п.).</w:t>
      </w:r>
    </w:p>
    <w:p w:rsidR="004E7696" w:rsidRDefault="00C27CE0">
      <w:pPr>
        <w:pStyle w:val="a3"/>
        <w:spacing w:line="276" w:lineRule="auto"/>
        <w:ind w:right="406"/>
      </w:pPr>
      <w:r>
        <w:t>Русские</w:t>
      </w:r>
      <w:r>
        <w:rPr>
          <w:spacing w:val="38"/>
        </w:rPr>
        <w:t xml:space="preserve"> </w:t>
      </w:r>
      <w:r>
        <w:t>имена.</w:t>
      </w:r>
      <w:r>
        <w:rPr>
          <w:spacing w:val="38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исконные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заимствованные,</w:t>
      </w:r>
      <w:r>
        <w:rPr>
          <w:spacing w:val="38"/>
        </w:rPr>
        <w:t xml:space="preserve"> </w:t>
      </w:r>
      <w:r>
        <w:t>краткие</w:t>
      </w:r>
      <w:r>
        <w:rPr>
          <w:spacing w:val="38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этимологии.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таковые.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популярные и устаревшие. Имена с устаревшей социальной окраской. Имена,</w:t>
      </w:r>
      <w:r>
        <w:rPr>
          <w:spacing w:val="-67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определённую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окраску.</w:t>
      </w:r>
    </w:p>
    <w:p w:rsidR="004E7696" w:rsidRDefault="00C27CE0">
      <w:pPr>
        <w:pStyle w:val="a3"/>
        <w:spacing w:line="276" w:lineRule="auto"/>
        <w:ind w:right="410"/>
      </w:pPr>
      <w:r>
        <w:t>Общеизвестные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названий.</w:t>
      </w:r>
    </w:p>
    <w:p w:rsidR="004E7696" w:rsidRDefault="00C27CE0">
      <w:pPr>
        <w:pStyle w:val="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4E7696" w:rsidRDefault="00C27CE0">
      <w:pPr>
        <w:pStyle w:val="a3"/>
        <w:tabs>
          <w:tab w:val="left" w:pos="2701"/>
          <w:tab w:val="left" w:pos="3148"/>
          <w:tab w:val="left" w:pos="3728"/>
          <w:tab w:val="left" w:pos="5016"/>
          <w:tab w:val="left" w:pos="5428"/>
          <w:tab w:val="left" w:pos="5533"/>
          <w:tab w:val="left" w:pos="6765"/>
          <w:tab w:val="left" w:pos="6860"/>
          <w:tab w:val="left" w:pos="7898"/>
          <w:tab w:val="left" w:pos="8975"/>
          <w:tab w:val="left" w:pos="9880"/>
        </w:tabs>
        <w:spacing w:before="45" w:line="276" w:lineRule="auto"/>
        <w:ind w:right="403"/>
        <w:jc w:val="right"/>
      </w:pPr>
      <w:r>
        <w:rPr>
          <w:b/>
        </w:rPr>
        <w:t>Основные</w:t>
      </w:r>
      <w:r>
        <w:rPr>
          <w:b/>
        </w:rPr>
        <w:tab/>
      </w:r>
      <w:r>
        <w:rPr>
          <w:b/>
        </w:rPr>
        <w:tab/>
        <w:t>орфоэпические</w:t>
      </w:r>
      <w:r>
        <w:rPr>
          <w:b/>
        </w:rPr>
        <w:tab/>
      </w:r>
      <w:r>
        <w:rPr>
          <w:b/>
        </w:rPr>
        <w:tab/>
        <w:t>нормы</w:t>
      </w:r>
      <w:r>
        <w:rPr>
          <w:b/>
        </w:rPr>
        <w:tab/>
      </w:r>
      <w:r>
        <w:rPr>
          <w:b/>
        </w:rPr>
        <w:tab/>
      </w:r>
      <w:r>
        <w:t>современного</w:t>
      </w:r>
      <w:r>
        <w:tab/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tab/>
        <w:t>языка.</w:t>
      </w:r>
      <w:r>
        <w:tab/>
        <w:t>Понятие</w:t>
      </w:r>
      <w:r>
        <w:tab/>
        <w:t>о</w:t>
      </w:r>
      <w:r>
        <w:tab/>
        <w:t>варианте</w:t>
      </w:r>
      <w:r>
        <w:tab/>
        <w:t>нормы.</w:t>
      </w:r>
      <w:r>
        <w:tab/>
        <w:t>Равноправные</w:t>
      </w:r>
      <w:r>
        <w:tab/>
        <w:t>и</w:t>
      </w:r>
      <w:r>
        <w:rPr>
          <w:spacing w:val="-67"/>
        </w:rPr>
        <w:t xml:space="preserve"> </w:t>
      </w:r>
      <w:r>
        <w:t>допустимые</w:t>
      </w:r>
      <w:r>
        <w:rPr>
          <w:spacing w:val="32"/>
        </w:rPr>
        <w:t xml:space="preserve"> </w:t>
      </w:r>
      <w:r>
        <w:t>варианты</w:t>
      </w:r>
      <w:r>
        <w:rPr>
          <w:spacing w:val="33"/>
        </w:rPr>
        <w:t xml:space="preserve"> </w:t>
      </w:r>
      <w:r>
        <w:t>произношения.</w:t>
      </w:r>
      <w:r>
        <w:rPr>
          <w:spacing w:val="32"/>
        </w:rPr>
        <w:t xml:space="preserve"> </w:t>
      </w:r>
      <w:r>
        <w:t>Нерекомендуемые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неправильные</w:t>
      </w:r>
      <w:r>
        <w:rPr>
          <w:spacing w:val="-67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произношения.</w:t>
      </w:r>
      <w:r>
        <w:rPr>
          <w:spacing w:val="-4"/>
        </w:rPr>
        <w:t xml:space="preserve"> </w:t>
      </w:r>
      <w:r>
        <w:t>Запретительные</w:t>
      </w:r>
      <w:r>
        <w:rPr>
          <w:spacing w:val="-4"/>
        </w:rPr>
        <w:t xml:space="preserve"> </w:t>
      </w:r>
      <w:r>
        <w:t>пометы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словарях.</w:t>
      </w:r>
    </w:p>
    <w:p w:rsidR="004E7696" w:rsidRDefault="00C27CE0">
      <w:pPr>
        <w:pStyle w:val="a3"/>
        <w:spacing w:line="276" w:lineRule="auto"/>
        <w:ind w:right="412"/>
      </w:pPr>
      <w:r>
        <w:t>Постоянное и подвижное ударение в именах существительных; 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глаголах.</w:t>
      </w:r>
    </w:p>
    <w:p w:rsidR="004E7696" w:rsidRDefault="00C27CE0">
      <w:pPr>
        <w:spacing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Омографы: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маркёр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парИть,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рОжки 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рожкИ,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Атлас 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атлАс.</w:t>
      </w:r>
    </w:p>
    <w:p w:rsidR="004E7696" w:rsidRDefault="00C27CE0">
      <w:pPr>
        <w:pStyle w:val="a3"/>
        <w:spacing w:line="276" w:lineRule="auto"/>
        <w:ind w:right="403"/>
      </w:pPr>
      <w:r>
        <w:t>Произносительные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(було[ч’]ная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було[ш]ная,</w:t>
      </w:r>
      <w:r>
        <w:rPr>
          <w:spacing w:val="1"/>
        </w:rPr>
        <w:t xml:space="preserve"> </w:t>
      </w:r>
      <w:r>
        <w:t>же[н’]щина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же[н]щина,</w:t>
      </w:r>
      <w:r>
        <w:rPr>
          <w:spacing w:val="1"/>
        </w:rPr>
        <w:t xml:space="preserve"> </w:t>
      </w:r>
      <w:r>
        <w:t>до[жд]ём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до[ж’]ём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под.).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70"/>
        </w:rPr>
        <w:t xml:space="preserve"> </w:t>
      </w:r>
      <w:r>
        <w:t>(микроволнОвая</w:t>
      </w:r>
      <w:r>
        <w:rPr>
          <w:spacing w:val="1"/>
        </w:rPr>
        <w:t xml:space="preserve"> </w:t>
      </w:r>
      <w:r>
        <w:t>печь</w:t>
      </w:r>
      <w:r>
        <w:rPr>
          <w:spacing w:val="-2"/>
        </w:rPr>
        <w:t xml:space="preserve"> </w:t>
      </w:r>
      <w:r>
        <w:t>– микровОлновая терапия).</w:t>
      </w:r>
    </w:p>
    <w:p w:rsidR="004E7696" w:rsidRDefault="00C27CE0">
      <w:pPr>
        <w:spacing w:before="4" w:line="276" w:lineRule="auto"/>
        <w:ind w:left="682" w:right="407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лексические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литературного языка. </w:t>
      </w:r>
      <w:r>
        <w:rPr>
          <w:sz w:val="28"/>
        </w:rPr>
        <w:t>Основные нормы словоупотребления: 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слова, максимально соответствующего обозначаемому им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действительности.</w:t>
      </w:r>
    </w:p>
    <w:p w:rsidR="004E7696" w:rsidRDefault="00C27CE0">
      <w:pPr>
        <w:pStyle w:val="a3"/>
        <w:spacing w:line="276" w:lineRule="auto"/>
        <w:ind w:right="402"/>
      </w:pP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общеупотребительный‚</w:t>
      </w:r>
      <w:r>
        <w:rPr>
          <w:spacing w:val="1"/>
        </w:rPr>
        <w:t xml:space="preserve"> </w:t>
      </w:r>
      <w:r>
        <w:t>разговорный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просторечный)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(кинофильм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кинокартина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кинолента,</w:t>
      </w:r>
      <w:r>
        <w:rPr>
          <w:spacing w:val="1"/>
        </w:rPr>
        <w:t xml:space="preserve"> </w:t>
      </w:r>
      <w:r>
        <w:t>интернациональный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международный,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вывоз,</w:t>
      </w:r>
      <w:r>
        <w:rPr>
          <w:spacing w:val="1"/>
        </w:rPr>
        <w:t xml:space="preserve"> </w:t>
      </w:r>
      <w:r>
        <w:t>импорт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ввоз‚</w:t>
      </w:r>
      <w:r>
        <w:rPr>
          <w:spacing w:val="14"/>
        </w:rPr>
        <w:t xml:space="preserve"> </w:t>
      </w:r>
      <w:r>
        <w:t>блато</w:t>
      </w:r>
      <w:r>
        <w:rPr>
          <w:spacing w:val="20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болото,</w:t>
      </w:r>
      <w:r>
        <w:rPr>
          <w:spacing w:val="16"/>
        </w:rPr>
        <w:t xml:space="preserve"> </w:t>
      </w:r>
      <w:r>
        <w:t>брещи</w:t>
      </w:r>
      <w:r>
        <w:rPr>
          <w:spacing w:val="2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беречь,</w:t>
      </w:r>
      <w:r>
        <w:rPr>
          <w:spacing w:val="16"/>
        </w:rPr>
        <w:t xml:space="preserve"> </w:t>
      </w:r>
      <w:r>
        <w:t>шлем</w:t>
      </w:r>
      <w:r>
        <w:rPr>
          <w:spacing w:val="13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шелом,</w:t>
      </w:r>
      <w:r>
        <w:rPr>
          <w:spacing w:val="14"/>
        </w:rPr>
        <w:t xml:space="preserve"> </w:t>
      </w:r>
      <w:r>
        <w:t>краткий</w:t>
      </w:r>
    </w:p>
    <w:p w:rsidR="004E7696" w:rsidRDefault="00C27CE0" w:rsidP="002D3271">
      <w:pPr>
        <w:pStyle w:val="a4"/>
        <w:numPr>
          <w:ilvl w:val="0"/>
          <w:numId w:val="111"/>
        </w:numPr>
        <w:tabs>
          <w:tab w:val="left" w:pos="1119"/>
        </w:tabs>
        <w:spacing w:line="276" w:lineRule="auto"/>
        <w:ind w:right="404" w:firstLine="0"/>
        <w:rPr>
          <w:sz w:val="28"/>
        </w:rPr>
      </w:pPr>
      <w:r>
        <w:rPr>
          <w:sz w:val="28"/>
        </w:rPr>
        <w:t>короткий,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беспрестанный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бесперестанный‚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глаголить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брякнуть).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83" w:line="276" w:lineRule="auto"/>
        <w:ind w:left="682" w:right="403" w:firstLine="707"/>
        <w:jc w:val="both"/>
        <w:rPr>
          <w:sz w:val="28"/>
        </w:rPr>
      </w:pPr>
      <w:r>
        <w:rPr>
          <w:b/>
          <w:sz w:val="28"/>
        </w:rPr>
        <w:lastRenderedPageBreak/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литературного языка. </w:t>
      </w:r>
      <w:r>
        <w:rPr>
          <w:sz w:val="28"/>
        </w:rPr>
        <w:t>Категория рода: род заимствованных несклоняемых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шимпанзе,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колибри,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авеню,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салями,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коммюнике</w:t>
      </w:r>
      <w:r>
        <w:rPr>
          <w:sz w:val="28"/>
        </w:rPr>
        <w:t>); род сложных существительных (плащ-палатка, диван-кровать,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музей-квартира);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названий);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аббревиатур.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существительных.</w:t>
      </w:r>
    </w:p>
    <w:p w:rsidR="004E7696" w:rsidRDefault="00C27CE0">
      <w:pPr>
        <w:spacing w:line="276" w:lineRule="auto"/>
        <w:ind w:left="682" w:right="402" w:firstLine="707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–а(-я),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-ы(и)</w:t>
      </w:r>
      <w:r>
        <w:rPr>
          <w:sz w:val="28"/>
        </w:rPr>
        <w:t>‚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корпуса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войсковые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корпусы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(туловища);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(иконы)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(литературные);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кондуктора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кондукторы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(приспособление в технике); </w:t>
      </w:r>
      <w:r>
        <w:rPr>
          <w:i/>
          <w:sz w:val="28"/>
        </w:rPr>
        <w:t xml:space="preserve">меха </w:t>
      </w:r>
      <w:r>
        <w:rPr>
          <w:sz w:val="28"/>
        </w:rPr>
        <w:t xml:space="preserve">(выделанные шкуры) – </w:t>
      </w:r>
      <w:r>
        <w:rPr>
          <w:i/>
          <w:sz w:val="28"/>
        </w:rPr>
        <w:t xml:space="preserve">мехи </w:t>
      </w:r>
      <w:r>
        <w:rPr>
          <w:sz w:val="28"/>
        </w:rPr>
        <w:t>(кузнечные);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соболя (меха) – </w:t>
      </w:r>
      <w:r>
        <w:rPr>
          <w:i/>
          <w:sz w:val="28"/>
        </w:rPr>
        <w:t xml:space="preserve">соболи </w:t>
      </w:r>
      <w:r>
        <w:rPr>
          <w:sz w:val="28"/>
        </w:rPr>
        <w:t>(животные). Литературные‚ разговорные‚ устарелые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 числа существительных мужского рода (</w:t>
      </w:r>
      <w:r>
        <w:rPr>
          <w:i/>
          <w:sz w:val="28"/>
        </w:rPr>
        <w:t>токари – токаря,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цехи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цеха,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выборы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выбора,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тракторы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трактора и др.</w:t>
      </w:r>
      <w:r>
        <w:rPr>
          <w:sz w:val="28"/>
        </w:rPr>
        <w:t>).</w:t>
      </w:r>
    </w:p>
    <w:p w:rsidR="004E7696" w:rsidRDefault="00C27CE0">
      <w:pPr>
        <w:pStyle w:val="1"/>
        <w:spacing w:before="3" w:line="276" w:lineRule="auto"/>
        <w:ind w:right="3386"/>
      </w:pPr>
      <w:r>
        <w:t>Раздел 3. Речь. Речевая деятельность. Текст.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 Виды речевой</w:t>
      </w:r>
      <w:r>
        <w:rPr>
          <w:spacing w:val="-1"/>
        </w:rPr>
        <w:t xml:space="preserve"> </w:t>
      </w:r>
      <w:r>
        <w:t>деятельности</w:t>
      </w:r>
    </w:p>
    <w:p w:rsidR="004E7696" w:rsidRDefault="00C27CE0">
      <w:pPr>
        <w:pStyle w:val="a3"/>
        <w:spacing w:line="278" w:lineRule="auto"/>
        <w:ind w:right="411"/>
      </w:pPr>
      <w:r>
        <w:t>Язык и речь. Точность и логичность речи. Выразительность,</w:t>
      </w:r>
      <w:r>
        <w:rPr>
          <w:spacing w:val="1"/>
        </w:rPr>
        <w:t xml:space="preserve"> </w:t>
      </w:r>
      <w:r>
        <w:t>чистота и</w:t>
      </w:r>
      <w:r>
        <w:rPr>
          <w:spacing w:val="1"/>
        </w:rPr>
        <w:t xml:space="preserve"> </w:t>
      </w:r>
      <w:r>
        <w:t>богатство</w:t>
      </w:r>
      <w:r>
        <w:rPr>
          <w:spacing w:val="-3"/>
        </w:rPr>
        <w:t xml:space="preserve"> </w:t>
      </w:r>
      <w:r>
        <w:t>речи.</w:t>
      </w:r>
    </w:p>
    <w:p w:rsidR="004E7696" w:rsidRDefault="00C27CE0">
      <w:pPr>
        <w:pStyle w:val="1"/>
        <w:spacing w:line="321" w:lineRule="exact"/>
      </w:pPr>
      <w:r>
        <w:t>Текст 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речи</w:t>
      </w:r>
    </w:p>
    <w:p w:rsidR="004E7696" w:rsidRDefault="00C27CE0">
      <w:pPr>
        <w:pStyle w:val="a3"/>
        <w:spacing w:before="37" w:line="276" w:lineRule="auto"/>
        <w:ind w:right="408"/>
      </w:pPr>
      <w:r>
        <w:t>Текст и его основные признаки. Как строится текст. Композиционные</w:t>
      </w:r>
      <w:r>
        <w:rPr>
          <w:spacing w:val="1"/>
        </w:rPr>
        <w:t xml:space="preserve"> </w:t>
      </w:r>
      <w:r>
        <w:t>формы описания, повествования, рассуждения. Повествование как тип речи.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предложений и частей</w:t>
      </w:r>
      <w:r>
        <w:rPr>
          <w:spacing w:val="-1"/>
        </w:rPr>
        <w:t xml:space="preserve"> </w:t>
      </w:r>
      <w:r>
        <w:t>текста.</w:t>
      </w:r>
    </w:p>
    <w:p w:rsidR="004E7696" w:rsidRDefault="00C27CE0">
      <w:pPr>
        <w:pStyle w:val="1"/>
        <w:spacing w:before="5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4E7696" w:rsidRDefault="00C27CE0">
      <w:pPr>
        <w:pStyle w:val="a3"/>
        <w:spacing w:before="43"/>
        <w:ind w:left="1390" w:firstLine="0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4E7696" w:rsidRDefault="00C27CE0">
      <w:pPr>
        <w:pStyle w:val="a3"/>
        <w:spacing w:before="50"/>
        <w:ind w:left="1390" w:firstLine="0"/>
        <w:jc w:val="left"/>
      </w:pPr>
      <w:r>
        <w:t>Разговорная</w:t>
      </w:r>
      <w:r>
        <w:rPr>
          <w:spacing w:val="64"/>
        </w:rPr>
        <w:t xml:space="preserve"> </w:t>
      </w:r>
      <w:r>
        <w:t>речь.</w:t>
      </w:r>
      <w:r>
        <w:rPr>
          <w:spacing w:val="64"/>
        </w:rPr>
        <w:t xml:space="preserve"> </w:t>
      </w:r>
      <w:r>
        <w:t>Просьба,</w:t>
      </w:r>
      <w:r>
        <w:rPr>
          <w:spacing w:val="65"/>
        </w:rPr>
        <w:t xml:space="preserve"> </w:t>
      </w:r>
      <w:r>
        <w:t>извинение</w:t>
      </w:r>
      <w:r>
        <w:rPr>
          <w:spacing w:val="64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жанры</w:t>
      </w:r>
      <w:r>
        <w:rPr>
          <w:spacing w:val="64"/>
        </w:rPr>
        <w:t xml:space="preserve"> </w:t>
      </w:r>
      <w:r>
        <w:t>разговорной</w:t>
      </w:r>
      <w:r>
        <w:rPr>
          <w:spacing w:val="63"/>
        </w:rPr>
        <w:t xml:space="preserve"> </w:t>
      </w:r>
      <w:r>
        <w:t>речи.</w:t>
      </w:r>
    </w:p>
    <w:p w:rsidR="004E7696" w:rsidRDefault="00C27CE0">
      <w:pPr>
        <w:pStyle w:val="a3"/>
        <w:spacing w:before="47" w:line="276" w:lineRule="auto"/>
        <w:ind w:left="1390" w:right="1559" w:hanging="708"/>
        <w:jc w:val="left"/>
      </w:pPr>
      <w:r>
        <w:t>Официально-деловой стиль. Объявление (устное и письменное).</w:t>
      </w:r>
      <w:r>
        <w:rPr>
          <w:spacing w:val="1"/>
        </w:rPr>
        <w:t xml:space="preserve"> </w:t>
      </w:r>
      <w:r>
        <w:t>Учебно-научный стиль. План ответа на уроке, план текста.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-6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выступление.</w:t>
      </w:r>
      <w:r>
        <w:rPr>
          <w:spacing w:val="-4"/>
        </w:rPr>
        <w:t xml:space="preserve"> </w:t>
      </w:r>
      <w:r>
        <w:t>Девиз,</w:t>
      </w:r>
      <w:r>
        <w:rPr>
          <w:spacing w:val="-3"/>
        </w:rPr>
        <w:t xml:space="preserve"> </w:t>
      </w:r>
      <w:r>
        <w:t>слоган.</w:t>
      </w:r>
    </w:p>
    <w:p w:rsidR="004E7696" w:rsidRDefault="00C27CE0">
      <w:pPr>
        <w:pStyle w:val="a3"/>
        <w:spacing w:before="1"/>
        <w:ind w:left="1390" w:firstLine="0"/>
      </w:pP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сказка.</w:t>
      </w:r>
      <w:r>
        <w:rPr>
          <w:spacing w:val="-4"/>
        </w:rPr>
        <w:t xml:space="preserve"> </w:t>
      </w:r>
      <w:r>
        <w:t>Рассказ.</w:t>
      </w:r>
    </w:p>
    <w:p w:rsidR="004E7696" w:rsidRDefault="00C27CE0">
      <w:pPr>
        <w:pStyle w:val="a3"/>
        <w:spacing w:before="48" w:line="276" w:lineRule="auto"/>
        <w:ind w:right="406"/>
      </w:pPr>
      <w:r>
        <w:t>Особенности языка фольклорных текстов. Загадка, пословица. Сказка.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(сравнения,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-4"/>
        </w:rPr>
        <w:t xml:space="preserve"> </w:t>
      </w:r>
      <w:r>
        <w:t>суффиксами и т.д.).</w:t>
      </w:r>
    </w:p>
    <w:p w:rsidR="004E7696" w:rsidRDefault="004E7696" w:rsidP="00A96CDC">
      <w:pPr>
        <w:pStyle w:val="1"/>
        <w:tabs>
          <w:tab w:val="left" w:pos="1602"/>
        </w:tabs>
        <w:spacing w:before="5"/>
      </w:pP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культура.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7"/>
      </w:pPr>
      <w:r>
        <w:lastRenderedPageBreak/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диалектизмов.</w:t>
      </w:r>
      <w:r>
        <w:rPr>
          <w:spacing w:val="1"/>
        </w:rPr>
        <w:t xml:space="preserve"> </w:t>
      </w:r>
      <w:r>
        <w:t>Диалекты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народной культуры. Диалектизмы. Использование диалектной лексики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4E7696" w:rsidRDefault="00C27CE0">
      <w:pPr>
        <w:pStyle w:val="a3"/>
        <w:spacing w:line="276" w:lineRule="auto"/>
        <w:ind w:right="409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новой лексикой.</w:t>
      </w:r>
    </w:p>
    <w:p w:rsidR="004E7696" w:rsidRDefault="00C27CE0">
      <w:pPr>
        <w:pStyle w:val="a3"/>
        <w:spacing w:before="1" w:line="276" w:lineRule="auto"/>
        <w:ind w:right="409"/>
      </w:pPr>
      <w:r>
        <w:t>Фразеологизмы. Отражение во фразеологии обычаев, традиций, быта,</w:t>
      </w:r>
      <w:r>
        <w:rPr>
          <w:spacing w:val="1"/>
        </w:rPr>
        <w:t xml:space="preserve"> </w:t>
      </w:r>
      <w:r>
        <w:t>исторических событий, культуры и т.п. (начать с азов, от доски до доски,</w:t>
      </w:r>
      <w:r>
        <w:rPr>
          <w:spacing w:val="1"/>
        </w:rPr>
        <w:t xml:space="preserve"> </w:t>
      </w:r>
      <w:r>
        <w:t>приложить руку и т.п. – информация о традиционной русской грамотности и</w:t>
      </w:r>
      <w:r>
        <w:rPr>
          <w:spacing w:val="1"/>
        </w:rPr>
        <w:t xml:space="preserve"> </w:t>
      </w:r>
      <w:r>
        <w:t>др.).</w:t>
      </w:r>
    </w:p>
    <w:p w:rsidR="004E7696" w:rsidRDefault="00C27CE0">
      <w:pPr>
        <w:pStyle w:val="1"/>
        <w:spacing w:before="4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4E7696" w:rsidRDefault="00C27CE0">
      <w:pPr>
        <w:spacing w:before="46" w:line="276" w:lineRule="auto"/>
        <w:ind w:left="682" w:right="406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орфоэпические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языка.</w:t>
      </w:r>
    </w:p>
    <w:p w:rsidR="004E7696" w:rsidRDefault="00C27CE0">
      <w:pPr>
        <w:pStyle w:val="a3"/>
        <w:spacing w:line="276" w:lineRule="auto"/>
        <w:ind w:right="409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род.п.</w:t>
      </w:r>
      <w:r>
        <w:rPr>
          <w:spacing w:val="1"/>
        </w:rPr>
        <w:t xml:space="preserve"> </w:t>
      </w:r>
      <w:r>
        <w:t>мн.ч.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ударение в кратких формах прилагательных; подвижное ударение в глаголах;</w:t>
      </w:r>
      <w:r>
        <w:rPr>
          <w:spacing w:val="-67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возвратных</w:t>
      </w:r>
      <w:r>
        <w:rPr>
          <w:spacing w:val="-67"/>
        </w:rPr>
        <w:t xml:space="preserve"> </w:t>
      </w:r>
      <w:r>
        <w:t>глаголах в формах прошедшего времени м.р.; ударение в формах глаголов II</w:t>
      </w:r>
      <w:r>
        <w:rPr>
          <w:spacing w:val="1"/>
        </w:rPr>
        <w:t xml:space="preserve"> </w:t>
      </w:r>
      <w:r>
        <w:t>спр. на –ить; глаголы звон</w:t>
      </w:r>
      <w:r>
        <w:rPr>
          <w:b/>
        </w:rPr>
        <w:t>и</w:t>
      </w:r>
      <w:r>
        <w:t>ть, включ</w:t>
      </w:r>
      <w:r>
        <w:rPr>
          <w:b/>
        </w:rPr>
        <w:t>и</w:t>
      </w:r>
      <w:r>
        <w:t>ть и др. Варианты ударения внутри</w:t>
      </w:r>
      <w:r>
        <w:rPr>
          <w:spacing w:val="1"/>
        </w:rPr>
        <w:t xml:space="preserve"> </w:t>
      </w:r>
      <w:r>
        <w:t>нормы:</w:t>
      </w:r>
      <w:r>
        <w:rPr>
          <w:spacing w:val="-3"/>
        </w:rPr>
        <w:t xml:space="preserve"> </w:t>
      </w:r>
      <w:r>
        <w:t>б</w:t>
      </w:r>
      <w:r>
        <w:rPr>
          <w:b/>
        </w:rPr>
        <w:t>а</w:t>
      </w:r>
      <w:r>
        <w:t>ловать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балов</w:t>
      </w:r>
      <w:r>
        <w:rPr>
          <w:b/>
        </w:rPr>
        <w:t>а</w:t>
      </w:r>
      <w:r>
        <w:t>ть,</w:t>
      </w:r>
      <w:r>
        <w:rPr>
          <w:spacing w:val="-2"/>
        </w:rPr>
        <w:t xml:space="preserve"> </w:t>
      </w:r>
      <w:r>
        <w:t>обесп</w:t>
      </w:r>
      <w:r>
        <w:rPr>
          <w:b/>
        </w:rPr>
        <w:t>е</w:t>
      </w:r>
      <w:r>
        <w:t>чение – обеспеч</w:t>
      </w:r>
      <w:r>
        <w:rPr>
          <w:b/>
        </w:rPr>
        <w:t>е</w:t>
      </w:r>
      <w:r>
        <w:t>ние.</w:t>
      </w:r>
    </w:p>
    <w:p w:rsidR="004E7696" w:rsidRDefault="00C27CE0">
      <w:pPr>
        <w:spacing w:before="4" w:line="273" w:lineRule="auto"/>
        <w:ind w:left="682" w:right="403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лексические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rPr>
          <w:sz w:val="28"/>
        </w:rPr>
        <w:t>Смысловые‚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употребления синонимов.</w:t>
      </w:r>
    </w:p>
    <w:p w:rsidR="004E7696" w:rsidRDefault="00C27CE0">
      <w:pPr>
        <w:pStyle w:val="a3"/>
        <w:spacing w:before="5" w:line="276" w:lineRule="auto"/>
        <w:ind w:right="410"/>
      </w:pPr>
      <w:r>
        <w:t>Антонимы и точность речи. Смысловые‚ стилистические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антонимов.</w:t>
      </w:r>
    </w:p>
    <w:p w:rsidR="004E7696" w:rsidRDefault="00C27CE0">
      <w:pPr>
        <w:pStyle w:val="a3"/>
        <w:spacing w:line="278" w:lineRule="auto"/>
        <w:ind w:right="406"/>
      </w:pPr>
      <w:r>
        <w:t>Лексические омонимы и точность речи. Смысловые‚ 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8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омонимов.</w:t>
      </w:r>
    </w:p>
    <w:p w:rsidR="004E7696" w:rsidRDefault="00C27CE0">
      <w:pPr>
        <w:pStyle w:val="a3"/>
        <w:spacing w:line="276" w:lineRule="auto"/>
        <w:ind w:right="411"/>
      </w:pPr>
      <w:r>
        <w:t>Типичные речевые 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синонимов‚</w:t>
      </w:r>
      <w:r>
        <w:rPr>
          <w:spacing w:val="1"/>
        </w:rPr>
        <w:t xml:space="preserve"> </w:t>
      </w:r>
      <w:r>
        <w:t>антонимов</w:t>
      </w:r>
      <w:r>
        <w:rPr>
          <w:spacing w:val="-5"/>
        </w:rPr>
        <w:t xml:space="preserve"> </w:t>
      </w:r>
      <w:r>
        <w:t>и лексических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E7696" w:rsidRDefault="00C27CE0">
      <w:pPr>
        <w:pStyle w:val="1"/>
        <w:spacing w:line="276" w:lineRule="auto"/>
        <w:ind w:left="682" w:right="409" w:firstLine="707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4E7696" w:rsidRDefault="00C27CE0">
      <w:pPr>
        <w:pStyle w:val="a3"/>
        <w:spacing w:line="276" w:lineRule="auto"/>
        <w:ind w:right="409"/>
      </w:pP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нормы в</w:t>
      </w:r>
      <w:r>
        <w:rPr>
          <w:spacing w:val="-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 справочниках.</w:t>
      </w:r>
    </w:p>
    <w:p w:rsidR="004E7696" w:rsidRDefault="00C27CE0">
      <w:pPr>
        <w:pStyle w:val="1"/>
      </w:pPr>
      <w:r>
        <w:t>Речевой</w:t>
      </w:r>
      <w:r>
        <w:rPr>
          <w:spacing w:val="-1"/>
        </w:rPr>
        <w:t xml:space="preserve"> </w:t>
      </w:r>
      <w:r>
        <w:t>этикет</w:t>
      </w:r>
    </w:p>
    <w:p w:rsidR="004E7696" w:rsidRDefault="00C27CE0">
      <w:pPr>
        <w:pStyle w:val="a3"/>
        <w:spacing w:before="42" w:line="276" w:lineRule="auto"/>
        <w:ind w:right="411"/>
      </w:pP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-67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лежащие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национального</w:t>
      </w:r>
      <w:r>
        <w:rPr>
          <w:spacing w:val="18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этикета:</w:t>
      </w:r>
      <w:r>
        <w:rPr>
          <w:spacing w:val="20"/>
        </w:rPr>
        <w:t xml:space="preserve"> </w:t>
      </w:r>
      <w:r>
        <w:t>сдержанность,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 w:firstLine="0"/>
      </w:pPr>
      <w:r>
        <w:lastRenderedPageBreak/>
        <w:t>вежливость,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общения, позитивное отношение к собеседнику. Этика и 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комплимента.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сочувствия‚</w:t>
      </w:r>
      <w:r>
        <w:rPr>
          <w:spacing w:val="-1"/>
        </w:rPr>
        <w:t xml:space="preserve"> </w:t>
      </w:r>
      <w:r>
        <w:t>утешения.</w:t>
      </w:r>
    </w:p>
    <w:p w:rsidR="004E7696" w:rsidRDefault="00C27CE0">
      <w:pPr>
        <w:pStyle w:val="1"/>
        <w:spacing w:before="6" w:line="276" w:lineRule="auto"/>
        <w:ind w:right="3386"/>
      </w:pPr>
      <w:r>
        <w:t>Раздел 3. Речь. Речевая деятельность. Текст.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 речевой</w:t>
      </w:r>
      <w:r>
        <w:rPr>
          <w:spacing w:val="-2"/>
        </w:rPr>
        <w:t xml:space="preserve"> </w:t>
      </w:r>
      <w:r>
        <w:t>деятельности</w:t>
      </w:r>
    </w:p>
    <w:p w:rsidR="004E7696" w:rsidRDefault="00C27CE0">
      <w:pPr>
        <w:pStyle w:val="a3"/>
        <w:spacing w:line="276" w:lineRule="auto"/>
        <w:ind w:right="410"/>
      </w:pP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Предтекстовый,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послетекстовый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работы.</w:t>
      </w:r>
    </w:p>
    <w:p w:rsidR="004E7696" w:rsidRDefault="00C27CE0">
      <w:pPr>
        <w:pStyle w:val="1"/>
      </w:pPr>
      <w:r>
        <w:t>Текст 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речи</w:t>
      </w:r>
    </w:p>
    <w:p w:rsidR="004E7696" w:rsidRDefault="00C27CE0">
      <w:pPr>
        <w:pStyle w:val="a3"/>
        <w:spacing w:before="45" w:line="276" w:lineRule="auto"/>
        <w:ind w:right="410"/>
      </w:pPr>
      <w:r>
        <w:t>Текст,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определение,</w:t>
      </w:r>
      <w:r>
        <w:rPr>
          <w:spacing w:val="-5"/>
        </w:rPr>
        <w:t xml:space="preserve"> </w:t>
      </w:r>
      <w:r>
        <w:t>дефиниция, собственно</w:t>
      </w:r>
      <w:r>
        <w:rPr>
          <w:spacing w:val="-4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пояснение.</w:t>
      </w:r>
    </w:p>
    <w:p w:rsidR="004E7696" w:rsidRDefault="00C27CE0">
      <w:pPr>
        <w:pStyle w:val="1"/>
        <w:spacing w:before="4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4E7696" w:rsidRDefault="00C27CE0">
      <w:pPr>
        <w:pStyle w:val="a3"/>
        <w:spacing w:before="42"/>
        <w:ind w:left="1390" w:firstLine="0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событии,</w:t>
      </w:r>
      <w:r>
        <w:rPr>
          <w:spacing w:val="-4"/>
        </w:rPr>
        <w:t xml:space="preserve"> </w:t>
      </w:r>
      <w:r>
        <w:t>«бывальщины».</w:t>
      </w:r>
    </w:p>
    <w:p w:rsidR="004E7696" w:rsidRDefault="00C27CE0">
      <w:pPr>
        <w:pStyle w:val="a3"/>
        <w:spacing w:before="50" w:line="276" w:lineRule="auto"/>
        <w:ind w:right="403"/>
      </w:pPr>
      <w:r>
        <w:t>Учебно-научный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ответ).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 ответа). Структура устного ответа. Различные виды ответов: ответ-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ответ-группировка.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-2"/>
        </w:rPr>
        <w:t xml:space="preserve"> </w:t>
      </w:r>
      <w:r>
        <w:t>ответа).</w:t>
      </w:r>
    </w:p>
    <w:p w:rsidR="004E7696" w:rsidRDefault="00C27CE0">
      <w:pPr>
        <w:pStyle w:val="a3"/>
        <w:spacing w:line="321" w:lineRule="exact"/>
        <w:ind w:left="1390" w:firstLine="0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выступление.</w:t>
      </w:r>
    </w:p>
    <w:p w:rsidR="004E7696" w:rsidRDefault="00C27CE0">
      <w:pPr>
        <w:pStyle w:val="a3"/>
        <w:spacing w:before="50"/>
        <w:ind w:left="1390" w:firstLine="0"/>
        <w:jc w:val="left"/>
      </w:pPr>
      <w:r>
        <w:t>Язык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человека.</w:t>
      </w:r>
    </w:p>
    <w:p w:rsidR="004E7696" w:rsidRDefault="004E7696" w:rsidP="00A96CDC">
      <w:pPr>
        <w:pStyle w:val="1"/>
        <w:tabs>
          <w:tab w:val="left" w:pos="1602"/>
        </w:tabs>
        <w:spacing w:before="53"/>
        <w:ind w:left="0"/>
      </w:pPr>
    </w:p>
    <w:p w:rsidR="004E7696" w:rsidRDefault="00C27CE0">
      <w:pPr>
        <w:spacing w:before="47"/>
        <w:ind w:left="139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культура.</w:t>
      </w:r>
    </w:p>
    <w:p w:rsidR="004E7696" w:rsidRDefault="00C27CE0">
      <w:pPr>
        <w:pStyle w:val="a3"/>
        <w:spacing w:before="43" w:line="276" w:lineRule="auto"/>
        <w:ind w:right="40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языка: социально-политические события и изменения в обществе,</w:t>
      </w:r>
      <w:r>
        <w:rPr>
          <w:spacing w:val="1"/>
        </w:rPr>
        <w:t xml:space="preserve"> </w:t>
      </w:r>
      <w:r>
        <w:t>развитие науки и техники, влияние других языков. Историзмы как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вышедшие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употребления по причине ухода из общественной жизни обозначенных ими</w:t>
      </w:r>
      <w:r>
        <w:rPr>
          <w:spacing w:val="1"/>
        </w:rPr>
        <w:t xml:space="preserve"> </w:t>
      </w:r>
      <w:r>
        <w:t>предметов и явлений, в том числе национально-бытовых реалий. Архаизмы</w:t>
      </w:r>
      <w:r>
        <w:rPr>
          <w:spacing w:val="1"/>
        </w:rPr>
        <w:t xml:space="preserve"> </w:t>
      </w:r>
      <w:r>
        <w:t>как слова, имеющие в современном русском языке синонимы. Актуализация</w:t>
      </w:r>
      <w:r>
        <w:rPr>
          <w:spacing w:val="1"/>
        </w:rPr>
        <w:t xml:space="preserve"> </w:t>
      </w:r>
      <w:r>
        <w:t>устаревшей лексики в новом речевой контексте (</w:t>
      </w:r>
      <w:r>
        <w:rPr>
          <w:i/>
        </w:rPr>
        <w:t>губернатор, диакон, ваучер,</w:t>
      </w:r>
      <w:r>
        <w:rPr>
          <w:i/>
          <w:spacing w:val="1"/>
        </w:rPr>
        <w:t xml:space="preserve"> </w:t>
      </w:r>
      <w:r>
        <w:rPr>
          <w:i/>
        </w:rPr>
        <w:t>агитационный</w:t>
      </w:r>
      <w:r>
        <w:rPr>
          <w:i/>
          <w:spacing w:val="-4"/>
        </w:rPr>
        <w:t xml:space="preserve"> </w:t>
      </w:r>
      <w:r>
        <w:rPr>
          <w:i/>
        </w:rPr>
        <w:t>пункт,</w:t>
      </w:r>
      <w:r>
        <w:rPr>
          <w:i/>
          <w:spacing w:val="-1"/>
        </w:rPr>
        <w:t xml:space="preserve"> </w:t>
      </w:r>
      <w:r>
        <w:rPr>
          <w:i/>
        </w:rPr>
        <w:t>большевик, колхоз и</w:t>
      </w:r>
      <w:r>
        <w:rPr>
          <w:i/>
          <w:spacing w:val="-1"/>
        </w:rPr>
        <w:t xml:space="preserve"> </w:t>
      </w:r>
      <w:r>
        <w:rPr>
          <w:i/>
        </w:rPr>
        <w:t>т.п.</w:t>
      </w:r>
      <w:r>
        <w:t>).</w:t>
      </w:r>
    </w:p>
    <w:p w:rsidR="004E7696" w:rsidRDefault="00C27CE0">
      <w:pPr>
        <w:pStyle w:val="a3"/>
        <w:spacing w:before="2" w:line="276" w:lineRule="auto"/>
        <w:ind w:right="411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 слов</w:t>
      </w:r>
      <w:r>
        <w:rPr>
          <w:spacing w:val="-2"/>
        </w:rPr>
        <w:t xml:space="preserve"> </w:t>
      </w:r>
      <w:r>
        <w:t>как проблема</w:t>
      </w:r>
      <w:r>
        <w:rPr>
          <w:spacing w:val="-1"/>
        </w:rPr>
        <w:t xml:space="preserve"> </w:t>
      </w:r>
      <w:r>
        <w:t>культуры речи.</w:t>
      </w:r>
    </w:p>
    <w:p w:rsidR="004E7696" w:rsidRDefault="00C27CE0">
      <w:pPr>
        <w:pStyle w:val="1"/>
        <w:spacing w:before="3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7"/>
      </w:pPr>
      <w:r>
        <w:rPr>
          <w:b/>
        </w:rPr>
        <w:lastRenderedPageBreak/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причастиях‚</w:t>
      </w:r>
      <w:r>
        <w:rPr>
          <w:spacing w:val="70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времени‚</w:t>
      </w:r>
      <w:r>
        <w:rPr>
          <w:spacing w:val="1"/>
        </w:rPr>
        <w:t xml:space="preserve"> </w:t>
      </w:r>
      <w:r>
        <w:t>деепричастиях‚</w:t>
      </w:r>
      <w:r>
        <w:rPr>
          <w:spacing w:val="1"/>
        </w:rPr>
        <w:t xml:space="preserve"> </w:t>
      </w:r>
      <w:r>
        <w:t>наречиях.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-67"/>
        </w:rPr>
        <w:t xml:space="preserve"> </w:t>
      </w:r>
      <w:r>
        <w:t>предлогами</w:t>
      </w:r>
      <w:r>
        <w:rPr>
          <w:spacing w:val="-1"/>
        </w:rPr>
        <w:t xml:space="preserve"> </w:t>
      </w:r>
      <w:r>
        <w:t>(</w:t>
      </w:r>
      <w:r>
        <w:rPr>
          <w:i/>
        </w:rPr>
        <w:t>н</w:t>
      </w:r>
      <w:r>
        <w:rPr>
          <w:b/>
          <w:i/>
        </w:rPr>
        <w:t xml:space="preserve">а </w:t>
      </w:r>
      <w:r>
        <w:rPr>
          <w:i/>
        </w:rPr>
        <w:t>дом‚ н</w:t>
      </w:r>
      <w:r>
        <w:rPr>
          <w:b/>
          <w:i/>
        </w:rPr>
        <w:t xml:space="preserve">а </w:t>
      </w:r>
      <w:r>
        <w:rPr>
          <w:i/>
        </w:rPr>
        <w:t>гору</w:t>
      </w:r>
      <w:r>
        <w:t>)</w:t>
      </w:r>
    </w:p>
    <w:p w:rsidR="004E7696" w:rsidRDefault="00C27CE0">
      <w:pPr>
        <w:spacing w:before="6" w:line="276" w:lineRule="auto"/>
        <w:ind w:left="682" w:right="403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лексические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литературного языка.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Паронимы и точность речи. Смысловые 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ошибки‚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употреблением паронимов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4E7696" w:rsidRDefault="00C27CE0">
      <w:pPr>
        <w:spacing w:line="276" w:lineRule="auto"/>
        <w:ind w:left="682" w:right="403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литературного языка. </w:t>
      </w:r>
      <w:r>
        <w:rPr>
          <w:sz w:val="28"/>
        </w:rPr>
        <w:t>Типичные ошибки грамматические ошибки в речи.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грамматической нормы: литературные и разговорные 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причастий‚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деепричастий‚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махаешь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машешь;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сосредоточивать,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уполномочивать,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оспаривать,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удостаивать,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облагораживать</w:t>
      </w:r>
      <w:r>
        <w:rPr>
          <w:sz w:val="28"/>
        </w:rPr>
        <w:t>).</w:t>
      </w:r>
    </w:p>
    <w:p w:rsidR="004E7696" w:rsidRDefault="00C27CE0">
      <w:pPr>
        <w:pStyle w:val="1"/>
      </w:pPr>
      <w:r>
        <w:t>Речевой</w:t>
      </w:r>
      <w:r>
        <w:rPr>
          <w:spacing w:val="-1"/>
        </w:rPr>
        <w:t xml:space="preserve"> </w:t>
      </w:r>
      <w:r>
        <w:t>этикет</w:t>
      </w:r>
    </w:p>
    <w:p w:rsidR="004E7696" w:rsidRDefault="00C27CE0">
      <w:pPr>
        <w:pStyle w:val="a3"/>
        <w:spacing w:before="45" w:line="276" w:lineRule="auto"/>
        <w:ind w:right="408"/>
      </w:pPr>
      <w:r>
        <w:t>Русская этикетная речевая манера общения: умеренная громкость речи‚</w:t>
      </w:r>
      <w:r>
        <w:rPr>
          <w:spacing w:val="-67"/>
        </w:rPr>
        <w:t xml:space="preserve"> </w:t>
      </w:r>
      <w:r>
        <w:t>средний темп речи‚ сдержанная артикуляция‚ эмоциональность речи‚ ровная</w:t>
      </w:r>
      <w:r>
        <w:rPr>
          <w:spacing w:val="1"/>
        </w:rPr>
        <w:t xml:space="preserve"> </w:t>
      </w:r>
      <w:r>
        <w:t>интонация.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категоричности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Невербальный</w:t>
      </w:r>
      <w:r>
        <w:rPr>
          <w:spacing w:val="71"/>
        </w:rPr>
        <w:t xml:space="preserve"> </w:t>
      </w:r>
      <w:r>
        <w:t>(несловесный)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жестов.</w:t>
      </w:r>
      <w:r>
        <w:rPr>
          <w:spacing w:val="1"/>
        </w:rPr>
        <w:t xml:space="preserve"> </w:t>
      </w:r>
      <w:r>
        <w:t>Замещающие</w:t>
      </w:r>
      <w:r>
        <w:rPr>
          <w:spacing w:val="-4"/>
        </w:rPr>
        <w:t xml:space="preserve"> </w:t>
      </w:r>
      <w:r>
        <w:t>и сопровождающие жесты.</w:t>
      </w:r>
    </w:p>
    <w:p w:rsidR="004E7696" w:rsidRDefault="00C27CE0">
      <w:pPr>
        <w:pStyle w:val="1"/>
        <w:spacing w:before="3" w:line="278" w:lineRule="auto"/>
        <w:ind w:right="3386"/>
      </w:pPr>
      <w:r>
        <w:t>Раздел 3. Речь. Речевая деятельность. Текст.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 речевой</w:t>
      </w:r>
      <w:r>
        <w:rPr>
          <w:spacing w:val="-2"/>
        </w:rPr>
        <w:t xml:space="preserve"> </w:t>
      </w:r>
      <w:r>
        <w:t>деятельности</w:t>
      </w:r>
    </w:p>
    <w:p w:rsidR="004E7696" w:rsidRDefault="00C27CE0">
      <w:pPr>
        <w:pStyle w:val="a3"/>
        <w:spacing w:line="276" w:lineRule="auto"/>
        <w:ind w:right="409"/>
      </w:pPr>
      <w:r>
        <w:t>Традиции русского речевого общения. Коммуникативные стратегии и</w:t>
      </w:r>
      <w:r>
        <w:rPr>
          <w:spacing w:val="1"/>
        </w:rPr>
        <w:t xml:space="preserve"> </w:t>
      </w:r>
      <w:r>
        <w:t>тактики устного общения: убеждение, комплимент, уговаривание, похвала,</w:t>
      </w:r>
      <w:r>
        <w:rPr>
          <w:spacing w:val="1"/>
        </w:rPr>
        <w:t xml:space="preserve"> </w:t>
      </w:r>
      <w:r>
        <w:t>самопрезентация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завершение диалога и др.</w:t>
      </w:r>
    </w:p>
    <w:p w:rsidR="004E7696" w:rsidRDefault="00C27CE0">
      <w:pPr>
        <w:pStyle w:val="1"/>
      </w:pPr>
      <w:r>
        <w:t>Текст 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речи</w:t>
      </w:r>
    </w:p>
    <w:p w:rsidR="004E7696" w:rsidRDefault="00C27CE0">
      <w:pPr>
        <w:pStyle w:val="a3"/>
        <w:spacing w:before="38" w:line="276" w:lineRule="auto"/>
        <w:ind w:right="403"/>
      </w:pPr>
      <w:r>
        <w:t>Текст,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связность.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структур: индуктивные, дедуктивные, рамочные (дедуктивно-индуктивные),</w:t>
      </w:r>
      <w:r>
        <w:rPr>
          <w:spacing w:val="1"/>
        </w:rPr>
        <w:t xml:space="preserve"> </w:t>
      </w:r>
      <w:r>
        <w:t>стержневые</w:t>
      </w:r>
      <w:r>
        <w:rPr>
          <w:spacing w:val="33"/>
        </w:rPr>
        <w:t xml:space="preserve"> </w:t>
      </w:r>
      <w:r>
        <w:t>(индуктивно-дедуктивные)</w:t>
      </w:r>
      <w:r>
        <w:rPr>
          <w:spacing w:val="31"/>
        </w:rPr>
        <w:t xml:space="preserve"> </w:t>
      </w:r>
      <w:r>
        <w:t>структуры.</w:t>
      </w:r>
      <w:r>
        <w:rPr>
          <w:spacing w:val="33"/>
        </w:rPr>
        <w:t xml:space="preserve"> </w:t>
      </w:r>
      <w:r>
        <w:t>Заголовки</w:t>
      </w:r>
      <w:r>
        <w:rPr>
          <w:spacing w:val="32"/>
        </w:rPr>
        <w:t xml:space="preserve"> </w:t>
      </w:r>
      <w:r>
        <w:t>текстов,</w:t>
      </w:r>
      <w:r>
        <w:rPr>
          <w:spacing w:val="30"/>
        </w:rPr>
        <w:t xml:space="preserve"> </w:t>
      </w:r>
      <w:r>
        <w:t>их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0" w:firstLine="0"/>
      </w:pPr>
      <w:r>
        <w:lastRenderedPageBreak/>
        <w:t>типы. Информативная функция заголовков. Тексты аргументативного типа: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доказательство, объяснение.</w:t>
      </w:r>
    </w:p>
    <w:p w:rsidR="004E7696" w:rsidRDefault="00C27CE0">
      <w:pPr>
        <w:pStyle w:val="1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4E7696" w:rsidRDefault="00C27CE0">
      <w:pPr>
        <w:pStyle w:val="a3"/>
        <w:spacing w:before="42" w:line="276" w:lineRule="auto"/>
        <w:ind w:right="405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собеседником.</w:t>
      </w:r>
      <w:r>
        <w:rPr>
          <w:spacing w:val="1"/>
        </w:rPr>
        <w:t xml:space="preserve"> </w:t>
      </w:r>
      <w:r>
        <w:t>Корректные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некорректные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ведения спора.</w:t>
      </w:r>
    </w:p>
    <w:p w:rsidR="004E7696" w:rsidRDefault="00C27CE0">
      <w:pPr>
        <w:pStyle w:val="a3"/>
        <w:spacing w:before="1" w:line="276" w:lineRule="auto"/>
        <w:ind w:right="411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объявления,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и структурные особенности.</w:t>
      </w:r>
    </w:p>
    <w:p w:rsidR="004E7696" w:rsidRDefault="00C27CE0">
      <w:pPr>
        <w:pStyle w:val="a3"/>
        <w:spacing w:before="1" w:line="276" w:lineRule="auto"/>
        <w:ind w:right="404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Фактуальная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подтекстная</w:t>
      </w:r>
      <w:r>
        <w:rPr>
          <w:spacing w:val="-67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текстах.</w:t>
      </w:r>
      <w:r>
        <w:rPr>
          <w:spacing w:val="-1"/>
        </w:rPr>
        <w:t xml:space="preserve"> </w:t>
      </w:r>
      <w:r>
        <w:t>Притча.</w:t>
      </w:r>
    </w:p>
    <w:p w:rsidR="004E7696" w:rsidRDefault="004E7696" w:rsidP="00A96CDC">
      <w:pPr>
        <w:pStyle w:val="1"/>
        <w:tabs>
          <w:tab w:val="left" w:pos="1602"/>
        </w:tabs>
        <w:spacing w:before="5"/>
        <w:ind w:left="1601"/>
      </w:pP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культура.</w:t>
      </w:r>
    </w:p>
    <w:p w:rsidR="004E7696" w:rsidRDefault="00C27CE0">
      <w:pPr>
        <w:pStyle w:val="a3"/>
        <w:tabs>
          <w:tab w:val="left" w:pos="3455"/>
          <w:tab w:val="left" w:pos="6622"/>
          <w:tab w:val="left" w:pos="8285"/>
        </w:tabs>
        <w:spacing w:before="43" w:line="276" w:lineRule="auto"/>
        <w:ind w:right="405"/>
      </w:pPr>
      <w:r>
        <w:t>Исконно русская лексика: слова общеиндоевропейского фонда, слова</w:t>
      </w:r>
      <w:r>
        <w:rPr>
          <w:spacing w:val="1"/>
        </w:rPr>
        <w:t xml:space="preserve"> </w:t>
      </w:r>
      <w:r>
        <w:t>праславянского</w:t>
      </w:r>
      <w:r>
        <w:tab/>
        <w:t>(общеславянского)</w:t>
      </w:r>
      <w:r>
        <w:tab/>
        <w:t>языка,</w:t>
      </w:r>
      <w:r>
        <w:tab/>
        <w:t>древнерусские</w:t>
      </w:r>
      <w:r>
        <w:rPr>
          <w:spacing w:val="-68"/>
        </w:rPr>
        <w:t xml:space="preserve"> </w:t>
      </w:r>
      <w:r>
        <w:t>(общевосточнославянские)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4E7696" w:rsidRDefault="00C27CE0">
      <w:pPr>
        <w:pStyle w:val="a3"/>
        <w:spacing w:line="276" w:lineRule="auto"/>
        <w:ind w:right="410"/>
      </w:pPr>
      <w:r>
        <w:t>Роль старославянизмов в развитии русского литературного языка и их</w:t>
      </w:r>
      <w:r>
        <w:rPr>
          <w:spacing w:val="1"/>
        </w:rPr>
        <w:t xml:space="preserve"> </w:t>
      </w:r>
      <w:r>
        <w:t>приметы.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нейтральные,</w:t>
      </w:r>
      <w:r>
        <w:rPr>
          <w:spacing w:val="1"/>
        </w:rPr>
        <w:t xml:space="preserve"> </w:t>
      </w:r>
      <w:r>
        <w:t>книжные,</w:t>
      </w:r>
      <w:r>
        <w:rPr>
          <w:spacing w:val="1"/>
        </w:rPr>
        <w:t xml:space="preserve"> </w:t>
      </w:r>
      <w:r>
        <w:t>устаревшие</w:t>
      </w:r>
      <w:r>
        <w:rPr>
          <w:spacing w:val="-67"/>
        </w:rPr>
        <w:t xml:space="preserve"> </w:t>
      </w:r>
      <w:r>
        <w:t>старославянизмы.</w:t>
      </w:r>
    </w:p>
    <w:p w:rsidR="004E7696" w:rsidRDefault="00C27CE0">
      <w:pPr>
        <w:pStyle w:val="a3"/>
        <w:spacing w:line="278" w:lineRule="auto"/>
        <w:ind w:right="411"/>
      </w:pPr>
      <w:r>
        <w:t>Иноязычная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публицистике.</w:t>
      </w:r>
    </w:p>
    <w:p w:rsidR="004E7696" w:rsidRDefault="00C27CE0">
      <w:pPr>
        <w:pStyle w:val="a3"/>
        <w:spacing w:line="276" w:lineRule="auto"/>
        <w:ind w:right="409"/>
      </w:pPr>
      <w:r>
        <w:t>Речевой этикет. Благопожелание как ключевая идея речевого этикета.</w:t>
      </w:r>
      <w:r>
        <w:rPr>
          <w:spacing w:val="1"/>
        </w:rPr>
        <w:t xml:space="preserve"> </w:t>
      </w:r>
      <w:r>
        <w:t>Речевой этикет и вежливость. «Ты» и «ВЫ» в русском речевом этикете и в</w:t>
      </w:r>
      <w:r>
        <w:rPr>
          <w:spacing w:val="1"/>
        </w:rPr>
        <w:t xml:space="preserve"> </w:t>
      </w:r>
      <w:r>
        <w:t>западноевропейском, американском речевых этикетах. Называние другого 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приветствий,</w:t>
      </w:r>
      <w:r>
        <w:rPr>
          <w:spacing w:val="1"/>
        </w:rPr>
        <w:t xml:space="preserve"> </w:t>
      </w:r>
      <w:r>
        <w:t>традиционная</w:t>
      </w:r>
      <w:r>
        <w:rPr>
          <w:spacing w:val="-1"/>
        </w:rPr>
        <w:t xml:space="preserve"> </w:t>
      </w:r>
      <w:r>
        <w:t>тематика</w:t>
      </w:r>
      <w:r>
        <w:rPr>
          <w:spacing w:val="-3"/>
        </w:rPr>
        <w:t xml:space="preserve"> </w:t>
      </w:r>
      <w:r>
        <w:t>бесед у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4E7696" w:rsidRDefault="00C27CE0">
      <w:pPr>
        <w:pStyle w:val="1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4E7696" w:rsidRDefault="00C27CE0">
      <w:pPr>
        <w:pStyle w:val="a3"/>
        <w:spacing w:before="43" w:line="276" w:lineRule="auto"/>
        <w:ind w:right="404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 Типичные орфоэпические ошибки в современной речи: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[э],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7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парных по твердости-мягкости согласных перед [е] в словах иностранного</w:t>
      </w:r>
      <w:r>
        <w:rPr>
          <w:spacing w:val="1"/>
        </w:rPr>
        <w:t xml:space="preserve"> </w:t>
      </w:r>
      <w:r>
        <w:t xml:space="preserve">происхождения; произношение безударного [а] после </w:t>
      </w:r>
      <w:r>
        <w:rPr>
          <w:i/>
        </w:rPr>
        <w:t xml:space="preserve">ж </w:t>
      </w:r>
      <w:r>
        <w:t xml:space="preserve">и </w:t>
      </w:r>
      <w:r>
        <w:rPr>
          <w:i/>
        </w:rPr>
        <w:t>ш</w:t>
      </w:r>
      <w:r>
        <w:t>; произношение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41"/>
        </w:rPr>
        <w:t xml:space="preserve"> </w:t>
      </w:r>
      <w:r>
        <w:rPr>
          <w:i/>
        </w:rPr>
        <w:t>чн</w:t>
      </w:r>
      <w:r>
        <w:rPr>
          <w:i/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i/>
        </w:rPr>
        <w:t>чт</w:t>
      </w:r>
      <w:r>
        <w:t>;</w:t>
      </w:r>
      <w:r>
        <w:rPr>
          <w:spacing w:val="43"/>
        </w:rPr>
        <w:t xml:space="preserve"> </w:t>
      </w:r>
      <w:r>
        <w:t>произношение</w:t>
      </w:r>
      <w:r>
        <w:rPr>
          <w:spacing w:val="40"/>
        </w:rPr>
        <w:t xml:space="preserve"> </w:t>
      </w:r>
      <w:r>
        <w:t>женских</w:t>
      </w:r>
      <w:r>
        <w:rPr>
          <w:spacing w:val="41"/>
        </w:rPr>
        <w:t xml:space="preserve"> </w:t>
      </w:r>
      <w:r>
        <w:t>отчеств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i/>
        </w:rPr>
        <w:t>-ична</w:t>
      </w:r>
      <w:r>
        <w:t>,</w:t>
      </w:r>
      <w:r>
        <w:rPr>
          <w:spacing w:val="42"/>
        </w:rPr>
        <w:t xml:space="preserve"> </w:t>
      </w:r>
      <w:r>
        <w:rPr>
          <w:i/>
        </w:rPr>
        <w:t>-инична</w:t>
      </w:r>
      <w:r>
        <w:t>;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4" w:firstLine="0"/>
      </w:pPr>
      <w:r>
        <w:lastRenderedPageBreak/>
        <w:t>произношение твёрдого [н] перед мягкими [ф'] и [в']; произношение мягкого</w:t>
      </w:r>
      <w:r>
        <w:rPr>
          <w:spacing w:val="1"/>
        </w:rPr>
        <w:t xml:space="preserve"> </w:t>
      </w:r>
      <w:r>
        <w:t>[н]</w:t>
      </w:r>
      <w:r>
        <w:rPr>
          <w:spacing w:val="-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rPr>
          <w:i/>
        </w:rPr>
        <w:t>ч</w:t>
      </w:r>
      <w:r>
        <w:rPr>
          <w:i/>
          <w:spacing w:val="-4"/>
        </w:rPr>
        <w:t xml:space="preserve"> </w:t>
      </w:r>
      <w:r>
        <w:t xml:space="preserve">и </w:t>
      </w:r>
      <w:r>
        <w:rPr>
          <w:i/>
        </w:rPr>
        <w:t>щ</w:t>
      </w:r>
      <w:r>
        <w:t>.</w:t>
      </w:r>
    </w:p>
    <w:p w:rsidR="004E7696" w:rsidRDefault="00C27CE0">
      <w:pPr>
        <w:pStyle w:val="a3"/>
        <w:spacing w:line="317" w:lineRule="exact"/>
        <w:ind w:left="1390" w:firstLine="0"/>
      </w:pPr>
      <w:r>
        <w:t>Типичные</w:t>
      </w:r>
      <w:r>
        <w:rPr>
          <w:spacing w:val="-3"/>
        </w:rPr>
        <w:t xml:space="preserve"> </w:t>
      </w:r>
      <w:r>
        <w:t>акцентологические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речи.</w:t>
      </w:r>
    </w:p>
    <w:p w:rsidR="004E7696" w:rsidRDefault="00C27CE0">
      <w:pPr>
        <w:pStyle w:val="a3"/>
        <w:spacing w:before="52" w:line="276" w:lineRule="auto"/>
        <w:ind w:right="407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 xml:space="preserve">литературного языка. </w:t>
      </w:r>
      <w:r>
        <w:t>Терминология и точность речи. Нормы употребления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публицистике,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 ошибки‚ связанные с употреблением терминов. Нарушение точности</w:t>
      </w:r>
      <w:r>
        <w:rPr>
          <w:spacing w:val="-67"/>
        </w:rPr>
        <w:t xml:space="preserve"> </w:t>
      </w:r>
      <w:r>
        <w:t>словоупотребления</w:t>
      </w:r>
      <w:r>
        <w:rPr>
          <w:spacing w:val="-4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</w:p>
    <w:p w:rsidR="004E7696" w:rsidRDefault="00C27CE0">
      <w:pPr>
        <w:spacing w:before="1" w:line="276" w:lineRule="auto"/>
        <w:ind w:left="682" w:right="404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количественно-именное сочетание; согласование сказуемого с 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врач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пришла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числительного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существительным;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числительными </w:t>
      </w:r>
      <w:r>
        <w:rPr>
          <w:i/>
          <w:sz w:val="28"/>
        </w:rPr>
        <w:t xml:space="preserve">два, три, четыре </w:t>
      </w:r>
      <w:r>
        <w:rPr>
          <w:sz w:val="28"/>
        </w:rPr>
        <w:t>(два новых стола, две молодых женщины и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-3"/>
          <w:sz w:val="28"/>
        </w:rPr>
        <w:t xml:space="preserve"> </w:t>
      </w:r>
      <w:r>
        <w:rPr>
          <w:sz w:val="28"/>
        </w:rPr>
        <w:t>женщины).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Нормы построения словосочетаний по типу согласования (</w:t>
      </w:r>
      <w:r>
        <w:rPr>
          <w:i/>
          <w:sz w:val="28"/>
        </w:rPr>
        <w:t>маршрутное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такси,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обеих сестер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обоих братьев</w:t>
      </w:r>
      <w:r>
        <w:rPr>
          <w:sz w:val="28"/>
        </w:rPr>
        <w:t>).</w:t>
      </w:r>
    </w:p>
    <w:p w:rsidR="004E7696" w:rsidRDefault="00C27CE0">
      <w:pPr>
        <w:spacing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подлежащим, выраженным сочетанием слов </w:t>
      </w:r>
      <w:r>
        <w:rPr>
          <w:i/>
          <w:sz w:val="28"/>
        </w:rPr>
        <w:t>много, мало, немного, немало,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сколько,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столько,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большинство,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меньшинство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справочниках.</w:t>
      </w:r>
    </w:p>
    <w:p w:rsidR="004E7696" w:rsidRDefault="00C27CE0">
      <w:pPr>
        <w:pStyle w:val="1"/>
        <w:spacing w:before="1"/>
      </w:pPr>
      <w:r>
        <w:t>Речевой</w:t>
      </w:r>
      <w:r>
        <w:rPr>
          <w:spacing w:val="-1"/>
        </w:rPr>
        <w:t xml:space="preserve"> </w:t>
      </w:r>
      <w:r>
        <w:t>этикет</w:t>
      </w:r>
    </w:p>
    <w:p w:rsidR="004E7696" w:rsidRDefault="00C27CE0">
      <w:pPr>
        <w:pStyle w:val="a3"/>
        <w:spacing w:before="43" w:line="276" w:lineRule="auto"/>
        <w:ind w:right="405"/>
      </w:pPr>
      <w:r>
        <w:t>Активные процессы в речевом этикете. Новые варианты приветствия и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обращений‚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имен;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оценка.</w:t>
      </w:r>
      <w:r>
        <w:rPr>
          <w:spacing w:val="16"/>
        </w:rPr>
        <w:t xml:space="preserve"> </w:t>
      </w:r>
      <w:r>
        <w:t>Речевая</w:t>
      </w:r>
      <w:r>
        <w:rPr>
          <w:spacing w:val="15"/>
        </w:rPr>
        <w:t xml:space="preserve"> </w:t>
      </w:r>
      <w:r>
        <w:t>агрессия.</w:t>
      </w:r>
      <w:r>
        <w:rPr>
          <w:spacing w:val="16"/>
        </w:rPr>
        <w:t xml:space="preserve"> </w:t>
      </w:r>
      <w:r>
        <w:t>Этикетные</w:t>
      </w:r>
      <w:r>
        <w:rPr>
          <w:spacing w:val="16"/>
        </w:rPr>
        <w:t xml:space="preserve"> </w:t>
      </w:r>
      <w:r>
        <w:t>речевые</w:t>
      </w:r>
      <w:r>
        <w:rPr>
          <w:spacing w:val="17"/>
        </w:rPr>
        <w:t xml:space="preserve"> </w:t>
      </w:r>
      <w:r>
        <w:t>тактики</w:t>
      </w:r>
      <w:r>
        <w:rPr>
          <w:spacing w:val="-68"/>
        </w:rPr>
        <w:t xml:space="preserve"> </w:t>
      </w:r>
      <w:r>
        <w:t>и приёмы в коммуникации‚ помогающие противостоять речевой агрессии.</w:t>
      </w:r>
      <w:r>
        <w:rPr>
          <w:spacing w:val="1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формул.</w:t>
      </w:r>
    </w:p>
    <w:p w:rsidR="004E7696" w:rsidRDefault="00C27CE0">
      <w:pPr>
        <w:pStyle w:val="1"/>
        <w:spacing w:before="5" w:line="278" w:lineRule="auto"/>
        <w:ind w:right="3386"/>
      </w:pPr>
      <w:r>
        <w:t>Раздел 3. Речь. Речевая деятельность. Текст.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 речевой</w:t>
      </w:r>
      <w:r>
        <w:rPr>
          <w:spacing w:val="-2"/>
        </w:rPr>
        <w:t xml:space="preserve"> </w:t>
      </w:r>
      <w:r>
        <w:t>деятельности</w:t>
      </w:r>
    </w:p>
    <w:p w:rsidR="004E7696" w:rsidRDefault="00C27CE0">
      <w:pPr>
        <w:pStyle w:val="a3"/>
        <w:spacing w:line="276" w:lineRule="auto"/>
        <w:ind w:right="407"/>
      </w:pPr>
      <w:r>
        <w:t>Эффективные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Предтекстовый,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послетекстовый</w:t>
      </w:r>
      <w:r>
        <w:rPr>
          <w:spacing w:val="-1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работы.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2"/>
      </w:pPr>
      <w:r>
        <w:lastRenderedPageBreak/>
        <w:t>Основные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</w:p>
    <w:p w:rsidR="004E7696" w:rsidRDefault="00C27CE0">
      <w:pPr>
        <w:pStyle w:val="1"/>
      </w:pPr>
      <w:r>
        <w:t>Текст 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речи</w:t>
      </w:r>
    </w:p>
    <w:p w:rsidR="004E7696" w:rsidRDefault="00C27CE0">
      <w:pPr>
        <w:pStyle w:val="a3"/>
        <w:spacing w:before="42" w:line="276" w:lineRule="auto"/>
        <w:ind w:right="408"/>
      </w:pPr>
      <w:r>
        <w:t>Структура</w:t>
      </w:r>
      <w:r>
        <w:rPr>
          <w:spacing w:val="1"/>
        </w:rPr>
        <w:t xml:space="preserve"> </w:t>
      </w:r>
      <w:r>
        <w:t>аргументации: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аргумент.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 эффективной аргументации. Причины неэффективной аргументации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учебно-научном</w:t>
      </w:r>
      <w:r>
        <w:rPr>
          <w:spacing w:val="-3"/>
        </w:rPr>
        <w:t xml:space="preserve"> </w:t>
      </w:r>
      <w:r>
        <w:t>общении.</w:t>
      </w:r>
    </w:p>
    <w:p w:rsidR="004E7696" w:rsidRDefault="00C27CE0">
      <w:pPr>
        <w:pStyle w:val="a3"/>
        <w:spacing w:before="1" w:line="276" w:lineRule="auto"/>
        <w:ind w:right="407"/>
      </w:pPr>
      <w:r>
        <w:t>Доказательство и его структура. Прямые и косвенные доказательства.</w:t>
      </w:r>
      <w:r>
        <w:rPr>
          <w:spacing w:val="1"/>
        </w:rPr>
        <w:t xml:space="preserve"> </w:t>
      </w:r>
      <w:r>
        <w:t>Виды косвенных доказательств. Способы опровержения доводов оппонента:</w:t>
      </w:r>
      <w:r>
        <w:rPr>
          <w:spacing w:val="1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тезиса,</w:t>
      </w:r>
      <w:r>
        <w:rPr>
          <w:spacing w:val="-2"/>
        </w:rPr>
        <w:t xml:space="preserve"> </w:t>
      </w:r>
      <w:r>
        <w:t>критика аргументов,</w:t>
      </w:r>
      <w:r>
        <w:rPr>
          <w:spacing w:val="-2"/>
        </w:rPr>
        <w:t xml:space="preserve"> </w:t>
      </w:r>
      <w:r>
        <w:t>критика демонстрации.</w:t>
      </w:r>
    </w:p>
    <w:p w:rsidR="004E7696" w:rsidRDefault="00C27CE0">
      <w:pPr>
        <w:pStyle w:val="1"/>
        <w:spacing w:before="5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4E7696" w:rsidRDefault="00C27CE0">
      <w:pPr>
        <w:pStyle w:val="a3"/>
        <w:spacing w:before="43" w:line="278" w:lineRule="auto"/>
        <w:ind w:right="410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Самохарактеристика,</w:t>
      </w:r>
      <w:r>
        <w:rPr>
          <w:spacing w:val="71"/>
        </w:rPr>
        <w:t xml:space="preserve"> </w:t>
      </w:r>
      <w:r>
        <w:t>самопрезентация,</w:t>
      </w:r>
      <w:r>
        <w:rPr>
          <w:spacing w:val="-67"/>
        </w:rPr>
        <w:t xml:space="preserve"> </w:t>
      </w:r>
      <w:r>
        <w:t>поздравление.</w:t>
      </w:r>
    </w:p>
    <w:p w:rsidR="004E7696" w:rsidRDefault="00C27CE0">
      <w:pPr>
        <w:pStyle w:val="a3"/>
        <w:spacing w:line="276" w:lineRule="auto"/>
        <w:ind w:right="408"/>
      </w:pP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дискуссия.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дискуссии.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дискуссии.</w:t>
      </w:r>
    </w:p>
    <w:p w:rsidR="004E7696" w:rsidRDefault="00C27CE0">
      <w:pPr>
        <w:pStyle w:val="a3"/>
        <w:spacing w:line="276" w:lineRule="auto"/>
        <w:ind w:right="416"/>
      </w:pPr>
      <w:r>
        <w:t>Язык художественной литературы. Сочинение в жанре письма другу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электронного),</w:t>
      </w:r>
      <w:r>
        <w:rPr>
          <w:spacing w:val="-1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дневника и т.д.</w:t>
      </w:r>
    </w:p>
    <w:p w:rsidR="004E7696" w:rsidRDefault="004E7696" w:rsidP="00A96CDC">
      <w:pPr>
        <w:pStyle w:val="1"/>
        <w:tabs>
          <w:tab w:val="left" w:pos="1602"/>
        </w:tabs>
        <w:ind w:left="1601"/>
      </w:pP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культура.</w:t>
      </w:r>
    </w:p>
    <w:p w:rsidR="004E7696" w:rsidRDefault="00C27CE0">
      <w:pPr>
        <w:pStyle w:val="a3"/>
        <w:spacing w:before="43" w:line="276" w:lineRule="auto"/>
        <w:ind w:right="410"/>
      </w:pPr>
      <w:r>
        <w:t>Русский язык как зеркало национальной культуры и истории народа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национально-историческая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кинофильмов,</w:t>
      </w:r>
      <w:r>
        <w:rPr>
          <w:spacing w:val="-6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т.п.</w:t>
      </w:r>
    </w:p>
    <w:p w:rsidR="004E7696" w:rsidRDefault="00C27CE0">
      <w:pPr>
        <w:pStyle w:val="a3"/>
        <w:spacing w:line="276" w:lineRule="auto"/>
        <w:ind w:right="408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 в современном русском языке (основные тенденции, отдельные</w:t>
      </w:r>
      <w:r>
        <w:rPr>
          <w:spacing w:val="1"/>
        </w:rPr>
        <w:t xml:space="preserve"> </w:t>
      </w:r>
      <w:r>
        <w:t>примеры). Стремительный рост словарного состава языка, «неологический</w:t>
      </w:r>
      <w:r>
        <w:rPr>
          <w:spacing w:val="1"/>
        </w:rPr>
        <w:t xml:space="preserve"> </w:t>
      </w:r>
      <w:r>
        <w:t>бум»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переоценка,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фразеологии,</w:t>
      </w:r>
      <w:r>
        <w:rPr>
          <w:spacing w:val="-3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заимствования</w:t>
      </w:r>
      <w:r>
        <w:rPr>
          <w:spacing w:val="-2"/>
        </w:rPr>
        <w:t xml:space="preserve"> </w:t>
      </w:r>
      <w:r>
        <w:t>иноязычных слов.</w:t>
      </w:r>
    </w:p>
    <w:p w:rsidR="004E7696" w:rsidRDefault="00C27CE0">
      <w:pPr>
        <w:pStyle w:val="1"/>
        <w:spacing w:before="5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4E7696" w:rsidRDefault="00C27CE0">
      <w:pPr>
        <w:pStyle w:val="a3"/>
        <w:spacing w:before="45" w:line="276" w:lineRule="auto"/>
        <w:ind w:right="407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 словарях.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390" w:firstLine="0"/>
      </w:pPr>
      <w:r>
        <w:lastRenderedPageBreak/>
        <w:t>Нарушение</w:t>
      </w:r>
      <w:r>
        <w:rPr>
          <w:spacing w:val="-3"/>
        </w:rPr>
        <w:t xml:space="preserve"> </w:t>
      </w:r>
      <w:r>
        <w:t>орфоэпической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приём.</w:t>
      </w:r>
    </w:p>
    <w:p w:rsidR="004E7696" w:rsidRDefault="00C27CE0">
      <w:pPr>
        <w:spacing w:before="55" w:line="276" w:lineRule="auto"/>
        <w:ind w:left="682" w:right="406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лексические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ошибки‚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нарушением лексической сочетаемости.</w:t>
      </w:r>
    </w:p>
    <w:p w:rsidR="004E7696" w:rsidRDefault="00C27CE0">
      <w:pPr>
        <w:pStyle w:val="a3"/>
        <w:spacing w:line="276" w:lineRule="auto"/>
        <w:ind w:right="410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-67"/>
        </w:rPr>
        <w:t xml:space="preserve"> </w:t>
      </w:r>
      <w:r>
        <w:t>ошибки‚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речевой избыточностью.</w:t>
      </w:r>
    </w:p>
    <w:p w:rsidR="004E7696" w:rsidRDefault="00C27CE0">
      <w:pPr>
        <w:pStyle w:val="a3"/>
        <w:spacing w:line="278" w:lineRule="auto"/>
        <w:ind w:right="411"/>
      </w:pPr>
      <w:r>
        <w:t>Современные толковые словари. Отражение</w:t>
      </w:r>
      <w:r>
        <w:rPr>
          <w:spacing w:val="1"/>
        </w:rPr>
        <w:t xml:space="preserve"> </w:t>
      </w:r>
      <w:r>
        <w:t>вариантов 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словарях.</w:t>
      </w:r>
      <w:r>
        <w:rPr>
          <w:spacing w:val="-1"/>
        </w:rPr>
        <w:t xml:space="preserve"> </w:t>
      </w:r>
      <w:r>
        <w:t>Словарные пометы.</w:t>
      </w:r>
    </w:p>
    <w:p w:rsidR="004E7696" w:rsidRDefault="00C27CE0">
      <w:pPr>
        <w:spacing w:line="276" w:lineRule="auto"/>
        <w:ind w:left="682" w:right="403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Управление: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благодаря,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вопреки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количественными числительными в словосочетаниях с распределительным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пяти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груш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отзыв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рецензия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обидеться на слово – обижен словами</w:t>
      </w:r>
      <w:r>
        <w:rPr>
          <w:sz w:val="28"/>
        </w:rPr>
        <w:t>). Правильное употребление предлогов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о‚ по‚ из‚ с </w:t>
      </w:r>
      <w:r>
        <w:rPr>
          <w:sz w:val="28"/>
        </w:rPr>
        <w:t>в составе словосочетания (</w:t>
      </w:r>
      <w:r>
        <w:rPr>
          <w:i/>
          <w:sz w:val="28"/>
        </w:rPr>
        <w:t>приехать из Москвы – приехать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Урала).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Нагромождение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творительного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падежа.</w:t>
      </w:r>
    </w:p>
    <w:p w:rsidR="004E7696" w:rsidRDefault="00C27CE0">
      <w:pPr>
        <w:pStyle w:val="a3"/>
        <w:spacing w:line="276" w:lineRule="auto"/>
        <w:ind w:right="412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оборотов‚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речью.</w:t>
      </w:r>
    </w:p>
    <w:p w:rsidR="004E7696" w:rsidRDefault="00C27CE0">
      <w:pPr>
        <w:spacing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однако,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sz w:val="28"/>
        </w:rPr>
        <w:t xml:space="preserve">)‚ повторение частицы бы в предложениях с союзами </w:t>
      </w:r>
      <w:r>
        <w:rPr>
          <w:i/>
          <w:sz w:val="28"/>
        </w:rPr>
        <w:t xml:space="preserve">чтобы </w:t>
      </w:r>
      <w:r>
        <w:rPr>
          <w:sz w:val="28"/>
        </w:rPr>
        <w:t xml:space="preserve">и </w:t>
      </w:r>
      <w:r>
        <w:rPr>
          <w:i/>
          <w:sz w:val="28"/>
        </w:rPr>
        <w:t>если бы</w:t>
      </w:r>
      <w:r>
        <w:rPr>
          <w:sz w:val="28"/>
        </w:rPr>
        <w:t>‚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лишних указательных местоимений.</w:t>
      </w:r>
    </w:p>
    <w:p w:rsidR="004E7696" w:rsidRDefault="00C27CE0">
      <w:pPr>
        <w:pStyle w:val="a3"/>
        <w:spacing w:line="278" w:lineRule="auto"/>
        <w:ind w:right="414"/>
      </w:pP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 словарях и справочниках. Словарные</w:t>
      </w:r>
      <w:r>
        <w:rPr>
          <w:spacing w:val="-4"/>
        </w:rPr>
        <w:t xml:space="preserve"> </w:t>
      </w:r>
      <w:r>
        <w:t>пометы.</w:t>
      </w:r>
    </w:p>
    <w:p w:rsidR="004E7696" w:rsidRDefault="00C27CE0">
      <w:pPr>
        <w:pStyle w:val="1"/>
        <w:spacing w:line="321" w:lineRule="exact"/>
      </w:pPr>
      <w:r>
        <w:t>Речевой</w:t>
      </w:r>
      <w:r>
        <w:rPr>
          <w:spacing w:val="-1"/>
        </w:rPr>
        <w:t xml:space="preserve"> </w:t>
      </w:r>
      <w:r>
        <w:t>этикет</w:t>
      </w:r>
    </w:p>
    <w:p w:rsidR="004E7696" w:rsidRDefault="00C27CE0">
      <w:pPr>
        <w:pStyle w:val="a3"/>
        <w:spacing w:before="31" w:line="276" w:lineRule="auto"/>
        <w:ind w:right="403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нетикета.</w:t>
      </w:r>
      <w:r>
        <w:rPr>
          <w:spacing w:val="1"/>
        </w:rPr>
        <w:t xml:space="preserve"> </w:t>
      </w:r>
      <w:r>
        <w:t>Этикет Интернет-переписки. Этические нормы, правила этикета Интернет-</w:t>
      </w:r>
      <w:r>
        <w:rPr>
          <w:spacing w:val="1"/>
        </w:rPr>
        <w:t xml:space="preserve"> </w:t>
      </w:r>
      <w:r>
        <w:t>дискуссии, Интернет-полемики. Этикетное речевое поведение в ситуациях</w:t>
      </w:r>
      <w:r>
        <w:rPr>
          <w:spacing w:val="1"/>
        </w:rPr>
        <w:t xml:space="preserve"> </w:t>
      </w:r>
      <w:r>
        <w:t>делового общения.</w:t>
      </w:r>
    </w:p>
    <w:p w:rsidR="004E7696" w:rsidRDefault="00C27CE0">
      <w:pPr>
        <w:pStyle w:val="1"/>
        <w:spacing w:before="5" w:line="278" w:lineRule="auto"/>
        <w:ind w:right="3386"/>
      </w:pPr>
      <w:r>
        <w:t>Раздел 3. Речь. Речевая деятельность. Текст.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Виды речевой</w:t>
      </w:r>
      <w:r>
        <w:rPr>
          <w:spacing w:val="-2"/>
        </w:rPr>
        <w:t xml:space="preserve"> </w:t>
      </w:r>
      <w:r>
        <w:t>деятельности</w:t>
      </w:r>
    </w:p>
    <w:p w:rsidR="004E7696" w:rsidRDefault="00C27CE0">
      <w:pPr>
        <w:pStyle w:val="a3"/>
        <w:spacing w:line="276" w:lineRule="auto"/>
        <w:ind w:right="409"/>
      </w:pPr>
      <w:r>
        <w:t>Русский язык в Интернете. Правила информационной безопасности при</w:t>
      </w:r>
      <w:r>
        <w:rPr>
          <w:spacing w:val="-67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2"/>
        </w:rPr>
        <w:t xml:space="preserve"> </w:t>
      </w:r>
      <w:r>
        <w:t>Контактное</w:t>
      </w:r>
      <w:r>
        <w:rPr>
          <w:spacing w:val="-1"/>
        </w:rPr>
        <w:t xml:space="preserve"> </w:t>
      </w:r>
      <w:r>
        <w:t>и дистантное</w:t>
      </w:r>
      <w:r>
        <w:rPr>
          <w:spacing w:val="-4"/>
        </w:rPr>
        <w:t xml:space="preserve"> </w:t>
      </w:r>
      <w:r>
        <w:t>общение.</w:t>
      </w:r>
    </w:p>
    <w:p w:rsidR="004E7696" w:rsidRDefault="00C27CE0">
      <w:pPr>
        <w:pStyle w:val="1"/>
      </w:pPr>
      <w:r>
        <w:t>Текст 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речи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jc w:val="left"/>
      </w:pPr>
      <w:r>
        <w:lastRenderedPageBreak/>
        <w:t>Виды</w:t>
      </w:r>
      <w:r>
        <w:rPr>
          <w:spacing w:val="20"/>
        </w:rPr>
        <w:t xml:space="preserve"> </w:t>
      </w:r>
      <w:r>
        <w:t>преобразования</w:t>
      </w:r>
      <w:r>
        <w:rPr>
          <w:spacing w:val="22"/>
        </w:rPr>
        <w:t xml:space="preserve"> </w:t>
      </w:r>
      <w:r>
        <w:t>текстов:</w:t>
      </w:r>
      <w:r>
        <w:rPr>
          <w:spacing w:val="23"/>
        </w:rPr>
        <w:t xml:space="preserve"> </w:t>
      </w:r>
      <w:r>
        <w:t>аннотация,</w:t>
      </w:r>
      <w:r>
        <w:rPr>
          <w:spacing w:val="19"/>
        </w:rPr>
        <w:t xml:space="preserve"> </w:t>
      </w:r>
      <w:r>
        <w:t>конспект.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 для</w:t>
      </w:r>
      <w:r>
        <w:rPr>
          <w:spacing w:val="-4"/>
        </w:rPr>
        <w:t xml:space="preserve"> </w:t>
      </w:r>
      <w:r>
        <w:t>представления информации.</w:t>
      </w:r>
    </w:p>
    <w:p w:rsidR="004E7696" w:rsidRDefault="00C27CE0">
      <w:pPr>
        <w:pStyle w:val="1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4E7696" w:rsidRDefault="00C27CE0">
      <w:pPr>
        <w:pStyle w:val="a3"/>
        <w:spacing w:before="42"/>
        <w:ind w:left="1390" w:firstLine="0"/>
        <w:jc w:val="left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:rsidR="004E7696" w:rsidRDefault="00C27CE0">
      <w:pPr>
        <w:pStyle w:val="a3"/>
        <w:tabs>
          <w:tab w:val="left" w:pos="4267"/>
          <w:tab w:val="left" w:pos="5301"/>
          <w:tab w:val="left" w:pos="6590"/>
          <w:tab w:val="left" w:pos="7830"/>
          <w:tab w:val="left" w:pos="8506"/>
        </w:tabs>
        <w:spacing w:before="50" w:line="276" w:lineRule="auto"/>
        <w:ind w:right="410"/>
        <w:jc w:val="left"/>
      </w:pPr>
      <w:r>
        <w:t>Официально-деловой</w:t>
      </w:r>
      <w:r>
        <w:tab/>
        <w:t>стиль.</w:t>
      </w:r>
      <w:r>
        <w:tab/>
        <w:t>Деловое</w:t>
      </w:r>
      <w:r>
        <w:tab/>
        <w:t>письмо,</w:t>
      </w:r>
      <w:r>
        <w:tab/>
        <w:t>его</w:t>
      </w:r>
      <w:r>
        <w:tab/>
      </w:r>
      <w:r>
        <w:rPr>
          <w:spacing w:val="-1"/>
        </w:rPr>
        <w:t>структурные</w:t>
      </w:r>
      <w:r>
        <w:rPr>
          <w:spacing w:val="-6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языковые особенности.</w:t>
      </w:r>
    </w:p>
    <w:p w:rsidR="004E7696" w:rsidRDefault="00C27CE0">
      <w:pPr>
        <w:pStyle w:val="a3"/>
        <w:spacing w:line="276" w:lineRule="auto"/>
        <w:jc w:val="left"/>
      </w:pPr>
      <w:r>
        <w:t>Учебно-научный</w:t>
      </w:r>
      <w:r>
        <w:rPr>
          <w:spacing w:val="16"/>
        </w:rPr>
        <w:t xml:space="preserve"> </w:t>
      </w:r>
      <w:r>
        <w:t>стиль.</w:t>
      </w:r>
      <w:r>
        <w:rPr>
          <w:spacing w:val="18"/>
        </w:rPr>
        <w:t xml:space="preserve"> </w:t>
      </w:r>
      <w:r>
        <w:t>Доклад,</w:t>
      </w:r>
      <w:r>
        <w:rPr>
          <w:spacing w:val="17"/>
        </w:rPr>
        <w:t xml:space="preserve"> </w:t>
      </w:r>
      <w:r>
        <w:t>сообщение.</w:t>
      </w:r>
      <w:r>
        <w:rPr>
          <w:spacing w:val="18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оппонента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проекта.</w:t>
      </w:r>
    </w:p>
    <w:p w:rsidR="004E7696" w:rsidRDefault="00C27CE0">
      <w:pPr>
        <w:pStyle w:val="a3"/>
        <w:ind w:left="1390" w:firstLine="0"/>
        <w:jc w:val="left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очерк.</w:t>
      </w:r>
    </w:p>
    <w:p w:rsidR="004E7696" w:rsidRDefault="00C27CE0">
      <w:pPr>
        <w:pStyle w:val="a3"/>
        <w:spacing w:before="48" w:line="276" w:lineRule="auto"/>
        <w:jc w:val="left"/>
      </w:pPr>
      <w:r>
        <w:t>Язык</w:t>
      </w:r>
      <w:r>
        <w:rPr>
          <w:spacing w:val="54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литературы.</w:t>
      </w:r>
      <w:r>
        <w:rPr>
          <w:spacing w:val="54"/>
        </w:rPr>
        <w:t xml:space="preserve"> </w:t>
      </w:r>
      <w:r>
        <w:t>Диалогичность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художественном</w:t>
      </w:r>
      <w:r>
        <w:rPr>
          <w:spacing w:val="-67"/>
        </w:rPr>
        <w:t xml:space="preserve"> </w:t>
      </w:r>
      <w:r>
        <w:t>произведении.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интертекст.</w:t>
      </w:r>
      <w:r>
        <w:rPr>
          <w:spacing w:val="-1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Прецедентные</w:t>
      </w:r>
      <w:r>
        <w:rPr>
          <w:spacing w:val="-1"/>
        </w:rPr>
        <w:t xml:space="preserve"> </w:t>
      </w:r>
      <w:r>
        <w:t>тексты.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2"/>
        </w:tabs>
        <w:spacing w:before="1"/>
      </w:pPr>
      <w:r>
        <w:t>Родная</w:t>
      </w:r>
      <w:r>
        <w:rPr>
          <w:spacing w:val="66"/>
        </w:rPr>
        <w:t xml:space="preserve"> </w:t>
      </w:r>
      <w:r>
        <w:t>литература</w:t>
      </w:r>
    </w:p>
    <w:p w:rsidR="00693499" w:rsidRDefault="00693499" w:rsidP="00693499">
      <w:pPr>
        <w:pStyle w:val="1"/>
        <w:tabs>
          <w:tab w:val="left" w:pos="2302"/>
        </w:tabs>
        <w:spacing w:before="1"/>
        <w:ind w:left="2301"/>
      </w:pP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литература (русская)»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>
        <w:rPr>
          <w:b w:val="0"/>
        </w:rPr>
        <w:t xml:space="preserve">- </w:t>
      </w:r>
      <w:r w:rsidRPr="00693499">
        <w:rPr>
          <w:b w:val="0"/>
        </w:rPr>
        <w:t>«Россия — родина моя»;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>
        <w:rPr>
          <w:b w:val="0"/>
        </w:rPr>
        <w:t>-</w:t>
      </w:r>
      <w:r w:rsidRPr="00693499">
        <w:rPr>
          <w:b w:val="0"/>
        </w:rPr>
        <w:tab/>
        <w:t>«Русские традиции»;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>
        <w:rPr>
          <w:b w:val="0"/>
        </w:rPr>
        <w:t>-</w:t>
      </w:r>
      <w:r w:rsidRPr="00693499">
        <w:rPr>
          <w:b w:val="0"/>
        </w:rPr>
        <w:tab/>
        <w:t>«Русский характер — русская душа».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 xml:space="preserve">Каждая содержательная линия предусматривает вариативный </w:t>
      </w:r>
      <w:r w:rsidRPr="00693499">
        <w:rPr>
          <w:b w:val="0"/>
        </w:rPr>
        <w:lastRenderedPageBreak/>
        <w:t>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</w:t>
      </w:r>
      <w:r w:rsidRPr="00693499">
        <w:t xml:space="preserve"> </w:t>
      </w:r>
      <w:r w:rsidRPr="00693499">
        <w:rPr>
          <w:b w:val="0"/>
        </w:rPr>
        <w:t>литературе народов России и мира; образ степи в фольклоре и литературе народов России и др.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Программа учебного предмета «Родная литература (русская)» для 5—9 классов основной школы строится на сочетании проблемно- 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Проблемно-тематические блоки объединяют произведения в соответствии с выделенными сквозными линиями (например: родные просторы — русский лес — берёза). Внутри проблемно-тематических блоков произведений выделяются отдельные подтемы, связанные с национально-культурной спецификой русских традиций, быта и нравов (например: праздники русского мира, Масленица, блины и т. п.).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</w:t>
      </w:r>
    </w:p>
    <w:p w:rsid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В отдельные тематические блоки программы вводятся литературные произведения, включающие в сферу выделяемых национально- 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ЦЕЛИ ИЗУЧЕНИЯ УЧЕБНОГО ПРЕДМЕТА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«РОДНАЯ ЛИТЕРАТУРА (РУССКАЯ)»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Программа учебного предмета «Родная литература (русская)» ориентирована на сопровождение и поддержку учебного предмета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Изучение предмета «Родная литература (русская)» должно обеспечить достижение следующих целей: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 xml:space="preserve">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общероссийским гражданским </w:t>
      </w:r>
      <w:r w:rsidRPr="00693499">
        <w:rPr>
          <w:b w:val="0"/>
        </w:rPr>
        <w:lastRenderedPageBreak/>
        <w:t>сознанием и национальным самосознанием, чувством патриотизма и гордости от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 xml:space="preserve"> 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принадлежности к многонациональному народу России;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Учебный предмет «Родная литература (русская)» направлен на решение следующих задач: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формирование опыта общения с произведениями родной русской литературы в повседневной жизни и учебной деятельности;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 xml:space="preserve"> 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</w:t>
      </w:r>
      <w:r w:rsidRPr="00693499">
        <w:rPr>
          <w:b w:val="0"/>
        </w:rPr>
        <w:tab/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lastRenderedPageBreak/>
        <w:t></w:t>
      </w:r>
      <w:r w:rsidRPr="00693499">
        <w:rPr>
          <w:b w:val="0"/>
        </w:rPr>
        <w:tab/>
        <w:t>развитие умений работы с источниками информации, осуществление поиска, анализа, обработки и презентации информации из различных источников, в том числе из числа верифицированных электронных ресурсов, включённых в федеральный перечень.</w:t>
      </w:r>
    </w:p>
    <w:p w:rsid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МЕСТО УЧЕБНОГО ПРЕДМЕТА «РОДНАЯ ЛИТЕРАТУРА (РУССКАЯ)» В УЧЕБНОМ ПЛАНЕ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На обязательное изучение предмета «Родная литература (русская)» на этапе основного общего образования отводится 170 часов. В 5—9 классах выделяется по 34 часа в год (из расчёта 1 учебный час в неделю).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На изучение инвариантной части программы по родной русской литературе отводится 135 учебных часов. Резерв учебного времени, составляющий 35 учебных часов (или 20 %), отводится на вариативную часть программы, которая предусматривает изучение произведений, отобранных составителями рабочих программ для реализации регионального компонента содержания литературного образования, учитывающего в том числе национальные и этнокультурные особенности народов Российской Федерации.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СОДЕРЖАНИЕ УЧЕБНОГО ПРЕДМЕТА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«РОДНАЯ ЛИТЕРАТУРА (РУССКАЯ)»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5</w:t>
      </w:r>
      <w:r w:rsidRPr="00693499">
        <w:rPr>
          <w:b w:val="0"/>
        </w:rPr>
        <w:tab/>
        <w:t>КЛАСС</w:t>
      </w:r>
    </w:p>
    <w:p w:rsidR="00693499" w:rsidRPr="00693499" w:rsidRDefault="00693499" w:rsidP="00F82A13">
      <w:pPr>
        <w:pStyle w:val="1"/>
        <w:tabs>
          <w:tab w:val="left" w:pos="426"/>
        </w:tabs>
        <w:spacing w:before="1"/>
        <w:ind w:left="426" w:hanging="284"/>
        <w:rPr>
          <w:b w:val="0"/>
        </w:rPr>
      </w:pP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426" w:firstLine="425"/>
        <w:rPr>
          <w:b w:val="0"/>
        </w:rPr>
      </w:pPr>
      <w:r w:rsidRPr="00693499">
        <w:rPr>
          <w:b w:val="0"/>
        </w:rPr>
        <w:t>Раздел 1. Россия — Родина моя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Преданья старины глубокой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Малые жанры фольклора: пословицы и поговорки о Родине, России, русском народе (не менее пяти произведений).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Русские народные и литературные сказки (не менее двух произведений). Например: «Лиса и медведь» (русская народная сказка), К. Г. Паустовский «Дремучий медведь».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Города земли русской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Москва в произведениях русских писателей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Стихотворения (не менее двух). Например: А. С. Пушкин «На тихих берегах Москвы...», М. Ю. Лермонтов «Москва, Москва!.. люблю тебя как сын.», Л. Н. Мартынов «Красные ворота» и др.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А. П. Чехов. «В Москве на Трубной площади».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Родные просторы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693499">
        <w:rPr>
          <w:b w:val="0"/>
        </w:rPr>
        <w:t>Русский лес</w:t>
      </w:r>
    </w:p>
    <w:p w:rsidR="00F82A13" w:rsidRDefault="00F82A13" w:rsidP="00693499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>
        <w:rPr>
          <w:b w:val="0"/>
        </w:rPr>
        <w:t xml:space="preserve">            </w:t>
      </w:r>
      <w:r w:rsidR="00693499" w:rsidRPr="00693499">
        <w:rPr>
          <w:b w:val="0"/>
        </w:rPr>
        <w:t>Стихотворения (не менее двух). Например: А. В. Кольцов «Лес», В. А.</w:t>
      </w:r>
    </w:p>
    <w:p w:rsidR="00F82A13" w:rsidRPr="00F82A13" w:rsidRDefault="00693499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693499">
        <w:rPr>
          <w:b w:val="0"/>
        </w:rPr>
        <w:t xml:space="preserve"> </w:t>
      </w:r>
      <w:r w:rsidR="00F82A13">
        <w:rPr>
          <w:b w:val="0"/>
        </w:rPr>
        <w:t xml:space="preserve">      </w:t>
      </w:r>
      <w:r w:rsidRPr="00693499">
        <w:rPr>
          <w:b w:val="0"/>
        </w:rPr>
        <w:t>Рождественский «Берёза», В. А. Солоухин «Седьмую ночь без перерыва.» и др.</w:t>
      </w:r>
      <w:r w:rsidR="00F82A13" w:rsidRPr="00F82A13">
        <w:t xml:space="preserve"> </w:t>
      </w:r>
      <w:r w:rsidR="00F82A13" w:rsidRPr="00F82A13">
        <w:rPr>
          <w:b w:val="0"/>
        </w:rPr>
        <w:t>И. С. Соколов-Микитов. «Русский лес».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2. Русские традиции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lastRenderedPageBreak/>
        <w:t>Праздники русского мира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Рождество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</w:t>
      </w:r>
      <w:r w:rsidRPr="00F82A13">
        <w:rPr>
          <w:b w:val="0"/>
        </w:rPr>
        <w:tab/>
        <w:t>(не</w:t>
      </w:r>
      <w:r w:rsidRPr="00F82A13">
        <w:rPr>
          <w:b w:val="0"/>
        </w:rPr>
        <w:tab/>
        <w:t>менее</w:t>
      </w:r>
      <w:r w:rsidRPr="00F82A13">
        <w:rPr>
          <w:b w:val="0"/>
        </w:rPr>
        <w:tab/>
        <w:t>двух).</w:t>
      </w:r>
      <w:r w:rsidRPr="00F82A13">
        <w:rPr>
          <w:b w:val="0"/>
        </w:rPr>
        <w:tab/>
        <w:t>Например:</w:t>
      </w:r>
      <w:r w:rsidRPr="00F82A13">
        <w:rPr>
          <w:b w:val="0"/>
        </w:rPr>
        <w:tab/>
        <w:t>Б.</w:t>
      </w:r>
      <w:r w:rsidRPr="00F82A13">
        <w:rPr>
          <w:b w:val="0"/>
        </w:rPr>
        <w:tab/>
        <w:t>Л.</w:t>
      </w:r>
      <w:r w:rsidRPr="00F82A13">
        <w:rPr>
          <w:b w:val="0"/>
        </w:rPr>
        <w:tab/>
        <w:t>Пастернак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«Рождественская звезда» (фрагмент), В. Д. Берестов «Перед Рождеством»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A.</w:t>
      </w:r>
      <w:r w:rsidRPr="00F82A13">
        <w:rPr>
          <w:b w:val="0"/>
        </w:rPr>
        <w:tab/>
        <w:t>И. Куприн. «Бедный принц».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Н. Д. Телешов. «Ёлка Митрича».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Тепло родного дома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Семейные ценности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И. А. Крылов. Басни (одно произведение по выбору). Например: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«Дерево»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И. А. Бунин. «Снежный бык».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B.</w:t>
      </w:r>
      <w:r w:rsidRPr="00F82A13">
        <w:rPr>
          <w:b w:val="0"/>
        </w:rPr>
        <w:tab/>
        <w:t>И. Белов. «Скворцы».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3. Русский характер — русская душа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Не до ордена — была бы Родина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Отечественная война 1812 года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Ф. Н. Глинка «Авангардная песнь», Д. В. Давыдов «Партизан» (отрывок)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Загадки русской души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Парадоксы русского характера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К. Г. Паустовский. «Похождения жука-носорога» (солдатская сказка).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Ю. Я. Яковлев. «Сыновья Пешеходова».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 ваших ровесниках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Школьные контрольные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К. И. Чуковский. «Серебряный герб» (фрагмент).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А. Гиваргизов. «Контрольный диктант».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Лишь слову жизнь дана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Родной язык, родная речь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И. А. Бунин «Слово», В. Г. Гордейчев «Родная речь»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6</w:t>
      </w:r>
      <w:r w:rsidRPr="00F82A13">
        <w:rPr>
          <w:b w:val="0"/>
        </w:rPr>
        <w:tab/>
        <w:t>КЛАСС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1. Россия — Родина моя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Преданья старины глубокой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Богатыри и богатырство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Былины (одна былина по выбору). Например: «Илья Муромец и Святогор».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Былинные сюжеты и герои в русской литературе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одного). Например: И. А. Бунин «Святогор и Илья».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М. М. Пришвин. «Певец былин».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Города земли русской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Русский Север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lastRenderedPageBreak/>
        <w:t>A.</w:t>
      </w:r>
      <w:r w:rsidRPr="00F82A13">
        <w:rPr>
          <w:b w:val="0"/>
        </w:rPr>
        <w:tab/>
        <w:t>Г. Писахов. «Ледяна колокольня» (не менее одной главы по выбору, например: «Морожены песни»).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Б. В. Шергин. «Поморские были и сказания» (не менее двух глав по выбору, например: «Детство в Архангельске», «Миша Ласкин»).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Родные просторы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Зима в русской поэзии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И. С. Никитин «Встреча Зимы», А. А. Блок «Снег да снег. Всю избу занесло...», Н. М. Рубцов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«Первый снег»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По мотивам русских сказок о зиме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Е. Л. Шварц. «Два брата».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2. Русские традиции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Праздники русского мира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Масленица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  менее   двух).   Например:   М.   Ю.   Лермонтов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«Посреди небесных тел...», А. Д. Дементьев «Прощёное воскресенье»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A.</w:t>
      </w:r>
      <w:r w:rsidRPr="00F82A13">
        <w:rPr>
          <w:b w:val="0"/>
        </w:rPr>
        <w:tab/>
        <w:t>П. Чехов. «Блины».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Тэффи. «Блины».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Тепло родного дома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Всюду родимую Русь узнаю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одного). Например: В. А. Рождественский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«Русская природа»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К. Г. Паустовский. «Заботливый цветок».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Ю. В. Бондарев. «Поздним вечером».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3. Русский характер — русская душа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Не до ордена — была бы Родина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Оборона Севастополя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трех). Например: А. Н. Апухтин «Солдатская песня о Севастополе», А. А. Фет «Севастопольское братское кладбище», Рюрик Ивнев «Севастополь»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Загадки русской души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Чудеса нужно делать своими руками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одного). Например: Ф. И. Тютчев «Чему бы жизнь нас ни учила.»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Н. С. Лесков. «Неразменный рубль».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B.</w:t>
      </w:r>
      <w:r w:rsidRPr="00F82A13">
        <w:rPr>
          <w:b w:val="0"/>
        </w:rPr>
        <w:tab/>
        <w:t>П. Астафьев. «Бабушка с малиной».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 ваших ровесниках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Реальность и мечты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Р. П. Погодин. «Кирпичные острова» (рассказы «Как я с ним познакомился», «Кирпичные острова»).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Е. С. Велтистов. «Миллион и один день каникул» (один фрагмент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Лишь слову жизнь дана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lastRenderedPageBreak/>
        <w:t>На русском дышим языке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К. Д. Бальмонт «Русский язык», Ю. П. Мориц «Язык обид — язык не русский...»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7</w:t>
      </w:r>
      <w:r w:rsidRPr="00F82A13">
        <w:rPr>
          <w:b w:val="0"/>
        </w:rPr>
        <w:tab/>
        <w:t>КЛАСС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1. Россия — Родина моя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Преданья старины глубокой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Русские народные песни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Исторические и лирические песни (не менее двух). Например: «На заре то было, братцы, на утренней.», «Ах вы, ветры, ветры буйные.»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Фольклорные сюжеты и мотивы в русской литературе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A.</w:t>
      </w:r>
      <w:r w:rsidRPr="00F82A13">
        <w:rPr>
          <w:b w:val="0"/>
        </w:rPr>
        <w:tab/>
        <w:t>С. Пушкин. «Песни о Стеньке Разине» (песня 1).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И. З. Суриков «Я ли в поле да не травушка была.», А. К. Толстой «Моя душа летит приветом.»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Города земли русской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Сибирский край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B.</w:t>
      </w:r>
      <w:r w:rsidRPr="00F82A13">
        <w:rPr>
          <w:b w:val="0"/>
        </w:rPr>
        <w:tab/>
        <w:t>Г. Распутин. «Сибирь, Сибирь.» (одна глава по выбору, например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«Тобольск»).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И. Солженицын. «Колокол Углича».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Родные просторы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Русское поле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И. С. Никитин «Поле», И. А. Гофф «Русское поле»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Д. В. Григорович. «Пахарь» (не менее одной главы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2. Русские традиции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Праздники русского мира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Пасха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</w:t>
      </w:r>
      <w:r w:rsidRPr="00F82A13">
        <w:rPr>
          <w:b w:val="0"/>
        </w:rPr>
        <w:tab/>
        <w:t>(не</w:t>
      </w:r>
      <w:r w:rsidRPr="00F82A13">
        <w:rPr>
          <w:b w:val="0"/>
        </w:rPr>
        <w:tab/>
        <w:t>менее</w:t>
      </w:r>
      <w:r w:rsidRPr="00F82A13">
        <w:rPr>
          <w:b w:val="0"/>
        </w:rPr>
        <w:tab/>
        <w:t>двух).</w:t>
      </w:r>
      <w:r w:rsidRPr="00F82A13">
        <w:rPr>
          <w:b w:val="0"/>
        </w:rPr>
        <w:tab/>
        <w:t>Например:</w:t>
      </w:r>
      <w:r w:rsidRPr="00F82A13">
        <w:rPr>
          <w:b w:val="0"/>
        </w:rPr>
        <w:tab/>
        <w:t>К.</w:t>
      </w:r>
      <w:r w:rsidRPr="00F82A13">
        <w:rPr>
          <w:b w:val="0"/>
        </w:rPr>
        <w:tab/>
        <w:t>Д.</w:t>
      </w:r>
      <w:r w:rsidRPr="00F82A13">
        <w:rPr>
          <w:b w:val="0"/>
        </w:rPr>
        <w:tab/>
        <w:t>Бальмонт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«Благовещенье в Москве», А. С. Хомяков «Кремлевская заутреня на Пасху», А. А. Фет «Христос Воскресе!» (П. П. Боткину).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П. Чехов. «Казак».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Тепло родного дома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Русские мастера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В. А. Солоухин. «Камешки на ладони» (не менее двух миниатюр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Ф. А. Абрамов. «Дом» (один фрагмент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одного). Например: Р. И. Рождественский «О мастерах»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3. Русский характер — русская душа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Не до ордена — была бы Родина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На Первой мировой войне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lastRenderedPageBreak/>
        <w:t>Стихотворения (не   менее   двух).   Например:   С.   М.   Городецкий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«Воздушный витязь», Н. С. Гумилёв «Наступление», «Война»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М. М. Пришвин. «Голубая стрекоза».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Загадки русской души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Долюшка женская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Ф. И. Тютчев «Русской женщине», Н. А. Некрасов «Внимая ужасам вой- ны^», Ю. В. Друнина «И откуда вдруг берутся силы...», В. М. Тушнова «Вот говорят: Россия.»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Ф. А. Абрамов. «Золотые руки».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 ваших ровесниках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Взрослые детские проблемы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С. Игнатова. «Джинн Сева».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Н. Н. Назаркин. «Изумрудная рыбка» (не менее двух глав по выбору, например, «Изумрудная рыбка», «Ах, миледи!», «Про личную жизнь»).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Лишь слову жизнь дана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Такого языка на свете не бывало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одного). Например: Вс. Рождественский «В родной поэзии совсем не старовер.»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8</w:t>
      </w:r>
      <w:r w:rsidRPr="00F82A13">
        <w:rPr>
          <w:b w:val="0"/>
        </w:rPr>
        <w:tab/>
        <w:t>КЛАСС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1. Россия — Родина моя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Легендарный герой земли русской Иван Сусанин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одного). Например: С. Н. Марков «Сусанин», О. А. Ильина «Во время грозного и злого поединка.»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П. Н. Полевой. «Избранник Божий» (не менее двух глав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Города земли русской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По Золотому кольцу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трёх). Например: Ф. К. Сологуб «Сквозь туман едва заметный...», М. А. Кузмин «Я знаю вас не понаслышке...», И. И. Кобзев «Поездка в Суздаль», В. А. Степанов «Золотое кольцо»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Родные просторы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Волга — русская река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Русские народные песни о Волге (одна по выбору). Например: «Уж ты, Волга-река, Волга-матушка!..», «Вниз по матушке по Волге.»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Н. А. Некрасов «Люблю я краткой той поры.» (из поэмы «Горе старого Наума»), В. С. Высоцкий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«Песня о Волге»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В. В. Розанов. «Русский Нил» (один фрагмент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2. Русские традиции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Праздники русского мира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Троица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lastRenderedPageBreak/>
        <w:t>Стихотворения (не менее двух). Например: И. А. Бунин «Троица», С. А. Есенин «Троицыно утро, утренний канон.», Н. И. Рыленков «Возможно ль высказать без слов.»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И. А. Новиков. «Троицкая кукушка».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Тепло родного дома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Родство душ  Ф. А. Абрамов. «Валенки».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Т. В. Михеева. «Не предавай меня!» (две главы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3. Русский характер — русская душа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Не до ордена — была бы Родина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Дети на войне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Э. Н. Веркин. «Облачный полк» (не менее двух глав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Загадки русской души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Сеятель твой и хранитель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И. С. Тургенев. «Сфинкс».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Ф. М. Достоевский. «Мужик Марей».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 ваших ровесниках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Пора взросления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Б. Л. Васильев. «Завтра была война» (не менее одной главы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Г. Н. Щербакова. «Вам и не снилось» (не менее одной главы по выбору)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Лишь слову жизнь дана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Язык поэзии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  менее   одного).   Например:   И.   Ф.   Анненский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«Третий мучительный сонет»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Дон Аминадо. «Наука стихосложения».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9</w:t>
      </w:r>
      <w:r w:rsidRPr="00F82A13">
        <w:rPr>
          <w:b w:val="0"/>
        </w:rPr>
        <w:tab/>
        <w:t>КЛАСС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1. Россия — Родина моя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Преданья старины глубокой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Гроза двенадцатого года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Русские народные песни об Отечественной войне 1812 года (не менее одной). Например: «Как не две тученьки не две грозныя»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В. А. Жуковский «Певец во стане русских воинов» (в сокращении), А. С. Пушкин «Полководец»,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«Бородинская годовщина», М. И. Цветаева «Генералам двенадцатого года»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И. И. Лажечников. «Новобранец 1812 года» (один фрагмент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Города земли русской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Петербург в русской литературе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 xml:space="preserve">Стихотворения (не менее трёх). Например: А. С. Пушкин «Город пышный, город бедный...», О. Э. Мандельштам «Петербургские строфы», А. А. Ахматова «Стихи о Петербурге» («Вновь Исакий в облаченье.»), Д. С. </w:t>
      </w:r>
      <w:r w:rsidRPr="00F82A13">
        <w:rPr>
          <w:b w:val="0"/>
        </w:rPr>
        <w:lastRenderedPageBreak/>
        <w:t>Самойлов «Над Невой» («Весь город в плавных разворотах.»)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Л. В. Успенский. «Записки старого петербуржца» (одна глава по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 xml:space="preserve"> 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выбору, например, «Фонарики-сударики»).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Родные просторы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Степь раздольная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Русские народные песни о степи (одна по выбору). Например: «Уж ты, степь ли моя, степь Моздокская.», «Ах ты, степь широкая.»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П. А. Вяземский «Степь», И. З. Суриков «В степи»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П. Чехов. «Степь» (один фрагмент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2. Русские традиции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Праздники русского мира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Августовские Спасы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трёх). Например: К. Д. Бальмонт «Первый спас», Б. А. Ахмадулина «Ночь упаданья яблок», Е. А. Евтушенко «Само упало яблоко с небес...»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Е. И. Носов. «Яблочный спас».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Тепло родного дома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Родительский дом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П. Платонов. «На заре туманной юности» (две главы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В. П. Астафьев. «Далёкая и близкая сказка» (рассказ из повести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«Последний поклон»).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Раздел 3. Русский характер — русская душа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Не до ордена — была бы Родина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Великая Отечественная война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Н. П. Майоров «Мы», М. В. Кульчицкий «Мечтатель, фантазёр, лентяй- завистник!..» и др.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Ю. М. Нагибин. «Ваганов».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Е. И. Носов. «Переправа».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Загадки русской души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Судьбы русских эмигрантов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Б. К. Зайцев. «Лёгкое бремя».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А. Т. Аверченко. «Русское искусство».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О ваших ровесниках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Прощание с детством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Ю. И. Коваль. «От Красных ворот» (не менее одного фрагмента по выбору).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Лишь слову жизнь дана</w:t>
      </w:r>
    </w:p>
    <w:p w:rsidR="00F82A13" w:rsidRPr="00F82A13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«Припадаю к великой реке...»</w:t>
      </w:r>
    </w:p>
    <w:p w:rsidR="00693499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  <w:r w:rsidRPr="00F82A13">
        <w:rPr>
          <w:b w:val="0"/>
        </w:rPr>
        <w:t>Стихотворения (не менее двух). Например: И. А. Бродский «Мой народ», С. А. Каргашин «Я — русский! Спасибо, Господи!..» и др.</w:t>
      </w:r>
    </w:p>
    <w:p w:rsidR="00F82A13" w:rsidRPr="00693499" w:rsidRDefault="00F82A13" w:rsidP="00F82A13">
      <w:pPr>
        <w:pStyle w:val="1"/>
        <w:tabs>
          <w:tab w:val="left" w:pos="284"/>
        </w:tabs>
        <w:spacing w:before="1"/>
        <w:ind w:left="142" w:firstLine="142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ПЛАНИРУЕМЫЕ РЕЗУЛЬТАТЫ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ОСВОЕНИЯ УЧЕБНОГО ПРЕДМЕТА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 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«РОДНАЯ ЛИТЕРАТУРА (РУССКАЯ)»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Изучение учебного предмета «Родная литература (русская)» в основной школе направлено на достижение обучающимися следующих личностных, метапредметных и предметных результатов.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ЛИЧНОСТНЫЕ РЕЗУЛЬТАТЫ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Личностные результаты освоения рабочей программы по предмету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«Родная литература (русская)» 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Личностные результаты освоения рабочей программы по предмету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«Родная литература (русская)»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гражданского воспитания: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(волонтёрство, помощь людям, нуждающимся в ней);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патриотического воспитания: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</w:t>
      </w:r>
      <w:r w:rsidRPr="00F82A13">
        <w:rPr>
          <w:b w:val="0"/>
        </w:rPr>
        <w:lastRenderedPageBreak/>
        <w:t>народов России; ценностное отношение к достижениям своей Родины — России, к науке, искусству, спорту, технологиям, боевым подвигам и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 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духовно-нравственного воспитания: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эстетического воспитания: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физического воспитания, формирования культуры здоровья и эмоционального благополучия: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умение принимать себя и других, не осуждая;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сформированность навыка рефлексии, признание своего права на ошибку и такого же права другого человека;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трудового воспитания: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</w:t>
      </w:r>
      <w:r w:rsidRPr="00F82A13">
        <w:rPr>
          <w:b w:val="0"/>
        </w:rPr>
        <w:lastRenderedPageBreak/>
        <w:t>самостоятельно выполнять такого рода деятельность; интерес к практическому изучению профессий и труда различного рода, в том числе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 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экологического воспитания: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среды; готовность к участию в практической деятельности экологической направленности;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ценности научного познания: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способность обучающихся ко взаимодействию в условиях неопределённости, открытость опыту и знаниям других;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навык выявления и связывания образов, способность формирования </w:t>
      </w:r>
      <w:r w:rsidRPr="00F82A13">
        <w:rPr>
          <w:b w:val="0"/>
        </w:rPr>
        <w:lastRenderedPageBreak/>
        <w:t>новых знаний, в том числе способность формулировать идеи, понятия,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 xml:space="preserve"> 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умение оперировать основными понятиями, терминами и представлениями в области концепции устойчивого развития;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умение анализировать и выявлять взаимосвязи природы, общества и экономики;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</w:p>
    <w:p w:rsidR="00F82A13" w:rsidRPr="00F82A13" w:rsidRDefault="00F82A13" w:rsidP="00F82A13">
      <w:pPr>
        <w:pStyle w:val="1"/>
        <w:tabs>
          <w:tab w:val="left" w:pos="567"/>
        </w:tabs>
        <w:spacing w:before="1"/>
        <w:ind w:left="851" w:right="823" w:hanging="284"/>
        <w:rPr>
          <w:b w:val="0"/>
        </w:rPr>
      </w:pPr>
      <w:r w:rsidRPr="00F82A13">
        <w:rPr>
          <w:b w:val="0"/>
        </w:rPr>
        <w:t>МЕТАПРЕДМЕТНЫЕ РЕЗУЛЬТАТЫ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Овладение универсальными учебными познавательными действиями.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Базовые логические действия:</w:t>
      </w:r>
    </w:p>
    <w:p w:rsidR="00F82A13" w:rsidRPr="00F82A13" w:rsidRDefault="00F82A13" w:rsidP="00F82A13">
      <w:pPr>
        <w:pStyle w:val="1"/>
        <w:tabs>
          <w:tab w:val="left" w:pos="1843"/>
        </w:tabs>
        <w:spacing w:before="1"/>
        <w:ind w:left="567"/>
        <w:rPr>
          <w:b w:val="0"/>
        </w:rPr>
      </w:pPr>
      <w:r w:rsidRPr="00F82A13">
        <w:rPr>
          <w:b w:val="0"/>
        </w:rPr>
        <w:t>выявлять и характеризовать существенные признаки объектов (явлений);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выявлять дефициты информации, данных, необходимых для решения поставленной задачи;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Базовые исследовательские действия: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использовать вопросы как исследовательский инструмент познания;</w:t>
      </w:r>
    </w:p>
    <w:p w:rsidR="00F82A13" w:rsidRPr="00F82A13" w:rsidRDefault="00F82A13" w:rsidP="00F82A13">
      <w:pPr>
        <w:pStyle w:val="1"/>
        <w:tabs>
          <w:tab w:val="left" w:pos="1134"/>
        </w:tabs>
        <w:spacing w:before="1"/>
        <w:ind w:left="851"/>
        <w:rPr>
          <w:b w:val="0"/>
        </w:rPr>
      </w:pPr>
      <w:r w:rsidRPr="00F82A13">
        <w:rPr>
          <w:b w:val="0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693499" w:rsidRPr="00693499" w:rsidRDefault="00F82A13" w:rsidP="00F82A13">
      <w:pPr>
        <w:pStyle w:val="1"/>
        <w:tabs>
          <w:tab w:val="left" w:pos="1134"/>
        </w:tabs>
        <w:spacing w:before="1"/>
        <w:ind w:left="0" w:firstLine="284"/>
        <w:jc w:val="left"/>
        <w:rPr>
          <w:b w:val="0"/>
        </w:rPr>
      </w:pPr>
      <w:r>
        <w:rPr>
          <w:b w:val="0"/>
        </w:rPr>
        <w:t xml:space="preserve">      </w:t>
      </w:r>
      <w:r w:rsidRPr="00F82A13">
        <w:rPr>
          <w:b w:val="0"/>
        </w:rPr>
        <w:t>формировать гипотезу   об   истинности   собственных   суждений   и</w:t>
      </w:r>
    </w:p>
    <w:p w:rsidR="00693499" w:rsidRPr="00693499" w:rsidRDefault="00693499" w:rsidP="00693499">
      <w:pPr>
        <w:pStyle w:val="1"/>
        <w:tabs>
          <w:tab w:val="left" w:pos="1134"/>
        </w:tabs>
        <w:spacing w:before="1"/>
        <w:ind w:left="851"/>
        <w:jc w:val="left"/>
        <w:rPr>
          <w:b w:val="0"/>
        </w:rPr>
      </w:pPr>
    </w:p>
    <w:p w:rsidR="00693499" w:rsidRDefault="00693499" w:rsidP="00693499">
      <w:pPr>
        <w:pStyle w:val="1"/>
        <w:tabs>
          <w:tab w:val="left" w:pos="2302"/>
        </w:tabs>
        <w:spacing w:before="1"/>
        <w:ind w:left="2301"/>
      </w:pPr>
    </w:p>
    <w:p w:rsidR="00693499" w:rsidRDefault="00693499" w:rsidP="00693499">
      <w:pPr>
        <w:pStyle w:val="1"/>
        <w:tabs>
          <w:tab w:val="left" w:pos="2302"/>
        </w:tabs>
        <w:spacing w:before="1"/>
        <w:ind w:left="2301"/>
      </w:pPr>
    </w:p>
    <w:p w:rsidR="00693499" w:rsidRDefault="00693499" w:rsidP="00693499">
      <w:pPr>
        <w:pStyle w:val="1"/>
        <w:tabs>
          <w:tab w:val="left" w:pos="2302"/>
        </w:tabs>
        <w:spacing w:before="1"/>
        <w:ind w:left="2301"/>
      </w:pPr>
    </w:p>
    <w:p w:rsidR="00693499" w:rsidRDefault="00693499" w:rsidP="00693499">
      <w:pPr>
        <w:pStyle w:val="1"/>
        <w:tabs>
          <w:tab w:val="left" w:pos="2302"/>
        </w:tabs>
        <w:spacing w:before="1"/>
        <w:ind w:left="2301"/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2"/>
        </w:tabs>
        <w:spacing w:before="224"/>
        <w:ind w:left="2302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(английский)</w:t>
      </w:r>
    </w:p>
    <w:p w:rsidR="004E7696" w:rsidRDefault="00C27CE0">
      <w:pPr>
        <w:pStyle w:val="a3"/>
        <w:spacing w:before="43" w:line="276" w:lineRule="auto"/>
        <w:ind w:right="408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4E7696" w:rsidRDefault="00C27CE0">
      <w:pPr>
        <w:pStyle w:val="a3"/>
        <w:spacing w:line="276" w:lineRule="auto"/>
        <w:ind w:right="406" w:firstLine="77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4E7696" w:rsidRDefault="00C27CE0">
      <w:pPr>
        <w:pStyle w:val="a3"/>
        <w:spacing w:before="1" w:line="276" w:lineRule="auto"/>
        <w:ind w:right="40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 основной школы как с носителями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которые используют иностранный язык как</w:t>
      </w:r>
      <w:r>
        <w:rPr>
          <w:spacing w:val="1"/>
        </w:rPr>
        <w:t xml:space="preserve"> </w:t>
      </w:r>
      <w:r>
        <w:t>средство межличностного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4E7696" w:rsidRDefault="00C27CE0">
      <w:pPr>
        <w:pStyle w:val="a3"/>
        <w:spacing w:line="276" w:lineRule="auto"/>
        <w:ind w:right="40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речевой</w:t>
      </w:r>
      <w:r>
        <w:rPr>
          <w:spacing w:val="24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основано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межпредметных</w:t>
      </w:r>
      <w:r>
        <w:rPr>
          <w:spacing w:val="24"/>
        </w:rPr>
        <w:t xml:space="preserve"> </w:t>
      </w:r>
      <w:r>
        <w:t>связях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предметами</w:t>
      </w:r>
    </w:p>
    <w:p w:rsidR="004E7696" w:rsidRDefault="00C27CE0">
      <w:pPr>
        <w:pStyle w:val="a3"/>
        <w:spacing w:before="1"/>
        <w:ind w:firstLine="0"/>
      </w:pPr>
      <w:r>
        <w:t xml:space="preserve">«Русский   </w:t>
      </w:r>
      <w:r>
        <w:rPr>
          <w:spacing w:val="16"/>
        </w:rPr>
        <w:t xml:space="preserve"> </w:t>
      </w:r>
      <w:r>
        <w:t xml:space="preserve">язык»,   </w:t>
      </w:r>
      <w:r>
        <w:rPr>
          <w:spacing w:val="18"/>
        </w:rPr>
        <w:t xml:space="preserve"> </w:t>
      </w:r>
      <w:r>
        <w:t xml:space="preserve">«Литература»,   </w:t>
      </w:r>
      <w:r>
        <w:rPr>
          <w:spacing w:val="18"/>
        </w:rPr>
        <w:t xml:space="preserve"> </w:t>
      </w:r>
      <w:r>
        <w:t xml:space="preserve">«История»,   </w:t>
      </w:r>
      <w:r>
        <w:rPr>
          <w:spacing w:val="17"/>
        </w:rPr>
        <w:t xml:space="preserve"> </w:t>
      </w:r>
      <w:r>
        <w:t xml:space="preserve">«География»,   </w:t>
      </w:r>
      <w:r>
        <w:rPr>
          <w:spacing w:val="18"/>
        </w:rPr>
        <w:t xml:space="preserve"> </w:t>
      </w:r>
      <w:r>
        <w:t>«Физика»,</w:t>
      </w:r>
    </w:p>
    <w:p w:rsidR="004E7696" w:rsidRDefault="00C27CE0">
      <w:pPr>
        <w:pStyle w:val="a3"/>
        <w:spacing w:before="47"/>
        <w:ind w:firstLine="0"/>
      </w:pPr>
      <w:r>
        <w:t>«Музыка»,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7696" w:rsidRDefault="00C27CE0">
      <w:pPr>
        <w:pStyle w:val="1"/>
        <w:spacing w:before="55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4E7696" w:rsidRDefault="00C27CE0">
      <w:pPr>
        <w:pStyle w:val="a3"/>
        <w:spacing w:before="43" w:line="276" w:lineRule="auto"/>
        <w:ind w:right="408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4E7696" w:rsidRDefault="00C27CE0">
      <w:pPr>
        <w:pStyle w:val="a3"/>
        <w:spacing w:before="1"/>
        <w:ind w:left="1390" w:firstLine="0"/>
      </w:pPr>
      <w:r>
        <w:rPr>
          <w:b/>
        </w:rPr>
        <w:t>Мои</w:t>
      </w:r>
      <w:r>
        <w:rPr>
          <w:b/>
          <w:spacing w:val="13"/>
        </w:rPr>
        <w:t xml:space="preserve"> </w:t>
      </w:r>
      <w:r>
        <w:rPr>
          <w:b/>
        </w:rPr>
        <w:t>друзья.</w:t>
      </w:r>
      <w:r>
        <w:rPr>
          <w:b/>
          <w:spacing w:val="82"/>
        </w:rPr>
        <w:t xml:space="preserve"> </w:t>
      </w:r>
      <w:r>
        <w:t>Лучший</w:t>
      </w:r>
      <w:r>
        <w:rPr>
          <w:spacing w:val="81"/>
        </w:rPr>
        <w:t xml:space="preserve"> </w:t>
      </w:r>
      <w:r>
        <w:t>друг/подруга.</w:t>
      </w:r>
      <w:r>
        <w:rPr>
          <w:spacing w:val="83"/>
        </w:rPr>
        <w:t xml:space="preserve"> </w:t>
      </w:r>
      <w:r>
        <w:t>Внешность</w:t>
      </w:r>
      <w:r>
        <w:rPr>
          <w:spacing w:val="79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черты</w:t>
      </w:r>
      <w:r>
        <w:rPr>
          <w:spacing w:val="80"/>
        </w:rPr>
        <w:t xml:space="preserve"> </w:t>
      </w:r>
      <w:r>
        <w:t>характера.</w:t>
      </w:r>
    </w:p>
    <w:p w:rsidR="004E7696" w:rsidRDefault="00C27CE0">
      <w:pPr>
        <w:pStyle w:val="a3"/>
        <w:spacing w:before="48"/>
        <w:ind w:firstLine="0"/>
      </w:pPr>
      <w:r>
        <w:t>Межличностные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4E7696" w:rsidRDefault="00C27CE0">
      <w:pPr>
        <w:pStyle w:val="a3"/>
        <w:spacing w:before="47" w:line="276" w:lineRule="auto"/>
        <w:ind w:right="408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-67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Молодежная мода.</w:t>
      </w:r>
    </w:p>
    <w:p w:rsidR="004E7696" w:rsidRDefault="00C27CE0">
      <w:pPr>
        <w:spacing w:before="1" w:line="276" w:lineRule="auto"/>
        <w:ind w:left="682" w:right="409" w:firstLine="707"/>
        <w:jc w:val="both"/>
        <w:rPr>
          <w:sz w:val="28"/>
        </w:rPr>
      </w:pPr>
      <w:r>
        <w:rPr>
          <w:b/>
          <w:sz w:val="28"/>
        </w:rPr>
        <w:t>Здоровый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</w:p>
    <w:p w:rsidR="004E7696" w:rsidRDefault="00C27CE0">
      <w:pPr>
        <w:pStyle w:val="a3"/>
        <w:spacing w:before="1"/>
        <w:ind w:left="1390" w:firstLine="0"/>
      </w:pPr>
      <w:r>
        <w:rPr>
          <w:b/>
        </w:rPr>
        <w:t>Спорт.</w:t>
      </w:r>
      <w:r>
        <w:rPr>
          <w:b/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соревнования.</w:t>
      </w:r>
    </w:p>
    <w:p w:rsidR="004E7696" w:rsidRDefault="004E7696">
      <w:pPr>
        <w:sectPr w:rsidR="004E7696" w:rsidSect="00F82A13">
          <w:pgSz w:w="11910" w:h="16840"/>
          <w:pgMar w:top="709" w:right="142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/>
      </w:pPr>
      <w:r>
        <w:rPr>
          <w:b/>
        </w:rPr>
        <w:lastRenderedPageBreak/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 и отношения к ним. Внеклассные мероприятия. Кружки. Школьная</w:t>
      </w:r>
      <w:r>
        <w:rPr>
          <w:spacing w:val="-67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4E7696" w:rsidRDefault="00C27CE0">
      <w:pPr>
        <w:pStyle w:val="a3"/>
        <w:spacing w:line="278" w:lineRule="auto"/>
        <w:ind w:right="411"/>
      </w:pPr>
      <w:r>
        <w:rPr>
          <w:b/>
        </w:rPr>
        <w:t xml:space="preserve">Выбор профессии. </w:t>
      </w:r>
      <w:r>
        <w:t>Мир профессий. Проблема выбора профессии. Роль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4E7696" w:rsidRDefault="00C27CE0">
      <w:pPr>
        <w:spacing w:line="317" w:lineRule="exact"/>
        <w:ind w:left="1390"/>
        <w:jc w:val="both"/>
        <w:rPr>
          <w:sz w:val="28"/>
        </w:rPr>
      </w:pPr>
      <w:r>
        <w:rPr>
          <w:b/>
          <w:sz w:val="28"/>
        </w:rPr>
        <w:t>Путешествия.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странам</w:t>
      </w:r>
      <w:r>
        <w:rPr>
          <w:spacing w:val="5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61"/>
          <w:sz w:val="28"/>
        </w:rPr>
        <w:t xml:space="preserve"> </w:t>
      </w:r>
      <w:r>
        <w:rPr>
          <w:sz w:val="28"/>
        </w:rPr>
        <w:t>языка.</w:t>
      </w:r>
    </w:p>
    <w:p w:rsidR="004E7696" w:rsidRDefault="00C27CE0">
      <w:pPr>
        <w:pStyle w:val="a3"/>
        <w:spacing w:before="48"/>
        <w:ind w:firstLine="0"/>
        <w:jc w:val="left"/>
      </w:pPr>
      <w:r>
        <w:t>Транспорт.</w:t>
      </w:r>
    </w:p>
    <w:p w:rsidR="004E7696" w:rsidRDefault="00C27CE0">
      <w:pPr>
        <w:pStyle w:val="1"/>
        <w:spacing w:before="52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4E7696" w:rsidRDefault="00C27CE0">
      <w:pPr>
        <w:pStyle w:val="a3"/>
        <w:spacing w:before="46" w:line="276" w:lineRule="auto"/>
        <w:ind w:right="412"/>
      </w:pPr>
      <w:r>
        <w:t>Природа: растения и животные. Погода. Проблемы экологии. 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городе/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 местности.</w:t>
      </w:r>
    </w:p>
    <w:p w:rsidR="004E7696" w:rsidRDefault="00C27CE0">
      <w:pPr>
        <w:pStyle w:val="1"/>
        <w:spacing w:before="3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</w:p>
    <w:p w:rsidR="004E7696" w:rsidRDefault="00C27CE0">
      <w:pPr>
        <w:pStyle w:val="a3"/>
        <w:spacing w:before="46" w:line="276" w:lineRule="auto"/>
        <w:ind w:right="410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информации: 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Интернет.</w:t>
      </w:r>
    </w:p>
    <w:p w:rsidR="004E7696" w:rsidRDefault="00C27CE0">
      <w:pPr>
        <w:pStyle w:val="1"/>
        <w:spacing w:before="3"/>
      </w:pP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страна</w:t>
      </w:r>
    </w:p>
    <w:p w:rsidR="004E7696" w:rsidRDefault="00C27CE0">
      <w:pPr>
        <w:pStyle w:val="a3"/>
        <w:spacing w:before="43" w:line="276" w:lineRule="auto"/>
        <w:ind w:right="407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-67"/>
        </w:rPr>
        <w:t xml:space="preserve"> </w:t>
      </w:r>
      <w:r>
        <w:t>исторические события, традиции и обычаи. Выдающиеся люди и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4E7696" w:rsidRDefault="00C27CE0">
      <w:pPr>
        <w:pStyle w:val="1"/>
        <w:spacing w:before="6" w:line="276" w:lineRule="auto"/>
        <w:ind w:right="5610"/>
      </w:pPr>
      <w:r>
        <w:t>Коммуникативные умения</w:t>
      </w:r>
      <w:r>
        <w:rPr>
          <w:spacing w:val="-67"/>
        </w:rPr>
        <w:t xml:space="preserve"> </w:t>
      </w:r>
      <w:r>
        <w:t>Говорение</w:t>
      </w:r>
    </w:p>
    <w:p w:rsidR="004E7696" w:rsidRDefault="00C27CE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4E7696" w:rsidRDefault="00C27CE0">
      <w:pPr>
        <w:pStyle w:val="a3"/>
        <w:spacing w:before="46" w:line="276" w:lineRule="auto"/>
        <w:ind w:right="403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 содержания речи: умений вести диалоги разного 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 диалог-расспрос, диалог – побуждение к действию, 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3"/>
        </w:rPr>
        <w:t xml:space="preserve"> </w:t>
      </w:r>
      <w:r>
        <w:t>и комбинированный</w:t>
      </w:r>
      <w:r>
        <w:rPr>
          <w:spacing w:val="-3"/>
        </w:rPr>
        <w:t xml:space="preserve"> </w:t>
      </w:r>
      <w:r>
        <w:t>диалог.</w:t>
      </w:r>
    </w:p>
    <w:p w:rsidR="004E7696" w:rsidRDefault="00C27CE0">
      <w:pPr>
        <w:pStyle w:val="a3"/>
        <w:spacing w:line="276" w:lineRule="auto"/>
        <w:ind w:right="404"/>
      </w:pPr>
      <w:r>
        <w:t>Объем диалога от 3 реплик (5-7 класс) до 4-5 реплик (8-9 класс)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2,5–3</w:t>
      </w:r>
      <w:r>
        <w:rPr>
          <w:spacing w:val="1"/>
        </w:rPr>
        <w:t xml:space="preserve"> </w:t>
      </w:r>
      <w:r>
        <w:t>минут.</w:t>
      </w:r>
    </w:p>
    <w:p w:rsidR="004E7696" w:rsidRDefault="00C27CE0">
      <w:pPr>
        <w:pStyle w:val="1"/>
        <w:spacing w:before="5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4E7696" w:rsidRDefault="00C27CE0">
      <w:pPr>
        <w:pStyle w:val="a3"/>
        <w:spacing w:before="42" w:line="276" w:lineRule="auto"/>
        <w:ind w:right="40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 (характеристика)), с высказыванием своего мнения и</w:t>
      </w:r>
      <w:r>
        <w:rPr>
          <w:spacing w:val="1"/>
        </w:rPr>
        <w:t xml:space="preserve"> </w:t>
      </w:r>
      <w:r>
        <w:t>краткой аргументацией с опорой и без опоры на зрительную 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7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3"/>
      </w:pPr>
      <w:r>
        <w:lastRenderedPageBreak/>
        <w:t>Объем</w:t>
      </w:r>
      <w:r>
        <w:rPr>
          <w:spacing w:val="28"/>
        </w:rPr>
        <w:t xml:space="preserve"> </w:t>
      </w:r>
      <w:r>
        <w:t>монологического</w:t>
      </w:r>
      <w:r>
        <w:rPr>
          <w:spacing w:val="29"/>
        </w:rPr>
        <w:t xml:space="preserve"> </w:t>
      </w:r>
      <w:r>
        <w:t>высказывания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8-10</w:t>
      </w:r>
      <w:r>
        <w:rPr>
          <w:spacing w:val="27"/>
        </w:rPr>
        <w:t xml:space="preserve"> </w:t>
      </w:r>
      <w:r>
        <w:t>фраз</w:t>
      </w:r>
      <w:r>
        <w:rPr>
          <w:spacing w:val="28"/>
        </w:rPr>
        <w:t xml:space="preserve"> </w:t>
      </w:r>
      <w:r>
        <w:t>(5-7</w:t>
      </w:r>
      <w:r>
        <w:rPr>
          <w:spacing w:val="30"/>
        </w:rPr>
        <w:t xml:space="preserve"> </w:t>
      </w:r>
      <w:r>
        <w:t>класс)</w:t>
      </w:r>
      <w:r>
        <w:rPr>
          <w:spacing w:val="26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10-</w:t>
      </w:r>
      <w:r>
        <w:rPr>
          <w:spacing w:val="-67"/>
        </w:rPr>
        <w:t xml:space="preserve"> </w:t>
      </w:r>
      <w:r>
        <w:t>12 фраз (8-9 класс). Продолжительность монологического высказывания –</w:t>
      </w:r>
      <w:r>
        <w:rPr>
          <w:spacing w:val="1"/>
        </w:rPr>
        <w:t xml:space="preserve"> </w:t>
      </w:r>
      <w:r>
        <w:t>1,5–2 минуты.</w:t>
      </w:r>
    </w:p>
    <w:p w:rsidR="004E7696" w:rsidRDefault="00C27CE0">
      <w:pPr>
        <w:pStyle w:val="1"/>
        <w:spacing w:before="5"/>
        <w:jc w:val="left"/>
      </w:pPr>
      <w:r>
        <w:t>Аудирование</w:t>
      </w:r>
    </w:p>
    <w:p w:rsidR="004E7696" w:rsidRDefault="00C27CE0">
      <w:pPr>
        <w:pStyle w:val="a3"/>
        <w:spacing w:before="45" w:line="276" w:lineRule="auto"/>
        <w:ind w:right="412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7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4E7696" w:rsidRDefault="00C27CE0">
      <w:pPr>
        <w:pStyle w:val="a3"/>
        <w:spacing w:line="276" w:lineRule="auto"/>
        <w:ind w:right="403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прагматические,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популярные.</w:t>
      </w:r>
    </w:p>
    <w:p w:rsidR="004E7696" w:rsidRDefault="00C27CE0">
      <w:pPr>
        <w:pStyle w:val="a3"/>
        <w:spacing w:line="278" w:lineRule="auto"/>
        <w:ind w:right="413"/>
      </w:pPr>
      <w:r>
        <w:t>Типы текстов: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реклама и</w:t>
      </w:r>
      <w:r>
        <w:rPr>
          <w:spacing w:val="-1"/>
        </w:rPr>
        <w:t xml:space="preserve"> </w:t>
      </w:r>
      <w:r>
        <w:t>др.</w:t>
      </w:r>
    </w:p>
    <w:p w:rsidR="004E7696" w:rsidRDefault="00C27CE0">
      <w:pPr>
        <w:pStyle w:val="a3"/>
        <w:spacing w:line="276" w:lineRule="auto"/>
        <w:ind w:right="412"/>
      </w:pPr>
      <w:r>
        <w:t>Содержание текстов должно соответствовать возрастным особенностям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ценность.</w:t>
      </w:r>
    </w:p>
    <w:p w:rsidR="004E7696" w:rsidRDefault="00C27CE0">
      <w:pPr>
        <w:pStyle w:val="a3"/>
        <w:spacing w:line="276" w:lineRule="auto"/>
        <w:ind w:right="404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тексте. Время звучания текстов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4E7696" w:rsidRDefault="00C27CE0">
      <w:pPr>
        <w:pStyle w:val="a3"/>
        <w:spacing w:line="276" w:lineRule="auto"/>
        <w:ind w:right="41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</w:t>
      </w:r>
      <w:r>
        <w:rPr>
          <w:spacing w:val="-3"/>
        </w:rPr>
        <w:t xml:space="preserve"> </w:t>
      </w:r>
      <w:r>
        <w:t>для аудирования – до 1,5</w:t>
      </w:r>
      <w:r>
        <w:rPr>
          <w:spacing w:val="-3"/>
        </w:rPr>
        <w:t xml:space="preserve"> </w:t>
      </w:r>
      <w:r>
        <w:t>минут.</w:t>
      </w:r>
    </w:p>
    <w:p w:rsidR="004E7696" w:rsidRDefault="00C27CE0">
      <w:pPr>
        <w:pStyle w:val="a3"/>
        <w:spacing w:line="276" w:lineRule="auto"/>
        <w:ind w:right="4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 явлений.</w:t>
      </w:r>
    </w:p>
    <w:p w:rsidR="004E7696" w:rsidRDefault="00C27CE0">
      <w:pPr>
        <w:pStyle w:val="1"/>
        <w:jc w:val="left"/>
      </w:pPr>
      <w:r>
        <w:t>Чтение</w:t>
      </w:r>
    </w:p>
    <w:p w:rsidR="004E7696" w:rsidRDefault="00C27CE0">
      <w:pPr>
        <w:pStyle w:val="a3"/>
        <w:spacing w:before="43" w:line="276" w:lineRule="auto"/>
        <w:ind w:right="412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 пониманием.</w:t>
      </w:r>
    </w:p>
    <w:p w:rsidR="004E7696" w:rsidRDefault="00C27CE0">
      <w:pPr>
        <w:pStyle w:val="a3"/>
        <w:spacing w:before="1" w:line="276" w:lineRule="auto"/>
        <w:ind w:right="408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2"/>
        </w:rPr>
        <w:t xml:space="preserve"> </w:t>
      </w:r>
      <w:r>
        <w:t>прагматические.</w:t>
      </w:r>
    </w:p>
    <w:p w:rsidR="004E7696" w:rsidRDefault="00C27CE0">
      <w:pPr>
        <w:pStyle w:val="a3"/>
        <w:spacing w:line="276" w:lineRule="auto"/>
        <w:ind w:right="415"/>
      </w:pPr>
      <w:r>
        <w:t>Типы текстов: статья,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объявление,</w:t>
      </w:r>
      <w:r>
        <w:rPr>
          <w:spacing w:val="-7"/>
        </w:rPr>
        <w:t xml:space="preserve"> </w:t>
      </w:r>
      <w:r>
        <w:t>рецепт,</w:t>
      </w:r>
      <w:r>
        <w:rPr>
          <w:spacing w:val="-3"/>
        </w:rPr>
        <w:t xml:space="preserve"> </w:t>
      </w:r>
      <w:r>
        <w:t>рекламный</w:t>
      </w:r>
      <w:r>
        <w:rPr>
          <w:spacing w:val="-6"/>
        </w:rPr>
        <w:t xml:space="preserve"> </w:t>
      </w:r>
      <w:r>
        <w:t>проспект,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/>
      </w:pPr>
      <w:r>
        <w:lastRenderedPageBreak/>
        <w:t>Содержание текстов должно соответствовать возрастным особенностям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-2"/>
        </w:rPr>
        <w:t xml:space="preserve"> </w:t>
      </w:r>
      <w:r>
        <w:t>воздействовать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школьников.</w:t>
      </w:r>
    </w:p>
    <w:p w:rsidR="004E7696" w:rsidRDefault="00C27CE0">
      <w:pPr>
        <w:pStyle w:val="a3"/>
        <w:spacing w:line="276" w:lineRule="auto"/>
        <w:ind w:right="40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 в программе. Тексты могут содержать некоторое 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-1"/>
        </w:rPr>
        <w:t xml:space="preserve"> </w:t>
      </w:r>
      <w:r>
        <w:t>языковых явлений.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700 слов.</w:t>
      </w:r>
    </w:p>
    <w:p w:rsidR="004E7696" w:rsidRDefault="00C27CE0">
      <w:pPr>
        <w:pStyle w:val="a3"/>
        <w:spacing w:line="276" w:lineRule="auto"/>
        <w:ind w:right="4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 содержащих некоторое количество незнакомых языковых явлений.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-</w:t>
      </w:r>
      <w:r>
        <w:rPr>
          <w:spacing w:val="-1"/>
        </w:rPr>
        <w:t xml:space="preserve"> </w:t>
      </w:r>
      <w:r>
        <w:t>около 350</w:t>
      </w:r>
      <w:r>
        <w:rPr>
          <w:spacing w:val="1"/>
        </w:rPr>
        <w:t xml:space="preserve"> </w:t>
      </w:r>
      <w:r>
        <w:t>слов.</w:t>
      </w:r>
    </w:p>
    <w:p w:rsidR="004E7696" w:rsidRDefault="00C27CE0">
      <w:pPr>
        <w:pStyle w:val="a3"/>
        <w:spacing w:before="3" w:line="276" w:lineRule="auto"/>
        <w:ind w:right="4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71"/>
        </w:rPr>
        <w:t xml:space="preserve"> </w:t>
      </w:r>
      <w:r>
        <w:t>материале.</w:t>
      </w:r>
      <w:r>
        <w:rPr>
          <w:spacing w:val="-67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около</w:t>
      </w:r>
      <w:r>
        <w:rPr>
          <w:spacing w:val="1"/>
        </w:rPr>
        <w:t xml:space="preserve"> </w:t>
      </w:r>
      <w:r>
        <w:t>500 слов.</w:t>
      </w:r>
    </w:p>
    <w:p w:rsidR="004E7696" w:rsidRDefault="00C27CE0">
      <w:pPr>
        <w:pStyle w:val="a3"/>
        <w:spacing w:line="278" w:lineRule="auto"/>
        <w:ind w:right="412"/>
      </w:pP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двуязычного</w:t>
      </w:r>
      <w:r>
        <w:rPr>
          <w:spacing w:val="1"/>
        </w:rPr>
        <w:t xml:space="preserve"> </w:t>
      </w:r>
      <w:r>
        <w:t>словаря.</w:t>
      </w:r>
    </w:p>
    <w:p w:rsidR="004E7696" w:rsidRDefault="00C27CE0">
      <w:pPr>
        <w:pStyle w:val="1"/>
        <w:spacing w:line="321" w:lineRule="exac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E7696" w:rsidRDefault="00C27CE0">
      <w:pPr>
        <w:pStyle w:val="a3"/>
        <w:spacing w:before="41" w:line="276" w:lineRule="auto"/>
        <w:ind w:right="414"/>
      </w:pPr>
      <w:r>
        <w:t>Дальнейшее развитие и совершенствование письменной речи, а именно</w:t>
      </w:r>
      <w:r>
        <w:rPr>
          <w:spacing w:val="-67"/>
        </w:rPr>
        <w:t xml:space="preserve"> </w:t>
      </w:r>
      <w:r>
        <w:t>умений: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59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формуляров</w:t>
      </w:r>
      <w:r>
        <w:rPr>
          <w:spacing w:val="1"/>
          <w:sz w:val="28"/>
        </w:rPr>
        <w:t xml:space="preserve"> </w:t>
      </w:r>
      <w:r>
        <w:rPr>
          <w:sz w:val="28"/>
        </w:rPr>
        <w:t>(указывать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71"/>
        </w:tabs>
        <w:spacing w:line="278" w:lineRule="auto"/>
        <w:ind w:right="415" w:firstLine="707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30–40 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86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с опорой и без опоры на образец (расспрашивать адресата о его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сообщать то же самое о себе, выражать благодарность, давать 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 о чем-либо), объем личного письма около 100–120 слов,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адрес;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7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составление плана, тезисов устного/письменного сообщения; 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9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 задачей.</w:t>
      </w:r>
    </w:p>
    <w:p w:rsidR="004E7696" w:rsidRDefault="00C27CE0">
      <w:pPr>
        <w:pStyle w:val="1"/>
        <w:spacing w:line="276" w:lineRule="auto"/>
        <w:ind w:right="2802"/>
      </w:pPr>
      <w:r>
        <w:t>Языковые средства и навыки оперирования 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1"/>
      </w:pPr>
      <w:r>
        <w:lastRenderedPageBreak/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4E7696" w:rsidRDefault="00C27CE0">
      <w:pPr>
        <w:pStyle w:val="1"/>
        <w:spacing w:before="5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E7696" w:rsidRDefault="00C27CE0">
      <w:pPr>
        <w:pStyle w:val="a3"/>
        <w:spacing w:before="45" w:line="276" w:lineRule="auto"/>
        <w:ind w:right="403"/>
      </w:pPr>
      <w:r>
        <w:t>Различения на слух в потоке речи всех звуков иностранного языка и</w:t>
      </w:r>
      <w:r>
        <w:rPr>
          <w:spacing w:val="1"/>
        </w:rPr>
        <w:t xml:space="preserve"> </w:t>
      </w:r>
      <w:r>
        <w:t>навыки их адекватного произношения (без фонематических ошибок, ведущих</w:t>
      </w:r>
      <w:r>
        <w:rPr>
          <w:spacing w:val="-67"/>
        </w:rPr>
        <w:t xml:space="preserve"> </w:t>
      </w:r>
      <w:r>
        <w:t>к сбою в коммуникации). Соблюдение правильного ударения в 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4E7696" w:rsidRDefault="00C27CE0">
      <w:pPr>
        <w:pStyle w:val="1"/>
        <w:spacing w:before="4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4E7696" w:rsidRDefault="00C27CE0">
      <w:pPr>
        <w:pStyle w:val="a3"/>
        <w:spacing w:before="45" w:line="276" w:lineRule="auto"/>
        <w:ind w:right="40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7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 реплик-клише речевого этикета, характерных для культуры стран</w:t>
      </w:r>
      <w:r>
        <w:rPr>
          <w:spacing w:val="1"/>
        </w:rPr>
        <w:t xml:space="preserve"> </w:t>
      </w:r>
      <w:r>
        <w:t>изучаемого языка в объеме примерно 1200 единиц (включая 500 усвоенных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школе).</w:t>
      </w:r>
    </w:p>
    <w:p w:rsidR="004E7696" w:rsidRDefault="00C27CE0">
      <w:pPr>
        <w:pStyle w:val="a3"/>
        <w:spacing w:line="276" w:lineRule="auto"/>
        <w:ind w:right="405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сочетаемость.</w:t>
      </w:r>
    </w:p>
    <w:p w:rsidR="004E7696" w:rsidRDefault="00C27CE0">
      <w:pPr>
        <w:pStyle w:val="1"/>
        <w:spacing w:before="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E7696" w:rsidRDefault="00C27CE0">
      <w:pPr>
        <w:pStyle w:val="a3"/>
        <w:spacing w:before="43" w:line="276" w:lineRule="auto"/>
        <w:ind w:right="408"/>
      </w:pPr>
      <w:r>
        <w:t>Навыки распознавания и употребления в речи нераспространенных 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 предложений.</w:t>
      </w:r>
    </w:p>
    <w:p w:rsidR="004E7696" w:rsidRDefault="00C27CE0">
      <w:pPr>
        <w:pStyle w:val="a3"/>
        <w:spacing w:before="1" w:line="276" w:lineRule="auto"/>
        <w:ind w:right="409"/>
      </w:pPr>
      <w:r>
        <w:t>Навыки распознавания и употребления в речи коммуникативных 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 побудительное, восклицательное. Использование прямого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-3"/>
        </w:rPr>
        <w:t xml:space="preserve"> </w:t>
      </w:r>
      <w:r>
        <w:t>порядка слов.</w:t>
      </w:r>
    </w:p>
    <w:p w:rsidR="004E7696" w:rsidRDefault="00C27CE0">
      <w:pPr>
        <w:pStyle w:val="a3"/>
        <w:spacing w:line="276" w:lineRule="auto"/>
        <w:ind w:right="40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временных формах действительного и страдательного залогов, 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2"/>
        </w:rPr>
        <w:t xml:space="preserve"> </w:t>
      </w:r>
      <w:r>
        <w:t>предлогов.</w:t>
      </w:r>
    </w:p>
    <w:p w:rsidR="004E7696" w:rsidRDefault="00C27CE0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0"/>
      </w:pPr>
      <w:r>
        <w:lastRenderedPageBreak/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-67"/>
        </w:rPr>
        <w:t xml:space="preserve"> </w:t>
      </w:r>
      <w:r>
        <w:t>используя знания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языка, полученные на уроках иностранного языка и</w:t>
      </w:r>
      <w:r>
        <w:rPr>
          <w:spacing w:val="-67"/>
        </w:rPr>
        <w:t xml:space="preserve"> </w:t>
      </w:r>
      <w:r>
        <w:t>в процессе изучения других предметов (знания межпредметного 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овладение: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80"/>
        </w:tabs>
        <w:spacing w:before="1"/>
        <w:ind w:left="1579" w:hanging="190"/>
        <w:rPr>
          <w:sz w:val="28"/>
        </w:rPr>
      </w:pPr>
      <w:r>
        <w:rPr>
          <w:sz w:val="28"/>
        </w:rPr>
        <w:t>знаниями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современном</w:t>
      </w:r>
    </w:p>
    <w:p w:rsidR="004E7696" w:rsidRDefault="00C27CE0">
      <w:pPr>
        <w:pStyle w:val="a3"/>
        <w:spacing w:before="48"/>
        <w:ind w:firstLine="0"/>
        <w:jc w:val="left"/>
      </w:pPr>
      <w:r>
        <w:t>мире;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01"/>
          <w:tab w:val="left" w:pos="1702"/>
          <w:tab w:val="left" w:pos="3320"/>
          <w:tab w:val="left" w:pos="3679"/>
          <w:tab w:val="left" w:pos="6010"/>
          <w:tab w:val="left" w:pos="7290"/>
          <w:tab w:val="left" w:pos="8237"/>
          <w:tab w:val="left" w:pos="9756"/>
        </w:tabs>
        <w:spacing w:before="48"/>
        <w:ind w:left="1702" w:hanging="312"/>
        <w:jc w:val="left"/>
        <w:rPr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  <w:t>на</w:t>
      </w:r>
    </w:p>
    <w:p w:rsidR="004E7696" w:rsidRDefault="00C27CE0">
      <w:pPr>
        <w:pStyle w:val="a3"/>
        <w:spacing w:before="50"/>
        <w:ind w:firstLine="0"/>
      </w:pPr>
      <w:r>
        <w:t>иностранном</w:t>
      </w:r>
      <w:r>
        <w:rPr>
          <w:spacing w:val="-4"/>
        </w:rPr>
        <w:t xml:space="preserve"> </w:t>
      </w:r>
      <w:r>
        <w:t>языке,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символике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культурном</w:t>
      </w:r>
      <w:r>
        <w:rPr>
          <w:spacing w:val="-4"/>
        </w:rPr>
        <w:t xml:space="preserve"> </w:t>
      </w:r>
      <w:r>
        <w:t>наследии;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02"/>
        </w:tabs>
        <w:spacing w:before="47" w:line="276" w:lineRule="auto"/>
        <w:ind w:right="412" w:firstLine="707"/>
        <w:rPr>
          <w:sz w:val="28"/>
        </w:rPr>
      </w:pP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4"/>
          <w:sz w:val="28"/>
        </w:rPr>
        <w:t xml:space="preserve"> </w:t>
      </w:r>
      <w:r>
        <w:rPr>
          <w:sz w:val="28"/>
        </w:rPr>
        <w:t>и 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наследии;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26"/>
        </w:tabs>
        <w:spacing w:before="2" w:line="276" w:lineRule="auto"/>
        <w:ind w:right="407" w:firstLine="707"/>
        <w:rPr>
          <w:sz w:val="28"/>
        </w:rPr>
      </w:pP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страны/стран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питании, проведении выходных дней, основных национальных праздников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7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представлениями о сходстве и различиях в традициях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 в мировую культуру) страны/стран изучаемого языка; о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92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умением распознавать и употреблять в устной и письменной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формального и неформального общения основные нормы 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лексику);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82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умением представлять родную страну и ее культуру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 оказывать помощь зарубежным гостям в нашей стране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общения.</w:t>
      </w:r>
    </w:p>
    <w:p w:rsidR="004E7696" w:rsidRDefault="00C27CE0">
      <w:pPr>
        <w:pStyle w:val="1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4E7696" w:rsidRDefault="00C27CE0">
      <w:pPr>
        <w:pStyle w:val="a3"/>
        <w:spacing w:before="43"/>
        <w:ind w:left="1390" w:firstLine="0"/>
      </w:pPr>
      <w:r>
        <w:t>Совершенствование</w:t>
      </w:r>
      <w:r>
        <w:rPr>
          <w:spacing w:val="-5"/>
        </w:rPr>
        <w:t xml:space="preserve"> </w:t>
      </w:r>
      <w:r>
        <w:t>умений: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21"/>
        </w:tabs>
        <w:spacing w:before="50"/>
        <w:ind w:left="1620" w:hanging="231"/>
        <w:rPr>
          <w:sz w:val="28"/>
        </w:rPr>
      </w:pPr>
      <w:r>
        <w:rPr>
          <w:sz w:val="28"/>
        </w:rPr>
        <w:t>переспрашивать,</w:t>
      </w:r>
      <w:r>
        <w:rPr>
          <w:spacing w:val="59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63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6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6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незнакомых</w:t>
      </w:r>
    </w:p>
    <w:p w:rsidR="004E7696" w:rsidRDefault="00C27CE0">
      <w:pPr>
        <w:pStyle w:val="a3"/>
        <w:spacing w:before="48"/>
        <w:ind w:firstLine="0"/>
        <w:jc w:val="left"/>
      </w:pPr>
      <w:r>
        <w:t>слов;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11"/>
          <w:tab w:val="left" w:pos="1712"/>
          <w:tab w:val="left" w:pos="3527"/>
          <w:tab w:val="left" w:pos="3884"/>
          <w:tab w:val="left" w:pos="5140"/>
          <w:tab w:val="left" w:pos="6125"/>
          <w:tab w:val="left" w:pos="6792"/>
          <w:tab w:val="left" w:pos="8497"/>
        </w:tabs>
        <w:spacing w:before="48"/>
        <w:ind w:left="1711" w:hanging="322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опоры</w:t>
      </w:r>
      <w:r>
        <w:rPr>
          <w:sz w:val="28"/>
        </w:rPr>
        <w:tab/>
        <w:t>при</w:t>
      </w:r>
      <w:r>
        <w:rPr>
          <w:sz w:val="28"/>
        </w:rPr>
        <w:tab/>
        <w:t>порождении</w:t>
      </w:r>
      <w:r>
        <w:rPr>
          <w:sz w:val="28"/>
        </w:rPr>
        <w:tab/>
        <w:t>собственных</w:t>
      </w:r>
    </w:p>
    <w:p w:rsidR="004E7696" w:rsidRDefault="00C27CE0">
      <w:pPr>
        <w:pStyle w:val="a3"/>
        <w:spacing w:before="47"/>
        <w:ind w:firstLine="0"/>
        <w:jc w:val="left"/>
      </w:pPr>
      <w:r>
        <w:t>высказываний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 к</w:t>
      </w:r>
      <w:r>
        <w:rPr>
          <w:spacing w:val="-2"/>
        </w:rPr>
        <w:t xml:space="preserve"> </w:t>
      </w:r>
      <w:r>
        <w:t>тексту,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848"/>
          <w:tab w:val="left" w:pos="1849"/>
          <w:tab w:val="left" w:pos="4092"/>
          <w:tab w:val="left" w:pos="5871"/>
          <w:tab w:val="left" w:pos="6987"/>
          <w:tab w:val="left" w:pos="7625"/>
          <w:tab w:val="left" w:pos="8798"/>
        </w:tabs>
        <w:spacing w:before="50" w:line="276" w:lineRule="auto"/>
        <w:ind w:right="412" w:firstLine="707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заголовка,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18"/>
          <w:tab w:val="left" w:pos="1719"/>
          <w:tab w:val="left" w:pos="3565"/>
          <w:tab w:val="left" w:pos="3939"/>
          <w:tab w:val="left" w:pos="5275"/>
          <w:tab w:val="left" w:pos="6951"/>
          <w:tab w:val="left" w:pos="7721"/>
          <w:tab w:val="left" w:pos="8246"/>
          <w:tab w:val="left" w:pos="9743"/>
        </w:tabs>
        <w:spacing w:line="276" w:lineRule="auto"/>
        <w:ind w:right="409" w:firstLine="707"/>
        <w:jc w:val="left"/>
        <w:rPr>
          <w:sz w:val="28"/>
        </w:rPr>
      </w:pPr>
      <w:r>
        <w:rPr>
          <w:sz w:val="28"/>
        </w:rPr>
        <w:t>догадываться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незнакомых</w:t>
      </w:r>
      <w:r>
        <w:rPr>
          <w:sz w:val="28"/>
        </w:rPr>
        <w:tab/>
        <w:t>слов</w:t>
      </w:r>
      <w:r>
        <w:rPr>
          <w:sz w:val="28"/>
        </w:rPr>
        <w:tab/>
        <w:t>по</w:t>
      </w:r>
      <w:r>
        <w:rPr>
          <w:sz w:val="28"/>
        </w:rPr>
        <w:tab/>
        <w:t>контексту,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мимике;</w:t>
      </w:r>
    </w:p>
    <w:p w:rsidR="004E7696" w:rsidRDefault="004E7696">
      <w:pPr>
        <w:spacing w:line="276" w:lineRule="auto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87"/>
        </w:tabs>
        <w:spacing w:before="79" w:line="278" w:lineRule="auto"/>
        <w:ind w:right="412" w:firstLine="707"/>
        <w:rPr>
          <w:sz w:val="28"/>
        </w:rPr>
      </w:pPr>
      <w:r>
        <w:rPr>
          <w:sz w:val="28"/>
        </w:rPr>
        <w:lastRenderedPageBreak/>
        <w:t>использовать синонимы, антонимы, описание понятия при дефиците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средств.</w:t>
      </w:r>
    </w:p>
    <w:p w:rsidR="004E7696" w:rsidRDefault="00C27CE0">
      <w:pPr>
        <w:pStyle w:val="1"/>
      </w:pPr>
      <w:r>
        <w:t>Общеучебные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4E7696" w:rsidRDefault="00C27CE0">
      <w:pPr>
        <w:pStyle w:val="a3"/>
        <w:spacing w:before="42"/>
        <w:ind w:left="1390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14"/>
        </w:tabs>
        <w:spacing w:before="50" w:line="276" w:lineRule="auto"/>
        <w:ind w:right="412" w:firstLine="707"/>
        <w:rPr>
          <w:sz w:val="28"/>
        </w:rPr>
      </w:pPr>
      <w:r>
        <w:rPr>
          <w:sz w:val="28"/>
        </w:rPr>
        <w:t>работать с информацией: поиск и выделение нужной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заполнение таблиц;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94"/>
        </w:tabs>
        <w:spacing w:line="278" w:lineRule="auto"/>
        <w:ind w:right="411" w:firstLine="70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литературой;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707"/>
          <w:tab w:val="left" w:pos="3896"/>
          <w:tab w:val="left" w:pos="5816"/>
          <w:tab w:val="left" w:pos="819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z w:val="28"/>
        </w:rPr>
        <w:tab/>
        <w:t>методами</w:t>
      </w:r>
      <w:r>
        <w:rPr>
          <w:sz w:val="28"/>
        </w:rPr>
        <w:tab/>
        <w:t>(наблюдение,</w:t>
      </w:r>
      <w:r>
        <w:rPr>
          <w:sz w:val="28"/>
        </w:rPr>
        <w:tab/>
        <w:t>анкетирование,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интервьюирование),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долгосрочным проектом, взаимодействие в группе с другими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54"/>
        </w:tabs>
        <w:spacing w:line="276" w:lineRule="auto"/>
        <w:ind w:left="1390" w:right="3589" w:firstLine="0"/>
        <w:jc w:val="left"/>
        <w:rPr>
          <w:sz w:val="28"/>
        </w:rPr>
      </w:pPr>
      <w:r>
        <w:rPr>
          <w:sz w:val="28"/>
        </w:rPr>
        <w:t>самостоятельно работать в классе и дома.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Специальные учебные умения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умений: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614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находить ключевые слова и социокультурные реалии в работе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семантизировать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догадки;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554"/>
        </w:tabs>
        <w:spacing w:before="42"/>
        <w:ind w:left="1553" w:hanging="164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анализ;</w:t>
      </w:r>
    </w:p>
    <w:p w:rsidR="004E7696" w:rsidRDefault="00C27CE0" w:rsidP="002D3271">
      <w:pPr>
        <w:pStyle w:val="a4"/>
        <w:numPr>
          <w:ilvl w:val="1"/>
          <w:numId w:val="110"/>
        </w:numPr>
        <w:tabs>
          <w:tab w:val="left" w:pos="1858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лингвострановедческим справочниками, двуязычным и толковым 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средствами);</w:t>
      </w:r>
    </w:p>
    <w:p w:rsidR="00F82A13" w:rsidRPr="00F82A13" w:rsidRDefault="00C27CE0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 w:rsidR="00F82A13" w:rsidRPr="00F82A13">
        <w:t xml:space="preserve"> </w:t>
      </w:r>
      <w:r w:rsidR="00F82A13" w:rsidRPr="00F82A13">
        <w:rPr>
          <w:sz w:val="28"/>
        </w:rPr>
        <w:t>суждений других, аргументировать свою позицию, мнение;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оценивать на применимость и достоверность информации, полученной в ходе исследования (эксперимента);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Работа с информацией: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эффективно запоминать и систематизировать информацию.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Овладение универсальными учебными коммуникативными действиями.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Общение: 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самостоятельно выбирать формат выступления с учётом задач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 xml:space="preserve">Совместная деятельность: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</w:t>
      </w:r>
      <w:r w:rsidRPr="00F82A13">
        <w:rPr>
          <w:sz w:val="28"/>
        </w:rPr>
        <w:lastRenderedPageBreak/>
        <w:t>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Овладение универсальными учебными регулятивными действиями.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Самоорганизация: 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делать выбор и брать ответственность за решение.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Самоконтроль: владеть способами самоконтроля, самомотивации и рефлексии; давать адекватную оценку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вносить коррективы в деятельность на основе новых обстоятельств, изменившихся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 xml:space="preserve">ситуаций, установленных ошибок, возникших трудностей; оценивать </w:t>
      </w:r>
      <w:r w:rsidRPr="00F82A13">
        <w:rPr>
          <w:sz w:val="28"/>
        </w:rPr>
        <w:lastRenderedPageBreak/>
        <w:t>соответствие результата цели и условиям.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Эмоциональный интеллект: различать, называть и управлять собственными эмоциями и эмоциями других; выявлять и анализировать причины эмоций; ставить себя на место другого человека, понимать мотивы и намерения другого; регулировать способ выражения эмоций.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Принятие себя и других: осознанно относиться к другому человеку, его мнению; признавать своё право на ошибку и такое же право другого; принимать себя и других, не осуждая; открытость себе и другим; осознавать невозможность контролировать всё вокруг.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ПРЕДМЕТНЫЕ РЕЗУЛЬТАТЫ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Предметные результаты освоения примерной программы по учебному предмету «Родная литература (русская)» должны отражать: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понимание родной литературы как одной из основных национально-культурных ценностей народа, особого способа познания жизни;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чтение;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публицистического;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lastRenderedPageBreak/>
        <w:t>понимать эстетическое своеобразие русских народных песен (исторических и лирических), выявлять фольклорные сюжеты и мотивы в русской литературе для развития представлений о нравственном идеале русского народа; осознавать ключевые для русского национального сознания культурные и нравственные смыслы в произведениях о сибирском крае и русском поле;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иметь устойчивые представления о богатстве русской литературы и культуры в контексте культур народов России; русских национальных традициях в произведениях о православном праздновании Пасхи и о русских умельцах и мастерах;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иметь понятие о русском национальном характере, истоках русского патриотизма и героизма в произведениях о защите Родины; о загадках русской души; взрослых проблемах, которые приходится решать подросткам; об уникальности русского языка и родной речи;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владеть умением давать смысловой анализ фольклорного и литературного текста по предложенному плану и воспринимать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художественный текст как послание автора читателю, современнику и потомку; создавать историко-культурные комментарии и собственные тексты интерпретирующего характера в формате сравнительной характеристики героев, ответа на проблемный вопрос;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</w:t>
      </w:r>
    </w:p>
    <w:p w:rsidR="00F82A13" w:rsidRPr="00F82A13" w:rsidRDefault="00F82A13" w:rsidP="00F82A13">
      <w:pPr>
        <w:pStyle w:val="a4"/>
        <w:numPr>
          <w:ilvl w:val="1"/>
          <w:numId w:val="110"/>
        </w:numPr>
        <w:tabs>
          <w:tab w:val="left" w:pos="1674"/>
        </w:tabs>
        <w:spacing w:line="276" w:lineRule="auto"/>
        <w:ind w:right="404"/>
        <w:rPr>
          <w:sz w:val="28"/>
        </w:rPr>
      </w:pPr>
      <w:r w:rsidRPr="00F82A13">
        <w:rPr>
          <w:sz w:val="28"/>
        </w:rPr>
        <w:t>владеть умениями самостоятельной проектно-исследовательской деятельности и оформления её результатов, навыками работы с разными источниками информации и основными способами её обработки и презентации.</w:t>
      </w: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3"/>
        </w:tabs>
        <w:spacing w:before="1"/>
        <w:ind w:left="2302" w:hanging="913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</w:t>
      </w:r>
    </w:p>
    <w:p w:rsidR="004E7696" w:rsidRDefault="00C27CE0">
      <w:pPr>
        <w:pStyle w:val="a3"/>
        <w:spacing w:before="43" w:line="276" w:lineRule="auto"/>
        <w:ind w:right="403"/>
      </w:pPr>
      <w:r>
        <w:t>Рабочая программа учебного предмета «История»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комплекса по отечественной истории, подготовленной в 2013-</w:t>
      </w:r>
      <w:r>
        <w:rPr>
          <w:spacing w:val="-67"/>
        </w:rPr>
        <w:t xml:space="preserve"> </w:t>
      </w:r>
      <w:r>
        <w:t>14 году в целях повышения качества школьного исторического 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культурно-исторического пространства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E7696" w:rsidRDefault="00C27CE0">
      <w:pPr>
        <w:pStyle w:val="1"/>
        <w:spacing w:before="5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4E7696" w:rsidRDefault="00C27CE0">
      <w:pPr>
        <w:pStyle w:val="a3"/>
        <w:spacing w:before="43" w:line="276" w:lineRule="auto"/>
        <w:ind w:right="4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обучающегося целостной картины российской и 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lastRenderedPageBreak/>
        <w:t>каждого народа, его культуры в общую историю страны и мировую историю,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:rsidR="004E7696" w:rsidRDefault="00C27CE0" w:rsidP="00F82A13">
      <w:pPr>
        <w:pStyle w:val="a3"/>
        <w:spacing w:before="1" w:line="276" w:lineRule="auto"/>
        <w:ind w:right="403"/>
      </w:pPr>
      <w:r>
        <w:t>Современный подход в преподавании истории предполагает 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7"/>
        </w:rPr>
        <w:t xml:space="preserve"> </w:t>
      </w:r>
      <w:r>
        <w:t>ценностных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школьников.В действующих федеральных государственных образовательных 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2009–2012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изучения</w:t>
      </w:r>
      <w:r>
        <w:rPr>
          <w:b/>
          <w:spacing w:val="-2"/>
        </w:rPr>
        <w:t xml:space="preserve"> </w:t>
      </w:r>
      <w:r>
        <w:rPr>
          <w:b/>
        </w:rPr>
        <w:t>истории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школе</w:t>
      </w:r>
      <w:r>
        <w:t>: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06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формирование у молодого поколения ориентиров для 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этнонациональной,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35"/>
        </w:tabs>
        <w:spacing w:before="1" w:line="276" w:lineRule="auto"/>
        <w:ind w:right="410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общества с древности до наших дней, при особом внимании 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 роли России во всемирно-историческом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28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Отечеству многонациональному Российскому государству,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 взаимопонимания, согласия и мира между людьми и народами, в духе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73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развитие способностей обучающихся анализировать содержащуюся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настоящего,</w:t>
      </w:r>
      <w:r>
        <w:rPr>
          <w:spacing w:val="20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2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взаимосвязи и взаимообусловленности;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7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формирование у школьников умений применять исторические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многоконфессиональном обществе.</w:t>
      </w:r>
    </w:p>
    <w:p w:rsidR="004E7696" w:rsidRDefault="00C27CE0">
      <w:pPr>
        <w:pStyle w:val="a3"/>
        <w:spacing w:before="1" w:line="276" w:lineRule="auto"/>
        <w:ind w:right="406"/>
      </w:pPr>
      <w:r>
        <w:t>В соответствии с Концепцией нового учебно-методического комплекса</w:t>
      </w:r>
      <w:r>
        <w:rPr>
          <w:spacing w:val="1"/>
        </w:rPr>
        <w:t xml:space="preserve"> </w:t>
      </w:r>
      <w:r>
        <w:t>по отечественной истории базовыми принципами 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7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идея преемственности исторических периодов, в т. ч. 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государственной территории и единого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его основных символов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54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9"/>
          <w:sz w:val="28"/>
        </w:rPr>
        <w:t xml:space="preserve"> </w:t>
      </w:r>
      <w:r>
        <w:rPr>
          <w:sz w:val="28"/>
        </w:rPr>
        <w:t>ее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8"/>
          <w:sz w:val="28"/>
        </w:rPr>
        <w:t xml:space="preserve"> </w:t>
      </w:r>
      <w:r>
        <w:rPr>
          <w:sz w:val="28"/>
        </w:rPr>
        <w:t>места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0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ценности гражданского общества – верховенство права,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4"/>
          <w:sz w:val="28"/>
        </w:rPr>
        <w:t xml:space="preserve"> </w:t>
      </w:r>
      <w:r>
        <w:rPr>
          <w:sz w:val="28"/>
        </w:rPr>
        <w:t>и ответственность;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82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lastRenderedPageBreak/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714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3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новейшей истории.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707"/>
        </w:tabs>
        <w:spacing w:before="79" w:line="278" w:lineRule="auto"/>
        <w:ind w:right="412" w:firstLine="707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777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протяжении 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a3"/>
        <w:spacing w:line="276" w:lineRule="auto"/>
        <w:ind w:right="406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4E7696" w:rsidRDefault="00C27CE0">
      <w:pPr>
        <w:pStyle w:val="a3"/>
        <w:spacing w:line="276" w:lineRule="auto"/>
        <w:ind w:right="410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приоритетах: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4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712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государств;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18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многофакторный подход к освещению истории всех сторон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общества;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92"/>
        </w:tabs>
        <w:spacing w:line="276" w:lineRule="auto"/>
        <w:ind w:right="400" w:firstLine="707"/>
        <w:rPr>
          <w:sz w:val="28"/>
        </w:rPr>
      </w:pPr>
      <w:r>
        <w:rPr>
          <w:sz w:val="28"/>
        </w:rPr>
        <w:t>исторический подход как основа формирования содержания курса 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связей, прежде всего, с учебными предметами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66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антропологический подход, формирующий личностное эмоционально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окрашенное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92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историко-культурологический подход, формирующий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наследию.</w:t>
      </w:r>
    </w:p>
    <w:p w:rsidR="004E7696" w:rsidRDefault="00C27CE0">
      <w:pPr>
        <w:pStyle w:val="a3"/>
        <w:spacing w:line="276" w:lineRule="auto"/>
        <w:ind w:right="407"/>
      </w:pPr>
      <w:r>
        <w:t>Структурно предмет «История» включает учебные курсы по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России.</w:t>
      </w:r>
    </w:p>
    <w:p w:rsidR="004E7696" w:rsidRDefault="00C27CE0">
      <w:pPr>
        <w:pStyle w:val="a3"/>
        <w:spacing w:line="276" w:lineRule="auto"/>
        <w:ind w:right="444"/>
      </w:pPr>
      <w:r>
        <w:t>Курсы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история» могут изучаться раздельно, могут совмещаться. При планировании</w:t>
      </w:r>
      <w:r>
        <w:rPr>
          <w:spacing w:val="1"/>
        </w:rPr>
        <w:t xml:space="preserve"> </w:t>
      </w:r>
      <w:r>
        <w:lastRenderedPageBreak/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70"/>
        </w:rPr>
        <w:t xml:space="preserve"> </w:t>
      </w:r>
      <w:r>
        <w:t>материала. В</w:t>
      </w:r>
      <w:r>
        <w:rPr>
          <w:spacing w:val="1"/>
        </w:rPr>
        <w:t xml:space="preserve"> </w:t>
      </w:r>
      <w:r>
        <w:t>ряде случаев целесообразно объединенное изучение сюжетов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всеобщей</w:t>
      </w:r>
      <w:r>
        <w:rPr>
          <w:spacing w:val="59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(темы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международных</w:t>
      </w:r>
      <w:r>
        <w:rPr>
          <w:spacing w:val="60"/>
        </w:rPr>
        <w:t xml:space="preserve"> </w:t>
      </w:r>
      <w:r>
        <w:t>отношений</w:t>
      </w:r>
      <w:r>
        <w:rPr>
          <w:spacing w:val="57"/>
        </w:rPr>
        <w:t xml:space="preserve"> </w:t>
      </w:r>
      <w:r>
        <w:t>и</w:t>
      </w:r>
    </w:p>
    <w:p w:rsidR="004E7696" w:rsidRDefault="00C27CE0">
      <w:pPr>
        <w:pStyle w:val="a3"/>
        <w:spacing w:before="79" w:line="278" w:lineRule="auto"/>
        <w:ind w:right="456" w:firstLine="0"/>
      </w:pP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др.).</w:t>
      </w:r>
    </w:p>
    <w:p w:rsidR="004E7696" w:rsidRDefault="00C27CE0">
      <w:pPr>
        <w:pStyle w:val="a3"/>
        <w:spacing w:line="276" w:lineRule="auto"/>
        <w:ind w:right="448"/>
      </w:pPr>
      <w:r>
        <w:t>Учитель также вправе самостоятельно определять количество учебного</w:t>
      </w:r>
      <w:r>
        <w:rPr>
          <w:spacing w:val="-67"/>
        </w:rPr>
        <w:t xml:space="preserve"> </w:t>
      </w:r>
      <w:r>
        <w:t>времени, отводимого на изучение курсов «Всеобщая история» и 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35-40/65-60%.</w:t>
      </w:r>
    </w:p>
    <w:p w:rsidR="004E7696" w:rsidRDefault="00C27CE0">
      <w:pPr>
        <w:pStyle w:val="a3"/>
        <w:spacing w:line="276" w:lineRule="auto"/>
        <w:ind w:right="450"/>
      </w:pPr>
      <w:r>
        <w:t>Кроме того, учитель имеет право самостоятельно определять место,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времени.</w:t>
      </w:r>
    </w:p>
    <w:p w:rsidR="004E7696" w:rsidRDefault="00C27CE0">
      <w:pPr>
        <w:pStyle w:val="a3"/>
        <w:spacing w:line="276" w:lineRule="auto"/>
        <w:ind w:right="445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предметом «История» начинается с курса</w:t>
      </w:r>
      <w:r>
        <w:rPr>
          <w:spacing w:val="70"/>
        </w:rPr>
        <w:t xml:space="preserve"> </w:t>
      </w:r>
      <w:r>
        <w:t>всеобщей истории.</w:t>
      </w:r>
      <w:r>
        <w:rPr>
          <w:spacing w:val="1"/>
        </w:rPr>
        <w:t xml:space="preserve"> </w:t>
      </w:r>
      <w:r>
        <w:t>В данном курсе предлагается оптимальное распределение учебных часов 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Средних</w:t>
      </w:r>
      <w:r>
        <w:rPr>
          <w:spacing w:val="-67"/>
        </w:rPr>
        <w:t xml:space="preserve"> </w:t>
      </w:r>
      <w:r>
        <w:t>веков» (6 класс), «История Нового времени» (7—9 классы). Определяется</w:t>
      </w:r>
      <w:r>
        <w:rPr>
          <w:spacing w:val="1"/>
        </w:rPr>
        <w:t xml:space="preserve"> </w:t>
      </w:r>
      <w:r>
        <w:t>последовательность изучения тем и разделов учебного предмета с учётом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вариативного построения курсов</w:t>
      </w:r>
      <w:r>
        <w:rPr>
          <w:spacing w:val="-3"/>
        </w:rPr>
        <w:t xml:space="preserve"> </w:t>
      </w:r>
      <w:r>
        <w:t>истории.</w:t>
      </w:r>
    </w:p>
    <w:p w:rsidR="004E7696" w:rsidRDefault="00C27CE0">
      <w:pPr>
        <w:pStyle w:val="a3"/>
        <w:spacing w:line="276" w:lineRule="auto"/>
        <w:ind w:right="410"/>
      </w:pP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процессов. Преподавание курса должно давать обучающимся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процессах, явлениях и понятиях мировой истории, сформировать знания 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 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процессе.</w:t>
      </w:r>
    </w:p>
    <w:p w:rsidR="004E7696" w:rsidRDefault="00C27CE0">
      <w:pPr>
        <w:pStyle w:val="a3"/>
        <w:spacing w:line="276" w:lineRule="auto"/>
        <w:ind w:right="404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познавательный интерес, базовые навыки определения места исторических</w:t>
      </w:r>
      <w:r>
        <w:rPr>
          <w:spacing w:val="1"/>
        </w:rPr>
        <w:t xml:space="preserve"> </w:t>
      </w:r>
      <w:r>
        <w:t>событий во времени, умения соотносить исторические события и 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-2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условиях.</w:t>
      </w:r>
    </w:p>
    <w:p w:rsidR="004E7696" w:rsidRDefault="00C27CE0">
      <w:pPr>
        <w:pStyle w:val="a3"/>
        <w:spacing w:line="276" w:lineRule="auto"/>
        <w:ind w:right="40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 общностей, расположении цивилизаций и государств, местах</w:t>
      </w:r>
      <w:r>
        <w:rPr>
          <w:spacing w:val="1"/>
        </w:rPr>
        <w:t xml:space="preserve"> </w:t>
      </w:r>
      <w:r>
        <w:t>важнейших событий, динамики развития социокультурных, экономических и</w:t>
      </w:r>
      <w:r>
        <w:rPr>
          <w:spacing w:val="-67"/>
        </w:rPr>
        <w:t xml:space="preserve"> </w:t>
      </w:r>
      <w:r>
        <w:t>геополитических процессов в мире. Курс имеет определяющее значение в</w:t>
      </w:r>
      <w:r>
        <w:rPr>
          <w:spacing w:val="1"/>
        </w:rPr>
        <w:t xml:space="preserve"> </w:t>
      </w:r>
      <w:r>
        <w:t>осознании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многообразия</w:t>
      </w:r>
      <w:r>
        <w:rPr>
          <w:spacing w:val="11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социально-</w:t>
      </w:r>
    </w:p>
    <w:p w:rsidR="004E7696" w:rsidRDefault="00C27CE0">
      <w:pPr>
        <w:pStyle w:val="a3"/>
        <w:spacing w:before="79" w:line="276" w:lineRule="auto"/>
        <w:ind w:right="408" w:firstLine="0"/>
      </w:pPr>
      <w:r>
        <w:t>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памятников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исторических источников.</w:t>
      </w:r>
    </w:p>
    <w:p w:rsidR="004E7696" w:rsidRDefault="00C27CE0">
      <w:pPr>
        <w:pStyle w:val="a3"/>
        <w:spacing w:before="1" w:line="276" w:lineRule="auto"/>
        <w:ind w:right="404"/>
      </w:pPr>
      <w:r>
        <w:t>Курс дает возможность обучающимся научиться сопоставлять развитие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 и личностям мировой истории, оценивать 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процессов.</w:t>
      </w:r>
    </w:p>
    <w:p w:rsidR="004E7696" w:rsidRDefault="00C27CE0">
      <w:pPr>
        <w:pStyle w:val="a3"/>
        <w:spacing w:line="276" w:lineRule="auto"/>
        <w:ind w:right="402"/>
      </w:pPr>
      <w:r>
        <w:t>Курс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важнейшим</w:t>
      </w:r>
      <w:r>
        <w:rPr>
          <w:spacing w:val="71"/>
        </w:rPr>
        <w:t xml:space="preserve"> </w:t>
      </w:r>
      <w:r>
        <w:t>слагаемым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 его народов, историю региона и локальную историю (прошлое</w:t>
      </w:r>
      <w:r>
        <w:rPr>
          <w:spacing w:val="1"/>
        </w:rPr>
        <w:t xml:space="preserve"> </w:t>
      </w:r>
      <w:r>
        <w:t>родного города). В целом речь идет о многоуровневом рассмотрении истории</w:t>
      </w:r>
      <w:r>
        <w:rPr>
          <w:spacing w:val="-67"/>
        </w:rPr>
        <w:t xml:space="preserve"> </w:t>
      </w:r>
      <w:r>
        <w:t>государства и населяющих его народов, истории региона, города, села, семьи.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этнонациональные,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составляющие,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 определенной этнонациональной и религиозной общности,</w:t>
      </w:r>
      <w:r>
        <w:rPr>
          <w:spacing w:val="1"/>
        </w:rPr>
        <w:t xml:space="preserve"> </w:t>
      </w:r>
      <w:r>
        <w:t>хранителей традиций рода и семьи.</w:t>
      </w:r>
    </w:p>
    <w:p w:rsidR="004E7696" w:rsidRDefault="00C27CE0">
      <w:pPr>
        <w:pStyle w:val="a3"/>
        <w:spacing w:line="276" w:lineRule="auto"/>
        <w:ind w:right="404"/>
      </w:pPr>
      <w:r>
        <w:t>Концепцией нового учебно-методического комплекса по отечественной</w:t>
      </w:r>
      <w:r>
        <w:rPr>
          <w:spacing w:val="-67"/>
        </w:rPr>
        <w:t xml:space="preserve"> </w:t>
      </w:r>
      <w:r>
        <w:t>истории в качестве наиболее оптимальной предложена модель, при которой</w:t>
      </w:r>
      <w:r>
        <w:rPr>
          <w:spacing w:val="1"/>
        </w:rPr>
        <w:t xml:space="preserve"> </w:t>
      </w:r>
      <w:r>
        <w:t>изучение истории будет строиться по линейной системе с 5 по 10 классы.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7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смогут как освоить базовые исторические категории, персоналии, события 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 проблемного осмысления материалов (преимущественно в ходе</w:t>
      </w:r>
      <w:r>
        <w:rPr>
          <w:spacing w:val="1"/>
        </w:rPr>
        <w:t xml:space="preserve"> </w:t>
      </w:r>
      <w:r>
        <w:lastRenderedPageBreak/>
        <w:t>изучения периодов истории Нового и Новейшего времени), сравнительного</w:t>
      </w:r>
      <w:r>
        <w:rPr>
          <w:spacing w:val="1"/>
        </w:rPr>
        <w:t xml:space="preserve"> </w:t>
      </w:r>
      <w:r>
        <w:t>анализа.</w:t>
      </w:r>
    </w:p>
    <w:p w:rsidR="004E7696" w:rsidRDefault="00C27CE0">
      <w:pPr>
        <w:pStyle w:val="a3"/>
        <w:spacing w:before="2" w:line="276" w:lineRule="auto"/>
        <w:ind w:right="447"/>
      </w:pPr>
      <w:r>
        <w:t>Изучая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приведенные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простейшую</w:t>
      </w:r>
      <w:r>
        <w:rPr>
          <w:spacing w:val="9"/>
        </w:rPr>
        <w:t xml:space="preserve"> </w:t>
      </w:r>
      <w:r>
        <w:t>пространственно-хронологическую</w:t>
      </w:r>
      <w:r>
        <w:rPr>
          <w:spacing w:val="9"/>
        </w:rPr>
        <w:t xml:space="preserve"> </w:t>
      </w:r>
      <w:r>
        <w:t>систему,</w:t>
      </w:r>
      <w:r>
        <w:rPr>
          <w:spacing w:val="12"/>
        </w:rPr>
        <w:t xml:space="preserve"> </w:t>
      </w:r>
      <w:r>
        <w:t>учатся</w:t>
      </w:r>
    </w:p>
    <w:p w:rsidR="004E7696" w:rsidRDefault="00C27CE0">
      <w:pPr>
        <w:pStyle w:val="a3"/>
        <w:spacing w:before="79" w:line="276" w:lineRule="auto"/>
        <w:ind w:right="453" w:firstLine="0"/>
      </w:pPr>
      <w:r>
        <w:t>оперировать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анализа.</w:t>
      </w:r>
    </w:p>
    <w:p w:rsidR="004E7696" w:rsidRDefault="00C27CE0">
      <w:pPr>
        <w:pStyle w:val="a3"/>
        <w:ind w:left="1390" w:firstLine="0"/>
      </w:pPr>
      <w:r>
        <w:t>Содержательные</w:t>
      </w:r>
      <w:r>
        <w:rPr>
          <w:spacing w:val="-3"/>
        </w:rPr>
        <w:t xml:space="preserve"> </w:t>
      </w:r>
      <w:r>
        <w:t>линии:</w:t>
      </w:r>
    </w:p>
    <w:p w:rsidR="004E7696" w:rsidRDefault="00C27CE0" w:rsidP="002D3271">
      <w:pPr>
        <w:pStyle w:val="a4"/>
        <w:numPr>
          <w:ilvl w:val="0"/>
          <w:numId w:val="108"/>
        </w:numPr>
        <w:tabs>
          <w:tab w:val="left" w:pos="1793"/>
        </w:tabs>
        <w:spacing w:before="50" w:line="276" w:lineRule="auto"/>
        <w:ind w:right="449" w:firstLine="707"/>
        <w:rPr>
          <w:sz w:val="28"/>
        </w:rPr>
      </w:pP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:rsidR="004E7696" w:rsidRDefault="00C27CE0" w:rsidP="002D3271">
      <w:pPr>
        <w:pStyle w:val="a4"/>
        <w:numPr>
          <w:ilvl w:val="0"/>
          <w:numId w:val="108"/>
        </w:numPr>
        <w:tabs>
          <w:tab w:val="left" w:pos="1697"/>
        </w:tabs>
        <w:spacing w:line="276" w:lineRule="auto"/>
        <w:ind w:right="446" w:firstLine="707"/>
        <w:rPr>
          <w:sz w:val="28"/>
        </w:rPr>
      </w:pPr>
      <w:r>
        <w:rPr>
          <w:sz w:val="28"/>
        </w:rPr>
        <w:t>Историческое пространство - историческая карта России и мира, ее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 природы, основных географических, экологических, этнических,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человечества.</w:t>
      </w:r>
    </w:p>
    <w:p w:rsidR="004E7696" w:rsidRDefault="00C27CE0" w:rsidP="002D3271">
      <w:pPr>
        <w:pStyle w:val="a4"/>
        <w:numPr>
          <w:ilvl w:val="0"/>
          <w:numId w:val="108"/>
        </w:numPr>
        <w:tabs>
          <w:tab w:val="left" w:pos="1671"/>
        </w:tabs>
        <w:spacing w:line="322" w:lineRule="exact"/>
        <w:ind w:left="1670" w:hanging="281"/>
        <w:rPr>
          <w:sz w:val="28"/>
        </w:rPr>
      </w:pPr>
      <w:r>
        <w:rPr>
          <w:sz w:val="28"/>
        </w:rPr>
        <w:t>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движение: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04"/>
        </w:tabs>
        <w:spacing w:before="50" w:line="276" w:lineRule="auto"/>
        <w:ind w:right="453" w:firstLine="707"/>
        <w:rPr>
          <w:sz w:val="28"/>
        </w:rPr>
      </w:pPr>
      <w:r>
        <w:rPr>
          <w:sz w:val="28"/>
        </w:rPr>
        <w:t>эволюция трудовой и хозяйственной деятельности людей,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 производства,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626"/>
        </w:tabs>
        <w:spacing w:line="276" w:lineRule="auto"/>
        <w:ind w:right="444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этнонациональных,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др.,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54"/>
        </w:tabs>
        <w:ind w:left="1553" w:hanging="164"/>
        <w:rPr>
          <w:sz w:val="28"/>
        </w:rPr>
      </w:pPr>
      <w:r>
        <w:rPr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типы;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554"/>
        </w:tabs>
        <w:spacing w:before="47"/>
        <w:ind w:left="1553" w:hanging="164"/>
        <w:rPr>
          <w:sz w:val="28"/>
        </w:rPr>
      </w:pP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 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E7696" w:rsidRDefault="00C27CE0" w:rsidP="002D3271">
      <w:pPr>
        <w:pStyle w:val="a4"/>
        <w:numPr>
          <w:ilvl w:val="0"/>
          <w:numId w:val="109"/>
        </w:numPr>
        <w:tabs>
          <w:tab w:val="left" w:pos="1942"/>
        </w:tabs>
        <w:spacing w:before="48" w:line="276" w:lineRule="auto"/>
        <w:ind w:right="450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цивилизациями.</w:t>
      </w:r>
    </w:p>
    <w:p w:rsidR="004E7696" w:rsidRDefault="00C27CE0">
      <w:pPr>
        <w:pStyle w:val="a3"/>
        <w:spacing w:before="1" w:line="276" w:lineRule="auto"/>
        <w:ind w:right="403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 в контексте истории России. Такой подход способствует 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 и семьи.</w:t>
      </w:r>
    </w:p>
    <w:p w:rsidR="004E7696" w:rsidRDefault="00C27CE0">
      <w:pPr>
        <w:pStyle w:val="a3"/>
        <w:spacing w:line="276" w:lineRule="auto"/>
        <w:ind w:right="404"/>
      </w:pPr>
      <w:r>
        <w:t>Преподавание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государства, формирования современной толерантной личности, готовой 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изучение «сквозных» исторических сюжетов, основанных на балансе между</w:t>
      </w:r>
      <w:r>
        <w:rPr>
          <w:spacing w:val="1"/>
        </w:rPr>
        <w:t xml:space="preserve"> </w:t>
      </w:r>
      <w:r>
        <w:t>историей государства, общества и отдельных людей, между политической,</w:t>
      </w:r>
      <w:r>
        <w:rPr>
          <w:spacing w:val="1"/>
        </w:rPr>
        <w:t xml:space="preserve"> </w:t>
      </w:r>
      <w:r>
        <w:t xml:space="preserve">социальной и культурной </w:t>
      </w:r>
      <w:r>
        <w:lastRenderedPageBreak/>
        <w:t>историей, между историей национальной, мировой</w:t>
      </w:r>
      <w:r>
        <w:rPr>
          <w:spacing w:val="1"/>
        </w:rPr>
        <w:t xml:space="preserve"> </w:t>
      </w:r>
      <w:r>
        <w:t>и локальной. Так происходит</w:t>
      </w:r>
      <w:r>
        <w:rPr>
          <w:spacing w:val="1"/>
        </w:rPr>
        <w:t xml:space="preserve"> </w:t>
      </w:r>
      <w:r>
        <w:t>принятие личностью традиций и ценностей,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культурно-исторической,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родного города,</w:t>
      </w:r>
      <w:r>
        <w:rPr>
          <w:spacing w:val="-1"/>
        </w:rPr>
        <w:t xml:space="preserve"> </w:t>
      </w:r>
      <w:r>
        <w:t>района,</w:t>
      </w:r>
      <w:r>
        <w:rPr>
          <w:spacing w:val="-4"/>
        </w:rPr>
        <w:t xml:space="preserve"> </w:t>
      </w:r>
      <w:r>
        <w:t>области, края.</w:t>
      </w:r>
    </w:p>
    <w:p w:rsidR="004E7696" w:rsidRDefault="00C27CE0">
      <w:pPr>
        <w:pStyle w:val="a3"/>
        <w:ind w:left="1390" w:firstLine="0"/>
      </w:pPr>
      <w:r>
        <w:t xml:space="preserve">Кроме    </w:t>
      </w:r>
      <w:r>
        <w:rPr>
          <w:spacing w:val="50"/>
        </w:rPr>
        <w:t xml:space="preserve"> </w:t>
      </w:r>
      <w:r>
        <w:t xml:space="preserve">того,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целью     </w:t>
      </w:r>
      <w:r>
        <w:rPr>
          <w:spacing w:val="48"/>
        </w:rPr>
        <w:t xml:space="preserve"> </w:t>
      </w:r>
      <w:r>
        <w:t xml:space="preserve">формирования     </w:t>
      </w:r>
      <w:r>
        <w:rPr>
          <w:spacing w:val="50"/>
        </w:rPr>
        <w:t xml:space="preserve"> </w:t>
      </w:r>
      <w:r>
        <w:t xml:space="preserve">у     </w:t>
      </w:r>
      <w:r>
        <w:rPr>
          <w:spacing w:val="45"/>
        </w:rPr>
        <w:t xml:space="preserve"> </w:t>
      </w:r>
      <w:r>
        <w:t>обучающихся</w:t>
      </w:r>
    </w:p>
    <w:p w:rsidR="004E7696" w:rsidRDefault="00C27CE0">
      <w:pPr>
        <w:pStyle w:val="a3"/>
        <w:spacing w:before="79" w:line="276" w:lineRule="auto"/>
        <w:ind w:right="450" w:firstLine="0"/>
      </w:pPr>
      <w:r>
        <w:t>антикоррупционного мировоззрения, в содержание курса «История России»</w:t>
      </w:r>
      <w:r>
        <w:rPr>
          <w:spacing w:val="1"/>
        </w:rPr>
        <w:t xml:space="preserve"> </w:t>
      </w:r>
      <w:r>
        <w:t>включены дидактические единицы, имеющие цель</w:t>
      </w:r>
      <w:r>
        <w:rPr>
          <w:spacing w:val="1"/>
        </w:rPr>
        <w:t xml:space="preserve"> </w:t>
      </w:r>
      <w:r>
        <w:t>развития у обучающихся</w:t>
      </w:r>
      <w:r>
        <w:rPr>
          <w:spacing w:val="1"/>
        </w:rPr>
        <w:t xml:space="preserve"> </w:t>
      </w:r>
      <w:r>
        <w:t>знаний о противодействии коррупции, формирования антикоррупционных</w:t>
      </w:r>
      <w:r>
        <w:rPr>
          <w:spacing w:val="1"/>
        </w:rPr>
        <w:t xml:space="preserve"> </w:t>
      </w:r>
      <w:r>
        <w:t>взглядов</w:t>
      </w:r>
      <w:r>
        <w:rPr>
          <w:spacing w:val="-5"/>
        </w:rPr>
        <w:t xml:space="preserve"> </w:t>
      </w:r>
      <w:r>
        <w:t>и утверждения</w:t>
      </w:r>
      <w:r>
        <w:rPr>
          <w:spacing w:val="-4"/>
        </w:rPr>
        <w:t xml:space="preserve"> </w:t>
      </w:r>
      <w:r>
        <w:t>ценностей правового</w:t>
      </w:r>
      <w:r>
        <w:rPr>
          <w:spacing w:val="1"/>
        </w:rPr>
        <w:t xml:space="preserve"> </w:t>
      </w:r>
      <w:r>
        <w:t>государства.</w:t>
      </w:r>
    </w:p>
    <w:p w:rsidR="004E7696" w:rsidRDefault="00C27CE0">
      <w:pPr>
        <w:pStyle w:val="a3"/>
        <w:spacing w:before="2" w:line="276" w:lineRule="auto"/>
        <w:ind w:right="446"/>
      </w:pPr>
      <w:r>
        <w:t>Формирование антикоррупционного мировоззрения, нетерпимости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коррупционной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правонарушениям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 задач нашего общества. Ее значимость определила принятие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государственных учреждений, общественных организаций.</w:t>
      </w:r>
      <w:r>
        <w:rPr>
          <w:spacing w:val="1"/>
        </w:rPr>
        <w:t xml:space="preserve"> </w:t>
      </w:r>
      <w:r>
        <w:t>Особая роль отведена и системе образования как институту, оказывающему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утверждение ценностей и жизненных принципов, выбор профессиональной и</w:t>
      </w:r>
      <w:r>
        <w:rPr>
          <w:spacing w:val="-67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модели.</w:t>
      </w:r>
    </w:p>
    <w:p w:rsidR="004E7696" w:rsidRDefault="00C27CE0">
      <w:pPr>
        <w:pStyle w:val="a3"/>
        <w:spacing w:line="276" w:lineRule="auto"/>
        <w:ind w:right="44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исторического развития практически во все периоды времени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древляне восстали против князя Игоря, когда он, пользуясь должностным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потребовал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дань;</w:t>
      </w:r>
      <w:r>
        <w:rPr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наделяла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фаворитов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материальными ресурсами, а наиболее активные участники революционных</w:t>
      </w:r>
      <w:r>
        <w:rPr>
          <w:spacing w:val="1"/>
        </w:rPr>
        <w:t xml:space="preserve"> </w:t>
      </w:r>
      <w:r>
        <w:t>событий, в том числе и бывшие преступники, занимали высокие посты в</w:t>
      </w:r>
      <w:r>
        <w:rPr>
          <w:spacing w:val="1"/>
        </w:rPr>
        <w:t xml:space="preserve"> </w:t>
      </w:r>
      <w:r>
        <w:t>Советском</w:t>
      </w:r>
      <w:r>
        <w:rPr>
          <w:spacing w:val="-1"/>
        </w:rPr>
        <w:t xml:space="preserve"> </w:t>
      </w:r>
      <w:r>
        <w:t>государстве.</w:t>
      </w:r>
    </w:p>
    <w:p w:rsidR="004E7696" w:rsidRDefault="00C27CE0">
      <w:pPr>
        <w:pStyle w:val="a3"/>
        <w:spacing w:line="276" w:lineRule="auto"/>
        <w:ind w:right="448"/>
      </w:pPr>
      <w:r>
        <w:t>Подобные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раскрываются с точки зрения причиненного вреда государству и обществу</w:t>
      </w:r>
      <w:r>
        <w:rPr>
          <w:spacing w:val="1"/>
        </w:rPr>
        <w:t xml:space="preserve"> </w:t>
      </w:r>
      <w:r>
        <w:t>коррупционными действиями. Это делается для того, чтобы, основываясь на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</w:p>
    <w:p w:rsidR="004E7696" w:rsidRDefault="00C27CE0" w:rsidP="00F82A13">
      <w:pPr>
        <w:pStyle w:val="a3"/>
        <w:spacing w:line="276" w:lineRule="auto"/>
        <w:ind w:right="404"/>
      </w:pPr>
      <w:r>
        <w:lastRenderedPageBreak/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поликонфессиональная</w:t>
      </w:r>
      <w:r>
        <w:rPr>
          <w:spacing w:val="1"/>
        </w:rPr>
        <w:t xml:space="preserve"> </w:t>
      </w:r>
      <w:r>
        <w:t>страна в мире. В связи с этим в содержание курса включен учебный материал</w:t>
      </w:r>
      <w:r>
        <w:rPr>
          <w:spacing w:val="-67"/>
        </w:rPr>
        <w:t xml:space="preserve"> </w:t>
      </w:r>
      <w:r>
        <w:t>по истории народов России, взаимодействию культур и религий, укреплению</w:t>
      </w:r>
      <w:r>
        <w:rPr>
          <w:spacing w:val="-67"/>
        </w:rPr>
        <w:t xml:space="preserve"> </w:t>
      </w:r>
      <w:r>
        <w:t>экономических, социальных, политических и других связей между народами.</w:t>
      </w:r>
      <w:r>
        <w:rPr>
          <w:spacing w:val="-67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главных</w:t>
      </w:r>
      <w:r>
        <w:rPr>
          <w:spacing w:val="46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школьного</w:t>
      </w:r>
      <w:r>
        <w:rPr>
          <w:spacing w:val="45"/>
        </w:rPr>
        <w:t xml:space="preserve"> </w:t>
      </w:r>
      <w:r>
        <w:t>курса</w:t>
      </w:r>
      <w:r>
        <w:rPr>
          <w:spacing w:val="47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формированиегражданской общероссийской идентичности, поэтому при обучении делается</w:t>
      </w:r>
      <w:r>
        <w:rPr>
          <w:spacing w:val="-67"/>
        </w:rPr>
        <w:t xml:space="preserve"> </w:t>
      </w:r>
      <w:r>
        <w:t>акцент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-6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обращены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-67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ассоциации, политические партии и организации, общества 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сословного</w:t>
      </w:r>
      <w:r>
        <w:rPr>
          <w:spacing w:val="-3"/>
        </w:rPr>
        <w:t xml:space="preserve"> </w:t>
      </w:r>
      <w:r>
        <w:t>представительства.</w:t>
      </w:r>
    </w:p>
    <w:p w:rsidR="004E7696" w:rsidRDefault="00C27CE0">
      <w:pPr>
        <w:pStyle w:val="a3"/>
        <w:spacing w:line="276" w:lineRule="auto"/>
        <w:ind w:right="404"/>
      </w:pPr>
      <w:r>
        <w:t>Оптимальное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материалов по истории культуры, имея в виду в первую 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Таким образом, культура не остается на периферии школьного курса</w:t>
      </w:r>
      <w:r>
        <w:rPr>
          <w:spacing w:val="1"/>
        </w:rPr>
        <w:t xml:space="preserve"> </w:t>
      </w:r>
      <w:r>
        <w:t>отечественной истории. Школьники должны знать и понимать достижения</w:t>
      </w:r>
      <w:r>
        <w:rPr>
          <w:spacing w:val="1"/>
        </w:rPr>
        <w:t xml:space="preserve"> </w:t>
      </w:r>
      <w:r>
        <w:t>российской культуры Средневековья, Нового времени и ХХ века, великие</w:t>
      </w:r>
      <w:r>
        <w:rPr>
          <w:spacing w:val="1"/>
        </w:rPr>
        <w:t xml:space="preserve"> </w:t>
      </w:r>
      <w:r>
        <w:t>произведения художественной литературы, музыки, живописи, театра, 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 культуры.</w:t>
      </w:r>
    </w:p>
    <w:p w:rsidR="004E7696" w:rsidRDefault="00C27CE0">
      <w:pPr>
        <w:pStyle w:val="a3"/>
        <w:spacing w:before="2" w:line="276" w:lineRule="auto"/>
        <w:ind w:right="411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 исторического развития как многофакторном явлении. При этом на</w:t>
      </w:r>
      <w:r>
        <w:rPr>
          <w:spacing w:val="1"/>
        </w:rPr>
        <w:t xml:space="preserve"> </w:t>
      </w:r>
      <w:r>
        <w:t>различных стадиях исторического развития ведущим и определяющим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внешнеполитические</w:t>
      </w:r>
      <w:r>
        <w:rPr>
          <w:spacing w:val="-1"/>
        </w:rPr>
        <w:t xml:space="preserve"> </w:t>
      </w:r>
      <w:r>
        <w:t>факторы.</w:t>
      </w:r>
    </w:p>
    <w:p w:rsidR="004E7696" w:rsidRDefault="00C27CE0">
      <w:pPr>
        <w:pStyle w:val="a3"/>
        <w:spacing w:line="276" w:lineRule="auto"/>
        <w:ind w:right="408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 с помощью синхронизации курсов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компаративных</w:t>
      </w:r>
      <w:r>
        <w:rPr>
          <w:spacing w:val="1"/>
        </w:rPr>
        <w:t xml:space="preserve"> </w:t>
      </w:r>
      <w:r>
        <w:t>характеристик.</w:t>
      </w:r>
    </w:p>
    <w:p w:rsidR="004E7696" w:rsidRDefault="00C27CE0">
      <w:pPr>
        <w:pStyle w:val="1"/>
        <w:spacing w:before="5" w:after="50"/>
      </w:pPr>
      <w:r>
        <w:t>Синхронизация</w:t>
      </w:r>
      <w:r>
        <w:rPr>
          <w:spacing w:val="-5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392"/>
      </w:tblGrid>
      <w:tr w:rsidR="004E7696">
        <w:trPr>
          <w:trHeight w:val="277"/>
        </w:trPr>
        <w:tc>
          <w:tcPr>
            <w:tcW w:w="1131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</w:tcPr>
          <w:p w:rsidR="004E7696" w:rsidRDefault="00C27CE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392" w:type="dxa"/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4392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Народы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нашей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древности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515"/>
                <w:tab w:val="left" w:pos="2309"/>
                <w:tab w:val="left" w:pos="34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z w:val="24"/>
              </w:rPr>
              <w:tab/>
              <w:t>мир.</w:t>
            </w:r>
            <w:r>
              <w:rPr>
                <w:sz w:val="24"/>
              </w:rPr>
              <w:tab/>
              <w:t>Древняя</w:t>
            </w:r>
            <w:r>
              <w:rPr>
                <w:sz w:val="24"/>
              </w:rPr>
              <w:tab/>
              <w:t>Греция.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8"/>
        </w:trPr>
        <w:tc>
          <w:tcPr>
            <w:tcW w:w="113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392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392"/>
      </w:tblGrid>
      <w:tr w:rsidR="004E7696">
        <w:trPr>
          <w:trHeight w:val="280"/>
        </w:trPr>
        <w:tc>
          <w:tcPr>
            <w:tcW w:w="113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</w:tc>
        <w:tc>
          <w:tcPr>
            <w:tcW w:w="4392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055"/>
                <w:tab w:val="left" w:pos="2820"/>
                <w:tab w:val="left" w:pos="4104"/>
              </w:tabs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z w:val="24"/>
              </w:rPr>
              <w:tab/>
              <w:t>ДРЕВНЕЙ</w:t>
            </w:r>
            <w:r>
              <w:rPr>
                <w:b/>
                <w:sz w:val="24"/>
              </w:rPr>
              <w:tab/>
              <w:t>РУСИ</w:t>
            </w:r>
            <w:r>
              <w:rPr>
                <w:b/>
                <w:sz w:val="24"/>
              </w:rPr>
              <w:tab/>
              <w:t>К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377"/>
              </w:tabs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РОССИЙСКОМУ</w:t>
            </w:r>
            <w:r>
              <w:rPr>
                <w:b/>
                <w:sz w:val="24"/>
              </w:rPr>
              <w:tab/>
              <w:t>ГОСУДАРСТВУ.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 н.э.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Восточной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XIII-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4E7696">
        <w:trPr>
          <w:trHeight w:val="274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086"/>
                <w:tab w:val="left" w:pos="3360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  <w:t>Русского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4E7696">
        <w:trPr>
          <w:trHeight w:val="278"/>
        </w:trPr>
        <w:tc>
          <w:tcPr>
            <w:tcW w:w="113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4E7696">
        <w:trPr>
          <w:trHeight w:val="280"/>
        </w:trPr>
        <w:tc>
          <w:tcPr>
            <w:tcW w:w="113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628"/>
                <w:tab w:val="left" w:pos="3000"/>
              </w:tabs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z w:val="24"/>
              </w:rPr>
              <w:tab/>
              <w:t>НОВОГО</w:t>
            </w:r>
            <w:r>
              <w:rPr>
                <w:b/>
                <w:sz w:val="24"/>
              </w:rPr>
              <w:tab/>
              <w:t>ВРЕМЕНИ.</w:t>
            </w:r>
          </w:p>
        </w:tc>
        <w:tc>
          <w:tcPr>
            <w:tcW w:w="4392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393"/>
                <w:tab w:val="left" w:pos="1950"/>
                <w:tab w:val="left" w:pos="2492"/>
                <w:tab w:val="left" w:pos="4147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XVI-XVII</w:t>
            </w:r>
            <w:r>
              <w:rPr>
                <w:b/>
                <w:sz w:val="24"/>
              </w:rPr>
              <w:tab/>
              <w:t>вв.</w:t>
            </w:r>
            <w:r>
              <w:rPr>
                <w:b/>
                <w:sz w:val="24"/>
              </w:rPr>
              <w:tab/>
              <w:t>От</w:t>
            </w:r>
            <w:r>
              <w:rPr>
                <w:b/>
                <w:sz w:val="24"/>
              </w:rPr>
              <w:tab/>
              <w:t>абсолютизма</w:t>
            </w:r>
            <w:r>
              <w:rPr>
                <w:b/>
                <w:sz w:val="24"/>
              </w:rPr>
              <w:tab/>
              <w:t>к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000"/>
                <w:tab w:val="left" w:pos="4106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ВЕЛИКОГО</w:t>
            </w:r>
            <w:r>
              <w:rPr>
                <w:b/>
                <w:sz w:val="24"/>
              </w:rPr>
              <w:tab/>
              <w:t>КНЯЖЕСТВА</w:t>
            </w:r>
            <w:r>
              <w:rPr>
                <w:b/>
                <w:sz w:val="24"/>
              </w:rPr>
              <w:tab/>
              <w:t>К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3437"/>
              </w:tabs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парламентаризму.</w:t>
            </w:r>
            <w:r>
              <w:rPr>
                <w:b/>
                <w:sz w:val="24"/>
              </w:rPr>
              <w:tab/>
              <w:t>Первые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ЦАРСТВУ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буржуазные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4E7696">
        <w:trPr>
          <w:trHeight w:val="278"/>
        </w:trPr>
        <w:tc>
          <w:tcPr>
            <w:tcW w:w="113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392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7"/>
        </w:trPr>
        <w:tc>
          <w:tcPr>
            <w:tcW w:w="113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628"/>
                <w:tab w:val="left" w:pos="3000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z w:val="24"/>
              </w:rPr>
              <w:tab/>
              <w:t>НОВОГО</w:t>
            </w:r>
            <w:r>
              <w:rPr>
                <w:b/>
                <w:sz w:val="24"/>
              </w:rPr>
              <w:tab/>
              <w:t>ВРЕМЕНИ.</w:t>
            </w:r>
          </w:p>
        </w:tc>
        <w:tc>
          <w:tcPr>
            <w:tcW w:w="4392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109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XVIIIв.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ВЕКАХ: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</w:tc>
      </w:tr>
      <w:tr w:rsidR="004E7696">
        <w:trPr>
          <w:trHeight w:val="273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70"/>
                <w:tab w:val="left" w:pos="2227"/>
                <w:tab w:val="left" w:pos="37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Петра</w:t>
            </w:r>
            <w:r>
              <w:rPr>
                <w:sz w:val="24"/>
              </w:rPr>
              <w:tab/>
              <w:t>Великого:</w:t>
            </w:r>
            <w:r>
              <w:rPr>
                <w:sz w:val="24"/>
              </w:rPr>
              <w:tab/>
              <w:t>эпоха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«дворцовых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1760-х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1790-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Екатерины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Павла I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4E7696">
        <w:trPr>
          <w:trHeight w:val="275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 в.</w:t>
            </w:r>
          </w:p>
        </w:tc>
      </w:tr>
      <w:tr w:rsidR="004E7696">
        <w:trPr>
          <w:trHeight w:val="276"/>
        </w:trPr>
        <w:tc>
          <w:tcPr>
            <w:tcW w:w="113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  <w:tr w:rsidR="004E7696">
        <w:trPr>
          <w:trHeight w:val="278"/>
        </w:trPr>
        <w:tc>
          <w:tcPr>
            <w:tcW w:w="113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2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4E7696">
        <w:trPr>
          <w:trHeight w:val="3036"/>
        </w:trPr>
        <w:tc>
          <w:tcPr>
            <w:tcW w:w="1131" w:type="dxa"/>
          </w:tcPr>
          <w:p w:rsidR="004E7696" w:rsidRDefault="00C27CE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4E7696" w:rsidRDefault="00C27CE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 XIX</w:t>
            </w:r>
          </w:p>
          <w:p w:rsidR="004E7696" w:rsidRDefault="00C27CE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  <w:p w:rsidR="004E7696" w:rsidRDefault="00C27CE0">
            <w:pPr>
              <w:pStyle w:val="TableParagraph"/>
              <w:ind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 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общества.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4E7696" w:rsidRDefault="004E7696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4E7696" w:rsidRDefault="00C27CE0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E7696" w:rsidRDefault="00C27CE0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392" w:type="dxa"/>
          </w:tcPr>
          <w:p w:rsidR="004E7696" w:rsidRDefault="00C27CE0">
            <w:pPr>
              <w:pStyle w:val="TableParagraph"/>
              <w:tabs>
                <w:tab w:val="left" w:pos="656"/>
                <w:tab w:val="left" w:pos="2629"/>
                <w:tab w:val="left" w:pos="4119"/>
              </w:tabs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z w:val="24"/>
              </w:rPr>
              <w:tab/>
              <w:t>РОССИЙСКАЯ</w:t>
            </w:r>
            <w:r>
              <w:rPr>
                <w:b/>
                <w:sz w:val="24"/>
              </w:rPr>
              <w:tab/>
              <w:t>ИМПЕРИЯ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НАЧАЛЕ 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4E7696" w:rsidRDefault="004E769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E7696" w:rsidRDefault="00C27CE0">
            <w:pPr>
              <w:pStyle w:val="TableParagraph"/>
              <w:tabs>
                <w:tab w:val="left" w:pos="3637"/>
              </w:tabs>
              <w:ind w:left="105" w:right="95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эпоха: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 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4E7696" w:rsidRDefault="00C27CE0">
            <w:pPr>
              <w:pStyle w:val="TableParagraph"/>
              <w:tabs>
                <w:tab w:val="left" w:pos="2763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самодержавие: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392"/>
      </w:tblGrid>
      <w:tr w:rsidR="004E7696">
        <w:trPr>
          <w:trHeight w:val="7454"/>
        </w:trPr>
        <w:tc>
          <w:tcPr>
            <w:tcW w:w="1131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</w:tcPr>
          <w:p w:rsidR="004E7696" w:rsidRDefault="00C27CE0">
            <w:pPr>
              <w:pStyle w:val="TableParagraph"/>
              <w:tabs>
                <w:tab w:val="left" w:pos="2361"/>
                <w:tab w:val="left" w:pos="314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политическое развитие стран Европы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4E7696" w:rsidRDefault="00C27CE0">
            <w:pPr>
              <w:pStyle w:val="TableParagraph"/>
              <w:ind w:right="106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E7696" w:rsidRDefault="00C27CE0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392" w:type="dxa"/>
          </w:tcPr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E7696" w:rsidRDefault="00C27CE0">
            <w:pPr>
              <w:pStyle w:val="TableParagraph"/>
              <w:tabs>
                <w:tab w:val="left" w:pos="2059"/>
                <w:tab w:val="left" w:pos="2874"/>
                <w:tab w:val="left" w:pos="3325"/>
                <w:tab w:val="left" w:pos="3475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империи: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этнокультурный облик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4E7696" w:rsidRDefault="004E7696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4E7696" w:rsidRDefault="00C27CE0">
            <w:pPr>
              <w:pStyle w:val="TableParagraph"/>
              <w:tabs>
                <w:tab w:val="left" w:pos="2312"/>
                <w:tab w:val="right" w:pos="4278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z w:val="24"/>
              </w:rPr>
              <w:tab/>
              <w:t>Александра</w:t>
            </w:r>
            <w:r>
              <w:rPr>
                <w:sz w:val="24"/>
              </w:rPr>
              <w:tab/>
              <w:t>II:</w:t>
            </w:r>
          </w:p>
          <w:p w:rsidR="004E7696" w:rsidRDefault="00C27CE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4E7696" w:rsidRDefault="00C27CE0">
            <w:pPr>
              <w:pStyle w:val="TableParagraph"/>
              <w:tabs>
                <w:tab w:val="left" w:pos="2708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z w:val="24"/>
              </w:rPr>
              <w:tab/>
              <w:t>самодержавие»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4E7696" w:rsidRDefault="00C27CE0">
            <w:pPr>
              <w:pStyle w:val="TableParagraph"/>
              <w:tabs>
                <w:tab w:val="left" w:pos="2173"/>
                <w:tab w:val="left" w:pos="333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Пореформенный</w:t>
            </w:r>
            <w:r>
              <w:rPr>
                <w:sz w:val="24"/>
              </w:rPr>
              <w:tab/>
              <w:t>социум.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 и промышленность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4E7696" w:rsidRDefault="00C27CE0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4E7696" w:rsidRDefault="00C27CE0">
            <w:pPr>
              <w:pStyle w:val="TableParagraph"/>
              <w:tabs>
                <w:tab w:val="left" w:pos="1036"/>
                <w:tab w:val="left" w:pos="2391"/>
                <w:tab w:val="left" w:pos="3722"/>
              </w:tabs>
              <w:ind w:left="105" w:right="94"/>
              <w:rPr>
                <w:sz w:val="24"/>
              </w:rPr>
            </w:pPr>
            <w:r>
              <w:rPr>
                <w:sz w:val="24"/>
                <w:u w:val="single"/>
              </w:rPr>
              <w:t>Кризис империи в начале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российская</w:t>
            </w:r>
            <w:r>
              <w:rPr>
                <w:sz w:val="24"/>
              </w:rPr>
              <w:tab/>
              <w:t>революция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1905-</w:t>
            </w:r>
          </w:p>
          <w:p w:rsidR="004E7696" w:rsidRDefault="00C27CE0">
            <w:pPr>
              <w:pStyle w:val="TableParagraph"/>
              <w:ind w:left="105" w:right="485"/>
              <w:rPr>
                <w:sz w:val="24"/>
              </w:rPr>
            </w:pPr>
            <w:r>
              <w:rPr>
                <w:sz w:val="24"/>
              </w:rPr>
              <w:t>1907 гг. Начало 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4E7696" w:rsidRDefault="00C27CE0"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4E7696" w:rsidRDefault="00C27CE0">
      <w:pPr>
        <w:pStyle w:val="a3"/>
        <w:spacing w:line="276" w:lineRule="auto"/>
        <w:ind w:right="44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современным нормативно-правовым требованиям и опирается на концепцию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предполагающую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воспитания.</w:t>
      </w:r>
    </w:p>
    <w:p w:rsidR="004E7696" w:rsidRDefault="00C27CE0">
      <w:pPr>
        <w:pStyle w:val="1"/>
        <w:spacing w:line="320" w:lineRule="exact"/>
        <w:ind w:left="3692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E7696" w:rsidRDefault="004E7696">
      <w:pPr>
        <w:pStyle w:val="a3"/>
        <w:spacing w:before="3"/>
        <w:ind w:left="0" w:firstLine="0"/>
        <w:jc w:val="left"/>
        <w:rPr>
          <w:b/>
          <w:sz w:val="36"/>
        </w:rPr>
      </w:pPr>
    </w:p>
    <w:p w:rsidR="004E7696" w:rsidRDefault="00C27CE0">
      <w:pPr>
        <w:spacing w:line="276" w:lineRule="auto"/>
        <w:ind w:left="1390" w:right="4514"/>
        <w:rPr>
          <w:b/>
          <w:sz w:val="28"/>
        </w:rPr>
      </w:pPr>
      <w:r>
        <w:rPr>
          <w:b/>
          <w:sz w:val="28"/>
        </w:rPr>
        <w:t>История России. Всеобщая история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</w:t>
      </w:r>
    </w:p>
    <w:p w:rsidR="004E7696" w:rsidRDefault="00C27CE0">
      <w:pPr>
        <w:pStyle w:val="1"/>
        <w:spacing w:before="1" w:line="276" w:lineRule="auto"/>
        <w:ind w:right="3345"/>
        <w:jc w:val="left"/>
      </w:pPr>
      <w:r>
        <w:lastRenderedPageBreak/>
        <w:t>От Древней Руси к Российскому государству</w:t>
      </w:r>
      <w:r>
        <w:rPr>
          <w:spacing w:val="-67"/>
        </w:rPr>
        <w:t xml:space="preserve"> </w:t>
      </w:r>
      <w:r>
        <w:t>Введение</w:t>
      </w:r>
    </w:p>
    <w:p w:rsidR="004E7696" w:rsidRDefault="00C27CE0">
      <w:pPr>
        <w:pStyle w:val="a3"/>
        <w:spacing w:line="276" w:lineRule="auto"/>
        <w:ind w:right="41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России.</w:t>
      </w:r>
    </w:p>
    <w:p w:rsidR="004E7696" w:rsidRDefault="00C27CE0">
      <w:pPr>
        <w:pStyle w:val="1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4E7696" w:rsidRDefault="00C27CE0">
      <w:pPr>
        <w:spacing w:before="43" w:line="276" w:lineRule="auto"/>
        <w:ind w:left="682" w:right="409" w:firstLine="707"/>
        <w:jc w:val="both"/>
        <w:rPr>
          <w:i/>
          <w:sz w:val="28"/>
        </w:rPr>
      </w:pPr>
      <w:r>
        <w:rPr>
          <w:sz w:val="28"/>
        </w:rPr>
        <w:t>Заселение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век.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перехода от присваивающего хозяйства к производящему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Евразии.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Ареалы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древнейшего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</w:p>
    <w:p w:rsidR="004E7696" w:rsidRDefault="00C27CE0">
      <w:pPr>
        <w:spacing w:before="79" w:line="276" w:lineRule="auto"/>
        <w:ind w:left="682" w:right="410"/>
        <w:jc w:val="both"/>
        <w:rPr>
          <w:i/>
          <w:sz w:val="28"/>
        </w:rPr>
      </w:pPr>
      <w:r>
        <w:rPr>
          <w:i/>
          <w:sz w:val="28"/>
        </w:rPr>
        <w:t>скотоводства.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орудий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первобытное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металлургии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Евразии. Кочевые общества евразийских степей в эпоху бронзы и раннем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взаимовлияний.</w:t>
      </w:r>
    </w:p>
    <w:p w:rsidR="004E7696" w:rsidRDefault="00C27CE0">
      <w:pPr>
        <w:spacing w:before="1" w:line="276" w:lineRule="auto"/>
        <w:ind w:left="682" w:right="407" w:firstLine="707"/>
        <w:jc w:val="both"/>
        <w:rPr>
          <w:i/>
          <w:sz w:val="28"/>
        </w:rPr>
      </w:pPr>
      <w:r>
        <w:rPr>
          <w:sz w:val="28"/>
        </w:rPr>
        <w:t>Народы, проживавшие на этой территории до середины I тысячелетия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 н.э. </w:t>
      </w:r>
      <w:r>
        <w:rPr>
          <w:i/>
          <w:sz w:val="28"/>
        </w:rPr>
        <w:t>Античные города-государства Северного Причерноморья. Боспорское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Скифское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Дербент.</w:t>
      </w:r>
    </w:p>
    <w:p w:rsidR="004E7696" w:rsidRDefault="00C27CE0">
      <w:pPr>
        <w:pStyle w:val="1"/>
        <w:spacing w:before="6"/>
      </w:pP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 тыс.</w:t>
      </w:r>
      <w:r>
        <w:rPr>
          <w:spacing w:val="-1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э.</w:t>
      </w:r>
    </w:p>
    <w:p w:rsidR="004E7696" w:rsidRDefault="00C27CE0">
      <w:pPr>
        <w:spacing w:before="42"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Великое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гуннов.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Вопрос о славянской прародине и происхождении славян. Расселение славян,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их разделение на три ветви – восточных, западных и южных. </w:t>
      </w:r>
      <w:r>
        <w:rPr>
          <w:i/>
          <w:sz w:val="28"/>
        </w:rPr>
        <w:t>Славянские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общности Восточной Европы. </w:t>
      </w:r>
      <w:r>
        <w:rPr>
          <w:sz w:val="28"/>
        </w:rPr>
        <w:t>Их соседи – балты и финно-угры. 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 Восточной Европы, Сибири и Дальнего Востока</w:t>
      </w:r>
      <w:r>
        <w:rPr>
          <w:i/>
          <w:sz w:val="28"/>
        </w:rPr>
        <w:t>. Тюркский каганат.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Хазарский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каганат.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Волжская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Булгария.</w:t>
      </w:r>
    </w:p>
    <w:p w:rsidR="004E7696" w:rsidRDefault="00C27CE0">
      <w:pPr>
        <w:pStyle w:val="1"/>
        <w:spacing w:before="5"/>
      </w:pPr>
      <w:r>
        <w:t>Образование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</w:p>
    <w:p w:rsidR="004E7696" w:rsidRDefault="00C27CE0">
      <w:pPr>
        <w:spacing w:before="43" w:line="276" w:lineRule="auto"/>
        <w:ind w:left="682" w:right="404" w:firstLine="707"/>
        <w:jc w:val="both"/>
        <w:rPr>
          <w:i/>
          <w:sz w:val="28"/>
        </w:rPr>
      </w:pP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государственности: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природно-климатический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фактор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континента.</w:t>
      </w:r>
    </w:p>
    <w:p w:rsidR="004E7696" w:rsidRDefault="00C27CE0">
      <w:pPr>
        <w:spacing w:before="3" w:line="276" w:lineRule="auto"/>
        <w:ind w:left="682" w:right="410" w:firstLine="707"/>
        <w:jc w:val="both"/>
        <w:rPr>
          <w:sz w:val="28"/>
        </w:rPr>
      </w:pP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Руси. </w:t>
      </w:r>
      <w:r>
        <w:rPr>
          <w:sz w:val="28"/>
        </w:rPr>
        <w:t>Проблема образования Древнерусского государства. Начало династии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Рюриковичей.</w:t>
      </w:r>
    </w:p>
    <w:p w:rsidR="004E7696" w:rsidRDefault="00C27CE0">
      <w:pPr>
        <w:pStyle w:val="a3"/>
        <w:spacing w:line="276" w:lineRule="auto"/>
        <w:ind w:right="407"/>
      </w:pPr>
      <w:r>
        <w:t>Формирование территории государства Русь. Дань и полюдье. 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 Русь в международной торговле. Путь из варяг в греки.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путь.</w:t>
      </w:r>
    </w:p>
    <w:p w:rsidR="004E7696" w:rsidRDefault="00C27CE0" w:rsidP="00F82A13">
      <w:pPr>
        <w:pStyle w:val="a3"/>
        <w:ind w:left="1390" w:firstLine="0"/>
        <w:rPr>
          <w:sz w:val="36"/>
        </w:rPr>
      </w:pPr>
      <w:r>
        <w:lastRenderedPageBreak/>
        <w:t>Принятие</w:t>
      </w:r>
      <w:r>
        <w:rPr>
          <w:spacing w:val="28"/>
        </w:rPr>
        <w:t xml:space="preserve"> </w:t>
      </w:r>
      <w:r>
        <w:t>христианства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его</w:t>
      </w:r>
      <w:r>
        <w:rPr>
          <w:spacing w:val="97"/>
        </w:rPr>
        <w:t xml:space="preserve"> </w:t>
      </w:r>
      <w:r>
        <w:t>значение.</w:t>
      </w:r>
      <w:r>
        <w:rPr>
          <w:spacing w:val="95"/>
        </w:rPr>
        <w:t xml:space="preserve"> </w:t>
      </w:r>
      <w:r>
        <w:t>Византийское</w:t>
      </w:r>
      <w:r>
        <w:rPr>
          <w:spacing w:val="94"/>
        </w:rPr>
        <w:t xml:space="preserve"> </w:t>
      </w:r>
      <w:r>
        <w:t>наследие</w:t>
      </w:r>
      <w:r>
        <w:rPr>
          <w:spacing w:val="94"/>
        </w:rPr>
        <w:t xml:space="preserve"> </w:t>
      </w:r>
      <w:r>
        <w:t>на</w:t>
      </w:r>
      <w:r w:rsidR="00F82A13">
        <w:t xml:space="preserve"> </w:t>
      </w:r>
      <w:r>
        <w:rPr>
          <w:spacing w:val="-1"/>
        </w:rPr>
        <w:t>Руси.</w:t>
      </w:r>
    </w:p>
    <w:p w:rsidR="004E7696" w:rsidRDefault="00C27CE0">
      <w:pPr>
        <w:pStyle w:val="1"/>
        <w:ind w:left="29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XII в.</w:t>
      </w:r>
    </w:p>
    <w:p w:rsidR="004E7696" w:rsidRDefault="00C27CE0" w:rsidP="00F82A13">
      <w:pPr>
        <w:pStyle w:val="a3"/>
        <w:spacing w:before="45"/>
        <w:ind w:left="29" w:firstLine="0"/>
        <w:jc w:val="left"/>
      </w:pPr>
      <w:r>
        <w:t>Территория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население</w:t>
      </w:r>
      <w:r>
        <w:rPr>
          <w:spacing w:val="28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Русь/Русская</w:t>
      </w:r>
      <w:r>
        <w:rPr>
          <w:spacing w:val="29"/>
        </w:rPr>
        <w:t xml:space="preserve"> </w:t>
      </w:r>
      <w:r>
        <w:t>земля.</w:t>
      </w:r>
      <w:r>
        <w:rPr>
          <w:spacing w:val="28"/>
        </w:rPr>
        <w:t xml:space="preserve"> </w:t>
      </w:r>
      <w:r>
        <w:t>Крупнейшиегорода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67"/>
        </w:rPr>
        <w:t xml:space="preserve"> </w:t>
      </w:r>
      <w:r>
        <w:t>Руси:</w:t>
      </w:r>
      <w:r>
        <w:rPr>
          <w:spacing w:val="30"/>
        </w:rPr>
        <w:t xml:space="preserve"> </w:t>
      </w:r>
      <w:r>
        <w:t>волости.</w:t>
      </w:r>
      <w:r>
        <w:rPr>
          <w:spacing w:val="27"/>
        </w:rPr>
        <w:t xml:space="preserve"> </w:t>
      </w:r>
      <w:r>
        <w:t>Органы</w:t>
      </w:r>
      <w:r>
        <w:rPr>
          <w:spacing w:val="30"/>
        </w:rPr>
        <w:t xml:space="preserve"> </w:t>
      </w:r>
      <w:r>
        <w:t>власти:</w:t>
      </w:r>
      <w:r>
        <w:rPr>
          <w:spacing w:val="26"/>
        </w:rPr>
        <w:t xml:space="preserve"> </w:t>
      </w:r>
      <w:r>
        <w:t>князь,</w:t>
      </w:r>
      <w:r>
        <w:rPr>
          <w:spacing w:val="26"/>
        </w:rPr>
        <w:t xml:space="preserve"> </w:t>
      </w:r>
      <w:r>
        <w:t>посадник,</w:t>
      </w:r>
      <w:r>
        <w:rPr>
          <w:spacing w:val="26"/>
        </w:rPr>
        <w:t xml:space="preserve"> </w:t>
      </w:r>
      <w:r>
        <w:t>тысяцкий,</w:t>
      </w:r>
      <w:r>
        <w:rPr>
          <w:spacing w:val="26"/>
        </w:rPr>
        <w:t xml:space="preserve"> </w:t>
      </w:r>
      <w:r>
        <w:t>вече.</w:t>
      </w:r>
    </w:p>
    <w:p w:rsidR="004E7696" w:rsidRDefault="00C27CE0">
      <w:pPr>
        <w:pStyle w:val="a3"/>
        <w:spacing w:before="79" w:line="276" w:lineRule="auto"/>
        <w:ind w:right="411" w:firstLine="0"/>
      </w:pP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-2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4E7696" w:rsidRDefault="00C27CE0">
      <w:pPr>
        <w:pStyle w:val="a3"/>
        <w:spacing w:line="276" w:lineRule="auto"/>
        <w:ind w:right="404"/>
        <w:rPr>
          <w:i/>
        </w:rPr>
      </w:pPr>
      <w:r>
        <w:t>Общественный строй Руси: дискуссии в исторической науке. 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rPr>
          <w:i/>
        </w:rPr>
        <w:t>церковные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</w:p>
    <w:p w:rsidR="004E7696" w:rsidRDefault="00C27CE0">
      <w:pPr>
        <w:spacing w:line="276" w:lineRule="auto"/>
        <w:ind w:left="682" w:right="409" w:firstLine="707"/>
        <w:jc w:val="both"/>
        <w:rPr>
          <w:i/>
          <w:sz w:val="28"/>
        </w:rPr>
      </w:pPr>
      <w:r>
        <w:rPr>
          <w:sz w:val="28"/>
        </w:rPr>
        <w:t>Русь в социально-политическом контексте Евразии. Внешняя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связи: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Византией,</w:t>
      </w:r>
      <w:r>
        <w:rPr>
          <w:spacing w:val="1"/>
          <w:sz w:val="28"/>
        </w:rPr>
        <w:t xml:space="preserve"> </w:t>
      </w:r>
      <w:r>
        <w:rPr>
          <w:sz w:val="28"/>
        </w:rPr>
        <w:t>печенегами,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половцами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(Дешт-и-Кипчак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появления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коррупции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России.</w:t>
      </w:r>
    </w:p>
    <w:p w:rsidR="004E7696" w:rsidRDefault="00C27CE0">
      <w:pPr>
        <w:pStyle w:val="1"/>
        <w:spacing w:before="8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4E7696" w:rsidRDefault="00C27CE0">
      <w:pPr>
        <w:pStyle w:val="a3"/>
        <w:spacing w:before="42" w:line="276" w:lineRule="auto"/>
        <w:ind w:right="409"/>
      </w:pPr>
      <w:r>
        <w:t>Русь в культурном контексте Евразии. Картина мира 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хронология.</w:t>
      </w:r>
    </w:p>
    <w:p w:rsidR="004E7696" w:rsidRDefault="00C27CE0">
      <w:pPr>
        <w:pStyle w:val="a3"/>
        <w:spacing w:before="1" w:line="276" w:lineRule="auto"/>
        <w:ind w:right="404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71"/>
        </w:rPr>
        <w:t xml:space="preserve"> </w:t>
      </w:r>
      <w:r>
        <w:t>древнерусской</w:t>
      </w:r>
      <w:r>
        <w:rPr>
          <w:spacing w:val="-6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оружие.</w:t>
      </w:r>
    </w:p>
    <w:p w:rsidR="004E7696" w:rsidRDefault="00C27CE0">
      <w:pPr>
        <w:pStyle w:val="1"/>
        <w:spacing w:before="4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 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 в.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ветвями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Рюриковичей:</w:t>
      </w:r>
      <w:r>
        <w:rPr>
          <w:spacing w:val="1"/>
          <w:sz w:val="28"/>
        </w:rPr>
        <w:t xml:space="preserve"> </w:t>
      </w:r>
      <w:r>
        <w:rPr>
          <w:sz w:val="28"/>
        </w:rPr>
        <w:t>Черниговская,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Галицкая,</w:t>
      </w:r>
      <w:r>
        <w:rPr>
          <w:spacing w:val="1"/>
          <w:sz w:val="28"/>
        </w:rPr>
        <w:t xml:space="preserve"> </w:t>
      </w:r>
      <w:r>
        <w:rPr>
          <w:sz w:val="28"/>
        </w:rPr>
        <w:t>Волынская,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Суздальская.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имевшие особый статус: Киевская и Новгородская. </w:t>
      </w:r>
      <w:r>
        <w:rPr>
          <w:i/>
          <w:sz w:val="28"/>
        </w:rPr>
        <w:t>Эволюция общественного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права.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политика русских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евразийском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контексте.</w:t>
      </w:r>
    </w:p>
    <w:p w:rsidR="004E7696" w:rsidRDefault="00C27CE0">
      <w:pPr>
        <w:spacing w:before="1" w:line="276" w:lineRule="auto"/>
        <w:ind w:left="682" w:right="400" w:firstLine="707"/>
        <w:jc w:val="both"/>
        <w:rPr>
          <w:i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Киево-Печерский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патерик,</w:t>
      </w:r>
      <w:r>
        <w:rPr>
          <w:spacing w:val="1"/>
          <w:sz w:val="28"/>
        </w:rPr>
        <w:t xml:space="preserve"> </w:t>
      </w:r>
      <w:r>
        <w:rPr>
          <w:sz w:val="28"/>
        </w:rPr>
        <w:t>моление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Даниила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Заточника,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«Слово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полку</w:t>
      </w:r>
      <w:r>
        <w:rPr>
          <w:spacing w:val="1"/>
          <w:sz w:val="28"/>
        </w:rPr>
        <w:t xml:space="preserve"> </w:t>
      </w:r>
      <w:r>
        <w:rPr>
          <w:sz w:val="28"/>
        </w:rPr>
        <w:t>Игореве».</w:t>
      </w:r>
      <w:r>
        <w:rPr>
          <w:spacing w:val="1"/>
          <w:sz w:val="28"/>
        </w:rPr>
        <w:t xml:space="preserve"> </w:t>
      </w:r>
      <w:r>
        <w:rPr>
          <w:sz w:val="28"/>
        </w:rPr>
        <w:t>Белокаменные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храмы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Северо-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 Руси: Успенский собор во Владимире, церковь Покрова на Нерли,</w:t>
      </w:r>
      <w:r>
        <w:rPr>
          <w:spacing w:val="-67"/>
          <w:sz w:val="28"/>
        </w:rPr>
        <w:t xml:space="preserve"> </w:t>
      </w:r>
      <w:r>
        <w:rPr>
          <w:sz w:val="28"/>
        </w:rPr>
        <w:t>Георгиевский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Юрьева-Польского.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Коррупционная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раздробленности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Древнерусского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государства.</w:t>
      </w:r>
    </w:p>
    <w:p w:rsidR="004E7696" w:rsidRDefault="00C27CE0">
      <w:pPr>
        <w:pStyle w:val="1"/>
        <w:spacing w:line="321" w:lineRule="exact"/>
        <w:rPr>
          <w:b w:val="0"/>
        </w:rPr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 -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4E7696" w:rsidRDefault="00C27CE0">
      <w:pPr>
        <w:pStyle w:val="a3"/>
        <w:spacing w:before="79" w:line="276" w:lineRule="auto"/>
        <w:ind w:right="410"/>
      </w:pPr>
      <w:r>
        <w:t>Возникновение Монгольской империи. Завоевания Чингисхана и 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2"/>
        </w:rPr>
        <w:t xml:space="preserve"> </w:t>
      </w:r>
      <w:r>
        <w:t>(т.н.</w:t>
      </w:r>
      <w:r>
        <w:rPr>
          <w:spacing w:val="-2"/>
        </w:rPr>
        <w:t xml:space="preserve"> </w:t>
      </w:r>
      <w:r>
        <w:t>«ордынское иго»).</w:t>
      </w:r>
    </w:p>
    <w:p w:rsidR="004E7696" w:rsidRDefault="00C27CE0">
      <w:pPr>
        <w:spacing w:before="2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Южные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 и включение в его состав части русских земель. </w:t>
      </w:r>
      <w:r>
        <w:rPr>
          <w:i/>
          <w:sz w:val="28"/>
        </w:rPr>
        <w:t>Северо-западные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земли: Новгородская и Псковская. Политический строй Новгорода и Пскова.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вече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князя.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Новгород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 системе балтийских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связей.</w:t>
      </w:r>
    </w:p>
    <w:p w:rsidR="004E7696" w:rsidRDefault="00C27CE0">
      <w:pPr>
        <w:pStyle w:val="a3"/>
        <w:spacing w:line="276" w:lineRule="auto"/>
        <w:ind w:right="403"/>
      </w:pPr>
      <w:r>
        <w:t>Ордена крестоносцев и борьба с их экспансией на западных границах</w:t>
      </w:r>
      <w:r>
        <w:rPr>
          <w:spacing w:val="1"/>
        </w:rPr>
        <w:t xml:space="preserve"> </w:t>
      </w:r>
      <w:r>
        <w:t>Руси. Александр Невский: его взаимоотношения с Ордой. Княжества Северо-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7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4E7696" w:rsidRDefault="00C27CE0">
      <w:pPr>
        <w:pStyle w:val="a3"/>
        <w:spacing w:line="276" w:lineRule="auto"/>
        <w:ind w:right="412"/>
      </w:pPr>
      <w:r>
        <w:t>Перенос митрополичьей кафедры в Москву. Роль православной 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 Кремля.</w:t>
      </w:r>
    </w:p>
    <w:p w:rsidR="004E7696" w:rsidRDefault="00C27CE0">
      <w:pPr>
        <w:pStyle w:val="1"/>
        <w:spacing w:before="4" w:line="276" w:lineRule="auto"/>
        <w:ind w:left="682" w:right="414" w:firstLine="707"/>
      </w:pPr>
      <w:r>
        <w:t>Народы и государства степной зоны Восточной Европы и Сибири в</w:t>
      </w:r>
      <w:r>
        <w:rPr>
          <w:spacing w:val="-67"/>
        </w:rPr>
        <w:t xml:space="preserve"> </w:t>
      </w:r>
      <w:r>
        <w:t>XIII-XV</w:t>
      </w:r>
      <w:r>
        <w:rPr>
          <w:spacing w:val="-2"/>
        </w:rPr>
        <w:t xml:space="preserve"> </w:t>
      </w:r>
      <w:r>
        <w:t>вв.</w:t>
      </w:r>
    </w:p>
    <w:p w:rsidR="004E7696" w:rsidRDefault="00C27CE0">
      <w:pPr>
        <w:pStyle w:val="a3"/>
        <w:spacing w:line="276" w:lineRule="auto"/>
        <w:ind w:right="411"/>
      </w:pPr>
      <w:r>
        <w:t>Золотая орда: государственный строй, население, экономика, 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 XIV</w:t>
      </w:r>
      <w:r>
        <w:rPr>
          <w:spacing w:val="-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нашествие</w:t>
      </w:r>
      <w:r>
        <w:rPr>
          <w:spacing w:val="3"/>
        </w:rPr>
        <w:t xml:space="preserve"> </w:t>
      </w:r>
      <w:r>
        <w:t>Тимура.</w:t>
      </w:r>
    </w:p>
    <w:p w:rsidR="004E7696" w:rsidRDefault="00C27CE0">
      <w:pPr>
        <w:spacing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1"/>
          <w:sz w:val="28"/>
        </w:rPr>
        <w:t xml:space="preserve"> </w:t>
      </w:r>
      <w:r>
        <w:rPr>
          <w:sz w:val="28"/>
        </w:rPr>
        <w:t>орды,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ханств.</w:t>
      </w:r>
      <w:r>
        <w:rPr>
          <w:spacing w:val="71"/>
          <w:sz w:val="28"/>
        </w:rPr>
        <w:t xml:space="preserve"> </w:t>
      </w:r>
      <w:r>
        <w:rPr>
          <w:sz w:val="28"/>
        </w:rPr>
        <w:t>Казанское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Ногайская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орда.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Крымское ханство.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Касимовское ханство.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Дикое поле. 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Кавказа. </w:t>
      </w:r>
      <w:r>
        <w:rPr>
          <w:i/>
          <w:sz w:val="28"/>
        </w:rPr>
        <w:t>Итальянские фактории Причерноморья (Каффа, Тана, Солдайя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 и их роль в системе торговых и политических связей Руси с Западом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Востоком.</w:t>
      </w:r>
    </w:p>
    <w:p w:rsidR="004E7696" w:rsidRDefault="00C27CE0">
      <w:pPr>
        <w:pStyle w:val="1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4E7696" w:rsidRDefault="00C27CE0">
      <w:pPr>
        <w:spacing w:before="45" w:line="276" w:lineRule="auto"/>
        <w:ind w:left="682" w:right="406" w:firstLine="707"/>
        <w:jc w:val="both"/>
        <w:rPr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монгольских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 русской культуры и культур народов Евразии). 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71"/>
          <w:sz w:val="28"/>
        </w:rPr>
        <w:t xml:space="preserve"> </w:t>
      </w:r>
      <w:r>
        <w:rPr>
          <w:sz w:val="28"/>
        </w:rPr>
        <w:t>Премудрый.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-1"/>
          <w:sz w:val="28"/>
        </w:rPr>
        <w:t xml:space="preserve"> </w:t>
      </w:r>
      <w:r>
        <w:rPr>
          <w:sz w:val="28"/>
        </w:rPr>
        <w:t>Феофан</w:t>
      </w:r>
      <w:r>
        <w:rPr>
          <w:spacing w:val="-3"/>
          <w:sz w:val="28"/>
        </w:rPr>
        <w:t xml:space="preserve"> </w:t>
      </w:r>
      <w:r>
        <w:rPr>
          <w:sz w:val="28"/>
        </w:rPr>
        <w:t>Грек.</w:t>
      </w:r>
      <w:r>
        <w:rPr>
          <w:spacing w:val="-2"/>
          <w:sz w:val="28"/>
        </w:rPr>
        <w:t xml:space="preserve"> </w:t>
      </w:r>
      <w:r>
        <w:rPr>
          <w:sz w:val="28"/>
        </w:rPr>
        <w:t>Андрей Рублев.</w:t>
      </w:r>
    </w:p>
    <w:p w:rsidR="004E7696" w:rsidRDefault="00C27CE0">
      <w:pPr>
        <w:pStyle w:val="1"/>
        <w:spacing w:before="4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4E7696" w:rsidRDefault="00C27CE0">
      <w:pPr>
        <w:spacing w:before="79"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государствами. Объединение русских земель вокруг Москвы. Междоусобная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 в. Василий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Темный.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Новгород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Ливонским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орденом,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Ганзой,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княжеством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Литовским.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Византии и рост церковно-политической роли Москвы в православном мире.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 «Москва – третий Рим». Иван III. Присоединение Новгорода и Твери.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Орды.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Судебника.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символика;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царский титул и регалии; дворцовое и церковное строительство. 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татаро-монгольского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усиление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коррупционных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превосходство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обеспечивающее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централизацию российского государства. Брачные связи как коррупционное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средство.</w:t>
      </w:r>
    </w:p>
    <w:p w:rsidR="004E7696" w:rsidRDefault="00C27CE0">
      <w:pPr>
        <w:pStyle w:val="1"/>
        <w:spacing w:before="7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4E7696" w:rsidRDefault="00C27CE0">
      <w:pPr>
        <w:spacing w:before="42"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Изменения восприятия мира. Сакрализация великокняжеской 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Флорентийская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уния.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автокефалии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Внутрицерковная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(иосифляне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нестяжатели,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ереси).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общерусское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Житийная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«Хождение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моря»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сельских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древнерусский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раннемосковский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периоды.</w:t>
      </w:r>
    </w:p>
    <w:p w:rsidR="004E7696" w:rsidRDefault="00C27CE0">
      <w:pPr>
        <w:pStyle w:val="1"/>
        <w:spacing w:before="6"/>
      </w:pPr>
      <w:r>
        <w:t>Региональная</w:t>
      </w:r>
      <w:r>
        <w:rPr>
          <w:spacing w:val="-3"/>
        </w:rPr>
        <w:t xml:space="preserve"> </w:t>
      </w:r>
      <w:r>
        <w:t>история</w:t>
      </w:r>
    </w:p>
    <w:p w:rsidR="004E7696" w:rsidRDefault="00C27CE0">
      <w:pPr>
        <w:pStyle w:val="a3"/>
        <w:spacing w:before="43"/>
        <w:ind w:left="1390" w:firstLine="0"/>
      </w:pPr>
      <w:r>
        <w:t>Урал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средневековье.</w:t>
      </w:r>
    </w:p>
    <w:p w:rsidR="004E7696" w:rsidRDefault="00C27CE0">
      <w:pPr>
        <w:pStyle w:val="1"/>
        <w:spacing w:before="54" w:line="276" w:lineRule="auto"/>
        <w:ind w:left="682" w:right="409" w:firstLine="707"/>
      </w:pPr>
      <w:r>
        <w:t>Россия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XVI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XVII</w:t>
      </w:r>
      <w:r>
        <w:rPr>
          <w:spacing w:val="18"/>
        </w:rPr>
        <w:t xml:space="preserve"> </w:t>
      </w:r>
      <w:r>
        <w:t>вв.:</w:t>
      </w:r>
      <w:r>
        <w:rPr>
          <w:spacing w:val="1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великого</w:t>
      </w:r>
      <w:r>
        <w:rPr>
          <w:spacing w:val="16"/>
        </w:rPr>
        <w:t xml:space="preserve"> </w:t>
      </w:r>
      <w:r>
        <w:t>княжества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царству.</w:t>
      </w:r>
      <w:r>
        <w:rPr>
          <w:spacing w:val="16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веке.</w:t>
      </w:r>
    </w:p>
    <w:p w:rsidR="004E7696" w:rsidRDefault="00C27CE0">
      <w:pPr>
        <w:pStyle w:val="a3"/>
        <w:spacing w:line="276" w:lineRule="auto"/>
        <w:ind w:right="407"/>
      </w:pPr>
      <w:r>
        <w:t>Княжение Василия III. Завершение объединения русских земель 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67"/>
        </w:rPr>
        <w:t xml:space="preserve"> </w:t>
      </w:r>
      <w:r>
        <w:t>Внешняя политика Московского княжества в первой трети XVI в.: война 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2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 государства.</w:t>
      </w:r>
    </w:p>
    <w:p w:rsidR="004E7696" w:rsidRDefault="00C27CE0" w:rsidP="00F82A13">
      <w:pPr>
        <w:pStyle w:val="a3"/>
        <w:spacing w:line="276" w:lineRule="auto"/>
        <w:ind w:right="40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lastRenderedPageBreak/>
        <w:t>первых</w:t>
      </w:r>
      <w:r>
        <w:rPr>
          <w:spacing w:val="58"/>
        </w:rPr>
        <w:t xml:space="preserve"> </w:t>
      </w:r>
      <w:r>
        <w:t>приказных</w:t>
      </w:r>
      <w:r>
        <w:rPr>
          <w:spacing w:val="59"/>
        </w:rPr>
        <w:t xml:space="preserve"> </w:t>
      </w:r>
      <w:r>
        <w:t>учреждений.</w:t>
      </w:r>
      <w:r>
        <w:rPr>
          <w:spacing w:val="57"/>
        </w:rPr>
        <w:t xml:space="preserve"> </w:t>
      </w:r>
      <w:r>
        <w:t>Боярская</w:t>
      </w:r>
      <w:r>
        <w:rPr>
          <w:spacing w:val="58"/>
        </w:rPr>
        <w:t xml:space="preserve"> </w:t>
      </w:r>
      <w:r>
        <w:t>дума,</w:t>
      </w:r>
      <w:r>
        <w:rPr>
          <w:spacing w:val="57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управлениигосударством.</w:t>
      </w:r>
      <w:r>
        <w:rPr>
          <w:spacing w:val="1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>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церковь.</w:t>
      </w:r>
    </w:p>
    <w:p w:rsidR="004E7696" w:rsidRDefault="00C27CE0">
      <w:pPr>
        <w:spacing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Мятеж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Старицкого.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Стародубская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война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Польшей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Литвой.</w:t>
      </w:r>
    </w:p>
    <w:p w:rsidR="004E7696" w:rsidRDefault="00C27CE0">
      <w:pPr>
        <w:spacing w:line="276" w:lineRule="auto"/>
        <w:ind w:left="682" w:right="411" w:firstLine="707"/>
        <w:jc w:val="both"/>
        <w:rPr>
          <w:i/>
          <w:sz w:val="28"/>
        </w:rPr>
      </w:pP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Шуйских,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Глинских.</w:t>
      </w:r>
      <w:r>
        <w:rPr>
          <w:spacing w:val="1"/>
          <w:sz w:val="28"/>
        </w:rPr>
        <w:t xml:space="preserve"> </w:t>
      </w:r>
      <w:r>
        <w:rPr>
          <w:sz w:val="28"/>
        </w:rPr>
        <w:t>Губная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1547 г.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Ереси Матвея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Башкина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Феодосия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Косого.</w:t>
      </w:r>
    </w:p>
    <w:p w:rsidR="004E7696" w:rsidRDefault="00C27CE0">
      <w:pPr>
        <w:pStyle w:val="a3"/>
        <w:ind w:left="1390" w:firstLine="0"/>
      </w:pPr>
      <w:r>
        <w:t>Принятие</w:t>
      </w:r>
      <w:r>
        <w:rPr>
          <w:spacing w:val="29"/>
        </w:rPr>
        <w:t xml:space="preserve"> </w:t>
      </w:r>
      <w:r>
        <w:t>Иваном</w:t>
      </w:r>
      <w:r>
        <w:rPr>
          <w:spacing w:val="96"/>
        </w:rPr>
        <w:t xml:space="preserve"> </w:t>
      </w:r>
      <w:r>
        <w:t>IV</w:t>
      </w:r>
      <w:r>
        <w:rPr>
          <w:spacing w:val="97"/>
        </w:rPr>
        <w:t xml:space="preserve"> </w:t>
      </w:r>
      <w:r>
        <w:t>царского</w:t>
      </w:r>
      <w:r>
        <w:rPr>
          <w:spacing w:val="99"/>
        </w:rPr>
        <w:t xml:space="preserve"> </w:t>
      </w:r>
      <w:r>
        <w:t>титула.</w:t>
      </w:r>
      <w:r>
        <w:rPr>
          <w:spacing w:val="97"/>
        </w:rPr>
        <w:t xml:space="preserve"> </w:t>
      </w:r>
      <w:r>
        <w:t>Реформы</w:t>
      </w:r>
      <w:r>
        <w:rPr>
          <w:spacing w:val="97"/>
        </w:rPr>
        <w:t xml:space="preserve"> </w:t>
      </w:r>
      <w:r>
        <w:t>середины</w:t>
      </w:r>
      <w:r>
        <w:rPr>
          <w:spacing w:val="98"/>
        </w:rPr>
        <w:t xml:space="preserve"> </w:t>
      </w:r>
      <w:r>
        <w:t>XVI</w:t>
      </w:r>
      <w:r>
        <w:rPr>
          <w:spacing w:val="98"/>
        </w:rPr>
        <w:t xml:space="preserve"> </w:t>
      </w:r>
      <w:r>
        <w:t>в.</w:t>
      </w:r>
    </w:p>
    <w:p w:rsidR="004E7696" w:rsidRDefault="00C27CE0">
      <w:pPr>
        <w:pStyle w:val="a3"/>
        <w:spacing w:before="43" w:line="276" w:lineRule="auto"/>
        <w:ind w:right="404" w:firstLine="0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 xml:space="preserve">дискуссии о характере народного представительства. </w:t>
      </w:r>
      <w:r>
        <w:t>Отмена 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4E7696" w:rsidRDefault="00C27CE0">
      <w:pPr>
        <w:pStyle w:val="a3"/>
        <w:ind w:left="1390" w:firstLine="0"/>
      </w:pPr>
      <w:r>
        <w:t>Внешняя</w:t>
      </w:r>
      <w:r>
        <w:rPr>
          <w:spacing w:val="3"/>
        </w:rPr>
        <w:t xml:space="preserve"> </w:t>
      </w:r>
      <w:r>
        <w:t>политика</w:t>
      </w:r>
      <w:r>
        <w:rPr>
          <w:spacing w:val="72"/>
        </w:rPr>
        <w:t xml:space="preserve"> </w:t>
      </w:r>
      <w:r>
        <w:t>России</w:t>
      </w:r>
      <w:r>
        <w:rPr>
          <w:spacing w:val="75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XVI</w:t>
      </w:r>
      <w:r>
        <w:rPr>
          <w:spacing w:val="75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Создание</w:t>
      </w:r>
      <w:r>
        <w:rPr>
          <w:spacing w:val="72"/>
        </w:rPr>
        <w:t xml:space="preserve"> </w:t>
      </w:r>
      <w:r>
        <w:t>стрелецких</w:t>
      </w:r>
      <w:r>
        <w:rPr>
          <w:spacing w:val="72"/>
        </w:rPr>
        <w:t xml:space="preserve"> </w:t>
      </w:r>
      <w:r>
        <w:t>полков</w:t>
      </w:r>
      <w:r>
        <w:rPr>
          <w:spacing w:val="72"/>
        </w:rPr>
        <w:t xml:space="preserve"> </w:t>
      </w:r>
      <w:r>
        <w:t>и</w:t>
      </w:r>
    </w:p>
    <w:p w:rsidR="004E7696" w:rsidRDefault="00C27CE0">
      <w:pPr>
        <w:pStyle w:val="a3"/>
        <w:spacing w:before="48" w:line="276" w:lineRule="auto"/>
        <w:ind w:right="406" w:firstLine="0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 включения Среднего и Нижнего Поволжья в состав Российского</w:t>
      </w:r>
      <w:r>
        <w:rPr>
          <w:spacing w:val="1"/>
        </w:rPr>
        <w:t xml:space="preserve"> </w:t>
      </w:r>
      <w:r>
        <w:t>государства. Войны с Крымским ханством. Набег Девлет-Гирея 1571 г. 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 присоединения к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 Сибири.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 xml:space="preserve">Социальная структура российского общества. Дворянство. </w:t>
      </w:r>
      <w:r>
        <w:rPr>
          <w:i/>
          <w:sz w:val="28"/>
        </w:rPr>
        <w:t>Служилые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неслужилые люди. Формирование Государева двора и «служилых городов».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Торгово-ремесленное население городов. Духовенство. Начало закрепощения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крестьян:</w:t>
      </w:r>
      <w:r>
        <w:rPr>
          <w:spacing w:val="-1"/>
          <w:sz w:val="28"/>
        </w:rPr>
        <w:t xml:space="preserve"> </w:t>
      </w:r>
      <w:r>
        <w:rPr>
          <w:sz w:val="28"/>
        </w:rPr>
        <w:t>указ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«заповедных летах».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казачества.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 xml:space="preserve">Многонациональный состав населения Русского государства. </w:t>
      </w:r>
      <w:r>
        <w:rPr>
          <w:i/>
          <w:sz w:val="28"/>
        </w:rPr>
        <w:t>Финно-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татары.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Сосуществование религий в Российском государстве. </w:t>
      </w:r>
      <w:r>
        <w:rPr>
          <w:sz w:val="28"/>
        </w:rPr>
        <w:t>Русская Православная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Мусульманское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духовенство.</w:t>
      </w:r>
    </w:p>
    <w:p w:rsidR="004E7696" w:rsidRDefault="00C27CE0">
      <w:pPr>
        <w:pStyle w:val="a3"/>
        <w:spacing w:before="2" w:line="276" w:lineRule="auto"/>
        <w:ind w:right="40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характере. Опричный террор. Разгром Новгорода и Пскова. </w:t>
      </w:r>
      <w:r>
        <w:rPr>
          <w:i/>
        </w:rPr>
        <w:t>Московские казни</w:t>
      </w:r>
      <w:r>
        <w:rPr>
          <w:i/>
          <w:spacing w:val="-67"/>
        </w:rPr>
        <w:t xml:space="preserve"> </w:t>
      </w:r>
      <w:r>
        <w:rPr>
          <w:i/>
        </w:rPr>
        <w:t xml:space="preserve">1570 г. </w:t>
      </w:r>
      <w:r>
        <w:t>Результаты и последствия опричнины. Противоречивость 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Грозного</w:t>
      </w:r>
      <w:r>
        <w:rPr>
          <w:spacing w:val="-3"/>
        </w:rPr>
        <w:t xml:space="preserve"> </w:t>
      </w:r>
      <w:r>
        <w:t>и проводимых им преобразований.</w:t>
      </w:r>
      <w:r>
        <w:rPr>
          <w:spacing w:val="-2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реформ.</w:t>
      </w:r>
    </w:p>
    <w:p w:rsidR="004E7696" w:rsidRPr="00F82A13" w:rsidRDefault="00C27CE0" w:rsidP="00F82A13">
      <w:pPr>
        <w:spacing w:line="276" w:lineRule="auto"/>
        <w:ind w:left="682" w:right="405" w:firstLine="707"/>
        <w:jc w:val="both"/>
        <w:rPr>
          <w:sz w:val="28"/>
          <w:szCs w:val="28"/>
        </w:rPr>
      </w:pPr>
      <w:r>
        <w:rPr>
          <w:sz w:val="28"/>
        </w:rPr>
        <w:t>Царь</w:t>
      </w:r>
      <w:r>
        <w:rPr>
          <w:spacing w:val="1"/>
          <w:sz w:val="28"/>
        </w:rPr>
        <w:t xml:space="preserve"> </w:t>
      </w:r>
      <w:r>
        <w:rPr>
          <w:sz w:val="28"/>
        </w:rPr>
        <w:t>Федор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патриаршества.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Тявзинский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мирный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lastRenderedPageBreak/>
        <w:t>договор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Швецией: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Прибалтике.</w:t>
      </w:r>
      <w:r w:rsidR="00F82A13">
        <w:rPr>
          <w:i/>
          <w:sz w:val="28"/>
        </w:rPr>
        <w:t xml:space="preserve"> </w:t>
      </w:r>
      <w:r w:rsidRPr="00F82A13">
        <w:rPr>
          <w:sz w:val="28"/>
          <w:szCs w:val="28"/>
        </w:rPr>
        <w:t>Противостояние</w:t>
      </w:r>
      <w:r w:rsidRPr="00F82A13">
        <w:rPr>
          <w:spacing w:val="1"/>
          <w:sz w:val="28"/>
          <w:szCs w:val="28"/>
        </w:rPr>
        <w:t xml:space="preserve"> </w:t>
      </w:r>
      <w:r w:rsidRPr="00F82A13">
        <w:rPr>
          <w:sz w:val="28"/>
          <w:szCs w:val="28"/>
        </w:rPr>
        <w:t>с</w:t>
      </w:r>
      <w:r w:rsidRPr="00F82A13">
        <w:rPr>
          <w:spacing w:val="1"/>
          <w:sz w:val="28"/>
          <w:szCs w:val="28"/>
        </w:rPr>
        <w:t xml:space="preserve"> </w:t>
      </w:r>
      <w:r w:rsidRPr="00F82A13">
        <w:rPr>
          <w:sz w:val="28"/>
          <w:szCs w:val="28"/>
        </w:rPr>
        <w:t>Крымским</w:t>
      </w:r>
      <w:r w:rsidRPr="00F82A13">
        <w:rPr>
          <w:spacing w:val="1"/>
          <w:sz w:val="28"/>
          <w:szCs w:val="28"/>
        </w:rPr>
        <w:t xml:space="preserve"> </w:t>
      </w:r>
      <w:r w:rsidRPr="00F82A13">
        <w:rPr>
          <w:sz w:val="28"/>
          <w:szCs w:val="28"/>
        </w:rPr>
        <w:t>ханством.</w:t>
      </w:r>
      <w:r w:rsidRPr="00F82A13">
        <w:rPr>
          <w:spacing w:val="1"/>
          <w:sz w:val="28"/>
          <w:szCs w:val="28"/>
        </w:rPr>
        <w:t xml:space="preserve"> </w:t>
      </w:r>
      <w:r w:rsidRPr="00F82A13">
        <w:rPr>
          <w:i/>
          <w:sz w:val="28"/>
          <w:szCs w:val="28"/>
        </w:rPr>
        <w:t>Отражение</w:t>
      </w:r>
      <w:r w:rsidRPr="00F82A13">
        <w:rPr>
          <w:i/>
          <w:spacing w:val="1"/>
          <w:sz w:val="28"/>
          <w:szCs w:val="28"/>
        </w:rPr>
        <w:t xml:space="preserve"> </w:t>
      </w:r>
      <w:r w:rsidRPr="00F82A13">
        <w:rPr>
          <w:i/>
          <w:sz w:val="28"/>
          <w:szCs w:val="28"/>
        </w:rPr>
        <w:t>набега</w:t>
      </w:r>
      <w:r w:rsidRPr="00F82A13">
        <w:rPr>
          <w:i/>
          <w:spacing w:val="1"/>
          <w:sz w:val="28"/>
          <w:szCs w:val="28"/>
        </w:rPr>
        <w:t xml:space="preserve"> </w:t>
      </w:r>
      <w:r w:rsidRPr="00F82A13">
        <w:rPr>
          <w:i/>
          <w:sz w:val="28"/>
          <w:szCs w:val="28"/>
        </w:rPr>
        <w:t>Гази-Гирея</w:t>
      </w:r>
      <w:r w:rsidRPr="00F82A13">
        <w:rPr>
          <w:i/>
          <w:spacing w:val="70"/>
          <w:sz w:val="28"/>
          <w:szCs w:val="28"/>
        </w:rPr>
        <w:t xml:space="preserve"> </w:t>
      </w:r>
      <w:r w:rsidRPr="00F82A13">
        <w:rPr>
          <w:i/>
          <w:sz w:val="28"/>
          <w:szCs w:val="28"/>
        </w:rPr>
        <w:t>в</w:t>
      </w:r>
      <w:r w:rsidRPr="00F82A13">
        <w:rPr>
          <w:i/>
          <w:spacing w:val="1"/>
          <w:sz w:val="28"/>
          <w:szCs w:val="28"/>
        </w:rPr>
        <w:t xml:space="preserve"> </w:t>
      </w:r>
      <w:r w:rsidRPr="00F82A13">
        <w:rPr>
          <w:i/>
          <w:sz w:val="28"/>
          <w:szCs w:val="28"/>
        </w:rPr>
        <w:t xml:space="preserve">1591 г. </w:t>
      </w:r>
      <w:r w:rsidRPr="00F82A13">
        <w:rPr>
          <w:sz w:val="28"/>
          <w:szCs w:val="28"/>
        </w:rPr>
        <w:t>Строительство российских крепостей и засечных черт. Продолжение</w:t>
      </w:r>
      <w:r w:rsidRPr="00F82A13">
        <w:rPr>
          <w:spacing w:val="1"/>
          <w:sz w:val="28"/>
          <w:szCs w:val="28"/>
        </w:rPr>
        <w:t xml:space="preserve"> </w:t>
      </w:r>
      <w:r w:rsidRPr="00F82A13">
        <w:rPr>
          <w:sz w:val="28"/>
          <w:szCs w:val="28"/>
        </w:rPr>
        <w:t>закрепощения крестьянства: указ об «Урочных летах». Пресечение царской</w:t>
      </w:r>
      <w:r w:rsidRPr="00F82A13">
        <w:rPr>
          <w:spacing w:val="1"/>
          <w:sz w:val="28"/>
          <w:szCs w:val="28"/>
        </w:rPr>
        <w:t xml:space="preserve"> </w:t>
      </w:r>
      <w:r w:rsidRPr="00F82A13">
        <w:rPr>
          <w:sz w:val="28"/>
          <w:szCs w:val="28"/>
        </w:rPr>
        <w:t>династии</w:t>
      </w:r>
      <w:r w:rsidRPr="00F82A13">
        <w:rPr>
          <w:spacing w:val="-1"/>
          <w:sz w:val="28"/>
          <w:szCs w:val="28"/>
        </w:rPr>
        <w:t xml:space="preserve"> </w:t>
      </w:r>
      <w:r w:rsidRPr="00F82A13">
        <w:rPr>
          <w:sz w:val="28"/>
          <w:szCs w:val="28"/>
        </w:rPr>
        <w:t>Рюриковичей.</w:t>
      </w:r>
    </w:p>
    <w:p w:rsidR="004E7696" w:rsidRDefault="00C27CE0">
      <w:pPr>
        <w:pStyle w:val="1"/>
        <w:spacing w:before="7"/>
      </w:pPr>
      <w:r>
        <w:t>Смута в</w:t>
      </w:r>
      <w:r>
        <w:rPr>
          <w:spacing w:val="-2"/>
        </w:rPr>
        <w:t xml:space="preserve"> </w:t>
      </w:r>
      <w:r>
        <w:t>России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t>Династический кризис. Земский собор 1598 г. и избрание на 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Бориса Годунова. Политика Бориса Годунова, </w:t>
      </w:r>
      <w:r>
        <w:rPr>
          <w:i/>
          <w:sz w:val="28"/>
        </w:rPr>
        <w:t>в т. ч. в отношении боярства.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Опала семейства Романовых. </w:t>
      </w:r>
      <w:r>
        <w:rPr>
          <w:sz w:val="28"/>
        </w:rPr>
        <w:t>Голод 1601-1603 гг. и обострение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кризиса.</w:t>
      </w:r>
    </w:p>
    <w:p w:rsidR="004E7696" w:rsidRDefault="00C27CE0">
      <w:pPr>
        <w:pStyle w:val="a3"/>
        <w:spacing w:line="276" w:lineRule="auto"/>
        <w:ind w:right="411"/>
      </w:pPr>
      <w:r>
        <w:t>Смутное</w:t>
      </w:r>
      <w:r>
        <w:rPr>
          <w:spacing w:val="15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XVII</w:t>
      </w:r>
      <w:r>
        <w:rPr>
          <w:spacing w:val="16"/>
        </w:rPr>
        <w:t xml:space="preserve"> </w:t>
      </w:r>
      <w:r>
        <w:t>в.,</w:t>
      </w:r>
      <w:r>
        <w:rPr>
          <w:spacing w:val="15"/>
        </w:rPr>
        <w:t xml:space="preserve"> </w:t>
      </w:r>
      <w:r>
        <w:t>дискуссия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причинах.</w:t>
      </w:r>
      <w:r>
        <w:rPr>
          <w:spacing w:val="13"/>
        </w:rPr>
        <w:t xml:space="preserve"> </w:t>
      </w:r>
      <w:r>
        <w:t>Самозванцы</w:t>
      </w:r>
      <w:r>
        <w:rPr>
          <w:spacing w:val="-68"/>
        </w:rPr>
        <w:t xml:space="preserve"> </w:t>
      </w:r>
      <w:r>
        <w:t>и самозванство. Личность Лжедмитрия I и 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4E7696" w:rsidRDefault="00C27CE0">
      <w:pPr>
        <w:pStyle w:val="a3"/>
        <w:spacing w:line="276" w:lineRule="auto"/>
        <w:ind w:right="403"/>
      </w:pPr>
      <w:r>
        <w:t>Царь Василий Шуйский. Восстание Ивана Болотникова. 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 xml:space="preserve">самозванца под Москвой. Оборона Троице-Сергиева монастыря.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 между Россией и Швецией. </w:t>
      </w:r>
      <w:r>
        <w:t>Поход войска М.В. Скопина-Шуйского и</w:t>
      </w:r>
      <w:r>
        <w:rPr>
          <w:spacing w:val="-67"/>
        </w:rPr>
        <w:t xml:space="preserve"> </w:t>
      </w:r>
      <w:r>
        <w:t>Я.-П. Делагарди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 Речи</w:t>
      </w:r>
      <w:r>
        <w:rPr>
          <w:spacing w:val="-3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4E7696" w:rsidRDefault="00C27CE0">
      <w:pPr>
        <w:pStyle w:val="a3"/>
        <w:spacing w:before="1" w:line="276" w:lineRule="auto"/>
        <w:ind w:right="403"/>
      </w:pPr>
      <w:r>
        <w:t>Свержение Василия Шуйского и переход власти к «семибоярщине».</w:t>
      </w:r>
      <w:r>
        <w:rPr>
          <w:spacing w:val="1"/>
        </w:rPr>
        <w:t xml:space="preserve"> </w:t>
      </w:r>
      <w:r>
        <w:t>Договор об избрании на престол польского принца Владислава и 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70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 г. и сожжение города оккупантами. Первое и второе ополчения. Захват</w:t>
      </w:r>
      <w:r>
        <w:rPr>
          <w:spacing w:val="1"/>
        </w:rPr>
        <w:t xml:space="preserve"> </w:t>
      </w:r>
      <w:r>
        <w:t>Новгорода шведскими войсками. «Совет всей земли». Освобождение Москвы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4E7696" w:rsidRDefault="00C27CE0">
      <w:pPr>
        <w:spacing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Земский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1613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Избрание на царство Михаила Федоровича Романова. </w:t>
      </w:r>
      <w:r>
        <w:rPr>
          <w:i/>
          <w:sz w:val="28"/>
        </w:rPr>
        <w:t>Борьба с казачьими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выступлениями против центральной власти. </w:t>
      </w:r>
      <w:r>
        <w:rPr>
          <w:sz w:val="28"/>
        </w:rPr>
        <w:t>Столбовский мир со 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Продолжение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Посполитой. Поход принца Владислава на Москву. </w:t>
      </w:r>
      <w:r>
        <w:rPr>
          <w:sz w:val="28"/>
        </w:rPr>
        <w:t>Заключение Деулинского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перемирия с Речью Посполитой. Итоги и последствия Смутного времени.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Превышение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должностных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полномочий.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Авторитаризм.</w:t>
      </w:r>
    </w:p>
    <w:p w:rsidR="004E7696" w:rsidRDefault="00C27CE0">
      <w:pPr>
        <w:pStyle w:val="1"/>
        <w:spacing w:before="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веке</w:t>
      </w:r>
    </w:p>
    <w:p w:rsidR="004E7696" w:rsidRDefault="00C27CE0">
      <w:pPr>
        <w:pStyle w:val="a3"/>
        <w:spacing w:before="42" w:line="276" w:lineRule="auto"/>
        <w:ind w:right="403"/>
        <w:rPr>
          <w:i/>
        </w:rPr>
      </w:pPr>
      <w:r>
        <w:t>Россия при первых Романовых. Царствование Михаила 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25"/>
        </w:rPr>
        <w:t xml:space="preserve"> </w:t>
      </w:r>
      <w:r>
        <w:t>экономического</w:t>
      </w:r>
      <w:r>
        <w:rPr>
          <w:spacing w:val="24"/>
        </w:rPr>
        <w:t xml:space="preserve"> </w:t>
      </w:r>
      <w:r>
        <w:t>потенциала</w:t>
      </w:r>
      <w:r>
        <w:rPr>
          <w:spacing w:val="24"/>
        </w:rPr>
        <w:t xml:space="preserve"> </w:t>
      </w:r>
      <w:r>
        <w:t>страны.</w:t>
      </w:r>
      <w:r>
        <w:rPr>
          <w:spacing w:val="29"/>
        </w:rPr>
        <w:t xml:space="preserve"> </w:t>
      </w:r>
      <w:r>
        <w:rPr>
          <w:i/>
        </w:rPr>
        <w:t>Продолжение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06"/>
        <w:jc w:val="both"/>
        <w:rPr>
          <w:sz w:val="28"/>
        </w:rPr>
      </w:pPr>
      <w:r>
        <w:rPr>
          <w:i/>
          <w:sz w:val="28"/>
        </w:rPr>
        <w:lastRenderedPageBreak/>
        <w:t>закрепощения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Земские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соборы.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патриарха</w:t>
      </w:r>
      <w:r>
        <w:rPr>
          <w:spacing w:val="1"/>
          <w:sz w:val="28"/>
        </w:rPr>
        <w:t xml:space="preserve"> </w:t>
      </w:r>
      <w:r>
        <w:rPr>
          <w:sz w:val="28"/>
        </w:rPr>
        <w:t>Филарета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государством.</w:t>
      </w:r>
    </w:p>
    <w:p w:rsidR="004E7696" w:rsidRDefault="00C27CE0">
      <w:pPr>
        <w:spacing w:line="276" w:lineRule="auto"/>
        <w:ind w:left="682" w:right="410" w:firstLine="707"/>
        <w:jc w:val="both"/>
        <w:rPr>
          <w:sz w:val="28"/>
        </w:rPr>
      </w:pPr>
      <w:r>
        <w:rPr>
          <w:sz w:val="28"/>
        </w:rPr>
        <w:t>Царь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Алексей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Михайлович.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самодержавия.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 Боярской думы в управлении государством. Развитие приказного строя.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воеводской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уездах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Затухание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соборов.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Б.И. Морозова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Милославского: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Патриарх</w:t>
      </w:r>
      <w:r>
        <w:rPr>
          <w:spacing w:val="1"/>
          <w:sz w:val="28"/>
        </w:rPr>
        <w:t xml:space="preserve"> </w:t>
      </w:r>
      <w:r>
        <w:rPr>
          <w:sz w:val="28"/>
        </w:rPr>
        <w:t>Никон.</w:t>
      </w:r>
      <w:r>
        <w:rPr>
          <w:spacing w:val="1"/>
          <w:sz w:val="28"/>
        </w:rPr>
        <w:t xml:space="preserve"> </w:t>
      </w:r>
      <w:r>
        <w:rPr>
          <w:sz w:val="28"/>
        </w:rPr>
        <w:t>Раскол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Протопоп</w:t>
      </w:r>
      <w:r>
        <w:rPr>
          <w:spacing w:val="1"/>
          <w:sz w:val="28"/>
        </w:rPr>
        <w:t xml:space="preserve"> </w:t>
      </w:r>
      <w:r>
        <w:rPr>
          <w:sz w:val="28"/>
        </w:rPr>
        <w:t>Аввакум,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старообрядчества.</w:t>
      </w:r>
    </w:p>
    <w:p w:rsidR="004E7696" w:rsidRDefault="00C27CE0">
      <w:pPr>
        <w:pStyle w:val="a3"/>
        <w:spacing w:line="276" w:lineRule="auto"/>
        <w:ind w:right="411"/>
      </w:pPr>
      <w:r>
        <w:t>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4E7696" w:rsidRDefault="00C27CE0">
      <w:pPr>
        <w:pStyle w:val="a3"/>
        <w:spacing w:line="276" w:lineRule="auto"/>
        <w:ind w:right="405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 Укрепление внутренних торговых связей и развитие хозяйственной</w:t>
      </w:r>
      <w:r>
        <w:rPr>
          <w:spacing w:val="-67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7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Новоторговый уставы. </w:t>
      </w:r>
      <w:r>
        <w:t>Торговля с европейскими странами, Прибалтикой,</w:t>
      </w:r>
      <w:r>
        <w:rPr>
          <w:spacing w:val="1"/>
        </w:rPr>
        <w:t xml:space="preserve"> </w:t>
      </w:r>
      <w:r>
        <w:t>Востоком.</w:t>
      </w:r>
    </w:p>
    <w:p w:rsidR="004E7696" w:rsidRDefault="00C27CE0">
      <w:pPr>
        <w:pStyle w:val="a3"/>
        <w:spacing w:line="276" w:lineRule="auto"/>
        <w:ind w:right="40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 служилые иноземцы, казаки, крестьяне, холопы. Русская деревня 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Юридическое</w:t>
      </w:r>
      <w:r>
        <w:rPr>
          <w:spacing w:val="-67"/>
        </w:rPr>
        <w:t xml:space="preserve"> </w:t>
      </w:r>
      <w:r>
        <w:t>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</w:t>
      </w:r>
      <w:r>
        <w:rPr>
          <w:i/>
          <w:spacing w:val="1"/>
        </w:rPr>
        <w:t xml:space="preserve"> </w:t>
      </w:r>
      <w:r>
        <w:rPr>
          <w:i/>
        </w:rPr>
        <w:t>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Сибирь.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Степана Разина.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Внешняя политика России в XVII в. Возобновление дипломатических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Смуты.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Поляновский мир. </w:t>
      </w:r>
      <w:r>
        <w:rPr>
          <w:i/>
          <w:sz w:val="28"/>
        </w:rPr>
        <w:t>Контакты с православным населением Речи Посполитой: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противодействие полонизации, распространению католичества. </w:t>
      </w:r>
      <w:r>
        <w:rPr>
          <w:sz w:val="28"/>
        </w:rPr>
        <w:t>Контакты с</w:t>
      </w:r>
      <w:r>
        <w:rPr>
          <w:spacing w:val="-67"/>
          <w:sz w:val="28"/>
        </w:rPr>
        <w:t xml:space="preserve"> </w:t>
      </w:r>
      <w:r>
        <w:rPr>
          <w:sz w:val="28"/>
        </w:rPr>
        <w:t>Запорожской Сечью. Восстание Богдана Хмельницкого. Переяславская рада.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 1654-1667 гг. Андрусовское перемирие. Русско-шведская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1656-1658 гг. и ее результаты. Конфликты с Османской империей. «Азовское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осадное сидение». «Чигиринская война» и Бахчисарайский мирный договор.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Отношения России со странами Западной Европы. Военные столкновения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манчжурами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Цин.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13" w:firstLine="707"/>
        <w:jc w:val="both"/>
        <w:rPr>
          <w:i/>
          <w:sz w:val="28"/>
        </w:rPr>
      </w:pPr>
      <w:r>
        <w:rPr>
          <w:i/>
          <w:sz w:val="28"/>
        </w:rPr>
        <w:lastRenderedPageBreak/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коррупции.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борьбе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коррупцией.</w:t>
      </w:r>
    </w:p>
    <w:p w:rsidR="004E7696" w:rsidRDefault="00C27CE0">
      <w:pPr>
        <w:pStyle w:val="1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4E7696" w:rsidRDefault="00C27CE0">
      <w:pPr>
        <w:spacing w:before="42" w:line="276" w:lineRule="auto"/>
        <w:ind w:left="682" w:right="406" w:firstLine="707"/>
        <w:jc w:val="both"/>
        <w:rPr>
          <w:sz w:val="28"/>
        </w:rPr>
      </w:pPr>
      <w:r>
        <w:rPr>
          <w:sz w:val="28"/>
        </w:rPr>
        <w:t>Эпоха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Дежнева.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Тихому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океану.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Ерофея Хабарова и Василия Пояркова и исследование бассейна реки Амур.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Коч – корабль русских первопроходцев. </w:t>
      </w:r>
      <w:r>
        <w:rPr>
          <w:sz w:val="28"/>
        </w:rPr>
        <w:t>Освоение Поволжья, Урала и Сибири.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Ясачное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Миссионерство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христианизация.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Межэтнические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отношения.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элиты.</w:t>
      </w:r>
    </w:p>
    <w:p w:rsidR="004E7696" w:rsidRDefault="00C27CE0">
      <w:pPr>
        <w:spacing w:line="276" w:lineRule="auto"/>
        <w:ind w:left="682" w:right="405" w:firstLine="707"/>
        <w:jc w:val="both"/>
        <w:rPr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XVI–XVII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жизнь. </w:t>
      </w:r>
      <w:r>
        <w:rPr>
          <w:sz w:val="28"/>
        </w:rPr>
        <w:t>Жилище и предметы быта. Семья и семейные отношения. Религия и</w:t>
      </w:r>
      <w:r>
        <w:rPr>
          <w:spacing w:val="1"/>
          <w:sz w:val="28"/>
        </w:rPr>
        <w:t xml:space="preserve"> </w:t>
      </w:r>
      <w:r>
        <w:rPr>
          <w:sz w:val="28"/>
        </w:rPr>
        <w:t>суеверия. Синтез европейской и восточной культур в быту высших 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4E7696" w:rsidRDefault="00C27CE0">
      <w:pPr>
        <w:pStyle w:val="a3"/>
        <w:spacing w:before="1" w:line="276" w:lineRule="auto"/>
        <w:ind w:right="40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Москве. Шатровый стиль в архитектуре. </w:t>
      </w:r>
      <w:r>
        <w:rPr>
          <w:i/>
        </w:rPr>
        <w:t>Антонио Солари, Алевиз Фрязин,</w:t>
      </w:r>
      <w:r>
        <w:rPr>
          <w:i/>
          <w:spacing w:val="1"/>
        </w:rPr>
        <w:t xml:space="preserve"> </w:t>
      </w:r>
      <w:r>
        <w:rPr>
          <w:i/>
        </w:rPr>
        <w:t xml:space="preserve">Петрок Малой. </w:t>
      </w:r>
      <w:r>
        <w:t>Собор Покрова на Рву. Монастырские ансамбли 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 xml:space="preserve">Федор Конь. </w:t>
      </w:r>
      <w:r>
        <w:rPr>
          <w:i/>
        </w:rPr>
        <w:t>Приказ</w:t>
      </w:r>
      <w:r>
        <w:rPr>
          <w:i/>
          <w:spacing w:val="-3"/>
        </w:rPr>
        <w:t xml:space="preserve"> </w:t>
      </w:r>
      <w:r>
        <w:rPr>
          <w:i/>
        </w:rPr>
        <w:t>каменных</w:t>
      </w:r>
      <w:r>
        <w:rPr>
          <w:i/>
          <w:spacing w:val="-1"/>
        </w:rPr>
        <w:t xml:space="preserve"> </w:t>
      </w:r>
      <w:r>
        <w:rPr>
          <w:i/>
        </w:rPr>
        <w:t>дел.</w:t>
      </w:r>
      <w:r>
        <w:rPr>
          <w:i/>
          <w:spacing w:val="-1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4E7696" w:rsidRDefault="00C27CE0">
      <w:pPr>
        <w:pStyle w:val="a3"/>
        <w:spacing w:line="276" w:lineRule="auto"/>
        <w:ind w:right="409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 живопись.</w:t>
      </w:r>
    </w:p>
    <w:p w:rsidR="004E7696" w:rsidRDefault="00C27CE0">
      <w:pPr>
        <w:spacing w:before="2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Летописание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книгопечатания.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свод.</w:t>
      </w:r>
      <w:r>
        <w:rPr>
          <w:spacing w:val="1"/>
          <w:sz w:val="28"/>
        </w:rPr>
        <w:t xml:space="preserve"> </w:t>
      </w:r>
      <w:r>
        <w:rPr>
          <w:sz w:val="28"/>
        </w:rPr>
        <w:t>Домострой.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Курбским.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Смутного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Симеон</w:t>
      </w:r>
      <w:r>
        <w:rPr>
          <w:spacing w:val="1"/>
          <w:sz w:val="28"/>
        </w:rPr>
        <w:t xml:space="preserve"> </w:t>
      </w:r>
      <w:r>
        <w:rPr>
          <w:sz w:val="28"/>
        </w:rPr>
        <w:t>Полоцкий.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влияния.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Посадская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сатира XVII в.</w:t>
      </w:r>
    </w:p>
    <w:p w:rsidR="004E7696" w:rsidRDefault="00C27CE0">
      <w:pPr>
        <w:pStyle w:val="a3"/>
        <w:spacing w:line="276" w:lineRule="auto"/>
        <w:ind w:right="404"/>
      </w:pPr>
      <w:r>
        <w:t>Развитие образования и научных знаний. Школы при Аптекарском 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4E7696" w:rsidRDefault="00C27CE0">
      <w:pPr>
        <w:pStyle w:val="1"/>
        <w:spacing w:before="4"/>
      </w:pPr>
      <w:r>
        <w:t>Региональная</w:t>
      </w:r>
      <w:r>
        <w:rPr>
          <w:spacing w:val="-3"/>
        </w:rPr>
        <w:t xml:space="preserve"> </w:t>
      </w:r>
      <w:r>
        <w:t>история</w:t>
      </w:r>
    </w:p>
    <w:p w:rsidR="004E7696" w:rsidRDefault="00C27CE0">
      <w:pPr>
        <w:pStyle w:val="a3"/>
        <w:spacing w:before="44"/>
        <w:ind w:left="1390" w:firstLine="0"/>
      </w:pPr>
      <w:r>
        <w:t>Урал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 –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</w:p>
    <w:p w:rsidR="004E7696" w:rsidRDefault="00C27CE0">
      <w:pPr>
        <w:pStyle w:val="1"/>
        <w:spacing w:before="52" w:line="278" w:lineRule="auto"/>
        <w:ind w:right="2175"/>
      </w:pPr>
      <w:r>
        <w:t>Россия в конце XVII - XVIII вв: от царства к империи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4E7696" w:rsidRDefault="00C27CE0">
      <w:pPr>
        <w:pStyle w:val="a3"/>
        <w:spacing w:line="276" w:lineRule="auto"/>
        <w:ind w:right="413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вопросу). Россия и Европа в конце XVII века. Модернизация как 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 задача.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0"/>
      </w:pPr>
      <w:r>
        <w:lastRenderedPageBreak/>
        <w:t>Начало царствования</w:t>
      </w:r>
      <w:r>
        <w:rPr>
          <w:spacing w:val="1"/>
        </w:rPr>
        <w:t xml:space="preserve"> </w:t>
      </w:r>
      <w:r>
        <w:t>Петра I, борьба за власть. Правление 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пути</w:t>
      </w:r>
      <w:r>
        <w:rPr>
          <w:spacing w:val="-67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 I.</w:t>
      </w:r>
    </w:p>
    <w:p w:rsidR="004E7696" w:rsidRDefault="00C27CE0">
      <w:pPr>
        <w:pStyle w:val="a3"/>
        <w:spacing w:before="2" w:line="276" w:lineRule="auto"/>
        <w:ind w:right="406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 Создание базы металлургической индустрии на Урале. Оружейные</w:t>
      </w:r>
      <w:r>
        <w:rPr>
          <w:spacing w:val="1"/>
        </w:rPr>
        <w:t xml:space="preserve"> </w:t>
      </w:r>
      <w:r>
        <w:t>заводы и корабельные верфи. Роль государства в создании 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70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 г.</w:t>
      </w:r>
      <w:r>
        <w:rPr>
          <w:spacing w:val="-1"/>
        </w:rPr>
        <w:t xml:space="preserve"> </w:t>
      </w:r>
      <w:r>
        <w:t>Введение подушной</w:t>
      </w:r>
      <w:r>
        <w:rPr>
          <w:spacing w:val="-3"/>
        </w:rPr>
        <w:t xml:space="preserve"> </w:t>
      </w:r>
      <w:r>
        <w:t>подати.</w:t>
      </w:r>
    </w:p>
    <w:p w:rsidR="004E7696" w:rsidRDefault="00C27CE0">
      <w:pPr>
        <w:pStyle w:val="a3"/>
        <w:spacing w:line="276" w:lineRule="auto"/>
        <w:ind w:right="403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-67"/>
        </w:rPr>
        <w:t xml:space="preserve"> </w:t>
      </w:r>
      <w:r>
        <w:t>повышение его роли в управлении страной. Указ о единонаследии и Табель о</w:t>
      </w:r>
      <w:r>
        <w:rPr>
          <w:spacing w:val="1"/>
        </w:rPr>
        <w:t xml:space="preserve"> </w:t>
      </w:r>
      <w:r>
        <w:t>рангах. Противоречия в политике по отношению к купечеству и 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 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5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:rsidR="004E7696" w:rsidRDefault="00C27CE0">
      <w:pPr>
        <w:pStyle w:val="a3"/>
        <w:spacing w:line="276" w:lineRule="auto"/>
        <w:ind w:right="403"/>
      </w:pPr>
      <w:r>
        <w:rPr>
          <w:b/>
        </w:rPr>
        <w:t xml:space="preserve">Реформы управления. </w:t>
      </w:r>
      <w:r>
        <w:t>Реформы местного управления (бурмистры 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Генеральный</w:t>
      </w:r>
      <w:r>
        <w:rPr>
          <w:spacing w:val="-4"/>
        </w:rPr>
        <w:t xml:space="preserve"> </w:t>
      </w:r>
      <w:r>
        <w:t>регламент.</w:t>
      </w:r>
      <w:r>
        <w:rPr>
          <w:spacing w:val="-2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4E7696" w:rsidRDefault="00C27CE0">
      <w:pPr>
        <w:pStyle w:val="a3"/>
        <w:spacing w:line="276" w:lineRule="auto"/>
        <w:ind w:right="414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-1"/>
        </w:rPr>
        <w:t xml:space="preserve"> </w:t>
      </w:r>
      <w:r>
        <w:t>Рекрутские наборы.</w:t>
      </w:r>
    </w:p>
    <w:p w:rsidR="004E7696" w:rsidRDefault="00C27CE0">
      <w:pPr>
        <w:spacing w:line="278" w:lineRule="auto"/>
        <w:ind w:left="682" w:right="409" w:firstLine="707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синода.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конфессий.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b/>
          <w:sz w:val="28"/>
        </w:rPr>
        <w:t>Оппозиция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четверти XVIII в. </w:t>
      </w:r>
      <w:r>
        <w:rPr>
          <w:i/>
          <w:sz w:val="28"/>
        </w:rPr>
        <w:t xml:space="preserve">Восстания в Астрахани, Башкирии, на Дону. </w:t>
      </w:r>
      <w:r>
        <w:rPr>
          <w:sz w:val="28"/>
        </w:rPr>
        <w:t>Дело царевича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Алексея.</w:t>
      </w:r>
    </w:p>
    <w:p w:rsidR="004E7696" w:rsidRDefault="00C27CE0">
      <w:pPr>
        <w:pStyle w:val="a3"/>
        <w:spacing w:line="276" w:lineRule="auto"/>
        <w:ind w:right="407"/>
      </w:pPr>
      <w:r>
        <w:rPr>
          <w:b/>
        </w:rPr>
        <w:t xml:space="preserve">Внешняя политика. </w:t>
      </w:r>
      <w:r>
        <w:t>Северная война. Причины и цели войны. Неудачи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 Прутский поход. Борьба за гегемонию на Балтике. Сражения у м.</w:t>
      </w:r>
      <w:r>
        <w:rPr>
          <w:spacing w:val="1"/>
        </w:rPr>
        <w:t xml:space="preserve"> </w:t>
      </w:r>
      <w:r>
        <w:t>Гангут</w:t>
      </w:r>
      <w:r>
        <w:rPr>
          <w:spacing w:val="-2"/>
        </w:rPr>
        <w:t xml:space="preserve"> </w:t>
      </w:r>
      <w:r>
        <w:t>и о. Гренгам.</w:t>
      </w:r>
      <w:r>
        <w:rPr>
          <w:spacing w:val="-3"/>
        </w:rPr>
        <w:t xml:space="preserve"> </w:t>
      </w:r>
      <w:r>
        <w:t>Ништадтский мир</w:t>
      </w:r>
      <w:r>
        <w:rPr>
          <w:spacing w:val="-4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последствия.</w:t>
      </w:r>
    </w:p>
    <w:p w:rsidR="004E7696" w:rsidRDefault="00C27CE0">
      <w:pPr>
        <w:pStyle w:val="a3"/>
        <w:spacing w:line="276" w:lineRule="auto"/>
        <w:ind w:right="408"/>
      </w:pP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-3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Петра I.</w:t>
      </w:r>
    </w:p>
    <w:p w:rsidR="004E7696" w:rsidRDefault="00C27CE0">
      <w:pPr>
        <w:pStyle w:val="a3"/>
        <w:spacing w:line="276" w:lineRule="auto"/>
        <w:ind w:right="405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-6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 летоисчисления, гражданского шрифта и гражданской печати. Первая</w:t>
      </w:r>
      <w:r>
        <w:rPr>
          <w:spacing w:val="1"/>
        </w:rPr>
        <w:t xml:space="preserve"> </w:t>
      </w:r>
      <w:r>
        <w:t>газета</w:t>
      </w:r>
      <w:r>
        <w:rPr>
          <w:spacing w:val="10"/>
        </w:rPr>
        <w:t xml:space="preserve"> </w:t>
      </w:r>
      <w:r>
        <w:t>«Ведомости».</w:t>
      </w:r>
      <w:r>
        <w:rPr>
          <w:spacing w:val="10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школ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заведений.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2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4E7696" w:rsidRDefault="00C27CE0">
      <w:pPr>
        <w:pStyle w:val="a3"/>
        <w:spacing w:line="276" w:lineRule="auto"/>
        <w:ind w:right="40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 xml:space="preserve">населения. Перемены в образе жизни российского дворянства. </w:t>
      </w:r>
      <w:r>
        <w:rPr>
          <w:i/>
        </w:rPr>
        <w:t>Новые формы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социальной коммуникации в дворянской среде. </w:t>
      </w:r>
      <w:r>
        <w:t>Ассамблеи, балы, 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5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положении женщин.</w:t>
      </w:r>
    </w:p>
    <w:p w:rsidR="004E7696" w:rsidRDefault="00C27CE0">
      <w:pPr>
        <w:pStyle w:val="a3"/>
        <w:spacing w:before="2" w:line="276" w:lineRule="auto"/>
        <w:ind w:right="411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 в</w:t>
      </w:r>
      <w:r>
        <w:rPr>
          <w:spacing w:val="-1"/>
        </w:rPr>
        <w:t xml:space="preserve"> </w:t>
      </w:r>
      <w:r>
        <w:t>русской культуре.</w:t>
      </w:r>
    </w:p>
    <w:p w:rsidR="004E7696" w:rsidRDefault="00C27CE0">
      <w:pPr>
        <w:spacing w:line="278" w:lineRule="auto"/>
        <w:ind w:left="682" w:right="413" w:firstLine="707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коррупции.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борьбе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коррупцией.</w:t>
      </w:r>
    </w:p>
    <w:p w:rsidR="004E7696" w:rsidRDefault="00C27CE0">
      <w:pPr>
        <w:pStyle w:val="1"/>
      </w:pP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6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«дворцовых</w:t>
      </w:r>
      <w:r>
        <w:rPr>
          <w:spacing w:val="-3"/>
        </w:rPr>
        <w:t xml:space="preserve"> </w:t>
      </w:r>
      <w:r>
        <w:t>переворотов»</w:t>
      </w:r>
    </w:p>
    <w:p w:rsidR="004E7696" w:rsidRDefault="00C27CE0">
      <w:pPr>
        <w:pStyle w:val="a3"/>
        <w:spacing w:before="41" w:line="276" w:lineRule="auto"/>
        <w:ind w:right="409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7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 Фаворитизм. Создание Верховного тайного совета. 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7"/>
        </w:rPr>
        <w:t xml:space="preserve"> </w:t>
      </w:r>
      <w:r>
        <w:t>карьеры</w:t>
      </w:r>
      <w:r>
        <w:rPr>
          <w:spacing w:val="20"/>
        </w:rPr>
        <w:t xml:space="preserve"> </w:t>
      </w:r>
      <w:r>
        <w:t>А.Д.</w:t>
      </w:r>
      <w:r>
        <w:rPr>
          <w:spacing w:val="18"/>
        </w:rPr>
        <w:t xml:space="preserve"> </w:t>
      </w:r>
      <w:r>
        <w:t>Меншикова.</w:t>
      </w:r>
      <w:r>
        <w:rPr>
          <w:spacing w:val="20"/>
        </w:rPr>
        <w:t xml:space="preserve"> </w:t>
      </w:r>
      <w:r>
        <w:t>«Кондиции</w:t>
      </w:r>
      <w:r>
        <w:rPr>
          <w:spacing w:val="20"/>
        </w:rPr>
        <w:t xml:space="preserve"> </w:t>
      </w:r>
      <w:r>
        <w:t>верховников»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приход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 А.П. Волынского, Б.Х. Миниха</w:t>
      </w:r>
      <w:r>
        <w:rPr>
          <w:spacing w:val="1"/>
        </w:rPr>
        <w:t xml:space="preserve"> </w:t>
      </w:r>
      <w:r>
        <w:t>в управлении</w:t>
      </w:r>
      <w:r>
        <w:rPr>
          <w:spacing w:val="1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4E7696" w:rsidRDefault="00C27CE0">
      <w:pPr>
        <w:spacing w:before="1" w:line="276" w:lineRule="auto"/>
        <w:ind w:left="682" w:right="402" w:firstLine="707"/>
        <w:jc w:val="both"/>
        <w:rPr>
          <w:i/>
          <w:sz w:val="28"/>
        </w:rPr>
      </w:pPr>
      <w:r>
        <w:rPr>
          <w:sz w:val="28"/>
        </w:rPr>
        <w:t>Укрепление границ империи на Украине и на юго-восточной окраине.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суверенитет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Османской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империей.</w:t>
      </w:r>
    </w:p>
    <w:p w:rsidR="004E7696" w:rsidRDefault="00C27CE0">
      <w:pPr>
        <w:pStyle w:val="a3"/>
        <w:spacing w:before="1" w:line="276" w:lineRule="auto"/>
        <w:ind w:right="40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торговле. Основание Московского университета. М.В. Ломоносов и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Шувалов.</w:t>
      </w:r>
    </w:p>
    <w:p w:rsidR="004E7696" w:rsidRDefault="00C27CE0">
      <w:pPr>
        <w:pStyle w:val="a3"/>
        <w:spacing w:line="278" w:lineRule="auto"/>
        <w:ind w:right="406"/>
      </w:pPr>
      <w:r>
        <w:t>Россия в международных конфликтах 1740-х – 1750-х гг. Участие в</w:t>
      </w:r>
      <w:r>
        <w:rPr>
          <w:spacing w:val="1"/>
        </w:rPr>
        <w:t xml:space="preserve"> </w:t>
      </w:r>
      <w:r>
        <w:t>Семилетней войне.</w:t>
      </w:r>
    </w:p>
    <w:p w:rsidR="004E7696" w:rsidRDefault="00C27CE0">
      <w:pPr>
        <w:pStyle w:val="a3"/>
        <w:spacing w:line="276" w:lineRule="auto"/>
        <w:ind w:right="406"/>
      </w:pPr>
      <w:r>
        <w:t>Петр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дворянской».</w:t>
      </w:r>
      <w:r>
        <w:rPr>
          <w:spacing w:val="70"/>
        </w:rPr>
        <w:t xml:space="preserve"> </w:t>
      </w:r>
      <w:r>
        <w:t>Переворот</w:t>
      </w:r>
      <w:r>
        <w:rPr>
          <w:spacing w:val="70"/>
        </w:rPr>
        <w:t xml:space="preserve"> </w:t>
      </w:r>
      <w:r>
        <w:t>28 июня</w:t>
      </w:r>
      <w:r>
        <w:rPr>
          <w:spacing w:val="1"/>
        </w:rPr>
        <w:t xml:space="preserve"> </w:t>
      </w:r>
      <w:r>
        <w:t>1762</w:t>
      </w:r>
      <w:r>
        <w:rPr>
          <w:spacing w:val="-1"/>
        </w:rPr>
        <w:t xml:space="preserve"> </w:t>
      </w:r>
      <w:r>
        <w:t>г.</w:t>
      </w:r>
    </w:p>
    <w:p w:rsidR="004E7696" w:rsidRDefault="00C27CE0">
      <w:pPr>
        <w:pStyle w:val="1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1790-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 и</w:t>
      </w:r>
      <w:r>
        <w:rPr>
          <w:spacing w:val="-3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</w:t>
      </w:r>
    </w:p>
    <w:p w:rsidR="004E7696" w:rsidRDefault="00C27CE0">
      <w:pPr>
        <w:pStyle w:val="a3"/>
        <w:spacing w:before="42" w:line="276" w:lineRule="auto"/>
        <w:ind w:right="405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финансовая</w:t>
      </w:r>
      <w:r>
        <w:rPr>
          <w:spacing w:val="54"/>
        </w:rPr>
        <w:t xml:space="preserve"> </w:t>
      </w:r>
      <w:r>
        <w:t>политика</w:t>
      </w:r>
      <w:r>
        <w:rPr>
          <w:spacing w:val="54"/>
        </w:rPr>
        <w:t xml:space="preserve"> </w:t>
      </w:r>
      <w:r>
        <w:t>правительства.</w:t>
      </w:r>
      <w:r>
        <w:rPr>
          <w:spacing w:val="53"/>
        </w:rPr>
        <w:t xml:space="preserve"> </w:t>
      </w:r>
      <w:r>
        <w:t>Начало</w:t>
      </w:r>
      <w:r>
        <w:rPr>
          <w:spacing w:val="55"/>
        </w:rPr>
        <w:t xml:space="preserve"> </w:t>
      </w:r>
      <w:r>
        <w:t>выпуска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 w:firstLine="0"/>
      </w:pPr>
      <w:r>
        <w:lastRenderedPageBreak/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71"/>
        </w:rPr>
        <w:t xml:space="preserve"> </w:t>
      </w:r>
      <w:r>
        <w:t>политики.</w:t>
      </w:r>
      <w:r>
        <w:rPr>
          <w:spacing w:val="-67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30"/>
        </w:rPr>
        <w:t xml:space="preserve"> </w:t>
      </w:r>
      <w:r>
        <w:t>дворянству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городам.</w:t>
      </w:r>
      <w:r>
        <w:rPr>
          <w:spacing w:val="34"/>
        </w:rPr>
        <w:t xml:space="preserve"> </w:t>
      </w:r>
      <w:r>
        <w:t>Положение</w:t>
      </w:r>
      <w:r>
        <w:rPr>
          <w:spacing w:val="32"/>
        </w:rPr>
        <w:t xml:space="preserve"> </w:t>
      </w:r>
      <w:r>
        <w:t>сословий.</w:t>
      </w:r>
      <w:r>
        <w:rPr>
          <w:spacing w:val="34"/>
        </w:rPr>
        <w:t xml:space="preserve"> </w:t>
      </w:r>
      <w:r>
        <w:t>Дворянство</w:t>
      </w:r>
      <w:r>
        <w:rPr>
          <w:spacing w:val="38"/>
        </w:rPr>
        <w:t xml:space="preserve"> </w:t>
      </w:r>
      <w:r>
        <w:t>–</w:t>
      </w:r>
    </w:p>
    <w:p w:rsidR="004E7696" w:rsidRDefault="00C27CE0">
      <w:pPr>
        <w:spacing w:line="276" w:lineRule="auto"/>
        <w:ind w:left="682" w:right="407"/>
        <w:jc w:val="both"/>
        <w:rPr>
          <w:i/>
          <w:sz w:val="28"/>
        </w:rPr>
      </w:pPr>
      <w:r>
        <w:rPr>
          <w:sz w:val="28"/>
        </w:rPr>
        <w:t>«первенствующее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сословие»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сословий к местному управлению. Создание дворянских обществ в губерниях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уездах. Расширение привилегий гильдейского купечества в налоговой 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городском управлении.</w:t>
      </w:r>
    </w:p>
    <w:p w:rsidR="004E7696" w:rsidRDefault="00C27CE0">
      <w:pPr>
        <w:spacing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t xml:space="preserve">Национальная политика. </w:t>
      </w:r>
      <w:r>
        <w:rPr>
          <w:i/>
          <w:sz w:val="28"/>
        </w:rPr>
        <w:t>Унификация управления на окраинах 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гетманства.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Оренбургского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казачества.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Ростова-на-Дону.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неправославным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нехристианским конфессиям.</w:t>
      </w:r>
    </w:p>
    <w:p w:rsidR="004E7696" w:rsidRDefault="00C27CE0">
      <w:pPr>
        <w:pStyle w:val="a3"/>
        <w:spacing w:before="1" w:line="276" w:lineRule="auto"/>
        <w:ind w:right="404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 деревни. Права помещика по отношению к своим крепостным.</w:t>
      </w:r>
      <w:r>
        <w:rPr>
          <w:spacing w:val="1"/>
        </w:rPr>
        <w:t xml:space="preserve"> </w:t>
      </w:r>
      <w:r>
        <w:t xml:space="preserve">Барщинное и оброчное хозяйство. </w:t>
      </w:r>
      <w:r>
        <w:rPr>
          <w:i/>
        </w:rPr>
        <w:t xml:space="preserve">Дворовые люди. </w:t>
      </w:r>
      <w:r>
        <w:t>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4E7696" w:rsidRDefault="00C27CE0">
      <w:pPr>
        <w:spacing w:before="1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Промышленность в городе и деревне. Роль государства, купечества,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Крепостной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вольнонаемный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крепостных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мануфактурах.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промышленности: распространение производства хлопчатобумажных тканей.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Начало известных предпринимательских династий: Морозовы, Рябушинские,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Гарелины,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Прохоровы, Демидовы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4E7696" w:rsidRDefault="00C27CE0">
      <w:pPr>
        <w:spacing w:before="1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 xml:space="preserve">Внутренняя и внешняя торговля. Торговые пути внутри страны. </w:t>
      </w:r>
      <w:r>
        <w:rPr>
          <w:i/>
          <w:sz w:val="28"/>
        </w:rPr>
        <w:t>Водно-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Вышневолоцкая,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Тихвинская,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Мариинская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торговле.</w:t>
      </w:r>
      <w:r>
        <w:rPr>
          <w:spacing w:val="1"/>
          <w:sz w:val="28"/>
        </w:rPr>
        <w:t xml:space="preserve"> </w:t>
      </w:r>
      <w:r>
        <w:rPr>
          <w:sz w:val="28"/>
        </w:rPr>
        <w:t>Макарьевская,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Ирбитская,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Свенская,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Партнеры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торговле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внешнеторгового баланса.</w:t>
      </w:r>
    </w:p>
    <w:p w:rsidR="004E7696" w:rsidRDefault="00C27CE0">
      <w:pPr>
        <w:spacing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Чумной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Антидворянский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антикрепостнический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казачества,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Урала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и Поволжья в восстании. </w:t>
      </w:r>
      <w:r>
        <w:rPr>
          <w:sz w:val="28"/>
        </w:rPr>
        <w:t>Влияние восстания на внутреннюю политику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 мысли.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0"/>
      </w:pPr>
      <w:r>
        <w:lastRenderedPageBreak/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Панин</w:t>
      </w:r>
      <w:r>
        <w:rPr>
          <w:spacing w:val="-3"/>
        </w:rPr>
        <w:t xml:space="preserve"> </w:t>
      </w:r>
      <w:r>
        <w:t>и А.А.</w:t>
      </w:r>
      <w:r>
        <w:rPr>
          <w:spacing w:val="-1"/>
        </w:rPr>
        <w:t xml:space="preserve"> </w:t>
      </w:r>
      <w:r>
        <w:t>Безбородко.</w:t>
      </w:r>
    </w:p>
    <w:p w:rsidR="004E7696" w:rsidRDefault="00C27CE0">
      <w:pPr>
        <w:pStyle w:val="a3"/>
        <w:spacing w:line="276" w:lineRule="auto"/>
        <w:ind w:right="410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 П.А. 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7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Г.А.</w:t>
      </w:r>
      <w:r>
        <w:rPr>
          <w:spacing w:val="-1"/>
        </w:rPr>
        <w:t xml:space="preserve"> </w:t>
      </w:r>
      <w:r>
        <w:t>Потемкин.</w:t>
      </w:r>
      <w:r>
        <w:rPr>
          <w:spacing w:val="-2"/>
        </w:rPr>
        <w:t xml:space="preserve"> </w:t>
      </w:r>
      <w:r>
        <w:t>Путешествие Екатерины II</w:t>
      </w:r>
      <w:r>
        <w:rPr>
          <w:spacing w:val="-2"/>
        </w:rPr>
        <w:t xml:space="preserve"> </w:t>
      </w:r>
      <w:r>
        <w:t>на юг в</w:t>
      </w:r>
      <w:r>
        <w:rPr>
          <w:spacing w:val="-2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</w:p>
    <w:p w:rsidR="004E7696" w:rsidRDefault="00C27CE0">
      <w:pPr>
        <w:spacing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Польше до начала 1770-х гг.: стремление к усилению российского влияния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Габсбургов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Пруссией.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Курляндии.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национальную независимость. </w:t>
      </w:r>
      <w:r>
        <w:rPr>
          <w:i/>
          <w:sz w:val="28"/>
        </w:rPr>
        <w:t>Восстание под предводительством Тадеуша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Костюшко.</w:t>
      </w:r>
    </w:p>
    <w:p w:rsidR="004E7696" w:rsidRDefault="00C27CE0">
      <w:pPr>
        <w:pStyle w:val="a3"/>
        <w:spacing w:line="276" w:lineRule="auto"/>
        <w:ind w:right="411"/>
      </w:pPr>
      <w:r>
        <w:t>Участие России в борьбе с революционной Францией. Итальянский 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4E7696" w:rsidRDefault="00C27CE0">
      <w:pPr>
        <w:spacing w:line="276" w:lineRule="auto"/>
        <w:ind w:left="682" w:right="408" w:firstLine="707"/>
        <w:jc w:val="both"/>
        <w:rPr>
          <w:i/>
          <w:sz w:val="28"/>
        </w:rPr>
      </w:pP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перевороты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коррупционных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фаворитизма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коррупционного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поведения.</w:t>
      </w:r>
    </w:p>
    <w:p w:rsidR="004E7696" w:rsidRDefault="00C27CE0">
      <w:pPr>
        <w:pStyle w:val="1"/>
        <w:spacing w:before="1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4E7696" w:rsidRDefault="00C27CE0">
      <w:pPr>
        <w:pStyle w:val="a3"/>
        <w:spacing w:before="43" w:line="276" w:lineRule="auto"/>
        <w:ind w:right="403"/>
      </w:pPr>
      <w:r>
        <w:t>Определяющее влияние идей Просвещения в российской общественной</w:t>
      </w:r>
      <w:r>
        <w:rPr>
          <w:spacing w:val="-67"/>
        </w:rPr>
        <w:t xml:space="preserve"> </w:t>
      </w:r>
      <w:r>
        <w:t>мысли, публицистике и литературе. Литература народов России в XVIII в.</w:t>
      </w:r>
      <w:r>
        <w:rPr>
          <w:spacing w:val="1"/>
        </w:rPr>
        <w:t xml:space="preserve"> </w:t>
      </w:r>
      <w:r>
        <w:t>Первые</w:t>
      </w:r>
      <w:r>
        <w:rPr>
          <w:spacing w:val="63"/>
        </w:rPr>
        <w:t xml:space="preserve"> </w:t>
      </w:r>
      <w:r>
        <w:t>журналы.</w:t>
      </w:r>
      <w:r>
        <w:rPr>
          <w:spacing w:val="63"/>
        </w:rPr>
        <w:t xml:space="preserve"> </w:t>
      </w:r>
      <w:r>
        <w:t>Общественные</w:t>
      </w:r>
      <w:r>
        <w:rPr>
          <w:spacing w:val="63"/>
        </w:rPr>
        <w:t xml:space="preserve"> </w:t>
      </w:r>
      <w:r>
        <w:t>идеи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произведениях</w:t>
      </w:r>
      <w:r>
        <w:rPr>
          <w:spacing w:val="62"/>
        </w:rPr>
        <w:t xml:space="preserve"> </w:t>
      </w:r>
      <w:r>
        <w:t>А.П.</w:t>
      </w:r>
      <w:r>
        <w:rPr>
          <w:spacing w:val="62"/>
        </w:rPr>
        <w:t xml:space="preserve"> </w:t>
      </w:r>
      <w:r>
        <w:t>Сумарокова,</w:t>
      </w:r>
      <w:r>
        <w:rPr>
          <w:spacing w:val="-67"/>
        </w:rPr>
        <w:t xml:space="preserve"> </w:t>
      </w:r>
      <w:r>
        <w:t>Г.Р. Державина, Д.И. Фонвизина.</w:t>
      </w:r>
      <w:r>
        <w:rPr>
          <w:spacing w:val="1"/>
        </w:rPr>
        <w:t xml:space="preserve"> </w:t>
      </w:r>
      <w:r>
        <w:rPr>
          <w:i/>
        </w:rPr>
        <w:t>Н.И. Новиков, материалы о положении</w:t>
      </w:r>
      <w:r>
        <w:rPr>
          <w:i/>
          <w:spacing w:val="1"/>
        </w:rPr>
        <w:t xml:space="preserve"> </w:t>
      </w:r>
      <w:r>
        <w:rPr>
          <w:i/>
        </w:rPr>
        <w:t xml:space="preserve">крепостных крестьян в его журналах. </w:t>
      </w:r>
      <w:r>
        <w:t>А.Н. Радищев и его «Путешествие из</w:t>
      </w:r>
      <w:r>
        <w:rPr>
          <w:spacing w:val="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4E7696" w:rsidRDefault="00C27CE0">
      <w:pPr>
        <w:pStyle w:val="a3"/>
        <w:spacing w:before="1" w:line="276" w:lineRule="auto"/>
        <w:ind w:right="404"/>
      </w:pPr>
      <w:r>
        <w:t>Русская культура и культура народов России в XVIII веке. 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 с культурой стран зарубежной Европы. Масонство в 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>развитие русской культуры ученых, художников, мастеров, прибывших из-за</w:t>
      </w:r>
      <w:r>
        <w:rPr>
          <w:i/>
          <w:spacing w:val="-67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 к концу</w:t>
      </w:r>
      <w:r>
        <w:rPr>
          <w:spacing w:val="-4"/>
        </w:rPr>
        <w:t xml:space="preserve"> </w:t>
      </w:r>
      <w:r>
        <w:t>столетия.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2"/>
      </w:pPr>
      <w:r>
        <w:lastRenderedPageBreak/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</w:t>
      </w:r>
      <w:r>
        <w:rPr>
          <w:spacing w:val="-2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4E7696" w:rsidRDefault="00C27CE0">
      <w:pPr>
        <w:spacing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Российская наука в XVIII веке. Академия наук в Петербурге.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Камчатская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Аляски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67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Российско-американская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академия.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Е.Р. Дашкова.</w:t>
      </w:r>
    </w:p>
    <w:p w:rsidR="004E7696" w:rsidRDefault="00C27CE0">
      <w:pPr>
        <w:pStyle w:val="a3"/>
        <w:spacing w:line="276" w:lineRule="auto"/>
        <w:ind w:right="415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 и образования.</w:t>
      </w:r>
    </w:p>
    <w:p w:rsidR="004E7696" w:rsidRDefault="00C27CE0">
      <w:pPr>
        <w:spacing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Санкт-Петербурге и Москве, Института «благородных девиц» в Смольном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монастыре. Сословные учебные заведения для юношества из дворянства.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российский университет.</w:t>
      </w:r>
    </w:p>
    <w:p w:rsidR="004E7696" w:rsidRDefault="00C27CE0">
      <w:pPr>
        <w:spacing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71"/>
          <w:sz w:val="28"/>
        </w:rPr>
        <w:t xml:space="preserve"> </w:t>
      </w:r>
      <w:r>
        <w:rPr>
          <w:sz w:val="28"/>
        </w:rPr>
        <w:t>Петербурга,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Регулярный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застройки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Петербурга и других городов. Барокко в архитектуре Москвы и Петербурга.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классицизму,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ассамблей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классицизма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столицах. </w:t>
      </w:r>
      <w:r>
        <w:rPr>
          <w:sz w:val="28"/>
        </w:rPr>
        <w:t>В.И.</w:t>
      </w:r>
      <w:r>
        <w:rPr>
          <w:spacing w:val="-1"/>
          <w:sz w:val="28"/>
        </w:rPr>
        <w:t xml:space="preserve"> </w:t>
      </w:r>
      <w:r>
        <w:rPr>
          <w:sz w:val="28"/>
        </w:rPr>
        <w:t>Баженов,</w:t>
      </w:r>
      <w:r>
        <w:rPr>
          <w:spacing w:val="-1"/>
          <w:sz w:val="28"/>
        </w:rPr>
        <w:t xml:space="preserve"> </w:t>
      </w:r>
      <w:r>
        <w:rPr>
          <w:sz w:val="28"/>
        </w:rPr>
        <w:t>М.Ф.</w:t>
      </w:r>
      <w:r>
        <w:rPr>
          <w:spacing w:val="-2"/>
          <w:sz w:val="28"/>
        </w:rPr>
        <w:t xml:space="preserve"> </w:t>
      </w:r>
      <w:r>
        <w:rPr>
          <w:sz w:val="28"/>
        </w:rPr>
        <w:t>Казаков.</w:t>
      </w:r>
    </w:p>
    <w:p w:rsidR="004E7696" w:rsidRDefault="00C27CE0">
      <w:pPr>
        <w:spacing w:line="276" w:lineRule="auto"/>
        <w:ind w:left="682" w:right="408" w:firstLine="707"/>
        <w:jc w:val="both"/>
        <w:rPr>
          <w:i/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 Академия художеств в Петербурге. Расцвет жанра парадного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портрета в середине XVIII в. </w:t>
      </w:r>
      <w:r>
        <w:rPr>
          <w:i/>
          <w:sz w:val="28"/>
        </w:rPr>
        <w:t>Новые веяния в изобразительном искусстве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столетия.</w:t>
      </w:r>
    </w:p>
    <w:p w:rsidR="004E7696" w:rsidRDefault="00C27CE0">
      <w:pPr>
        <w:pStyle w:val="1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4E7696" w:rsidRDefault="00C27CE0">
      <w:pPr>
        <w:pStyle w:val="a3"/>
        <w:spacing w:before="43" w:line="276" w:lineRule="auto"/>
        <w:ind w:right="410"/>
      </w:pPr>
      <w:r>
        <w:t>Управление окраинами империи. Башкирские восстания. Политика по</w:t>
      </w:r>
      <w:r>
        <w:rPr>
          <w:spacing w:val="1"/>
        </w:rPr>
        <w:t xml:space="preserve"> </w:t>
      </w:r>
      <w:r>
        <w:t>отношению к исламу. Освоение Новороссии, Поволжья и Южного 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-1"/>
        </w:rPr>
        <w:t xml:space="preserve"> </w:t>
      </w:r>
      <w:r>
        <w:t>переселенцы.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черты оседлости.</w:t>
      </w:r>
    </w:p>
    <w:p w:rsidR="004E7696" w:rsidRDefault="00C27CE0">
      <w:pPr>
        <w:pStyle w:val="1"/>
        <w:spacing w:before="5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3"/>
        </w:rPr>
        <w:t xml:space="preserve"> </w:t>
      </w:r>
      <w:r>
        <w:t>I</w:t>
      </w:r>
    </w:p>
    <w:p w:rsidR="004E7696" w:rsidRDefault="00C27CE0">
      <w:pPr>
        <w:pStyle w:val="a3"/>
        <w:spacing w:before="45" w:line="276" w:lineRule="auto"/>
        <w:ind w:right="41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t>усиление бюрократического и полицейского характера государства и 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Указы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 барщине».</w:t>
      </w:r>
    </w:p>
    <w:p w:rsidR="004E7696" w:rsidRDefault="00C27CE0">
      <w:pPr>
        <w:pStyle w:val="a3"/>
        <w:spacing w:line="276" w:lineRule="auto"/>
        <w:ind w:right="413"/>
      </w:pPr>
      <w:r>
        <w:t>Политика Павла I по отношению к дворянству, взаимоотношение со</w:t>
      </w:r>
      <w:r>
        <w:rPr>
          <w:spacing w:val="1"/>
        </w:rPr>
        <w:t xml:space="preserve"> </w:t>
      </w:r>
      <w:r>
        <w:t>столичной знатью, меры в области внешней политики и причины 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года.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390" w:firstLine="0"/>
      </w:pPr>
      <w:r>
        <w:lastRenderedPageBreak/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8"/>
        </w:rPr>
        <w:t xml:space="preserve"> </w:t>
      </w:r>
      <w:r>
        <w:t>привилегий.</w:t>
      </w:r>
    </w:p>
    <w:p w:rsidR="004E7696" w:rsidRDefault="00C27CE0">
      <w:pPr>
        <w:pStyle w:val="1"/>
        <w:spacing w:before="55"/>
      </w:pPr>
      <w:r>
        <w:t>Региональная</w:t>
      </w:r>
      <w:r>
        <w:rPr>
          <w:spacing w:val="-3"/>
        </w:rPr>
        <w:t xml:space="preserve"> </w:t>
      </w:r>
      <w:r>
        <w:t>история</w:t>
      </w:r>
    </w:p>
    <w:p w:rsidR="004E7696" w:rsidRDefault="00C27CE0">
      <w:pPr>
        <w:pStyle w:val="a3"/>
        <w:spacing w:before="43"/>
        <w:ind w:left="1390" w:firstLine="0"/>
      </w:pPr>
      <w:r>
        <w:t>Урал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 в.</w:t>
      </w:r>
    </w:p>
    <w:p w:rsidR="004E7696" w:rsidRDefault="00C27CE0">
      <w:pPr>
        <w:pStyle w:val="1"/>
        <w:spacing w:before="52" w:line="278" w:lineRule="auto"/>
        <w:ind w:right="3522"/>
        <w:jc w:val="left"/>
      </w:pPr>
      <w:r>
        <w:t>Российская империя в XIX – начале XX вв.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на пути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4E7696" w:rsidRDefault="00C27CE0">
      <w:pPr>
        <w:spacing w:line="317" w:lineRule="exact"/>
        <w:ind w:left="1390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либерализм</w:t>
      </w:r>
    </w:p>
    <w:p w:rsidR="004E7696" w:rsidRDefault="00C27CE0">
      <w:pPr>
        <w:pStyle w:val="a3"/>
        <w:spacing w:before="43" w:line="276" w:lineRule="auto"/>
        <w:ind w:right="404"/>
      </w:pPr>
      <w:r>
        <w:t>Проекты либеральных реформ Александра I. Внешние и 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 управления. М.М.</w:t>
      </w:r>
      <w:r>
        <w:rPr>
          <w:spacing w:val="-2"/>
        </w:rPr>
        <w:t xml:space="preserve"> </w:t>
      </w:r>
      <w:r>
        <w:t>Сперанский.</w:t>
      </w:r>
    </w:p>
    <w:p w:rsidR="004E7696" w:rsidRDefault="00C27CE0">
      <w:pPr>
        <w:pStyle w:val="1"/>
        <w:spacing w:before="5"/>
      </w:pPr>
      <w:r>
        <w:t>Отечественная</w:t>
      </w:r>
      <w:r>
        <w:rPr>
          <w:spacing w:val="-4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1812 г.</w:t>
      </w:r>
    </w:p>
    <w:p w:rsidR="004E7696" w:rsidRDefault="00C27CE0">
      <w:pPr>
        <w:pStyle w:val="a3"/>
        <w:spacing w:before="43" w:line="276" w:lineRule="auto"/>
        <w:ind w:right="404"/>
      </w:pPr>
      <w:r>
        <w:t>Эпоха 1812 года. Война России с Францией 1805-1807 гг. Тильзитский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</w:t>
      </w:r>
      <w:r>
        <w:rPr>
          <w:spacing w:val="1"/>
        </w:rPr>
        <w:t xml:space="preserve"> </w:t>
      </w:r>
      <w:r>
        <w:t>и его решения. Священный союз. Возрастание роли России после победы над</w:t>
      </w:r>
      <w:r>
        <w:rPr>
          <w:spacing w:val="-67"/>
        </w:rPr>
        <w:t xml:space="preserve"> </w:t>
      </w:r>
      <w:r>
        <w:t>Наполеоном</w:t>
      </w:r>
      <w:r>
        <w:rPr>
          <w:spacing w:val="-4"/>
        </w:rPr>
        <w:t xml:space="preserve"> </w:t>
      </w:r>
      <w:r>
        <w:t>и Венского</w:t>
      </w:r>
      <w:r>
        <w:rPr>
          <w:spacing w:val="1"/>
        </w:rPr>
        <w:t xml:space="preserve"> </w:t>
      </w:r>
      <w:r>
        <w:t>конгресса.</w:t>
      </w:r>
    </w:p>
    <w:p w:rsidR="004E7696" w:rsidRDefault="00C27CE0">
      <w:pPr>
        <w:spacing w:before="1" w:line="276" w:lineRule="auto"/>
        <w:ind w:left="682" w:right="402" w:firstLine="707"/>
        <w:jc w:val="both"/>
        <w:rPr>
          <w:sz w:val="28"/>
        </w:rPr>
      </w:pPr>
      <w:r>
        <w:rPr>
          <w:sz w:val="28"/>
        </w:rPr>
        <w:t>Либеральные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1815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самодержавию. </w:t>
      </w:r>
      <w:r>
        <w:rPr>
          <w:sz w:val="28"/>
        </w:rPr>
        <w:t>Тайные организации: Союз спасения, Союз благоденствия,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1825 г.</w:t>
      </w:r>
    </w:p>
    <w:p w:rsidR="004E7696" w:rsidRDefault="00C27CE0">
      <w:pPr>
        <w:pStyle w:val="1"/>
        <w:spacing w:before="5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консерватизм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Реформаторские и консервативные тенденции в политике Николая I.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попечительство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Крестьянский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1"/>
          <w:sz w:val="28"/>
        </w:rPr>
        <w:t xml:space="preserve"> </w:t>
      </w:r>
      <w:r>
        <w:rPr>
          <w:sz w:val="28"/>
        </w:rPr>
        <w:t>П.Д.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Киселева</w:t>
      </w:r>
      <w:r>
        <w:rPr>
          <w:spacing w:val="1"/>
          <w:sz w:val="28"/>
        </w:rPr>
        <w:t xml:space="preserve"> </w:t>
      </w:r>
      <w:r>
        <w:rPr>
          <w:sz w:val="28"/>
        </w:rPr>
        <w:t>1837-1841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бюрократии.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чиновничество: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либерального реформаторства.</w:t>
      </w:r>
    </w:p>
    <w:p w:rsidR="004E7696" w:rsidRDefault="00C27CE0">
      <w:pPr>
        <w:pStyle w:val="a3"/>
        <w:spacing w:before="1" w:line="276" w:lineRule="auto"/>
        <w:ind w:right="404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 и Западная Европа: особенности взаимного восприятия. «Священный</w:t>
      </w:r>
      <w:r>
        <w:rPr>
          <w:spacing w:val="1"/>
        </w:rPr>
        <w:t xml:space="preserve"> </w:t>
      </w:r>
      <w:r>
        <w:t>союз». Россия и революции в Европе. Восточный вопрос. Распад 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1856</w:t>
      </w:r>
      <w:r>
        <w:rPr>
          <w:spacing w:val="1"/>
        </w:rPr>
        <w:t xml:space="preserve"> </w:t>
      </w:r>
      <w:r>
        <w:t>г.</w:t>
      </w:r>
    </w:p>
    <w:p w:rsidR="004E7696" w:rsidRDefault="00C27CE0">
      <w:pPr>
        <w:pStyle w:val="1"/>
        <w:spacing w:before="5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1"/>
        </w:rPr>
        <w:t xml:space="preserve"> </w:t>
      </w:r>
      <w:r>
        <w:t>Деревня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lastRenderedPageBreak/>
        <w:t>Сословная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Помещик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Москва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столиц.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самоуправление.</w:t>
      </w:r>
    </w:p>
    <w:p w:rsidR="004E7696" w:rsidRDefault="00C27CE0">
      <w:pPr>
        <w:spacing w:before="1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Сословная система как причина социального неравенства, приводящая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коррупции.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общества.</w:t>
      </w:r>
    </w:p>
    <w:p w:rsidR="004E7696" w:rsidRDefault="00C27CE0">
      <w:pPr>
        <w:pStyle w:val="1"/>
        <w:spacing w:before="6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4E7696" w:rsidRDefault="00C27CE0">
      <w:pPr>
        <w:pStyle w:val="a3"/>
        <w:spacing w:before="42" w:line="276" w:lineRule="auto"/>
        <w:ind w:right="403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-6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1"/>
        </w:rPr>
        <w:t xml:space="preserve"> </w:t>
      </w:r>
      <w:r>
        <w:rPr>
          <w:i/>
        </w:rPr>
        <w:t>комфорта.</w:t>
      </w:r>
      <w:r>
        <w:rPr>
          <w:i/>
          <w:spacing w:val="1"/>
        </w:rPr>
        <w:t xml:space="preserve"> </w:t>
      </w:r>
      <w:r>
        <w:rPr>
          <w:i/>
        </w:rPr>
        <w:t>Жизнь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4E7696" w:rsidRDefault="00C27CE0">
      <w:pPr>
        <w:pStyle w:val="1"/>
        <w:spacing w:before="6"/>
      </w:pPr>
      <w:r>
        <w:t>Пространство</w:t>
      </w:r>
      <w:r>
        <w:rPr>
          <w:spacing w:val="-2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страны</w:t>
      </w:r>
    </w:p>
    <w:p w:rsidR="004E7696" w:rsidRDefault="00C27CE0">
      <w:pPr>
        <w:pStyle w:val="a3"/>
        <w:spacing w:before="43" w:line="276" w:lineRule="auto"/>
        <w:ind w:right="407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 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 Российской империи. Православная церковь и основные 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народов. Особенности административного управления на окраинах империи.</w:t>
      </w:r>
      <w:r>
        <w:rPr>
          <w:spacing w:val="1"/>
        </w:rPr>
        <w:t xml:space="preserve"> </w:t>
      </w:r>
      <w:r>
        <w:t xml:space="preserve">Царство Польское. </w:t>
      </w:r>
      <w:r>
        <w:rPr>
          <w:i/>
        </w:rPr>
        <w:t xml:space="preserve">Польское восстание 1830–1831 гг. </w:t>
      </w:r>
      <w:r>
        <w:t>Присоединение Грузии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 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 Шамиля.</w:t>
      </w:r>
    </w:p>
    <w:p w:rsidR="004E7696" w:rsidRDefault="00C27CE0">
      <w:pPr>
        <w:pStyle w:val="1"/>
        <w:spacing w:before="6" w:line="276" w:lineRule="auto"/>
        <w:ind w:left="682" w:right="409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</w:t>
      </w:r>
    </w:p>
    <w:p w:rsidR="004E7696" w:rsidRDefault="00C27CE0">
      <w:pPr>
        <w:spacing w:line="276" w:lineRule="auto"/>
        <w:ind w:left="682" w:right="402" w:firstLine="707"/>
        <w:jc w:val="both"/>
        <w:rPr>
          <w:i/>
          <w:sz w:val="28"/>
        </w:rPr>
      </w:pPr>
      <w:r>
        <w:rPr>
          <w:sz w:val="28"/>
        </w:rPr>
        <w:t>Западное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меньшинство: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 мировосприятия. «Золотой век» дворянской культуры. Идея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оппозиционности.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просвещенных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немногих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либеральных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революционеры.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этика декабристов.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lastRenderedPageBreak/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1830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1850-е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мысль: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славянофилы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Герцен.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французского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центральный пункт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дебатов.</w:t>
      </w:r>
    </w:p>
    <w:p w:rsidR="004E7696" w:rsidRDefault="00C27CE0">
      <w:pPr>
        <w:pStyle w:val="1"/>
        <w:spacing w:before="5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реформ</w:t>
      </w:r>
    </w:p>
    <w:p w:rsidR="004E7696" w:rsidRDefault="00C27CE0">
      <w:pPr>
        <w:spacing w:before="50" w:line="276" w:lineRule="auto"/>
        <w:ind w:left="682" w:right="410" w:firstLine="707"/>
        <w:jc w:val="both"/>
        <w:rPr>
          <w:b/>
          <w:sz w:val="28"/>
        </w:rPr>
      </w:pPr>
      <w:r>
        <w:rPr>
          <w:b/>
          <w:sz w:val="28"/>
        </w:rPr>
        <w:t>Преобразования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Александра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модернизация</w:t>
      </w:r>
    </w:p>
    <w:p w:rsidR="004E7696" w:rsidRDefault="00C27CE0">
      <w:pPr>
        <w:pStyle w:val="a3"/>
        <w:spacing w:line="276" w:lineRule="auto"/>
        <w:ind w:right="404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 1861</w:t>
      </w:r>
      <w:r>
        <w:rPr>
          <w:spacing w:val="1"/>
        </w:rPr>
        <w:t xml:space="preserve"> </w:t>
      </w:r>
      <w:r>
        <w:t>г. и ее 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rPr>
          <w:i/>
        </w:rPr>
        <w:t>Утверждение</w:t>
      </w:r>
      <w:r>
        <w:rPr>
          <w:i/>
          <w:spacing w:val="1"/>
        </w:rPr>
        <w:t xml:space="preserve"> </w:t>
      </w:r>
      <w:r>
        <w:rPr>
          <w:i/>
        </w:rPr>
        <w:t>начал</w:t>
      </w:r>
      <w:r>
        <w:rPr>
          <w:i/>
          <w:spacing w:val="1"/>
        </w:rPr>
        <w:t xml:space="preserve"> </w:t>
      </w:r>
      <w:r>
        <w:rPr>
          <w:i/>
        </w:rPr>
        <w:t>всесословности</w:t>
      </w:r>
      <w:r>
        <w:rPr>
          <w:i/>
          <w:spacing w:val="7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 xml:space="preserve">строе страны. </w:t>
      </w:r>
      <w:r>
        <w:t>Конституционный вопрос.</w:t>
      </w:r>
    </w:p>
    <w:p w:rsidR="004E7696" w:rsidRDefault="00C27CE0">
      <w:pPr>
        <w:pStyle w:val="a3"/>
        <w:spacing w:line="276" w:lineRule="auto"/>
        <w:ind w:right="40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7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 войны. Присоединение Средней Азии. Россия и Балканы. Русско-</w:t>
      </w:r>
      <w:r>
        <w:rPr>
          <w:spacing w:val="-67"/>
        </w:rPr>
        <w:t xml:space="preserve"> </w:t>
      </w:r>
      <w:r>
        <w:t>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Хабаровска.</w:t>
      </w:r>
    </w:p>
    <w:p w:rsidR="004E7696" w:rsidRDefault="00C27CE0">
      <w:pPr>
        <w:pStyle w:val="1"/>
      </w:pPr>
      <w:r>
        <w:t>«Народное</w:t>
      </w:r>
      <w:r>
        <w:rPr>
          <w:spacing w:val="-5"/>
        </w:rPr>
        <w:t xml:space="preserve"> </w:t>
      </w:r>
      <w:r>
        <w:t>самодержавие»</w:t>
      </w:r>
      <w:r>
        <w:rPr>
          <w:spacing w:val="-4"/>
        </w:rPr>
        <w:t xml:space="preserve"> </w:t>
      </w:r>
      <w:r>
        <w:t>Александра</w:t>
      </w:r>
      <w:r>
        <w:rPr>
          <w:spacing w:val="-4"/>
        </w:rPr>
        <w:t xml:space="preserve"> </w:t>
      </w:r>
      <w:r>
        <w:t>III</w:t>
      </w:r>
    </w:p>
    <w:p w:rsidR="004E7696" w:rsidRDefault="00C27CE0">
      <w:pPr>
        <w:spacing w:before="43" w:after="13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«контрреформы».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консервативной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самодержавие.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университетов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попечителей.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цензура.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Финансовая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Консервация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аграрных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отношений.</w:t>
      </w:r>
    </w:p>
    <w:tbl>
      <w:tblPr>
        <w:tblStyle w:val="TableNormal"/>
        <w:tblW w:w="0" w:type="auto"/>
        <w:tblInd w:w="639" w:type="dxa"/>
        <w:tblLayout w:type="fixed"/>
        <w:tblLook w:val="01E0" w:firstRow="1" w:lastRow="1" w:firstColumn="1" w:lastColumn="1" w:noHBand="0" w:noVBand="0"/>
      </w:tblPr>
      <w:tblGrid>
        <w:gridCol w:w="2736"/>
        <w:gridCol w:w="1524"/>
        <w:gridCol w:w="1561"/>
        <w:gridCol w:w="3633"/>
      </w:tblGrid>
      <w:tr w:rsidR="004E7696">
        <w:trPr>
          <w:trHeight w:val="340"/>
        </w:trPr>
        <w:tc>
          <w:tcPr>
            <w:tcW w:w="2736" w:type="dxa"/>
          </w:tcPr>
          <w:p w:rsidR="004E7696" w:rsidRDefault="00C27CE0">
            <w:pPr>
              <w:pStyle w:val="TableParagraph"/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Пространство</w:t>
            </w:r>
          </w:p>
        </w:tc>
        <w:tc>
          <w:tcPr>
            <w:tcW w:w="1524" w:type="dxa"/>
          </w:tcPr>
          <w:p w:rsidR="004E7696" w:rsidRDefault="00C27CE0">
            <w:pPr>
              <w:pStyle w:val="TableParagraph"/>
              <w:spacing w:line="311" w:lineRule="exact"/>
              <w:ind w:left="132"/>
              <w:rPr>
                <w:sz w:val="28"/>
              </w:rPr>
            </w:pPr>
            <w:r>
              <w:rPr>
                <w:sz w:val="28"/>
              </w:rPr>
              <w:t>империи.</w:t>
            </w:r>
          </w:p>
        </w:tc>
        <w:tc>
          <w:tcPr>
            <w:tcW w:w="1561" w:type="dxa"/>
          </w:tcPr>
          <w:p w:rsidR="004E7696" w:rsidRDefault="00C27CE0">
            <w:pPr>
              <w:pStyle w:val="TableParagraph"/>
              <w:spacing w:line="311" w:lineRule="exact"/>
              <w:ind w:left="166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3633" w:type="dxa"/>
          </w:tcPr>
          <w:p w:rsidR="004E7696" w:rsidRDefault="00C27CE0">
            <w:pPr>
              <w:pStyle w:val="TableParagraph"/>
              <w:tabs>
                <w:tab w:val="left" w:pos="1206"/>
                <w:tab w:val="left" w:pos="1803"/>
              </w:tabs>
              <w:spacing w:line="311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направления</w:t>
            </w:r>
          </w:p>
        </w:tc>
      </w:tr>
      <w:tr w:rsidR="004E7696">
        <w:trPr>
          <w:trHeight w:val="340"/>
        </w:trPr>
        <w:tc>
          <w:tcPr>
            <w:tcW w:w="2736" w:type="dxa"/>
          </w:tcPr>
          <w:p w:rsidR="004E7696" w:rsidRDefault="00C27CE0">
            <w:pPr>
              <w:pStyle w:val="TableParagraph"/>
              <w:spacing w:before="1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внешнеполитических</w:t>
            </w:r>
          </w:p>
        </w:tc>
        <w:tc>
          <w:tcPr>
            <w:tcW w:w="1524" w:type="dxa"/>
          </w:tcPr>
          <w:p w:rsidR="004E7696" w:rsidRDefault="00C27CE0">
            <w:pPr>
              <w:pStyle w:val="TableParagraph"/>
              <w:spacing w:before="18" w:line="302" w:lineRule="exact"/>
              <w:ind w:left="122"/>
              <w:rPr>
                <w:sz w:val="28"/>
              </w:rPr>
            </w:pPr>
            <w:r>
              <w:rPr>
                <w:sz w:val="28"/>
              </w:rPr>
              <w:t>интересов.</w:t>
            </w:r>
          </w:p>
        </w:tc>
        <w:tc>
          <w:tcPr>
            <w:tcW w:w="1561" w:type="dxa"/>
          </w:tcPr>
          <w:p w:rsidR="004E7696" w:rsidRDefault="00C27CE0">
            <w:pPr>
              <w:pStyle w:val="TableParagraph"/>
              <w:spacing w:before="18" w:line="302" w:lineRule="exact"/>
              <w:ind w:left="121"/>
              <w:rPr>
                <w:sz w:val="28"/>
              </w:rPr>
            </w:pPr>
            <w:r>
              <w:rPr>
                <w:sz w:val="28"/>
              </w:rPr>
              <w:t>Упрочение</w:t>
            </w:r>
          </w:p>
        </w:tc>
        <w:tc>
          <w:tcPr>
            <w:tcW w:w="3633" w:type="dxa"/>
          </w:tcPr>
          <w:p w:rsidR="004E7696" w:rsidRDefault="00C27CE0">
            <w:pPr>
              <w:pStyle w:val="TableParagraph"/>
              <w:tabs>
                <w:tab w:val="left" w:pos="1125"/>
                <w:tab w:val="left" w:pos="2346"/>
              </w:tabs>
              <w:spacing w:before="18" w:line="302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статуса</w:t>
            </w:r>
            <w:r>
              <w:rPr>
                <w:sz w:val="28"/>
              </w:rPr>
              <w:tab/>
              <w:t>великой</w:t>
            </w:r>
            <w:r>
              <w:rPr>
                <w:sz w:val="28"/>
              </w:rPr>
              <w:tab/>
              <w:t>державы.</w:t>
            </w:r>
          </w:p>
        </w:tc>
      </w:tr>
    </w:tbl>
    <w:p w:rsidR="004E7696" w:rsidRDefault="00C27CE0">
      <w:pPr>
        <w:spacing w:before="48"/>
        <w:ind w:left="682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территории.</w:t>
      </w:r>
    </w:p>
    <w:p w:rsidR="004E7696" w:rsidRDefault="00C27CE0">
      <w:pPr>
        <w:pStyle w:val="1"/>
        <w:spacing w:before="52"/>
      </w:pPr>
      <w:r>
        <w:t>Пореформенный</w:t>
      </w:r>
      <w:r>
        <w:rPr>
          <w:spacing w:val="-4"/>
        </w:rPr>
        <w:t xml:space="preserve"> </w:t>
      </w:r>
      <w:r>
        <w:t>социум.</w:t>
      </w:r>
      <w:r>
        <w:rPr>
          <w:spacing w:val="-3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промышленность</w:t>
      </w:r>
    </w:p>
    <w:p w:rsidR="004E7696" w:rsidRDefault="00C27CE0">
      <w:pPr>
        <w:spacing w:before="45" w:line="276" w:lineRule="auto"/>
        <w:ind w:left="682" w:right="406" w:firstLine="707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пореформенной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землевладение и крестьянское хозяйство. Взаимозависимость помещичьего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Помещичье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«оскудение».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помещиков.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Дворяне-предприниматели.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lastRenderedPageBreak/>
        <w:t>Индустриализация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22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2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города. Рабочий вопрос и его особенности в 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Государственные,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частнопредпринимательские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 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решения.</w:t>
      </w:r>
    </w:p>
    <w:p w:rsidR="004E7696" w:rsidRDefault="00C27CE0">
      <w:pPr>
        <w:spacing w:before="2" w:line="276" w:lineRule="auto"/>
        <w:ind w:left="682" w:right="409" w:firstLine="777"/>
        <w:jc w:val="both"/>
        <w:rPr>
          <w:i/>
          <w:sz w:val="28"/>
        </w:rPr>
      </w:pPr>
      <w:r>
        <w:rPr>
          <w:i/>
          <w:sz w:val="28"/>
        </w:rPr>
        <w:t>Революционные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коррупционному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произволу.</w:t>
      </w:r>
    </w:p>
    <w:p w:rsidR="004E7696" w:rsidRDefault="00C27CE0">
      <w:pPr>
        <w:pStyle w:val="1"/>
        <w:spacing w:before="4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4E7696" w:rsidRDefault="00C27CE0">
      <w:pPr>
        <w:pStyle w:val="a3"/>
        <w:spacing w:before="42" w:line="276" w:lineRule="auto"/>
        <w:ind w:right="403"/>
      </w:pPr>
      <w:r>
        <w:t>Культура и быт народов России во второй половине XIX в. 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печатного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мнения.</w:t>
      </w:r>
      <w:r>
        <w:rPr>
          <w:i/>
          <w:spacing w:val="1"/>
        </w:rPr>
        <w:t xml:space="preserve"> </w:t>
      </w:r>
      <w:r>
        <w:rPr>
          <w:i/>
        </w:rPr>
        <w:t>Народная,</w:t>
      </w:r>
      <w:r>
        <w:rPr>
          <w:i/>
          <w:spacing w:val="1"/>
        </w:rPr>
        <w:t xml:space="preserve"> </w:t>
      </w:r>
      <w:r>
        <w:rPr>
          <w:i/>
        </w:rPr>
        <w:t>элитарная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 национальной научной школы и ее вклад в мировое научное</w:t>
      </w:r>
      <w:r>
        <w:rPr>
          <w:spacing w:val="1"/>
        </w:rPr>
        <w:t xml:space="preserve"> </w:t>
      </w:r>
      <w:r>
        <w:t>знание. Достижения российской науки. Создание Российского исторического</w:t>
      </w:r>
      <w:r>
        <w:rPr>
          <w:spacing w:val="1"/>
        </w:rPr>
        <w:t xml:space="preserve"> </w:t>
      </w:r>
      <w:r>
        <w:t>общества. Общественная значимость художественной культуры. 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театр. 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градостроительство.</w:t>
      </w:r>
    </w:p>
    <w:p w:rsidR="004E7696" w:rsidRDefault="00C27CE0">
      <w:pPr>
        <w:pStyle w:val="1"/>
        <w:spacing w:before="6"/>
      </w:pPr>
      <w:r>
        <w:t>Этнокультурный</w:t>
      </w:r>
      <w:r>
        <w:rPr>
          <w:spacing w:val="-6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:rsidR="004E7696" w:rsidRDefault="00C27CE0">
      <w:pPr>
        <w:spacing w:before="43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Основные регионы Российской империи и их роль в жизни 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Поляки. Евреи. Армяне. Татары и другие народы Волго-Уралья. Кавказские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народы. Народы Средней Азии. Народы Сибири и Дальнего Востока. Народы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самодержавия: между учетом своеобразия и стремлением к унификации.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 автономии Финляндии. Польское восстание 1863 г. Еврейский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народов.</w:t>
      </w:r>
    </w:p>
    <w:p w:rsidR="004E7696" w:rsidRDefault="00C27CE0">
      <w:pPr>
        <w:pStyle w:val="1"/>
        <w:spacing w:before="6" w:line="278" w:lineRule="auto"/>
        <w:ind w:left="682" w:right="406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общественных движений</w:t>
      </w:r>
    </w:p>
    <w:p w:rsidR="004E7696" w:rsidRDefault="00C27CE0">
      <w:pPr>
        <w:spacing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1860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1890-х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суд).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интеллигенции.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Общественные организации. Благотворительность. </w:t>
      </w:r>
      <w:r>
        <w:rPr>
          <w:i/>
          <w:sz w:val="28"/>
        </w:rPr>
        <w:t>Студенческое движение.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Женское движение.</w:t>
      </w:r>
    </w:p>
    <w:p w:rsidR="004E7696" w:rsidRDefault="00C27CE0">
      <w:pPr>
        <w:spacing w:line="276" w:lineRule="auto"/>
        <w:ind w:left="682" w:right="407" w:firstLine="707"/>
        <w:jc w:val="both"/>
        <w:rPr>
          <w:i/>
          <w:sz w:val="28"/>
        </w:rPr>
      </w:pPr>
      <w:r>
        <w:rPr>
          <w:sz w:val="28"/>
        </w:rPr>
        <w:t>Идейные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дарвинизма,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марксизма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общественной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мысли. </w:t>
      </w:r>
      <w:r>
        <w:rPr>
          <w:sz w:val="28"/>
        </w:rPr>
        <w:t>Консервативная мысль. Национализм. Либерализм и его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оппозиции: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подполье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кружки: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практика. Большое общество пропаганды. «Хождение в народ». «Земля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раскол.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передел»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воля».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терроризм. Распространение марксизма и формирование социал-демократии.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Группа «Освобождение труда». «Союз борьбы за освобождение 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 съезд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РСДРП.</w:t>
      </w:r>
    </w:p>
    <w:p w:rsidR="004E7696" w:rsidRDefault="00C27CE0">
      <w:pPr>
        <w:pStyle w:val="1"/>
        <w:spacing w:before="6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4E7696" w:rsidRDefault="00C27CE0">
      <w:pPr>
        <w:spacing w:before="43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 рост. Промышленное развитие. Новая география 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Новониколаевск</w:t>
      </w:r>
      <w:r>
        <w:rPr>
          <w:spacing w:val="1"/>
          <w:sz w:val="28"/>
        </w:rPr>
        <w:t xml:space="preserve"> </w:t>
      </w:r>
      <w:r>
        <w:rPr>
          <w:sz w:val="28"/>
        </w:rPr>
        <w:t>(Новосибирск)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Отечественный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экспортер</w:t>
      </w:r>
      <w:r>
        <w:rPr>
          <w:spacing w:val="-2"/>
          <w:sz w:val="28"/>
        </w:rPr>
        <w:t xml:space="preserve"> </w:t>
      </w:r>
      <w:r>
        <w:rPr>
          <w:sz w:val="28"/>
        </w:rPr>
        <w:t>хлеба.</w:t>
      </w:r>
      <w:r>
        <w:rPr>
          <w:spacing w:val="-1"/>
          <w:sz w:val="28"/>
        </w:rPr>
        <w:t xml:space="preserve"> </w:t>
      </w:r>
      <w:r>
        <w:rPr>
          <w:sz w:val="28"/>
        </w:rPr>
        <w:t>Аграрный вопрос.</w:t>
      </w:r>
    </w:p>
    <w:p w:rsidR="004E7696" w:rsidRDefault="00C27CE0">
      <w:pPr>
        <w:spacing w:before="1"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 характеристика и борьба за права. Средние городские слои. Типы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 землевладения и хозяйства. Помещики и крестьяне.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светской этики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4E7696" w:rsidRDefault="00C27CE0">
      <w:pPr>
        <w:pStyle w:val="a3"/>
        <w:spacing w:before="1" w:line="276" w:lineRule="auto"/>
        <w:ind w:right="406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70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 отношений. Политика на Дальнем Востоке. Русско-японская</w:t>
      </w:r>
      <w:r>
        <w:rPr>
          <w:spacing w:val="-67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1904-1905 гг.</w:t>
      </w:r>
      <w:r>
        <w:rPr>
          <w:spacing w:val="-6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Порт-Артура.</w:t>
      </w:r>
      <w:r>
        <w:rPr>
          <w:spacing w:val="-1"/>
        </w:rPr>
        <w:t xml:space="preserve"> </w:t>
      </w:r>
      <w:r>
        <w:t>Цусимское</w:t>
      </w:r>
      <w:r>
        <w:rPr>
          <w:spacing w:val="-1"/>
        </w:rPr>
        <w:t xml:space="preserve"> </w:t>
      </w:r>
      <w:r>
        <w:t>сражение.</w:t>
      </w:r>
    </w:p>
    <w:p w:rsidR="004E7696" w:rsidRDefault="00C27CE0">
      <w:pPr>
        <w:pStyle w:val="1"/>
        <w:spacing w:before="5" w:line="276" w:lineRule="auto"/>
        <w:ind w:left="682" w:right="407" w:firstLine="707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</w:p>
    <w:p w:rsidR="004E7696" w:rsidRDefault="00C27CE0">
      <w:pPr>
        <w:spacing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Николай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В.К.</w:t>
      </w:r>
      <w:r>
        <w:rPr>
          <w:spacing w:val="1"/>
          <w:sz w:val="28"/>
        </w:rPr>
        <w:t xml:space="preserve"> </w:t>
      </w:r>
      <w:r>
        <w:rPr>
          <w:sz w:val="28"/>
        </w:rPr>
        <w:t>Плеве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«Союз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освобождения».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«Банкетная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кампания».</w:t>
      </w:r>
    </w:p>
    <w:p w:rsidR="004E7696" w:rsidRDefault="00C27CE0">
      <w:pPr>
        <w:pStyle w:val="a3"/>
        <w:spacing w:line="276" w:lineRule="auto"/>
        <w:ind w:right="411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4E7696" w:rsidRDefault="00C27CE0">
      <w:pPr>
        <w:pStyle w:val="a3"/>
        <w:spacing w:line="276" w:lineRule="auto"/>
        <w:ind w:right="405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70"/>
        </w:rPr>
        <w:t xml:space="preserve"> </w:t>
      </w:r>
      <w:r>
        <w:t>средних</w:t>
      </w:r>
      <w:r>
        <w:rPr>
          <w:spacing w:val="70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слоев,</w:t>
      </w:r>
      <w:r>
        <w:rPr>
          <w:spacing w:val="70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матросов.</w:t>
      </w:r>
      <w:r>
        <w:rPr>
          <w:spacing w:val="70"/>
        </w:rPr>
        <w:t xml:space="preserve"> </w:t>
      </w:r>
      <w:r>
        <w:t>«Булыгинская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1" w:firstLine="0"/>
      </w:pPr>
      <w:r>
        <w:lastRenderedPageBreak/>
        <w:t>конституция». Всероссийская октябрьская политическая стачка. Манифест 17</w:t>
      </w:r>
      <w:r>
        <w:rPr>
          <w:spacing w:val="-67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</w:p>
    <w:p w:rsidR="004E7696" w:rsidRDefault="00C27CE0">
      <w:pPr>
        <w:pStyle w:val="a3"/>
        <w:spacing w:line="276" w:lineRule="auto"/>
        <w:ind w:right="403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-67"/>
        </w:rPr>
        <w:t xml:space="preserve"> </w:t>
      </w:r>
      <w:r>
        <w:t xml:space="preserve">массовые движения и их лидеры. </w:t>
      </w:r>
      <w:r>
        <w:rPr>
          <w:i/>
        </w:rPr>
        <w:t>Неонароднические партии и 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-67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революционных выступлений в</w:t>
      </w:r>
      <w:r>
        <w:rPr>
          <w:spacing w:val="-2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:rsidR="004E7696" w:rsidRDefault="00C27CE0">
      <w:pPr>
        <w:spacing w:line="276" w:lineRule="auto"/>
        <w:ind w:left="682" w:right="410" w:firstLine="707"/>
        <w:jc w:val="both"/>
        <w:rPr>
          <w:sz w:val="28"/>
        </w:rPr>
      </w:pPr>
      <w:r>
        <w:rPr>
          <w:i/>
          <w:sz w:val="28"/>
        </w:rPr>
        <w:t>Избирательный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1905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Избирательная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кампания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I Государственную думу. Основные государственные законы 23 апреля 1906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и II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думы: итоги и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уроки.</w:t>
      </w:r>
    </w:p>
    <w:p w:rsidR="004E7696" w:rsidRDefault="00C27CE0">
      <w:pPr>
        <w:pStyle w:val="1"/>
      </w:pP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после революции</w:t>
      </w:r>
    </w:p>
    <w:p w:rsidR="004E7696" w:rsidRDefault="00C27CE0">
      <w:pPr>
        <w:pStyle w:val="a3"/>
        <w:spacing w:before="43" w:line="276" w:lineRule="auto"/>
        <w:ind w:right="404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 П.А. 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 xml:space="preserve">Общественный и социальный подъем. </w:t>
      </w:r>
      <w:r>
        <w:rPr>
          <w:i/>
        </w:rPr>
        <w:t>Национальные партии и фракции в</w:t>
      </w:r>
      <w:r>
        <w:rPr>
          <w:i/>
          <w:spacing w:val="1"/>
        </w:rPr>
        <w:t xml:space="preserve"> </w:t>
      </w:r>
      <w:r>
        <w:rPr>
          <w:i/>
        </w:rPr>
        <w:t>Государственной Думе.</w:t>
      </w:r>
    </w:p>
    <w:p w:rsidR="004E7696" w:rsidRDefault="00C27CE0">
      <w:pPr>
        <w:pStyle w:val="a3"/>
        <w:spacing w:before="1" w:line="276" w:lineRule="auto"/>
        <w:ind w:right="414"/>
      </w:pPr>
      <w:r>
        <w:t>Обострение международной обстановки. Блоковая система и участие в</w:t>
      </w:r>
      <w:r>
        <w:rPr>
          <w:spacing w:val="1"/>
        </w:rPr>
        <w:t xml:space="preserve"> </w:t>
      </w:r>
      <w:r>
        <w:t>ней 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 катастрофы.</w:t>
      </w:r>
    </w:p>
    <w:p w:rsidR="004E7696" w:rsidRDefault="00C27CE0">
      <w:pPr>
        <w:spacing w:line="278" w:lineRule="auto"/>
        <w:ind w:left="682" w:right="404" w:firstLine="707"/>
        <w:jc w:val="both"/>
        <w:rPr>
          <w:i/>
          <w:sz w:val="28"/>
        </w:rPr>
      </w:pPr>
      <w:r>
        <w:rPr>
          <w:i/>
          <w:sz w:val="28"/>
        </w:rPr>
        <w:t>Партийная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коррупция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коррупционного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поведения.</w:t>
      </w:r>
    </w:p>
    <w:p w:rsidR="004E7696" w:rsidRDefault="00C27CE0">
      <w:pPr>
        <w:pStyle w:val="1"/>
        <w:spacing w:line="321" w:lineRule="exact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</w:p>
    <w:p w:rsidR="004E7696" w:rsidRDefault="00C27CE0">
      <w:pPr>
        <w:pStyle w:val="a3"/>
        <w:spacing w:before="42" w:line="276" w:lineRule="auto"/>
        <w:ind w:right="406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 ценности и стиль жизни. Литература начала XX 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4E7696" w:rsidRDefault="00C27CE0">
      <w:pPr>
        <w:pStyle w:val="a3"/>
        <w:spacing w:before="1" w:line="276" w:lineRule="auto"/>
        <w:ind w:right="411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7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образованным обществом и народом.</w:t>
      </w:r>
    </w:p>
    <w:p w:rsidR="004E7696" w:rsidRDefault="00C27CE0">
      <w:pPr>
        <w:pStyle w:val="a3"/>
        <w:spacing w:line="276" w:lineRule="auto"/>
        <w:ind w:right="409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 русской философской школы. Вклад России начала XX в. в</w:t>
      </w:r>
      <w:r>
        <w:rPr>
          <w:spacing w:val="1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4E7696" w:rsidRDefault="00C27CE0">
      <w:pPr>
        <w:pStyle w:val="1"/>
        <w:spacing w:before="5"/>
      </w:pPr>
      <w:r>
        <w:t>Региональная</w:t>
      </w:r>
      <w:r>
        <w:rPr>
          <w:spacing w:val="-3"/>
        </w:rPr>
        <w:t xml:space="preserve"> </w:t>
      </w:r>
      <w:r>
        <w:t>история</w:t>
      </w:r>
    </w:p>
    <w:p w:rsidR="004E7696" w:rsidRDefault="00C27CE0">
      <w:pPr>
        <w:pStyle w:val="a3"/>
        <w:spacing w:before="43"/>
        <w:ind w:left="1390" w:firstLine="0"/>
      </w:pPr>
      <w:r>
        <w:t>Урал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  <w:jc w:val="left"/>
      </w:pPr>
      <w:r>
        <w:lastRenderedPageBreak/>
        <w:t>Всеобщая</w:t>
      </w:r>
      <w:r>
        <w:rPr>
          <w:spacing w:val="-4"/>
        </w:rPr>
        <w:t xml:space="preserve"> </w:t>
      </w:r>
      <w:r>
        <w:t>история</w:t>
      </w:r>
    </w:p>
    <w:p w:rsidR="004E7696" w:rsidRDefault="00C27CE0">
      <w:pPr>
        <w:spacing w:before="51"/>
        <w:ind w:left="1390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мира</w:t>
      </w:r>
    </w:p>
    <w:p w:rsidR="004E7696" w:rsidRDefault="00C27CE0">
      <w:pPr>
        <w:pStyle w:val="a3"/>
        <w:spacing w:before="43"/>
        <w:ind w:left="1390" w:firstLine="0"/>
        <w:jc w:val="left"/>
      </w:pPr>
      <w:r>
        <w:t>Что</w:t>
      </w:r>
      <w:r>
        <w:rPr>
          <w:spacing w:val="43"/>
        </w:rPr>
        <w:t xml:space="preserve"> </w:t>
      </w:r>
      <w:r>
        <w:t>изучает</w:t>
      </w:r>
      <w:r>
        <w:rPr>
          <w:spacing w:val="44"/>
        </w:rPr>
        <w:t xml:space="preserve"> </w:t>
      </w:r>
      <w:r>
        <w:t>история.</w:t>
      </w:r>
      <w:r>
        <w:rPr>
          <w:spacing w:val="42"/>
        </w:rPr>
        <w:t xml:space="preserve"> </w:t>
      </w:r>
      <w:r>
        <w:t>Историческая</w:t>
      </w:r>
      <w:r>
        <w:rPr>
          <w:spacing w:val="42"/>
        </w:rPr>
        <w:t xml:space="preserve"> </w:t>
      </w:r>
      <w:r>
        <w:t>хронология</w:t>
      </w:r>
      <w:r>
        <w:rPr>
          <w:spacing w:val="43"/>
        </w:rPr>
        <w:t xml:space="preserve"> </w:t>
      </w:r>
      <w:r>
        <w:t>(счет</w:t>
      </w:r>
      <w:r>
        <w:rPr>
          <w:spacing w:val="44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«до</w:t>
      </w:r>
      <w:r>
        <w:rPr>
          <w:spacing w:val="5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э.»</w:t>
      </w:r>
      <w:r>
        <w:rPr>
          <w:spacing w:val="41"/>
        </w:rPr>
        <w:t xml:space="preserve"> </w:t>
      </w:r>
      <w:r>
        <w:t>и</w:t>
      </w:r>
    </w:p>
    <w:p w:rsidR="004E7696" w:rsidRDefault="00C27CE0">
      <w:pPr>
        <w:pStyle w:val="a3"/>
        <w:tabs>
          <w:tab w:val="left" w:pos="2042"/>
          <w:tab w:val="left" w:pos="4141"/>
          <w:tab w:val="left" w:pos="5297"/>
          <w:tab w:val="left" w:pos="7051"/>
          <w:tab w:val="left" w:pos="9132"/>
        </w:tabs>
        <w:spacing w:before="47" w:line="278" w:lineRule="auto"/>
        <w:ind w:right="409" w:firstLine="0"/>
        <w:jc w:val="left"/>
      </w:pPr>
      <w:r>
        <w:t>«н.</w:t>
      </w:r>
      <w:r>
        <w:rPr>
          <w:spacing w:val="-3"/>
        </w:rPr>
        <w:t xml:space="preserve"> </w:t>
      </w:r>
      <w:r>
        <w:t>э.»).</w:t>
      </w:r>
      <w:r>
        <w:tab/>
        <w:t>Историческая</w:t>
      </w:r>
      <w:r>
        <w:tab/>
        <w:t>карта.</w:t>
      </w:r>
      <w:r>
        <w:tab/>
        <w:t>Источники</w:t>
      </w:r>
      <w:r>
        <w:tab/>
        <w:t>исторических</w:t>
      </w:r>
      <w:r>
        <w:tab/>
      </w:r>
      <w:r>
        <w:rPr>
          <w:spacing w:val="-1"/>
        </w:rPr>
        <w:t>знаний.</w:t>
      </w:r>
      <w:r>
        <w:rPr>
          <w:spacing w:val="-67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исторические науки.</w:t>
      </w:r>
    </w:p>
    <w:p w:rsidR="004E7696" w:rsidRDefault="00C27CE0">
      <w:pPr>
        <w:pStyle w:val="a3"/>
        <w:spacing w:line="276" w:lineRule="auto"/>
        <w:ind w:right="405"/>
      </w:pPr>
      <w:r>
        <w:rPr>
          <w:b/>
        </w:rPr>
        <w:t>Первобытность.</w:t>
      </w:r>
      <w:r>
        <w:rPr>
          <w:b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 Условия жизни и занятия первобытных людей. Представления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7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 и скотоводы: трудовая деятельность, изобретения. От 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4E7696" w:rsidRDefault="00C27CE0">
      <w:pPr>
        <w:ind w:left="1390"/>
        <w:jc w:val="both"/>
        <w:rPr>
          <w:sz w:val="28"/>
        </w:rPr>
      </w:pPr>
      <w:r>
        <w:rPr>
          <w:b/>
          <w:sz w:val="28"/>
        </w:rPr>
        <w:t>Древний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4E7696" w:rsidRDefault="00C27CE0">
      <w:pPr>
        <w:pStyle w:val="1"/>
        <w:spacing w:before="49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4E7696" w:rsidRDefault="00C27CE0">
      <w:pPr>
        <w:pStyle w:val="a3"/>
        <w:spacing w:before="42" w:line="276" w:lineRule="auto"/>
        <w:ind w:right="409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 Города-государства. Мифы и сказания. Письменность. 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</w:t>
      </w:r>
      <w:r>
        <w:rPr>
          <w:spacing w:val="1"/>
        </w:rPr>
        <w:t xml:space="preserve"> </w:t>
      </w:r>
      <w:r>
        <w:t>завоевания,</w:t>
      </w:r>
      <w:r>
        <w:rPr>
          <w:spacing w:val="-67"/>
        </w:rPr>
        <w:t xml:space="preserve"> </w:t>
      </w:r>
      <w:r>
        <w:t>легендарные</w:t>
      </w:r>
      <w:r>
        <w:rPr>
          <w:spacing w:val="-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 Вавилона.</w:t>
      </w:r>
    </w:p>
    <w:p w:rsidR="004E7696" w:rsidRDefault="00C27CE0">
      <w:pPr>
        <w:pStyle w:val="a3"/>
        <w:spacing w:line="276" w:lineRule="auto"/>
        <w:ind w:right="409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 (фараон, чиновники). Религиозные верования египтян. Жрецы.</w:t>
      </w:r>
      <w:r>
        <w:rPr>
          <w:spacing w:val="1"/>
        </w:rPr>
        <w:t xml:space="preserve"> </w:t>
      </w:r>
      <w:r>
        <w:rPr>
          <w:i/>
        </w:rPr>
        <w:t xml:space="preserve">Фараон-реформатор Эхнатон. </w:t>
      </w:r>
      <w:r>
        <w:t>Военные походы. Рабы. Познания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 и</w:t>
      </w:r>
      <w:r>
        <w:rPr>
          <w:spacing w:val="-3"/>
        </w:rPr>
        <w:t xml:space="preserve"> </w:t>
      </w:r>
      <w:r>
        <w:t>пирамиды.</w:t>
      </w:r>
    </w:p>
    <w:p w:rsidR="004E7696" w:rsidRDefault="00C27CE0">
      <w:pPr>
        <w:pStyle w:val="a3"/>
        <w:spacing w:line="276" w:lineRule="auto"/>
        <w:ind w:right="406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 Ветхозаветные</w:t>
      </w:r>
      <w:r>
        <w:rPr>
          <w:spacing w:val="-1"/>
        </w:rPr>
        <w:t xml:space="preserve"> </w:t>
      </w:r>
      <w:r>
        <w:t>сказания.</w:t>
      </w:r>
    </w:p>
    <w:p w:rsidR="004E7696" w:rsidRDefault="00C27CE0">
      <w:pPr>
        <w:pStyle w:val="a3"/>
        <w:spacing w:line="276" w:lineRule="auto"/>
        <w:ind w:right="408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Персидская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</w:p>
    <w:p w:rsidR="004E7696" w:rsidRDefault="00C27CE0">
      <w:pPr>
        <w:pStyle w:val="a3"/>
        <w:spacing w:line="276" w:lineRule="auto"/>
        <w:ind w:right="408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Древней Индии.</w:t>
      </w:r>
    </w:p>
    <w:p w:rsidR="004E7696" w:rsidRDefault="00C27CE0">
      <w:pPr>
        <w:pStyle w:val="a3"/>
        <w:spacing w:before="1" w:line="276" w:lineRule="auto"/>
        <w:ind w:right="409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ремесел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торговли.</w:t>
      </w:r>
      <w:r>
        <w:rPr>
          <w:spacing w:val="55"/>
        </w:rPr>
        <w:t xml:space="preserve"> </w:t>
      </w:r>
      <w:r>
        <w:t>Великий</w:t>
      </w:r>
      <w:r>
        <w:rPr>
          <w:spacing w:val="55"/>
        </w:rPr>
        <w:t xml:space="preserve"> </w:t>
      </w:r>
      <w:r>
        <w:t>шелковый</w:t>
      </w:r>
      <w:r>
        <w:rPr>
          <w:spacing w:val="56"/>
        </w:rPr>
        <w:t xml:space="preserve"> </w:t>
      </w:r>
      <w:r>
        <w:t>путь.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0" w:firstLine="0"/>
      </w:pPr>
      <w:r>
        <w:lastRenderedPageBreak/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</w:t>
      </w:r>
      <w:r>
        <w:rPr>
          <w:spacing w:val="-1"/>
        </w:rPr>
        <w:t xml:space="preserve"> </w:t>
      </w:r>
      <w:r>
        <w:t>Великая Китайская</w:t>
      </w:r>
      <w:r>
        <w:rPr>
          <w:spacing w:val="-2"/>
        </w:rPr>
        <w:t xml:space="preserve"> </w:t>
      </w:r>
      <w:r>
        <w:t>стена.</w:t>
      </w:r>
    </w:p>
    <w:p w:rsidR="004E7696" w:rsidRDefault="00C27CE0">
      <w:pPr>
        <w:spacing w:line="317" w:lineRule="exact"/>
        <w:ind w:left="1390"/>
        <w:jc w:val="both"/>
        <w:rPr>
          <w:sz w:val="28"/>
        </w:rPr>
      </w:pPr>
      <w:r>
        <w:rPr>
          <w:b/>
          <w:sz w:val="28"/>
        </w:rPr>
        <w:t>Античный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понятие.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4E7696" w:rsidRDefault="00C27CE0">
      <w:pPr>
        <w:pStyle w:val="1"/>
        <w:spacing w:before="52"/>
      </w:pPr>
      <w:r>
        <w:t>Древняя</w:t>
      </w:r>
      <w:r>
        <w:rPr>
          <w:spacing w:val="-6"/>
        </w:rPr>
        <w:t xml:space="preserve"> </w:t>
      </w:r>
      <w:r>
        <w:t>Греция</w:t>
      </w:r>
    </w:p>
    <w:p w:rsidR="004E7696" w:rsidRDefault="00C27CE0">
      <w:pPr>
        <w:spacing w:before="45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Греции: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 на Крите. </w:t>
      </w:r>
      <w:r>
        <w:rPr>
          <w:i/>
          <w:sz w:val="28"/>
        </w:rPr>
        <w:t>Государства ахейской Греции (Микены, Тиринф и др.).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Троянская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«Илиада»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«Одиссея».</w:t>
      </w:r>
      <w:r>
        <w:rPr>
          <w:spacing w:val="1"/>
          <w:sz w:val="28"/>
        </w:rPr>
        <w:t xml:space="preserve"> </w:t>
      </w:r>
      <w:r>
        <w:rPr>
          <w:sz w:val="28"/>
        </w:rPr>
        <w:t>Верования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греков.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героях.</w:t>
      </w:r>
    </w:p>
    <w:p w:rsidR="004E7696" w:rsidRDefault="00C27CE0">
      <w:pPr>
        <w:pStyle w:val="a3"/>
        <w:spacing w:line="276" w:lineRule="auto"/>
        <w:ind w:right="404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 основные группы населения, политическое устройство. 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Организация военного</w:t>
      </w:r>
      <w:r>
        <w:rPr>
          <w:spacing w:val="1"/>
        </w:rPr>
        <w:t xml:space="preserve"> </w:t>
      </w:r>
      <w:r>
        <w:t>дела.</w:t>
      </w:r>
    </w:p>
    <w:p w:rsidR="004E7696" w:rsidRDefault="00C27CE0">
      <w:pPr>
        <w:pStyle w:val="a3"/>
        <w:spacing w:line="276" w:lineRule="auto"/>
        <w:ind w:right="407"/>
      </w:pPr>
      <w:r>
        <w:t>Классическая Греция. Греко-персидские войны: причины, 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7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 при Перикле. Хозяйственная жизнь в древнегреческом 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 война.</w:t>
      </w:r>
      <w:r>
        <w:rPr>
          <w:spacing w:val="-1"/>
        </w:rPr>
        <w:t xml:space="preserve"> </w:t>
      </w:r>
      <w:r>
        <w:t>Возвышение</w:t>
      </w:r>
      <w:r>
        <w:rPr>
          <w:spacing w:val="-1"/>
        </w:rPr>
        <w:t xml:space="preserve"> </w:t>
      </w:r>
      <w:r>
        <w:t>Македонии.</w:t>
      </w:r>
    </w:p>
    <w:p w:rsidR="004E7696" w:rsidRDefault="00C27CE0">
      <w:pPr>
        <w:pStyle w:val="a3"/>
        <w:spacing w:line="276" w:lineRule="auto"/>
        <w:ind w:right="409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71"/>
        </w:rPr>
        <w:t xml:space="preserve"> </w:t>
      </w:r>
      <w:r>
        <w:t>философия.</w:t>
      </w:r>
      <w:r>
        <w:rPr>
          <w:spacing w:val="-67"/>
        </w:rPr>
        <w:t xml:space="preserve"> </w:t>
      </w:r>
      <w:r>
        <w:t>Школа и образование. Литература. Архитектура и скульптура. Быт и досуг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2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:rsidR="004E7696" w:rsidRDefault="00C27CE0">
      <w:pPr>
        <w:pStyle w:val="a3"/>
        <w:spacing w:line="276" w:lineRule="auto"/>
        <w:ind w:right="412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 и ее распад. Эллинистические государства Востока. Культура</w:t>
      </w:r>
      <w:r>
        <w:rPr>
          <w:spacing w:val="1"/>
        </w:rPr>
        <w:t xml:space="preserve"> </w:t>
      </w:r>
      <w:r>
        <w:t>эллинистического мира.</w:t>
      </w:r>
    </w:p>
    <w:p w:rsidR="004E7696" w:rsidRDefault="00C27CE0">
      <w:pPr>
        <w:pStyle w:val="1"/>
        <w:spacing w:before="5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4E7696" w:rsidRDefault="00C27CE0">
      <w:pPr>
        <w:pStyle w:val="a3"/>
        <w:spacing w:before="43" w:line="276" w:lineRule="auto"/>
        <w:ind w:right="412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Этруски.</w:t>
      </w:r>
      <w:r>
        <w:rPr>
          <w:spacing w:val="-67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-67"/>
        </w:rPr>
        <w:t xml:space="preserve"> </w:t>
      </w:r>
      <w:r>
        <w:t>Патриции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плебеи.</w:t>
      </w:r>
      <w:r>
        <w:rPr>
          <w:spacing w:val="-5"/>
        </w:rPr>
        <w:t xml:space="preserve"> </w:t>
      </w:r>
      <w:r>
        <w:t>Управление и</w:t>
      </w:r>
      <w:r>
        <w:rPr>
          <w:spacing w:val="-1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</w:p>
    <w:p w:rsidR="004E7696" w:rsidRDefault="00C27CE0">
      <w:pPr>
        <w:spacing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Завоевание Римом Италии. Войны с Карфагеном; Ганнибал. Римская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армия.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Средиземноморье.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Гракхов.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Древнем Риме.</w:t>
      </w:r>
    </w:p>
    <w:p w:rsidR="004E7696" w:rsidRDefault="00C27CE0">
      <w:pPr>
        <w:pStyle w:val="a3"/>
        <w:spacing w:before="1" w:line="276" w:lineRule="auto"/>
        <w:ind w:right="409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 Разделение Римской империи на Западную и Восточную части.</w:t>
      </w:r>
      <w:r>
        <w:rPr>
          <w:spacing w:val="-67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 варвары.</w:t>
      </w:r>
      <w:r>
        <w:rPr>
          <w:spacing w:val="-2"/>
        </w:rPr>
        <w:t xml:space="preserve"> </w:t>
      </w:r>
      <w:r>
        <w:t>Падение Западной</w:t>
      </w:r>
      <w:r>
        <w:rPr>
          <w:spacing w:val="-1"/>
        </w:rPr>
        <w:t xml:space="preserve"> </w:t>
      </w:r>
      <w:r>
        <w:t>Римской империи.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9"/>
      </w:pPr>
      <w:r>
        <w:lastRenderedPageBreak/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 искусство; Цицерон. Развитие наук. Архитектура и скульптура.</w:t>
      </w:r>
      <w:r>
        <w:rPr>
          <w:spacing w:val="1"/>
        </w:rPr>
        <w:t xml:space="preserve"> </w:t>
      </w:r>
      <w:r>
        <w:t>Пантеон.</w:t>
      </w:r>
      <w:r>
        <w:rPr>
          <w:spacing w:val="-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 досуг римлян.</w:t>
      </w:r>
    </w:p>
    <w:p w:rsidR="004E7696" w:rsidRDefault="00C27CE0">
      <w:pPr>
        <w:pStyle w:val="a3"/>
        <w:ind w:left="139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:rsidR="004E7696" w:rsidRDefault="00C27CE0">
      <w:pPr>
        <w:pStyle w:val="1"/>
        <w:spacing w:before="55"/>
        <w:jc w:val="left"/>
      </w:pPr>
      <w:r>
        <w:t>История</w:t>
      </w:r>
      <w:r>
        <w:rPr>
          <w:spacing w:val="-4"/>
        </w:rPr>
        <w:t xml:space="preserve"> </w:t>
      </w:r>
      <w:r>
        <w:t>средних веков</w:t>
      </w:r>
    </w:p>
    <w:p w:rsidR="004E7696" w:rsidRDefault="00C27CE0">
      <w:pPr>
        <w:pStyle w:val="a3"/>
        <w:spacing w:before="43"/>
        <w:ind w:left="1390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4E7696" w:rsidRDefault="00C27CE0">
      <w:pPr>
        <w:pStyle w:val="1"/>
        <w:spacing w:before="52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4E7696" w:rsidRDefault="00C27CE0">
      <w:pPr>
        <w:pStyle w:val="a3"/>
        <w:spacing w:before="43" w:line="278" w:lineRule="auto"/>
        <w:ind w:right="411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 королевств.</w:t>
      </w:r>
    </w:p>
    <w:p w:rsidR="004E7696" w:rsidRDefault="00C27CE0">
      <w:pPr>
        <w:pStyle w:val="a3"/>
        <w:spacing w:line="276" w:lineRule="auto"/>
        <w:ind w:right="403"/>
      </w:pPr>
      <w:r>
        <w:t>Народы Европы в раннее Средневековье. Франки: расселение, занятия,</w:t>
      </w:r>
      <w:r>
        <w:rPr>
          <w:spacing w:val="1"/>
        </w:rPr>
        <w:t xml:space="preserve"> </w:t>
      </w:r>
      <w:r>
        <w:t xml:space="preserve">общественное устройство. </w:t>
      </w:r>
      <w:r>
        <w:rPr>
          <w:i/>
        </w:rPr>
        <w:t xml:space="preserve">Законы франков; «Салическая правда».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раннее Средневековье. Норманны: общественный строй, завоевания. 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раннего Средневековья.</w:t>
      </w:r>
    </w:p>
    <w:p w:rsidR="004E7696" w:rsidRDefault="00C27CE0">
      <w:pPr>
        <w:pStyle w:val="a3"/>
        <w:spacing w:line="276" w:lineRule="auto"/>
        <w:ind w:right="406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71"/>
        </w:rPr>
        <w:t xml:space="preserve"> </w:t>
      </w:r>
      <w:r>
        <w:t>хозяйство,</w:t>
      </w:r>
      <w:r>
        <w:rPr>
          <w:spacing w:val="-67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-67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</w:t>
      </w:r>
      <w:r>
        <w:rPr>
          <w:spacing w:val="1"/>
        </w:rPr>
        <w:t xml:space="preserve"> </w:t>
      </w:r>
      <w:r>
        <w:t>Внешняя политика</w:t>
      </w:r>
      <w:r>
        <w:rPr>
          <w:spacing w:val="1"/>
        </w:rPr>
        <w:t xml:space="preserve"> </w:t>
      </w:r>
      <w:r>
        <w:t>Византии: отношения с</w:t>
      </w:r>
      <w:r>
        <w:rPr>
          <w:spacing w:val="1"/>
        </w:rPr>
        <w:t xml:space="preserve"> </w:t>
      </w:r>
      <w:r>
        <w:t>соседями,</w:t>
      </w:r>
      <w:r>
        <w:rPr>
          <w:spacing w:val="-2"/>
        </w:rPr>
        <w:t xml:space="preserve"> </w:t>
      </w:r>
      <w:r>
        <w:t>вторжения славян</w:t>
      </w:r>
      <w:r>
        <w:rPr>
          <w:spacing w:val="-3"/>
        </w:rPr>
        <w:t xml:space="preserve"> </w:t>
      </w:r>
      <w:r>
        <w:t>и арабов.</w:t>
      </w:r>
      <w:r>
        <w:rPr>
          <w:spacing w:val="-2"/>
        </w:rPr>
        <w:t xml:space="preserve"> </w:t>
      </w:r>
      <w:r>
        <w:t>Культура Византии.</w:t>
      </w:r>
    </w:p>
    <w:p w:rsidR="004E7696" w:rsidRDefault="00C27CE0">
      <w:pPr>
        <w:pStyle w:val="a3"/>
        <w:spacing w:line="276" w:lineRule="auto"/>
        <w:ind w:right="408"/>
      </w:pP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VI—ХI вв.: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21"/>
        </w:rPr>
        <w:t xml:space="preserve"> </w:t>
      </w:r>
      <w:r>
        <w:t>ислама.</w:t>
      </w:r>
      <w:r>
        <w:rPr>
          <w:spacing w:val="24"/>
        </w:rPr>
        <w:t xml:space="preserve"> </w:t>
      </w:r>
      <w:r>
        <w:t>Завоевания</w:t>
      </w:r>
      <w:r>
        <w:rPr>
          <w:spacing w:val="25"/>
        </w:rPr>
        <w:t xml:space="preserve"> </w:t>
      </w:r>
      <w:r>
        <w:t>арабов.</w:t>
      </w:r>
      <w:r>
        <w:rPr>
          <w:spacing w:val="22"/>
        </w:rPr>
        <w:t xml:space="preserve"> </w:t>
      </w:r>
      <w:r>
        <w:t>Арабский</w:t>
      </w:r>
      <w:r>
        <w:rPr>
          <w:spacing w:val="23"/>
        </w:rPr>
        <w:t xml:space="preserve"> </w:t>
      </w:r>
      <w:r>
        <w:t>халифат,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расцвет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</w:t>
      </w:r>
      <w:r>
        <w:rPr>
          <w:spacing w:val="-3"/>
        </w:rPr>
        <w:t xml:space="preserve"> </w:t>
      </w:r>
      <w:r>
        <w:t>культура.</w:t>
      </w:r>
    </w:p>
    <w:p w:rsidR="004E7696" w:rsidRDefault="00C27CE0">
      <w:pPr>
        <w:pStyle w:val="1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4E7696" w:rsidRDefault="00C27CE0">
      <w:pPr>
        <w:pStyle w:val="a3"/>
        <w:spacing w:before="45" w:line="276" w:lineRule="auto"/>
        <w:ind w:right="411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4E7696" w:rsidRDefault="00C27CE0">
      <w:pPr>
        <w:pStyle w:val="a3"/>
        <w:ind w:left="1390" w:firstLine="0"/>
      </w:pPr>
      <w:r>
        <w:t>Крестьянство:</w:t>
      </w:r>
      <w:r>
        <w:rPr>
          <w:spacing w:val="6"/>
        </w:rPr>
        <w:t xml:space="preserve"> </w:t>
      </w:r>
      <w:r>
        <w:t>феодальная</w:t>
      </w:r>
      <w:r>
        <w:rPr>
          <w:spacing w:val="77"/>
        </w:rPr>
        <w:t xml:space="preserve"> </w:t>
      </w:r>
      <w:r>
        <w:t>зависимость,</w:t>
      </w:r>
      <w:r>
        <w:rPr>
          <w:spacing w:val="76"/>
        </w:rPr>
        <w:t xml:space="preserve"> </w:t>
      </w:r>
      <w:r>
        <w:t>повинности,</w:t>
      </w:r>
      <w:r>
        <w:rPr>
          <w:spacing w:val="78"/>
        </w:rPr>
        <w:t xml:space="preserve"> </w:t>
      </w:r>
      <w:r>
        <w:t>условия</w:t>
      </w:r>
      <w:r>
        <w:rPr>
          <w:spacing w:val="77"/>
        </w:rPr>
        <w:t xml:space="preserve"> </w:t>
      </w:r>
      <w:r>
        <w:t>жизни.</w:t>
      </w:r>
    </w:p>
    <w:p w:rsidR="004E7696" w:rsidRDefault="00C27CE0">
      <w:pPr>
        <w:pStyle w:val="a3"/>
        <w:spacing w:before="48"/>
        <w:ind w:firstLine="0"/>
      </w:pPr>
      <w:r>
        <w:t>Крестьянская</w:t>
      </w:r>
      <w:r>
        <w:rPr>
          <w:spacing w:val="-5"/>
        </w:rPr>
        <w:t xml:space="preserve"> </w:t>
      </w:r>
      <w:r>
        <w:t>община.</w:t>
      </w:r>
    </w:p>
    <w:p w:rsidR="004E7696" w:rsidRDefault="00C27CE0">
      <w:pPr>
        <w:pStyle w:val="a3"/>
        <w:spacing w:before="48" w:line="276" w:lineRule="auto"/>
        <w:ind w:right="405"/>
      </w:pPr>
      <w:r>
        <w:t>Города — центры ремесла, торговли, культуры. Городские сословия.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Быт</w:t>
      </w:r>
      <w:r>
        <w:rPr>
          <w:spacing w:val="-67"/>
        </w:rPr>
        <w:t xml:space="preserve"> </w:t>
      </w:r>
      <w:r>
        <w:t>горожан.</w:t>
      </w:r>
    </w:p>
    <w:p w:rsidR="004E7696" w:rsidRDefault="00C27CE0">
      <w:pPr>
        <w:pStyle w:val="a3"/>
        <w:spacing w:line="276" w:lineRule="auto"/>
        <w:ind w:right="409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5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церкви.</w:t>
      </w:r>
      <w:r>
        <w:rPr>
          <w:spacing w:val="6"/>
        </w:rPr>
        <w:t xml:space="preserve"> </w:t>
      </w:r>
      <w:r>
        <w:t>Крестовые</w:t>
      </w:r>
      <w:r>
        <w:rPr>
          <w:spacing w:val="3"/>
        </w:rPr>
        <w:t xml:space="preserve"> </w:t>
      </w:r>
      <w:r>
        <w:t>походы:</w:t>
      </w:r>
      <w:r>
        <w:rPr>
          <w:spacing w:val="4"/>
        </w:rPr>
        <w:t xml:space="preserve"> </w:t>
      </w:r>
      <w:r>
        <w:t>цели,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03"/>
        <w:jc w:val="both"/>
        <w:rPr>
          <w:i/>
          <w:sz w:val="28"/>
        </w:rPr>
      </w:pPr>
      <w:r>
        <w:rPr>
          <w:sz w:val="28"/>
        </w:rPr>
        <w:lastRenderedPageBreak/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Духовно-рыцарские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ордены.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Ереси: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распространения.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Преследование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еретиков.</w:t>
      </w:r>
    </w:p>
    <w:p w:rsidR="004E7696" w:rsidRDefault="00C27CE0">
      <w:pPr>
        <w:pStyle w:val="a3"/>
        <w:spacing w:line="276" w:lineRule="auto"/>
        <w:ind w:right="405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-67"/>
        </w:rPr>
        <w:t xml:space="preserve"> </w:t>
      </w:r>
      <w:r>
        <w:t>Образование централизованных государств в Англии, Франции. 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 европейских стран. Обострение социальных противоречий в XIV в.</w:t>
      </w:r>
      <w:r>
        <w:rPr>
          <w:spacing w:val="1"/>
        </w:rPr>
        <w:t xml:space="preserve"> </w:t>
      </w:r>
      <w:r>
        <w:rPr>
          <w:i/>
        </w:rPr>
        <w:t>(Жакерия,</w:t>
      </w:r>
      <w:r>
        <w:rPr>
          <w:i/>
          <w:spacing w:val="-2"/>
        </w:rPr>
        <w:t xml:space="preserve"> </w:t>
      </w:r>
      <w:r>
        <w:rPr>
          <w:i/>
        </w:rPr>
        <w:t>восстание</w:t>
      </w:r>
      <w:r>
        <w:rPr>
          <w:i/>
          <w:spacing w:val="-1"/>
        </w:rPr>
        <w:t xml:space="preserve"> </w:t>
      </w:r>
      <w:r>
        <w:rPr>
          <w:i/>
        </w:rPr>
        <w:t>Уота</w:t>
      </w:r>
      <w:r>
        <w:rPr>
          <w:i/>
          <w:spacing w:val="1"/>
        </w:rPr>
        <w:t xml:space="preserve"> </w:t>
      </w:r>
      <w:r>
        <w:rPr>
          <w:i/>
        </w:rPr>
        <w:t xml:space="preserve">Тайлера). </w:t>
      </w:r>
      <w:r>
        <w:t>Гуситское</w:t>
      </w:r>
      <w:r>
        <w:rPr>
          <w:spacing w:val="-4"/>
        </w:rPr>
        <w:t xml:space="preserve"> </w:t>
      </w:r>
      <w:r>
        <w:t>движение в</w:t>
      </w:r>
      <w:r>
        <w:rPr>
          <w:spacing w:val="-6"/>
        </w:rPr>
        <w:t xml:space="preserve"> </w:t>
      </w:r>
      <w:r>
        <w:t>Чехии.</w:t>
      </w:r>
    </w:p>
    <w:p w:rsidR="004E7696" w:rsidRDefault="00C27CE0">
      <w:pPr>
        <w:pStyle w:val="a3"/>
        <w:spacing w:line="321" w:lineRule="exact"/>
        <w:ind w:left="1390" w:firstLine="0"/>
      </w:pPr>
      <w:r>
        <w:t>Византийская</w:t>
      </w:r>
      <w:r>
        <w:rPr>
          <w:spacing w:val="101"/>
        </w:rPr>
        <w:t xml:space="preserve"> </w:t>
      </w:r>
      <w:r>
        <w:t xml:space="preserve">империя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славянские  </w:t>
      </w:r>
      <w:r>
        <w:rPr>
          <w:spacing w:val="31"/>
        </w:rPr>
        <w:t xml:space="preserve"> </w:t>
      </w:r>
      <w:r>
        <w:t xml:space="preserve">государства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>XII—XV</w:t>
      </w:r>
      <w:r>
        <w:rPr>
          <w:spacing w:val="-2"/>
        </w:rPr>
        <w:t xml:space="preserve"> </w:t>
      </w:r>
      <w:r>
        <w:t>вв.</w:t>
      </w:r>
    </w:p>
    <w:p w:rsidR="004E7696" w:rsidRDefault="00C27CE0">
      <w:pPr>
        <w:pStyle w:val="a3"/>
        <w:spacing w:before="45"/>
        <w:ind w:firstLine="0"/>
      </w:pPr>
      <w:r>
        <w:t>Экспансия</w:t>
      </w:r>
      <w:r>
        <w:rPr>
          <w:spacing w:val="-3"/>
        </w:rPr>
        <w:t xml:space="preserve"> </w:t>
      </w:r>
      <w:r>
        <w:t>турок-османов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:rsidR="004E7696" w:rsidRDefault="00C27CE0">
      <w:pPr>
        <w:pStyle w:val="a3"/>
        <w:spacing w:before="48" w:line="276" w:lineRule="auto"/>
        <w:ind w:right="406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 о мире. Место религии в жизни человека и общества. Образование:</w:t>
      </w:r>
      <w:r>
        <w:rPr>
          <w:spacing w:val="1"/>
        </w:rPr>
        <w:t xml:space="preserve"> </w:t>
      </w:r>
      <w:r>
        <w:t>школы и университеты. Сословный характер культуры. Средневековый 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 крестьянский фольклор.</w:t>
      </w:r>
      <w:r>
        <w:rPr>
          <w:spacing w:val="1"/>
        </w:rPr>
        <w:t xml:space="preserve"> </w:t>
      </w:r>
      <w:r>
        <w:t>Романский и</w:t>
      </w:r>
      <w:r>
        <w:rPr>
          <w:spacing w:val="1"/>
        </w:rPr>
        <w:t xml:space="preserve"> </w:t>
      </w:r>
      <w:r>
        <w:t>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-2"/>
        </w:rPr>
        <w:t xml:space="preserve"> </w:t>
      </w:r>
      <w:r>
        <w:t>Гуманизм.</w:t>
      </w:r>
      <w:r>
        <w:rPr>
          <w:spacing w:val="-2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</w:t>
      </w:r>
      <w:r>
        <w:rPr>
          <w:spacing w:val="-3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творения.</w:t>
      </w:r>
    </w:p>
    <w:p w:rsidR="004E7696" w:rsidRDefault="00C27CE0">
      <w:pPr>
        <w:pStyle w:val="a3"/>
        <w:spacing w:line="276" w:lineRule="auto"/>
        <w:ind w:right="402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-67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 держава: общественный строй монгольских племен, 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7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Традиционные 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ремесла.</w:t>
      </w:r>
    </w:p>
    <w:p w:rsidR="004E7696" w:rsidRDefault="00C27CE0">
      <w:pPr>
        <w:ind w:left="1390"/>
        <w:jc w:val="both"/>
        <w:rPr>
          <w:sz w:val="28"/>
        </w:rPr>
      </w:pPr>
      <w:r>
        <w:rPr>
          <w:b/>
          <w:sz w:val="28"/>
        </w:rPr>
        <w:t xml:space="preserve">Государства   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 xml:space="preserve">доколумбовой    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 xml:space="preserve">Америки.    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 xml:space="preserve">Общественный    </w:t>
      </w:r>
      <w:r>
        <w:rPr>
          <w:spacing w:val="12"/>
          <w:sz w:val="28"/>
        </w:rPr>
        <w:t xml:space="preserve"> </w:t>
      </w:r>
      <w:r>
        <w:rPr>
          <w:sz w:val="28"/>
        </w:rPr>
        <w:t>строй.</w:t>
      </w:r>
    </w:p>
    <w:p w:rsidR="004E7696" w:rsidRDefault="00C27CE0">
      <w:pPr>
        <w:pStyle w:val="a3"/>
        <w:spacing w:before="48"/>
        <w:ind w:firstLine="0"/>
      </w:pPr>
      <w:r>
        <w:t>Религиозные</w:t>
      </w:r>
      <w:r>
        <w:rPr>
          <w:spacing w:val="-5"/>
        </w:rPr>
        <w:t xml:space="preserve"> </w:t>
      </w:r>
      <w:r>
        <w:t>верования</w:t>
      </w:r>
      <w:r>
        <w:rPr>
          <w:spacing w:val="-7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Культура.</w:t>
      </w:r>
    </w:p>
    <w:p w:rsidR="004E7696" w:rsidRDefault="00C27CE0">
      <w:pPr>
        <w:pStyle w:val="a3"/>
        <w:spacing w:before="48"/>
        <w:ind w:left="1390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4E7696" w:rsidRDefault="00C27CE0">
      <w:pPr>
        <w:pStyle w:val="1"/>
        <w:spacing w:before="55"/>
        <w:jc w:val="left"/>
      </w:pP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</w:t>
      </w:r>
    </w:p>
    <w:p w:rsidR="004E7696" w:rsidRDefault="00C27CE0">
      <w:pPr>
        <w:pStyle w:val="a3"/>
        <w:spacing w:before="42"/>
        <w:ind w:left="1390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4E7696" w:rsidRDefault="00C27CE0">
      <w:pPr>
        <w:pStyle w:val="1"/>
        <w:spacing w:before="53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ХV—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XVII в.</w:t>
      </w:r>
    </w:p>
    <w:p w:rsidR="004E7696" w:rsidRDefault="00C27CE0">
      <w:pPr>
        <w:pStyle w:val="a3"/>
        <w:spacing w:before="43" w:line="276" w:lineRule="auto"/>
        <w:ind w:right="405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европейских</w:t>
      </w:r>
      <w:r>
        <w:rPr>
          <w:spacing w:val="63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XVI</w:t>
      </w:r>
      <w:r>
        <w:rPr>
          <w:spacing w:val="66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начале</w:t>
      </w:r>
      <w:r>
        <w:rPr>
          <w:spacing w:val="6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2" w:firstLine="0"/>
      </w:pPr>
      <w:r>
        <w:lastRenderedPageBreak/>
        <w:t>Возникновение мануфактур. Развитие товарного производства. 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и мирового</w:t>
      </w:r>
      <w:r>
        <w:rPr>
          <w:spacing w:val="-2"/>
        </w:rPr>
        <w:t xml:space="preserve"> </w:t>
      </w:r>
      <w:r>
        <w:t>рынка.</w:t>
      </w:r>
    </w:p>
    <w:p w:rsidR="004E7696" w:rsidRDefault="00C27CE0">
      <w:pPr>
        <w:pStyle w:val="a3"/>
        <w:spacing w:line="276" w:lineRule="auto"/>
        <w:ind w:right="404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70"/>
        </w:rPr>
        <w:t xml:space="preserve"> </w:t>
      </w:r>
      <w:r>
        <w:t>Франция,</w:t>
      </w:r>
      <w:r>
        <w:rPr>
          <w:spacing w:val="70"/>
        </w:rPr>
        <w:t xml:space="preserve"> </w:t>
      </w:r>
      <w:r>
        <w:t>монархия</w:t>
      </w:r>
      <w:r>
        <w:rPr>
          <w:spacing w:val="70"/>
        </w:rPr>
        <w:t xml:space="preserve"> </w:t>
      </w:r>
      <w:r>
        <w:t>Габсбургов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4E7696" w:rsidRDefault="00C27CE0">
      <w:pPr>
        <w:pStyle w:val="a3"/>
        <w:spacing w:line="276" w:lineRule="auto"/>
        <w:ind w:right="410"/>
      </w:pPr>
      <w:r>
        <w:t>Начало Реформации; М. Лютер. Развитие Реформации и 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войны.</w:t>
      </w:r>
    </w:p>
    <w:p w:rsidR="004E7696" w:rsidRDefault="00C27CE0">
      <w:pPr>
        <w:pStyle w:val="a3"/>
        <w:spacing w:line="276" w:lineRule="auto"/>
        <w:ind w:right="413"/>
      </w:pPr>
      <w:r>
        <w:t>Нидерландская революция: цели, участники, формы борьбы.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4E7696" w:rsidRDefault="00C27CE0">
      <w:pPr>
        <w:pStyle w:val="a3"/>
        <w:spacing w:line="276" w:lineRule="auto"/>
        <w:ind w:right="411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7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 мир.</w:t>
      </w:r>
    </w:p>
    <w:p w:rsidR="004E7696" w:rsidRDefault="00C27CE0">
      <w:pPr>
        <w:pStyle w:val="1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4E7696" w:rsidRDefault="00C27CE0">
      <w:pPr>
        <w:pStyle w:val="a3"/>
        <w:spacing w:before="44" w:line="276" w:lineRule="auto"/>
        <w:ind w:right="408"/>
      </w:pPr>
      <w:r>
        <w:t xml:space="preserve">Английская   </w:t>
      </w:r>
      <w:r>
        <w:rPr>
          <w:spacing w:val="1"/>
        </w:rPr>
        <w:t xml:space="preserve"> </w:t>
      </w:r>
      <w:r>
        <w:t xml:space="preserve">революция   </w:t>
      </w:r>
      <w:r>
        <w:rPr>
          <w:spacing w:val="1"/>
        </w:rPr>
        <w:t xml:space="preserve"> </w:t>
      </w:r>
      <w:r>
        <w:t xml:space="preserve">XVII в.:   </w:t>
      </w:r>
      <w:r>
        <w:rPr>
          <w:spacing w:val="1"/>
        </w:rPr>
        <w:t xml:space="preserve"> </w:t>
      </w:r>
      <w:r>
        <w:t>причины,     участники,     этапы.</w:t>
      </w:r>
      <w:r>
        <w:rPr>
          <w:spacing w:val="-67"/>
        </w:rPr>
        <w:t xml:space="preserve"> </w:t>
      </w:r>
      <w:r>
        <w:t>О. 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мануфактурного</w:t>
      </w:r>
      <w:r>
        <w:rPr>
          <w:spacing w:val="36"/>
        </w:rPr>
        <w:t xml:space="preserve"> </w:t>
      </w:r>
      <w:r>
        <w:t>производства,</w:t>
      </w:r>
      <w:r>
        <w:rPr>
          <w:spacing w:val="37"/>
        </w:rPr>
        <w:t xml:space="preserve"> </w:t>
      </w:r>
      <w:r>
        <w:t>положение</w:t>
      </w:r>
      <w:r>
        <w:rPr>
          <w:spacing w:val="37"/>
        </w:rPr>
        <w:t xml:space="preserve"> </w:t>
      </w:r>
      <w:r>
        <w:t>сословий.</w:t>
      </w:r>
      <w:r>
        <w:rPr>
          <w:spacing w:val="37"/>
        </w:rPr>
        <w:t xml:space="preserve"> </w:t>
      </w:r>
      <w:r>
        <w:t>Абсолютизм:</w:t>
      </w:r>
    </w:p>
    <w:p w:rsidR="004E7696" w:rsidRDefault="00C27CE0">
      <w:pPr>
        <w:pStyle w:val="a3"/>
        <w:spacing w:line="276" w:lineRule="auto"/>
        <w:ind w:right="406" w:firstLine="0"/>
      </w:pPr>
      <w:r>
        <w:t>«старый порядок» и новые веяния. Век Просвещения: развитие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71"/>
        </w:rPr>
        <w:t xml:space="preserve"> </w:t>
      </w:r>
      <w:r>
        <w:t>североамериканских</w:t>
      </w:r>
      <w:r>
        <w:rPr>
          <w:spacing w:val="-67"/>
        </w:rPr>
        <w:t xml:space="preserve"> </w:t>
      </w:r>
      <w:r>
        <w:t>колоний</w:t>
      </w:r>
      <w:r>
        <w:rPr>
          <w:spacing w:val="96"/>
        </w:rPr>
        <w:t xml:space="preserve"> </w:t>
      </w:r>
      <w:r>
        <w:t>за</w:t>
      </w:r>
      <w:r>
        <w:rPr>
          <w:spacing w:val="94"/>
        </w:rPr>
        <w:t xml:space="preserve"> </w:t>
      </w:r>
      <w:r>
        <w:t>независимость.</w:t>
      </w:r>
      <w:r>
        <w:rPr>
          <w:spacing w:val="96"/>
        </w:rPr>
        <w:t xml:space="preserve"> </w:t>
      </w:r>
      <w:r>
        <w:t>Образование</w:t>
      </w:r>
      <w:r>
        <w:rPr>
          <w:spacing w:val="95"/>
        </w:rPr>
        <w:t xml:space="preserve"> </w:t>
      </w:r>
      <w:r>
        <w:t>Соединенных</w:t>
      </w:r>
      <w:r>
        <w:rPr>
          <w:spacing w:val="95"/>
        </w:rPr>
        <w:t xml:space="preserve"> </w:t>
      </w:r>
      <w:r>
        <w:t>Штатов</w:t>
      </w:r>
      <w:r>
        <w:rPr>
          <w:spacing w:val="96"/>
        </w:rPr>
        <w:t xml:space="preserve"> </w:t>
      </w:r>
      <w:r>
        <w:t>Америки;</w:t>
      </w:r>
    </w:p>
    <w:p w:rsidR="004E7696" w:rsidRDefault="00C27CE0">
      <w:pPr>
        <w:pStyle w:val="a3"/>
        <w:spacing w:before="1"/>
        <w:ind w:firstLine="0"/>
        <w:jc w:val="left"/>
      </w:pPr>
      <w:r>
        <w:t>«отцы-основатели».</w:t>
      </w:r>
    </w:p>
    <w:p w:rsidR="004E7696" w:rsidRDefault="00C27CE0">
      <w:pPr>
        <w:spacing w:before="47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Французская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XVIII в.: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этапы революции. Политические течения и деятели революции.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Программные и государственные документы. Революционные войны.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революции.</w:t>
      </w:r>
    </w:p>
    <w:p w:rsidR="004E7696" w:rsidRDefault="00C27CE0">
      <w:pPr>
        <w:pStyle w:val="a3"/>
        <w:spacing w:line="276" w:lineRule="auto"/>
        <w:ind w:right="404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 возникновение новой картины мира; выдающиеся ученые и</w:t>
      </w:r>
      <w:r>
        <w:rPr>
          <w:spacing w:val="1"/>
        </w:rPr>
        <w:t xml:space="preserve"> </w:t>
      </w:r>
      <w:r>
        <w:t>изобретатели. Высокое Возрождение: художники и их произведения. 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 европейских</w:t>
      </w:r>
      <w:r>
        <w:rPr>
          <w:spacing w:val="-3"/>
        </w:rPr>
        <w:t xml:space="preserve"> </w:t>
      </w:r>
      <w:r>
        <w:t>держав.</w:t>
      </w:r>
    </w:p>
    <w:p w:rsidR="004E7696" w:rsidRDefault="00C27CE0">
      <w:pPr>
        <w:pStyle w:val="1"/>
        <w:spacing w:before="5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11" w:firstLine="707"/>
        <w:jc w:val="both"/>
        <w:rPr>
          <w:i/>
          <w:sz w:val="28"/>
        </w:rPr>
      </w:pPr>
      <w:r>
        <w:rPr>
          <w:sz w:val="28"/>
        </w:rPr>
        <w:lastRenderedPageBreak/>
        <w:t>Османская империя: от могущества к упадку. Индия: держава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Моголов, начало проникновения англичан, британские завоевания. 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Цин в Китае. </w:t>
      </w:r>
      <w:r>
        <w:rPr>
          <w:i/>
          <w:sz w:val="28"/>
        </w:rPr>
        <w:t>Образование централизованного государства и 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сегуната Токугава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Японии.</w:t>
      </w:r>
    </w:p>
    <w:p w:rsidR="004E7696" w:rsidRDefault="00C27CE0">
      <w:pPr>
        <w:pStyle w:val="1"/>
        <w:spacing w:before="7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4E7696" w:rsidRDefault="00C27CE0">
      <w:pPr>
        <w:pStyle w:val="a3"/>
        <w:spacing w:before="43" w:line="276" w:lineRule="auto"/>
        <w:ind w:right="410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 xml:space="preserve">Наполеоновские    </w:t>
      </w:r>
      <w:r>
        <w:rPr>
          <w:spacing w:val="1"/>
        </w:rPr>
        <w:t xml:space="preserve"> </w:t>
      </w:r>
      <w:r>
        <w:t xml:space="preserve">войны.    </w:t>
      </w:r>
      <w:r>
        <w:rPr>
          <w:spacing w:val="1"/>
        </w:rPr>
        <w:t xml:space="preserve"> </w:t>
      </w:r>
      <w:r>
        <w:t>Падение      империи.      Венский      конгресс;</w:t>
      </w:r>
      <w:r>
        <w:rPr>
          <w:spacing w:val="1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 союз.</w:t>
      </w:r>
    </w:p>
    <w:p w:rsidR="004E7696" w:rsidRDefault="00C27CE0">
      <w:pPr>
        <w:pStyle w:val="a3"/>
        <w:spacing w:line="276" w:lineRule="auto"/>
        <w:ind w:right="403"/>
      </w:pPr>
      <w:r>
        <w:t>Развитие индустриального</w:t>
      </w:r>
      <w:r>
        <w:rPr>
          <w:spacing w:val="1"/>
        </w:rPr>
        <w:t xml:space="preserve"> </w:t>
      </w:r>
      <w:r>
        <w:t>общества. Промышленный переворот, его</w:t>
      </w:r>
      <w:r>
        <w:rPr>
          <w:spacing w:val="1"/>
        </w:rPr>
        <w:t xml:space="preserve"> </w:t>
      </w:r>
      <w:r>
        <w:t>особенности в странах Европы и США. Изменения в социальной 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-67"/>
        </w:rPr>
        <w:t xml:space="preserve"> </w:t>
      </w:r>
      <w:r>
        <w:t>Выступления рабочих. Политическое развитие европейских стран в 1815—</w:t>
      </w:r>
      <w:r>
        <w:rPr>
          <w:spacing w:val="1"/>
        </w:rPr>
        <w:t xml:space="preserve"> </w:t>
      </w:r>
      <w:r>
        <w:t>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4"/>
        </w:rPr>
        <w:t xml:space="preserve"> </w:t>
      </w:r>
      <w:r>
        <w:t>и партий;</w:t>
      </w:r>
      <w:r>
        <w:rPr>
          <w:spacing w:val="1"/>
        </w:rPr>
        <w:t xml:space="preserve"> </w:t>
      </w:r>
      <w:r>
        <w:t>возникновение марксизма.</w:t>
      </w:r>
    </w:p>
    <w:p w:rsidR="004E7696" w:rsidRDefault="00C27CE0">
      <w:pPr>
        <w:pStyle w:val="1"/>
        <w:spacing w:before="6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 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4E7696" w:rsidRDefault="00C27CE0">
      <w:pPr>
        <w:spacing w:before="42" w:line="276" w:lineRule="auto"/>
        <w:ind w:left="682" w:right="402" w:firstLine="707"/>
        <w:jc w:val="both"/>
        <w:rPr>
          <w:i/>
          <w:sz w:val="28"/>
        </w:rPr>
      </w:pPr>
      <w:r>
        <w:rPr>
          <w:sz w:val="28"/>
        </w:rPr>
        <w:t>Великобритания в Викторианскую эпоху: «мастерская мира»,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 Франция — от Второй империи к Третьей республике: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внутренняя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франко-германская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К. Кавур,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Дж. Гарибальди.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Объединение германских государств, провозглашение Германской империи;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Габсбургская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монархия: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австро-венгерский дуализм.</w:t>
      </w:r>
    </w:p>
    <w:p w:rsidR="004E7696" w:rsidRDefault="00C27CE0">
      <w:pPr>
        <w:pStyle w:val="a3"/>
        <w:spacing w:before="1" w:line="276" w:lineRule="auto"/>
        <w:ind w:right="404"/>
      </w:pPr>
      <w:r>
        <w:t>Соединенные Штаты Америки во второй половине ХIХ в.: 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Юг.</w:t>
      </w:r>
      <w:r>
        <w:rPr>
          <w:spacing w:val="70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 Линкольн.</w:t>
      </w:r>
    </w:p>
    <w:p w:rsidR="004E7696" w:rsidRDefault="00C27CE0">
      <w:pPr>
        <w:pStyle w:val="1"/>
        <w:spacing w:before="5" w:line="276" w:lineRule="auto"/>
        <w:ind w:left="682" w:right="410" w:firstLine="707"/>
      </w:pPr>
      <w:r>
        <w:t>Экономическое и социально-политическое развитие стран Европы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в конце ХIХ</w:t>
      </w:r>
      <w:r>
        <w:rPr>
          <w:spacing w:val="-1"/>
        </w:rPr>
        <w:t xml:space="preserve"> </w:t>
      </w:r>
      <w:r>
        <w:t>в.</w:t>
      </w:r>
    </w:p>
    <w:p w:rsidR="004E7696" w:rsidRDefault="00C27CE0">
      <w:pPr>
        <w:pStyle w:val="a3"/>
        <w:spacing w:line="276" w:lineRule="auto"/>
        <w:ind w:right="40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-67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70"/>
        </w:rPr>
        <w:t xml:space="preserve"> </w:t>
      </w:r>
      <w:r>
        <w:t>Технический прогресс в промышленности</w:t>
      </w:r>
      <w:r>
        <w:rPr>
          <w:spacing w:val="1"/>
        </w:rPr>
        <w:t xml:space="preserve"> </w:t>
      </w:r>
      <w:r>
        <w:t>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 xml:space="preserve">Старого в Новый Свет. Положение основных социальных групп.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-67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движения.</w:t>
      </w:r>
    </w:p>
    <w:p w:rsidR="004E7696" w:rsidRDefault="00C27CE0">
      <w:pPr>
        <w:pStyle w:val="1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10" w:firstLine="707"/>
        <w:jc w:val="both"/>
        <w:rPr>
          <w:i/>
          <w:sz w:val="28"/>
        </w:rPr>
      </w:pPr>
      <w:r>
        <w:rPr>
          <w:sz w:val="28"/>
        </w:rPr>
        <w:lastRenderedPageBreak/>
        <w:t>Османская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1"/>
          <w:sz w:val="28"/>
        </w:rPr>
        <w:t xml:space="preserve"> </w:t>
      </w:r>
      <w:r>
        <w:rPr>
          <w:sz w:val="28"/>
        </w:rPr>
        <w:t>Индия: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Моголов,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британского колониального господства, освободительные восстания. Китай: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 Цин, «закрытие» страны, «опиумные войны», движение тайпинов.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Япония: внутренняя и внешняя политика сегуната Токугава, 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эпохи Мэйдзи.</w:t>
      </w:r>
    </w:p>
    <w:p w:rsidR="004E7696" w:rsidRDefault="00C27CE0">
      <w:pPr>
        <w:pStyle w:val="1"/>
        <w:spacing w:before="6"/>
      </w:pPr>
      <w:r>
        <w:t>Война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4E7696" w:rsidRDefault="00C27CE0">
      <w:pPr>
        <w:spacing w:before="42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Колониальное общество. Освободительная борьба: задачи,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П. Д. Туссен-Лувертюр,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 Боливар.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 государств.</w:t>
      </w:r>
    </w:p>
    <w:p w:rsidR="004E7696" w:rsidRDefault="00C27CE0">
      <w:pPr>
        <w:pStyle w:val="1"/>
        <w:spacing w:before="6"/>
      </w:pPr>
      <w:r>
        <w:t>Народы</w:t>
      </w:r>
      <w:r>
        <w:rPr>
          <w:spacing w:val="-4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 Новое</w:t>
      </w:r>
      <w:r>
        <w:rPr>
          <w:spacing w:val="-1"/>
        </w:rPr>
        <w:t xml:space="preserve"> </w:t>
      </w:r>
      <w:r>
        <w:t>время</w:t>
      </w:r>
    </w:p>
    <w:p w:rsidR="004E7696" w:rsidRDefault="00C27CE0">
      <w:pPr>
        <w:pStyle w:val="a3"/>
        <w:spacing w:before="45" w:line="276" w:lineRule="auto"/>
        <w:ind w:right="413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колонизаторов.</w:t>
      </w:r>
    </w:p>
    <w:p w:rsidR="004E7696" w:rsidRDefault="00C27CE0">
      <w:pPr>
        <w:pStyle w:val="1"/>
        <w:spacing w:before="4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4E7696" w:rsidRDefault="00C27CE0">
      <w:pPr>
        <w:pStyle w:val="a3"/>
        <w:spacing w:before="43" w:line="276" w:lineRule="auto"/>
        <w:ind w:right="41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-67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 творчество.</w:t>
      </w:r>
    </w:p>
    <w:p w:rsidR="004E7696" w:rsidRDefault="00C27CE0">
      <w:pPr>
        <w:pStyle w:val="1"/>
        <w:spacing w:before="6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4E7696" w:rsidRDefault="00C27CE0">
      <w:pPr>
        <w:pStyle w:val="a3"/>
        <w:spacing w:before="43" w:line="276" w:lineRule="auto"/>
        <w:ind w:right="405"/>
      </w:pPr>
      <w:r>
        <w:t>Внешнеполитические интересы великих держав и политика союзов в</w:t>
      </w:r>
      <w:r>
        <w:rPr>
          <w:spacing w:val="1"/>
        </w:rPr>
        <w:t xml:space="preserve"> </w:t>
      </w:r>
      <w:r>
        <w:t>Европе. Восточный вопрос. Колониальные захваты и колониальные империи.</w:t>
      </w:r>
      <w:r>
        <w:rPr>
          <w:spacing w:val="-67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-5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военно-политических</w:t>
      </w:r>
      <w:r>
        <w:rPr>
          <w:spacing w:val="-5"/>
        </w:rPr>
        <w:t xml:space="preserve"> </w:t>
      </w:r>
      <w:r>
        <w:t>блоков</w:t>
      </w:r>
      <w:r>
        <w:rPr>
          <w:spacing w:val="-6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держав.</w:t>
      </w:r>
    </w:p>
    <w:p w:rsidR="004E7696" w:rsidRDefault="00C27CE0">
      <w:pPr>
        <w:pStyle w:val="a3"/>
        <w:ind w:left="139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4E7696" w:rsidRDefault="00C27CE0">
      <w:pPr>
        <w:pStyle w:val="1"/>
        <w:spacing w:before="52"/>
        <w:jc w:val="left"/>
      </w:pPr>
      <w:r>
        <w:t>Новейшая</w:t>
      </w:r>
      <w:r>
        <w:rPr>
          <w:spacing w:val="-6"/>
        </w:rPr>
        <w:t xml:space="preserve"> </w:t>
      </w:r>
      <w:r>
        <w:t>история.</w:t>
      </w:r>
    </w:p>
    <w:p w:rsidR="004E7696" w:rsidRDefault="00C27CE0">
      <w:pPr>
        <w:pStyle w:val="a3"/>
        <w:spacing w:before="46"/>
        <w:ind w:left="1390" w:firstLine="0"/>
        <w:jc w:val="left"/>
      </w:pPr>
      <w:r>
        <w:t>Мир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5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периодизация.</w:t>
      </w:r>
    </w:p>
    <w:p w:rsidR="004E7696" w:rsidRDefault="00C27CE0">
      <w:pPr>
        <w:pStyle w:val="1"/>
        <w:spacing w:before="52"/>
        <w:jc w:val="left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3"/>
        </w:rPr>
        <w:t xml:space="preserve"> </w:t>
      </w:r>
      <w:r>
        <w:t>гг.</w:t>
      </w:r>
    </w:p>
    <w:p w:rsidR="004E7696" w:rsidRDefault="00C27CE0">
      <w:pPr>
        <w:spacing w:before="43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1900—1914 гг.: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Д. Ллойд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Джордж.</w:t>
      </w:r>
    </w:p>
    <w:p w:rsidR="004E7696" w:rsidRDefault="00C27CE0">
      <w:pPr>
        <w:pStyle w:val="a3"/>
        <w:spacing w:line="276" w:lineRule="auto"/>
        <w:ind w:right="405"/>
      </w:pPr>
      <w:r>
        <w:t>Страны Азии и Латинской Америки в 1900—1917 гг.: 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2"/>
        </w:rPr>
        <w:t xml:space="preserve"> </w:t>
      </w:r>
      <w:r>
        <w:t>первых десятилетий</w:t>
      </w:r>
      <w:r>
        <w:rPr>
          <w:spacing w:val="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 в</w:t>
      </w:r>
      <w:r>
        <w:rPr>
          <w:spacing w:val="3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Азии</w:t>
      </w:r>
      <w:r>
        <w:rPr>
          <w:spacing w:val="4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07"/>
        <w:jc w:val="both"/>
        <w:rPr>
          <w:i/>
          <w:sz w:val="28"/>
        </w:rPr>
      </w:pPr>
      <w:r>
        <w:rPr>
          <w:sz w:val="28"/>
        </w:rPr>
        <w:lastRenderedPageBreak/>
        <w:t>Мексиканская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1910—1917 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Руководители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(Сунь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Ятсен,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Э. Сапата,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Вилья).</w:t>
      </w:r>
    </w:p>
    <w:p w:rsidR="004E7696" w:rsidRDefault="004E7696">
      <w:pPr>
        <w:pStyle w:val="a3"/>
        <w:spacing w:before="1"/>
        <w:ind w:left="0" w:firstLine="0"/>
        <w:jc w:val="left"/>
        <w:rPr>
          <w:i/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3"/>
        </w:tabs>
        <w:ind w:left="2302" w:hanging="913"/>
      </w:pPr>
      <w:r>
        <w:t>Обществознание</w:t>
      </w:r>
    </w:p>
    <w:p w:rsidR="004E7696" w:rsidRDefault="00C27CE0">
      <w:pPr>
        <w:pStyle w:val="a3"/>
        <w:spacing w:before="45" w:line="276" w:lineRule="auto"/>
        <w:ind w:right="405"/>
        <w:jc w:val="right"/>
      </w:pPr>
      <w:r>
        <w:t>Обществознание является одним из основных гуманитарных предметов</w:t>
      </w:r>
      <w:r>
        <w:rPr>
          <w:spacing w:val="-6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поскольку</w:t>
      </w:r>
      <w:r>
        <w:rPr>
          <w:spacing w:val="13"/>
        </w:rPr>
        <w:t xml:space="preserve"> </w:t>
      </w:r>
      <w:r>
        <w:t>должно</w:t>
      </w:r>
      <w:r>
        <w:rPr>
          <w:spacing w:val="15"/>
        </w:rPr>
        <w:t xml:space="preserve"> </w:t>
      </w:r>
      <w:r>
        <w:t>обеспечить</w:t>
      </w:r>
      <w:r>
        <w:rPr>
          <w:spacing w:val="12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мировоззренческой,</w:t>
      </w:r>
      <w:r>
        <w:rPr>
          <w:spacing w:val="13"/>
        </w:rPr>
        <w:t xml:space="preserve"> </w:t>
      </w:r>
      <w:r>
        <w:t>ценностно-смысловой</w:t>
      </w:r>
      <w:r>
        <w:rPr>
          <w:spacing w:val="19"/>
        </w:rPr>
        <w:t xml:space="preserve"> </w:t>
      </w:r>
      <w:r>
        <w:t>сферы</w:t>
      </w:r>
      <w:r>
        <w:rPr>
          <w:spacing w:val="19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основ</w:t>
      </w:r>
      <w:r>
        <w:rPr>
          <w:spacing w:val="37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гражданской</w:t>
      </w:r>
      <w:r>
        <w:rPr>
          <w:spacing w:val="36"/>
        </w:rPr>
        <w:t xml:space="preserve"> </w:t>
      </w:r>
      <w:r>
        <w:t>идентичности,</w:t>
      </w:r>
      <w:r>
        <w:rPr>
          <w:spacing w:val="38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ответственности,</w:t>
      </w:r>
      <w:r>
        <w:rPr>
          <w:spacing w:val="-67"/>
        </w:rPr>
        <w:t xml:space="preserve"> </w:t>
      </w:r>
      <w:r>
        <w:t>правового</w:t>
      </w:r>
      <w:r>
        <w:rPr>
          <w:spacing w:val="7"/>
        </w:rPr>
        <w:t xml:space="preserve"> </w:t>
      </w:r>
      <w:r>
        <w:t>самосознания,</w:t>
      </w:r>
      <w:r>
        <w:rPr>
          <w:spacing w:val="7"/>
        </w:rPr>
        <w:t xml:space="preserve"> </w:t>
      </w:r>
      <w:r>
        <w:t>поликультурности,</w:t>
      </w:r>
      <w:r>
        <w:rPr>
          <w:spacing w:val="8"/>
        </w:rPr>
        <w:t xml:space="preserve"> </w:t>
      </w:r>
      <w:r>
        <w:t>толерантности,</w:t>
      </w:r>
      <w:r>
        <w:rPr>
          <w:spacing w:val="6"/>
        </w:rPr>
        <w:t xml:space="preserve"> </w:t>
      </w:r>
      <w:r>
        <w:t>приверженности</w:t>
      </w:r>
      <w:r>
        <w:rPr>
          <w:spacing w:val="-67"/>
        </w:rPr>
        <w:t xml:space="preserve"> </w:t>
      </w:r>
      <w:r>
        <w:t>ценностям, закрепленным в Конституции РФ, гражданской активной позиции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4E7696" w:rsidRDefault="00C27CE0">
      <w:pPr>
        <w:pStyle w:val="a3"/>
        <w:spacing w:before="1" w:line="276" w:lineRule="auto"/>
        <w:ind w:right="407"/>
      </w:pPr>
      <w:r>
        <w:t>Основой учебного предмета «Обществознание» на уровне основного</w:t>
      </w:r>
      <w:r>
        <w:rPr>
          <w:spacing w:val="1"/>
        </w:rPr>
        <w:t xml:space="preserve"> </w:t>
      </w:r>
      <w:r>
        <w:t>общего образования являются научные знания об обществе и его основных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 многогранно освещает проблемы человека и общества 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психология, правоведение, философия, акцентируя внимание на современные</w:t>
      </w:r>
      <w:r>
        <w:rPr>
          <w:spacing w:val="-67"/>
        </w:rPr>
        <w:t xml:space="preserve"> </w:t>
      </w:r>
      <w:r>
        <w:t>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нем.</w:t>
      </w:r>
    </w:p>
    <w:p w:rsidR="004E7696" w:rsidRDefault="00C27CE0">
      <w:pPr>
        <w:pStyle w:val="a3"/>
        <w:spacing w:line="276" w:lineRule="auto"/>
        <w:ind w:right="405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 информацию, делать необходимые выводы и давать 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67"/>
        </w:rPr>
        <w:t xml:space="preserve"> </w:t>
      </w:r>
      <w:r>
        <w:t>современного общества.</w:t>
      </w:r>
    </w:p>
    <w:p w:rsidR="004E7696" w:rsidRDefault="00C27CE0">
      <w:pPr>
        <w:pStyle w:val="a3"/>
        <w:spacing w:line="276" w:lineRule="auto"/>
        <w:ind w:right="40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межпредметные связи, в основе которых 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таким</w:t>
      </w:r>
      <w:r>
        <w:rPr>
          <w:spacing w:val="43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предметам,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«История»,</w:t>
      </w:r>
      <w:r>
        <w:rPr>
          <w:spacing w:val="42"/>
        </w:rPr>
        <w:t xml:space="preserve"> </w:t>
      </w:r>
      <w:r>
        <w:t>«Литература»,</w:t>
      </w:r>
    </w:p>
    <w:p w:rsidR="004E7696" w:rsidRDefault="00C27CE0">
      <w:pPr>
        <w:pStyle w:val="a3"/>
        <w:spacing w:line="276" w:lineRule="auto"/>
        <w:ind w:right="404" w:firstLine="0"/>
      </w:pPr>
      <w:r>
        <w:t>«Мировая художественная культура», «География», «Биология», что 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4E7696" w:rsidRDefault="00C27CE0">
      <w:pPr>
        <w:pStyle w:val="a3"/>
        <w:spacing w:line="276" w:lineRule="auto"/>
        <w:ind w:right="445"/>
      </w:pPr>
      <w:r>
        <w:t>Поскольку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ответственности,</w:t>
      </w:r>
      <w:r>
        <w:rPr>
          <w:spacing w:val="9"/>
        </w:rPr>
        <w:t xml:space="preserve"> </w:t>
      </w:r>
      <w:r>
        <w:t>правового</w:t>
      </w:r>
      <w:r>
        <w:rPr>
          <w:spacing w:val="12"/>
        </w:rPr>
        <w:t xml:space="preserve"> </w:t>
      </w:r>
      <w:r>
        <w:t>самосознания,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определения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4" w:firstLine="0"/>
      </w:pPr>
      <w:r>
        <w:lastRenderedPageBreak/>
        <w:t>собственной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правосознания для соотнесения собственного поведения и поступков других</w:t>
      </w:r>
      <w:r>
        <w:rPr>
          <w:spacing w:val="1"/>
        </w:rPr>
        <w:t xml:space="preserve"> </w:t>
      </w:r>
      <w:r>
        <w:t>людей с нравственными ценностями и нормами поведения, установленными</w:t>
      </w:r>
      <w:r>
        <w:rPr>
          <w:spacing w:val="1"/>
        </w:rPr>
        <w:t xml:space="preserve"> </w:t>
      </w:r>
      <w:r>
        <w:t>законодательством Российской Федерации, убежденности в необходимости</w:t>
      </w:r>
      <w:r>
        <w:rPr>
          <w:spacing w:val="1"/>
        </w:rPr>
        <w:t xml:space="preserve"> </w:t>
      </w:r>
      <w:r>
        <w:t>защищать правопорядок правовыми способами и средствами, то в данную</w:t>
      </w:r>
      <w:r>
        <w:rPr>
          <w:spacing w:val="1"/>
        </w:rPr>
        <w:t xml:space="preserve"> </w:t>
      </w:r>
      <w:r>
        <w:t>программу включены элементы содержания, направленные на формирование</w:t>
      </w:r>
      <w:r>
        <w:rPr>
          <w:spacing w:val="-67"/>
        </w:rPr>
        <w:t xml:space="preserve"> </w:t>
      </w:r>
      <w:r>
        <w:t>антикоррупционного мировоззрения у</w:t>
      </w:r>
      <w:r>
        <w:rPr>
          <w:spacing w:val="-5"/>
        </w:rPr>
        <w:t xml:space="preserve"> </w:t>
      </w:r>
      <w:r>
        <w:t>обучающихся.</w:t>
      </w:r>
    </w:p>
    <w:p w:rsidR="004E7696" w:rsidRDefault="00C27CE0">
      <w:pPr>
        <w:pStyle w:val="a3"/>
        <w:spacing w:before="2" w:line="276" w:lineRule="auto"/>
        <w:ind w:right="447"/>
      </w:pPr>
      <w:r>
        <w:t>Коррупция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коррупцией,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причиняемый</w:t>
      </w:r>
      <w:r>
        <w:rPr>
          <w:spacing w:val="1"/>
        </w:rPr>
        <w:t xml:space="preserve"> </w:t>
      </w:r>
      <w:r>
        <w:t>общественным отношениям в связи с различными формами коррупционного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коррупционные правонарушения становятся предметом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острейших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 на современном этапе развития российского государства, коррупция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фона,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правовой 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E7696" w:rsidRDefault="00C27CE0">
      <w:pPr>
        <w:pStyle w:val="a3"/>
        <w:tabs>
          <w:tab w:val="left" w:pos="1545"/>
          <w:tab w:val="left" w:pos="2789"/>
          <w:tab w:val="left" w:pos="3002"/>
          <w:tab w:val="left" w:pos="4970"/>
          <w:tab w:val="left" w:pos="5444"/>
          <w:tab w:val="left" w:pos="6939"/>
          <w:tab w:val="left" w:pos="7898"/>
          <w:tab w:val="left" w:pos="8291"/>
          <w:tab w:val="left" w:pos="8989"/>
        </w:tabs>
        <w:spacing w:line="276" w:lineRule="auto"/>
        <w:ind w:right="449"/>
        <w:jc w:val="left"/>
      </w:pPr>
      <w:r>
        <w:t>Формирование антикоррупционного мировоззрения, нетерпимости ко</w:t>
      </w:r>
      <w:r>
        <w:rPr>
          <w:spacing w:val="1"/>
        </w:rPr>
        <w:t xml:space="preserve"> </w:t>
      </w:r>
      <w:r>
        <w:t>всем</w:t>
      </w:r>
      <w:r>
        <w:tab/>
        <w:t>формам</w:t>
      </w:r>
      <w:r>
        <w:tab/>
        <w:t>коррупционной</w:t>
      </w:r>
      <w:r>
        <w:tab/>
        <w:t>деятельности,</w:t>
      </w:r>
      <w:r>
        <w:tab/>
        <w:t>формирование</w:t>
      </w:r>
      <w:r>
        <w:tab/>
        <w:t>навыков</w:t>
      </w:r>
      <w:r>
        <w:rPr>
          <w:spacing w:val="-67"/>
        </w:rPr>
        <w:t xml:space="preserve"> </w:t>
      </w:r>
      <w:r>
        <w:t>противодействия</w:t>
      </w:r>
      <w:r>
        <w:tab/>
      </w:r>
      <w:r>
        <w:tab/>
        <w:t>соответствующим</w:t>
      </w:r>
      <w:r>
        <w:tab/>
        <w:t>правонарушениям</w:t>
      </w:r>
      <w:r>
        <w:tab/>
        <w:t>с</w:t>
      </w:r>
      <w:r>
        <w:tab/>
        <w:t>привлечением</w:t>
      </w:r>
      <w:r>
        <w:rPr>
          <w:spacing w:val="-67"/>
        </w:rPr>
        <w:t xml:space="preserve"> </w:t>
      </w:r>
      <w:r>
        <w:t>институтов</w:t>
      </w:r>
      <w:r>
        <w:rPr>
          <w:spacing w:val="44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государства</w:t>
      </w:r>
      <w:r>
        <w:rPr>
          <w:spacing w:val="42"/>
        </w:rPr>
        <w:t xml:space="preserve"> </w:t>
      </w:r>
      <w:r>
        <w:t>признается</w:t>
      </w:r>
      <w:r>
        <w:rPr>
          <w:spacing w:val="45"/>
        </w:rPr>
        <w:t xml:space="preserve"> </w:t>
      </w:r>
      <w:r>
        <w:t>одной</w:t>
      </w:r>
      <w:r>
        <w:rPr>
          <w:spacing w:val="4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приоритетных задач</w:t>
      </w:r>
      <w:r>
        <w:rPr>
          <w:spacing w:val="-2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общества.</w:t>
      </w:r>
    </w:p>
    <w:p w:rsidR="004E7696" w:rsidRDefault="00C27CE0">
      <w:pPr>
        <w:pStyle w:val="a3"/>
        <w:spacing w:before="1" w:line="276" w:lineRule="auto"/>
        <w:ind w:right="444"/>
      </w:pPr>
      <w:r>
        <w:t>Ее значимость и определила необходимость включения в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</w:p>
    <w:p w:rsidR="004E7696" w:rsidRDefault="00C27CE0">
      <w:pPr>
        <w:pStyle w:val="a3"/>
        <w:spacing w:line="276" w:lineRule="auto"/>
        <w:ind w:right="446"/>
      </w:pPr>
      <w:r>
        <w:t>Кроме того, на основании рекомендаций Министерства образования и</w:t>
      </w:r>
      <w:r>
        <w:rPr>
          <w:spacing w:val="1"/>
        </w:rPr>
        <w:t xml:space="preserve"> </w:t>
      </w:r>
      <w:r>
        <w:t>науки Российской Федерации, а также объективной необходимости развития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кругозорной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основной школы в содержание программы включены темы,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1"/>
        </w:rPr>
        <w:t xml:space="preserve"> </w:t>
      </w:r>
      <w:r>
        <w:t>основы бюджетной грамотности.</w:t>
      </w:r>
    </w:p>
    <w:p w:rsidR="004E7696" w:rsidRDefault="00C27CE0">
      <w:pPr>
        <w:pStyle w:val="1"/>
        <w:spacing w:before="3"/>
      </w:pPr>
      <w:r>
        <w:t>Человек.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/>
      </w:pPr>
      <w:r>
        <w:lastRenderedPageBreak/>
        <w:t xml:space="preserve">Биологическое и социальное в человеке. </w:t>
      </w:r>
      <w:r>
        <w:rPr>
          <w:i/>
        </w:rPr>
        <w:t>Черты сходства и 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</w:t>
      </w:r>
      <w:r>
        <w:rPr>
          <w:i/>
          <w:spacing w:val="1"/>
        </w:rPr>
        <w:t xml:space="preserve"> </w:t>
      </w:r>
      <w:r>
        <w:rPr>
          <w:i/>
        </w:rPr>
        <w:t>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 подросткового возраста. Способности и потребности 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разрешения.</w:t>
      </w:r>
    </w:p>
    <w:p w:rsidR="004E7696" w:rsidRDefault="00C27CE0">
      <w:pPr>
        <w:pStyle w:val="1"/>
        <w:spacing w:before="5"/>
        <w:jc w:val="left"/>
      </w:pPr>
      <w:r>
        <w:t>Общество</w:t>
      </w:r>
    </w:p>
    <w:p w:rsidR="004E7696" w:rsidRDefault="00C27CE0">
      <w:pPr>
        <w:pStyle w:val="a3"/>
        <w:spacing w:before="46" w:line="276" w:lineRule="auto"/>
        <w:ind w:right="404"/>
      </w:pPr>
      <w:r>
        <w:t>Общество как форма жизнедеятельности людей. Взаимосвязь общества</w:t>
      </w:r>
      <w:r>
        <w:rPr>
          <w:spacing w:val="1"/>
        </w:rPr>
        <w:t xml:space="preserve"> </w:t>
      </w:r>
      <w:r>
        <w:t xml:space="preserve">и природы. Развитие общества. </w:t>
      </w:r>
      <w:r>
        <w:rPr>
          <w:i/>
        </w:rPr>
        <w:t xml:space="preserve">Общественный прогресс. </w:t>
      </w:r>
      <w:r>
        <w:t>Основные сферы</w:t>
      </w:r>
      <w:r>
        <w:rPr>
          <w:spacing w:val="1"/>
        </w:rPr>
        <w:t xml:space="preserve"> </w:t>
      </w:r>
      <w:r>
        <w:t>жизни общества и их взаимодействие. Типы обществ. Усиление взаимосвязей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-67"/>
        </w:rPr>
        <w:t xml:space="preserve"> </w:t>
      </w:r>
      <w:r>
        <w:t>международного терроризма. Экологический кризис и пути его разрешения.</w:t>
      </w:r>
      <w:r>
        <w:rPr>
          <w:spacing w:val="1"/>
        </w:rPr>
        <w:t xml:space="preserve"> </w:t>
      </w:r>
      <w:r>
        <w:t>Современные средства связи и коммуникации, их влияние на нашу жизнь.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70"/>
        </w:rPr>
        <w:t xml:space="preserve"> </w:t>
      </w:r>
      <w:r>
        <w:rPr>
          <w:u w:val="single"/>
        </w:rPr>
        <w:t>Коррупция</w:t>
      </w:r>
      <w:r>
        <w:rPr>
          <w:spacing w:val="-67"/>
        </w:rPr>
        <w:t xml:space="preserve"> </w:t>
      </w:r>
      <w:r>
        <w:rPr>
          <w:u w:val="single"/>
        </w:rPr>
        <w:t>как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вызов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угроза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нормальному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состоянию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современного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общества.</w:t>
      </w:r>
      <w:r>
        <w:rPr>
          <w:spacing w:val="1"/>
        </w:rPr>
        <w:t xml:space="preserve"> </w:t>
      </w:r>
      <w:r>
        <w:rPr>
          <w:u w:val="single"/>
        </w:rPr>
        <w:t>Негативные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последствия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коррупционных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факторов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общественных</w:t>
      </w:r>
      <w:r>
        <w:rPr>
          <w:spacing w:val="1"/>
        </w:rPr>
        <w:t xml:space="preserve"> </w:t>
      </w:r>
      <w:r>
        <w:rPr>
          <w:u w:val="single"/>
        </w:rPr>
        <w:t>институтов.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Коррупция</w:t>
      </w:r>
      <w:r>
        <w:rPr>
          <w:spacing w:val="3"/>
          <w:u w:val="single"/>
        </w:rPr>
        <w:t xml:space="preserve"> </w:t>
      </w:r>
      <w:r>
        <w:rPr>
          <w:u w:val="single"/>
        </w:rPr>
        <w:t>-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опасное явление.</w:t>
      </w:r>
    </w:p>
    <w:p w:rsidR="004E7696" w:rsidRDefault="00C27CE0">
      <w:pPr>
        <w:pStyle w:val="1"/>
        <w:spacing w:before="3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4E7696" w:rsidRDefault="00C27CE0">
      <w:pPr>
        <w:pStyle w:val="a3"/>
        <w:spacing w:before="46" w:line="276" w:lineRule="auto"/>
        <w:ind w:right="404"/>
      </w:pPr>
      <w:r>
        <w:t>Социальные нормы 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 в 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 Моральные нормы и нравственный выбор. Роль морали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 и зло. Долг. Совесть. Моральная ответственность. Право, его роль в</w:t>
      </w:r>
      <w:r>
        <w:rPr>
          <w:spacing w:val="1"/>
        </w:rPr>
        <w:t xml:space="preserve"> </w:t>
      </w:r>
      <w:r>
        <w:t>жизни человека, общества и государства. Основные признаки права. Право 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rPr>
          <w:u w:val="single"/>
        </w:rPr>
        <w:t>Правомерное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поведение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жизненный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ценность.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Развитое</w:t>
      </w:r>
      <w:r>
        <w:rPr>
          <w:spacing w:val="1"/>
        </w:rPr>
        <w:t xml:space="preserve"> </w:t>
      </w:r>
      <w:r>
        <w:rPr>
          <w:u w:val="single"/>
        </w:rPr>
        <w:t>правосознание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высокий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правовой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культуры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свободы</w:t>
      </w:r>
      <w:r>
        <w:rPr>
          <w:spacing w:val="1"/>
        </w:rPr>
        <w:t xml:space="preserve"> </w:t>
      </w:r>
      <w:r>
        <w:rPr>
          <w:u w:val="single"/>
        </w:rPr>
        <w:t>личности.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Мотивы коррупционного поведения.</w:t>
      </w:r>
    </w:p>
    <w:p w:rsidR="004E7696" w:rsidRDefault="00C27CE0">
      <w:pPr>
        <w:pStyle w:val="a3"/>
        <w:spacing w:line="321" w:lineRule="exact"/>
        <w:ind w:left="1390" w:firstLine="0"/>
      </w:pPr>
      <w:r>
        <w:t>Опасность</w:t>
      </w:r>
      <w:r>
        <w:rPr>
          <w:spacing w:val="67"/>
        </w:rPr>
        <w:t xml:space="preserve"> </w:t>
      </w:r>
      <w:r>
        <w:t>наркомании</w:t>
      </w:r>
      <w:r>
        <w:rPr>
          <w:spacing w:val="137"/>
        </w:rPr>
        <w:t xml:space="preserve"> </w:t>
      </w:r>
      <w:r>
        <w:t>и</w:t>
      </w:r>
      <w:r>
        <w:rPr>
          <w:spacing w:val="140"/>
        </w:rPr>
        <w:t xml:space="preserve"> </w:t>
      </w:r>
      <w:r>
        <w:t>алкоголизма</w:t>
      </w:r>
      <w:r>
        <w:rPr>
          <w:spacing w:val="139"/>
        </w:rPr>
        <w:t xml:space="preserve"> </w:t>
      </w:r>
      <w:r>
        <w:t>для</w:t>
      </w:r>
      <w:r>
        <w:rPr>
          <w:spacing w:val="136"/>
        </w:rPr>
        <w:t xml:space="preserve"> </w:t>
      </w:r>
      <w:r>
        <w:t>человека</w:t>
      </w:r>
      <w:r>
        <w:rPr>
          <w:spacing w:val="138"/>
        </w:rPr>
        <w:t xml:space="preserve"> </w:t>
      </w:r>
      <w:r>
        <w:t>и</w:t>
      </w:r>
      <w:r>
        <w:rPr>
          <w:spacing w:val="140"/>
        </w:rPr>
        <w:t xml:space="preserve"> </w:t>
      </w:r>
      <w:r>
        <w:t>общества.</w:t>
      </w:r>
    </w:p>
    <w:p w:rsidR="004E7696" w:rsidRDefault="00C27CE0">
      <w:pPr>
        <w:pStyle w:val="a3"/>
        <w:spacing w:before="47"/>
        <w:ind w:firstLine="0"/>
      </w:pPr>
      <w:r>
        <w:t>Социальный</w:t>
      </w:r>
      <w:r>
        <w:rPr>
          <w:spacing w:val="-6"/>
        </w:rPr>
        <w:t xml:space="preserve"> </w:t>
      </w:r>
      <w:r>
        <w:t>контроль.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Сфера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:rsidR="004E7696" w:rsidRDefault="00C27CE0">
      <w:pPr>
        <w:spacing w:before="46" w:line="276" w:lineRule="auto"/>
        <w:ind w:left="682" w:right="402" w:firstLine="707"/>
        <w:jc w:val="both"/>
        <w:rPr>
          <w:i/>
          <w:sz w:val="28"/>
        </w:rPr>
      </w:pP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Научно-технический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обществе. </w:t>
      </w:r>
      <w:r>
        <w:rPr>
          <w:sz w:val="28"/>
        </w:rPr>
        <w:t>Развитие науки в России. Образование, его значимость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общества. Система образования в Российской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Государственная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аттестация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личности.</w:t>
      </w:r>
    </w:p>
    <w:p w:rsidR="004E7696" w:rsidRDefault="00C27CE0">
      <w:pPr>
        <w:pStyle w:val="1"/>
        <w:spacing w:before="4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4E7696" w:rsidRDefault="00C27CE0">
      <w:pPr>
        <w:pStyle w:val="a3"/>
        <w:spacing w:before="43" w:line="276" w:lineRule="auto"/>
        <w:ind w:right="40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 статус личности. Социальные роли. Основные социальные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 Функции семьи. Семейные ценности и традиции. Основные роли</w:t>
      </w:r>
      <w:r>
        <w:rPr>
          <w:spacing w:val="1"/>
        </w:rPr>
        <w:t xml:space="preserve"> </w:t>
      </w:r>
      <w:r>
        <w:t xml:space="preserve">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 – многонациональное государство. Социальная политика Российского</w:t>
      </w:r>
      <w:r>
        <w:rPr>
          <w:spacing w:val="-67"/>
        </w:rPr>
        <w:t xml:space="preserve"> </w:t>
      </w:r>
      <w:r>
        <w:t>государства.</w:t>
      </w:r>
    </w:p>
    <w:p w:rsidR="004E7696" w:rsidRDefault="00C27CE0">
      <w:pPr>
        <w:pStyle w:val="1"/>
        <w:spacing w:before="5"/>
      </w:pPr>
      <w:r>
        <w:t>Политическая</w:t>
      </w:r>
      <w:r>
        <w:rPr>
          <w:spacing w:val="-4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4E7696" w:rsidRDefault="00C27CE0">
      <w:pPr>
        <w:pStyle w:val="a3"/>
        <w:spacing w:before="45" w:line="276" w:lineRule="auto"/>
        <w:ind w:right="400"/>
        <w:rPr>
          <w:i/>
        </w:rPr>
      </w:pPr>
      <w:r>
        <w:t>Политика и власть. Роль политики в жизни общества. Государство, 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 признаки и ценности. Выборы и референдумы. Разделение властей.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-2"/>
        </w:rPr>
        <w:t xml:space="preserve"> </w:t>
      </w:r>
      <w:r>
        <w:rPr>
          <w:i/>
        </w:rPr>
        <w:t>и способы их</w:t>
      </w:r>
      <w:r>
        <w:rPr>
          <w:i/>
          <w:spacing w:val="-3"/>
        </w:rPr>
        <w:t xml:space="preserve"> </w:t>
      </w:r>
      <w:r>
        <w:rPr>
          <w:i/>
        </w:rPr>
        <w:t>разрешения.</w:t>
      </w:r>
    </w:p>
    <w:p w:rsidR="004E7696" w:rsidRDefault="00C27CE0">
      <w:pPr>
        <w:pStyle w:val="1"/>
        <w:spacing w:before="6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4E7696" w:rsidRDefault="00C27CE0">
      <w:pPr>
        <w:pStyle w:val="a3"/>
        <w:spacing w:before="43" w:line="276" w:lineRule="auto"/>
        <w:ind w:right="409"/>
      </w:pPr>
      <w:r>
        <w:t>Наше государство – Российская Федерация.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 строя Российской Федерации. Государственные символы</w:t>
      </w:r>
      <w:r>
        <w:rPr>
          <w:spacing w:val="1"/>
        </w:rPr>
        <w:t xml:space="preserve"> </w:t>
      </w:r>
      <w:r>
        <w:t>России. Россия – федеративное государство. Субъекты федерации. Органы</w:t>
      </w:r>
      <w:r>
        <w:rPr>
          <w:spacing w:val="1"/>
        </w:rPr>
        <w:t xml:space="preserve"> </w:t>
      </w:r>
      <w:r>
        <w:t>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Федерации.</w:t>
      </w:r>
      <w:r>
        <w:rPr>
          <w:spacing w:val="24"/>
        </w:rPr>
        <w:t xml:space="preserve"> </w:t>
      </w:r>
      <w:r>
        <w:t>Правительство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Федерации.</w:t>
      </w:r>
      <w:r>
        <w:rPr>
          <w:spacing w:val="24"/>
        </w:rPr>
        <w:t xml:space="preserve"> </w:t>
      </w:r>
      <w:r>
        <w:t>Судебная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 w:firstLine="0"/>
        <w:rPr>
          <w:i/>
        </w:rPr>
      </w:pPr>
      <w:r>
        <w:lastRenderedPageBreak/>
        <w:t>система Российской Федерации. Правоохранительные органы.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государственной власти и граждан. Механизмы реализации и защиты прав и</w:t>
      </w:r>
      <w:r>
        <w:rPr>
          <w:spacing w:val="1"/>
        </w:rPr>
        <w:t xml:space="preserve"> </w:t>
      </w:r>
      <w:r>
        <w:t xml:space="preserve">свобод человека и гражданина в РФ. </w:t>
      </w:r>
      <w:r>
        <w:rPr>
          <w:i/>
        </w:rPr>
        <w:t>Основные международные документы о</w:t>
      </w:r>
      <w:r>
        <w:rPr>
          <w:i/>
          <w:spacing w:val="-67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человека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4E7696" w:rsidRDefault="00C27CE0">
      <w:pPr>
        <w:pStyle w:val="1"/>
        <w:spacing w:before="5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4E7696" w:rsidRDefault="00C27CE0">
      <w:pPr>
        <w:pStyle w:val="a3"/>
        <w:spacing w:before="45" w:line="276" w:lineRule="auto"/>
        <w:ind w:right="404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-67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потребителей. Способы защиты гражданских прав. Право на труд и трудовые</w:t>
      </w:r>
      <w:r>
        <w:rPr>
          <w:spacing w:val="-67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 деятельности человека. Семья под защитой государства. Права и</w:t>
      </w:r>
      <w:r>
        <w:rPr>
          <w:spacing w:val="1"/>
        </w:rPr>
        <w:t xml:space="preserve"> </w:t>
      </w:r>
      <w:r>
        <w:t>обязанности детей и родителей. Защита интересов и прав 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 Административные правонарушения. Виды административного</w:t>
      </w:r>
      <w:r>
        <w:rPr>
          <w:spacing w:val="1"/>
        </w:rPr>
        <w:t xml:space="preserve"> </w:t>
      </w:r>
      <w:r>
        <w:t>наказания. Уголовное право, основные понятия и принципы. Понятие и 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Особенности правового статуса несовершеннолетнего. Права ребенка и их</w:t>
      </w:r>
      <w:r>
        <w:rPr>
          <w:spacing w:val="1"/>
        </w:rPr>
        <w:t xml:space="preserve"> </w:t>
      </w:r>
      <w:r>
        <w:t>защита. Дееспособность малолетних. Дееспособность несовершеннолетних 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rPr>
          <w:u w:val="single"/>
        </w:rPr>
        <w:t>Коррупционные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правонарушения:</w:t>
      </w:r>
      <w:r>
        <w:rPr>
          <w:spacing w:val="1"/>
          <w:u w:val="single"/>
        </w:rPr>
        <w:t xml:space="preserve"> </w:t>
      </w:r>
      <w:r>
        <w:rPr>
          <w:u w:val="single"/>
        </w:rPr>
        <w:t>виды,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ответственность.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 право. Международно-правовая защита жертв 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:rsidR="004E7696" w:rsidRDefault="00C27CE0">
      <w:pPr>
        <w:pStyle w:val="1"/>
        <w:spacing w:before="6"/>
        <w:jc w:val="left"/>
      </w:pPr>
      <w:r>
        <w:t>Экономика</w:t>
      </w:r>
    </w:p>
    <w:p w:rsidR="004E7696" w:rsidRDefault="00C27CE0">
      <w:pPr>
        <w:pStyle w:val="a3"/>
        <w:spacing w:before="43" w:line="276" w:lineRule="auto"/>
        <w:ind w:right="407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услуги.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потребности,  </w:t>
      </w:r>
      <w:r>
        <w:rPr>
          <w:spacing w:val="1"/>
        </w:rPr>
        <w:t xml:space="preserve"> </w:t>
      </w:r>
      <w:r>
        <w:t xml:space="preserve">ограниченность  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 Собственность. Торговля и ее формы. Реклама. Деньги и их</w:t>
      </w:r>
      <w:r>
        <w:rPr>
          <w:spacing w:val="1"/>
        </w:rPr>
        <w:t xml:space="preserve"> </w:t>
      </w:r>
      <w:r>
        <w:t>функции.</w:t>
      </w:r>
      <w:r>
        <w:rPr>
          <w:spacing w:val="25"/>
        </w:rPr>
        <w:t xml:space="preserve"> </w:t>
      </w:r>
      <w:r>
        <w:rPr>
          <w:i/>
          <w:u w:val="single"/>
        </w:rPr>
        <w:t>Карманные</w:t>
      </w:r>
      <w:r>
        <w:rPr>
          <w:i/>
          <w:spacing w:val="24"/>
          <w:u w:val="single"/>
        </w:rPr>
        <w:t xml:space="preserve"> </w:t>
      </w:r>
      <w:r>
        <w:rPr>
          <w:i/>
          <w:u w:val="single"/>
        </w:rPr>
        <w:t>деньги:</w:t>
      </w:r>
      <w:r>
        <w:rPr>
          <w:i/>
          <w:spacing w:val="23"/>
          <w:u w:val="single"/>
        </w:rPr>
        <w:t xml:space="preserve"> </w:t>
      </w:r>
      <w:r>
        <w:rPr>
          <w:i/>
          <w:u w:val="single"/>
        </w:rPr>
        <w:t>за</w:t>
      </w:r>
      <w:r>
        <w:rPr>
          <w:i/>
          <w:spacing w:val="23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23"/>
          <w:u w:val="single"/>
        </w:rPr>
        <w:t xml:space="preserve"> </w:t>
      </w:r>
      <w:r>
        <w:rPr>
          <w:i/>
          <w:u w:val="single"/>
        </w:rPr>
        <w:t>против.</w:t>
      </w:r>
      <w:r>
        <w:rPr>
          <w:i/>
          <w:spacing w:val="30"/>
        </w:rPr>
        <w:t xml:space="preserve"> </w:t>
      </w:r>
      <w:r>
        <w:t>Инфляция,</w:t>
      </w:r>
      <w:r>
        <w:rPr>
          <w:spacing w:val="22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последствия.</w:t>
      </w:r>
      <w:r>
        <w:rPr>
          <w:spacing w:val="26"/>
        </w:rPr>
        <w:t xml:space="preserve"> </w:t>
      </w:r>
      <w:r>
        <w:t>Типы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 w:firstLine="0"/>
      </w:pPr>
      <w:r>
        <w:lastRenderedPageBreak/>
        <w:t>экономических систем. Рынок и рыночный механизм. Предпринимательская</w:t>
      </w:r>
      <w:r>
        <w:rPr>
          <w:spacing w:val="1"/>
        </w:rPr>
        <w:t xml:space="preserve"> </w:t>
      </w:r>
      <w:r>
        <w:t xml:space="preserve">деятельность. Издержки, выручка, прибыль. </w:t>
      </w:r>
      <w:r>
        <w:rPr>
          <w:i/>
        </w:rPr>
        <w:t>Виды рынков. Рынок капиталов.</w:t>
      </w:r>
      <w:r>
        <w:rPr>
          <w:i/>
          <w:spacing w:val="1"/>
        </w:rPr>
        <w:t xml:space="preserve"> </w:t>
      </w:r>
      <w:r>
        <w:t>Рынок труда. Каким должен быть современный работник. Выбор профессии.</w:t>
      </w:r>
      <w:r>
        <w:rPr>
          <w:spacing w:val="1"/>
        </w:rPr>
        <w:t xml:space="preserve"> </w:t>
      </w:r>
      <w:r>
        <w:t>Заработная плата и стимулирование труда. Роль государства в 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 система налогов,</w:t>
      </w:r>
      <w:r>
        <w:rPr>
          <w:spacing w:val="-3"/>
        </w:rPr>
        <w:t xml:space="preserve"> </w:t>
      </w:r>
      <w:r>
        <w:rPr>
          <w:i/>
        </w:rPr>
        <w:t>функции,</w:t>
      </w:r>
      <w:r>
        <w:rPr>
          <w:i/>
          <w:spacing w:val="-1"/>
        </w:rPr>
        <w:t xml:space="preserve"> </w:t>
      </w:r>
      <w:r>
        <w:rPr>
          <w:i/>
        </w:rPr>
        <w:t>налоговые</w:t>
      </w:r>
      <w:r>
        <w:rPr>
          <w:i/>
          <w:spacing w:val="-1"/>
        </w:rPr>
        <w:t xml:space="preserve"> </w:t>
      </w:r>
      <w:r>
        <w:rPr>
          <w:i/>
        </w:rPr>
        <w:t>системы</w:t>
      </w:r>
      <w:r>
        <w:rPr>
          <w:i/>
          <w:spacing w:val="-4"/>
        </w:rPr>
        <w:t xml:space="preserve"> </w:t>
      </w:r>
      <w:r>
        <w:rPr>
          <w:i/>
        </w:rPr>
        <w:t>разных</w:t>
      </w:r>
      <w:r>
        <w:rPr>
          <w:i/>
          <w:spacing w:val="-2"/>
        </w:rPr>
        <w:t xml:space="preserve"> </w:t>
      </w:r>
      <w:r>
        <w:rPr>
          <w:i/>
        </w:rPr>
        <w:t>эпох</w:t>
      </w:r>
      <w:r>
        <w:t>.</w:t>
      </w:r>
    </w:p>
    <w:p w:rsidR="004E7696" w:rsidRDefault="00C27CE0">
      <w:pPr>
        <w:spacing w:before="1" w:line="276" w:lineRule="auto"/>
        <w:ind w:left="682" w:right="403" w:firstLine="707"/>
        <w:jc w:val="both"/>
        <w:rPr>
          <w:sz w:val="28"/>
        </w:rPr>
      </w:pPr>
      <w:r>
        <w:rPr>
          <w:i/>
          <w:sz w:val="28"/>
          <w:u w:val="single"/>
        </w:rPr>
        <w:t>Банковская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система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России.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Банковские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гражданам: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кредит,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денежный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валюты.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банкомат,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банкинг,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онлайн-банкинг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Страховые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услуги: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имущества,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финансовые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активы.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Пенсионное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обеспечение.</w:t>
      </w:r>
    </w:p>
    <w:p w:rsidR="004E7696" w:rsidRDefault="00C27CE0">
      <w:pPr>
        <w:spacing w:before="1" w:line="276" w:lineRule="auto"/>
        <w:ind w:left="682" w:right="405" w:firstLine="707"/>
        <w:jc w:val="both"/>
        <w:rPr>
          <w:sz w:val="28"/>
        </w:rPr>
      </w:pPr>
      <w:r>
        <w:rPr>
          <w:i/>
          <w:sz w:val="28"/>
          <w:u w:val="single"/>
        </w:rPr>
        <w:t>Пенсионные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программы.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Налогообложение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домохозяйства.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Потребление домашних хозяйств. </w:t>
      </w:r>
      <w:r>
        <w:rPr>
          <w:i/>
          <w:sz w:val="28"/>
          <w:u w:val="single"/>
        </w:rPr>
        <w:t>Семейный бюджет (бюджет моей семьи).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пассивы.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план.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Сбережения. Инфляция.</w:t>
      </w:r>
    </w:p>
    <w:p w:rsidR="004E7696" w:rsidRDefault="004E7696">
      <w:pPr>
        <w:pStyle w:val="a3"/>
        <w:spacing w:before="5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303"/>
        </w:tabs>
        <w:spacing w:before="1"/>
        <w:ind w:left="2302" w:hanging="913"/>
      </w:pPr>
      <w:r>
        <w:t>География</w:t>
      </w:r>
    </w:p>
    <w:p w:rsidR="004E7696" w:rsidRDefault="00C27CE0">
      <w:pPr>
        <w:pStyle w:val="a3"/>
        <w:spacing w:before="45" w:line="276" w:lineRule="auto"/>
        <w:ind w:right="404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 знаний в жизни для объяснения, оценки и 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различных теоретических и практических задач, умениями 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4E7696" w:rsidRDefault="00C27CE0">
      <w:pPr>
        <w:pStyle w:val="a3"/>
        <w:ind w:left="1390" w:firstLine="0"/>
      </w:pPr>
      <w:r>
        <w:t>География</w:t>
      </w:r>
      <w:r>
        <w:rPr>
          <w:spacing w:val="12"/>
        </w:rPr>
        <w:t xml:space="preserve"> </w:t>
      </w:r>
      <w:r>
        <w:t>синтезирует</w:t>
      </w:r>
      <w:r>
        <w:rPr>
          <w:spacing w:val="13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общественно-научного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естественно</w:t>
      </w:r>
    </w:p>
    <w:p w:rsidR="004E7696" w:rsidRDefault="00C27CE0">
      <w:pPr>
        <w:pStyle w:val="a3"/>
        <w:spacing w:before="48" w:line="276" w:lineRule="auto"/>
        <w:ind w:right="409" w:firstLine="0"/>
      </w:pP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 необходимыми</w:t>
      </w:r>
      <w:r>
        <w:rPr>
          <w:spacing w:val="1"/>
        </w:rPr>
        <w:t xml:space="preserve"> </w:t>
      </w:r>
      <w:r>
        <w:t>для развития представлений о</w:t>
      </w:r>
      <w:r>
        <w:rPr>
          <w:spacing w:val="1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естественных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общественных</w:t>
      </w:r>
      <w:r>
        <w:rPr>
          <w:spacing w:val="18"/>
        </w:rPr>
        <w:t xml:space="preserve"> </w:t>
      </w:r>
      <w:r>
        <w:t>дисциплин,</w:t>
      </w:r>
      <w:r>
        <w:rPr>
          <w:spacing w:val="17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целом.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географии</w:t>
      </w:r>
      <w:r>
        <w:rPr>
          <w:spacing w:val="15"/>
        </w:rPr>
        <w:t xml:space="preserve"> </w:t>
      </w:r>
      <w:r>
        <w:t>отражает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9" w:firstLine="0"/>
      </w:pPr>
      <w:r>
        <w:lastRenderedPageBreak/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воссоединение России</w:t>
      </w:r>
      <w:r>
        <w:rPr>
          <w:spacing w:val="-3"/>
        </w:rPr>
        <w:t xml:space="preserve"> </w:t>
      </w:r>
      <w:r>
        <w:t>и Крыма.</w:t>
      </w:r>
    </w:p>
    <w:p w:rsidR="004E7696" w:rsidRDefault="00C27CE0">
      <w:pPr>
        <w:pStyle w:val="a3"/>
        <w:spacing w:before="1" w:line="276" w:lineRule="auto"/>
        <w:ind w:right="4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 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4E7696" w:rsidRDefault="00C27CE0">
      <w:pPr>
        <w:pStyle w:val="a3"/>
        <w:spacing w:line="276" w:lineRule="auto"/>
        <w:ind w:right="406"/>
      </w:pPr>
      <w:r>
        <w:t>Изучение предмета «География» в части формирования у обучающихся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основано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межпредметных</w:t>
      </w:r>
      <w:r>
        <w:rPr>
          <w:spacing w:val="8"/>
        </w:rPr>
        <w:t xml:space="preserve"> </w:t>
      </w:r>
      <w:r>
        <w:t>связях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предметами:</w:t>
      </w:r>
      <w:r>
        <w:rPr>
          <w:spacing w:val="10"/>
        </w:rPr>
        <w:t xml:space="preserve"> </w:t>
      </w:r>
      <w:r>
        <w:t>«Физика»,</w:t>
      </w:r>
    </w:p>
    <w:p w:rsidR="004E7696" w:rsidRDefault="00C27CE0">
      <w:pPr>
        <w:pStyle w:val="a3"/>
        <w:spacing w:line="276" w:lineRule="auto"/>
        <w:ind w:right="410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и др.</w:t>
      </w:r>
    </w:p>
    <w:p w:rsidR="004E7696" w:rsidRDefault="00C27CE0">
      <w:pPr>
        <w:spacing w:before="1" w:line="276" w:lineRule="auto"/>
        <w:ind w:left="1390" w:right="3720"/>
        <w:jc w:val="both"/>
        <w:rPr>
          <w:sz w:val="28"/>
        </w:rPr>
      </w:pPr>
      <w:r>
        <w:rPr>
          <w:b/>
          <w:sz w:val="28"/>
        </w:rPr>
        <w:t>Развитие географических знаний о Земле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 география.</w:t>
      </w:r>
    </w:p>
    <w:p w:rsidR="004E7696" w:rsidRDefault="00C27CE0">
      <w:pPr>
        <w:spacing w:line="276" w:lineRule="auto"/>
        <w:ind w:left="682" w:right="406" w:firstLine="707"/>
        <w:jc w:val="both"/>
        <w:rPr>
          <w:sz w:val="28"/>
        </w:rPr>
      </w:pPr>
      <w:r>
        <w:rPr>
          <w:sz w:val="28"/>
        </w:rPr>
        <w:t>Представления о мире в древности (</w:t>
      </w:r>
      <w:r>
        <w:rPr>
          <w:i/>
          <w:sz w:val="28"/>
        </w:rPr>
        <w:t>Древний Китай, Древний Египет,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Греция,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Рим</w:t>
      </w:r>
      <w:r>
        <w:rPr>
          <w:sz w:val="28"/>
        </w:rPr>
        <w:t>).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первых географических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карт.</w:t>
      </w:r>
    </w:p>
    <w:p w:rsidR="004E7696" w:rsidRDefault="00C27CE0">
      <w:pPr>
        <w:spacing w:line="276" w:lineRule="auto"/>
        <w:ind w:left="682" w:right="407" w:firstLine="707"/>
        <w:jc w:val="both"/>
        <w:rPr>
          <w:i/>
          <w:sz w:val="28"/>
        </w:rPr>
      </w:pPr>
      <w:r>
        <w:rPr>
          <w:sz w:val="28"/>
        </w:rPr>
        <w:t xml:space="preserve">География в эпоху Средневековья: </w:t>
      </w:r>
      <w:r>
        <w:rPr>
          <w:i/>
          <w:sz w:val="28"/>
        </w:rPr>
        <w:t>путешествия и открытия викингов,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землепроходцев.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Афанасия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Никитина.</w:t>
      </w:r>
    </w:p>
    <w:p w:rsidR="004E7696" w:rsidRDefault="00C27CE0">
      <w:pPr>
        <w:spacing w:before="1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Эпоха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открытий 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Нового света,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кругосветные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открытий.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Географические открытия XVII–XIX вв. (</w:t>
      </w:r>
      <w:r>
        <w:rPr>
          <w:i/>
          <w:sz w:val="28"/>
        </w:rPr>
        <w:t>исследования и открытия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Австралии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Океании,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Антарктиды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кругосветное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Крузенштерн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Ю.Ф.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Лисянский</w:t>
      </w:r>
      <w:r>
        <w:rPr>
          <w:sz w:val="28"/>
        </w:rPr>
        <w:t>).</w:t>
      </w:r>
    </w:p>
    <w:p w:rsidR="004E7696" w:rsidRDefault="00C27CE0">
      <w:pPr>
        <w:spacing w:line="276" w:lineRule="auto"/>
        <w:ind w:left="682" w:right="406" w:firstLine="707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Северного полюсов, океанов, покорение высочайших вершин и глубочайших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впадин, исследования верхних слоев атмосферы, открытия и разработки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Севера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космоса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 науки</w:t>
      </w:r>
      <w:r>
        <w:rPr>
          <w:sz w:val="28"/>
        </w:rPr>
        <w:t>.</w:t>
      </w:r>
    </w:p>
    <w:p w:rsidR="004E7696" w:rsidRDefault="00C27CE0">
      <w:pPr>
        <w:pStyle w:val="a3"/>
        <w:spacing w:line="276" w:lineRule="auto"/>
        <w:ind w:right="410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методы исследования Земли.</w:t>
      </w:r>
    </w:p>
    <w:p w:rsidR="004E7696" w:rsidRDefault="00C27CE0">
      <w:pPr>
        <w:pStyle w:val="1"/>
        <w:spacing w:before="3"/>
      </w:pPr>
      <w:r>
        <w:t>Земля</w:t>
      </w:r>
      <w:r>
        <w:rPr>
          <w:spacing w:val="-3"/>
        </w:rPr>
        <w:t xml:space="preserve"> </w:t>
      </w:r>
      <w:r>
        <w:t>во Вселенной.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следствия.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lastRenderedPageBreak/>
        <w:t xml:space="preserve">Земля – часть Солнечной системы. Земля и Луна. </w:t>
      </w:r>
      <w:r>
        <w:rPr>
          <w:i/>
          <w:sz w:val="28"/>
        </w:rPr>
        <w:t>Влияние космоса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нашу планету и жизнь людей. </w:t>
      </w:r>
      <w:r>
        <w:rPr>
          <w:sz w:val="28"/>
        </w:rPr>
        <w:t>Форма и размеры Земли. Наклон земной оси к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 орбиты. Виды движения Земли и их географические 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Земли вокруг Солнца. Смена времен года. Тропики и полярные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круги. Пояса освещенности. </w:t>
      </w:r>
      <w:r>
        <w:rPr>
          <w:i/>
          <w:sz w:val="28"/>
        </w:rPr>
        <w:t>Календарь – как система измерения 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природы, как смена дня и ночи, смена фаз Луны, смена времен года. </w:t>
      </w:r>
      <w:r>
        <w:rPr>
          <w:sz w:val="28"/>
        </w:rPr>
        <w:t>Осевое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1"/>
          <w:sz w:val="28"/>
        </w:rPr>
        <w:t xml:space="preserve"> </w:t>
      </w:r>
      <w:r>
        <w:rPr>
          <w:sz w:val="28"/>
        </w:rPr>
        <w:t>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 ночи,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сутки,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год.</w:t>
      </w:r>
    </w:p>
    <w:p w:rsidR="004E7696" w:rsidRDefault="00C27CE0">
      <w:pPr>
        <w:pStyle w:val="1"/>
        <w:spacing w:before="7"/>
      </w:pPr>
      <w:r>
        <w:t>Изображение</w:t>
      </w:r>
      <w:r>
        <w:rPr>
          <w:spacing w:val="-3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</w:p>
    <w:p w:rsidR="004E7696" w:rsidRDefault="00C27CE0">
      <w:pPr>
        <w:spacing w:before="42"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аэрофото-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снимки.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1"/>
          <w:sz w:val="28"/>
        </w:rPr>
        <w:t xml:space="preserve"> </w:t>
      </w:r>
      <w:r>
        <w:rPr>
          <w:sz w:val="28"/>
        </w:rPr>
        <w:t>Азимут.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горизонта по компасу и местным признакам, определение азимута.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ориентирования в мегаполисе и в природе.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План 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Условные знаки. Как составить план местности. </w:t>
      </w:r>
      <w:r>
        <w:rPr>
          <w:i/>
          <w:sz w:val="28"/>
        </w:rPr>
        <w:t>Составление простейшего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местности/учебного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кабинета/комнаты.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1"/>
          <w:sz w:val="28"/>
        </w:rPr>
        <w:t xml:space="preserve"> </w:t>
      </w:r>
      <w:r>
        <w:rPr>
          <w:sz w:val="28"/>
        </w:rPr>
        <w:t>и 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на карте. Градусная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сеть: параллели и меридианы. Географические координаты: 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широта. Географические координаты: географическая долгота.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-67"/>
          <w:sz w:val="28"/>
        </w:rPr>
        <w:t xml:space="preserve"> </w:t>
      </w:r>
      <w:r>
        <w:rPr>
          <w:sz w:val="28"/>
        </w:rPr>
        <w:t>абсолютных высот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</w:p>
    <w:p w:rsidR="004E7696" w:rsidRDefault="00C27CE0">
      <w:pPr>
        <w:pStyle w:val="1"/>
        <w:spacing w:before="7"/>
        <w:ind w:left="1459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4E7696" w:rsidRDefault="00C27CE0">
      <w:pPr>
        <w:spacing w:before="43" w:line="276" w:lineRule="auto"/>
        <w:ind w:left="682" w:right="407" w:firstLine="707"/>
        <w:jc w:val="both"/>
        <w:rPr>
          <w:sz w:val="28"/>
        </w:rPr>
      </w:pPr>
      <w:r>
        <w:rPr>
          <w:b/>
          <w:sz w:val="28"/>
        </w:rPr>
        <w:t>Литосфера.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«каменная»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Земли. Земная кора. Разнообразие горных пород и минералов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Земле. </w:t>
      </w:r>
      <w:r>
        <w:rPr>
          <w:i/>
          <w:sz w:val="28"/>
        </w:rPr>
        <w:t>Полезные ископаемые и их значение в жизни современного общества.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вулканы,</w:t>
      </w:r>
      <w:r>
        <w:rPr>
          <w:spacing w:val="-1"/>
          <w:sz w:val="28"/>
        </w:rPr>
        <w:t xml:space="preserve"> </w:t>
      </w:r>
      <w:r>
        <w:rPr>
          <w:sz w:val="28"/>
        </w:rPr>
        <w:t>гейзеры.</w:t>
      </w:r>
    </w:p>
    <w:p w:rsidR="004E7696" w:rsidRDefault="00C27CE0">
      <w:pPr>
        <w:spacing w:line="276" w:lineRule="auto"/>
        <w:ind w:left="682" w:right="408" w:firstLine="707"/>
        <w:jc w:val="both"/>
        <w:rPr>
          <w:i/>
          <w:sz w:val="28"/>
        </w:rPr>
      </w:pPr>
      <w:r>
        <w:rPr>
          <w:sz w:val="28"/>
        </w:rPr>
        <w:t>Рельеф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картах.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 высоте. Определение относительной и абсолютной высоты гор.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Рельеф дна океанов. </w:t>
      </w:r>
      <w:r>
        <w:rPr>
          <w:i/>
          <w:sz w:val="28"/>
        </w:rPr>
        <w:t>Рифтовые области, срединные океанические хребты,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шельф,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материковый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склон.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Исследователи подводных глубин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открытия.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2"/>
        <w:rPr>
          <w:i/>
        </w:rPr>
      </w:pPr>
      <w:r>
        <w:rPr>
          <w:b/>
        </w:rPr>
        <w:lastRenderedPageBreak/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 – температура и соленость. Движение воды в океане – волны, течения.</w:t>
      </w:r>
      <w:r>
        <w:rPr>
          <w:spacing w:val="-6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речной системы, характер, питание и режим рек. Озера и их происхождение.</w:t>
      </w:r>
      <w:r>
        <w:rPr>
          <w:spacing w:val="1"/>
        </w:rPr>
        <w:t xml:space="preserve"> </w:t>
      </w:r>
      <w:r>
        <w:t>Ледники. Горное и покровное оледенение, многолетняя мерзлота. Подземные</w:t>
      </w:r>
      <w:r>
        <w:rPr>
          <w:spacing w:val="-67"/>
        </w:rPr>
        <w:t xml:space="preserve"> </w:t>
      </w:r>
      <w:r>
        <w:t>воды. Межпластовые и грунтовые воды. Болота. Каналы. 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</w:p>
    <w:p w:rsidR="004E7696" w:rsidRDefault="00C27CE0">
      <w:pPr>
        <w:spacing w:before="2" w:line="276" w:lineRule="auto"/>
        <w:ind w:left="682" w:right="405" w:firstLine="707"/>
        <w:jc w:val="both"/>
        <w:rPr>
          <w:sz w:val="28"/>
        </w:rPr>
      </w:pPr>
      <w:r>
        <w:rPr>
          <w:b/>
          <w:sz w:val="28"/>
        </w:rPr>
        <w:t>Атмосфера.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 отображение. Среднесуточная, среднемесячная, среднегодовая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широты.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пояса.</w:t>
      </w:r>
      <w:r>
        <w:rPr>
          <w:spacing w:val="1"/>
          <w:sz w:val="28"/>
        </w:rPr>
        <w:t xml:space="preserve"> </w:t>
      </w:r>
      <w:r>
        <w:rPr>
          <w:sz w:val="28"/>
        </w:rPr>
        <w:t>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атмосфере.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осадки.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Ветер.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ветра.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Графическое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ветров.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Циркуляция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атмосферы.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погоды. Метеостанция/метеоприборы (проведение наблюдений и измерений,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фиксация 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наблюдений, 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факторы.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здоровье людей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 и атмосфера.</w:t>
      </w:r>
    </w:p>
    <w:p w:rsidR="004E7696" w:rsidRDefault="00C27CE0">
      <w:pPr>
        <w:spacing w:line="276" w:lineRule="auto"/>
        <w:ind w:left="682" w:right="406" w:firstLine="707"/>
        <w:jc w:val="both"/>
        <w:rPr>
          <w:i/>
          <w:sz w:val="28"/>
        </w:rPr>
      </w:pPr>
      <w:r>
        <w:rPr>
          <w:b/>
          <w:sz w:val="28"/>
        </w:rPr>
        <w:t xml:space="preserve">Биосфера. </w:t>
      </w:r>
      <w:r>
        <w:rPr>
          <w:sz w:val="28"/>
        </w:rPr>
        <w:t>Биосфера – живая оболочка Земли. Особенности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 Жизнь на поверхности суши: особенности распространения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животных в лесных и безлесных пространствах.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Воздействие организмов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оболочки.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Воздействие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природу.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Охрана природы.</w:t>
      </w:r>
    </w:p>
    <w:p w:rsidR="004E7696" w:rsidRDefault="00C27CE0">
      <w:pPr>
        <w:pStyle w:val="a3"/>
        <w:spacing w:line="276" w:lineRule="auto"/>
        <w:ind w:right="404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своей местности. Закономерности географической оболочки: 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5"/>
        </w:rPr>
        <w:t xml:space="preserve"> </w:t>
      </w:r>
      <w:r>
        <w:t>и высотная поясность.</w:t>
      </w:r>
      <w:r>
        <w:rPr>
          <w:spacing w:val="-2"/>
        </w:rPr>
        <w:t xml:space="preserve"> </w:t>
      </w:r>
      <w:r>
        <w:t>Природные зоны</w:t>
      </w:r>
      <w:r>
        <w:rPr>
          <w:spacing w:val="-3"/>
        </w:rPr>
        <w:t xml:space="preserve"> </w:t>
      </w:r>
      <w:r>
        <w:t>Земли.</w:t>
      </w:r>
    </w:p>
    <w:p w:rsidR="004E7696" w:rsidRDefault="00C27CE0">
      <w:pPr>
        <w:pStyle w:val="1"/>
        <w:spacing w:before="5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4E7696" w:rsidRDefault="00C27CE0">
      <w:pPr>
        <w:pStyle w:val="a3"/>
        <w:spacing w:before="43" w:line="278" w:lineRule="auto"/>
        <w:ind w:right="412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Расовый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планеты.</w:t>
      </w:r>
      <w:r>
        <w:rPr>
          <w:spacing w:val="-2"/>
        </w:rPr>
        <w:t xml:space="preserve"> </w:t>
      </w:r>
      <w:r>
        <w:t>Страны на</w:t>
      </w:r>
      <w:r>
        <w:rPr>
          <w:spacing w:val="-2"/>
        </w:rPr>
        <w:t xml:space="preserve"> </w:t>
      </w:r>
      <w:r>
        <w:t>карте мира.</w:t>
      </w:r>
    </w:p>
    <w:p w:rsidR="004E7696" w:rsidRDefault="00C27CE0">
      <w:pPr>
        <w:pStyle w:val="1"/>
        <w:spacing w:line="321" w:lineRule="exact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человеком.</w:t>
      </w:r>
    </w:p>
    <w:p w:rsidR="004E7696" w:rsidRDefault="00C27CE0">
      <w:pPr>
        <w:pStyle w:val="a3"/>
        <w:spacing w:before="43" w:line="276" w:lineRule="auto"/>
        <w:ind w:right="411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океанов?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34"/>
        </w:rPr>
        <w:t xml:space="preserve"> </w:t>
      </w:r>
      <w:r>
        <w:t>исследований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географической</w:t>
      </w:r>
      <w:r>
        <w:rPr>
          <w:spacing w:val="36"/>
        </w:rPr>
        <w:t xml:space="preserve"> </w:t>
      </w:r>
      <w:r>
        <w:t>информации.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5"/>
        <w:jc w:val="both"/>
        <w:rPr>
          <w:sz w:val="28"/>
        </w:rPr>
      </w:pPr>
      <w:r>
        <w:rPr>
          <w:sz w:val="28"/>
        </w:rPr>
        <w:lastRenderedPageBreak/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 в древности (</w:t>
      </w:r>
      <w:r>
        <w:rPr>
          <w:i/>
          <w:sz w:val="28"/>
        </w:rPr>
        <w:t>древние египтяне, греки, финикийцы, идеи и труды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Парменида,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Эратосфена,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Кратеса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Малосского,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Страбона</w:t>
      </w:r>
      <w:r>
        <w:rPr>
          <w:sz w:val="28"/>
        </w:rPr>
        <w:t>).</w:t>
      </w:r>
    </w:p>
    <w:p w:rsidR="004E7696" w:rsidRDefault="00C27CE0">
      <w:pPr>
        <w:spacing w:line="276" w:lineRule="auto"/>
        <w:ind w:left="682" w:right="406" w:firstLine="707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Средневековья (</w:t>
      </w:r>
      <w:r>
        <w:rPr>
          <w:i/>
          <w:sz w:val="28"/>
        </w:rPr>
        <w:t>норманны, М. Поло, А. Никитин, Б. Диаш, М. Бехайм, 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Колумб, А. Веспуччи, Васко да Гама, Ф. Магеллан, Э. Кортес, Д. Кабот, 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Меркатор,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Баренц,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Гудзон,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Тасман,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Дежнев</w:t>
      </w:r>
      <w:r>
        <w:rPr>
          <w:sz w:val="28"/>
        </w:rPr>
        <w:t>).</w:t>
      </w:r>
    </w:p>
    <w:p w:rsidR="004E7696" w:rsidRDefault="00C27CE0">
      <w:pPr>
        <w:spacing w:line="276" w:lineRule="auto"/>
        <w:ind w:left="682" w:right="405" w:firstLine="707"/>
        <w:jc w:val="right"/>
        <w:rPr>
          <w:i/>
          <w:sz w:val="28"/>
        </w:rPr>
      </w:pPr>
      <w:r>
        <w:rPr>
          <w:sz w:val="28"/>
        </w:rPr>
        <w:t>Важнейшие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географические 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путешествия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XVI–XIX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Макензи,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Атласов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Морозко,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Ремезов,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Беринг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Чириков,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Д.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Кук,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В.М.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Головнин,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Ф.П.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Литке,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С.О.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Макаров,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Н.Н.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Миклухо-Маклай,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Ломоносов, Г.И. Шелихов, П.П. Семенов-Тянь-Шанский, Н.М. Пржевальский.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Гумбольдт,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Бонплан,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Лангсдорф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Н.Г.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Рубцов,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Беллинсгаузен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М.П.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Лазарев,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Ливингстон,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В.В.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Юнкер,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Е.П.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Ковалевский,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А.В.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Елисеев,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экспедиция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корабле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“Челленджер”,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Нансен,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Амундсен,</w:t>
      </w:r>
    </w:p>
    <w:p w:rsidR="004E7696" w:rsidRDefault="00C27CE0">
      <w:pPr>
        <w:spacing w:before="1"/>
        <w:ind w:left="682"/>
        <w:jc w:val="both"/>
        <w:rPr>
          <w:sz w:val="28"/>
        </w:rPr>
      </w:pPr>
      <w:r>
        <w:rPr>
          <w:i/>
          <w:sz w:val="28"/>
        </w:rPr>
        <w:t>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Скотт,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Ф.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Кук</w:t>
      </w:r>
      <w:r>
        <w:rPr>
          <w:sz w:val="28"/>
        </w:rPr>
        <w:t>).</w:t>
      </w:r>
    </w:p>
    <w:p w:rsidR="004E7696" w:rsidRDefault="00C27CE0">
      <w:pPr>
        <w:spacing w:before="50"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Важнейшие географические открытия и путешествия в XX веке (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Папанин,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Вавилов,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Амундсен,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Скотт,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А.Ф.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Трешников (руководители 1 и 2 советской антарктической экспедиций), В.А.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Обручев</w:t>
      </w:r>
      <w:r>
        <w:rPr>
          <w:sz w:val="28"/>
        </w:rPr>
        <w:t>).</w:t>
      </w:r>
    </w:p>
    <w:p w:rsidR="004E7696" w:rsidRDefault="00C27CE0">
      <w:pPr>
        <w:pStyle w:val="a3"/>
        <w:spacing w:line="276" w:lineRule="auto"/>
        <w:ind w:right="412"/>
      </w:pPr>
      <w:r>
        <w:t>Описание и нанесение на контурную карту географических 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маршрутов.</w:t>
      </w:r>
    </w:p>
    <w:p w:rsidR="004E7696" w:rsidRDefault="00C27CE0">
      <w:pPr>
        <w:pStyle w:val="1"/>
        <w:spacing w:before="3"/>
      </w:pPr>
      <w:r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Земли.</w:t>
      </w:r>
    </w:p>
    <w:p w:rsidR="004E7696" w:rsidRDefault="00C27CE0">
      <w:pPr>
        <w:spacing w:before="46" w:line="276" w:lineRule="auto"/>
        <w:ind w:left="682" w:right="406" w:firstLine="707"/>
        <w:jc w:val="both"/>
        <w:rPr>
          <w:i/>
          <w:sz w:val="28"/>
        </w:rPr>
      </w:pPr>
      <w:r>
        <w:rPr>
          <w:b/>
          <w:sz w:val="28"/>
        </w:rPr>
        <w:t>Литосфера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рельеф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плиты.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коры.</w:t>
      </w:r>
      <w:r>
        <w:rPr>
          <w:spacing w:val="1"/>
          <w:sz w:val="28"/>
        </w:rPr>
        <w:t xml:space="preserve"> </w:t>
      </w:r>
      <w:r>
        <w:rPr>
          <w:sz w:val="28"/>
        </w:rPr>
        <w:t>Типы земной коры, их отличия. Формирование современного рельефа 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 Земли.</w:t>
      </w:r>
    </w:p>
    <w:p w:rsidR="004E7696" w:rsidRDefault="00C27CE0">
      <w:pPr>
        <w:spacing w:line="276" w:lineRule="auto"/>
        <w:ind w:left="682" w:right="406" w:firstLine="707"/>
        <w:jc w:val="both"/>
        <w:rPr>
          <w:i/>
          <w:sz w:val="28"/>
        </w:rPr>
      </w:pPr>
      <w:r>
        <w:rPr>
          <w:b/>
          <w:sz w:val="28"/>
        </w:rPr>
        <w:t xml:space="preserve">Атмосфера и климаты Земли. </w:t>
      </w:r>
      <w:r>
        <w:rPr>
          <w:sz w:val="28"/>
        </w:rPr>
        <w:t>Распределение температуры, осадков,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поясов атмосферного давления на Земле и их отражение на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масс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переходных климатических поясов Земли. </w:t>
      </w:r>
      <w:r>
        <w:rPr>
          <w:i/>
          <w:sz w:val="28"/>
        </w:rPr>
        <w:t>Влияние климатических условий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жизнь людей. Влияние современной хозяйственной деятельности людей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солнечных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абсолютной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тропосферы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(температуры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амплитуды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показателей).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/>
      </w:pPr>
      <w:r>
        <w:rPr>
          <w:b/>
        </w:rPr>
        <w:lastRenderedPageBreak/>
        <w:t xml:space="preserve">Мировой океан – основная часть гидросферы. </w:t>
      </w:r>
      <w:r>
        <w:t>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океанических течений. Тихий океан. Характерные черты природы океана и</w:t>
      </w:r>
      <w:r>
        <w:rPr>
          <w:spacing w:val="1"/>
        </w:rPr>
        <w:t xml:space="preserve"> </w:t>
      </w:r>
      <w:r>
        <w:t>его отличительные особенности. Атлантический океан. Характерные 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особенности.</w:t>
      </w:r>
    </w:p>
    <w:p w:rsidR="004E7696" w:rsidRDefault="00C27CE0">
      <w:pPr>
        <w:pStyle w:val="a3"/>
        <w:spacing w:before="2" w:line="276" w:lineRule="auto"/>
        <w:ind w:right="410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 Природные зоны Земли (выявление по картам зональности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</w:t>
      </w:r>
      <w:r>
        <w:rPr>
          <w:spacing w:val="-1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4E7696" w:rsidRDefault="00C27CE0">
      <w:pPr>
        <w:pStyle w:val="1"/>
        <w:spacing w:before="4"/>
      </w:pPr>
      <w:r>
        <w:t>Характеристика</w:t>
      </w:r>
      <w:r>
        <w:rPr>
          <w:spacing w:val="-2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4E7696" w:rsidRDefault="00C27CE0">
      <w:pPr>
        <w:spacing w:before="43"/>
        <w:ind w:left="1390"/>
        <w:jc w:val="both"/>
        <w:rPr>
          <w:sz w:val="28"/>
        </w:rPr>
      </w:pPr>
      <w:r>
        <w:rPr>
          <w:b/>
          <w:sz w:val="28"/>
        </w:rPr>
        <w:t>Южные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материки.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южных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:rsidR="004E7696" w:rsidRDefault="00C27CE0">
      <w:pPr>
        <w:pStyle w:val="a3"/>
        <w:spacing w:before="50" w:line="276" w:lineRule="auto"/>
        <w:ind w:right="404"/>
      </w:pPr>
      <w:r>
        <w:rPr>
          <w:b/>
        </w:rPr>
        <w:t xml:space="preserve">Африка. </w:t>
      </w:r>
      <w:r>
        <w:t>Географическое положение Африки и история исследования.</w:t>
      </w:r>
      <w:r>
        <w:rPr>
          <w:spacing w:val="1"/>
        </w:rPr>
        <w:t xml:space="preserve"> </w:t>
      </w:r>
      <w:r>
        <w:t>Рельеф и полезные ископаемые. Климат и внутренние воды. 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материка. Население</w:t>
      </w:r>
      <w:r>
        <w:rPr>
          <w:spacing w:val="-1"/>
        </w:rPr>
        <w:t xml:space="preserve"> </w:t>
      </w:r>
      <w:r>
        <w:t>Африки,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:rsidR="004E7696" w:rsidRDefault="00C27CE0">
      <w:pPr>
        <w:pStyle w:val="a3"/>
        <w:spacing w:line="276" w:lineRule="auto"/>
        <w:ind w:right="412"/>
      </w:pPr>
      <w:r>
        <w:t>Особенности стран Северной Африки (регион высоких гор, 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оазисов,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цивилизаций,</w:t>
      </w:r>
      <w:r>
        <w:rPr>
          <w:spacing w:val="1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добычи</w:t>
      </w:r>
      <w:r>
        <w:rPr>
          <w:spacing w:val="-2"/>
        </w:rPr>
        <w:t xml:space="preserve"> </w:t>
      </w:r>
      <w:r>
        <w:t>нефти и газа).</w:t>
      </w:r>
    </w:p>
    <w:p w:rsidR="004E7696" w:rsidRDefault="00C27CE0">
      <w:pPr>
        <w:pStyle w:val="a3"/>
        <w:spacing w:line="276" w:lineRule="auto"/>
        <w:ind w:right="414"/>
      </w:pPr>
      <w:r>
        <w:t>Особенности стран Западной и Центральной Африки (регион саванн и</w:t>
      </w:r>
      <w:r>
        <w:rPr>
          <w:spacing w:val="1"/>
        </w:rPr>
        <w:t xml:space="preserve"> </w:t>
      </w:r>
      <w:r>
        <w:t>непроходимых гилей, с развитой охотой на диких животных, эксплуатация</w:t>
      </w:r>
      <w:r>
        <w:rPr>
          <w:spacing w:val="1"/>
        </w:rPr>
        <w:t xml:space="preserve"> </w:t>
      </w:r>
      <w:r>
        <w:t>местного населения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плантациях 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добыче полезных ископаемых).</w:t>
      </w:r>
    </w:p>
    <w:p w:rsidR="004E7696" w:rsidRDefault="00C27CE0">
      <w:pPr>
        <w:pStyle w:val="a3"/>
        <w:spacing w:line="276" w:lineRule="auto"/>
        <w:ind w:right="411"/>
      </w:pPr>
      <w:r>
        <w:t>Особенности стран Восточной Африки (регион вулканов и разломов,</w:t>
      </w:r>
      <w:r>
        <w:rPr>
          <w:spacing w:val="1"/>
        </w:rPr>
        <w:t xml:space="preserve"> </w:t>
      </w:r>
      <w:r>
        <w:t>национальных парков, центр происхождения культурных растений и древних</w:t>
      </w:r>
      <w:r>
        <w:rPr>
          <w:spacing w:val="-67"/>
        </w:rPr>
        <w:t xml:space="preserve"> </w:t>
      </w:r>
      <w:r>
        <w:t>государств).</w:t>
      </w:r>
    </w:p>
    <w:p w:rsidR="004E7696" w:rsidRDefault="00C27CE0">
      <w:pPr>
        <w:pStyle w:val="a3"/>
        <w:spacing w:before="1" w:line="276" w:lineRule="auto"/>
        <w:ind w:right="413"/>
      </w:pPr>
      <w:r>
        <w:t>Особенности стран Южной Африки (регион гор причудливой формы 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добычей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4E7696" w:rsidRDefault="00C27CE0">
      <w:pPr>
        <w:pStyle w:val="a3"/>
        <w:spacing w:line="278" w:lineRule="auto"/>
        <w:ind w:right="407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материка.</w:t>
      </w:r>
      <w:r>
        <w:rPr>
          <w:spacing w:val="-1"/>
        </w:rPr>
        <w:t xml:space="preserve"> </w:t>
      </w:r>
      <w:r>
        <w:t>Эндемики.</w:t>
      </w:r>
    </w:p>
    <w:p w:rsidR="004E7696" w:rsidRDefault="00C27CE0">
      <w:pPr>
        <w:pStyle w:val="a3"/>
        <w:spacing w:line="276" w:lineRule="auto"/>
        <w:ind w:right="405"/>
      </w:pPr>
      <w:r>
        <w:t>Австралийский Союз (географический уникум – страна-материк; самый</w:t>
      </w:r>
      <w:r>
        <w:rPr>
          <w:spacing w:val="-67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особого</w:t>
      </w:r>
      <w:r>
        <w:rPr>
          <w:spacing w:val="27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типа</w:t>
      </w:r>
      <w:r>
        <w:rPr>
          <w:spacing w:val="28"/>
        </w:rPr>
        <w:t xml:space="preserve"> </w:t>
      </w:r>
      <w:r>
        <w:t>австралийско-новозеландского</w:t>
      </w:r>
      <w:r>
        <w:rPr>
          <w:spacing w:val="28"/>
        </w:rPr>
        <w:t xml:space="preserve"> </w:t>
      </w:r>
      <w:r>
        <w:t>города,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2" w:firstLine="0"/>
      </w:pPr>
      <w:r>
        <w:lastRenderedPageBreak/>
        <w:t>отсутствие соседства отсталых и развитых территорий, слабо связанных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другом;</w:t>
      </w:r>
      <w:r>
        <w:rPr>
          <w:spacing w:val="1"/>
        </w:rPr>
        <w:t xml:space="preserve"> </w:t>
      </w:r>
      <w:r>
        <w:t>высокоразвитая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ресурсах).</w:t>
      </w:r>
    </w:p>
    <w:p w:rsidR="004E7696" w:rsidRDefault="00C27CE0">
      <w:pPr>
        <w:pStyle w:val="a3"/>
        <w:spacing w:line="276" w:lineRule="auto"/>
        <w:ind w:right="405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 имеют более темную кожу по сравнению с другими 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1"/>
        </w:rPr>
        <w:t xml:space="preserve"> </w:t>
      </w:r>
      <w:r>
        <w:t>Микронезия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«маленькие»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«многочисленные</w:t>
      </w:r>
      <w:r>
        <w:rPr>
          <w:spacing w:val="1"/>
        </w:rPr>
        <w:t xml:space="preserve"> </w:t>
      </w:r>
      <w:r>
        <w:t>острова»).</w:t>
      </w:r>
    </w:p>
    <w:p w:rsidR="004E7696" w:rsidRDefault="00C27CE0">
      <w:pPr>
        <w:pStyle w:val="a3"/>
        <w:spacing w:before="1" w:line="276" w:lineRule="auto"/>
        <w:ind w:right="411"/>
      </w:pPr>
      <w:r>
        <w:rPr>
          <w:b/>
        </w:rPr>
        <w:t xml:space="preserve">Южная Америка. </w:t>
      </w:r>
      <w:r>
        <w:t>Географическое положение, история исследования и</w:t>
      </w:r>
      <w:r>
        <w:rPr>
          <w:spacing w:val="-67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рельефа</w:t>
      </w:r>
      <w:r>
        <w:rPr>
          <w:spacing w:val="12"/>
        </w:rPr>
        <w:t xml:space="preserve"> </w:t>
      </w:r>
      <w:r>
        <w:t>материка.</w:t>
      </w:r>
      <w:r>
        <w:rPr>
          <w:spacing w:val="11"/>
        </w:rPr>
        <w:t xml:space="preserve"> </w:t>
      </w:r>
      <w:r>
        <w:t>Климат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внутренние</w:t>
      </w:r>
      <w:r>
        <w:rPr>
          <w:spacing w:val="11"/>
        </w:rPr>
        <w:t xml:space="preserve"> </w:t>
      </w:r>
      <w:r>
        <w:t>воды.</w:t>
      </w:r>
      <w:r>
        <w:rPr>
          <w:spacing w:val="8"/>
        </w:rPr>
        <w:t xml:space="preserve"> </w:t>
      </w:r>
      <w:r>
        <w:t>Южная</w:t>
      </w:r>
      <w:r>
        <w:rPr>
          <w:spacing w:val="12"/>
        </w:rPr>
        <w:t xml:space="preserve"> </w:t>
      </w:r>
      <w:r>
        <w:t>Америка</w:t>
      </w:r>
    </w:p>
    <w:p w:rsidR="004E7696" w:rsidRDefault="00C27CE0" w:rsidP="002D3271">
      <w:pPr>
        <w:pStyle w:val="a4"/>
        <w:numPr>
          <w:ilvl w:val="0"/>
          <w:numId w:val="110"/>
        </w:numPr>
        <w:tabs>
          <w:tab w:val="left" w:pos="994"/>
        </w:tabs>
        <w:spacing w:before="2" w:line="276" w:lineRule="auto"/>
        <w:ind w:right="404" w:firstLine="0"/>
        <w:rPr>
          <w:sz w:val="28"/>
        </w:rPr>
      </w:pP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зоны.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Анд.</w:t>
      </w:r>
      <w:r>
        <w:rPr>
          <w:spacing w:val="1"/>
          <w:sz w:val="28"/>
        </w:rPr>
        <w:t xml:space="preserve"> </w:t>
      </w:r>
      <w:r>
        <w:rPr>
          <w:sz w:val="28"/>
        </w:rPr>
        <w:t>Эндемики.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(влияние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португальской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востока и запада материка (особенности образа жизни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4E7696" w:rsidRDefault="00C27CE0">
      <w:pPr>
        <w:pStyle w:val="a3"/>
        <w:spacing w:line="276" w:lineRule="auto"/>
        <w:ind w:right="409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Антарктиде.</w:t>
      </w:r>
    </w:p>
    <w:p w:rsidR="004E7696" w:rsidRDefault="00C27CE0">
      <w:pPr>
        <w:spacing w:line="321" w:lineRule="exact"/>
        <w:ind w:left="1390"/>
        <w:jc w:val="both"/>
        <w:rPr>
          <w:sz w:val="28"/>
        </w:rPr>
      </w:pPr>
      <w:r>
        <w:rPr>
          <w:b/>
          <w:sz w:val="28"/>
        </w:rPr>
        <w:t>Северные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4E7696" w:rsidRDefault="00C27CE0">
      <w:pPr>
        <w:pStyle w:val="a3"/>
        <w:spacing w:before="49" w:line="276" w:lineRule="auto"/>
        <w:ind w:right="410"/>
      </w:pPr>
      <w:r>
        <w:rPr>
          <w:b/>
        </w:rPr>
        <w:t xml:space="preserve">Северная Америка. </w:t>
      </w:r>
      <w:r>
        <w:t>Географическое положение, история открытия 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(коренное</w:t>
      </w:r>
      <w:r>
        <w:rPr>
          <w:spacing w:val="-1"/>
        </w:rPr>
        <w:t xml:space="preserve"> </w:t>
      </w:r>
      <w:r>
        <w:t>население и потомки</w:t>
      </w:r>
      <w:r>
        <w:rPr>
          <w:spacing w:val="-2"/>
        </w:rPr>
        <w:t xml:space="preserve"> </w:t>
      </w:r>
      <w:r>
        <w:t>переселенцев).</w:t>
      </w:r>
    </w:p>
    <w:p w:rsidR="004E7696" w:rsidRDefault="00C27CE0">
      <w:pPr>
        <w:pStyle w:val="a3"/>
        <w:spacing w:line="276" w:lineRule="auto"/>
        <w:ind w:right="411"/>
      </w:pPr>
      <w:r>
        <w:t>Характеристика двух стран материка: Канады и Мексики. Описание</w:t>
      </w:r>
      <w:r>
        <w:rPr>
          <w:spacing w:val="1"/>
        </w:rPr>
        <w:t xml:space="preserve"> </w:t>
      </w:r>
      <w:r>
        <w:t>США</w:t>
      </w:r>
      <w:r>
        <w:rPr>
          <w:spacing w:val="-3"/>
        </w:rPr>
        <w:t xml:space="preserve"> </w:t>
      </w:r>
      <w:r>
        <w:t>– как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4E7696" w:rsidRDefault="00C27CE0">
      <w:pPr>
        <w:pStyle w:val="a3"/>
        <w:spacing w:line="276" w:lineRule="auto"/>
        <w:ind w:right="408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озера материка. Многолетняя мерзлота, современное оледенение. Природные</w:t>
      </w:r>
      <w:r>
        <w:rPr>
          <w:spacing w:val="-67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 Эндемики.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3"/>
      </w:pPr>
      <w:r>
        <w:lastRenderedPageBreak/>
        <w:t>Зарубежная Европа. Страны Северной Европы (население, образ жизни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людей).</w:t>
      </w:r>
    </w:p>
    <w:p w:rsidR="004E7696" w:rsidRDefault="00C27CE0">
      <w:pPr>
        <w:pStyle w:val="a3"/>
        <w:spacing w:line="276" w:lineRule="auto"/>
        <w:ind w:right="410"/>
      </w:pPr>
      <w:r>
        <w:t>Страны Средней Европы (население, образ жизни и культура 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экономики).</w:t>
      </w:r>
    </w:p>
    <w:p w:rsidR="004E7696" w:rsidRDefault="00C27CE0">
      <w:pPr>
        <w:pStyle w:val="a3"/>
        <w:spacing w:before="1" w:line="276" w:lineRule="auto"/>
        <w:ind w:right="409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региона, благоприятные условия для развития хозяйства, поставщики 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4E7696" w:rsidRDefault="00C27CE0">
      <w:pPr>
        <w:pStyle w:val="a3"/>
        <w:spacing w:line="276" w:lineRule="auto"/>
        <w:ind w:right="405"/>
      </w:pPr>
      <w:r>
        <w:t>Страны Южной Европы (население, образ жизни и культура 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 (цитрусовых, маслин)), продуктов их переработки (оливковое 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71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4E7696" w:rsidRDefault="00C27CE0">
      <w:pPr>
        <w:pStyle w:val="a3"/>
        <w:spacing w:before="1" w:line="276" w:lineRule="auto"/>
        <w:ind w:right="407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7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 региона (на границе трех частей света), население, образ жизни 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религий),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 ресурсов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(наличие</w:t>
      </w:r>
      <w:r>
        <w:rPr>
          <w:spacing w:val="-3"/>
        </w:rPr>
        <w:t xml:space="preserve"> </w:t>
      </w:r>
      <w:r>
        <w:t>пустынь,</w:t>
      </w:r>
      <w:r>
        <w:rPr>
          <w:spacing w:val="-2"/>
        </w:rPr>
        <w:t xml:space="preserve"> </w:t>
      </w:r>
      <w:r>
        <w:t>оазисов,</w:t>
      </w:r>
      <w:r>
        <w:rPr>
          <w:spacing w:val="-2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газа),</w:t>
      </w:r>
      <w:r>
        <w:rPr>
          <w:spacing w:val="-2"/>
        </w:rPr>
        <w:t xml:space="preserve"> </w:t>
      </w:r>
      <w:r>
        <w:t>горячая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планеты).</w:t>
      </w:r>
    </w:p>
    <w:p w:rsidR="004E7696" w:rsidRDefault="00C27CE0">
      <w:pPr>
        <w:pStyle w:val="a3"/>
        <w:spacing w:line="276" w:lineRule="auto"/>
        <w:ind w:right="411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 различные природные условия, на население (его неоднородность),</w:t>
      </w:r>
      <w:r>
        <w:rPr>
          <w:spacing w:val="-67"/>
        </w:rPr>
        <w:t xml:space="preserve"> </w:t>
      </w:r>
      <w:r>
        <w:t>образ жизни (постсоветское экономическое наследие, сложная 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-4"/>
        </w:rPr>
        <w:t xml:space="preserve"> </w:t>
      </w:r>
      <w:r>
        <w:t>и культуру</w:t>
      </w:r>
      <w:r>
        <w:rPr>
          <w:spacing w:val="-1"/>
        </w:rPr>
        <w:t xml:space="preserve"> </w:t>
      </w:r>
      <w:r>
        <w:t>региона).</w:t>
      </w:r>
    </w:p>
    <w:p w:rsidR="004E7696" w:rsidRDefault="00C27CE0">
      <w:pPr>
        <w:pStyle w:val="a3"/>
        <w:spacing w:line="276" w:lineRule="auto"/>
        <w:ind w:right="405"/>
      </w:pPr>
      <w:r>
        <w:t>Страны Восточной Азии (население (большая численность 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 феодальных корней, периода длительной самоизоляции Японии и</w:t>
      </w:r>
      <w:r>
        <w:rPr>
          <w:spacing w:val="1"/>
        </w:rPr>
        <w:t xml:space="preserve"> </w:t>
      </w:r>
      <w:r>
        <w:t>Китая) и культура региона (многообразие и тесное переплетение 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конфуцианство,</w:t>
      </w:r>
      <w:r>
        <w:rPr>
          <w:spacing w:val="-4"/>
        </w:rPr>
        <w:t xml:space="preserve"> </w:t>
      </w:r>
      <w:r>
        <w:t>буддизм</w:t>
      </w:r>
      <w:r>
        <w:rPr>
          <w:spacing w:val="-5"/>
        </w:rPr>
        <w:t xml:space="preserve"> </w:t>
      </w:r>
      <w:r>
        <w:t>и ламаизм,</w:t>
      </w:r>
      <w:r>
        <w:rPr>
          <w:spacing w:val="-2"/>
        </w:rPr>
        <w:t xml:space="preserve"> </w:t>
      </w:r>
      <w:r>
        <w:t>синтоизм,</w:t>
      </w:r>
      <w:r>
        <w:rPr>
          <w:spacing w:val="-2"/>
        </w:rPr>
        <w:t xml:space="preserve"> </w:t>
      </w:r>
      <w:r>
        <w:t>католицизм).</w:t>
      </w:r>
    </w:p>
    <w:p w:rsidR="004E7696" w:rsidRDefault="00C27CE0">
      <w:pPr>
        <w:pStyle w:val="a3"/>
        <w:spacing w:line="276" w:lineRule="auto"/>
        <w:ind w:right="409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плодородных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долинах),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«молодость»),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древних</w:t>
      </w:r>
      <w:r>
        <w:rPr>
          <w:spacing w:val="13"/>
        </w:rPr>
        <w:t xml:space="preserve"> </w:t>
      </w:r>
      <w:r>
        <w:t>религий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буддизма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индуизма;</w:t>
      </w:r>
      <w:r>
        <w:rPr>
          <w:spacing w:val="13"/>
        </w:rPr>
        <w:t xml:space="preserve"> </w:t>
      </w:r>
      <w:r>
        <w:t>одна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самых</w:t>
      </w:r>
    </w:p>
    <w:p w:rsidR="004E7696" w:rsidRDefault="00C27CE0">
      <w:pPr>
        <w:pStyle w:val="a3"/>
        <w:spacing w:line="322" w:lineRule="exact"/>
        <w:ind w:firstLine="0"/>
      </w:pPr>
      <w:r>
        <w:t>«бедных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голодных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мира»).</w:t>
      </w:r>
    </w:p>
    <w:p w:rsidR="004E7696" w:rsidRDefault="004E7696">
      <w:pPr>
        <w:spacing w:line="322" w:lineRule="exact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/>
      </w:pPr>
      <w:r>
        <w:lastRenderedPageBreak/>
        <w:t>Страны Юго-Восточной Азии (использование выгодности положения в</w:t>
      </w:r>
      <w:r>
        <w:rPr>
          <w:spacing w:val="1"/>
        </w:rPr>
        <w:t xml:space="preserve"> </w:t>
      </w:r>
      <w:r>
        <w:t>развитии стран региона (например, в Сингапуре расположены одни из самых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аэропортов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 – от минимального в Мьянме до самого высокого в Сингапуре) 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– Индии</w:t>
      </w:r>
      <w:r>
        <w:rPr>
          <w:spacing w:val="-3"/>
        </w:rPr>
        <w:t xml:space="preserve"> </w:t>
      </w:r>
      <w:r>
        <w:t>и Китая).</w:t>
      </w:r>
    </w:p>
    <w:p w:rsidR="004E7696" w:rsidRDefault="00C27CE0">
      <w:pPr>
        <w:pStyle w:val="1"/>
        <w:spacing w:before="5"/>
      </w:pP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4E7696" w:rsidRDefault="00C27CE0">
      <w:pPr>
        <w:pStyle w:val="a3"/>
        <w:spacing w:before="45" w:line="276" w:lineRule="auto"/>
        <w:ind w:right="411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людей. Степень воздействия человека на природу на разных</w:t>
      </w:r>
      <w:r>
        <w:rPr>
          <w:spacing w:val="1"/>
        </w:rPr>
        <w:t xml:space="preserve"> </w:t>
      </w:r>
      <w:r>
        <w:t>материках. Необходимость международного сотрудничества в использовании</w:t>
      </w:r>
      <w:r>
        <w:rPr>
          <w:spacing w:val="-6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(Международный союз охраны природы, Международная</w:t>
      </w:r>
      <w:r>
        <w:rPr>
          <w:spacing w:val="-67"/>
        </w:rPr>
        <w:t xml:space="preserve"> </w:t>
      </w:r>
      <w:r>
        <w:rPr>
          <w:position w:val="1"/>
        </w:rPr>
        <w:t>Гидрографическая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Организация, ЮНЕСКО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t>др.).</w:t>
      </w:r>
    </w:p>
    <w:p w:rsidR="004E7696" w:rsidRDefault="00C27CE0">
      <w:pPr>
        <w:pStyle w:val="1"/>
        <w:spacing w:before="6"/>
      </w:pPr>
      <w:r>
        <w:t>Территория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 карте</w:t>
      </w:r>
      <w:r>
        <w:rPr>
          <w:spacing w:val="-4"/>
        </w:rPr>
        <w:t xml:space="preserve"> </w:t>
      </w:r>
      <w:r>
        <w:t>мира.</w:t>
      </w:r>
    </w:p>
    <w:p w:rsidR="004E7696" w:rsidRDefault="00C27CE0">
      <w:pPr>
        <w:pStyle w:val="a3"/>
        <w:spacing w:before="43" w:line="276" w:lineRule="auto"/>
        <w:ind w:right="404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 России. Россия на карте часовых поясов. Часовые зоны 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 и заселения территории России в XI – XVI вв. История освоения 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-1"/>
        </w:rPr>
        <w:t xml:space="preserve"> </w:t>
      </w:r>
      <w:r>
        <w:t>территории России в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4E7696" w:rsidRDefault="00C27CE0">
      <w:pPr>
        <w:pStyle w:val="1"/>
        <w:spacing w:before="5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России.</w:t>
      </w:r>
    </w:p>
    <w:p w:rsidR="004E7696" w:rsidRDefault="00C27CE0">
      <w:pPr>
        <w:pStyle w:val="a3"/>
        <w:spacing w:before="43" w:line="276" w:lineRule="auto"/>
        <w:ind w:right="406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 структурами. Факторы образования современного рельефа.</w:t>
      </w:r>
      <w:r>
        <w:rPr>
          <w:spacing w:val="1"/>
        </w:rPr>
        <w:t xml:space="preserve"> </w:t>
      </w:r>
      <w:r>
        <w:t>Закономерности размещения полезных ископаемых на территории 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рельефа.</w:t>
      </w:r>
    </w:p>
    <w:p w:rsidR="004E7696" w:rsidRDefault="00C27CE0">
      <w:pPr>
        <w:pStyle w:val="a3"/>
        <w:spacing w:line="276" w:lineRule="auto"/>
        <w:ind w:right="407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Закономерности циркуляции воздушных 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 распределения основных элементов климата на территории</w:t>
      </w:r>
      <w:r>
        <w:rPr>
          <w:spacing w:val="1"/>
        </w:rPr>
        <w:t xml:space="preserve"> </w:t>
      </w:r>
      <w:r>
        <w:t>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климата</w:t>
      </w:r>
      <w:r>
        <w:rPr>
          <w:spacing w:val="48"/>
        </w:rPr>
        <w:t xml:space="preserve"> </w:t>
      </w:r>
      <w:r>
        <w:t>России.</w:t>
      </w:r>
      <w:r>
        <w:rPr>
          <w:spacing w:val="47"/>
        </w:rPr>
        <w:t xml:space="preserve"> </w:t>
      </w:r>
      <w:r>
        <w:t>Человек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климат.</w:t>
      </w:r>
      <w:r>
        <w:rPr>
          <w:spacing w:val="47"/>
        </w:rPr>
        <w:t xml:space="preserve"> </w:t>
      </w:r>
      <w:r>
        <w:t>Неблагоприятные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0" w:firstLine="0"/>
      </w:pPr>
      <w:r>
        <w:lastRenderedPageBreak/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-4"/>
        </w:rPr>
        <w:t xml:space="preserve"> </w:t>
      </w:r>
      <w:r>
        <w:t>картодиаграммами.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зенитального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Солнца.</w:t>
      </w:r>
    </w:p>
    <w:p w:rsidR="004E7696" w:rsidRDefault="00C27CE0">
      <w:pPr>
        <w:pStyle w:val="a3"/>
        <w:spacing w:line="276" w:lineRule="auto"/>
        <w:ind w:right="403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 российских рек. Разнообразие рек России. Режим рек. 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4E7696" w:rsidRDefault="00C27CE0">
      <w:pPr>
        <w:pStyle w:val="a3"/>
        <w:spacing w:before="2" w:line="276" w:lineRule="auto"/>
        <w:ind w:right="404"/>
      </w:pPr>
      <w:r>
        <w:rPr>
          <w:b/>
        </w:rPr>
        <w:t xml:space="preserve">Почвы России. </w:t>
      </w:r>
      <w:r>
        <w:t>Образование почв и их разнообразие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 почв.</w:t>
      </w:r>
    </w:p>
    <w:p w:rsidR="004E7696" w:rsidRDefault="00C27CE0">
      <w:pPr>
        <w:spacing w:line="276" w:lineRule="auto"/>
        <w:ind w:left="682" w:right="402" w:firstLine="707"/>
        <w:jc w:val="both"/>
        <w:rPr>
          <w:sz w:val="28"/>
        </w:rPr>
      </w:pPr>
      <w:r>
        <w:rPr>
          <w:b/>
          <w:sz w:val="28"/>
        </w:rPr>
        <w:t xml:space="preserve">Растительный и животный мир России. </w:t>
      </w:r>
      <w:r>
        <w:rPr>
          <w:sz w:val="28"/>
        </w:rPr>
        <w:t>Разнообразие 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4E7696" w:rsidRDefault="00C27CE0">
      <w:pPr>
        <w:pStyle w:val="1"/>
        <w:spacing w:before="5"/>
      </w:pPr>
      <w:r>
        <w:t>Природно-территориальные</w:t>
      </w:r>
      <w:r>
        <w:rPr>
          <w:spacing w:val="-5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России.</w:t>
      </w:r>
    </w:p>
    <w:p w:rsidR="004E7696" w:rsidRDefault="00C27CE0">
      <w:pPr>
        <w:pStyle w:val="a3"/>
        <w:spacing w:before="43" w:line="276" w:lineRule="auto"/>
        <w:ind w:right="406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 природно-антропогенные и антропогенные. 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4E7696" w:rsidRDefault="00C27CE0">
      <w:pPr>
        <w:pStyle w:val="a3"/>
        <w:spacing w:before="1" w:line="276" w:lineRule="auto"/>
        <w:ind w:right="406"/>
      </w:pPr>
      <w:r>
        <w:rPr>
          <w:b/>
        </w:rPr>
        <w:t xml:space="preserve">Крупные природные комплексы России. </w:t>
      </w:r>
      <w:r>
        <w:t>Русская равнина (одна 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 благоприятный климат; влияние западного переноса на увлажнение</w:t>
      </w:r>
      <w:r>
        <w:rPr>
          <w:spacing w:val="1"/>
        </w:rPr>
        <w:t xml:space="preserve"> </w:t>
      </w:r>
      <w:r>
        <w:t>территории;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 ландшафтов).</w:t>
      </w:r>
    </w:p>
    <w:p w:rsidR="004E7696" w:rsidRDefault="00C27CE0">
      <w:pPr>
        <w:pStyle w:val="a3"/>
        <w:spacing w:line="276" w:lineRule="auto"/>
        <w:ind w:right="405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портовых</w:t>
      </w:r>
      <w:r>
        <w:rPr>
          <w:spacing w:val="1"/>
        </w:rPr>
        <w:t xml:space="preserve"> </w:t>
      </w:r>
      <w:r>
        <w:t>городов;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70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-67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пути, рыбные</w:t>
      </w:r>
      <w:r>
        <w:rPr>
          <w:spacing w:val="-3"/>
        </w:rPr>
        <w:t xml:space="preserve"> </w:t>
      </w:r>
      <w:r>
        <w:t>ресурсы)).</w:t>
      </w:r>
    </w:p>
    <w:p w:rsidR="004E7696" w:rsidRDefault="00C27CE0">
      <w:pPr>
        <w:pStyle w:val="a3"/>
        <w:spacing w:line="276" w:lineRule="auto"/>
        <w:ind w:right="408"/>
      </w:pPr>
      <w:r>
        <w:t>Центр Русской равнины (всхолмленная равнина с 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-1"/>
        </w:rPr>
        <w:t xml:space="preserve"> </w:t>
      </w:r>
      <w:r>
        <w:t>Черного,</w:t>
      </w:r>
      <w:r>
        <w:rPr>
          <w:spacing w:val="-2"/>
        </w:rPr>
        <w:t xml:space="preserve"> </w:t>
      </w:r>
      <w:r>
        <w:t>Балтийского,</w:t>
      </w:r>
      <w:r>
        <w:rPr>
          <w:spacing w:val="-2"/>
        </w:rPr>
        <w:t xml:space="preserve"> </w:t>
      </w:r>
      <w:r>
        <w:t>Белого и</w:t>
      </w:r>
      <w:r>
        <w:rPr>
          <w:spacing w:val="-1"/>
        </w:rPr>
        <w:t xml:space="preserve"> </w:t>
      </w:r>
      <w:r>
        <w:t>Каспийского морей).</w:t>
      </w:r>
    </w:p>
    <w:p w:rsidR="004E7696" w:rsidRDefault="00C27CE0">
      <w:pPr>
        <w:pStyle w:val="a3"/>
        <w:spacing w:line="276" w:lineRule="auto"/>
        <w:ind w:right="407"/>
      </w:pPr>
      <w:r>
        <w:t>Юг Русской равнины (равнина с оврагами и балками, на 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43"/>
        </w:rPr>
        <w:t xml:space="preserve"> </w:t>
      </w:r>
      <w:r>
        <w:t>грунты),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социально-экономические</w:t>
      </w:r>
      <w:r>
        <w:rPr>
          <w:spacing w:val="45"/>
        </w:rPr>
        <w:t xml:space="preserve"> </w:t>
      </w:r>
      <w:r>
        <w:t>(чрезмерная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2" w:firstLine="0"/>
      </w:pPr>
      <w:r>
        <w:lastRenderedPageBreak/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</w:t>
      </w:r>
      <w:r>
        <w:rPr>
          <w:spacing w:val="1"/>
        </w:rPr>
        <w:t xml:space="preserve"> </w:t>
      </w:r>
      <w:r>
        <w:t>(черноземы)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минеральными (железные руды) ресурсами и их влияние на природу, и жизнь</w:t>
      </w:r>
      <w:r>
        <w:rPr>
          <w:spacing w:val="-67"/>
        </w:rPr>
        <w:t xml:space="preserve"> </w:t>
      </w:r>
      <w:r>
        <w:t>людей).</w:t>
      </w:r>
    </w:p>
    <w:p w:rsidR="004E7696" w:rsidRDefault="00C27CE0">
      <w:pPr>
        <w:pStyle w:val="a3"/>
        <w:spacing w:line="278" w:lineRule="auto"/>
        <w:ind w:right="405"/>
      </w:pPr>
      <w:r>
        <w:t>Южные моря России: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значение.</w:t>
      </w:r>
    </w:p>
    <w:p w:rsidR="004E7696" w:rsidRDefault="00C27CE0">
      <w:pPr>
        <w:pStyle w:val="a3"/>
        <w:spacing w:line="276" w:lineRule="auto"/>
        <w:ind w:right="409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 природы (равнинная, предгорная и горная части; 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1"/>
        </w:rPr>
        <w:t xml:space="preserve"> </w:t>
      </w:r>
      <w:r>
        <w:t>уникальность</w:t>
      </w:r>
      <w:r>
        <w:rPr>
          <w:spacing w:val="-67"/>
        </w:rPr>
        <w:t xml:space="preserve"> </w:t>
      </w:r>
      <w:r>
        <w:t>природы)).</w:t>
      </w:r>
    </w:p>
    <w:p w:rsidR="004E7696" w:rsidRDefault="00C27CE0">
      <w:pPr>
        <w:pStyle w:val="a3"/>
        <w:spacing w:line="276" w:lineRule="auto"/>
        <w:ind w:right="408"/>
      </w:pPr>
      <w:r>
        <w:t>Кавказ (предгорная и горная части; молодые горы с самой 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 поясность; природные отличия территории; уникальность природы</w:t>
      </w:r>
      <w:r>
        <w:rPr>
          <w:spacing w:val="1"/>
        </w:rPr>
        <w:t xml:space="preserve"> </w:t>
      </w:r>
      <w:r>
        <w:t>Черноморского побережья).</w:t>
      </w:r>
    </w:p>
    <w:p w:rsidR="004E7696" w:rsidRDefault="00C27CE0">
      <w:pPr>
        <w:pStyle w:val="a3"/>
        <w:spacing w:line="276" w:lineRule="auto"/>
        <w:ind w:right="405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 богатство полезными ископаемыми; суровость климата на</w:t>
      </w:r>
      <w:r>
        <w:rPr>
          <w:spacing w:val="1"/>
        </w:rPr>
        <w:t xml:space="preserve"> </w:t>
      </w:r>
      <w:r>
        <w:t>севере и влияние континентальности на юге; высотная поясность и широтная</w:t>
      </w:r>
      <w:r>
        <w:rPr>
          <w:spacing w:val="1"/>
        </w:rPr>
        <w:t xml:space="preserve"> </w:t>
      </w:r>
      <w:r>
        <w:t>зональность).</w:t>
      </w:r>
    </w:p>
    <w:p w:rsidR="004E7696" w:rsidRDefault="00C27CE0">
      <w:pPr>
        <w:pStyle w:val="a3"/>
        <w:spacing w:line="276" w:lineRule="auto"/>
        <w:ind w:right="413"/>
      </w:pPr>
      <w:r>
        <w:t>Урал (изменение природных особенностей с запада на восток, с севера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юг).</w:t>
      </w:r>
    </w:p>
    <w:p w:rsidR="004E7696" w:rsidRDefault="00C27CE0">
      <w:pPr>
        <w:pStyle w:val="a3"/>
        <w:spacing w:line="276" w:lineRule="auto"/>
        <w:ind w:right="410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</w:p>
    <w:p w:rsidR="004E7696" w:rsidRDefault="00C27CE0">
      <w:pPr>
        <w:pStyle w:val="a3"/>
        <w:spacing w:line="278" w:lineRule="auto"/>
        <w:ind w:right="413"/>
      </w:pPr>
      <w:r>
        <w:t>Моря Северного Ледовитого океана: история освоения, 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Северный морской</w:t>
      </w:r>
      <w:r>
        <w:rPr>
          <w:spacing w:val="-1"/>
        </w:rPr>
        <w:t xml:space="preserve"> </w:t>
      </w:r>
      <w:r>
        <w:t>путь.</w:t>
      </w:r>
    </w:p>
    <w:p w:rsidR="004E7696" w:rsidRDefault="00C27CE0">
      <w:pPr>
        <w:pStyle w:val="a3"/>
        <w:spacing w:line="276" w:lineRule="auto"/>
        <w:ind w:right="403"/>
      </w:pPr>
      <w:r>
        <w:t>Западная Сибирь (крупнейшая равнина мира; преобладающая 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зонального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 рельефа, наибольшая по площади, изменения в составе 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сравнение состава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равниной).</w:t>
      </w:r>
    </w:p>
    <w:p w:rsidR="004E7696" w:rsidRDefault="00C27CE0">
      <w:pPr>
        <w:pStyle w:val="a3"/>
        <w:spacing w:line="278" w:lineRule="auto"/>
        <w:ind w:right="409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4E7696" w:rsidRDefault="00C27CE0">
      <w:pPr>
        <w:pStyle w:val="a3"/>
        <w:spacing w:line="276" w:lineRule="auto"/>
        <w:ind w:right="407"/>
      </w:pPr>
      <w:r>
        <w:t>Средняя Сибирь (сложность и многообразие геологического 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выраженными террасами и многочисленные мелкие долины), климат резко</w:t>
      </w:r>
      <w:r>
        <w:rPr>
          <w:spacing w:val="1"/>
        </w:rPr>
        <w:t xml:space="preserve"> </w:t>
      </w:r>
      <w:r>
        <w:t>континентальный, многолетняя мерзлота, характер полезных ископаемых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комплексов).</w:t>
      </w:r>
    </w:p>
    <w:p w:rsidR="004E7696" w:rsidRDefault="00C27CE0">
      <w:pPr>
        <w:pStyle w:val="a3"/>
        <w:spacing w:line="276" w:lineRule="auto"/>
        <w:ind w:right="403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23"/>
        </w:rPr>
        <w:t xml:space="preserve"> </w:t>
      </w:r>
      <w:r>
        <w:t>рельефа,</w:t>
      </w:r>
      <w:r>
        <w:rPr>
          <w:spacing w:val="27"/>
        </w:rPr>
        <w:t xml:space="preserve"> </w:t>
      </w:r>
      <w:r>
        <w:t>горные</w:t>
      </w:r>
      <w:r>
        <w:rPr>
          <w:spacing w:val="25"/>
        </w:rPr>
        <w:t xml:space="preserve"> </w:t>
      </w:r>
      <w:r>
        <w:t>хребты,</w:t>
      </w:r>
      <w:r>
        <w:rPr>
          <w:spacing w:val="24"/>
        </w:rPr>
        <w:t xml:space="preserve"> </w:t>
      </w:r>
      <w:r>
        <w:t>переходящие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северные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6" w:firstLine="0"/>
      </w:pPr>
      <w:r>
        <w:lastRenderedPageBreak/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мерзлота;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озера;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климата на</w:t>
      </w:r>
      <w:r>
        <w:rPr>
          <w:spacing w:val="-1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4E7696" w:rsidRDefault="00C27CE0">
      <w:pPr>
        <w:pStyle w:val="a3"/>
        <w:spacing w:line="276" w:lineRule="auto"/>
        <w:ind w:right="411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7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природы района).</w:t>
      </w:r>
    </w:p>
    <w:p w:rsidR="004E7696" w:rsidRDefault="00C27CE0">
      <w:pPr>
        <w:pStyle w:val="a3"/>
        <w:spacing w:line="276" w:lineRule="auto"/>
        <w:ind w:right="409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типы почв,</w:t>
      </w:r>
      <w:r>
        <w:rPr>
          <w:spacing w:val="-3"/>
        </w:rPr>
        <w:t xml:space="preserve"> </w:t>
      </w:r>
      <w:r>
        <w:t>особенности природы).</w:t>
      </w:r>
    </w:p>
    <w:p w:rsidR="004E7696" w:rsidRDefault="00C27CE0">
      <w:pPr>
        <w:pStyle w:val="a3"/>
        <w:spacing w:line="276" w:lineRule="auto"/>
        <w:ind w:right="407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:rsidR="004E7696" w:rsidRDefault="00C27CE0">
      <w:pPr>
        <w:pStyle w:val="a3"/>
        <w:spacing w:line="276" w:lineRule="auto"/>
        <w:ind w:right="404"/>
      </w:pPr>
      <w:r>
        <w:t>Дальний Восток (положение на Тихоокеанском побережье; сочетание</w:t>
      </w:r>
      <w:r>
        <w:rPr>
          <w:spacing w:val="1"/>
        </w:rPr>
        <w:t xml:space="preserve"> </w:t>
      </w:r>
      <w:r>
        <w:t>горных хребтов и межгорных равнин; преобладание муссонного климата на</w:t>
      </w:r>
      <w:r>
        <w:rPr>
          <w:spacing w:val="1"/>
        </w:rPr>
        <w:t xml:space="preserve"> </w:t>
      </w:r>
      <w:r>
        <w:t>юге и муссонообразного и морского на севере, распространение равнинных,</w:t>
      </w:r>
      <w:r>
        <w:rPr>
          <w:spacing w:val="1"/>
        </w:rPr>
        <w:t xml:space="preserve"> </w:t>
      </w:r>
      <w:r>
        <w:t>лесных и</w:t>
      </w:r>
      <w:r>
        <w:rPr>
          <w:spacing w:val="-1"/>
        </w:rPr>
        <w:t xml:space="preserve"> </w:t>
      </w:r>
      <w:r>
        <w:t>тундровых,</w:t>
      </w:r>
      <w:r>
        <w:rPr>
          <w:spacing w:val="-2"/>
        </w:rPr>
        <w:t xml:space="preserve"> </w:t>
      </w:r>
      <w:r>
        <w:t>горно-лесных и</w:t>
      </w:r>
      <w:r>
        <w:rPr>
          <w:spacing w:val="-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4E7696" w:rsidRDefault="00C27CE0">
      <w:pPr>
        <w:pStyle w:val="a3"/>
        <w:spacing w:line="276" w:lineRule="auto"/>
        <w:ind w:right="410"/>
      </w:pPr>
      <w:r>
        <w:t>Чукотка, Приамурье, Приморье (географическое положение, 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4E7696" w:rsidRDefault="00C27CE0">
      <w:pPr>
        <w:pStyle w:val="a3"/>
        <w:spacing w:line="278" w:lineRule="auto"/>
        <w:ind w:right="409"/>
      </w:pPr>
      <w:r>
        <w:t>Камчатка, Сахалин, Курильские острова (географическое 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исследования, особенности природы).</w:t>
      </w:r>
    </w:p>
    <w:p w:rsidR="004E7696" w:rsidRDefault="00C27CE0">
      <w:pPr>
        <w:pStyle w:val="1"/>
        <w:spacing w:line="321" w:lineRule="exact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4E7696" w:rsidRDefault="00C27CE0">
      <w:pPr>
        <w:pStyle w:val="a3"/>
        <w:spacing w:before="37" w:line="276" w:lineRule="auto"/>
        <w:ind w:right="405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 Воспроизводство населения. Показатели рождаемости, 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 структуры населения России. Миграции населения в России.</w:t>
      </w:r>
      <w:r>
        <w:rPr>
          <w:spacing w:val="1"/>
        </w:rPr>
        <w:t xml:space="preserve"> </w:t>
      </w:r>
      <w:r>
        <w:t>Особенности географии рынка труда России. Этнический состав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 России. Географические особенности размещения населения России.</w:t>
      </w:r>
      <w:r>
        <w:rPr>
          <w:spacing w:val="-67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7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населенных пунктов.</w:t>
      </w:r>
      <w:r>
        <w:rPr>
          <w:spacing w:val="-1"/>
        </w:rPr>
        <w:t xml:space="preserve"> </w:t>
      </w:r>
      <w:r>
        <w:t>Города России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4E7696" w:rsidRDefault="00C27CE0">
      <w:pPr>
        <w:pStyle w:val="1"/>
        <w:spacing w:before="6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4E7696" w:rsidRDefault="00C27CE0">
      <w:pPr>
        <w:pStyle w:val="a3"/>
        <w:spacing w:before="44" w:line="276" w:lineRule="auto"/>
        <w:ind w:right="405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7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 проблемы и пути их решения. Особенности населения своего</w:t>
      </w:r>
      <w:r>
        <w:rPr>
          <w:spacing w:val="1"/>
        </w:rPr>
        <w:t xml:space="preserve"> </w:t>
      </w:r>
      <w:r>
        <w:t>региона.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Хозяйство</w:t>
      </w:r>
      <w:r>
        <w:rPr>
          <w:spacing w:val="-1"/>
        </w:rPr>
        <w:t xml:space="preserve"> </w:t>
      </w:r>
      <w:r>
        <w:t>России.</w:t>
      </w:r>
    </w:p>
    <w:p w:rsidR="004E7696" w:rsidRDefault="00C27CE0">
      <w:pPr>
        <w:pStyle w:val="a3"/>
        <w:spacing w:before="51" w:line="276" w:lineRule="auto"/>
        <w:ind w:right="405"/>
      </w:pPr>
      <w:r>
        <w:rPr>
          <w:b/>
        </w:rPr>
        <w:t>Общая характеристика хозяйства. Географическое районирование.</w:t>
      </w:r>
      <w:r>
        <w:rPr>
          <w:b/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70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 Российской Федерации.</w:t>
      </w:r>
    </w:p>
    <w:p w:rsidR="004E7696" w:rsidRDefault="00C27CE0">
      <w:pPr>
        <w:pStyle w:val="a3"/>
        <w:spacing w:line="276" w:lineRule="auto"/>
        <w:ind w:right="400"/>
      </w:pPr>
      <w:r>
        <w:rPr>
          <w:b/>
        </w:rPr>
        <w:t xml:space="preserve">Главные отрасли и межотраслевые комплексы. </w:t>
      </w:r>
      <w:r>
        <w:t>Сельское хозяйство.</w:t>
      </w:r>
      <w:r>
        <w:rPr>
          <w:spacing w:val="1"/>
        </w:rPr>
        <w:t xml:space="preserve"> </w:t>
      </w:r>
      <w:r>
        <w:t>Отраслевой состав сельского хозяйства. Растениеводство. 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 Нефтяная и газовая промышленность. 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 страны. Перспективы развития. Металлургический 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 Перспективы развития. Транспорт. Виды транспорта.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 инфраструктура. Информация и общество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:rsidR="004E7696" w:rsidRDefault="00C27CE0">
      <w:pPr>
        <w:pStyle w:val="2"/>
        <w:spacing w:before="2"/>
      </w:pPr>
      <w:r>
        <w:t>Хозяйство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4E7696" w:rsidRDefault="00C27CE0">
      <w:pPr>
        <w:spacing w:before="43" w:line="276" w:lineRule="auto"/>
        <w:ind w:left="682" w:right="408" w:firstLine="707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ЭГП,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природно-ресурсный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 хозяйства своего региона. Особенности 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отраслей хозяйства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местности.</w:t>
      </w:r>
    </w:p>
    <w:p w:rsidR="004E7696" w:rsidRDefault="00C27CE0">
      <w:pPr>
        <w:pStyle w:val="1"/>
        <w:spacing w:before="5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4E7696" w:rsidRDefault="00C27CE0">
      <w:pPr>
        <w:pStyle w:val="a3"/>
        <w:spacing w:before="43" w:line="276" w:lineRule="auto"/>
        <w:ind w:right="404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населения,</w:t>
      </w:r>
      <w:r>
        <w:rPr>
          <w:spacing w:val="38"/>
        </w:rPr>
        <w:t xml:space="preserve"> </w:t>
      </w:r>
      <w:r>
        <w:t>географический</w:t>
      </w:r>
      <w:r>
        <w:rPr>
          <w:spacing w:val="37"/>
        </w:rPr>
        <w:t xml:space="preserve"> </w:t>
      </w:r>
      <w:r>
        <w:t>фактор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расселении,</w:t>
      </w:r>
      <w:r>
        <w:rPr>
          <w:spacing w:val="38"/>
        </w:rPr>
        <w:t xml:space="preserve"> </w:t>
      </w:r>
      <w:r>
        <w:t>народные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 w:firstLine="0"/>
      </w:pPr>
      <w:r>
        <w:lastRenderedPageBreak/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4E7696" w:rsidRDefault="00C27CE0">
      <w:pPr>
        <w:spacing w:line="276" w:lineRule="auto"/>
        <w:ind w:left="682" w:right="406" w:firstLine="707"/>
        <w:jc w:val="both"/>
        <w:rPr>
          <w:sz w:val="28"/>
        </w:rPr>
      </w:pP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4E7696" w:rsidRDefault="00C27CE0">
      <w:pPr>
        <w:pStyle w:val="a3"/>
        <w:spacing w:before="1" w:line="276" w:lineRule="auto"/>
        <w:ind w:right="403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 хозяйства.</w:t>
      </w:r>
    </w:p>
    <w:p w:rsidR="004E7696" w:rsidRDefault="00C27CE0">
      <w:pPr>
        <w:pStyle w:val="a3"/>
        <w:spacing w:line="276" w:lineRule="auto"/>
        <w:ind w:right="407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 хозяйства.</w:t>
      </w:r>
    </w:p>
    <w:p w:rsidR="004E7696" w:rsidRDefault="00C27CE0">
      <w:pPr>
        <w:pStyle w:val="a3"/>
        <w:spacing w:line="276" w:lineRule="auto"/>
        <w:ind w:right="402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население, древние города района и характеристика 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4E7696" w:rsidRDefault="00C27CE0">
      <w:pPr>
        <w:pStyle w:val="a3"/>
        <w:spacing w:line="276" w:lineRule="auto"/>
        <w:ind w:right="407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Рекреационное хозяйство</w:t>
      </w:r>
      <w:r>
        <w:rPr>
          <w:spacing w:val="1"/>
        </w:rPr>
        <w:t xml:space="preserve"> </w:t>
      </w:r>
      <w:r>
        <w:t>района. Особенности территориальной структуры хозяйства, 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4E7696" w:rsidRDefault="00C27CE0">
      <w:pPr>
        <w:spacing w:before="2"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Атлантического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Россию: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ресурсы.</w:t>
      </w:r>
    </w:p>
    <w:p w:rsidR="004E7696" w:rsidRDefault="00C27CE0">
      <w:pPr>
        <w:pStyle w:val="a3"/>
        <w:spacing w:line="276" w:lineRule="auto"/>
        <w:ind w:right="405"/>
      </w:pPr>
      <w:r>
        <w:t>Европейский Север: история освоения, особенности ЭГП, природно-</w:t>
      </w:r>
      <w:r>
        <w:rPr>
          <w:spacing w:val="1"/>
        </w:rPr>
        <w:t xml:space="preserve"> </w:t>
      </w:r>
      <w:r>
        <w:t>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 хозяйства.</w:t>
      </w:r>
    </w:p>
    <w:p w:rsidR="004E7696" w:rsidRDefault="00C27CE0">
      <w:pPr>
        <w:pStyle w:val="a3"/>
        <w:spacing w:line="276" w:lineRule="auto"/>
        <w:ind w:right="405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 специализация района. География важнейших отраслей</w:t>
      </w:r>
      <w:r>
        <w:rPr>
          <w:spacing w:val="-67"/>
        </w:rPr>
        <w:t xml:space="preserve"> </w:t>
      </w:r>
      <w:r>
        <w:t>хозяйства.</w:t>
      </w:r>
    </w:p>
    <w:p w:rsidR="004E7696" w:rsidRDefault="00C27CE0">
      <w:pPr>
        <w:pStyle w:val="a3"/>
        <w:spacing w:line="276" w:lineRule="auto"/>
        <w:ind w:right="408"/>
      </w:pPr>
      <w:r>
        <w:t>Крым: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7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 хозяйства.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/>
      </w:pPr>
      <w:r>
        <w:lastRenderedPageBreak/>
        <w:t>Северный Кавказ: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4E7696" w:rsidRDefault="00C27CE0">
      <w:pPr>
        <w:spacing w:before="2"/>
        <w:ind w:left="1390"/>
        <w:jc w:val="both"/>
        <w:rPr>
          <w:i/>
          <w:sz w:val="28"/>
        </w:rPr>
      </w:pPr>
      <w:r>
        <w:rPr>
          <w:i/>
          <w:sz w:val="28"/>
        </w:rPr>
        <w:t>Южные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ресурсы.</w:t>
      </w:r>
    </w:p>
    <w:p w:rsidR="004E7696" w:rsidRDefault="00C27CE0">
      <w:pPr>
        <w:pStyle w:val="a3"/>
        <w:spacing w:before="48" w:line="276" w:lineRule="auto"/>
        <w:ind w:right="407"/>
      </w:pPr>
      <w:r>
        <w:t>Уральский район: особенности ЭГП, природно-ресурсный 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 хозяйства.</w:t>
      </w:r>
    </w:p>
    <w:p w:rsidR="004E7696" w:rsidRDefault="00C27CE0">
      <w:pPr>
        <w:pStyle w:val="1"/>
        <w:spacing w:before="4"/>
      </w:pPr>
      <w:r>
        <w:t>Азиатская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России.</w:t>
      </w:r>
    </w:p>
    <w:p w:rsidR="004E7696" w:rsidRDefault="00C27CE0">
      <w:pPr>
        <w:pStyle w:val="a3"/>
        <w:spacing w:before="43" w:line="276" w:lineRule="auto"/>
        <w:ind w:right="404"/>
      </w:pPr>
      <w:r>
        <w:t>Западная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4E7696" w:rsidRDefault="00C27CE0">
      <w:pPr>
        <w:tabs>
          <w:tab w:val="left" w:pos="1626"/>
          <w:tab w:val="left" w:pos="2014"/>
          <w:tab w:val="left" w:pos="3456"/>
          <w:tab w:val="left" w:pos="4854"/>
          <w:tab w:val="left" w:pos="6303"/>
          <w:tab w:val="left" w:pos="6691"/>
          <w:tab w:val="left" w:pos="8787"/>
        </w:tabs>
        <w:spacing w:line="276" w:lineRule="auto"/>
        <w:ind w:left="682" w:right="404" w:firstLine="707"/>
        <w:jc w:val="right"/>
        <w:rPr>
          <w:sz w:val="28"/>
        </w:rPr>
      </w:pPr>
      <w:r>
        <w:rPr>
          <w:i/>
          <w:sz w:val="28"/>
        </w:rPr>
        <w:t>Моря Северного Ледовитого океана: транспортное значение, ресурсы.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70"/>
          <w:sz w:val="28"/>
        </w:rPr>
        <w:t xml:space="preserve"> </w:t>
      </w:r>
      <w:r>
        <w:rPr>
          <w:sz w:val="28"/>
        </w:rPr>
        <w:t>Сибирь: особенности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ЭГП, природно-ресурсный 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z w:val="28"/>
        </w:rPr>
        <w:tab/>
        <w:t>и</w:t>
      </w:r>
      <w:r>
        <w:rPr>
          <w:sz w:val="28"/>
        </w:rPr>
        <w:tab/>
        <w:t>проблемы</w:t>
      </w:r>
      <w:r>
        <w:rPr>
          <w:sz w:val="28"/>
        </w:rPr>
        <w:tab/>
        <w:t>освоения,</w:t>
      </w:r>
      <w:r>
        <w:rPr>
          <w:sz w:val="28"/>
        </w:rPr>
        <w:tab/>
        <w:t>население</w:t>
      </w:r>
      <w:r>
        <w:rPr>
          <w:sz w:val="28"/>
        </w:rPr>
        <w:tab/>
        <w:t>и</w:t>
      </w:r>
      <w:r>
        <w:rPr>
          <w:sz w:val="28"/>
        </w:rPr>
        <w:tab/>
        <w:t>характеристика</w:t>
      </w:r>
      <w:r>
        <w:rPr>
          <w:sz w:val="28"/>
        </w:rPr>
        <w:tab/>
        <w:t>хозяйства.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3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35"/>
          <w:sz w:val="28"/>
        </w:rPr>
        <w:t xml:space="preserve"> </w:t>
      </w:r>
      <w:r>
        <w:rPr>
          <w:sz w:val="28"/>
        </w:rPr>
        <w:t>специализация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района.</w:t>
      </w:r>
    </w:p>
    <w:p w:rsidR="004E7696" w:rsidRDefault="00C27CE0">
      <w:pPr>
        <w:pStyle w:val="a3"/>
        <w:spacing w:line="322" w:lineRule="exact"/>
        <w:ind w:firstLine="0"/>
      </w:pP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хозяйства.</w:t>
      </w:r>
    </w:p>
    <w:p w:rsidR="004E7696" w:rsidRDefault="00C27CE0">
      <w:pPr>
        <w:spacing w:before="50"/>
        <w:ind w:left="1390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Тихого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океана: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ресурсы.</w:t>
      </w:r>
    </w:p>
    <w:p w:rsidR="004E7696" w:rsidRDefault="00C27CE0">
      <w:pPr>
        <w:pStyle w:val="a3"/>
        <w:spacing w:before="48" w:line="276" w:lineRule="auto"/>
        <w:ind w:right="403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4E7696" w:rsidRDefault="00C27CE0">
      <w:pPr>
        <w:pStyle w:val="1"/>
        <w:spacing w:before="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4E7696" w:rsidRDefault="00C27CE0">
      <w:pPr>
        <w:pStyle w:val="a3"/>
        <w:spacing w:before="43" w:line="276" w:lineRule="auto"/>
        <w:ind w:right="40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 Россия в мировом хозяйстве (главные 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импорта</w:t>
      </w:r>
      <w:r>
        <w:rPr>
          <w:spacing w:val="1"/>
        </w:rPr>
        <w:t xml:space="preserve"> </w:t>
      </w:r>
      <w:r>
        <w:t>товаров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услуг).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политике. Россия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СНГ.</w:t>
      </w:r>
    </w:p>
    <w:p w:rsidR="004E7696" w:rsidRDefault="004E7696">
      <w:pPr>
        <w:pStyle w:val="a3"/>
        <w:spacing w:before="8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Математика</w:t>
      </w:r>
    </w:p>
    <w:p w:rsidR="004E7696" w:rsidRDefault="00C27CE0">
      <w:pPr>
        <w:pStyle w:val="a3"/>
        <w:spacing w:before="43" w:line="276" w:lineRule="auto"/>
        <w:ind w:right="404"/>
      </w:pPr>
      <w:r>
        <w:t>Cодержание курсов математики 5–6 классов, алгебры и геометрии 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30"/>
        </w:rPr>
        <w:t xml:space="preserve"> </w:t>
      </w:r>
      <w:r>
        <w:t>геометрическая,</w:t>
      </w:r>
      <w:r>
        <w:rPr>
          <w:spacing w:val="30"/>
        </w:rPr>
        <w:t xml:space="preserve"> </w:t>
      </w:r>
      <w:r>
        <w:t>функциональная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др.),</w:t>
      </w:r>
      <w:r>
        <w:rPr>
          <w:spacing w:val="29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02" w:firstLine="0"/>
      </w:pPr>
      <w:r>
        <w:lastRenderedPageBreak/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 задач,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4E7696" w:rsidRDefault="00C27CE0">
      <w:pPr>
        <w:pStyle w:val="1"/>
        <w:ind w:left="682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4E7696" w:rsidRDefault="00C27CE0">
      <w:pPr>
        <w:pStyle w:val="a3"/>
        <w:spacing w:before="42" w:line="276" w:lineRule="auto"/>
        <w:ind w:right="41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введен раздел «Логика», который не предполагает дополнительных часов 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предваряется</w:t>
      </w:r>
      <w:r>
        <w:rPr>
          <w:spacing w:val="-2"/>
        </w:rPr>
        <w:t xml:space="preserve"> </w:t>
      </w:r>
      <w:r>
        <w:t>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множеств.</w:t>
      </w:r>
    </w:p>
    <w:p w:rsidR="004E7696" w:rsidRDefault="00C27CE0">
      <w:pPr>
        <w:pStyle w:val="1"/>
        <w:spacing w:before="5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</w:t>
      </w:r>
    </w:p>
    <w:p w:rsidR="004E7696" w:rsidRDefault="00C27CE0">
      <w:pPr>
        <w:spacing w:before="45"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характеристическое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распознавание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подмножеств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подмножеств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использованием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Эйлера</w:t>
      </w:r>
      <w:r>
        <w:rPr>
          <w:sz w:val="28"/>
        </w:rPr>
        <w:t>.</w:t>
      </w:r>
    </w:p>
    <w:p w:rsidR="004E7696" w:rsidRDefault="00C27CE0">
      <w:pPr>
        <w:pStyle w:val="1"/>
        <w:spacing w:before="4"/>
      </w:pP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</w:t>
      </w:r>
    </w:p>
    <w:p w:rsidR="004E7696" w:rsidRDefault="00C27CE0">
      <w:pPr>
        <w:spacing w:before="43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Пересечение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кругов Эйлера</w:t>
      </w:r>
      <w:r>
        <w:rPr>
          <w:sz w:val="28"/>
        </w:rPr>
        <w:t>.</w:t>
      </w:r>
    </w:p>
    <w:p w:rsidR="004E7696" w:rsidRDefault="00C27CE0">
      <w:pPr>
        <w:pStyle w:val="1"/>
        <w:spacing w:before="5"/>
      </w:pPr>
      <w:r>
        <w:t>Элементы</w:t>
      </w:r>
      <w:r>
        <w:rPr>
          <w:spacing w:val="-8"/>
        </w:rPr>
        <w:t xml:space="preserve"> </w:t>
      </w:r>
      <w:r>
        <w:t>логики</w:t>
      </w:r>
    </w:p>
    <w:p w:rsidR="004E7696" w:rsidRDefault="00C27CE0">
      <w:pPr>
        <w:pStyle w:val="a3"/>
        <w:spacing w:before="43" w:line="276" w:lineRule="auto"/>
        <w:ind w:right="405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контрпример.</w:t>
      </w:r>
    </w:p>
    <w:p w:rsidR="004E7696" w:rsidRDefault="00C27CE0">
      <w:pPr>
        <w:pStyle w:val="1"/>
        <w:spacing w:before="6"/>
        <w:jc w:val="left"/>
      </w:pPr>
      <w:r>
        <w:t>Высказывания</w:t>
      </w:r>
    </w:p>
    <w:p w:rsidR="004E7696" w:rsidRDefault="00C27CE0">
      <w:pPr>
        <w:spacing w:before="45"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высказывания. Операции над высказываниями с использованием 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связок: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(импликации).</w:t>
      </w:r>
    </w:p>
    <w:p w:rsidR="004E7696" w:rsidRDefault="00C27CE0">
      <w:pPr>
        <w:pStyle w:val="1"/>
        <w:spacing w:before="3" w:line="278" w:lineRule="auto"/>
        <w:ind w:right="4035" w:hanging="708"/>
      </w:pPr>
      <w:r>
        <w:t>Содержание курса математики в 5–6 классах</w:t>
      </w:r>
      <w:r>
        <w:rPr>
          <w:spacing w:val="-6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4E7696" w:rsidRDefault="00C27CE0">
      <w:pPr>
        <w:spacing w:line="317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Натуральный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ряд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чисел 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свойства</w:t>
      </w:r>
    </w:p>
    <w:p w:rsidR="004E7696" w:rsidRDefault="00C27CE0">
      <w:pPr>
        <w:pStyle w:val="a3"/>
        <w:spacing w:before="43" w:line="276" w:lineRule="auto"/>
        <w:ind w:right="409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7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4E7696" w:rsidRDefault="00C27CE0">
      <w:pPr>
        <w:pStyle w:val="1"/>
        <w:spacing w:before="5"/>
      </w:pP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</w:p>
    <w:p w:rsidR="004E7696" w:rsidRDefault="00C27CE0">
      <w:pPr>
        <w:pStyle w:val="a3"/>
        <w:spacing w:before="43" w:line="276" w:lineRule="auto"/>
        <w:ind w:right="410"/>
      </w:pPr>
      <w:r>
        <w:t>Различие между цифрой и числом. Позиционная запись натурального</w:t>
      </w:r>
      <w:r>
        <w:rPr>
          <w:spacing w:val="1"/>
        </w:rPr>
        <w:t xml:space="preserve"> </w:t>
      </w:r>
      <w:r>
        <w:t>числа, поместное значение цифры, разряды и классы, соотношение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4E7696" w:rsidRDefault="00C27CE0">
      <w:pPr>
        <w:pStyle w:val="1"/>
        <w:spacing w:before="5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390" w:firstLine="0"/>
      </w:pPr>
      <w:r>
        <w:lastRenderedPageBreak/>
        <w:t>Необходимость</w:t>
      </w:r>
      <w:r>
        <w:rPr>
          <w:spacing w:val="-4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округления</w:t>
      </w:r>
      <w:r>
        <w:rPr>
          <w:spacing w:val="-6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4E7696" w:rsidRDefault="00C27CE0">
      <w:pPr>
        <w:pStyle w:val="1"/>
        <w:spacing w:before="55"/>
      </w:pPr>
      <w:r>
        <w:t>Сравнение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0</w:t>
      </w:r>
    </w:p>
    <w:p w:rsidR="004E7696" w:rsidRDefault="00C27CE0">
      <w:pPr>
        <w:pStyle w:val="a3"/>
        <w:spacing w:before="43" w:line="276" w:lineRule="auto"/>
        <w:ind w:right="41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чисел.</w:t>
      </w:r>
    </w:p>
    <w:p w:rsidR="004E7696" w:rsidRDefault="00C27CE0">
      <w:pPr>
        <w:pStyle w:val="1"/>
        <w:spacing w:before="5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4E7696" w:rsidRDefault="00C27CE0">
      <w:pPr>
        <w:pStyle w:val="a3"/>
        <w:spacing w:before="43" w:line="276" w:lineRule="auto"/>
        <w:ind w:right="40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ними, 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разности, 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 компонентов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вычитания.</w:t>
      </w:r>
    </w:p>
    <w:p w:rsidR="004E7696" w:rsidRDefault="00C27CE0">
      <w:pPr>
        <w:pStyle w:val="a3"/>
        <w:spacing w:line="276" w:lineRule="auto"/>
        <w:ind w:right="404"/>
      </w:pPr>
      <w:r>
        <w:t>Умножение и деление, компоненты умножения и деления, связь 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прикидки и</w:t>
      </w:r>
      <w:r>
        <w:rPr>
          <w:spacing w:val="-4"/>
        </w:rPr>
        <w:t xml:space="preserve"> </w:t>
      </w:r>
      <w:r>
        <w:t>обратного</w:t>
      </w:r>
      <w:r>
        <w:rPr>
          <w:spacing w:val="-3"/>
        </w:rPr>
        <w:t xml:space="preserve"> </w:t>
      </w:r>
      <w:r>
        <w:t>действия.</w:t>
      </w:r>
    </w:p>
    <w:p w:rsidR="004E7696" w:rsidRDefault="00C27CE0">
      <w:pPr>
        <w:spacing w:before="1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Переместительный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распределительный закон умножения относительно сложения, </w:t>
      </w:r>
      <w:r>
        <w:rPr>
          <w:i/>
          <w:sz w:val="28"/>
        </w:rPr>
        <w:t>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действий.</w:t>
      </w:r>
    </w:p>
    <w:p w:rsidR="004E7696" w:rsidRDefault="00C27CE0">
      <w:pPr>
        <w:pStyle w:val="1"/>
        <w:spacing w:before="5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4E7696" w:rsidRDefault="00C27CE0">
      <w:pPr>
        <w:pStyle w:val="a3"/>
        <w:spacing w:before="43" w:line="276" w:lineRule="auto"/>
        <w:ind w:right="410"/>
      </w:pPr>
      <w:r>
        <w:t>Запись числа в виде суммы разрядных слагаемых,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:rsidR="004E7696" w:rsidRDefault="00C27CE0">
      <w:pPr>
        <w:pStyle w:val="1"/>
        <w:spacing w:before="5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4E7696" w:rsidRDefault="00C27CE0">
      <w:pPr>
        <w:pStyle w:val="a3"/>
        <w:spacing w:before="43"/>
        <w:ind w:left="1390" w:firstLine="0"/>
        <w:jc w:val="left"/>
      </w:pPr>
      <w:r>
        <w:t>Числовое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</w:p>
    <w:p w:rsidR="004E7696" w:rsidRDefault="00C27CE0">
      <w:pPr>
        <w:pStyle w:val="1"/>
        <w:spacing w:before="53"/>
        <w:jc w:val="left"/>
      </w:pP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</w:p>
    <w:p w:rsidR="004E7696" w:rsidRDefault="00C27CE0">
      <w:pPr>
        <w:spacing w:before="45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остатком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 остатком.</w:t>
      </w:r>
    </w:p>
    <w:p w:rsidR="004E7696" w:rsidRDefault="00C27CE0">
      <w:pPr>
        <w:pStyle w:val="1"/>
        <w:spacing w:before="4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</w:p>
    <w:p w:rsidR="004E7696" w:rsidRDefault="00C27CE0">
      <w:pPr>
        <w:spacing w:before="42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Свойство делимости суммы (разности) на число. Признаки делимости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3,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9,</w:t>
      </w:r>
      <w:r>
        <w:rPr>
          <w:spacing w:val="1"/>
          <w:sz w:val="28"/>
        </w:rPr>
        <w:t xml:space="preserve"> </w:t>
      </w:r>
      <w:r>
        <w:rPr>
          <w:sz w:val="28"/>
        </w:rPr>
        <w:t>10.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Доказательство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делимости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делимости.</w:t>
      </w:r>
    </w:p>
    <w:p w:rsidR="004E7696" w:rsidRDefault="00C27CE0">
      <w:pPr>
        <w:pStyle w:val="1"/>
        <w:spacing w:before="7"/>
      </w:pPr>
      <w:r>
        <w:t>Разложение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</w:t>
      </w:r>
    </w:p>
    <w:p w:rsidR="004E7696" w:rsidRDefault="00C27CE0">
      <w:pPr>
        <w:spacing w:before="43"/>
        <w:ind w:left="1390"/>
        <w:jc w:val="both"/>
        <w:rPr>
          <w:i/>
          <w:sz w:val="28"/>
        </w:rPr>
      </w:pP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решето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Эратосфена.</w:t>
      </w:r>
    </w:p>
    <w:p w:rsidR="004E7696" w:rsidRDefault="00C27CE0">
      <w:pPr>
        <w:spacing w:before="48" w:line="276" w:lineRule="auto"/>
        <w:ind w:left="682" w:right="411" w:firstLine="707"/>
        <w:jc w:val="both"/>
        <w:rPr>
          <w:sz w:val="28"/>
        </w:rPr>
      </w:pPr>
      <w:r>
        <w:rPr>
          <w:sz w:val="28"/>
        </w:rPr>
        <w:t>Разложение натурального числа на множители, разложение на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множители.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 алгоритм разложения 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множители,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теорема арифметики</w:t>
      </w:r>
      <w:r>
        <w:rPr>
          <w:sz w:val="28"/>
        </w:rPr>
        <w:t>.</w:t>
      </w:r>
    </w:p>
    <w:p w:rsidR="004E7696" w:rsidRDefault="00C27CE0">
      <w:pPr>
        <w:pStyle w:val="1"/>
        <w:spacing w:before="6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4E7696" w:rsidRDefault="00C27CE0">
      <w:pPr>
        <w:pStyle w:val="a3"/>
        <w:spacing w:before="42" w:line="276" w:lineRule="auto"/>
        <w:ind w:right="410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35"/>
        </w:rPr>
        <w:t xml:space="preserve"> </w:t>
      </w:r>
      <w:r>
        <w:t>выражения,</w:t>
      </w:r>
      <w:r>
        <w:rPr>
          <w:spacing w:val="35"/>
        </w:rPr>
        <w:t xml:space="preserve"> </w:t>
      </w:r>
      <w:r>
        <w:t>применение</w:t>
      </w:r>
      <w:r>
        <w:rPr>
          <w:spacing w:val="35"/>
        </w:rPr>
        <w:t xml:space="preserve"> </w:t>
      </w:r>
      <w:r>
        <w:t>алгебраических</w:t>
      </w:r>
      <w:r>
        <w:rPr>
          <w:spacing w:val="35"/>
        </w:rPr>
        <w:t xml:space="preserve"> </w:t>
      </w:r>
      <w:r>
        <w:t>выражений</w:t>
      </w:r>
      <w:r>
        <w:rPr>
          <w:spacing w:val="33"/>
        </w:rPr>
        <w:t xml:space="preserve"> </w:t>
      </w:r>
      <w:r>
        <w:t>для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0" w:firstLine="0"/>
      </w:pPr>
      <w:r>
        <w:lastRenderedPageBreak/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 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выражений.</w:t>
      </w:r>
    </w:p>
    <w:p w:rsidR="004E7696" w:rsidRDefault="00C27CE0">
      <w:pPr>
        <w:pStyle w:val="1"/>
      </w:pPr>
      <w:r>
        <w:t>Делители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4E7696" w:rsidRDefault="00C27CE0">
      <w:pPr>
        <w:pStyle w:val="a3"/>
        <w:spacing w:before="42" w:line="276" w:lineRule="auto"/>
        <w:ind w:right="407"/>
      </w:pP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 общего делителя. Кратное и его свойства, общее кратное двух и</w:t>
      </w:r>
      <w:r>
        <w:rPr>
          <w:spacing w:val="-67"/>
        </w:rPr>
        <w:t xml:space="preserve"> </w:t>
      </w:r>
      <w:r>
        <w:t>более чисел, наименьшее общее кратное, способы нахождения наименьшего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кратного.</w:t>
      </w:r>
    </w:p>
    <w:p w:rsidR="004E7696" w:rsidRDefault="00C27CE0">
      <w:pPr>
        <w:pStyle w:val="1"/>
        <w:spacing w:before="6"/>
        <w:jc w:val="left"/>
      </w:pPr>
      <w:r>
        <w:t>Дроби</w:t>
      </w:r>
    </w:p>
    <w:p w:rsidR="004E7696" w:rsidRDefault="00C27CE0">
      <w:pPr>
        <w:spacing w:before="48"/>
        <w:ind w:left="1390"/>
        <w:rPr>
          <w:b/>
          <w:sz w:val="28"/>
        </w:rPr>
      </w:pPr>
      <w:r>
        <w:rPr>
          <w:b/>
          <w:sz w:val="28"/>
        </w:rPr>
        <w:t>Обыкновенные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дроби</w:t>
      </w:r>
    </w:p>
    <w:p w:rsidR="004E7696" w:rsidRDefault="00C27CE0">
      <w:pPr>
        <w:pStyle w:val="a3"/>
        <w:spacing w:before="43" w:line="276" w:lineRule="auto"/>
        <w:ind w:right="411"/>
      </w:pPr>
      <w:r>
        <w:t>Доля,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 Правильные и неправильные дроби, смешанная дробь (смешанное</w:t>
      </w:r>
      <w:r>
        <w:rPr>
          <w:spacing w:val="1"/>
        </w:rPr>
        <w:t xml:space="preserve"> </w:t>
      </w:r>
      <w:r>
        <w:t>число).</w:t>
      </w:r>
    </w:p>
    <w:p w:rsidR="004E7696" w:rsidRDefault="00C27CE0">
      <w:pPr>
        <w:pStyle w:val="a3"/>
        <w:spacing w:before="1" w:line="276" w:lineRule="auto"/>
        <w:ind w:right="409"/>
      </w:pP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знаменателем,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</w:t>
      </w:r>
      <w:r>
        <w:rPr>
          <w:spacing w:val="-2"/>
        </w:rPr>
        <w:t xml:space="preserve"> </w:t>
      </w:r>
      <w:r>
        <w:t>дробь</w:t>
      </w:r>
      <w:r>
        <w:rPr>
          <w:spacing w:val="-5"/>
        </w:rPr>
        <w:t xml:space="preserve"> </w:t>
      </w:r>
      <w:r>
        <w:t>и наоборот.</w:t>
      </w:r>
    </w:p>
    <w:p w:rsidR="004E7696" w:rsidRDefault="00C27CE0">
      <w:pPr>
        <w:pStyle w:val="a3"/>
        <w:spacing w:before="1" w:line="276" w:lineRule="auto"/>
        <w:ind w:right="414"/>
      </w:pPr>
      <w:r>
        <w:t>Приведение дробей к общему знаменателю. Сравнение обыкновенных</w:t>
      </w:r>
      <w:r>
        <w:rPr>
          <w:spacing w:val="1"/>
        </w:rPr>
        <w:t xml:space="preserve"> </w:t>
      </w:r>
      <w:r>
        <w:t>дробей.</w:t>
      </w:r>
    </w:p>
    <w:p w:rsidR="004E7696" w:rsidRDefault="00C27CE0">
      <w:pPr>
        <w:pStyle w:val="a3"/>
        <w:spacing w:line="276" w:lineRule="auto"/>
        <w:ind w:right="412"/>
      </w:pPr>
      <w:r>
        <w:t>Сложение и вычитание обыкновенных дробей. Умножение и деление</w:t>
      </w:r>
      <w:r>
        <w:rPr>
          <w:spacing w:val="1"/>
        </w:rPr>
        <w:t xml:space="preserve"> </w:t>
      </w:r>
      <w:r>
        <w:t>обыкновенных дробей.</w:t>
      </w:r>
    </w:p>
    <w:p w:rsidR="004E7696" w:rsidRDefault="00C27CE0">
      <w:pPr>
        <w:pStyle w:val="a3"/>
        <w:spacing w:line="276" w:lineRule="auto"/>
        <w:ind w:left="1390" w:right="2718" w:firstLine="0"/>
      </w:pPr>
      <w:r>
        <w:t>Арифметические действия со смешанными дробями.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дробными</w:t>
      </w:r>
      <w:r>
        <w:rPr>
          <w:spacing w:val="-3"/>
        </w:rPr>
        <w:t xml:space="preserve"> </w:t>
      </w:r>
      <w:r>
        <w:t>числами.</w:t>
      </w:r>
    </w:p>
    <w:p w:rsidR="004E7696" w:rsidRDefault="00C27CE0">
      <w:pPr>
        <w:spacing w:line="278" w:lineRule="auto"/>
        <w:ind w:left="682" w:right="411" w:firstLine="707"/>
        <w:jc w:val="both"/>
        <w:rPr>
          <w:sz w:val="28"/>
        </w:rPr>
      </w:pPr>
      <w:r>
        <w:rPr>
          <w:i/>
          <w:sz w:val="28"/>
        </w:rPr>
        <w:t>Способы рационализации вычислений и их применение при 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.</w:t>
      </w:r>
    </w:p>
    <w:p w:rsidR="004E7696" w:rsidRDefault="00C27CE0">
      <w:pPr>
        <w:pStyle w:val="1"/>
        <w:spacing w:line="321" w:lineRule="exact"/>
      </w:pPr>
      <w:r>
        <w:t>Десятичные</w:t>
      </w:r>
      <w:r>
        <w:rPr>
          <w:spacing w:val="-2"/>
        </w:rPr>
        <w:t xml:space="preserve"> </w:t>
      </w:r>
      <w:r>
        <w:t>дроби</w:t>
      </w:r>
    </w:p>
    <w:p w:rsidR="004E7696" w:rsidRDefault="00C27CE0">
      <w:pPr>
        <w:spacing w:before="42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Целая и дробная части десятичной дроби. Преобразование 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дробей.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 десятичных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дробей. Округление десятичных дробей. 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обыкновенных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Конечные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sz w:val="28"/>
        </w:rPr>
        <w:t>.</w:t>
      </w:r>
    </w:p>
    <w:p w:rsidR="004E7696" w:rsidRDefault="00C27CE0">
      <w:pPr>
        <w:pStyle w:val="1"/>
        <w:spacing w:before="6"/>
      </w:pPr>
      <w:r>
        <w:t>Отношение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чисел</w:t>
      </w:r>
    </w:p>
    <w:p w:rsidR="004E7696" w:rsidRDefault="00C27CE0">
      <w:pPr>
        <w:pStyle w:val="a3"/>
        <w:spacing w:before="43" w:line="276" w:lineRule="auto"/>
        <w:ind w:right="410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пропорций и</w:t>
      </w:r>
      <w:r>
        <w:rPr>
          <w:spacing w:val="-4"/>
        </w:rPr>
        <w:t xml:space="preserve"> </w:t>
      </w:r>
      <w:r>
        <w:t>отношений при</w:t>
      </w:r>
      <w:r>
        <w:rPr>
          <w:spacing w:val="-1"/>
        </w:rPr>
        <w:t xml:space="preserve"> </w:t>
      </w:r>
      <w:r>
        <w:t>решении задач.</w:t>
      </w:r>
    </w:p>
    <w:p w:rsidR="004E7696" w:rsidRDefault="00C27CE0">
      <w:pPr>
        <w:pStyle w:val="1"/>
        <w:spacing w:before="4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4E7696" w:rsidRDefault="00C27CE0">
      <w:pPr>
        <w:pStyle w:val="a3"/>
        <w:spacing w:before="45" w:line="276" w:lineRule="auto"/>
        <w:ind w:right="405"/>
        <w:rPr>
          <w:i/>
        </w:rPr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 xml:space="preserve">задач с применением среднего арифметического. </w:t>
      </w:r>
      <w:r>
        <w:rPr>
          <w:i/>
        </w:rPr>
        <w:t>Среднее арифметическое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-1"/>
        </w:rPr>
        <w:t xml:space="preserve"> </w:t>
      </w:r>
      <w:r>
        <w:rPr>
          <w:i/>
        </w:rPr>
        <w:t>чисел.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  <w:jc w:val="left"/>
      </w:pPr>
      <w:r>
        <w:lastRenderedPageBreak/>
        <w:t>Проценты</w:t>
      </w:r>
    </w:p>
    <w:p w:rsidR="004E7696" w:rsidRDefault="00C27CE0">
      <w:pPr>
        <w:pStyle w:val="a3"/>
        <w:spacing w:before="46" w:line="276" w:lineRule="auto"/>
        <w:ind w:right="407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несложных практических</w:t>
      </w:r>
      <w:r>
        <w:rPr>
          <w:spacing w:val="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процентами.</w:t>
      </w:r>
    </w:p>
    <w:p w:rsidR="004E7696" w:rsidRDefault="00C27CE0">
      <w:pPr>
        <w:pStyle w:val="1"/>
        <w:spacing w:before="5"/>
        <w:jc w:val="left"/>
      </w:pPr>
      <w:r>
        <w:t>Диаграммы</w:t>
      </w:r>
    </w:p>
    <w:p w:rsidR="004E7696" w:rsidRDefault="00C27CE0">
      <w:pPr>
        <w:tabs>
          <w:tab w:val="left" w:pos="3050"/>
          <w:tab w:val="left" w:pos="3428"/>
          <w:tab w:val="left" w:pos="4772"/>
          <w:tab w:val="left" w:pos="6404"/>
          <w:tab w:val="left" w:pos="8031"/>
          <w:tab w:val="left" w:pos="9769"/>
        </w:tabs>
        <w:spacing w:before="43" w:line="276" w:lineRule="auto"/>
        <w:ind w:left="682" w:right="413" w:firstLine="707"/>
        <w:rPr>
          <w:sz w:val="28"/>
        </w:rPr>
      </w:pPr>
      <w:r>
        <w:rPr>
          <w:sz w:val="28"/>
        </w:rPr>
        <w:t>Столбчатые</w:t>
      </w:r>
      <w:r>
        <w:rPr>
          <w:sz w:val="28"/>
        </w:rPr>
        <w:tab/>
        <w:t>и</w:t>
      </w:r>
      <w:r>
        <w:rPr>
          <w:sz w:val="28"/>
        </w:rPr>
        <w:tab/>
        <w:t>круговые</w:t>
      </w:r>
      <w:r>
        <w:rPr>
          <w:sz w:val="28"/>
        </w:rPr>
        <w:tab/>
        <w:t>диаграммы.</w:t>
      </w:r>
      <w:r>
        <w:rPr>
          <w:sz w:val="28"/>
        </w:rPr>
        <w:tab/>
        <w:t>Извлечение</w:t>
      </w:r>
      <w:r>
        <w:rPr>
          <w:sz w:val="28"/>
        </w:rPr>
        <w:tab/>
        <w:t>информации</w:t>
      </w:r>
      <w:r>
        <w:rPr>
          <w:sz w:val="28"/>
        </w:rPr>
        <w:tab/>
      </w:r>
      <w:r>
        <w:rPr>
          <w:spacing w:val="-1"/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Изображение диаграмм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числовым данным</w:t>
      </w:r>
      <w:r>
        <w:rPr>
          <w:sz w:val="28"/>
        </w:rPr>
        <w:t>.</w:t>
      </w:r>
    </w:p>
    <w:p w:rsidR="004E7696" w:rsidRDefault="00C27CE0">
      <w:pPr>
        <w:pStyle w:val="1"/>
        <w:spacing w:before="3"/>
        <w:jc w:val="left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4E7696" w:rsidRDefault="00C27CE0">
      <w:pPr>
        <w:spacing w:before="50"/>
        <w:ind w:left="1390"/>
        <w:rPr>
          <w:b/>
          <w:sz w:val="28"/>
        </w:rPr>
      </w:pPr>
      <w:r>
        <w:rPr>
          <w:b/>
          <w:sz w:val="28"/>
        </w:rPr>
        <w:t>Положительные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отрицательные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числа</w:t>
      </w:r>
    </w:p>
    <w:p w:rsidR="004E7696" w:rsidRDefault="00C27CE0">
      <w:pPr>
        <w:pStyle w:val="a3"/>
        <w:spacing w:before="43" w:line="276" w:lineRule="auto"/>
        <w:ind w:right="410"/>
      </w:pP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чисел. Модуль числа, геометрическая интерпретация модуля числа. Действия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2"/>
        </w:rPr>
        <w:t xml:space="preserve"> </w:t>
      </w:r>
      <w:r>
        <w:t>Множество</w:t>
      </w:r>
      <w:r>
        <w:rPr>
          <w:spacing w:val="-4"/>
        </w:rPr>
        <w:t xml:space="preserve"> </w:t>
      </w:r>
      <w:r>
        <w:t>целых чисел.</w:t>
      </w:r>
    </w:p>
    <w:p w:rsidR="004E7696" w:rsidRDefault="00C27CE0">
      <w:pPr>
        <w:spacing w:before="1" w:line="276" w:lineRule="auto"/>
        <w:ind w:left="682" w:right="407" w:firstLine="707"/>
        <w:jc w:val="both"/>
        <w:rPr>
          <w:sz w:val="28"/>
        </w:rPr>
      </w:pPr>
      <w:r>
        <w:rPr>
          <w:b/>
          <w:sz w:val="28"/>
        </w:rPr>
        <w:t>Понятие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рациональном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Первичное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чисел.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числами.</w:t>
      </w:r>
    </w:p>
    <w:p w:rsidR="004E7696" w:rsidRDefault="00C27CE0">
      <w:pPr>
        <w:pStyle w:val="1"/>
        <w:spacing w:before="4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E7696" w:rsidRDefault="00C27CE0">
      <w:pPr>
        <w:pStyle w:val="a3"/>
        <w:spacing w:before="45" w:line="276" w:lineRule="auto"/>
        <w:ind w:right="403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работа; 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4E7696" w:rsidRDefault="00C27CE0">
      <w:pPr>
        <w:pStyle w:val="1"/>
        <w:spacing w:before="4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</w:p>
    <w:p w:rsidR="004E7696" w:rsidRDefault="00C27CE0">
      <w:pPr>
        <w:pStyle w:val="a3"/>
        <w:spacing w:before="43" w:line="276" w:lineRule="auto"/>
        <w:ind w:right="406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:rsidR="004E7696" w:rsidRDefault="00C27CE0">
      <w:pPr>
        <w:pStyle w:val="1"/>
        <w:spacing w:before="6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:rsidR="004E7696" w:rsidRDefault="00C27CE0">
      <w:pPr>
        <w:pStyle w:val="a3"/>
        <w:spacing w:before="43" w:line="276" w:lineRule="auto"/>
        <w:ind w:right="409" w:firstLine="777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 в одном направлении, движение по реке по течению и против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E7696" w:rsidRDefault="00C27CE0">
      <w:pPr>
        <w:pStyle w:val="1"/>
        <w:spacing w:before="4"/>
      </w:pPr>
      <w:r>
        <w:t>Задачи</w:t>
      </w:r>
      <w:r>
        <w:rPr>
          <w:spacing w:val="-3"/>
        </w:rPr>
        <w:t xml:space="preserve"> </w:t>
      </w:r>
      <w:r>
        <w:t>на части,</w:t>
      </w:r>
      <w:r>
        <w:rPr>
          <w:spacing w:val="-2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4E7696" w:rsidRDefault="00C27CE0">
      <w:pPr>
        <w:pStyle w:val="a3"/>
        <w:spacing w:before="45" w:line="276" w:lineRule="auto"/>
        <w:ind w:right="411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Решение задач на проценты и доли. Применение пропорций при решении</w:t>
      </w:r>
      <w:r>
        <w:rPr>
          <w:spacing w:val="1"/>
        </w:rPr>
        <w:t xml:space="preserve"> </w:t>
      </w:r>
      <w:r>
        <w:t>задач.</w:t>
      </w:r>
    </w:p>
    <w:p w:rsidR="004E7696" w:rsidRDefault="00C27CE0">
      <w:pPr>
        <w:pStyle w:val="1"/>
        <w:spacing w:before="4"/>
      </w:pPr>
      <w:r>
        <w:t>Логические</w:t>
      </w:r>
      <w:r>
        <w:rPr>
          <w:spacing w:val="-8"/>
        </w:rPr>
        <w:t xml:space="preserve"> </w:t>
      </w:r>
      <w:r>
        <w:t>задачи</w:t>
      </w:r>
    </w:p>
    <w:p w:rsidR="004E7696" w:rsidRDefault="00C27CE0">
      <w:pPr>
        <w:spacing w:before="45" w:line="276" w:lineRule="auto"/>
        <w:ind w:left="682" w:right="406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графов, таблиц</w:t>
      </w:r>
      <w:r>
        <w:rPr>
          <w:sz w:val="28"/>
        </w:rPr>
        <w:t>.</w:t>
      </w:r>
    </w:p>
    <w:p w:rsidR="004E7696" w:rsidRDefault="00C27CE0">
      <w:pPr>
        <w:spacing w:line="276" w:lineRule="auto"/>
        <w:ind w:left="682" w:right="407" w:firstLine="70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перебор вариантов.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4E7696" w:rsidRDefault="00C27CE0">
      <w:pPr>
        <w:spacing w:before="46" w:line="276" w:lineRule="auto"/>
        <w:ind w:left="682" w:right="402" w:firstLine="707"/>
        <w:jc w:val="both"/>
        <w:rPr>
          <w:sz w:val="28"/>
        </w:rPr>
      </w:pPr>
      <w:r>
        <w:rPr>
          <w:sz w:val="28"/>
        </w:rPr>
        <w:t>Фигуры в окружающем мире. Наглядные представления о фигурах 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плоскости: прямая, отрезок, луч, угол, ломаная, многоугольник, 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круг.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квадрат.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углов.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pacing w:val="1"/>
          <w:sz w:val="28"/>
        </w:rPr>
        <w:t xml:space="preserve"> </w:t>
      </w:r>
      <w:r>
        <w:rPr>
          <w:sz w:val="28"/>
        </w:rPr>
        <w:t>угла.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транспортира.</w:t>
      </w:r>
    </w:p>
    <w:p w:rsidR="004E7696" w:rsidRDefault="00C27CE0">
      <w:pPr>
        <w:pStyle w:val="a3"/>
        <w:spacing w:line="276" w:lineRule="auto"/>
        <w:ind w:right="412"/>
        <w:rPr>
          <w:i/>
        </w:rPr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  <w:r>
        <w:rPr>
          <w:spacing w:val="2"/>
        </w:rPr>
        <w:t xml:space="preserve"> </w:t>
      </w:r>
      <w:r>
        <w:rPr>
          <w:i/>
        </w:rPr>
        <w:t>Равновеликие</w:t>
      </w:r>
      <w:r>
        <w:rPr>
          <w:i/>
          <w:spacing w:val="-1"/>
        </w:rPr>
        <w:t xml:space="preserve"> </w:t>
      </w:r>
      <w:r>
        <w:rPr>
          <w:i/>
        </w:rPr>
        <w:t>фигуры.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фигурах: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71"/>
          <w:sz w:val="28"/>
        </w:rPr>
        <w:t xml:space="preserve"> </w:t>
      </w:r>
      <w:r>
        <w:rPr>
          <w:sz w:val="28"/>
        </w:rPr>
        <w:t>цилиндр.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Правильные многогранники. </w:t>
      </w:r>
      <w:r>
        <w:rPr>
          <w:sz w:val="28"/>
        </w:rPr>
        <w:t>Примеры разверток многогранников, цилиндра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конуса.</w:t>
      </w:r>
    </w:p>
    <w:p w:rsidR="004E7696" w:rsidRDefault="00C27CE0">
      <w:pPr>
        <w:pStyle w:val="a3"/>
        <w:spacing w:line="278" w:lineRule="auto"/>
        <w:ind w:right="412"/>
      </w:pPr>
      <w:r>
        <w:t>Понятие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4E7696" w:rsidRDefault="00C27CE0">
      <w:pPr>
        <w:pStyle w:val="a3"/>
        <w:spacing w:line="317" w:lineRule="exact"/>
        <w:ind w:left="1390" w:firstLine="0"/>
        <w:rPr>
          <w:i/>
        </w:rPr>
      </w:pPr>
      <w:r>
        <w:t>Понятие</w:t>
      </w:r>
      <w:r>
        <w:rPr>
          <w:spacing w:val="97"/>
        </w:rPr>
        <w:t xml:space="preserve"> </w:t>
      </w:r>
      <w:r>
        <w:t xml:space="preserve">о  </w:t>
      </w:r>
      <w:r>
        <w:rPr>
          <w:spacing w:val="27"/>
        </w:rPr>
        <w:t xml:space="preserve"> </w:t>
      </w:r>
      <w:r>
        <w:t xml:space="preserve">равенстве  </w:t>
      </w:r>
      <w:r>
        <w:rPr>
          <w:spacing w:val="30"/>
        </w:rPr>
        <w:t xml:space="preserve"> </w:t>
      </w:r>
      <w:r>
        <w:t xml:space="preserve">фигур.  </w:t>
      </w:r>
      <w:r>
        <w:rPr>
          <w:spacing w:val="28"/>
        </w:rPr>
        <w:t xml:space="preserve"> </w:t>
      </w:r>
      <w:r>
        <w:t xml:space="preserve">Центральная,  </w:t>
      </w:r>
      <w:r>
        <w:rPr>
          <w:spacing w:val="27"/>
        </w:rPr>
        <w:t xml:space="preserve"> </w:t>
      </w:r>
      <w:r>
        <w:t xml:space="preserve">осевая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rPr>
          <w:i/>
        </w:rPr>
        <w:t>зеркальная</w:t>
      </w:r>
    </w:p>
    <w:p w:rsidR="004E7696" w:rsidRDefault="00C27CE0">
      <w:pPr>
        <w:pStyle w:val="a3"/>
        <w:spacing w:before="47"/>
        <w:ind w:firstLine="0"/>
      </w:pPr>
      <w:r>
        <w:t>симметрии.</w:t>
      </w:r>
      <w:r>
        <w:rPr>
          <w:spacing w:val="-6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4E7696" w:rsidRDefault="00C27CE0">
      <w:pPr>
        <w:pStyle w:val="a3"/>
        <w:spacing w:before="50" w:line="276" w:lineRule="auto"/>
        <w:ind w:right="411"/>
      </w:pP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фигур.</w:t>
      </w:r>
    </w:p>
    <w:p w:rsidR="004E7696" w:rsidRDefault="00C27CE0">
      <w:pPr>
        <w:pStyle w:val="1"/>
        <w:spacing w:before="3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>
      <w:pPr>
        <w:spacing w:before="43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Появление цифр, букв, иероглифов в процессе счета и распределения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революцией.</w:t>
      </w:r>
    </w:p>
    <w:p w:rsidR="004E7696" w:rsidRDefault="00C27CE0">
      <w:pPr>
        <w:spacing w:before="1" w:line="278" w:lineRule="auto"/>
        <w:ind w:left="682" w:right="408" w:firstLine="707"/>
        <w:jc w:val="both"/>
        <w:rPr>
          <w:i/>
          <w:sz w:val="28"/>
        </w:rPr>
      </w:pP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шестидесятеричной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</w:p>
    <w:p w:rsidR="004E7696" w:rsidRDefault="00C27CE0">
      <w:pPr>
        <w:spacing w:line="276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НОД,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Эратосфена.</w:t>
      </w:r>
    </w:p>
    <w:p w:rsidR="004E7696" w:rsidRDefault="00C27CE0">
      <w:pPr>
        <w:spacing w:line="300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t>Появление нуля и отрицательных чисел в математике древности. Роль</w:t>
      </w:r>
      <w:r>
        <w:rPr>
          <w:i/>
          <w:spacing w:val="-67"/>
          <w:sz w:val="28"/>
        </w:rPr>
        <w:t xml:space="preserve"> </w:t>
      </w:r>
      <w:r>
        <w:rPr>
          <w:i/>
          <w:position w:val="2"/>
          <w:sz w:val="28"/>
        </w:rPr>
        <w:t>Диофанта.</w:t>
      </w:r>
      <w:r>
        <w:rPr>
          <w:i/>
          <w:spacing w:val="-3"/>
          <w:position w:val="2"/>
          <w:sz w:val="28"/>
        </w:rPr>
        <w:t xml:space="preserve"> </w:t>
      </w:r>
      <w:r>
        <w:rPr>
          <w:i/>
          <w:position w:val="2"/>
          <w:sz w:val="28"/>
        </w:rPr>
        <w:t>Почему</w:t>
      </w:r>
      <w:r>
        <w:rPr>
          <w:i/>
          <w:spacing w:val="24"/>
          <w:position w:val="2"/>
          <w:sz w:val="28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spacing w:val="-33"/>
          <w:sz w:val="29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36"/>
          <w:position w:val="2"/>
        </w:rPr>
        <w:t xml:space="preserve"> </w:t>
      </w:r>
      <w:r>
        <w:rPr>
          <w:rFonts w:ascii="Symbol" w:hAnsi="Symbol"/>
          <w:sz w:val="29"/>
        </w:rPr>
        <w:t></w:t>
      </w:r>
      <w:r>
        <w:rPr>
          <w:spacing w:val="-37"/>
          <w:sz w:val="29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spacing w:val="-33"/>
          <w:sz w:val="29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35"/>
          <w:position w:val="2"/>
        </w:rPr>
        <w:t xml:space="preserve"> </w:t>
      </w:r>
      <w:r>
        <w:rPr>
          <w:rFonts w:ascii="Symbol" w:hAnsi="Symbol"/>
          <w:sz w:val="29"/>
        </w:rPr>
        <w:t></w:t>
      </w:r>
      <w:r>
        <w:rPr>
          <w:sz w:val="29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33"/>
          <w:position w:val="2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8"/>
          <w:position w:val="2"/>
        </w:rPr>
        <w:t xml:space="preserve"> </w:t>
      </w:r>
      <w:r>
        <w:rPr>
          <w:i/>
          <w:position w:val="2"/>
          <w:sz w:val="28"/>
        </w:rPr>
        <w:t>?</w:t>
      </w:r>
    </w:p>
    <w:p w:rsidR="004E7696" w:rsidRDefault="00C27CE0">
      <w:pPr>
        <w:spacing w:before="1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Дроби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Вавилоне,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Египте,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Риме.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Старинные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Десятичные дроби и метрическая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система мер.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Магницкий.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420" w:left="1020" w:header="0" w:footer="1232" w:gutter="0"/>
          <w:cols w:space="720"/>
        </w:sectPr>
      </w:pPr>
    </w:p>
    <w:p w:rsidR="004E7696" w:rsidRDefault="00C27CE0">
      <w:pPr>
        <w:pStyle w:val="1"/>
        <w:spacing w:before="83" w:line="278" w:lineRule="auto"/>
        <w:ind w:right="4019" w:hanging="708"/>
        <w:jc w:val="left"/>
      </w:pPr>
      <w:r>
        <w:lastRenderedPageBreak/>
        <w:t>Содержание курса математики в 7–9 классах</w:t>
      </w:r>
      <w:r>
        <w:rPr>
          <w:spacing w:val="-67"/>
        </w:rPr>
        <w:t xml:space="preserve"> </w:t>
      </w:r>
      <w:r>
        <w:t>Алгебра</w:t>
      </w:r>
    </w:p>
    <w:p w:rsidR="004E7696" w:rsidRDefault="00C27CE0">
      <w:pPr>
        <w:spacing w:line="317" w:lineRule="exact"/>
        <w:ind w:left="1390"/>
        <w:rPr>
          <w:b/>
          <w:sz w:val="28"/>
        </w:rPr>
      </w:pPr>
      <w:r>
        <w:rPr>
          <w:b/>
          <w:sz w:val="28"/>
        </w:rPr>
        <w:t>Числа</w:t>
      </w:r>
    </w:p>
    <w:p w:rsidR="004E7696" w:rsidRDefault="00C27CE0">
      <w:pPr>
        <w:pStyle w:val="1"/>
        <w:spacing w:before="48"/>
        <w:jc w:val="left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4E7696" w:rsidRDefault="00C27CE0">
      <w:pPr>
        <w:spacing w:before="45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десятичной дробью</w:t>
      </w:r>
      <w:r>
        <w:rPr>
          <w:sz w:val="28"/>
        </w:rPr>
        <w:t>.</w:t>
      </w:r>
    </w:p>
    <w:p w:rsidR="004E7696" w:rsidRDefault="00C27CE0">
      <w:pPr>
        <w:pStyle w:val="1"/>
        <w:spacing w:before="3"/>
      </w:pPr>
      <w:r>
        <w:t>Иррациональные</w:t>
      </w:r>
      <w:r>
        <w:rPr>
          <w:spacing w:val="-2"/>
        </w:rPr>
        <w:t xml:space="preserve"> </w:t>
      </w:r>
      <w:r>
        <w:t>числа</w:t>
      </w:r>
    </w:p>
    <w:p w:rsidR="004E7696" w:rsidRDefault="00C27CE0">
      <w:pPr>
        <w:pStyle w:val="a3"/>
        <w:spacing w:before="45"/>
        <w:ind w:left="1390" w:firstLine="0"/>
      </w:pPr>
      <w:r>
        <w:t xml:space="preserve">Понятие  </w:t>
      </w:r>
      <w:r>
        <w:rPr>
          <w:spacing w:val="37"/>
        </w:rPr>
        <w:t xml:space="preserve"> </w:t>
      </w:r>
      <w:r>
        <w:t xml:space="preserve">иррационального  </w:t>
      </w:r>
      <w:r>
        <w:rPr>
          <w:spacing w:val="40"/>
        </w:rPr>
        <w:t xml:space="preserve"> </w:t>
      </w:r>
      <w:r>
        <w:t xml:space="preserve">числа.  </w:t>
      </w:r>
      <w:r>
        <w:rPr>
          <w:spacing w:val="39"/>
        </w:rPr>
        <w:t xml:space="preserve"> </w:t>
      </w:r>
      <w:r>
        <w:t xml:space="preserve">Распознавание  </w:t>
      </w:r>
      <w:r>
        <w:rPr>
          <w:spacing w:val="39"/>
        </w:rPr>
        <w:t xml:space="preserve"> </w:t>
      </w:r>
      <w:r>
        <w:t>иррациональных</w:t>
      </w:r>
    </w:p>
    <w:p w:rsidR="004E7696" w:rsidRDefault="008E0FE2">
      <w:pPr>
        <w:pStyle w:val="a3"/>
        <w:tabs>
          <w:tab w:val="left" w:pos="4826"/>
          <w:tab w:val="left" w:pos="5160"/>
          <w:tab w:val="left" w:pos="6342"/>
          <w:tab w:val="left" w:pos="8796"/>
          <w:tab w:val="left" w:pos="9966"/>
        </w:tabs>
        <w:spacing w:before="161"/>
        <w:ind w:firstLine="0"/>
        <w:jc w:val="left"/>
        <w:rPr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3248" behindDoc="1" locked="0" layoutInCell="1" allowOverlap="1">
                <wp:simplePos x="0" y="0"/>
                <wp:positionH relativeFrom="page">
                  <wp:posOffset>6814185</wp:posOffset>
                </wp:positionH>
                <wp:positionV relativeFrom="paragraph">
                  <wp:posOffset>67945</wp:posOffset>
                </wp:positionV>
                <wp:extent cx="141605" cy="219710"/>
                <wp:effectExtent l="0" t="0" r="0" b="0"/>
                <wp:wrapNone/>
                <wp:docPr id="13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219710"/>
                          <a:chOff x="10731" y="107"/>
                          <a:chExt cx="223" cy="346"/>
                        </a:xfrm>
                      </wpg:grpSpPr>
                      <pic:pic xmlns:pic="http://schemas.openxmlformats.org/drawingml/2006/picture">
                        <pic:nvPicPr>
                          <pic:cNvPr id="13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0" y="106"/>
                            <a:ext cx="223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30" y="106"/>
                            <a:ext cx="22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91"/>
                                <w:ind w:left="121"/>
                              </w:pPr>
                              <w:r>
                                <w:rPr>
                                  <w:w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38" style="position:absolute;left:0;text-align:left;margin-left:536.55pt;margin-top:5.35pt;width:11.15pt;height:17.3pt;z-index:-27103232;mso-position-horizontal-relative:page" coordorigin="10731,107" coordsize="223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39" type="#_x0000_t75" style="position:absolute;left:10730;top:106;width:22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+orFAAAA3AAAAA8AAABkcnMvZG93bnJldi54bWxET0trwkAQvhf6H5YpeKsbHxSbuoqKgu1B&#10;qQ96HbJjEjY7G7KrJv313UKht/n4njOdt7YSN2p86VjBoJ+AIM6cLjlXcDpunicgfEDWWDkmBR15&#10;mM8eH6aYanfnT7odQi5iCPsUFRQh1KmUPivIou+7mjhyF9dYDBE2udQN3mO4reQwSV6kxZJjQ4E1&#10;rQrKzOFqFbyP8vXr/mPc7czZnJdfnZGbb6NU76ldvIEI1IZ/8Z97q+P80RB+n4kX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gPqKxQAAANwAAAAPAAAAAAAAAAAAAAAA&#10;AJ8CAABkcnMvZG93bnJldi54bWxQSwUGAAAAAAQABAD3AAAAkQMAAAAA&#10;">
                  <v:imagedata r:id="rId15" o:title=""/>
                </v:shape>
                <v:shape id="Text Box 149" o:spid="_x0000_s1040" type="#_x0000_t202" style="position:absolute;left:10730;top:106;width:22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CA4E8D" w:rsidRDefault="00CA4E8D">
                        <w:pPr>
                          <w:spacing w:before="91"/>
                          <w:ind w:left="121"/>
                        </w:pPr>
                        <w:r>
                          <w:rPr>
                            <w:w w:val="6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t>чисел.</w:t>
      </w:r>
      <w:r w:rsidR="00C27CE0">
        <w:rPr>
          <w:spacing w:val="127"/>
        </w:rPr>
        <w:t xml:space="preserve"> </w:t>
      </w:r>
      <w:r w:rsidR="00C27CE0">
        <w:t>Примеры</w:t>
      </w:r>
      <w:r w:rsidR="00C27CE0">
        <w:rPr>
          <w:spacing w:val="128"/>
        </w:rPr>
        <w:t xml:space="preserve"> </w:t>
      </w:r>
      <w:r w:rsidR="00C27CE0">
        <w:t>доказательств</w:t>
      </w:r>
      <w:r w:rsidR="00C27CE0">
        <w:tab/>
        <w:t>в</w:t>
      </w:r>
      <w:r w:rsidR="00C27CE0">
        <w:tab/>
        <w:t>алгебре.</w:t>
      </w:r>
      <w:r w:rsidR="00C27CE0">
        <w:tab/>
        <w:t>Иррациональность</w:t>
      </w:r>
      <w:r w:rsidR="00C27CE0">
        <w:tab/>
        <w:t>числа</w:t>
      </w:r>
      <w:r w:rsidR="00C27CE0">
        <w:tab/>
      </w:r>
      <w:r w:rsidR="00C27CE0">
        <w:rPr>
          <w:i/>
        </w:rPr>
        <w:t>.</w:t>
      </w:r>
    </w:p>
    <w:p w:rsidR="004E7696" w:rsidRDefault="00C27CE0">
      <w:pPr>
        <w:spacing w:before="50" w:line="276" w:lineRule="auto"/>
        <w:ind w:left="682" w:right="404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sz w:val="28"/>
        </w:rPr>
        <w:t>.</w:t>
      </w:r>
    </w:p>
    <w:p w:rsidR="004E7696" w:rsidRDefault="00C27CE0">
      <w:pPr>
        <w:pStyle w:val="1"/>
        <w:spacing w:before="4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4E7696" w:rsidRDefault="00C27CE0">
      <w:pPr>
        <w:spacing w:before="47"/>
        <w:ind w:left="1390"/>
        <w:jc w:val="both"/>
        <w:rPr>
          <w:b/>
          <w:sz w:val="28"/>
        </w:rPr>
      </w:pPr>
      <w:r>
        <w:rPr>
          <w:b/>
          <w:sz w:val="28"/>
        </w:rPr>
        <w:t>Числовые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выражения</w:t>
      </w:r>
    </w:p>
    <w:p w:rsidR="004E7696" w:rsidRDefault="00C27CE0">
      <w:pPr>
        <w:pStyle w:val="a3"/>
        <w:spacing w:before="46" w:line="276" w:lineRule="auto"/>
        <w:ind w:right="411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переменных.</w:t>
      </w:r>
    </w:p>
    <w:p w:rsidR="004E7696" w:rsidRDefault="00C27CE0">
      <w:pPr>
        <w:pStyle w:val="1"/>
        <w:spacing w:before="3"/>
      </w:pPr>
      <w:r>
        <w:t>Целые</w:t>
      </w:r>
      <w:r>
        <w:rPr>
          <w:spacing w:val="-2"/>
        </w:rPr>
        <w:t xml:space="preserve"> </w:t>
      </w:r>
      <w:r>
        <w:t>выражения</w:t>
      </w:r>
    </w:p>
    <w:p w:rsidR="004E7696" w:rsidRDefault="00C27CE0">
      <w:pPr>
        <w:pStyle w:val="a3"/>
        <w:spacing w:before="43" w:line="278" w:lineRule="auto"/>
        <w:ind w:right="411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 степени с</w:t>
      </w:r>
      <w:r>
        <w:rPr>
          <w:spacing w:val="-2"/>
        </w:rPr>
        <w:t xml:space="preserve"> </w:t>
      </w:r>
      <w:r>
        <w:t>натуральным показателем.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Одночлен,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 квадратов, квадрат суммы и разности. Разложение многочлена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множители:</w:t>
      </w:r>
      <w:r>
        <w:rPr>
          <w:spacing w:val="1"/>
          <w:sz w:val="28"/>
        </w:rPr>
        <w:t xml:space="preserve"> </w:t>
      </w:r>
      <w:r>
        <w:rPr>
          <w:sz w:val="28"/>
        </w:rPr>
        <w:t>вынесение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группировка,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трехчлен,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квадратного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трехчлена 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множители.</w:t>
      </w:r>
    </w:p>
    <w:p w:rsidR="004E7696" w:rsidRDefault="00C27CE0">
      <w:pPr>
        <w:pStyle w:val="1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4E7696" w:rsidRDefault="00C27CE0">
      <w:pPr>
        <w:spacing w:before="43"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Алгебраическая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знаменателю.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возведение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степень.</w:t>
      </w:r>
    </w:p>
    <w:p w:rsidR="004E7696" w:rsidRDefault="00C27CE0">
      <w:pPr>
        <w:spacing w:before="2"/>
        <w:ind w:left="1390"/>
        <w:jc w:val="both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модуля.</w:t>
      </w:r>
    </w:p>
    <w:p w:rsidR="004E7696" w:rsidRDefault="00C27CE0">
      <w:pPr>
        <w:pStyle w:val="1"/>
        <w:spacing w:before="52"/>
      </w:pPr>
      <w:r>
        <w:t>Квадратные</w:t>
      </w:r>
      <w:r>
        <w:rPr>
          <w:spacing w:val="-4"/>
        </w:rPr>
        <w:t xml:space="preserve"> </w:t>
      </w:r>
      <w:r>
        <w:t>корни</w:t>
      </w:r>
    </w:p>
    <w:p w:rsidR="004E7696" w:rsidRDefault="00C27CE0">
      <w:pPr>
        <w:pStyle w:val="a3"/>
        <w:spacing w:before="43" w:line="276" w:lineRule="auto"/>
        <w:ind w:right="410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квадратные корни: умножение, деление, вынесение множителя</w:t>
      </w:r>
      <w:r>
        <w:rPr>
          <w:spacing w:val="1"/>
        </w:rPr>
        <w:t xml:space="preserve"> </w:t>
      </w:r>
      <w:r>
        <w:t>из-под знака корня,</w:t>
      </w:r>
      <w:r>
        <w:rPr>
          <w:spacing w:val="-1"/>
        </w:rPr>
        <w:t xml:space="preserve"> </w:t>
      </w:r>
      <w:r>
        <w:rPr>
          <w:i/>
        </w:rPr>
        <w:t>внесение</w:t>
      </w:r>
      <w:r>
        <w:rPr>
          <w:i/>
          <w:spacing w:val="-1"/>
        </w:rPr>
        <w:t xml:space="preserve"> </w:t>
      </w:r>
      <w:r>
        <w:rPr>
          <w:i/>
        </w:rPr>
        <w:t>множителя</w:t>
      </w:r>
      <w:r>
        <w:rPr>
          <w:i/>
          <w:spacing w:val="-1"/>
        </w:rPr>
        <w:t xml:space="preserve"> </w:t>
      </w:r>
      <w:r>
        <w:rPr>
          <w:i/>
        </w:rPr>
        <w:t>под</w:t>
      </w:r>
      <w:r>
        <w:rPr>
          <w:i/>
          <w:spacing w:val="-1"/>
        </w:rPr>
        <w:t xml:space="preserve"> </w:t>
      </w:r>
      <w:r>
        <w:rPr>
          <w:i/>
        </w:rPr>
        <w:t>знак</w:t>
      </w:r>
      <w:r>
        <w:rPr>
          <w:i/>
          <w:spacing w:val="-4"/>
        </w:rPr>
        <w:t xml:space="preserve"> </w:t>
      </w:r>
      <w:r>
        <w:rPr>
          <w:i/>
        </w:rPr>
        <w:t>корня</w:t>
      </w:r>
      <w:r>
        <w:t>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420" w:left="1020" w:header="0" w:footer="1232" w:gutter="0"/>
          <w:cols w:space="720"/>
        </w:sectPr>
      </w:pPr>
    </w:p>
    <w:p w:rsidR="004E7696" w:rsidRDefault="00C27CE0">
      <w:pPr>
        <w:pStyle w:val="1"/>
        <w:spacing w:before="83" w:line="278" w:lineRule="auto"/>
        <w:ind w:right="5755"/>
        <w:jc w:val="left"/>
      </w:pPr>
      <w:r>
        <w:lastRenderedPageBreak/>
        <w:t>Уравнения и неравенства</w:t>
      </w:r>
      <w:r>
        <w:rPr>
          <w:spacing w:val="-67"/>
        </w:rPr>
        <w:t xml:space="preserve"> </w:t>
      </w:r>
      <w:r>
        <w:t>Равенства</w:t>
      </w:r>
    </w:p>
    <w:p w:rsidR="004E7696" w:rsidRDefault="00C27CE0">
      <w:pPr>
        <w:pStyle w:val="a3"/>
        <w:tabs>
          <w:tab w:val="left" w:pos="2778"/>
          <w:tab w:val="left" w:pos="4294"/>
          <w:tab w:val="left" w:pos="5661"/>
          <w:tab w:val="left" w:pos="7072"/>
          <w:tab w:val="left" w:pos="8449"/>
          <w:tab w:val="left" w:pos="9910"/>
        </w:tabs>
        <w:spacing w:line="276" w:lineRule="auto"/>
        <w:ind w:right="409"/>
        <w:jc w:val="left"/>
      </w:pPr>
      <w:r>
        <w:t>Числовое</w:t>
      </w:r>
      <w:r>
        <w:tab/>
        <w:t>равенство.</w:t>
      </w:r>
      <w:r>
        <w:tab/>
        <w:t>Свойства</w:t>
      </w:r>
      <w:r>
        <w:tab/>
        <w:t>числовых</w:t>
      </w:r>
      <w:r>
        <w:tab/>
        <w:t>равенств.</w:t>
      </w:r>
      <w:r>
        <w:tab/>
        <w:t>Равенство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переменной.</w:t>
      </w:r>
    </w:p>
    <w:p w:rsidR="004E7696" w:rsidRDefault="00C27CE0">
      <w:pPr>
        <w:pStyle w:val="1"/>
        <w:jc w:val="left"/>
      </w:pPr>
      <w:r>
        <w:t>Уравнения</w:t>
      </w:r>
    </w:p>
    <w:p w:rsidR="004E7696" w:rsidRDefault="00C27CE0">
      <w:pPr>
        <w:spacing w:before="39"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переменной).</w:t>
      </w:r>
    </w:p>
    <w:p w:rsidR="004E7696" w:rsidRDefault="00C27CE0">
      <w:pPr>
        <w:pStyle w:val="1"/>
        <w:spacing w:before="5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4E7696" w:rsidRDefault="00C27CE0">
      <w:pPr>
        <w:spacing w:before="43"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Линейное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4E7696" w:rsidRDefault="00C27CE0">
      <w:pPr>
        <w:pStyle w:val="1"/>
        <w:spacing w:before="6"/>
      </w:pPr>
      <w:r>
        <w:t>Квадратное</w:t>
      </w:r>
      <w:r>
        <w:rPr>
          <w:spacing w:val="-6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4E7696" w:rsidRDefault="00C27CE0">
      <w:pPr>
        <w:spacing w:before="43" w:line="276" w:lineRule="auto"/>
        <w:ind w:left="682" w:right="402" w:firstLine="707"/>
        <w:jc w:val="both"/>
        <w:rPr>
          <w:i/>
          <w:sz w:val="28"/>
        </w:rPr>
      </w:pP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Дискриминант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уравнений:использование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 метод решения, разложение на множители, подбор корней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теоремы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Виета</w:t>
      </w:r>
      <w:r>
        <w:rPr>
          <w:sz w:val="28"/>
        </w:rPr>
        <w:t>.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квадратного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зависимости от его дискриминанта. Биквадратные уравнения. 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сводимые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линейным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квадратным.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4E7696" w:rsidRDefault="00C27CE0">
      <w:pPr>
        <w:pStyle w:val="1"/>
        <w:spacing w:before="5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4E7696" w:rsidRDefault="00C27CE0">
      <w:pPr>
        <w:spacing w:before="45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Решение простейших 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уравнений.</w:t>
      </w:r>
    </w:p>
    <w:p w:rsidR="004E7696" w:rsidRDefault="00C27CE0">
      <w:pPr>
        <w:spacing w:line="276" w:lineRule="auto"/>
        <w:ind w:left="682" w:right="405" w:firstLine="707"/>
        <w:jc w:val="both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</w:p>
    <w:p w:rsidR="004E7696" w:rsidRDefault="008E0FE2">
      <w:pPr>
        <w:tabs>
          <w:tab w:val="left" w:pos="7720"/>
          <w:tab w:val="left" w:pos="9010"/>
          <w:tab w:val="left" w:pos="9942"/>
        </w:tabs>
        <w:spacing w:before="8"/>
        <w:ind w:left="1390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3760" behindDoc="1" locked="0" layoutInCell="1" allowOverlap="1">
                <wp:simplePos x="0" y="0"/>
                <wp:positionH relativeFrom="page">
                  <wp:posOffset>5069840</wp:posOffset>
                </wp:positionH>
                <wp:positionV relativeFrom="paragraph">
                  <wp:posOffset>29845</wp:posOffset>
                </wp:positionV>
                <wp:extent cx="442595" cy="212725"/>
                <wp:effectExtent l="0" t="0" r="0" b="0"/>
                <wp:wrapNone/>
                <wp:docPr id="12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212725"/>
                          <a:chOff x="7984" y="47"/>
                          <a:chExt cx="697" cy="335"/>
                        </a:xfrm>
                      </wpg:grpSpPr>
                      <wps:wsp>
                        <wps:cNvPr id="128" name="AutoShape 147"/>
                        <wps:cNvSpPr>
                          <a:spLocks/>
                        </wps:cNvSpPr>
                        <wps:spPr bwMode="auto">
                          <a:xfrm>
                            <a:off x="7992" y="59"/>
                            <a:ext cx="688" cy="320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688"/>
                              <a:gd name="T2" fmla="+- 0 275 60"/>
                              <a:gd name="T3" fmla="*/ 275 h 320"/>
                              <a:gd name="T4" fmla="+- 0 8017 7993"/>
                              <a:gd name="T5" fmla="*/ T4 w 688"/>
                              <a:gd name="T6" fmla="+- 0 258 60"/>
                              <a:gd name="T7" fmla="*/ 258 h 320"/>
                              <a:gd name="T8" fmla="+- 0 8018 7993"/>
                              <a:gd name="T9" fmla="*/ T8 w 688"/>
                              <a:gd name="T10" fmla="+- 0 258 60"/>
                              <a:gd name="T11" fmla="*/ 258 h 320"/>
                              <a:gd name="T12" fmla="+- 0 8078 7993"/>
                              <a:gd name="T13" fmla="*/ T12 w 688"/>
                              <a:gd name="T14" fmla="+- 0 379 60"/>
                              <a:gd name="T15" fmla="*/ 379 h 320"/>
                              <a:gd name="T16" fmla="+- 0 8078 7993"/>
                              <a:gd name="T17" fmla="*/ T16 w 688"/>
                              <a:gd name="T18" fmla="+- 0 379 60"/>
                              <a:gd name="T19" fmla="*/ 379 h 320"/>
                              <a:gd name="T20" fmla="+- 0 8143 7993"/>
                              <a:gd name="T21" fmla="*/ T20 w 688"/>
                              <a:gd name="T22" fmla="+- 0 60 60"/>
                              <a:gd name="T23" fmla="*/ 60 h 320"/>
                              <a:gd name="T24" fmla="+- 0 8143 7993"/>
                              <a:gd name="T25" fmla="*/ T24 w 688"/>
                              <a:gd name="T26" fmla="+- 0 60 60"/>
                              <a:gd name="T27" fmla="*/ 60 h 320"/>
                              <a:gd name="T28" fmla="+- 0 8681 7993"/>
                              <a:gd name="T29" fmla="*/ T28 w 688"/>
                              <a:gd name="T30" fmla="+- 0 60 60"/>
                              <a:gd name="T31" fmla="*/ 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320">
                                <a:moveTo>
                                  <a:pt x="0" y="215"/>
                                </a:moveTo>
                                <a:lnTo>
                                  <a:pt x="24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5" y="319"/>
                                </a:lnTo>
                                <a:moveTo>
                                  <a:pt x="85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16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46"/>
                        <wps:cNvSpPr>
                          <a:spLocks/>
                        </wps:cNvSpPr>
                        <wps:spPr bwMode="auto">
                          <a:xfrm>
                            <a:off x="7984" y="46"/>
                            <a:ext cx="691" cy="325"/>
                          </a:xfrm>
                          <a:custGeom>
                            <a:avLst/>
                            <a:gdLst>
                              <a:gd name="T0" fmla="+- 0 8675 7984"/>
                              <a:gd name="T1" fmla="*/ T0 w 691"/>
                              <a:gd name="T2" fmla="+- 0 47 47"/>
                              <a:gd name="T3" fmla="*/ 47 h 325"/>
                              <a:gd name="T4" fmla="+- 0 8132 7984"/>
                              <a:gd name="T5" fmla="*/ T4 w 691"/>
                              <a:gd name="T6" fmla="+- 0 47 47"/>
                              <a:gd name="T7" fmla="*/ 47 h 325"/>
                              <a:gd name="T8" fmla="+- 0 8071 7984"/>
                              <a:gd name="T9" fmla="*/ T8 w 691"/>
                              <a:gd name="T10" fmla="+- 0 343 47"/>
                              <a:gd name="T11" fmla="*/ 343 h 325"/>
                              <a:gd name="T12" fmla="+- 0 8018 7984"/>
                              <a:gd name="T13" fmla="*/ T12 w 691"/>
                              <a:gd name="T14" fmla="+- 0 242 47"/>
                              <a:gd name="T15" fmla="*/ 242 h 325"/>
                              <a:gd name="T16" fmla="+- 0 7984 7984"/>
                              <a:gd name="T17" fmla="*/ T16 w 691"/>
                              <a:gd name="T18" fmla="+- 0 265 47"/>
                              <a:gd name="T19" fmla="*/ 265 h 325"/>
                              <a:gd name="T20" fmla="+- 0 7989 7984"/>
                              <a:gd name="T21" fmla="*/ T20 w 691"/>
                              <a:gd name="T22" fmla="+- 0 270 47"/>
                              <a:gd name="T23" fmla="*/ 270 h 325"/>
                              <a:gd name="T24" fmla="+- 0 8005 7984"/>
                              <a:gd name="T25" fmla="*/ T24 w 691"/>
                              <a:gd name="T26" fmla="+- 0 259 47"/>
                              <a:gd name="T27" fmla="*/ 259 h 325"/>
                              <a:gd name="T28" fmla="+- 0 8065 7984"/>
                              <a:gd name="T29" fmla="*/ T28 w 691"/>
                              <a:gd name="T30" fmla="+- 0 372 47"/>
                              <a:gd name="T31" fmla="*/ 372 h 325"/>
                              <a:gd name="T32" fmla="+- 0 8077 7984"/>
                              <a:gd name="T33" fmla="*/ T32 w 691"/>
                              <a:gd name="T34" fmla="+- 0 372 47"/>
                              <a:gd name="T35" fmla="*/ 372 h 325"/>
                              <a:gd name="T36" fmla="+- 0 8141 7984"/>
                              <a:gd name="T37" fmla="*/ T36 w 691"/>
                              <a:gd name="T38" fmla="+- 0 58 47"/>
                              <a:gd name="T39" fmla="*/ 58 h 325"/>
                              <a:gd name="T40" fmla="+- 0 8675 7984"/>
                              <a:gd name="T41" fmla="*/ T40 w 691"/>
                              <a:gd name="T42" fmla="+- 0 58 47"/>
                              <a:gd name="T43" fmla="*/ 58 h 325"/>
                              <a:gd name="T44" fmla="+- 0 8675 7984"/>
                              <a:gd name="T45" fmla="*/ T44 w 691"/>
                              <a:gd name="T46" fmla="+- 0 47 47"/>
                              <a:gd name="T47" fmla="*/ 4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25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3"/>
                                </a:lnTo>
                                <a:lnTo>
                                  <a:pt x="21" y="212"/>
                                </a:lnTo>
                                <a:lnTo>
                                  <a:pt x="81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7984" y="46"/>
                            <a:ext cx="69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9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41" style="position:absolute;left:0;text-align:left;margin-left:399.2pt;margin-top:2.35pt;width:34.85pt;height:16.75pt;z-index:-27102720;mso-position-horizontal-relative:page" coordorigin="7984,47" coordsize="697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">
                <v:shape id="AutoShape 147" o:spid="_x0000_s1042" style="position:absolute;left:7992;top:59;width:688;height:320;visibility:visible;mso-wrap-style:square;v-text-anchor:top" coordsize="68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g9sUA&#10;AADcAAAADwAAAGRycy9kb3ducmV2LnhtbESPQWvCQBCF74X+h2UK3upGD1Kiq4gYEZFCoyC9Ddlp&#10;Es3OhuyqaX995yB4m+G9ee+b2aJ3jbpRF2rPBkbDBBRx4W3NpYHjIXv/ABUissXGMxn4pQCL+evL&#10;DFPr7/xFtzyWSkI4pGigirFNtQ5FRQ7D0LfEov34zmGUtSu17fAu4a7R4ySZaIc1S0OFLa0qKi75&#10;1Rk475r99+aUfdrjPuf1X8YhP5yMGbz1yymoSH18mh/XWyv4Y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mD2xQAAANwAAAAPAAAAAAAAAAAAAAAAAJgCAABkcnMv&#10;ZG93bnJldi54bWxQSwUGAAAAAAQABAD1AAAAigMAAAAA&#10;" path="m,215l24,198t1,l85,319t,l150,t,l688,e" filled="f" strokeweight=".04692mm">
                  <v:path arrowok="t" o:connecttype="custom" o:connectlocs="0,275;24,258;25,258;85,379;85,379;150,60;150,60;688,60" o:connectangles="0,0,0,0,0,0,0,0"/>
                </v:shape>
                <v:shape id="Freeform 146" o:spid="_x0000_s1043" style="position:absolute;left:7984;top:46;width:691;height:325;visibility:visible;mso-wrap-style:square;v-text-anchor:top" coordsize="69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0QcUA&#10;AADcAAAADwAAAGRycy9kb3ducmV2LnhtbESPT2vCQBDF74LfYRmhN7NRSrAxG5FSofVStK3nITv5&#10;Q7KzIbs1qZ++Wyh4m+G9eb832W4ynbjS4BrLClZRDIK4sLrhSsHnx2G5AeE8ssbOMin4IQe7fD7L&#10;MNV25BNdz74SIYRdigpq7/tUSlfUZNBFticOWmkHgz6sQyX1gGMIN51cx3EiDTYcCDX29FxT0Z6/&#10;TeBOj7fLkTW9ty9vX5r3h7JKVko9LKb9FoSnyd/N/9evOtRfP8HfM2EC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HRBxQAAANwAAAAPAAAAAAAAAAAAAAAAAJgCAABkcnMv&#10;ZG93bnJldi54bWxQSwUGAAAAAAQABAD1AAAAigMAAAAA&#10;" path="m691,l148,,87,296,34,195,,218r5,5l21,212,81,325r12,l157,11r534,l691,xe" fillcolor="black" stroked="f">
                  <v:path arrowok="t" o:connecttype="custom" o:connectlocs="691,47;148,47;87,343;34,242;0,265;5,270;21,259;81,372;93,372;157,58;691,58;691,47" o:connectangles="0,0,0,0,0,0,0,0,0,0,0,0"/>
                </v:shape>
                <v:shape id="Text Box 145" o:spid="_x0000_s1044" type="#_x0000_t202" style="position:absolute;left:7984;top:46;width:6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9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4272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29845</wp:posOffset>
                </wp:positionV>
                <wp:extent cx="441325" cy="212725"/>
                <wp:effectExtent l="0" t="0" r="0" b="0"/>
                <wp:wrapNone/>
                <wp:docPr id="12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" cy="212725"/>
                          <a:chOff x="9277" y="47"/>
                          <a:chExt cx="695" cy="335"/>
                        </a:xfrm>
                      </wpg:grpSpPr>
                      <wps:wsp>
                        <wps:cNvPr id="124" name="AutoShape 143"/>
                        <wps:cNvSpPr>
                          <a:spLocks/>
                        </wps:cNvSpPr>
                        <wps:spPr bwMode="auto">
                          <a:xfrm>
                            <a:off x="9285" y="59"/>
                            <a:ext cx="686" cy="320"/>
                          </a:xfrm>
                          <a:custGeom>
                            <a:avLst/>
                            <a:gdLst>
                              <a:gd name="T0" fmla="+- 0 9286 9286"/>
                              <a:gd name="T1" fmla="*/ T0 w 686"/>
                              <a:gd name="T2" fmla="+- 0 275 60"/>
                              <a:gd name="T3" fmla="*/ 275 h 320"/>
                              <a:gd name="T4" fmla="+- 0 9310 9286"/>
                              <a:gd name="T5" fmla="*/ T4 w 686"/>
                              <a:gd name="T6" fmla="+- 0 258 60"/>
                              <a:gd name="T7" fmla="*/ 258 h 320"/>
                              <a:gd name="T8" fmla="+- 0 9311 9286"/>
                              <a:gd name="T9" fmla="*/ T8 w 686"/>
                              <a:gd name="T10" fmla="+- 0 258 60"/>
                              <a:gd name="T11" fmla="*/ 258 h 320"/>
                              <a:gd name="T12" fmla="+- 0 9370 9286"/>
                              <a:gd name="T13" fmla="*/ T12 w 686"/>
                              <a:gd name="T14" fmla="+- 0 379 60"/>
                              <a:gd name="T15" fmla="*/ 379 h 320"/>
                              <a:gd name="T16" fmla="+- 0 9370 9286"/>
                              <a:gd name="T17" fmla="*/ T16 w 686"/>
                              <a:gd name="T18" fmla="+- 0 379 60"/>
                              <a:gd name="T19" fmla="*/ 379 h 320"/>
                              <a:gd name="T20" fmla="+- 0 9436 9286"/>
                              <a:gd name="T21" fmla="*/ T20 w 686"/>
                              <a:gd name="T22" fmla="+- 0 60 60"/>
                              <a:gd name="T23" fmla="*/ 60 h 320"/>
                              <a:gd name="T24" fmla="+- 0 9436 9286"/>
                              <a:gd name="T25" fmla="*/ T24 w 686"/>
                              <a:gd name="T26" fmla="+- 0 60 60"/>
                              <a:gd name="T27" fmla="*/ 60 h 320"/>
                              <a:gd name="T28" fmla="+- 0 9971 9286"/>
                              <a:gd name="T29" fmla="*/ T28 w 686"/>
                              <a:gd name="T30" fmla="+- 0 60 60"/>
                              <a:gd name="T31" fmla="*/ 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" h="320">
                                <a:moveTo>
                                  <a:pt x="0" y="215"/>
                                </a:moveTo>
                                <a:lnTo>
                                  <a:pt x="24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42"/>
                        <wps:cNvSpPr>
                          <a:spLocks/>
                        </wps:cNvSpPr>
                        <wps:spPr bwMode="auto">
                          <a:xfrm>
                            <a:off x="9276" y="46"/>
                            <a:ext cx="689" cy="325"/>
                          </a:xfrm>
                          <a:custGeom>
                            <a:avLst/>
                            <a:gdLst>
                              <a:gd name="T0" fmla="+- 0 9966 9277"/>
                              <a:gd name="T1" fmla="*/ T0 w 689"/>
                              <a:gd name="T2" fmla="+- 0 47 47"/>
                              <a:gd name="T3" fmla="*/ 47 h 325"/>
                              <a:gd name="T4" fmla="+- 0 9424 9277"/>
                              <a:gd name="T5" fmla="*/ T4 w 689"/>
                              <a:gd name="T6" fmla="+- 0 47 47"/>
                              <a:gd name="T7" fmla="*/ 47 h 325"/>
                              <a:gd name="T8" fmla="+- 0 9364 9277"/>
                              <a:gd name="T9" fmla="*/ T8 w 689"/>
                              <a:gd name="T10" fmla="+- 0 343 47"/>
                              <a:gd name="T11" fmla="*/ 343 h 325"/>
                              <a:gd name="T12" fmla="+- 0 9311 9277"/>
                              <a:gd name="T13" fmla="*/ T12 w 689"/>
                              <a:gd name="T14" fmla="+- 0 242 47"/>
                              <a:gd name="T15" fmla="*/ 242 h 325"/>
                              <a:gd name="T16" fmla="+- 0 9277 9277"/>
                              <a:gd name="T17" fmla="*/ T16 w 689"/>
                              <a:gd name="T18" fmla="+- 0 265 47"/>
                              <a:gd name="T19" fmla="*/ 265 h 325"/>
                              <a:gd name="T20" fmla="+- 0 9282 9277"/>
                              <a:gd name="T21" fmla="*/ T20 w 689"/>
                              <a:gd name="T22" fmla="+- 0 270 47"/>
                              <a:gd name="T23" fmla="*/ 270 h 325"/>
                              <a:gd name="T24" fmla="+- 0 9298 9277"/>
                              <a:gd name="T25" fmla="*/ T24 w 689"/>
                              <a:gd name="T26" fmla="+- 0 259 47"/>
                              <a:gd name="T27" fmla="*/ 259 h 325"/>
                              <a:gd name="T28" fmla="+- 0 9358 9277"/>
                              <a:gd name="T29" fmla="*/ T28 w 689"/>
                              <a:gd name="T30" fmla="+- 0 372 47"/>
                              <a:gd name="T31" fmla="*/ 372 h 325"/>
                              <a:gd name="T32" fmla="+- 0 9370 9277"/>
                              <a:gd name="T33" fmla="*/ T32 w 689"/>
                              <a:gd name="T34" fmla="+- 0 372 47"/>
                              <a:gd name="T35" fmla="*/ 372 h 325"/>
                              <a:gd name="T36" fmla="+- 0 9434 9277"/>
                              <a:gd name="T37" fmla="*/ T36 w 689"/>
                              <a:gd name="T38" fmla="+- 0 58 47"/>
                              <a:gd name="T39" fmla="*/ 58 h 325"/>
                              <a:gd name="T40" fmla="+- 0 9966 9277"/>
                              <a:gd name="T41" fmla="*/ T40 w 689"/>
                              <a:gd name="T42" fmla="+- 0 58 47"/>
                              <a:gd name="T43" fmla="*/ 58 h 325"/>
                              <a:gd name="T44" fmla="+- 0 9966 9277"/>
                              <a:gd name="T45" fmla="*/ T44 w 689"/>
                              <a:gd name="T46" fmla="+- 0 47 47"/>
                              <a:gd name="T47" fmla="*/ 4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9" h="325">
                                <a:moveTo>
                                  <a:pt x="689" y="0"/>
                                </a:moveTo>
                                <a:lnTo>
                                  <a:pt x="147" y="0"/>
                                </a:lnTo>
                                <a:lnTo>
                                  <a:pt x="87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3"/>
                                </a:lnTo>
                                <a:lnTo>
                                  <a:pt x="21" y="212"/>
                                </a:lnTo>
                                <a:lnTo>
                                  <a:pt x="81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89" y="11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276" y="46"/>
                            <a:ext cx="6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8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45" style="position:absolute;left:0;text-align:left;margin-left:463.85pt;margin-top:2.35pt;width:34.75pt;height:16.75pt;z-index:-27102208;mso-position-horizontal-relative:page" coordorigin="9277,47" coordsize="695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">
                <v:shape id="AutoShape 143" o:spid="_x0000_s1046" style="position:absolute;left:9285;top:59;width:686;height:320;visibility:visible;mso-wrap-style:square;v-text-anchor:top" coordsize="6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D8sEA&#10;AADcAAAADwAAAGRycy9kb3ducmV2LnhtbERPS4vCMBC+L/gfwgjeNNV1RapRiqwoCuLr4m1oxrbY&#10;TEoTtf57syDsbT6+50znjSnFg2pXWFbQ70UgiFOrC84UnE/L7hiE88gaS8uk4EUO5rPW1xRjbZ98&#10;oMfRZyKEsItRQe59FUvp0pwMup6tiAN3tbVBH2CdSV3jM4SbUg6iaCQNFhwacqxokVN6O96Ngu/E&#10;LTfJdrW/0G79W23LVXH7YaU67SaZgPDU+H/xx73WYf5gCH/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MQ/LBAAAA3AAAAA8AAAAAAAAAAAAAAAAAmAIAAGRycy9kb3du&#10;cmV2LnhtbFBLBQYAAAAABAAEAPUAAACGAwAAAAA=&#10;" path="m,215l24,198t1,l84,319t,l150,t,l685,e" filled="f" strokeweight=".04694mm">
                  <v:path arrowok="t" o:connecttype="custom" o:connectlocs="0,275;24,258;25,258;84,379;84,379;150,60;150,60;685,60" o:connectangles="0,0,0,0,0,0,0,0"/>
                </v:shape>
                <v:shape id="Freeform 142" o:spid="_x0000_s1047" style="position:absolute;left:9276;top:46;width:689;height:325;visibility:visible;mso-wrap-style:square;v-text-anchor:top" coordsize="68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qc8MA&#10;AADcAAAADwAAAGRycy9kb3ducmV2LnhtbERP22rCQBB9F/oPyxT6ImbToCLRVdrSFh8qeMkHDNkx&#10;CWZnw+5Wk7/vCgXf5nCus9r0phVXcr6xrOA1SUEQl1Y3XCkoTl+TBQgfkDW2lknBQB4266fRCnNt&#10;b3yg6zFUIoawz1FBHUKXS+nLmgz6xHbEkTtbZzBE6CqpHd5iuGlllqZzabDh2FBjRx81lZfjr1Hg&#10;TLZ//y4yu1sM03T+Of0Zxn2p1Mtz/7YEEagPD/G/e6vj/GwG9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qc8MAAADcAAAADwAAAAAAAAAAAAAAAACYAgAAZHJzL2Rv&#10;d25yZXYueG1sUEsFBgAAAAAEAAQA9QAAAIgDAAAAAA==&#10;" path="m689,l147,,87,296,34,195,,218r5,5l21,212,81,325r12,l157,11r532,l689,xe" fillcolor="black" stroked="f">
                  <v:path arrowok="t" o:connecttype="custom" o:connectlocs="689,47;147,47;87,343;34,242;0,265;5,270;21,259;81,372;93,372;157,58;689,58;689,47" o:connectangles="0,0,0,0,0,0,0,0,0,0,0,0"/>
                </v:shape>
                <v:shape id="Text Box 141" o:spid="_x0000_s1048" type="#_x0000_t202" style="position:absolute;left:9276;top:46;width:69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8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4784" behindDoc="1" locked="0" layoutInCell="1" allowOverlap="1">
                <wp:simplePos x="0" y="0"/>
                <wp:positionH relativeFrom="page">
                  <wp:posOffset>6493510</wp:posOffset>
                </wp:positionH>
                <wp:positionV relativeFrom="paragraph">
                  <wp:posOffset>29845</wp:posOffset>
                </wp:positionV>
                <wp:extent cx="429260" cy="212725"/>
                <wp:effectExtent l="0" t="0" r="0" b="0"/>
                <wp:wrapNone/>
                <wp:docPr id="11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" cy="212725"/>
                          <a:chOff x="10226" y="47"/>
                          <a:chExt cx="676" cy="335"/>
                        </a:xfrm>
                      </wpg:grpSpPr>
                      <wps:wsp>
                        <wps:cNvPr id="120" name="AutoShape 139"/>
                        <wps:cNvSpPr>
                          <a:spLocks/>
                        </wps:cNvSpPr>
                        <wps:spPr bwMode="auto">
                          <a:xfrm>
                            <a:off x="10235" y="59"/>
                            <a:ext cx="667" cy="320"/>
                          </a:xfrm>
                          <a:custGeom>
                            <a:avLst/>
                            <a:gdLst>
                              <a:gd name="T0" fmla="+- 0 10235 10235"/>
                              <a:gd name="T1" fmla="*/ T0 w 667"/>
                              <a:gd name="T2" fmla="+- 0 275 60"/>
                              <a:gd name="T3" fmla="*/ 275 h 320"/>
                              <a:gd name="T4" fmla="+- 0 10260 10235"/>
                              <a:gd name="T5" fmla="*/ T4 w 667"/>
                              <a:gd name="T6" fmla="+- 0 258 60"/>
                              <a:gd name="T7" fmla="*/ 258 h 320"/>
                              <a:gd name="T8" fmla="+- 0 10260 10235"/>
                              <a:gd name="T9" fmla="*/ T8 w 667"/>
                              <a:gd name="T10" fmla="+- 0 258 60"/>
                              <a:gd name="T11" fmla="*/ 258 h 320"/>
                              <a:gd name="T12" fmla="+- 0 10320 10235"/>
                              <a:gd name="T13" fmla="*/ T12 w 667"/>
                              <a:gd name="T14" fmla="+- 0 379 60"/>
                              <a:gd name="T15" fmla="*/ 379 h 320"/>
                              <a:gd name="T16" fmla="+- 0 10320 10235"/>
                              <a:gd name="T17" fmla="*/ T16 w 667"/>
                              <a:gd name="T18" fmla="+- 0 379 60"/>
                              <a:gd name="T19" fmla="*/ 379 h 320"/>
                              <a:gd name="T20" fmla="+- 0 10385 10235"/>
                              <a:gd name="T21" fmla="*/ T20 w 667"/>
                              <a:gd name="T22" fmla="+- 0 60 60"/>
                              <a:gd name="T23" fmla="*/ 60 h 320"/>
                              <a:gd name="T24" fmla="+- 0 10385 10235"/>
                              <a:gd name="T25" fmla="*/ T24 w 667"/>
                              <a:gd name="T26" fmla="+- 0 60 60"/>
                              <a:gd name="T27" fmla="*/ 60 h 320"/>
                              <a:gd name="T28" fmla="+- 0 10902 10235"/>
                              <a:gd name="T29" fmla="*/ T28 w 667"/>
                              <a:gd name="T30" fmla="+- 0 60 60"/>
                              <a:gd name="T31" fmla="*/ 6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320">
                                <a:moveTo>
                                  <a:pt x="0" y="215"/>
                                </a:moveTo>
                                <a:lnTo>
                                  <a:pt x="25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5" y="319"/>
                                </a:lnTo>
                                <a:moveTo>
                                  <a:pt x="85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67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38"/>
                        <wps:cNvSpPr>
                          <a:spLocks/>
                        </wps:cNvSpPr>
                        <wps:spPr bwMode="auto">
                          <a:xfrm>
                            <a:off x="10226" y="46"/>
                            <a:ext cx="669" cy="325"/>
                          </a:xfrm>
                          <a:custGeom>
                            <a:avLst/>
                            <a:gdLst>
                              <a:gd name="T0" fmla="+- 0 10895 10226"/>
                              <a:gd name="T1" fmla="*/ T0 w 669"/>
                              <a:gd name="T2" fmla="+- 0 47 47"/>
                              <a:gd name="T3" fmla="*/ 47 h 325"/>
                              <a:gd name="T4" fmla="+- 0 10373 10226"/>
                              <a:gd name="T5" fmla="*/ T4 w 669"/>
                              <a:gd name="T6" fmla="+- 0 47 47"/>
                              <a:gd name="T7" fmla="*/ 47 h 325"/>
                              <a:gd name="T8" fmla="+- 0 10313 10226"/>
                              <a:gd name="T9" fmla="*/ T8 w 669"/>
                              <a:gd name="T10" fmla="+- 0 343 47"/>
                              <a:gd name="T11" fmla="*/ 343 h 325"/>
                              <a:gd name="T12" fmla="+- 0 10261 10226"/>
                              <a:gd name="T13" fmla="*/ T12 w 669"/>
                              <a:gd name="T14" fmla="+- 0 242 47"/>
                              <a:gd name="T15" fmla="*/ 242 h 325"/>
                              <a:gd name="T16" fmla="+- 0 10226 10226"/>
                              <a:gd name="T17" fmla="*/ T16 w 669"/>
                              <a:gd name="T18" fmla="+- 0 265 47"/>
                              <a:gd name="T19" fmla="*/ 265 h 325"/>
                              <a:gd name="T20" fmla="+- 0 10231 10226"/>
                              <a:gd name="T21" fmla="*/ T20 w 669"/>
                              <a:gd name="T22" fmla="+- 0 270 47"/>
                              <a:gd name="T23" fmla="*/ 270 h 325"/>
                              <a:gd name="T24" fmla="+- 0 10247 10226"/>
                              <a:gd name="T25" fmla="*/ T24 w 669"/>
                              <a:gd name="T26" fmla="+- 0 259 47"/>
                              <a:gd name="T27" fmla="*/ 259 h 325"/>
                              <a:gd name="T28" fmla="+- 0 10307 10226"/>
                              <a:gd name="T29" fmla="*/ T28 w 669"/>
                              <a:gd name="T30" fmla="+- 0 372 47"/>
                              <a:gd name="T31" fmla="*/ 372 h 325"/>
                              <a:gd name="T32" fmla="+- 0 10319 10226"/>
                              <a:gd name="T33" fmla="*/ T32 w 669"/>
                              <a:gd name="T34" fmla="+- 0 372 47"/>
                              <a:gd name="T35" fmla="*/ 372 h 325"/>
                              <a:gd name="T36" fmla="+- 0 10383 10226"/>
                              <a:gd name="T37" fmla="*/ T36 w 669"/>
                              <a:gd name="T38" fmla="+- 0 58 47"/>
                              <a:gd name="T39" fmla="*/ 58 h 325"/>
                              <a:gd name="T40" fmla="+- 0 10895 10226"/>
                              <a:gd name="T41" fmla="*/ T40 w 669"/>
                              <a:gd name="T42" fmla="+- 0 58 47"/>
                              <a:gd name="T43" fmla="*/ 58 h 325"/>
                              <a:gd name="T44" fmla="+- 0 10895 10226"/>
                              <a:gd name="T45" fmla="*/ T44 w 669"/>
                              <a:gd name="T46" fmla="+- 0 47 47"/>
                              <a:gd name="T47" fmla="*/ 4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9" h="325">
                                <a:moveTo>
                                  <a:pt x="669" y="0"/>
                                </a:moveTo>
                                <a:lnTo>
                                  <a:pt x="147" y="0"/>
                                </a:lnTo>
                                <a:lnTo>
                                  <a:pt x="87" y="296"/>
                                </a:lnTo>
                                <a:lnTo>
                                  <a:pt x="35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3"/>
                                </a:lnTo>
                                <a:lnTo>
                                  <a:pt x="21" y="212"/>
                                </a:lnTo>
                                <a:lnTo>
                                  <a:pt x="81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69" y="11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26" y="46"/>
                            <a:ext cx="67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172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3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49" style="position:absolute;left:0;text-align:left;margin-left:511.3pt;margin-top:2.35pt;width:33.8pt;height:16.75pt;z-index:-27101696;mso-position-horizontal-relative:page" coordorigin="10226,47" coordsize="67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">
                <v:shape id="AutoShape 139" o:spid="_x0000_s1050" style="position:absolute;left:10235;top:59;width:667;height:320;visibility:visible;mso-wrap-style:square;v-text-anchor:top" coordsize="6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lNMYA&#10;AADcAAAADwAAAGRycy9kb3ducmV2LnhtbESPQWvCQBCF74X+h2UK3urGHFRSV5FCixKk1Zaep9lp&#10;kpqdDburxn/fORS8zfDevPfNYjW4Tp0pxNazgck4A0VcedtybeDz4+VxDiomZIudZzJwpQir5f3d&#10;AgvrL7yn8yHVSkI4FmigSakvtI5VQw7j2PfEov344DDJGmptA14k3HU6z7KpdtiyNDTY03ND1fFw&#10;cgZ2X9vd2+v0Ny+/3XFeT9ahnL2XxowehvUTqERDupn/rzdW8HPBl2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XlNMYAAADcAAAADwAAAAAAAAAAAAAAAACYAgAAZHJz&#10;L2Rvd25yZXYueG1sUEsFBgAAAAAEAAQA9QAAAIsDAAAAAA==&#10;" path="m,215l25,198t,l85,319t,l150,t,l667,e" filled="f" strokeweight=".04694mm">
                  <v:path arrowok="t" o:connecttype="custom" o:connectlocs="0,275;25,258;25,258;85,379;85,379;150,60;150,60;667,60" o:connectangles="0,0,0,0,0,0,0,0"/>
                </v:shape>
                <v:shape id="Freeform 138" o:spid="_x0000_s1051" style="position:absolute;left:10226;top:46;width:669;height:325;visibility:visible;mso-wrap-style:square;v-text-anchor:top" coordsize="66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kG8AA&#10;AADcAAAADwAAAGRycy9kb3ducmV2LnhtbERPTWvCQBC9C/0Pywi96UYFkdRVRCqIB9FU70N2mg3N&#10;zobsRNN/3y0UepvH+5z1dvCNelAX68AGZtMMFHEZbM2VgdvHYbICFQXZYhOYDHxThO3mZbTG3IYn&#10;X+lRSKVSCMccDTiRNtc6lo48xmloiRP3GTqPkmBXadvhM4X7Rs+zbKk91pwaHLa0d1R+Fb030N8u&#10;dy1nPMmd3Pv52BcLOeyNeR0PuzdQQoP8i//cR5vmz2fw+0y6QG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KkG8AAAADcAAAADwAAAAAAAAAAAAAAAACYAgAAZHJzL2Rvd25y&#10;ZXYueG1sUEsFBgAAAAAEAAQA9QAAAIUDAAAAAA==&#10;" path="m669,l147,,87,296,35,195,,218r5,5l21,212,81,325r12,l157,11r512,l669,xe" fillcolor="black" stroked="f">
                  <v:path arrowok="t" o:connecttype="custom" o:connectlocs="669,47;147,47;87,343;35,242;0,265;5,270;21,259;81,372;93,372;157,58;669,58;669,47" o:connectangles="0,0,0,0,0,0,0,0,0,0,0,0"/>
                </v:shape>
                <v:shape id="Text Box 137" o:spid="_x0000_s1052" type="#_x0000_t202" style="position:absolute;left:10226;top:46;width:676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172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g</w:t>
                        </w:r>
                        <w:r>
                          <w:rPr>
                            <w:i/>
                            <w:spacing w:val="28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3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i/>
          <w:position w:val="1"/>
          <w:sz w:val="28"/>
        </w:rPr>
        <w:t>Простейшие</w:t>
      </w:r>
      <w:r w:rsidR="00C27CE0">
        <w:rPr>
          <w:i/>
          <w:spacing w:val="-4"/>
          <w:position w:val="1"/>
          <w:sz w:val="28"/>
        </w:rPr>
        <w:t xml:space="preserve"> </w:t>
      </w:r>
      <w:r w:rsidR="00C27CE0">
        <w:rPr>
          <w:i/>
          <w:position w:val="1"/>
          <w:sz w:val="28"/>
        </w:rPr>
        <w:t>иррациональные</w:t>
      </w:r>
      <w:r w:rsidR="00C27CE0">
        <w:rPr>
          <w:i/>
          <w:spacing w:val="-4"/>
          <w:position w:val="1"/>
          <w:sz w:val="28"/>
        </w:rPr>
        <w:t xml:space="preserve"> </w:t>
      </w:r>
      <w:r w:rsidR="00C27CE0">
        <w:rPr>
          <w:i/>
          <w:position w:val="1"/>
          <w:sz w:val="28"/>
        </w:rPr>
        <w:t>уравнения</w:t>
      </w:r>
      <w:r w:rsidR="00C27CE0">
        <w:rPr>
          <w:i/>
          <w:spacing w:val="-5"/>
          <w:position w:val="1"/>
          <w:sz w:val="28"/>
        </w:rPr>
        <w:t xml:space="preserve"> </w:t>
      </w:r>
      <w:r w:rsidR="00C27CE0">
        <w:rPr>
          <w:i/>
          <w:position w:val="1"/>
          <w:sz w:val="28"/>
        </w:rPr>
        <w:t>вида</w:t>
      </w:r>
      <w:r w:rsidR="00C27CE0">
        <w:rPr>
          <w:i/>
          <w:position w:val="1"/>
          <w:sz w:val="28"/>
        </w:rPr>
        <w:tab/>
      </w:r>
      <w:r w:rsidR="00C27CE0">
        <w:rPr>
          <w:rFonts w:ascii="Symbol" w:hAnsi="Symbol"/>
          <w:w w:val="105"/>
          <w:sz w:val="16"/>
        </w:rPr>
        <w:t></w:t>
      </w:r>
      <w:r w:rsidR="00C27CE0">
        <w:rPr>
          <w:w w:val="105"/>
          <w:sz w:val="16"/>
        </w:rPr>
        <w:t xml:space="preserve"> </w:t>
      </w:r>
      <w:r w:rsidR="00C27CE0">
        <w:rPr>
          <w:spacing w:val="8"/>
          <w:w w:val="105"/>
          <w:sz w:val="16"/>
        </w:rPr>
        <w:t xml:space="preserve"> </w:t>
      </w:r>
      <w:r w:rsidR="00C27CE0">
        <w:rPr>
          <w:i/>
          <w:w w:val="105"/>
          <w:sz w:val="16"/>
        </w:rPr>
        <w:t>a</w:t>
      </w:r>
      <w:r w:rsidR="00C27CE0">
        <w:rPr>
          <w:i/>
          <w:spacing w:val="32"/>
          <w:w w:val="105"/>
          <w:sz w:val="16"/>
        </w:rPr>
        <w:t xml:space="preserve"> </w:t>
      </w:r>
      <w:r w:rsidR="00C27CE0">
        <w:rPr>
          <w:w w:val="105"/>
          <w:position w:val="1"/>
          <w:sz w:val="28"/>
        </w:rPr>
        <w:t>,</w:t>
      </w:r>
      <w:r w:rsidR="00C27CE0">
        <w:rPr>
          <w:w w:val="105"/>
          <w:position w:val="1"/>
          <w:sz w:val="28"/>
        </w:rPr>
        <w:tab/>
      </w:r>
      <w:r w:rsidR="00C27CE0">
        <w:rPr>
          <w:rFonts w:ascii="Symbol" w:hAnsi="Symbol"/>
          <w:w w:val="105"/>
          <w:sz w:val="16"/>
        </w:rPr>
        <w:t></w:t>
      </w:r>
      <w:r w:rsidR="00C27CE0">
        <w:rPr>
          <w:w w:val="105"/>
          <w:sz w:val="16"/>
        </w:rPr>
        <w:tab/>
      </w:r>
      <w:r w:rsidR="00C27CE0">
        <w:rPr>
          <w:w w:val="105"/>
          <w:position w:val="1"/>
          <w:sz w:val="28"/>
        </w:rPr>
        <w:t>.</w:t>
      </w:r>
    </w:p>
    <w:p w:rsidR="004E7696" w:rsidRDefault="004E7696">
      <w:pPr>
        <w:pStyle w:val="a3"/>
        <w:spacing w:before="9"/>
        <w:ind w:left="0" w:firstLine="0"/>
        <w:jc w:val="left"/>
        <w:rPr>
          <w:sz w:val="9"/>
        </w:rPr>
      </w:pPr>
    </w:p>
    <w:p w:rsidR="004E7696" w:rsidRDefault="004E7696">
      <w:pPr>
        <w:rPr>
          <w:sz w:val="9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125"/>
        <w:ind w:left="1390"/>
        <w:rPr>
          <w:i/>
          <w:sz w:val="28"/>
        </w:rPr>
      </w:pPr>
      <w:r>
        <w:rPr>
          <w:i/>
          <w:sz w:val="28"/>
        </w:rPr>
        <w:t>Уравнения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вида</w:t>
      </w:r>
    </w:p>
    <w:p w:rsidR="004E7696" w:rsidRDefault="00C27CE0">
      <w:pPr>
        <w:spacing w:before="97"/>
        <w:ind w:left="82"/>
        <w:rPr>
          <w:i/>
          <w:sz w:val="28"/>
        </w:rPr>
      </w:pPr>
      <w:r>
        <w:br w:type="column"/>
      </w:r>
      <w:r>
        <w:rPr>
          <w:i/>
          <w:position w:val="2"/>
          <w:sz w:val="20"/>
        </w:rPr>
        <w:t>x</w:t>
      </w:r>
      <w:r>
        <w:rPr>
          <w:i/>
          <w:spacing w:val="-12"/>
          <w:position w:val="2"/>
          <w:sz w:val="20"/>
        </w:rPr>
        <w:t xml:space="preserve"> </w:t>
      </w:r>
      <w:r>
        <w:rPr>
          <w:i/>
          <w:position w:val="14"/>
          <w:sz w:val="16"/>
        </w:rPr>
        <w:t>n</w:t>
      </w:r>
      <w:r>
        <w:rPr>
          <w:i/>
          <w:spacing w:val="64"/>
          <w:position w:val="14"/>
          <w:sz w:val="16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spacing w:val="40"/>
          <w:position w:val="2"/>
          <w:sz w:val="20"/>
        </w:rPr>
        <w:t xml:space="preserve"> </w:t>
      </w:r>
      <w:r>
        <w:rPr>
          <w:i/>
          <w:position w:val="2"/>
          <w:sz w:val="20"/>
        </w:rPr>
        <w:t>a</w:t>
      </w:r>
      <w:r>
        <w:rPr>
          <w:i/>
          <w:spacing w:val="29"/>
          <w:position w:val="2"/>
          <w:sz w:val="20"/>
        </w:rPr>
        <w:t xml:space="preserve"> </w:t>
      </w:r>
      <w:r>
        <w:rPr>
          <w:sz w:val="28"/>
        </w:rPr>
        <w:t>.</w:t>
      </w:r>
      <w:r>
        <w:rPr>
          <w:i/>
          <w:sz w:val="28"/>
        </w:rPr>
        <w:t>Уравнения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числах.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3265" w:space="40"/>
            <w:col w:w="7145"/>
          </w:cols>
        </w:sectPr>
      </w:pPr>
    </w:p>
    <w:p w:rsidR="004E7696" w:rsidRDefault="00C27CE0">
      <w:pPr>
        <w:pStyle w:val="1"/>
        <w:spacing w:before="53"/>
      </w:pPr>
      <w:r>
        <w:t>Системы</w:t>
      </w:r>
      <w:r>
        <w:rPr>
          <w:spacing w:val="-6"/>
        </w:rPr>
        <w:t xml:space="preserve"> </w:t>
      </w:r>
      <w:r>
        <w:t>уравнений</w:t>
      </w:r>
    </w:p>
    <w:p w:rsidR="004E7696" w:rsidRDefault="00C27CE0">
      <w:pPr>
        <w:spacing w:before="42" w:line="276" w:lineRule="auto"/>
        <w:ind w:left="682" w:right="411" w:firstLine="707"/>
        <w:jc w:val="both"/>
        <w:rPr>
          <w:i/>
          <w:sz w:val="28"/>
        </w:rPr>
      </w:pP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переменными. </w:t>
      </w:r>
      <w:r>
        <w:rPr>
          <w:i/>
          <w:sz w:val="28"/>
        </w:rPr>
        <w:t>Прямая как графическая интерпретация линейного 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переменными.</w:t>
      </w:r>
    </w:p>
    <w:p w:rsidR="004E7696" w:rsidRDefault="00C27CE0">
      <w:pPr>
        <w:pStyle w:val="a3"/>
        <w:spacing w:before="1"/>
        <w:ind w:left="1390" w:firstLine="0"/>
      </w:pPr>
      <w:r>
        <w:t>Понятие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4E7696" w:rsidRDefault="00C27CE0">
      <w:pPr>
        <w:pStyle w:val="a3"/>
        <w:spacing w:before="48"/>
        <w:ind w:left="1390" w:firstLine="0"/>
      </w:pPr>
      <w:r>
        <w:t>Методы</w:t>
      </w:r>
      <w:r>
        <w:rPr>
          <w:spacing w:val="37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систем</w:t>
      </w:r>
      <w:r>
        <w:rPr>
          <w:spacing w:val="40"/>
        </w:rPr>
        <w:t xml:space="preserve"> </w:t>
      </w:r>
      <w:r>
        <w:t>линейных</w:t>
      </w:r>
      <w:r>
        <w:rPr>
          <w:spacing w:val="41"/>
        </w:rPr>
        <w:t xml:space="preserve"> </w:t>
      </w:r>
      <w:r>
        <w:t>уравнений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переменными:</w:t>
      </w:r>
    </w:p>
    <w:p w:rsidR="004E7696" w:rsidRDefault="00C27CE0">
      <w:pPr>
        <w:spacing w:before="50"/>
        <w:ind w:left="682"/>
        <w:jc w:val="both"/>
        <w:rPr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подстановки.</w:t>
      </w:r>
    </w:p>
    <w:p w:rsidR="004E7696" w:rsidRDefault="004E7696">
      <w:pPr>
        <w:jc w:val="both"/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spacing w:before="79"/>
        <w:ind w:left="1390"/>
        <w:rPr>
          <w:sz w:val="28"/>
        </w:rPr>
      </w:pPr>
      <w:r>
        <w:rPr>
          <w:i/>
          <w:sz w:val="28"/>
        </w:rPr>
        <w:lastRenderedPageBreak/>
        <w:t>Системы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параметром</w:t>
      </w:r>
      <w:r>
        <w:rPr>
          <w:sz w:val="28"/>
        </w:rPr>
        <w:t>.</w:t>
      </w:r>
    </w:p>
    <w:p w:rsidR="004E7696" w:rsidRDefault="00C27CE0">
      <w:pPr>
        <w:pStyle w:val="1"/>
        <w:spacing w:before="55"/>
        <w:jc w:val="left"/>
      </w:pPr>
      <w:r>
        <w:t>Неравенства</w:t>
      </w:r>
    </w:p>
    <w:p w:rsidR="004E7696" w:rsidRDefault="00C27CE0">
      <w:pPr>
        <w:pStyle w:val="a3"/>
        <w:spacing w:before="43" w:line="276" w:lineRule="auto"/>
        <w:ind w:right="411"/>
      </w:pPr>
      <w:r>
        <w:t>Числовые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значениях</w:t>
      </w:r>
      <w:r>
        <w:rPr>
          <w:spacing w:val="-3"/>
        </w:rPr>
        <w:t xml:space="preserve"> </w:t>
      </w:r>
      <w:r>
        <w:t>переменных.</w:t>
      </w:r>
    </w:p>
    <w:p w:rsidR="004E7696" w:rsidRDefault="00C27CE0">
      <w:pPr>
        <w:spacing w:before="1" w:line="276" w:lineRule="auto"/>
        <w:ind w:left="682" w:right="402" w:firstLine="707"/>
        <w:jc w:val="both"/>
        <w:rPr>
          <w:i/>
          <w:sz w:val="28"/>
        </w:rPr>
      </w:pPr>
      <w:r>
        <w:rPr>
          <w:sz w:val="28"/>
        </w:rPr>
        <w:t xml:space="preserve">Неравенство с переменной. Строгие и нестрогие неравенства.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переменной).</w:t>
      </w:r>
    </w:p>
    <w:p w:rsidR="004E7696" w:rsidRDefault="00C27CE0">
      <w:pPr>
        <w:pStyle w:val="a3"/>
        <w:spacing w:line="321" w:lineRule="exact"/>
        <w:ind w:left="1390" w:firstLine="0"/>
      </w:pP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4E7696" w:rsidRDefault="00C27CE0">
      <w:pPr>
        <w:spacing w:before="47" w:line="276" w:lineRule="auto"/>
        <w:ind w:left="682" w:right="403" w:firstLine="707"/>
        <w:jc w:val="both"/>
        <w:rPr>
          <w:i/>
          <w:sz w:val="28"/>
        </w:rPr>
      </w:pPr>
      <w:r>
        <w:rPr>
          <w:i/>
          <w:sz w:val="28"/>
        </w:rPr>
        <w:t>Квадратное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интервалов.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квадратного неравенства.</w:t>
      </w:r>
    </w:p>
    <w:p w:rsidR="004E7696" w:rsidRDefault="00C27CE0">
      <w:pPr>
        <w:spacing w:before="1" w:line="278" w:lineRule="auto"/>
        <w:ind w:left="682" w:right="406" w:firstLine="707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интервалов.</w:t>
      </w:r>
    </w:p>
    <w:p w:rsidR="004E7696" w:rsidRDefault="00C27CE0">
      <w:pPr>
        <w:pStyle w:val="1"/>
      </w:pPr>
      <w:r>
        <w:t>Системы</w:t>
      </w:r>
      <w:r>
        <w:rPr>
          <w:spacing w:val="-4"/>
        </w:rPr>
        <w:t xml:space="preserve"> </w:t>
      </w:r>
      <w:r>
        <w:t>неравенств</w:t>
      </w:r>
    </w:p>
    <w:p w:rsidR="004E7696" w:rsidRDefault="00C27CE0">
      <w:pPr>
        <w:pStyle w:val="a3"/>
        <w:spacing w:before="43" w:line="276" w:lineRule="auto"/>
        <w:ind w:right="404"/>
      </w:pPr>
      <w:r>
        <w:t>Системы неравенств с одной переменной. Решение систем неравенств с</w:t>
      </w:r>
      <w:r>
        <w:rPr>
          <w:spacing w:val="-67"/>
        </w:rPr>
        <w:t xml:space="preserve"> </w:t>
      </w:r>
      <w:r>
        <w:t xml:space="preserve">одной переменной: линейных, </w:t>
      </w:r>
      <w:r>
        <w:rPr>
          <w:i/>
        </w:rPr>
        <w:t xml:space="preserve">квадратных. </w:t>
      </w:r>
      <w:r>
        <w:t>Изображение решения 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числовой</w:t>
      </w:r>
      <w:r>
        <w:rPr>
          <w:spacing w:val="-3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решения системы</w:t>
      </w:r>
      <w:r>
        <w:rPr>
          <w:spacing w:val="-1"/>
        </w:rPr>
        <w:t xml:space="preserve"> </w:t>
      </w:r>
      <w:r>
        <w:t>неравенств.</w:t>
      </w:r>
    </w:p>
    <w:p w:rsidR="004E7696" w:rsidRDefault="00C27CE0">
      <w:pPr>
        <w:pStyle w:val="1"/>
        <w:spacing w:before="5"/>
        <w:jc w:val="left"/>
      </w:pPr>
      <w:r>
        <w:t>Функции</w:t>
      </w:r>
    </w:p>
    <w:p w:rsidR="004E7696" w:rsidRDefault="00C27CE0">
      <w:pPr>
        <w:spacing w:before="47"/>
        <w:ind w:left="1390"/>
        <w:rPr>
          <w:b/>
          <w:sz w:val="28"/>
        </w:rPr>
      </w:pPr>
      <w:r>
        <w:rPr>
          <w:b/>
          <w:sz w:val="28"/>
        </w:rPr>
        <w:t>Понятие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функции</w:t>
      </w:r>
    </w:p>
    <w:p w:rsidR="004E7696" w:rsidRDefault="00C27CE0">
      <w:pPr>
        <w:pStyle w:val="a3"/>
        <w:spacing w:before="43" w:line="276" w:lineRule="auto"/>
        <w:ind w:right="409"/>
      </w:pPr>
      <w:r>
        <w:t>Декартовы координаты на плоскости. Формирование представлений 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-67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 и решения задач. Значение функции в точке. Свойства 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 наибольшее и наименьшее значения. Исследование функции по ее</w:t>
      </w:r>
      <w:r>
        <w:rPr>
          <w:spacing w:val="1"/>
        </w:rPr>
        <w:t xml:space="preserve"> </w:t>
      </w:r>
      <w:r>
        <w:t>графику.</w:t>
      </w:r>
    </w:p>
    <w:p w:rsidR="004E7696" w:rsidRDefault="00C27CE0">
      <w:pPr>
        <w:spacing w:before="2"/>
        <w:ind w:left="1390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асимптотах.</w:t>
      </w:r>
    </w:p>
    <w:p w:rsidR="004E7696" w:rsidRDefault="00C27CE0">
      <w:pPr>
        <w:spacing w:before="47"/>
        <w:ind w:left="1390"/>
        <w:rPr>
          <w:i/>
          <w:sz w:val="28"/>
        </w:rPr>
      </w:pPr>
      <w:r>
        <w:rPr>
          <w:i/>
          <w:sz w:val="28"/>
        </w:rPr>
        <w:t>Непрерывность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Кусочно заданные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функции.</w:t>
      </w:r>
    </w:p>
    <w:p w:rsidR="004E7696" w:rsidRDefault="00C27CE0">
      <w:pPr>
        <w:pStyle w:val="1"/>
        <w:spacing w:before="55"/>
        <w:jc w:val="left"/>
      </w:pPr>
      <w:r>
        <w:t>Линейная</w:t>
      </w:r>
      <w:r>
        <w:rPr>
          <w:spacing w:val="-4"/>
        </w:rPr>
        <w:t xml:space="preserve"> </w:t>
      </w:r>
      <w:r>
        <w:t>функция</w:t>
      </w:r>
    </w:p>
    <w:p w:rsidR="004E7696" w:rsidRDefault="00C27CE0">
      <w:pPr>
        <w:spacing w:before="43" w:line="276" w:lineRule="auto"/>
        <w:ind w:left="682" w:right="409" w:firstLine="707"/>
        <w:jc w:val="both"/>
        <w:rPr>
          <w:i/>
          <w:sz w:val="28"/>
        </w:rPr>
      </w:pPr>
      <w:r>
        <w:rPr>
          <w:sz w:val="28"/>
        </w:rPr>
        <w:t>Свойства и график линейной функции. Угловой коэффициент 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коэффициента и свободного члена. </w:t>
      </w:r>
      <w:r>
        <w:rPr>
          <w:i/>
          <w:sz w:val="28"/>
        </w:rPr>
        <w:t>Нахождение коэффициентов линейной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параллельной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прямой.</w:t>
      </w:r>
    </w:p>
    <w:p w:rsidR="004E7696" w:rsidRDefault="00C27CE0">
      <w:pPr>
        <w:pStyle w:val="1"/>
        <w:spacing w:before="4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lastRenderedPageBreak/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(парабола).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графика квадратичной функции по точкам. </w:t>
      </w:r>
      <w:r>
        <w:rPr>
          <w:sz w:val="28"/>
        </w:rPr>
        <w:t>Нахождение нулей квадратичной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знакопостоянства,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монотонности</w:t>
      </w:r>
      <w:r>
        <w:rPr>
          <w:sz w:val="28"/>
        </w:rPr>
        <w:t>.</w:t>
      </w:r>
    </w:p>
    <w:p w:rsidR="004E7696" w:rsidRDefault="00C27CE0">
      <w:pPr>
        <w:pStyle w:val="1"/>
        <w:spacing w:before="7"/>
      </w:pPr>
      <w:r>
        <w:t>Обратная</w:t>
      </w:r>
      <w:r>
        <w:rPr>
          <w:spacing w:val="-6"/>
        </w:rPr>
        <w:t xml:space="preserve"> </w:t>
      </w:r>
      <w:r>
        <w:t>пропорциональность</w:t>
      </w:r>
    </w:p>
    <w:p w:rsidR="004E7696" w:rsidRDefault="008E0FE2">
      <w:pPr>
        <w:pStyle w:val="a3"/>
        <w:tabs>
          <w:tab w:val="left" w:pos="4944"/>
        </w:tabs>
        <w:spacing w:before="136"/>
        <w:ind w:left="1390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5296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61595</wp:posOffset>
                </wp:positionV>
                <wp:extent cx="530225" cy="332740"/>
                <wp:effectExtent l="0" t="0" r="0" b="0"/>
                <wp:wrapNone/>
                <wp:docPr id="11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32740"/>
                          <a:chOff x="5118" y="97"/>
                          <a:chExt cx="835" cy="524"/>
                        </a:xfrm>
                      </wpg:grpSpPr>
                      <wps:wsp>
                        <wps:cNvPr id="11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118" y="351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7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97"/>
                            <a:ext cx="648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117" y="97"/>
                            <a:ext cx="835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8"/>
                                <w:ind w:left="14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k</w:t>
                              </w:r>
                            </w:p>
                            <w:p w:rsidR="00CA4E8D" w:rsidRDefault="00CA4E8D">
                              <w:pPr>
                                <w:spacing w:before="124"/>
                                <w:ind w:left="26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53" style="position:absolute;left:0;text-align:left;margin-left:255.9pt;margin-top:4.85pt;width:41.75pt;height:26.2pt;z-index:-27101184;mso-position-horizontal-relative:page" coordorigin="5118,97" coordsize="835,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">
                <v:line id="Line 135" o:spid="_x0000_s1054" style="position:absolute;visibility:visible;mso-wrap-style:square" from="5118,351" to="5260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9nwcQAAADcAAAADwAAAGRycy9kb3ducmV2LnhtbERP22rCQBB9F/oPyxT6InWjFCmpmyBK&#10;rBRLSdoPGLKTC83Ohuwa4993C4JvczjX2aST6cRIg2stK1guIhDEpdUt1wp+vrPnVxDOI2vsLJOC&#10;KzlIk4fZBmNtL5zTWPhahBB2MSpovO9jKV3ZkEG3sD1x4Co7GPQBDrXUA15CuOnkKorW0mDLoaHB&#10;nnYNlb/F2SjIxnx7+jh8dtH7vqiyl2r+Ve/nSj09Tts3EJ4mfxff3Ecd5i/X8P9MuEA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L2fBxAAAANwAAAAPAAAAAAAAAAAA&#10;AAAAAKECAABkcnMvZG93bnJldi54bWxQSwUGAAAAAAQABAD5AAAAkgMAAAAA&#10;" strokeweight=".19931mm"/>
                <v:shape id="Picture 134" o:spid="_x0000_s1055" type="#_x0000_t75" style="position:absolute;left:5304;top:97;width:648;height: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FYjCAAAA3AAAAA8AAABkcnMvZG93bnJldi54bWxET0trAjEQvgv9D2EK3jSrBx9bo5SqWBAP&#10;awu9DpvpZulmsiZxXf99Uyh4m4/vOatNbxvRkQ+1YwWTcQaCuHS65krB58d+tAARIrLGxjEpuFOA&#10;zfppsMJcuxsX1J1jJVIIhxwVmBjbXMpQGrIYxq4lTty38xZjgr6S2uMthdtGTrNsJi3WnBoMtvRm&#10;qPw5X60CfzFfx52TXbOdH4qusEs+tielhs/96wuISH18iP/d7zrNn8zh75l0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BWIwgAAANwAAAAPAAAAAAAAAAAAAAAAAJ8C&#10;AABkcnMvZG93bnJldi54bWxQSwUGAAAAAAQABAD3AAAAjgMAAAAA&#10;">
                  <v:imagedata r:id="rId17" o:title=""/>
                </v:shape>
                <v:shape id="Text Box 133" o:spid="_x0000_s1056" type="#_x0000_t202" style="position:absolute;left:5117;top:97;width:8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CA4E8D" w:rsidRDefault="00CA4E8D">
                        <w:pPr>
                          <w:spacing w:before="8"/>
                          <w:ind w:left="14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k</w:t>
                        </w:r>
                      </w:p>
                      <w:p w:rsidR="00CA4E8D" w:rsidRDefault="00CA4E8D">
                        <w:pPr>
                          <w:spacing w:before="124"/>
                          <w:ind w:left="26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position w:val="1"/>
        </w:rPr>
        <w:t>Свойства</w:t>
      </w:r>
      <w:r w:rsidR="00C27CE0">
        <w:rPr>
          <w:spacing w:val="-2"/>
          <w:position w:val="1"/>
        </w:rPr>
        <w:t xml:space="preserve"> </w:t>
      </w:r>
      <w:r w:rsidR="00C27CE0">
        <w:rPr>
          <w:position w:val="1"/>
        </w:rPr>
        <w:t>функции</w:t>
      </w:r>
      <w:r w:rsidR="00C27CE0">
        <w:rPr>
          <w:spacing w:val="54"/>
          <w:position w:val="1"/>
        </w:rPr>
        <w:t xml:space="preserve"> </w:t>
      </w:r>
      <w:r w:rsidR="00C27CE0">
        <w:rPr>
          <w:i/>
          <w:sz w:val="17"/>
        </w:rPr>
        <w:t xml:space="preserve">y  </w:t>
      </w:r>
      <w:r w:rsidR="00C27CE0">
        <w:rPr>
          <w:rFonts w:ascii="Symbol" w:hAnsi="Symbol"/>
          <w:sz w:val="17"/>
        </w:rPr>
        <w:t></w:t>
      </w:r>
      <w:r w:rsidR="00C27CE0">
        <w:rPr>
          <w:sz w:val="17"/>
        </w:rPr>
        <w:tab/>
      </w:r>
      <w:r w:rsidR="00C27CE0">
        <w:rPr>
          <w:position w:val="1"/>
        </w:rPr>
        <w:t>.</w:t>
      </w:r>
      <w:r w:rsidR="00C27CE0">
        <w:rPr>
          <w:spacing w:val="-3"/>
          <w:position w:val="1"/>
        </w:rPr>
        <w:t xml:space="preserve"> </w:t>
      </w:r>
      <w:r w:rsidR="00C27CE0">
        <w:rPr>
          <w:position w:val="1"/>
        </w:rPr>
        <w:t>Гипербола.</w:t>
      </w:r>
    </w:p>
    <w:p w:rsidR="004E7696" w:rsidRDefault="004E7696">
      <w:pPr>
        <w:pStyle w:val="a3"/>
        <w:spacing w:before="8"/>
        <w:ind w:left="0" w:firstLine="0"/>
        <w:jc w:val="left"/>
        <w:rPr>
          <w:sz w:val="11"/>
        </w:rPr>
      </w:pPr>
    </w:p>
    <w:p w:rsidR="004E7696" w:rsidRDefault="004E7696">
      <w:pPr>
        <w:rPr>
          <w:sz w:val="11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89"/>
        <w:ind w:left="1390"/>
        <w:rPr>
          <w:i/>
          <w:sz w:val="28"/>
        </w:rPr>
      </w:pPr>
      <w:r>
        <w:rPr>
          <w:b/>
          <w:i/>
          <w:sz w:val="28"/>
        </w:rPr>
        <w:t>Графики</w:t>
      </w:r>
      <w:r>
        <w:rPr>
          <w:b/>
          <w:i/>
          <w:spacing w:val="94"/>
          <w:sz w:val="28"/>
        </w:rPr>
        <w:t xml:space="preserve"> </w:t>
      </w:r>
      <w:r>
        <w:rPr>
          <w:b/>
          <w:i/>
          <w:sz w:val="28"/>
        </w:rPr>
        <w:t>функций</w:t>
      </w:r>
      <w:r>
        <w:rPr>
          <w:i/>
          <w:sz w:val="28"/>
        </w:rPr>
        <w:t>.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функции</w:t>
      </w:r>
    </w:p>
    <w:p w:rsidR="004E7696" w:rsidRDefault="00C27CE0">
      <w:pPr>
        <w:pStyle w:val="a3"/>
        <w:spacing w:before="5"/>
        <w:ind w:left="0" w:firstLine="0"/>
        <w:jc w:val="left"/>
        <w:rPr>
          <w:i/>
          <w:sz w:val="17"/>
        </w:rPr>
      </w:pPr>
      <w:r>
        <w:br w:type="column"/>
      </w:r>
    </w:p>
    <w:p w:rsidR="004E7696" w:rsidRDefault="00C27CE0">
      <w:pPr>
        <w:spacing w:before="1"/>
        <w:ind w:left="198"/>
        <w:rPr>
          <w:sz w:val="16"/>
        </w:rPr>
      </w:pPr>
      <w:r>
        <w:rPr>
          <w:i/>
          <w:w w:val="125"/>
          <w:sz w:val="16"/>
        </w:rPr>
        <w:t>y</w:t>
      </w:r>
      <w:r>
        <w:rPr>
          <w:i/>
          <w:spacing w:val="43"/>
          <w:w w:val="125"/>
          <w:sz w:val="16"/>
        </w:rPr>
        <w:t xml:space="preserve"> </w:t>
      </w:r>
      <w:r>
        <w:rPr>
          <w:rFonts w:ascii="Symbol" w:hAnsi="Symbol"/>
          <w:w w:val="125"/>
          <w:sz w:val="16"/>
        </w:rPr>
        <w:t></w:t>
      </w:r>
      <w:r>
        <w:rPr>
          <w:w w:val="125"/>
          <w:sz w:val="16"/>
        </w:rPr>
        <w:t xml:space="preserve"> </w:t>
      </w:r>
      <w:r>
        <w:rPr>
          <w:spacing w:val="44"/>
          <w:w w:val="125"/>
          <w:sz w:val="16"/>
        </w:rPr>
        <w:t xml:space="preserve"> </w:t>
      </w:r>
      <w:r>
        <w:rPr>
          <w:i/>
          <w:w w:val="125"/>
          <w:sz w:val="16"/>
        </w:rPr>
        <w:t>f</w:t>
      </w:r>
      <w:r>
        <w:rPr>
          <w:i/>
          <w:spacing w:val="29"/>
          <w:w w:val="125"/>
          <w:sz w:val="16"/>
        </w:rPr>
        <w:t xml:space="preserve"> </w:t>
      </w:r>
      <w:r>
        <w:rPr>
          <w:w w:val="125"/>
          <w:sz w:val="16"/>
        </w:rPr>
        <w:t>(</w:t>
      </w:r>
      <w:r>
        <w:rPr>
          <w:spacing w:val="-8"/>
          <w:w w:val="125"/>
          <w:sz w:val="16"/>
        </w:rPr>
        <w:t xml:space="preserve"> </w:t>
      </w:r>
      <w:r>
        <w:rPr>
          <w:i/>
          <w:w w:val="125"/>
          <w:sz w:val="16"/>
        </w:rPr>
        <w:t>x</w:t>
      </w:r>
      <w:r>
        <w:rPr>
          <w:i/>
          <w:spacing w:val="-11"/>
          <w:w w:val="125"/>
          <w:sz w:val="16"/>
        </w:rPr>
        <w:t xml:space="preserve"> </w:t>
      </w:r>
      <w:r>
        <w:rPr>
          <w:w w:val="125"/>
          <w:sz w:val="16"/>
        </w:rPr>
        <w:t>)</w:t>
      </w:r>
    </w:p>
    <w:p w:rsidR="004E7696" w:rsidRDefault="00C27CE0">
      <w:pPr>
        <w:spacing w:before="89"/>
        <w:ind w:left="190"/>
        <w:rPr>
          <w:i/>
          <w:sz w:val="28"/>
        </w:rPr>
      </w:pPr>
      <w:r>
        <w:br w:type="column"/>
      </w:r>
      <w:r>
        <w:rPr>
          <w:i/>
          <w:sz w:val="28"/>
        </w:rPr>
        <w:t>для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3" w:space="720" w:equalWidth="0">
            <w:col w:w="8284" w:space="40"/>
            <w:col w:w="1092" w:space="39"/>
            <w:col w:w="995"/>
          </w:cols>
        </w:sectPr>
      </w:pPr>
    </w:p>
    <w:p w:rsidR="004E7696" w:rsidRDefault="00C27CE0">
      <w:pPr>
        <w:spacing w:before="90"/>
        <w:ind w:left="682"/>
        <w:rPr>
          <w:i/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вида</w:t>
      </w:r>
    </w:p>
    <w:p w:rsidR="004E7696" w:rsidRDefault="00C27CE0">
      <w:pPr>
        <w:spacing w:before="86"/>
        <w:ind w:left="89"/>
        <w:rPr>
          <w:i/>
          <w:sz w:val="28"/>
        </w:rPr>
      </w:pPr>
      <w:r>
        <w:br w:type="column"/>
      </w:r>
      <w:r>
        <w:rPr>
          <w:i/>
          <w:w w:val="125"/>
          <w:position w:val="1"/>
          <w:sz w:val="13"/>
        </w:rPr>
        <w:t xml:space="preserve">y </w:t>
      </w:r>
      <w:r>
        <w:rPr>
          <w:i/>
          <w:spacing w:val="6"/>
          <w:w w:val="125"/>
          <w:position w:val="1"/>
          <w:sz w:val="13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</w:t>
      </w:r>
      <w:r>
        <w:rPr>
          <w:w w:val="125"/>
          <w:position w:val="1"/>
          <w:sz w:val="13"/>
        </w:rPr>
        <w:t xml:space="preserve"> </w:t>
      </w:r>
      <w:r>
        <w:rPr>
          <w:spacing w:val="7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a</w:t>
      </w:r>
      <w:r>
        <w:rPr>
          <w:i/>
          <w:spacing w:val="-11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 xml:space="preserve">f </w:t>
      </w:r>
      <w:r>
        <w:rPr>
          <w:i/>
          <w:spacing w:val="15"/>
          <w:w w:val="125"/>
          <w:position w:val="1"/>
          <w:sz w:val="13"/>
        </w:rPr>
        <w:t xml:space="preserve"> </w:t>
      </w:r>
      <w:r>
        <w:rPr>
          <w:rFonts w:ascii="Symbol" w:hAnsi="Symbol"/>
          <w:w w:val="120"/>
          <w:sz w:val="17"/>
        </w:rPr>
        <w:t></w:t>
      </w:r>
      <w:r>
        <w:rPr>
          <w:spacing w:val="-21"/>
          <w:w w:val="120"/>
          <w:sz w:val="17"/>
        </w:rPr>
        <w:t xml:space="preserve"> </w:t>
      </w:r>
      <w:r>
        <w:rPr>
          <w:i/>
          <w:w w:val="125"/>
          <w:position w:val="1"/>
          <w:sz w:val="13"/>
        </w:rPr>
        <w:t>k</w:t>
      </w:r>
      <w:r>
        <w:rPr>
          <w:i/>
          <w:spacing w:val="-14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x</w:t>
      </w:r>
      <w:r>
        <w:rPr>
          <w:i/>
          <w:spacing w:val="31"/>
          <w:w w:val="125"/>
          <w:position w:val="1"/>
          <w:sz w:val="13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</w:t>
      </w:r>
      <w:r>
        <w:rPr>
          <w:spacing w:val="33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b</w:t>
      </w:r>
      <w:r>
        <w:rPr>
          <w:i/>
          <w:spacing w:val="-1"/>
          <w:w w:val="125"/>
          <w:position w:val="1"/>
          <w:sz w:val="13"/>
        </w:rPr>
        <w:t xml:space="preserve"> </w:t>
      </w:r>
      <w:r>
        <w:rPr>
          <w:rFonts w:ascii="Symbol" w:hAnsi="Symbol"/>
          <w:w w:val="120"/>
          <w:sz w:val="17"/>
        </w:rPr>
        <w:t></w:t>
      </w:r>
      <w:r>
        <w:rPr>
          <w:spacing w:val="4"/>
          <w:w w:val="120"/>
          <w:sz w:val="17"/>
        </w:rPr>
        <w:t xml:space="preserve"> </w:t>
      </w:r>
      <w:r>
        <w:rPr>
          <w:rFonts w:ascii="Symbol" w:hAnsi="Symbol"/>
          <w:w w:val="125"/>
          <w:position w:val="1"/>
          <w:sz w:val="13"/>
        </w:rPr>
        <w:t></w:t>
      </w:r>
      <w:r>
        <w:rPr>
          <w:spacing w:val="34"/>
          <w:w w:val="125"/>
          <w:position w:val="1"/>
          <w:sz w:val="13"/>
        </w:rPr>
        <w:t xml:space="preserve"> </w:t>
      </w:r>
      <w:r>
        <w:rPr>
          <w:i/>
          <w:w w:val="125"/>
          <w:position w:val="1"/>
          <w:sz w:val="13"/>
        </w:rPr>
        <w:t>c</w:t>
      </w:r>
      <w:r>
        <w:rPr>
          <w:i/>
          <w:spacing w:val="34"/>
          <w:w w:val="125"/>
          <w:position w:val="1"/>
          <w:sz w:val="13"/>
        </w:rPr>
        <w:t xml:space="preserve"> </w:t>
      </w:r>
      <w:r>
        <w:rPr>
          <w:i/>
          <w:w w:val="120"/>
          <w:position w:val="4"/>
          <w:sz w:val="28"/>
        </w:rPr>
        <w:t>.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4990" w:space="40"/>
            <w:col w:w="5420"/>
          </w:cols>
        </w:sectPr>
      </w:pPr>
    </w:p>
    <w:p w:rsidR="004E7696" w:rsidRDefault="00C27CE0">
      <w:pPr>
        <w:spacing w:before="177"/>
        <w:ind w:left="1390"/>
        <w:rPr>
          <w:i/>
          <w:sz w:val="28"/>
        </w:rPr>
      </w:pPr>
      <w:r>
        <w:rPr>
          <w:i/>
          <w:sz w:val="28"/>
        </w:rPr>
        <w:t>Графики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функций</w:t>
      </w:r>
    </w:p>
    <w:p w:rsidR="004E7696" w:rsidRDefault="00C27CE0">
      <w:pPr>
        <w:pStyle w:val="a3"/>
        <w:spacing w:before="6"/>
        <w:ind w:left="0" w:firstLine="0"/>
        <w:jc w:val="left"/>
        <w:rPr>
          <w:i/>
          <w:sz w:val="24"/>
        </w:rPr>
      </w:pPr>
      <w:r>
        <w:br w:type="column"/>
      </w:r>
    </w:p>
    <w:p w:rsidR="004E7696" w:rsidRPr="00CA4E8D" w:rsidRDefault="00C27CE0">
      <w:pPr>
        <w:ind w:left="93"/>
        <w:rPr>
          <w:rFonts w:ascii="Symbol" w:hAnsi="Symbol"/>
          <w:sz w:val="17"/>
          <w:lang w:val="en-US"/>
        </w:rPr>
      </w:pPr>
      <w:r w:rsidRPr="00C27CE0">
        <w:rPr>
          <w:i/>
          <w:w w:val="110"/>
          <w:sz w:val="17"/>
          <w:lang w:val="en-US"/>
        </w:rPr>
        <w:t>y</w:t>
      </w:r>
      <w:r w:rsidRPr="00CA4E8D">
        <w:rPr>
          <w:i/>
          <w:spacing w:val="32"/>
          <w:w w:val="110"/>
          <w:sz w:val="17"/>
          <w:lang w:val="en-US"/>
        </w:rPr>
        <w:t xml:space="preserve"> </w:t>
      </w:r>
      <w:r>
        <w:rPr>
          <w:rFonts w:ascii="Symbol" w:hAnsi="Symbol"/>
          <w:w w:val="110"/>
          <w:sz w:val="17"/>
        </w:rPr>
        <w:t></w:t>
      </w:r>
      <w:r w:rsidRPr="00CA4E8D">
        <w:rPr>
          <w:spacing w:val="32"/>
          <w:w w:val="110"/>
          <w:sz w:val="17"/>
          <w:lang w:val="en-US"/>
        </w:rPr>
        <w:t xml:space="preserve"> </w:t>
      </w:r>
      <w:r w:rsidRPr="00C27CE0">
        <w:rPr>
          <w:i/>
          <w:w w:val="110"/>
          <w:sz w:val="17"/>
          <w:lang w:val="en-US"/>
        </w:rPr>
        <w:t>a</w:t>
      </w:r>
      <w:r w:rsidRPr="00CA4E8D">
        <w:rPr>
          <w:i/>
          <w:spacing w:val="21"/>
          <w:w w:val="110"/>
          <w:sz w:val="17"/>
          <w:lang w:val="en-US"/>
        </w:rPr>
        <w:t xml:space="preserve"> </w:t>
      </w:r>
      <w:r>
        <w:rPr>
          <w:rFonts w:ascii="Symbol" w:hAnsi="Symbol"/>
          <w:w w:val="110"/>
          <w:sz w:val="17"/>
        </w:rPr>
        <w:t></w:t>
      </w:r>
    </w:p>
    <w:p w:rsidR="004E7696" w:rsidRPr="00CA4E8D" w:rsidRDefault="00C27CE0">
      <w:pPr>
        <w:spacing w:before="149"/>
        <w:ind w:left="201" w:right="162"/>
        <w:jc w:val="center"/>
        <w:rPr>
          <w:i/>
          <w:sz w:val="17"/>
          <w:lang w:val="en-US"/>
        </w:rPr>
      </w:pPr>
      <w:r w:rsidRPr="00CA4E8D">
        <w:rPr>
          <w:lang w:val="en-US"/>
        </w:rPr>
        <w:br w:type="column"/>
      </w:r>
      <w:r w:rsidRPr="00C27CE0">
        <w:rPr>
          <w:i/>
          <w:w w:val="110"/>
          <w:sz w:val="17"/>
          <w:lang w:val="en-US"/>
        </w:rPr>
        <w:t>k</w:t>
      </w:r>
    </w:p>
    <w:p w:rsidR="004E7696" w:rsidRPr="00CA4E8D" w:rsidRDefault="008E0FE2">
      <w:pPr>
        <w:spacing w:before="112"/>
        <w:ind w:left="67"/>
        <w:jc w:val="center"/>
        <w:rPr>
          <w:i/>
          <w:sz w:val="17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3417570</wp:posOffset>
                </wp:positionH>
                <wp:positionV relativeFrom="paragraph">
                  <wp:posOffset>31115</wp:posOffset>
                </wp:positionV>
                <wp:extent cx="306070" cy="0"/>
                <wp:effectExtent l="0" t="0" r="0" b="0"/>
                <wp:wrapNone/>
                <wp:docPr id="11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68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A91A9" id="Line 131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1pt,2.45pt" to="293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" strokeweight=".191mm">
                <w10:wrap anchorx="page"/>
              </v:line>
            </w:pict>
          </mc:Fallback>
        </mc:AlternateContent>
      </w:r>
      <w:r w:rsidR="00C27CE0" w:rsidRPr="00C27CE0">
        <w:rPr>
          <w:i/>
          <w:w w:val="110"/>
          <w:sz w:val="17"/>
          <w:lang w:val="en-US"/>
        </w:rPr>
        <w:t>x</w:t>
      </w:r>
      <w:r w:rsidR="00C27CE0" w:rsidRPr="00CA4E8D">
        <w:rPr>
          <w:i/>
          <w:spacing w:val="14"/>
          <w:w w:val="110"/>
          <w:sz w:val="17"/>
          <w:lang w:val="en-US"/>
        </w:rPr>
        <w:t xml:space="preserve"> </w:t>
      </w:r>
      <w:r w:rsidR="00C27CE0">
        <w:rPr>
          <w:rFonts w:ascii="Symbol" w:hAnsi="Symbol"/>
          <w:w w:val="110"/>
          <w:sz w:val="17"/>
        </w:rPr>
        <w:t></w:t>
      </w:r>
      <w:r w:rsidR="00C27CE0" w:rsidRPr="00CA4E8D">
        <w:rPr>
          <w:spacing w:val="15"/>
          <w:w w:val="110"/>
          <w:sz w:val="17"/>
          <w:lang w:val="en-US"/>
        </w:rPr>
        <w:t xml:space="preserve"> </w:t>
      </w:r>
      <w:r w:rsidR="00C27CE0" w:rsidRPr="00C27CE0">
        <w:rPr>
          <w:i/>
          <w:w w:val="110"/>
          <w:sz w:val="17"/>
          <w:lang w:val="en-US"/>
        </w:rPr>
        <w:t>b</w:t>
      </w:r>
    </w:p>
    <w:p w:rsidR="004E7696" w:rsidRPr="00CA4E8D" w:rsidRDefault="00C27CE0">
      <w:pPr>
        <w:spacing w:before="179"/>
        <w:ind w:left="53"/>
        <w:rPr>
          <w:rFonts w:ascii="Symbol" w:hAnsi="Symbol"/>
          <w:sz w:val="13"/>
          <w:lang w:val="en-US"/>
        </w:rPr>
      </w:pPr>
      <w:r w:rsidRPr="00CA4E8D">
        <w:rPr>
          <w:lang w:val="en-US"/>
        </w:rPr>
        <w:br w:type="column"/>
      </w:r>
      <w:r w:rsidRPr="00CA4E8D">
        <w:rPr>
          <w:w w:val="120"/>
          <w:position w:val="2"/>
          <w:sz w:val="28"/>
          <w:lang w:val="en-US"/>
        </w:rPr>
        <w:t>,</w:t>
      </w:r>
      <w:r w:rsidRPr="00CA4E8D">
        <w:rPr>
          <w:spacing w:val="41"/>
          <w:w w:val="120"/>
          <w:position w:val="2"/>
          <w:sz w:val="28"/>
          <w:lang w:val="en-US"/>
        </w:rPr>
        <w:t xml:space="preserve"> </w:t>
      </w:r>
      <w:r w:rsidRPr="00C27CE0">
        <w:rPr>
          <w:i/>
          <w:w w:val="145"/>
          <w:sz w:val="13"/>
          <w:lang w:val="en-US"/>
        </w:rPr>
        <w:t>y</w:t>
      </w:r>
      <w:r w:rsidRPr="00CA4E8D">
        <w:rPr>
          <w:i/>
          <w:spacing w:val="43"/>
          <w:w w:val="145"/>
          <w:sz w:val="13"/>
          <w:lang w:val="en-US"/>
        </w:rPr>
        <w:t xml:space="preserve"> </w:t>
      </w:r>
      <w:r>
        <w:rPr>
          <w:rFonts w:ascii="Symbol" w:hAnsi="Symbol"/>
          <w:w w:val="145"/>
          <w:sz w:val="13"/>
        </w:rPr>
        <w:t></w:t>
      </w:r>
    </w:p>
    <w:p w:rsidR="004E7696" w:rsidRPr="00CA4E8D" w:rsidRDefault="00C27CE0">
      <w:pPr>
        <w:spacing w:before="179"/>
        <w:ind w:left="257"/>
        <w:rPr>
          <w:rFonts w:ascii="Symbol" w:hAnsi="Symbol"/>
          <w:sz w:val="13"/>
          <w:lang w:val="en-US"/>
        </w:rPr>
      </w:pPr>
      <w:r w:rsidRPr="00CA4E8D">
        <w:rPr>
          <w:lang w:val="en-US"/>
        </w:rPr>
        <w:br w:type="column"/>
      </w:r>
      <w:r w:rsidRPr="00C27CE0">
        <w:rPr>
          <w:i/>
          <w:spacing w:val="-3"/>
          <w:w w:val="135"/>
          <w:sz w:val="13"/>
          <w:lang w:val="en-US"/>
        </w:rPr>
        <w:t>x</w:t>
      </w:r>
      <w:r w:rsidRPr="00CA4E8D">
        <w:rPr>
          <w:i/>
          <w:spacing w:val="56"/>
          <w:w w:val="135"/>
          <w:sz w:val="13"/>
          <w:lang w:val="en-US"/>
        </w:rPr>
        <w:t xml:space="preserve"> </w:t>
      </w:r>
      <w:r w:rsidRPr="00CA4E8D">
        <w:rPr>
          <w:spacing w:val="-3"/>
          <w:w w:val="120"/>
          <w:position w:val="2"/>
          <w:sz w:val="28"/>
          <w:lang w:val="en-US"/>
        </w:rPr>
        <w:t>,</w:t>
      </w:r>
      <w:r w:rsidRPr="00CA4E8D">
        <w:rPr>
          <w:spacing w:val="-29"/>
          <w:w w:val="120"/>
          <w:position w:val="2"/>
          <w:sz w:val="28"/>
          <w:lang w:val="en-US"/>
        </w:rPr>
        <w:t xml:space="preserve"> </w:t>
      </w:r>
      <w:r w:rsidRPr="00C27CE0">
        <w:rPr>
          <w:i/>
          <w:spacing w:val="-3"/>
          <w:w w:val="120"/>
          <w:sz w:val="13"/>
          <w:lang w:val="en-US"/>
        </w:rPr>
        <w:t>y</w:t>
      </w:r>
      <w:r w:rsidRPr="00CA4E8D">
        <w:rPr>
          <w:i/>
          <w:spacing w:val="43"/>
          <w:w w:val="120"/>
          <w:sz w:val="13"/>
          <w:lang w:val="en-US"/>
        </w:rPr>
        <w:t xml:space="preserve"> </w:t>
      </w:r>
      <w:r>
        <w:rPr>
          <w:rFonts w:ascii="Symbol" w:hAnsi="Symbol"/>
          <w:spacing w:val="-2"/>
          <w:w w:val="120"/>
          <w:sz w:val="13"/>
        </w:rPr>
        <w:t></w:t>
      </w:r>
    </w:p>
    <w:p w:rsidR="004E7696" w:rsidRPr="00CA4E8D" w:rsidRDefault="00C27CE0">
      <w:pPr>
        <w:spacing w:before="174"/>
        <w:ind w:left="65"/>
        <w:rPr>
          <w:i/>
          <w:sz w:val="28"/>
          <w:lang w:val="en-US"/>
        </w:rPr>
      </w:pPr>
      <w:r w:rsidRPr="00CA4E8D">
        <w:rPr>
          <w:lang w:val="en-US"/>
        </w:rPr>
        <w:br w:type="column"/>
      </w:r>
      <w:r w:rsidRPr="00CA4E8D">
        <w:rPr>
          <w:w w:val="120"/>
          <w:position w:val="8"/>
          <w:sz w:val="7"/>
          <w:lang w:val="en-US"/>
        </w:rPr>
        <w:t xml:space="preserve">3   </w:t>
      </w:r>
      <w:r w:rsidRPr="00CA4E8D">
        <w:rPr>
          <w:spacing w:val="13"/>
          <w:w w:val="120"/>
          <w:position w:val="8"/>
          <w:sz w:val="7"/>
          <w:lang w:val="en-US"/>
        </w:rPr>
        <w:t xml:space="preserve"> </w:t>
      </w:r>
      <w:r w:rsidRPr="00C27CE0">
        <w:rPr>
          <w:i/>
          <w:w w:val="120"/>
          <w:sz w:val="13"/>
          <w:lang w:val="en-US"/>
        </w:rPr>
        <w:t>x</w:t>
      </w:r>
      <w:r w:rsidRPr="00CA4E8D">
        <w:rPr>
          <w:i/>
          <w:w w:val="120"/>
          <w:sz w:val="13"/>
          <w:lang w:val="en-US"/>
        </w:rPr>
        <w:t xml:space="preserve"> </w:t>
      </w:r>
      <w:r w:rsidRPr="00CA4E8D">
        <w:rPr>
          <w:i/>
          <w:spacing w:val="2"/>
          <w:w w:val="120"/>
          <w:sz w:val="13"/>
          <w:lang w:val="en-US"/>
        </w:rPr>
        <w:t xml:space="preserve"> </w:t>
      </w:r>
      <w:r w:rsidRPr="00CA4E8D">
        <w:rPr>
          <w:w w:val="120"/>
          <w:position w:val="3"/>
          <w:sz w:val="28"/>
          <w:lang w:val="en-US"/>
        </w:rPr>
        <w:t>,</w:t>
      </w:r>
      <w:r w:rsidRPr="00CA4E8D">
        <w:rPr>
          <w:spacing w:val="32"/>
          <w:w w:val="120"/>
          <w:position w:val="3"/>
          <w:sz w:val="28"/>
          <w:lang w:val="en-US"/>
        </w:rPr>
        <w:t xml:space="preserve"> </w:t>
      </w:r>
      <w:r w:rsidRPr="00C27CE0">
        <w:rPr>
          <w:i/>
          <w:w w:val="120"/>
          <w:sz w:val="13"/>
          <w:lang w:val="en-US"/>
        </w:rPr>
        <w:t>y</w:t>
      </w:r>
      <w:r w:rsidRPr="00CA4E8D">
        <w:rPr>
          <w:i/>
          <w:w w:val="120"/>
          <w:sz w:val="13"/>
          <w:lang w:val="en-US"/>
        </w:rPr>
        <w:t xml:space="preserve">  </w:t>
      </w:r>
      <w:r>
        <w:rPr>
          <w:rFonts w:ascii="Symbol" w:hAnsi="Symbol"/>
          <w:w w:val="120"/>
          <w:sz w:val="13"/>
        </w:rPr>
        <w:t></w:t>
      </w:r>
      <w:r w:rsidRPr="00CA4E8D">
        <w:rPr>
          <w:w w:val="120"/>
          <w:sz w:val="13"/>
          <w:lang w:val="en-US"/>
        </w:rPr>
        <w:t xml:space="preserve">  </w:t>
      </w:r>
      <w:r w:rsidRPr="00CA4E8D">
        <w:rPr>
          <w:spacing w:val="6"/>
          <w:w w:val="120"/>
          <w:sz w:val="13"/>
          <w:lang w:val="en-US"/>
        </w:rPr>
        <w:t xml:space="preserve"> </w:t>
      </w:r>
      <w:r w:rsidRPr="00C27CE0">
        <w:rPr>
          <w:i/>
          <w:w w:val="120"/>
          <w:sz w:val="13"/>
          <w:lang w:val="en-US"/>
        </w:rPr>
        <w:t>x</w:t>
      </w:r>
      <w:r w:rsidRPr="00CA4E8D">
        <w:rPr>
          <w:i/>
          <w:w w:val="120"/>
          <w:sz w:val="13"/>
          <w:lang w:val="en-US"/>
        </w:rPr>
        <w:t xml:space="preserve"> </w:t>
      </w:r>
      <w:r w:rsidRPr="00CA4E8D">
        <w:rPr>
          <w:i/>
          <w:spacing w:val="15"/>
          <w:w w:val="120"/>
          <w:sz w:val="13"/>
          <w:lang w:val="en-US"/>
        </w:rPr>
        <w:t xml:space="preserve"> </w:t>
      </w:r>
      <w:r w:rsidRPr="00CA4E8D">
        <w:rPr>
          <w:i/>
          <w:w w:val="120"/>
          <w:position w:val="3"/>
          <w:sz w:val="28"/>
          <w:lang w:val="en-US"/>
        </w:rPr>
        <w:t>.</w:t>
      </w:r>
    </w:p>
    <w:p w:rsidR="004E7696" w:rsidRPr="00CA4E8D" w:rsidRDefault="004E7696">
      <w:pPr>
        <w:rPr>
          <w:sz w:val="28"/>
          <w:lang w:val="en-US"/>
        </w:rPr>
        <w:sectPr w:rsidR="004E7696" w:rsidRPr="00CA4E8D">
          <w:type w:val="continuous"/>
          <w:pgSz w:w="11910" w:h="16840"/>
          <w:pgMar w:top="1460" w:right="440" w:bottom="1420" w:left="1020" w:header="720" w:footer="720" w:gutter="0"/>
          <w:cols w:num="6" w:space="720" w:equalWidth="0">
            <w:col w:w="3522" w:space="40"/>
            <w:col w:w="719" w:space="39"/>
            <w:col w:w="486" w:space="40"/>
            <w:col w:w="561" w:space="40"/>
            <w:col w:w="820" w:space="39"/>
            <w:col w:w="4144"/>
          </w:cols>
        </w:sectPr>
      </w:pPr>
    </w:p>
    <w:p w:rsidR="004E7696" w:rsidRDefault="00C27CE0">
      <w:pPr>
        <w:pStyle w:val="1"/>
        <w:spacing w:before="62"/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4148173</wp:posOffset>
            </wp:positionH>
            <wp:positionV relativeFrom="paragraph">
              <wp:posOffset>-239706</wp:posOffset>
            </wp:positionV>
            <wp:extent cx="213144" cy="124638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44" cy="12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4682466</wp:posOffset>
            </wp:positionH>
            <wp:positionV relativeFrom="paragraph">
              <wp:posOffset>-239706</wp:posOffset>
            </wp:positionV>
            <wp:extent cx="175953" cy="124477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3" cy="12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17344" behindDoc="1" locked="0" layoutInCell="1" allowOverlap="1">
                <wp:simplePos x="0" y="0"/>
                <wp:positionH relativeFrom="page">
                  <wp:posOffset>5213350</wp:posOffset>
                </wp:positionH>
                <wp:positionV relativeFrom="paragraph">
                  <wp:posOffset>-220980</wp:posOffset>
                </wp:positionV>
                <wp:extent cx="0" cy="130175"/>
                <wp:effectExtent l="0" t="0" r="0" b="0"/>
                <wp:wrapNone/>
                <wp:docPr id="11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7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8C32F" id="Line 130" o:spid="_x0000_s1026" style="position:absolute;z-index:-27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5pt,-17.4pt" to="410.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" strokeweight=".18767mm">
                <w10:wrap anchorx="page"/>
              </v:line>
            </w:pict>
          </mc:Fallback>
        </mc:AlternateContent>
      </w:r>
      <w:r w:rsidR="008E0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17856" behindDoc="1" locked="0" layoutInCell="1" allowOverlap="1">
                <wp:simplePos x="0" y="0"/>
                <wp:positionH relativeFrom="page">
                  <wp:posOffset>5312410</wp:posOffset>
                </wp:positionH>
                <wp:positionV relativeFrom="paragraph">
                  <wp:posOffset>-220980</wp:posOffset>
                </wp:positionV>
                <wp:extent cx="0" cy="130175"/>
                <wp:effectExtent l="0" t="0" r="0" b="0"/>
                <wp:wrapNone/>
                <wp:docPr id="11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67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7660D" id="Line 129" o:spid="_x0000_s1026" style="position:absolute;z-index:-27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3pt,-17.4pt" to="418.3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" strokeweight=".18767mm">
                <w10:wrap anchorx="page"/>
              </v:line>
            </w:pict>
          </mc:Fallback>
        </mc:AlternateContent>
      </w: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</w:t>
      </w:r>
    </w:p>
    <w:p w:rsidR="004E7696" w:rsidRDefault="00C27CE0">
      <w:pPr>
        <w:tabs>
          <w:tab w:val="left" w:pos="3439"/>
          <w:tab w:val="left" w:pos="6832"/>
          <w:tab w:val="left" w:pos="8881"/>
        </w:tabs>
        <w:spacing w:before="43" w:line="276" w:lineRule="auto"/>
        <w:ind w:left="682" w:right="407" w:firstLine="707"/>
        <w:jc w:val="both"/>
        <w:rPr>
          <w:i/>
          <w:sz w:val="28"/>
        </w:rPr>
      </w:pPr>
      <w:r>
        <w:rPr>
          <w:sz w:val="28"/>
        </w:rPr>
        <w:t>Числовая</w:t>
      </w:r>
      <w:r>
        <w:rPr>
          <w:sz w:val="28"/>
        </w:rPr>
        <w:tab/>
        <w:t>последовательность.</w:t>
      </w:r>
      <w:r>
        <w:rPr>
          <w:sz w:val="28"/>
        </w:rPr>
        <w:tab/>
        <w:t>Примеры</w:t>
      </w:r>
      <w:r>
        <w:rPr>
          <w:sz w:val="28"/>
        </w:rPr>
        <w:tab/>
      </w:r>
      <w:r>
        <w:rPr>
          <w:spacing w:val="-1"/>
          <w:sz w:val="28"/>
        </w:rPr>
        <w:t>числовых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последовательностей.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прогрессия и ее свойства. Геометрическая прогрессия. </w:t>
      </w:r>
      <w:r>
        <w:rPr>
          <w:i/>
          <w:sz w:val="28"/>
        </w:rPr>
        <w:t>Формула общего члена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 первых членов арифметической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Сходящаяся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прогрессия.</w:t>
      </w:r>
    </w:p>
    <w:p w:rsidR="004E7696" w:rsidRDefault="00C27CE0">
      <w:pPr>
        <w:pStyle w:val="1"/>
        <w:spacing w:before="4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E7696" w:rsidRDefault="00C27CE0">
      <w:pPr>
        <w:spacing w:before="50"/>
        <w:ind w:left="1390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действия</w:t>
      </w:r>
    </w:p>
    <w:p w:rsidR="004E7696" w:rsidRDefault="00C27CE0">
      <w:pPr>
        <w:pStyle w:val="a3"/>
        <w:spacing w:before="43" w:line="276" w:lineRule="auto"/>
        <w:ind w:right="406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:rsidR="004E7696" w:rsidRDefault="00C27CE0">
      <w:pPr>
        <w:pStyle w:val="1"/>
        <w:spacing w:before="5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:rsidR="004E7696" w:rsidRDefault="00C27CE0">
      <w:pPr>
        <w:pStyle w:val="a3"/>
        <w:spacing w:before="43" w:line="276" w:lineRule="auto"/>
        <w:ind w:right="405"/>
      </w:pPr>
      <w:r>
        <w:t>Анализ возможных ситуаций взаимного расположения объектов при их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работе.</w:t>
      </w:r>
    </w:p>
    <w:p w:rsidR="004E7696" w:rsidRDefault="00C27CE0">
      <w:pPr>
        <w:pStyle w:val="1"/>
        <w:spacing w:before="4"/>
      </w:pPr>
      <w:r>
        <w:t>Задачи</w:t>
      </w:r>
      <w:r>
        <w:rPr>
          <w:spacing w:val="-3"/>
        </w:rPr>
        <w:t xml:space="preserve"> </w:t>
      </w:r>
      <w:r>
        <w:t>на части,</w:t>
      </w:r>
      <w:r>
        <w:rPr>
          <w:spacing w:val="-2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4E7696" w:rsidRDefault="00C27CE0">
      <w:pPr>
        <w:pStyle w:val="a3"/>
        <w:spacing w:before="45" w:line="276" w:lineRule="auto"/>
        <w:ind w:right="411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Решение задач на проценты и доли. Применение пропорций при решении</w:t>
      </w:r>
      <w:r>
        <w:rPr>
          <w:spacing w:val="1"/>
        </w:rPr>
        <w:t xml:space="preserve"> </w:t>
      </w:r>
      <w:r>
        <w:t>задач.</w:t>
      </w:r>
    </w:p>
    <w:p w:rsidR="004E7696" w:rsidRDefault="00C27CE0">
      <w:pPr>
        <w:pStyle w:val="1"/>
        <w:spacing w:before="5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4E7696" w:rsidRDefault="00C27CE0">
      <w:pPr>
        <w:spacing w:before="43"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sz w:val="28"/>
        </w:rPr>
        <w:t>.</w:t>
      </w:r>
    </w:p>
    <w:p w:rsidR="004E7696" w:rsidRDefault="00C27CE0">
      <w:pPr>
        <w:spacing w:line="276" w:lineRule="auto"/>
        <w:ind w:left="682" w:right="407" w:firstLine="707"/>
        <w:jc w:val="both"/>
        <w:rPr>
          <w:i/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 (геометрические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методы).</w:t>
      </w:r>
    </w:p>
    <w:p w:rsidR="004E7696" w:rsidRDefault="00C27CE0">
      <w:pPr>
        <w:pStyle w:val="1"/>
        <w:spacing w:before="4" w:line="278" w:lineRule="auto"/>
        <w:ind w:right="4600"/>
      </w:pPr>
      <w:r>
        <w:t>Статистика и теория вероятностей</w:t>
      </w:r>
      <w:r>
        <w:rPr>
          <w:spacing w:val="-67"/>
        </w:rPr>
        <w:t xml:space="preserve"> </w:t>
      </w:r>
      <w:r>
        <w:lastRenderedPageBreak/>
        <w:t>Статистика</w:t>
      </w:r>
    </w:p>
    <w:p w:rsidR="004E7696" w:rsidRDefault="004E7696">
      <w:pPr>
        <w:spacing w:line="278" w:lineRule="auto"/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/>
      </w:pPr>
      <w:r>
        <w:lastRenderedPageBreak/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rPr>
          <w:i/>
        </w:rPr>
        <w:t>медиана</w:t>
      </w:r>
      <w:r>
        <w:t>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наименьшее значения. Меры рассеивания: размах, </w:t>
      </w:r>
      <w:r>
        <w:rPr>
          <w:i/>
        </w:rPr>
        <w:t>дисперсия и стандартное</w:t>
      </w:r>
      <w:r>
        <w:rPr>
          <w:i/>
          <w:spacing w:val="1"/>
        </w:rPr>
        <w:t xml:space="preserve"> </w:t>
      </w:r>
      <w:r>
        <w:rPr>
          <w:i/>
        </w:rPr>
        <w:t>отклонение</w:t>
      </w:r>
      <w:r>
        <w:t>.</w:t>
      </w:r>
    </w:p>
    <w:p w:rsidR="004E7696" w:rsidRDefault="00C27CE0">
      <w:pPr>
        <w:spacing w:line="278" w:lineRule="auto"/>
        <w:ind w:left="682" w:right="403" w:firstLine="707"/>
        <w:jc w:val="both"/>
        <w:rPr>
          <w:sz w:val="28"/>
        </w:rPr>
      </w:pPr>
      <w:r>
        <w:rPr>
          <w:sz w:val="28"/>
        </w:rPr>
        <w:t>Случайная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изменчивых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величинах</w:t>
      </w:r>
      <w:r>
        <w:rPr>
          <w:sz w:val="28"/>
        </w:rPr>
        <w:t>.</w:t>
      </w:r>
    </w:p>
    <w:p w:rsidR="004E7696" w:rsidRDefault="00C27CE0">
      <w:pPr>
        <w:pStyle w:val="1"/>
        <w:spacing w:line="321" w:lineRule="exact"/>
      </w:pP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4E7696" w:rsidRDefault="00C27CE0">
      <w:pPr>
        <w:spacing w:before="43"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Случайные опыты (эксперименты), элементарные случайные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экспериментах и благоприятствующие элементарные события. 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событий. Опыты с равновозможными элементарными событиями.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 событий с помощью диаграмм Эйлера. Противоположные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Последовательные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4E7696" w:rsidRDefault="00C27CE0">
      <w:pPr>
        <w:pStyle w:val="2"/>
        <w:spacing w:before="8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4E7696" w:rsidRDefault="00C27CE0">
      <w:pPr>
        <w:spacing w:before="43" w:line="276" w:lineRule="auto"/>
        <w:ind w:left="682" w:right="405" w:firstLine="707"/>
        <w:jc w:val="both"/>
        <w:rPr>
          <w:b/>
          <w:i/>
          <w:sz w:val="28"/>
        </w:rPr>
      </w:pP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число сочетаний. Формула числа сочетаний. Треугольник Паскаля. Опыты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вероятностей в опытах с применением комбинаторных формул. Испытания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Бернулли.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b/>
          <w:i/>
          <w:sz w:val="28"/>
        </w:rPr>
        <w:t>.</w:t>
      </w:r>
    </w:p>
    <w:p w:rsidR="004E7696" w:rsidRDefault="00C27CE0">
      <w:pPr>
        <w:pStyle w:val="2"/>
        <w:spacing w:before="5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4E7696" w:rsidRDefault="00C27CE0">
      <w:pPr>
        <w:spacing w:before="43" w:line="276" w:lineRule="auto"/>
        <w:ind w:left="682" w:right="407" w:firstLine="707"/>
        <w:jc w:val="both"/>
        <w:rPr>
          <w:i/>
          <w:sz w:val="28"/>
        </w:rPr>
      </w:pP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страховании,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безопасности населения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ситуациях.</w:t>
      </w:r>
    </w:p>
    <w:p w:rsidR="004E7696" w:rsidRDefault="00C27CE0">
      <w:pPr>
        <w:pStyle w:val="1"/>
        <w:spacing w:before="4"/>
        <w:jc w:val="left"/>
      </w:pPr>
      <w:r>
        <w:t>Геометрия</w:t>
      </w:r>
    </w:p>
    <w:p w:rsidR="004E7696" w:rsidRDefault="00C27CE0">
      <w:pPr>
        <w:spacing w:before="47"/>
        <w:ind w:left="1390"/>
        <w:rPr>
          <w:b/>
          <w:sz w:val="28"/>
        </w:rPr>
      </w:pPr>
      <w:r>
        <w:rPr>
          <w:b/>
          <w:sz w:val="28"/>
        </w:rPr>
        <w:t>Геометрические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фигуры</w:t>
      </w:r>
    </w:p>
    <w:p w:rsidR="004E7696" w:rsidRDefault="004E7696">
      <w:pPr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  <w:jc w:val="left"/>
      </w:pPr>
      <w:r>
        <w:lastRenderedPageBreak/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</w:t>
      </w:r>
    </w:p>
    <w:p w:rsidR="004E7696" w:rsidRDefault="00C27CE0">
      <w:pPr>
        <w:pStyle w:val="a3"/>
        <w:tabs>
          <w:tab w:val="left" w:pos="3834"/>
          <w:tab w:val="left" w:pos="5280"/>
          <w:tab w:val="left" w:pos="7595"/>
          <w:tab w:val="left" w:pos="9893"/>
        </w:tabs>
        <w:spacing w:before="46" w:line="276" w:lineRule="auto"/>
        <w:ind w:right="410"/>
        <w:jc w:val="left"/>
      </w:pPr>
      <w:r>
        <w:t>Геометрическая</w:t>
      </w:r>
      <w:r>
        <w:tab/>
        <w:t>фигура.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метапредметном</w:t>
      </w:r>
      <w:r>
        <w:rPr>
          <w:spacing w:val="-4"/>
        </w:rPr>
        <w:t xml:space="preserve"> </w:t>
      </w:r>
      <w:r>
        <w:t>понятии «фигура».</w:t>
      </w:r>
    </w:p>
    <w:p w:rsidR="004E7696" w:rsidRDefault="00C27CE0">
      <w:pPr>
        <w:pStyle w:val="a3"/>
        <w:tabs>
          <w:tab w:val="left" w:pos="2423"/>
          <w:tab w:val="left" w:pos="3460"/>
          <w:tab w:val="left" w:pos="4692"/>
          <w:tab w:val="left" w:pos="5860"/>
          <w:tab w:val="left" w:pos="6599"/>
          <w:tab w:val="left" w:pos="7905"/>
          <w:tab w:val="left" w:pos="9427"/>
        </w:tabs>
        <w:spacing w:line="278" w:lineRule="auto"/>
        <w:ind w:right="413"/>
        <w:jc w:val="left"/>
      </w:pPr>
      <w:r>
        <w:t>Точка,</w:t>
      </w:r>
      <w:r>
        <w:tab/>
        <w:t>линия,</w:t>
      </w:r>
      <w:r>
        <w:tab/>
        <w:t>отрезок,</w:t>
      </w:r>
      <w:r>
        <w:tab/>
        <w:t>прямая,</w:t>
      </w:r>
      <w:r>
        <w:tab/>
        <w:t>луч,</w:t>
      </w:r>
      <w:r>
        <w:tab/>
        <w:t>ломаная,</w:t>
      </w:r>
      <w:r>
        <w:tab/>
        <w:t>плоскость,</w:t>
      </w:r>
      <w:r>
        <w:tab/>
      </w:r>
      <w:r>
        <w:rPr>
          <w:spacing w:val="-1"/>
        </w:rPr>
        <w:t>угол,</w:t>
      </w:r>
      <w:r>
        <w:rPr>
          <w:spacing w:val="-67"/>
        </w:rPr>
        <w:t xml:space="preserve"> </w:t>
      </w:r>
      <w:r>
        <w:t>биссектриса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круг.</w:t>
      </w:r>
    </w:p>
    <w:p w:rsidR="004E7696" w:rsidRDefault="00C27CE0">
      <w:pPr>
        <w:pStyle w:val="a3"/>
        <w:spacing w:line="276" w:lineRule="auto"/>
        <w:jc w:val="left"/>
        <w:rPr>
          <w:i/>
        </w:rPr>
      </w:pPr>
      <w:r>
        <w:t>Осевая</w:t>
      </w:r>
      <w:r>
        <w:rPr>
          <w:spacing w:val="55"/>
        </w:rPr>
        <w:t xml:space="preserve"> </w:t>
      </w:r>
      <w:r>
        <w:t>симметрия</w:t>
      </w:r>
      <w:r>
        <w:rPr>
          <w:spacing w:val="53"/>
        </w:rPr>
        <w:t xml:space="preserve"> </w:t>
      </w:r>
      <w:r>
        <w:t>геометрических</w:t>
      </w:r>
      <w:r>
        <w:rPr>
          <w:spacing w:val="53"/>
        </w:rPr>
        <w:t xml:space="preserve"> </w:t>
      </w:r>
      <w:r>
        <w:t>фигур.</w:t>
      </w:r>
      <w:r>
        <w:rPr>
          <w:spacing w:val="55"/>
        </w:rPr>
        <w:t xml:space="preserve"> </w:t>
      </w:r>
      <w:r>
        <w:t>Центральная</w:t>
      </w:r>
      <w:r>
        <w:rPr>
          <w:spacing w:val="55"/>
        </w:rPr>
        <w:t xml:space="preserve"> </w:t>
      </w:r>
      <w:r>
        <w:t>симметрия</w:t>
      </w:r>
      <w:r>
        <w:rPr>
          <w:spacing w:val="-67"/>
        </w:rPr>
        <w:t xml:space="preserve"> </w:t>
      </w:r>
      <w:r>
        <w:t>геометрических фигур</w:t>
      </w:r>
      <w:r>
        <w:rPr>
          <w:i/>
        </w:rPr>
        <w:t>.</w:t>
      </w:r>
    </w:p>
    <w:p w:rsidR="004E7696" w:rsidRDefault="00C27CE0">
      <w:pPr>
        <w:pStyle w:val="1"/>
        <w:jc w:val="left"/>
      </w:pPr>
      <w:r>
        <w:t>Многоугольники</w:t>
      </w:r>
    </w:p>
    <w:p w:rsidR="004E7696" w:rsidRDefault="00C27CE0">
      <w:pPr>
        <w:spacing w:before="42" w:line="276" w:lineRule="auto"/>
        <w:ind w:left="682" w:right="402" w:firstLine="707"/>
        <w:jc w:val="both"/>
        <w:rPr>
          <w:sz w:val="28"/>
        </w:rPr>
      </w:pP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7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многоугольники.</w:t>
      </w:r>
    </w:p>
    <w:p w:rsidR="004E7696" w:rsidRDefault="00C27CE0">
      <w:pPr>
        <w:pStyle w:val="a3"/>
        <w:spacing w:before="1" w:line="276" w:lineRule="auto"/>
        <w:ind w:right="405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71"/>
        </w:rPr>
        <w:t xml:space="preserve"> </w:t>
      </w:r>
      <w:r>
        <w:t>остроугольный,</w:t>
      </w:r>
      <w:r>
        <w:rPr>
          <w:spacing w:val="-67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67"/>
        </w:rPr>
        <w:t xml:space="preserve"> </w:t>
      </w:r>
      <w:r>
        <w:t>треугольника.</w:t>
      </w:r>
    </w:p>
    <w:p w:rsidR="004E7696" w:rsidRDefault="00C27CE0">
      <w:pPr>
        <w:pStyle w:val="a3"/>
        <w:spacing w:line="276" w:lineRule="auto"/>
        <w:ind w:right="405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 равнобедренная трапеция. Свойства и признаки 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-5"/>
        </w:rPr>
        <w:t xml:space="preserve"> </w:t>
      </w:r>
      <w:r>
        <w:t>прямоугольника, квадрата.</w:t>
      </w:r>
    </w:p>
    <w:p w:rsidR="004E7696" w:rsidRDefault="00C27CE0">
      <w:pPr>
        <w:pStyle w:val="1"/>
        <w:spacing w:before="4"/>
      </w:pPr>
      <w:r>
        <w:t>Окружность,</w:t>
      </w:r>
      <w:r>
        <w:rPr>
          <w:spacing w:val="-3"/>
        </w:rPr>
        <w:t xml:space="preserve"> </w:t>
      </w:r>
      <w:r>
        <w:t>круг</w:t>
      </w:r>
    </w:p>
    <w:p w:rsidR="004E7696" w:rsidRDefault="00C27CE0">
      <w:pPr>
        <w:spacing w:before="43"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Окружность, круг, их элементы и свойства; центральные и вписанные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углы.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секущая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описанные окружности для треугольников, </w:t>
      </w:r>
      <w:r>
        <w:rPr>
          <w:i/>
          <w:sz w:val="28"/>
        </w:rPr>
        <w:t>четырехугольников, правильных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многоугольников</w:t>
      </w:r>
      <w:r>
        <w:rPr>
          <w:sz w:val="28"/>
        </w:rPr>
        <w:t>.</w:t>
      </w:r>
    </w:p>
    <w:p w:rsidR="004E7696" w:rsidRDefault="00C27CE0">
      <w:pPr>
        <w:pStyle w:val="1"/>
        <w:spacing w:before="5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3"/>
        </w:rPr>
        <w:t xml:space="preserve"> </w:t>
      </w:r>
      <w:r>
        <w:t>тела)</w:t>
      </w:r>
    </w:p>
    <w:p w:rsidR="004E7696" w:rsidRDefault="00C27CE0">
      <w:pPr>
        <w:spacing w:before="43" w:line="276" w:lineRule="auto"/>
        <w:ind w:left="682" w:right="409" w:firstLine="707"/>
        <w:jc w:val="both"/>
        <w:rPr>
          <w:i/>
          <w:sz w:val="28"/>
        </w:rPr>
      </w:pPr>
      <w:r>
        <w:rPr>
          <w:i/>
          <w:sz w:val="28"/>
        </w:rPr>
        <w:t>Многогранник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положением и количеством граней. </w:t>
      </w:r>
      <w:r>
        <w:rPr>
          <w:sz w:val="28"/>
        </w:rPr>
        <w:t>Первичные представления о пирамиде,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шаре,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цилиндре,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свойствах</w:t>
      </w:r>
      <w:r>
        <w:rPr>
          <w:i/>
          <w:sz w:val="28"/>
        </w:rPr>
        <w:t>.</w:t>
      </w:r>
    </w:p>
    <w:p w:rsidR="004E7696" w:rsidRDefault="00C27CE0">
      <w:pPr>
        <w:pStyle w:val="1"/>
        <w:spacing w:before="7" w:line="276" w:lineRule="auto"/>
        <w:ind w:right="6721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фигур</w:t>
      </w:r>
    </w:p>
    <w:p w:rsidR="004E7696" w:rsidRDefault="00C27CE0">
      <w:pPr>
        <w:pStyle w:val="a3"/>
        <w:spacing w:line="316" w:lineRule="exact"/>
        <w:ind w:left="1390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треугольников.</w:t>
      </w:r>
    </w:p>
    <w:p w:rsidR="004E7696" w:rsidRDefault="00C27CE0">
      <w:pPr>
        <w:pStyle w:val="1"/>
        <w:spacing w:before="52"/>
        <w:jc w:val="left"/>
      </w:pPr>
      <w:r>
        <w:t>Параллельность</w:t>
      </w:r>
      <w:r>
        <w:rPr>
          <w:spacing w:val="-4"/>
        </w:rPr>
        <w:t xml:space="preserve"> </w:t>
      </w:r>
      <w:r>
        <w:t>прямых</w:t>
      </w:r>
    </w:p>
    <w:p w:rsidR="004E7696" w:rsidRDefault="00C27CE0">
      <w:pPr>
        <w:spacing w:before="45" w:line="276" w:lineRule="auto"/>
        <w:ind w:left="682" w:firstLine="707"/>
        <w:rPr>
          <w:sz w:val="28"/>
        </w:rPr>
      </w:pPr>
      <w:r>
        <w:rPr>
          <w:sz w:val="28"/>
        </w:rPr>
        <w:t>Признаки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5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прямых.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Аксиома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параллельности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Евклида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Фалеса</w:t>
      </w:r>
      <w:r>
        <w:rPr>
          <w:sz w:val="28"/>
        </w:rPr>
        <w:t>.</w:t>
      </w:r>
    </w:p>
    <w:p w:rsidR="004E7696" w:rsidRDefault="00C27CE0">
      <w:pPr>
        <w:pStyle w:val="1"/>
        <w:spacing w:before="4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lastRenderedPageBreak/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угол.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проекция.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перпендикулярности</w:t>
      </w:r>
      <w:r>
        <w:rPr>
          <w:sz w:val="28"/>
        </w:rPr>
        <w:t>.</w:t>
      </w:r>
    </w:p>
    <w:p w:rsidR="004E7696" w:rsidRDefault="00C27CE0">
      <w:pPr>
        <w:pStyle w:val="2"/>
        <w:spacing w:before="8"/>
        <w:jc w:val="left"/>
      </w:pPr>
      <w:r>
        <w:t>Подобие</w:t>
      </w:r>
    </w:p>
    <w:p w:rsidR="004E7696" w:rsidRDefault="00C27CE0">
      <w:pPr>
        <w:spacing w:before="42"/>
        <w:ind w:left="1390"/>
        <w:rPr>
          <w:i/>
          <w:sz w:val="28"/>
        </w:rPr>
      </w:pPr>
      <w:r>
        <w:rPr>
          <w:i/>
          <w:sz w:val="28"/>
        </w:rPr>
        <w:t>Пропорциональные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отрезки,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фигур.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треугольники.</w:t>
      </w:r>
    </w:p>
    <w:p w:rsidR="004E7696" w:rsidRDefault="00C27CE0">
      <w:pPr>
        <w:spacing w:before="48"/>
        <w:ind w:left="682"/>
        <w:rPr>
          <w:sz w:val="28"/>
        </w:rPr>
      </w:pPr>
      <w:r>
        <w:rPr>
          <w:i/>
          <w:sz w:val="28"/>
        </w:rPr>
        <w:t>Признаки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sz w:val="28"/>
        </w:rPr>
        <w:t>.</w:t>
      </w:r>
    </w:p>
    <w:p w:rsidR="004E7696" w:rsidRDefault="00C27CE0">
      <w:pPr>
        <w:spacing w:before="48"/>
        <w:ind w:left="1390"/>
        <w:rPr>
          <w:i/>
          <w:sz w:val="28"/>
        </w:rPr>
      </w:pPr>
      <w:r>
        <w:rPr>
          <w:b/>
          <w:sz w:val="28"/>
        </w:rPr>
        <w:t>Взаимное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расположение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окружностей.</w:t>
      </w:r>
    </w:p>
    <w:p w:rsidR="004E7696" w:rsidRDefault="00C27CE0">
      <w:pPr>
        <w:pStyle w:val="1"/>
        <w:spacing w:before="52" w:line="278" w:lineRule="auto"/>
        <w:ind w:right="5770"/>
        <w:jc w:val="left"/>
      </w:pPr>
      <w:r>
        <w:t>Измерения и вычисления</w:t>
      </w:r>
      <w:r>
        <w:rPr>
          <w:spacing w:val="-67"/>
        </w:rPr>
        <w:t xml:space="preserve"> </w:t>
      </w:r>
      <w:r>
        <w:t>Величины</w:t>
      </w:r>
    </w:p>
    <w:p w:rsidR="004E7696" w:rsidRDefault="00C27CE0">
      <w:pPr>
        <w:pStyle w:val="a3"/>
        <w:spacing w:line="276" w:lineRule="auto"/>
        <w:ind w:right="536"/>
        <w:jc w:val="left"/>
      </w:pPr>
      <w:r>
        <w:t>Понятие</w:t>
      </w:r>
      <w:r>
        <w:rPr>
          <w:spacing w:val="34"/>
        </w:rPr>
        <w:t xml:space="preserve"> </w:t>
      </w:r>
      <w:r>
        <w:t>величины.</w:t>
      </w:r>
      <w:r>
        <w:rPr>
          <w:spacing w:val="31"/>
        </w:rPr>
        <w:t xml:space="preserve"> </w:t>
      </w:r>
      <w:r>
        <w:t>Длина.</w:t>
      </w:r>
      <w:r>
        <w:rPr>
          <w:spacing w:val="33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длины.</w:t>
      </w:r>
      <w:r>
        <w:rPr>
          <w:spacing w:val="33"/>
        </w:rPr>
        <w:t xml:space="preserve"> </w:t>
      </w:r>
      <w:r>
        <w:t>Единицы</w:t>
      </w:r>
      <w:r>
        <w:rPr>
          <w:spacing w:val="32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Величина угла.</w:t>
      </w:r>
      <w:r>
        <w:rPr>
          <w:spacing w:val="-1"/>
        </w:rPr>
        <w:t xml:space="preserve"> </w:t>
      </w:r>
      <w:r>
        <w:t>Градусная</w:t>
      </w:r>
      <w:r>
        <w:rPr>
          <w:spacing w:val="-1"/>
        </w:rPr>
        <w:t xml:space="preserve"> </w:t>
      </w:r>
      <w:r>
        <w:t>мера</w:t>
      </w:r>
      <w:r>
        <w:rPr>
          <w:spacing w:val="-3"/>
        </w:rPr>
        <w:t xml:space="preserve"> </w:t>
      </w:r>
      <w:r>
        <w:t>угла.</w:t>
      </w:r>
    </w:p>
    <w:p w:rsidR="004E7696" w:rsidRDefault="00C27CE0">
      <w:pPr>
        <w:pStyle w:val="a3"/>
        <w:spacing w:line="276" w:lineRule="auto"/>
        <w:jc w:val="left"/>
      </w:pPr>
      <w:r>
        <w:t>Понятие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площади</w:t>
      </w:r>
      <w:r>
        <w:rPr>
          <w:spacing w:val="53"/>
        </w:rPr>
        <w:t xml:space="preserve"> </w:t>
      </w:r>
      <w:r>
        <w:t>плоской</w:t>
      </w:r>
      <w:r>
        <w:rPr>
          <w:spacing w:val="53"/>
        </w:rPr>
        <w:t xml:space="preserve"> </w:t>
      </w:r>
      <w:r>
        <w:t>фигуры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свойствах.</w:t>
      </w:r>
      <w:r>
        <w:rPr>
          <w:spacing w:val="52"/>
        </w:rPr>
        <w:t xml:space="preserve"> </w:t>
      </w:r>
      <w:r>
        <w:t>Измерение</w:t>
      </w:r>
      <w:r>
        <w:rPr>
          <w:spacing w:val="-67"/>
        </w:rPr>
        <w:t xml:space="preserve"> </w:t>
      </w:r>
      <w:r>
        <w:t>площадей.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 площади.</w:t>
      </w:r>
    </w:p>
    <w:p w:rsidR="004E7696" w:rsidRDefault="00C27CE0">
      <w:pPr>
        <w:pStyle w:val="a3"/>
        <w:spacing w:line="276" w:lineRule="auto"/>
        <w:jc w:val="left"/>
      </w:pPr>
      <w:r>
        <w:t>Представление об</w:t>
      </w:r>
      <w:r>
        <w:rPr>
          <w:spacing w:val="1"/>
        </w:rPr>
        <w:t xml:space="preserve"> </w:t>
      </w:r>
      <w:r>
        <w:t>объеме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свойствах.</w:t>
      </w:r>
      <w:r>
        <w:rPr>
          <w:spacing w:val="2"/>
        </w:rPr>
        <w:t xml:space="preserve"> </w:t>
      </w:r>
      <w:r>
        <w:t>Измерение объема.</w:t>
      </w:r>
      <w:r>
        <w:rPr>
          <w:spacing w:val="3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объемов.</w:t>
      </w:r>
    </w:p>
    <w:p w:rsidR="004E7696" w:rsidRDefault="00C27CE0">
      <w:pPr>
        <w:pStyle w:val="1"/>
        <w:jc w:val="left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Default="00C27CE0">
      <w:pPr>
        <w:pStyle w:val="a3"/>
        <w:spacing w:before="39" w:line="276" w:lineRule="auto"/>
        <w:ind w:right="405"/>
      </w:pPr>
      <w:r>
        <w:t>Инструменты для измерений и построений; измерение и вычисление</w:t>
      </w:r>
      <w:r>
        <w:rPr>
          <w:spacing w:val="1"/>
        </w:rPr>
        <w:t xml:space="preserve"> </w:t>
      </w:r>
      <w:r>
        <w:t>углов, длин (расстояний), площадей. Тригонометрические функции острого</w:t>
      </w:r>
      <w:r>
        <w:rPr>
          <w:spacing w:val="1"/>
        </w:rPr>
        <w:t xml:space="preserve"> </w:t>
      </w:r>
      <w:r>
        <w:t>угла в прямоугольном 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 функции 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rPr>
          <w:i/>
        </w:rPr>
        <w:t>Теорема синусов. Теорема</w:t>
      </w:r>
      <w:r>
        <w:rPr>
          <w:i/>
          <w:spacing w:val="1"/>
        </w:rPr>
        <w:t xml:space="preserve"> </w:t>
      </w:r>
      <w:r>
        <w:rPr>
          <w:i/>
        </w:rPr>
        <w:t>косинусов</w:t>
      </w:r>
      <w:r>
        <w:t>.</w:t>
      </w:r>
    </w:p>
    <w:p w:rsidR="004E7696" w:rsidRDefault="00C27CE0">
      <w:pPr>
        <w:pStyle w:val="1"/>
        <w:spacing w:before="5"/>
        <w:jc w:val="left"/>
      </w:pPr>
      <w:r>
        <w:t>Расстояния</w:t>
      </w:r>
    </w:p>
    <w:p w:rsidR="004E7696" w:rsidRDefault="00C27CE0">
      <w:pPr>
        <w:pStyle w:val="a3"/>
        <w:tabs>
          <w:tab w:val="left" w:pos="3011"/>
          <w:tab w:val="left" w:pos="4062"/>
          <w:tab w:val="left" w:pos="5400"/>
          <w:tab w:val="left" w:pos="7017"/>
          <w:tab w:val="left" w:pos="7556"/>
          <w:tab w:val="left" w:pos="8518"/>
          <w:tab w:val="left" w:pos="9076"/>
        </w:tabs>
        <w:spacing w:before="42"/>
        <w:ind w:left="1390" w:firstLine="0"/>
        <w:jc w:val="left"/>
      </w:pPr>
      <w:r>
        <w:t>Расстояние</w:t>
      </w:r>
      <w:r>
        <w:tab/>
        <w:t>между</w:t>
      </w:r>
      <w:r>
        <w:tab/>
        <w:t>точками.</w:t>
      </w:r>
      <w:r>
        <w:tab/>
        <w:t>Расстояние</w:t>
      </w:r>
      <w:r>
        <w:tab/>
        <w:t>от</w:t>
      </w:r>
      <w:r>
        <w:tab/>
        <w:t>точки</w:t>
      </w:r>
      <w:r>
        <w:tab/>
        <w:t>до</w:t>
      </w:r>
      <w:r>
        <w:tab/>
        <w:t>прямой.</w:t>
      </w:r>
    </w:p>
    <w:p w:rsidR="004E7696" w:rsidRDefault="00C27CE0">
      <w:pPr>
        <w:spacing w:before="50"/>
        <w:ind w:left="682"/>
        <w:rPr>
          <w:sz w:val="28"/>
        </w:rPr>
      </w:pPr>
      <w:r>
        <w:rPr>
          <w:i/>
          <w:sz w:val="28"/>
        </w:rPr>
        <w:t>Расстояние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фигурами</w:t>
      </w:r>
      <w:r>
        <w:rPr>
          <w:sz w:val="28"/>
        </w:rPr>
        <w:t>.</w:t>
      </w:r>
    </w:p>
    <w:p w:rsidR="004E7696" w:rsidRDefault="00C27CE0">
      <w:pPr>
        <w:pStyle w:val="1"/>
        <w:spacing w:before="53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4E7696" w:rsidRDefault="00C27CE0">
      <w:pPr>
        <w:pStyle w:val="a3"/>
        <w:spacing w:before="43" w:line="278" w:lineRule="auto"/>
        <w:ind w:right="413"/>
      </w:pPr>
      <w:r>
        <w:t>Геометрические построения для иллюстрации свойств геометрических</w:t>
      </w:r>
      <w:r>
        <w:rPr>
          <w:spacing w:val="1"/>
        </w:rPr>
        <w:t xml:space="preserve"> </w:t>
      </w:r>
      <w:r>
        <w:t>фигур.</w:t>
      </w:r>
    </w:p>
    <w:p w:rsidR="004E7696" w:rsidRDefault="00C27CE0">
      <w:pPr>
        <w:spacing w:line="276" w:lineRule="auto"/>
        <w:ind w:left="682" w:right="408" w:firstLine="707"/>
        <w:jc w:val="both"/>
        <w:rPr>
          <w:i/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построений: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линейкой: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биссектрисы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перпендикуляра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прямой,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данному,</w:t>
      </w:r>
    </w:p>
    <w:p w:rsidR="004E7696" w:rsidRDefault="00C27CE0">
      <w:pPr>
        <w:spacing w:line="276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t>Построение треугольников по трем сторонам, двум сторонам и углу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стороне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двум прилежащим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углам.</w:t>
      </w:r>
    </w:p>
    <w:p w:rsidR="004E7696" w:rsidRDefault="00C27CE0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Деление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отрезка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отношении.</w:t>
      </w:r>
    </w:p>
    <w:p w:rsidR="004E7696" w:rsidRDefault="00C27CE0">
      <w:pPr>
        <w:pStyle w:val="1"/>
        <w:spacing w:before="48"/>
      </w:pPr>
      <w:r>
        <w:t>Геометрические</w:t>
      </w:r>
      <w:r>
        <w:rPr>
          <w:spacing w:val="-7"/>
        </w:rPr>
        <w:t xml:space="preserve"> </w:t>
      </w:r>
      <w:r>
        <w:t>преобразования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83"/>
        <w:ind w:left="1390"/>
        <w:rPr>
          <w:b/>
          <w:sz w:val="28"/>
        </w:rPr>
      </w:pPr>
      <w:r>
        <w:rPr>
          <w:b/>
          <w:sz w:val="28"/>
        </w:rPr>
        <w:lastRenderedPageBreak/>
        <w:t>Преобразования</w:t>
      </w:r>
    </w:p>
    <w:p w:rsidR="004E7696" w:rsidRDefault="00C27CE0">
      <w:pPr>
        <w:pStyle w:val="a3"/>
        <w:spacing w:before="46"/>
        <w:ind w:left="1390" w:firstLine="0"/>
        <w:jc w:val="left"/>
      </w:pPr>
      <w:r>
        <w:t>Понятие</w:t>
      </w:r>
      <w:r>
        <w:rPr>
          <w:spacing w:val="4"/>
        </w:rPr>
        <w:t xml:space="preserve"> </w:t>
      </w:r>
      <w:r>
        <w:t>преобразования.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метапредметном</w:t>
      </w:r>
      <w:r>
        <w:rPr>
          <w:spacing w:val="72"/>
        </w:rPr>
        <w:t xml:space="preserve"> </w:t>
      </w:r>
      <w:r>
        <w:t>понятии</w:t>
      </w:r>
    </w:p>
    <w:p w:rsidR="004E7696" w:rsidRDefault="00C27CE0">
      <w:pPr>
        <w:spacing w:before="48"/>
        <w:ind w:left="682"/>
        <w:rPr>
          <w:sz w:val="28"/>
        </w:rPr>
      </w:pPr>
      <w:r>
        <w:rPr>
          <w:sz w:val="28"/>
        </w:rPr>
        <w:t>«преобразование».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sz w:val="28"/>
        </w:rPr>
        <w:t>.</w:t>
      </w:r>
    </w:p>
    <w:p w:rsidR="004E7696" w:rsidRDefault="00C27CE0">
      <w:pPr>
        <w:pStyle w:val="1"/>
        <w:spacing w:before="52"/>
        <w:jc w:val="left"/>
      </w:pPr>
      <w:r>
        <w:t>Движения</w:t>
      </w:r>
    </w:p>
    <w:p w:rsidR="004E7696" w:rsidRDefault="00C27CE0">
      <w:pPr>
        <w:spacing w:before="45"/>
        <w:ind w:left="1390"/>
        <w:rPr>
          <w:i/>
          <w:sz w:val="28"/>
        </w:rPr>
      </w:pPr>
      <w:r>
        <w:rPr>
          <w:sz w:val="28"/>
        </w:rPr>
        <w:t>Осевая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центральная  симметрия</w:t>
      </w:r>
      <w:r>
        <w:rPr>
          <w:i/>
          <w:sz w:val="28"/>
        </w:rPr>
        <w:t>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поворот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параллельный  перенос.</w:t>
      </w:r>
    </w:p>
    <w:p w:rsidR="004E7696" w:rsidRDefault="00C27CE0">
      <w:pPr>
        <w:spacing w:before="48"/>
        <w:ind w:left="682"/>
        <w:rPr>
          <w:sz w:val="28"/>
        </w:rPr>
      </w:pPr>
      <w:r>
        <w:rPr>
          <w:i/>
          <w:sz w:val="28"/>
        </w:rPr>
        <w:t>Комбинации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sz w:val="28"/>
        </w:rPr>
        <w:t>.</w:t>
      </w:r>
    </w:p>
    <w:p w:rsidR="004E7696" w:rsidRDefault="00C27CE0">
      <w:pPr>
        <w:pStyle w:val="1"/>
        <w:spacing w:before="52" w:line="276" w:lineRule="auto"/>
        <w:ind w:right="4308"/>
        <w:jc w:val="left"/>
      </w:pPr>
      <w:r>
        <w:t>Векторы и координаты на плоскости</w:t>
      </w:r>
      <w:r>
        <w:rPr>
          <w:spacing w:val="-67"/>
        </w:rPr>
        <w:t xml:space="preserve"> </w:t>
      </w:r>
      <w:r>
        <w:t>Векторы</w:t>
      </w:r>
    </w:p>
    <w:p w:rsidR="004E7696" w:rsidRDefault="00C27CE0">
      <w:pPr>
        <w:spacing w:line="276" w:lineRule="auto"/>
        <w:ind w:left="682" w:firstLine="707"/>
        <w:rPr>
          <w:sz w:val="28"/>
        </w:rPr>
      </w:pPr>
      <w:r>
        <w:rPr>
          <w:sz w:val="28"/>
        </w:rPr>
        <w:t>Понятие</w:t>
      </w:r>
      <w:r>
        <w:rPr>
          <w:spacing w:val="51"/>
          <w:sz w:val="28"/>
        </w:rPr>
        <w:t xml:space="preserve"> </w:t>
      </w:r>
      <w:r>
        <w:rPr>
          <w:sz w:val="28"/>
        </w:rPr>
        <w:t>вектора,</w:t>
      </w:r>
      <w:r>
        <w:rPr>
          <w:spacing w:val="4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над</w:t>
      </w:r>
      <w:r>
        <w:rPr>
          <w:spacing w:val="51"/>
          <w:sz w:val="28"/>
        </w:rPr>
        <w:t xml:space="preserve"> </w:t>
      </w:r>
      <w:r>
        <w:rPr>
          <w:sz w:val="28"/>
        </w:rPr>
        <w:t>векторами</w:t>
      </w:r>
      <w:r>
        <w:rPr>
          <w:i/>
          <w:sz w:val="28"/>
        </w:rPr>
        <w:t>,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sz w:val="28"/>
        </w:rPr>
        <w:t>.</w:t>
      </w:r>
    </w:p>
    <w:p w:rsidR="004E7696" w:rsidRDefault="00C27CE0">
      <w:pPr>
        <w:pStyle w:val="1"/>
        <w:jc w:val="left"/>
      </w:pPr>
      <w:r>
        <w:t>Координаты</w:t>
      </w:r>
    </w:p>
    <w:p w:rsidR="004E7696" w:rsidRDefault="00C27CE0">
      <w:pPr>
        <w:spacing w:before="46"/>
        <w:ind w:left="1390"/>
        <w:rPr>
          <w:i/>
          <w:sz w:val="28"/>
        </w:rPr>
      </w:pPr>
      <w:r>
        <w:rPr>
          <w:sz w:val="28"/>
        </w:rPr>
        <w:t>Основные понятия,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вектора, расстояние между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точками.</w:t>
      </w:r>
    </w:p>
    <w:p w:rsidR="004E7696" w:rsidRDefault="00C27CE0">
      <w:pPr>
        <w:spacing w:before="47"/>
        <w:ind w:left="682"/>
        <w:rPr>
          <w:i/>
          <w:sz w:val="28"/>
        </w:rPr>
      </w:pPr>
      <w:r>
        <w:rPr>
          <w:i/>
          <w:sz w:val="28"/>
        </w:rPr>
        <w:t>Координаты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середины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отрезка.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фигур.</w:t>
      </w:r>
    </w:p>
    <w:p w:rsidR="004E7696" w:rsidRDefault="00C27CE0">
      <w:pPr>
        <w:tabs>
          <w:tab w:val="left" w:pos="3131"/>
          <w:tab w:val="left" w:pos="4536"/>
          <w:tab w:val="left" w:pos="4965"/>
          <w:tab w:val="left" w:pos="6565"/>
          <w:tab w:val="left" w:pos="7247"/>
          <w:tab w:val="left" w:pos="8545"/>
        </w:tabs>
        <w:spacing w:before="48" w:line="276" w:lineRule="auto"/>
        <w:ind w:left="682" w:right="410" w:firstLine="707"/>
        <w:rPr>
          <w:i/>
          <w:sz w:val="28"/>
        </w:rPr>
      </w:pPr>
      <w:r>
        <w:rPr>
          <w:i/>
          <w:sz w:val="28"/>
        </w:rPr>
        <w:t>Применение</w:t>
      </w:r>
      <w:r>
        <w:rPr>
          <w:i/>
          <w:sz w:val="28"/>
        </w:rPr>
        <w:tab/>
        <w:t>векторов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координат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  <w:t>простейших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задач.</w:t>
      </w:r>
    </w:p>
    <w:p w:rsidR="004E7696" w:rsidRDefault="00C27CE0">
      <w:pPr>
        <w:pStyle w:val="1"/>
        <w:spacing w:before="6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4E7696" w:rsidRDefault="00C27CE0">
      <w:pPr>
        <w:spacing w:before="43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Возникновение математики как науки, этапы ее развития. 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науки.</w:t>
      </w:r>
    </w:p>
    <w:p w:rsidR="004E7696" w:rsidRDefault="00C27CE0">
      <w:pPr>
        <w:spacing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Бесконечность множества простых чисел. Числа и длины отрезков.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</w:t>
      </w:r>
    </w:p>
    <w:p w:rsidR="004E7696" w:rsidRDefault="00C27CE0">
      <w:pPr>
        <w:spacing w:before="1" w:line="276" w:lineRule="auto"/>
        <w:ind w:left="682" w:right="405" w:firstLine="707"/>
        <w:jc w:val="both"/>
        <w:rPr>
          <w:i/>
          <w:sz w:val="28"/>
        </w:rPr>
      </w:pPr>
      <w:r>
        <w:rPr>
          <w:i/>
          <w:sz w:val="28"/>
        </w:rPr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 символики. П. Ферма, Ф. Виет, Р. Декарт. История вопроса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Тарталья,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Дж. Кардано,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Н.Х.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Абель,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Галуа.</w:t>
      </w:r>
    </w:p>
    <w:p w:rsidR="004E7696" w:rsidRDefault="00C27CE0">
      <w:pPr>
        <w:spacing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геометрические объекты на язык алгебры. Появление графиков функций. 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координат.</w:t>
      </w:r>
    </w:p>
    <w:p w:rsidR="004E7696" w:rsidRDefault="00C27CE0">
      <w:pPr>
        <w:spacing w:line="276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Леонардо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Пизанского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(Фибоначчи)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кроликах,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Фибоначчи.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прогрессии.</w:t>
      </w:r>
    </w:p>
    <w:p w:rsidR="004E7696" w:rsidRDefault="00C27CE0">
      <w:pPr>
        <w:spacing w:line="278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Б.Паскаль,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Бернулли,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А.Н.Колмогоров.</w:t>
      </w:r>
    </w:p>
    <w:p w:rsidR="004E7696" w:rsidRDefault="00C27CE0">
      <w:pPr>
        <w:spacing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От земледелия к геометрии. Пифагор и его школа. Фалес, Архимед.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Аристотель.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правильных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многоугольников.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Триссекция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/>
        <w:ind w:left="682"/>
        <w:jc w:val="both"/>
        <w:rPr>
          <w:i/>
          <w:sz w:val="28"/>
        </w:rPr>
      </w:pPr>
      <w:r>
        <w:rPr>
          <w:i/>
          <w:sz w:val="28"/>
        </w:rPr>
        <w:lastRenderedPageBreak/>
        <w:t>угла.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сечение.</w:t>
      </w:r>
    </w:p>
    <w:p w:rsidR="004E7696" w:rsidRDefault="00C27CE0">
      <w:pPr>
        <w:spacing w:before="50"/>
        <w:ind w:left="682"/>
        <w:jc w:val="both"/>
        <w:rPr>
          <w:i/>
          <w:sz w:val="28"/>
        </w:rPr>
      </w:pPr>
      <w:r>
        <w:rPr>
          <w:i/>
          <w:sz w:val="28"/>
        </w:rPr>
        <w:t>«Начала»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Эйлер,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Н.И.Лобачевский.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постулата.</w:t>
      </w:r>
    </w:p>
    <w:p w:rsidR="004E7696" w:rsidRDefault="00C27CE0">
      <w:pPr>
        <w:spacing w:before="48" w:line="276" w:lineRule="auto"/>
        <w:ind w:left="682" w:right="415" w:firstLine="707"/>
        <w:jc w:val="both"/>
        <w:rPr>
          <w:i/>
          <w:sz w:val="28"/>
        </w:rPr>
      </w:pPr>
      <w:r>
        <w:rPr>
          <w:i/>
          <w:sz w:val="28"/>
        </w:rPr>
        <w:t>Геометрия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 мира.</w:t>
      </w:r>
    </w:p>
    <w:p w:rsidR="004E7696" w:rsidRDefault="00C27CE0">
      <w:pPr>
        <w:spacing w:before="1" w:line="276" w:lineRule="auto"/>
        <w:ind w:left="682" w:right="408" w:firstLine="707"/>
        <w:jc w:val="both"/>
        <w:rPr>
          <w:i/>
          <w:sz w:val="28"/>
        </w:rPr>
      </w:pPr>
      <w:r>
        <w:rPr>
          <w:i/>
          <w:sz w:val="28"/>
        </w:rPr>
        <w:t>Астрономия и геометрия. Что и как узнали Анаксагор, Эратосфен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 Марса.</w:t>
      </w:r>
    </w:p>
    <w:p w:rsidR="004E7696" w:rsidRDefault="00C27CE0">
      <w:pPr>
        <w:spacing w:line="278" w:lineRule="auto"/>
        <w:ind w:left="682" w:right="415" w:firstLine="707"/>
        <w:jc w:val="both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Лобачевский,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П.Л.Чебышев,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Колмогоров.</w:t>
      </w:r>
    </w:p>
    <w:p w:rsidR="004E7696" w:rsidRDefault="00C27CE0">
      <w:pPr>
        <w:spacing w:line="276" w:lineRule="auto"/>
        <w:ind w:left="682" w:right="407" w:firstLine="707"/>
        <w:jc w:val="both"/>
        <w:rPr>
          <w:i/>
          <w:sz w:val="28"/>
        </w:rPr>
      </w:pPr>
      <w:r>
        <w:rPr>
          <w:i/>
          <w:sz w:val="28"/>
        </w:rPr>
        <w:t>Математика в развитии России: Петр I, школа математических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навигацких наук, развитие российского флота, А.Н. Крылов. 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 и М.В.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Келдыш.</w:t>
      </w:r>
    </w:p>
    <w:p w:rsidR="004E7696" w:rsidRDefault="004E7696">
      <w:pPr>
        <w:pStyle w:val="a3"/>
        <w:spacing w:before="11"/>
        <w:ind w:left="0" w:firstLine="0"/>
        <w:jc w:val="left"/>
        <w:rPr>
          <w:i/>
          <w:sz w:val="31"/>
        </w:rPr>
      </w:pPr>
    </w:p>
    <w:p w:rsidR="004E7696" w:rsidRDefault="00C27CE0">
      <w:pPr>
        <w:pStyle w:val="1"/>
        <w:spacing w:line="276" w:lineRule="auto"/>
        <w:ind w:right="1031" w:hanging="708"/>
        <w:jc w:val="left"/>
      </w:pPr>
      <w:r>
        <w:t>Содержание курса математики в 7-9 классах (углубленный уровень)</w:t>
      </w:r>
      <w:r>
        <w:rPr>
          <w:spacing w:val="-67"/>
        </w:rPr>
        <w:t xml:space="preserve"> </w:t>
      </w:r>
      <w:r>
        <w:t>Алгебра</w:t>
      </w:r>
    </w:p>
    <w:p w:rsidR="004E7696" w:rsidRDefault="00C27CE0">
      <w:pPr>
        <w:spacing w:before="1"/>
        <w:ind w:left="1390"/>
        <w:rPr>
          <w:b/>
          <w:sz w:val="28"/>
        </w:rPr>
      </w:pPr>
      <w:r>
        <w:rPr>
          <w:b/>
          <w:sz w:val="28"/>
        </w:rPr>
        <w:t>Числа</w:t>
      </w:r>
    </w:p>
    <w:p w:rsidR="004E7696" w:rsidRDefault="00C27CE0">
      <w:pPr>
        <w:pStyle w:val="1"/>
        <w:spacing w:before="48"/>
        <w:jc w:val="left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4E7696" w:rsidRDefault="00C27CE0">
      <w:pPr>
        <w:pStyle w:val="a3"/>
        <w:spacing w:before="43" w:line="276" w:lineRule="auto"/>
        <w:ind w:right="412"/>
      </w:pPr>
      <w:r>
        <w:t>Сравнение рациональных чисел. Действия с рациональными числами.</w:t>
      </w:r>
      <w:r>
        <w:rPr>
          <w:spacing w:val="1"/>
        </w:rPr>
        <w:t xml:space="preserve"> </w:t>
      </w:r>
      <w:r>
        <w:t>Конечные и бесконечные десятичные дроби. Представление рационального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десятичной</w:t>
      </w:r>
      <w:r>
        <w:rPr>
          <w:spacing w:val="-3"/>
        </w:rPr>
        <w:t xml:space="preserve"> </w:t>
      </w:r>
      <w:r>
        <w:t>дроби.</w:t>
      </w:r>
    </w:p>
    <w:p w:rsidR="004E7696" w:rsidRDefault="00C27CE0">
      <w:pPr>
        <w:pStyle w:val="1"/>
        <w:spacing w:before="5"/>
      </w:pPr>
      <w:r>
        <w:t>Иррациональные</w:t>
      </w:r>
      <w:r>
        <w:rPr>
          <w:spacing w:val="-4"/>
        </w:rPr>
        <w:t xml:space="preserve"> </w:t>
      </w:r>
      <w:r>
        <w:t>числа</w:t>
      </w:r>
    </w:p>
    <w:p w:rsidR="004E7696" w:rsidRDefault="00C27CE0">
      <w:pPr>
        <w:pStyle w:val="a3"/>
        <w:spacing w:before="43" w:line="276" w:lineRule="auto"/>
        <w:ind w:right="404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7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 числами. Сравнение иррациональных чисел. Множество</w:t>
      </w:r>
      <w:r>
        <w:rPr>
          <w:spacing w:val="1"/>
        </w:rPr>
        <w:t xml:space="preserve"> </w:t>
      </w:r>
      <w:r>
        <w:t>действительных чисел.</w:t>
      </w:r>
    </w:p>
    <w:p w:rsidR="004E7696" w:rsidRDefault="00C27CE0">
      <w:pPr>
        <w:pStyle w:val="a3"/>
        <w:spacing w:line="322" w:lineRule="exact"/>
        <w:ind w:left="1390" w:firstLine="0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расширениях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множеств.</w:t>
      </w:r>
    </w:p>
    <w:p w:rsidR="004E7696" w:rsidRDefault="00C27CE0">
      <w:pPr>
        <w:pStyle w:val="1"/>
        <w:spacing w:before="55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Числовые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буквенные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выражения</w:t>
      </w:r>
    </w:p>
    <w:p w:rsidR="004E7696" w:rsidRDefault="00C27CE0">
      <w:pPr>
        <w:pStyle w:val="a3"/>
        <w:spacing w:before="42" w:line="278" w:lineRule="auto"/>
        <w:ind w:right="411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переменных.</w:t>
      </w:r>
    </w:p>
    <w:p w:rsidR="004E7696" w:rsidRDefault="00C27CE0">
      <w:pPr>
        <w:pStyle w:val="a3"/>
        <w:spacing w:line="276" w:lineRule="auto"/>
        <w:ind w:right="413"/>
      </w:pPr>
      <w:r>
        <w:t>Законы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 степени с</w:t>
      </w:r>
      <w:r>
        <w:rPr>
          <w:spacing w:val="-2"/>
        </w:rPr>
        <w:t xml:space="preserve"> </w:t>
      </w:r>
      <w:r>
        <w:t>натуральным и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показателем.</w:t>
      </w:r>
    </w:p>
    <w:p w:rsidR="004E7696" w:rsidRDefault="00C27CE0">
      <w:pPr>
        <w:pStyle w:val="1"/>
        <w:jc w:val="left"/>
      </w:pPr>
      <w:r>
        <w:t>Многочлены</w:t>
      </w:r>
    </w:p>
    <w:p w:rsidR="004E7696" w:rsidRDefault="00C27CE0">
      <w:pPr>
        <w:pStyle w:val="a3"/>
        <w:spacing w:before="44" w:line="276" w:lineRule="auto"/>
        <w:ind w:right="410"/>
      </w:pPr>
      <w:r>
        <w:t>Одночлен, степень одночлена. Действия</w:t>
      </w:r>
      <w:r>
        <w:rPr>
          <w:spacing w:val="1"/>
        </w:rPr>
        <w:t xml:space="preserve"> </w:t>
      </w:r>
      <w:r>
        <w:t>с одночленами. 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многочлен.</w:t>
      </w:r>
      <w:r>
        <w:rPr>
          <w:spacing w:val="60"/>
        </w:rPr>
        <w:t xml:space="preserve"> </w:t>
      </w:r>
      <w:r>
        <w:t>Формулы</w:t>
      </w:r>
      <w:r>
        <w:rPr>
          <w:spacing w:val="61"/>
        </w:rPr>
        <w:t xml:space="preserve"> </w:t>
      </w:r>
      <w:r>
        <w:t>сокращенного</w:t>
      </w:r>
      <w:r>
        <w:rPr>
          <w:spacing w:val="61"/>
        </w:rPr>
        <w:t xml:space="preserve"> </w:t>
      </w:r>
      <w:r>
        <w:t>умножения:</w:t>
      </w:r>
      <w:r>
        <w:rPr>
          <w:spacing w:val="61"/>
        </w:rPr>
        <w:t xml:space="preserve"> </w:t>
      </w:r>
      <w:r>
        <w:t>разность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 w:firstLine="0"/>
      </w:pPr>
      <w:r>
        <w:lastRenderedPageBreak/>
        <w:t>квадратов, квадрат суммы и разности. Формулы преобразования суммы 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кубов,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Стандартный</w:t>
      </w:r>
      <w:r>
        <w:rPr>
          <w:spacing w:val="-1"/>
        </w:rPr>
        <w:t xml:space="preserve"> </w:t>
      </w:r>
      <w:r>
        <w:t>вид многочлена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</w:p>
    <w:p w:rsidR="004E7696" w:rsidRDefault="00C27CE0">
      <w:pPr>
        <w:pStyle w:val="a3"/>
        <w:spacing w:before="1" w:line="276" w:lineRule="auto"/>
        <w:ind w:right="403"/>
      </w:pPr>
      <w:r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Разложение 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выделения полного</w:t>
      </w:r>
      <w:r>
        <w:rPr>
          <w:spacing w:val="1"/>
        </w:rPr>
        <w:t xml:space="preserve"> </w:t>
      </w:r>
      <w:r>
        <w:t>квадрата.</w:t>
      </w:r>
    </w:p>
    <w:p w:rsidR="004E7696" w:rsidRDefault="00C27CE0">
      <w:pPr>
        <w:pStyle w:val="1"/>
        <w:spacing w:before="5"/>
      </w:pPr>
      <w:r>
        <w:t>Понятие</w:t>
      </w:r>
      <w:r>
        <w:rPr>
          <w:spacing w:val="-4"/>
        </w:rPr>
        <w:t xml:space="preserve"> </w:t>
      </w:r>
      <w:r>
        <w:t>тождества</w:t>
      </w:r>
    </w:p>
    <w:p w:rsidR="004E7696" w:rsidRDefault="00C27CE0">
      <w:pPr>
        <w:pStyle w:val="a3"/>
        <w:spacing w:before="43" w:line="278" w:lineRule="auto"/>
        <w:ind w:right="410"/>
      </w:pPr>
      <w:r>
        <w:t>Тождественное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тождестве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</w:p>
    <w:p w:rsidR="004E7696" w:rsidRDefault="00C27CE0">
      <w:pPr>
        <w:pStyle w:val="1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4E7696" w:rsidRDefault="00C27CE0">
      <w:pPr>
        <w:pStyle w:val="a3"/>
        <w:spacing w:before="43" w:line="276" w:lineRule="auto"/>
        <w:ind w:right="403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 целым показателем. Допустимые значения переменных в дробно-</w:t>
      </w:r>
      <w:r>
        <w:rPr>
          <w:spacing w:val="1"/>
        </w:rPr>
        <w:t xml:space="preserve"> </w:t>
      </w:r>
      <w:r>
        <w:t>рациональных выражениях. Сокращение алгебраических дробей. Приведение</w:t>
      </w:r>
      <w:r>
        <w:rPr>
          <w:spacing w:val="-67"/>
        </w:rPr>
        <w:t xml:space="preserve"> </w:t>
      </w:r>
      <w:r>
        <w:t>алгебраических дробей к общему знаменателю. Действия с алгебраическими</w:t>
      </w:r>
      <w:r>
        <w:rPr>
          <w:spacing w:val="1"/>
        </w:rPr>
        <w:t xml:space="preserve"> </w:t>
      </w:r>
      <w:r>
        <w:t>дробями: сложение,</w:t>
      </w:r>
      <w:r>
        <w:rPr>
          <w:spacing w:val="-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деление.</w:t>
      </w:r>
    </w:p>
    <w:p w:rsidR="004E7696" w:rsidRDefault="00C27CE0">
      <w:pPr>
        <w:pStyle w:val="a3"/>
        <w:spacing w:line="321" w:lineRule="exact"/>
        <w:ind w:left="1390" w:firstLine="0"/>
      </w:pPr>
      <w:r>
        <w:t>Преобразование</w:t>
      </w:r>
      <w:r>
        <w:rPr>
          <w:spacing w:val="-4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модуля.</w:t>
      </w:r>
    </w:p>
    <w:p w:rsidR="004E7696" w:rsidRDefault="00C27CE0">
      <w:pPr>
        <w:pStyle w:val="1"/>
        <w:spacing w:before="54"/>
      </w:pPr>
      <w:r>
        <w:t>Иррациональные</w:t>
      </w:r>
      <w:r>
        <w:rPr>
          <w:spacing w:val="-3"/>
        </w:rPr>
        <w:t xml:space="preserve"> </w:t>
      </w:r>
      <w:r>
        <w:t>выражения</w:t>
      </w:r>
    </w:p>
    <w:p w:rsidR="004E7696" w:rsidRDefault="00C27CE0">
      <w:pPr>
        <w:pStyle w:val="a3"/>
        <w:spacing w:before="43" w:line="276" w:lineRule="auto"/>
        <w:ind w:right="409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переменных в выражениях, содержащих арифметические квадратные 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корни.</w:t>
      </w:r>
    </w:p>
    <w:p w:rsidR="004E7696" w:rsidRDefault="00C27CE0">
      <w:pPr>
        <w:pStyle w:val="a3"/>
        <w:spacing w:before="1" w:line="276" w:lineRule="auto"/>
        <w:ind w:right="406"/>
      </w:pPr>
      <w:r>
        <w:t>Корни</w:t>
      </w:r>
      <w:r>
        <w:rPr>
          <w:spacing w:val="1"/>
        </w:rPr>
        <w:t xml:space="preserve">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выражениях, содержащих корни </w:t>
      </w:r>
      <w:r>
        <w:rPr>
          <w:i/>
        </w:rPr>
        <w:t>n</w:t>
      </w:r>
      <w:r>
        <w:t>-ых степеней. Преобразование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 xml:space="preserve">корни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</w:p>
    <w:p w:rsidR="004E7696" w:rsidRDefault="00C27CE0">
      <w:pPr>
        <w:pStyle w:val="a3"/>
        <w:spacing w:line="276" w:lineRule="auto"/>
        <w:ind w:right="41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показателем.</w:t>
      </w:r>
    </w:p>
    <w:p w:rsidR="004E7696" w:rsidRDefault="00C27CE0">
      <w:pPr>
        <w:pStyle w:val="1"/>
        <w:spacing w:before="4" w:line="278" w:lineRule="auto"/>
        <w:ind w:right="7627"/>
        <w:jc w:val="left"/>
      </w:pPr>
      <w:r>
        <w:t>Уравнения</w:t>
      </w:r>
      <w:r>
        <w:rPr>
          <w:spacing w:val="-67"/>
        </w:rPr>
        <w:t xml:space="preserve"> </w:t>
      </w:r>
      <w:r>
        <w:t>Равенства</w:t>
      </w:r>
    </w:p>
    <w:p w:rsidR="004E7696" w:rsidRDefault="00C27CE0">
      <w:pPr>
        <w:pStyle w:val="a3"/>
        <w:tabs>
          <w:tab w:val="left" w:pos="2778"/>
          <w:tab w:val="left" w:pos="4296"/>
          <w:tab w:val="left" w:pos="5663"/>
          <w:tab w:val="left" w:pos="7074"/>
          <w:tab w:val="left" w:pos="8451"/>
          <w:tab w:val="left" w:pos="9912"/>
        </w:tabs>
        <w:spacing w:line="276" w:lineRule="auto"/>
        <w:ind w:right="408"/>
        <w:jc w:val="left"/>
      </w:pPr>
      <w:r>
        <w:t>Числовое</w:t>
      </w:r>
      <w:r>
        <w:tab/>
        <w:t>равенство.</w:t>
      </w:r>
      <w:r>
        <w:tab/>
        <w:t>Свойства</w:t>
      </w:r>
      <w:r>
        <w:tab/>
        <w:t>числовых</w:t>
      </w:r>
      <w:r>
        <w:tab/>
        <w:t>равенств.</w:t>
      </w:r>
      <w:r>
        <w:tab/>
        <w:t>Равенство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переменной.</w:t>
      </w:r>
    </w:p>
    <w:p w:rsidR="004E7696" w:rsidRDefault="00C27CE0">
      <w:pPr>
        <w:pStyle w:val="1"/>
        <w:jc w:val="left"/>
      </w:pPr>
      <w:r>
        <w:t>Уравнения</w:t>
      </w:r>
    </w:p>
    <w:p w:rsidR="004E7696" w:rsidRDefault="00C27CE0">
      <w:pPr>
        <w:pStyle w:val="a3"/>
        <w:tabs>
          <w:tab w:val="left" w:pos="2790"/>
          <w:tab w:val="left" w:pos="4412"/>
          <w:tab w:val="left" w:pos="4944"/>
          <w:tab w:val="left" w:pos="6021"/>
          <w:tab w:val="left" w:pos="7712"/>
          <w:tab w:val="left" w:pos="9892"/>
        </w:tabs>
        <w:spacing w:before="39" w:line="276" w:lineRule="auto"/>
        <w:ind w:right="411"/>
        <w:jc w:val="left"/>
      </w:pPr>
      <w:r>
        <w:t>Понятие</w:t>
      </w:r>
      <w:r>
        <w:tab/>
        <w:t>уравнения</w:t>
      </w:r>
      <w:r>
        <w:tab/>
        <w:t>и</w:t>
      </w:r>
      <w:r>
        <w:tab/>
        <w:t>корня</w:t>
      </w:r>
      <w:r>
        <w:tab/>
        <w:t>уравнения.</w:t>
      </w:r>
      <w:r>
        <w:tab/>
        <w:t>Представление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равносильности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уравнениях-следствиях.</w:t>
      </w:r>
    </w:p>
    <w:p w:rsidR="004E7696" w:rsidRDefault="00C27CE0">
      <w:pPr>
        <w:pStyle w:val="a3"/>
        <w:tabs>
          <w:tab w:val="left" w:pos="3481"/>
          <w:tab w:val="left" w:pos="3910"/>
          <w:tab w:val="left" w:pos="6114"/>
          <w:tab w:val="left" w:pos="6680"/>
          <w:tab w:val="left" w:pos="8326"/>
        </w:tabs>
        <w:spacing w:line="276" w:lineRule="auto"/>
        <w:ind w:right="409"/>
        <w:jc w:val="left"/>
      </w:pPr>
      <w:r>
        <w:t>Представление</w:t>
      </w:r>
      <w:r>
        <w:tab/>
        <w:t>о</w:t>
      </w:r>
      <w:r>
        <w:tab/>
        <w:t>равносильности</w:t>
      </w:r>
      <w:r>
        <w:tab/>
        <w:t>на</w:t>
      </w:r>
      <w:r>
        <w:tab/>
        <w:t>множестве.</w:t>
      </w:r>
      <w:r>
        <w:tab/>
        <w:t>Равносильные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уравнений.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</w:t>
      </w:r>
    </w:p>
    <w:p w:rsidR="004E7696" w:rsidRDefault="00C27CE0">
      <w:pPr>
        <w:pStyle w:val="a3"/>
        <w:spacing w:before="46" w:line="276" w:lineRule="auto"/>
        <w:ind w:right="410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Виета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2.</w:t>
      </w:r>
    </w:p>
    <w:p w:rsidR="004E7696" w:rsidRDefault="00C27CE0">
      <w:pPr>
        <w:pStyle w:val="1"/>
        <w:spacing w:before="5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4E7696" w:rsidRDefault="00C27CE0">
      <w:pPr>
        <w:pStyle w:val="a3"/>
        <w:spacing w:before="43" w:line="276" w:lineRule="auto"/>
        <w:ind w:right="413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Линейное уравнение с</w:t>
      </w:r>
      <w:r>
        <w:rPr>
          <w:spacing w:val="-1"/>
        </w:rPr>
        <w:t xml:space="preserve"> </w:t>
      </w:r>
      <w:r>
        <w:t>параметром.</w:t>
      </w:r>
    </w:p>
    <w:p w:rsidR="004E7696" w:rsidRDefault="00C27CE0">
      <w:pPr>
        <w:pStyle w:val="1"/>
        <w:spacing w:before="3"/>
      </w:pPr>
      <w:r>
        <w:t>Квадратное</w:t>
      </w:r>
      <w:r>
        <w:rPr>
          <w:spacing w:val="-6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:rsidR="004E7696" w:rsidRDefault="00C27CE0">
      <w:pPr>
        <w:pStyle w:val="a3"/>
        <w:spacing w:before="46" w:line="276" w:lineRule="auto"/>
        <w:ind w:right="407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 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-67"/>
        </w:rPr>
        <w:t xml:space="preserve"> </w:t>
      </w:r>
      <w:r>
        <w:t>Решение квадратных уравнений: графический метод решения, использование</w:t>
      </w:r>
      <w:r>
        <w:rPr>
          <w:spacing w:val="-67"/>
        </w:rPr>
        <w:t xml:space="preserve"> </w:t>
      </w:r>
      <w:r>
        <w:t>формулы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нахождения</w:t>
      </w:r>
      <w:r>
        <w:rPr>
          <w:spacing w:val="14"/>
        </w:rPr>
        <w:t xml:space="preserve"> </w:t>
      </w:r>
      <w:r>
        <w:t>корней,</w:t>
      </w:r>
      <w:r>
        <w:rPr>
          <w:spacing w:val="12"/>
        </w:rPr>
        <w:t xml:space="preserve"> </w:t>
      </w:r>
      <w:r>
        <w:t>разложение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множители,</w:t>
      </w:r>
      <w:r>
        <w:rPr>
          <w:spacing w:val="14"/>
        </w:rPr>
        <w:t xml:space="preserve"> </w:t>
      </w:r>
      <w:r>
        <w:t>подбор</w:t>
      </w:r>
      <w:r>
        <w:rPr>
          <w:spacing w:val="16"/>
        </w:rPr>
        <w:t xml:space="preserve"> </w:t>
      </w:r>
      <w:r>
        <w:t>корней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 к линейным и квадратным. Квадратное уравнение с 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 типов</w:t>
      </w:r>
      <w:r>
        <w:rPr>
          <w:spacing w:val="-2"/>
        </w:rPr>
        <w:t xml:space="preserve"> </w:t>
      </w:r>
      <w:r>
        <w:t>уравнений 3 и</w:t>
      </w:r>
      <w:r>
        <w:rPr>
          <w:spacing w:val="-3"/>
        </w:rPr>
        <w:t xml:space="preserve"> </w:t>
      </w:r>
      <w:r>
        <w:t>4 степени.</w:t>
      </w:r>
    </w:p>
    <w:p w:rsidR="004E7696" w:rsidRDefault="00C27CE0">
      <w:pPr>
        <w:pStyle w:val="1"/>
        <w:spacing w:before="5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4E7696" w:rsidRDefault="00C27CE0">
      <w:pPr>
        <w:pStyle w:val="a3"/>
        <w:spacing w:before="42"/>
        <w:ind w:left="1390" w:firstLine="0"/>
      </w:pPr>
      <w:r>
        <w:t>Решение</w:t>
      </w:r>
      <w:r>
        <w:rPr>
          <w:spacing w:val="-6"/>
        </w:rPr>
        <w:t xml:space="preserve"> </w:t>
      </w:r>
      <w:r>
        <w:t>дробно-рациональных</w:t>
      </w:r>
      <w:r>
        <w:rPr>
          <w:spacing w:val="-5"/>
        </w:rPr>
        <w:t xml:space="preserve"> </w:t>
      </w:r>
      <w:r>
        <w:t>уравнений.</w:t>
      </w:r>
    </w:p>
    <w:p w:rsidR="004E7696" w:rsidRDefault="008E0FE2">
      <w:pPr>
        <w:pStyle w:val="1"/>
        <w:tabs>
          <w:tab w:val="left" w:pos="3379"/>
          <w:tab w:val="left" w:pos="5973"/>
          <w:tab w:val="left" w:pos="7724"/>
          <w:tab w:val="left" w:pos="9601"/>
        </w:tabs>
        <w:spacing w:before="58"/>
        <w:jc w:val="left"/>
        <w:rPr>
          <w:b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8368" behindDoc="1" locked="0" layoutInCell="1" allowOverlap="1">
                <wp:simplePos x="0" y="0"/>
                <wp:positionH relativeFrom="page">
                  <wp:posOffset>6264275</wp:posOffset>
                </wp:positionH>
                <wp:positionV relativeFrom="paragraph">
                  <wp:posOffset>61595</wp:posOffset>
                </wp:positionV>
                <wp:extent cx="442595" cy="212725"/>
                <wp:effectExtent l="0" t="0" r="0" b="0"/>
                <wp:wrapNone/>
                <wp:docPr id="10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212725"/>
                          <a:chOff x="9865" y="97"/>
                          <a:chExt cx="697" cy="335"/>
                        </a:xfrm>
                      </wpg:grpSpPr>
                      <wps:wsp>
                        <wps:cNvPr id="109" name="AutoShape 128"/>
                        <wps:cNvSpPr>
                          <a:spLocks/>
                        </wps:cNvSpPr>
                        <wps:spPr bwMode="auto">
                          <a:xfrm>
                            <a:off x="9873" y="109"/>
                            <a:ext cx="689" cy="320"/>
                          </a:xfrm>
                          <a:custGeom>
                            <a:avLst/>
                            <a:gdLst>
                              <a:gd name="T0" fmla="+- 0 9874 9874"/>
                              <a:gd name="T1" fmla="*/ T0 w 689"/>
                              <a:gd name="T2" fmla="+- 0 325 110"/>
                              <a:gd name="T3" fmla="*/ 325 h 320"/>
                              <a:gd name="T4" fmla="+- 0 9898 9874"/>
                              <a:gd name="T5" fmla="*/ T4 w 689"/>
                              <a:gd name="T6" fmla="+- 0 308 110"/>
                              <a:gd name="T7" fmla="*/ 308 h 320"/>
                              <a:gd name="T8" fmla="+- 0 9899 9874"/>
                              <a:gd name="T9" fmla="*/ T8 w 689"/>
                              <a:gd name="T10" fmla="+- 0 308 110"/>
                              <a:gd name="T11" fmla="*/ 308 h 320"/>
                              <a:gd name="T12" fmla="+- 0 9959 9874"/>
                              <a:gd name="T13" fmla="*/ T12 w 689"/>
                              <a:gd name="T14" fmla="+- 0 429 110"/>
                              <a:gd name="T15" fmla="*/ 429 h 320"/>
                              <a:gd name="T16" fmla="+- 0 9959 9874"/>
                              <a:gd name="T17" fmla="*/ T16 w 689"/>
                              <a:gd name="T18" fmla="+- 0 429 110"/>
                              <a:gd name="T19" fmla="*/ 429 h 320"/>
                              <a:gd name="T20" fmla="+- 0 10024 9874"/>
                              <a:gd name="T21" fmla="*/ T20 w 689"/>
                              <a:gd name="T22" fmla="+- 0 110 110"/>
                              <a:gd name="T23" fmla="*/ 110 h 320"/>
                              <a:gd name="T24" fmla="+- 0 10024 9874"/>
                              <a:gd name="T25" fmla="*/ T24 w 689"/>
                              <a:gd name="T26" fmla="+- 0 110 110"/>
                              <a:gd name="T27" fmla="*/ 110 h 320"/>
                              <a:gd name="T28" fmla="+- 0 10562 9874"/>
                              <a:gd name="T29" fmla="*/ T28 w 689"/>
                              <a:gd name="T30" fmla="+- 0 110 110"/>
                              <a:gd name="T31" fmla="*/ 110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320">
                                <a:moveTo>
                                  <a:pt x="0" y="215"/>
                                </a:moveTo>
                                <a:lnTo>
                                  <a:pt x="24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5" y="319"/>
                                </a:lnTo>
                                <a:moveTo>
                                  <a:pt x="85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27"/>
                        <wps:cNvSpPr>
                          <a:spLocks/>
                        </wps:cNvSpPr>
                        <wps:spPr bwMode="auto">
                          <a:xfrm>
                            <a:off x="9865" y="96"/>
                            <a:ext cx="691" cy="325"/>
                          </a:xfrm>
                          <a:custGeom>
                            <a:avLst/>
                            <a:gdLst>
                              <a:gd name="T0" fmla="+- 0 10556 9865"/>
                              <a:gd name="T1" fmla="*/ T0 w 691"/>
                              <a:gd name="T2" fmla="+- 0 97 97"/>
                              <a:gd name="T3" fmla="*/ 97 h 325"/>
                              <a:gd name="T4" fmla="+- 0 10013 9865"/>
                              <a:gd name="T5" fmla="*/ T4 w 691"/>
                              <a:gd name="T6" fmla="+- 0 97 97"/>
                              <a:gd name="T7" fmla="*/ 97 h 325"/>
                              <a:gd name="T8" fmla="+- 0 9952 9865"/>
                              <a:gd name="T9" fmla="*/ T8 w 691"/>
                              <a:gd name="T10" fmla="+- 0 393 97"/>
                              <a:gd name="T11" fmla="*/ 393 h 325"/>
                              <a:gd name="T12" fmla="+- 0 9899 9865"/>
                              <a:gd name="T13" fmla="*/ T12 w 691"/>
                              <a:gd name="T14" fmla="+- 0 292 97"/>
                              <a:gd name="T15" fmla="*/ 292 h 325"/>
                              <a:gd name="T16" fmla="+- 0 9865 9865"/>
                              <a:gd name="T17" fmla="*/ T16 w 691"/>
                              <a:gd name="T18" fmla="+- 0 315 97"/>
                              <a:gd name="T19" fmla="*/ 315 h 325"/>
                              <a:gd name="T20" fmla="+- 0 9870 9865"/>
                              <a:gd name="T21" fmla="*/ T20 w 691"/>
                              <a:gd name="T22" fmla="+- 0 320 97"/>
                              <a:gd name="T23" fmla="*/ 320 h 325"/>
                              <a:gd name="T24" fmla="+- 0 9886 9865"/>
                              <a:gd name="T25" fmla="*/ T24 w 691"/>
                              <a:gd name="T26" fmla="+- 0 309 97"/>
                              <a:gd name="T27" fmla="*/ 309 h 325"/>
                              <a:gd name="T28" fmla="+- 0 9946 9865"/>
                              <a:gd name="T29" fmla="*/ T28 w 691"/>
                              <a:gd name="T30" fmla="+- 0 422 97"/>
                              <a:gd name="T31" fmla="*/ 422 h 325"/>
                              <a:gd name="T32" fmla="+- 0 9959 9865"/>
                              <a:gd name="T33" fmla="*/ T32 w 691"/>
                              <a:gd name="T34" fmla="+- 0 422 97"/>
                              <a:gd name="T35" fmla="*/ 422 h 325"/>
                              <a:gd name="T36" fmla="+- 0 10022 9865"/>
                              <a:gd name="T37" fmla="*/ T36 w 691"/>
                              <a:gd name="T38" fmla="+- 0 108 97"/>
                              <a:gd name="T39" fmla="*/ 108 h 325"/>
                              <a:gd name="T40" fmla="+- 0 10556 9865"/>
                              <a:gd name="T41" fmla="*/ T40 w 691"/>
                              <a:gd name="T42" fmla="+- 0 108 97"/>
                              <a:gd name="T43" fmla="*/ 108 h 325"/>
                              <a:gd name="T44" fmla="+- 0 10556 9865"/>
                              <a:gd name="T45" fmla="*/ T44 w 691"/>
                              <a:gd name="T46" fmla="+- 0 97 97"/>
                              <a:gd name="T47" fmla="*/ 9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25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3"/>
                                </a:lnTo>
                                <a:lnTo>
                                  <a:pt x="21" y="212"/>
                                </a:lnTo>
                                <a:lnTo>
                                  <a:pt x="81" y="325"/>
                                </a:lnTo>
                                <a:lnTo>
                                  <a:pt x="94" y="325"/>
                                </a:lnTo>
                                <a:lnTo>
                                  <a:pt x="157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865" y="96"/>
                            <a:ext cx="69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9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2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57" style="position:absolute;left:0;text-align:left;margin-left:493.25pt;margin-top:4.85pt;width:34.85pt;height:16.75pt;z-index:-27098112;mso-position-horizontal-relative:page" coordorigin="9865,97" coordsize="697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">
                <v:shape id="AutoShape 128" o:spid="_x0000_s1058" style="position:absolute;left:9873;top:109;width:689;height:320;visibility:visible;mso-wrap-style:square;v-text-anchor:top" coordsize="6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OcsMA&#10;AADcAAAADwAAAGRycy9kb3ducmV2LnhtbERPPW/CMBDdK/EfrENiKw4IKKQYhJCADixNWdhO8ZGk&#10;xOcQmyTtr6+RkLrd0/u85bozpWiodoVlBaNhBII4tbrgTMHpa/c6B+E8ssbSMin4IQfrVe9libG2&#10;LX9Sk/hMhBB2MSrIva9iKV2ak0E3tBVx4C62NugDrDOpa2xDuCnlOIpm0mDBoSHHirY5pdfkbhTc&#10;vg/t/LedmC612DTH3TnZv02VGvS7zTsIT53/Fz/dHzrMjxbweC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3OcsMAAADcAAAADwAAAAAAAAAAAAAAAACYAgAAZHJzL2Rv&#10;d25yZXYueG1sUEsFBgAAAAAEAAQA9QAAAIgDAAAAAA==&#10;" path="m,215l24,198t1,l85,319t,l150,t,l688,e" filled="f" strokeweight=".04694mm">
                  <v:path arrowok="t" o:connecttype="custom" o:connectlocs="0,325;24,308;25,308;85,429;85,429;150,110;150,110;688,110" o:connectangles="0,0,0,0,0,0,0,0"/>
                </v:shape>
                <v:shape id="Freeform 127" o:spid="_x0000_s1059" style="position:absolute;left:9865;top:96;width:691;height:325;visibility:visible;mso-wrap-style:square;v-text-anchor:top" coordsize="69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XYcIA&#10;AADcAAAADwAAAGRycy9kb3ducmV2LnhtbESPTYvCQAyG78L+hyEL3nTaZRGpjiKygutF/Ng9h05s&#10;i51M6Yxa/fXmIHhLyPvxZDrvXK2u1IbKs4F0mIAizr2tuDBwPKwGY1AhIlusPZOBOwWYzz56U8ys&#10;v/GOrvtYKAnhkKGBMsYm0zrkJTkMQ98Qy+3kW4dR1rbQtsWbhLtafyXJSDusWBpKbGhZUn7eX5z0&#10;dt+P/w1b2p5/fv8sL1anYpQa0//sFhNQkbr4Fr/cayv4qeDLMzKBn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hdhwgAAANwAAAAPAAAAAAAAAAAAAAAAAJgCAABkcnMvZG93&#10;bnJldi54bWxQSwUGAAAAAAQABAD1AAAAhwMAAAAA&#10;" path="m691,l148,,87,296,34,195,,218r5,5l21,212,81,325r13,l157,11r534,l691,xe" fillcolor="black" stroked="f">
                  <v:path arrowok="t" o:connecttype="custom" o:connectlocs="691,97;148,97;87,393;34,292;0,315;5,320;21,309;81,422;94,422;157,108;691,108;691,97" o:connectangles="0,0,0,0,0,0,0,0,0,0,0,0"/>
                </v:shape>
                <v:shape id="Text Box 126" o:spid="_x0000_s1060" type="#_x0000_t202" style="position:absolute;left:9865;top:96;width:69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9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2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w w:val="105"/>
          <w:position w:val="1"/>
        </w:rPr>
        <w:t>Простейшие</w:t>
      </w:r>
      <w:r w:rsidR="00C27CE0">
        <w:rPr>
          <w:w w:val="105"/>
          <w:position w:val="1"/>
        </w:rPr>
        <w:tab/>
      </w:r>
      <w:r w:rsidR="00C27CE0">
        <w:rPr>
          <w:spacing w:val="-1"/>
          <w:w w:val="105"/>
          <w:position w:val="1"/>
        </w:rPr>
        <w:t>иррациональные</w:t>
      </w:r>
      <w:r w:rsidR="00C27CE0">
        <w:rPr>
          <w:spacing w:val="-1"/>
          <w:w w:val="105"/>
          <w:position w:val="1"/>
        </w:rPr>
        <w:tab/>
      </w:r>
      <w:r w:rsidR="00C27CE0">
        <w:rPr>
          <w:w w:val="105"/>
          <w:position w:val="1"/>
        </w:rPr>
        <w:t>уравнения</w:t>
      </w:r>
      <w:r w:rsidR="00C27CE0">
        <w:rPr>
          <w:w w:val="105"/>
          <w:position w:val="1"/>
        </w:rPr>
        <w:tab/>
        <w:t>вида</w:t>
      </w:r>
      <w:r w:rsidR="00C27CE0">
        <w:rPr>
          <w:b w:val="0"/>
          <w:w w:val="105"/>
          <w:position w:val="1"/>
        </w:rPr>
        <w:t>:</w:t>
      </w:r>
      <w:r w:rsidR="00C27CE0">
        <w:rPr>
          <w:b w:val="0"/>
          <w:w w:val="105"/>
          <w:position w:val="1"/>
        </w:rPr>
        <w:tab/>
      </w:r>
      <w:r w:rsidR="00C27CE0">
        <w:rPr>
          <w:rFonts w:ascii="Symbol" w:hAnsi="Symbol"/>
          <w:b w:val="0"/>
          <w:w w:val="105"/>
          <w:sz w:val="16"/>
        </w:rPr>
        <w:t></w:t>
      </w:r>
      <w:r w:rsidR="00C27CE0">
        <w:rPr>
          <w:b w:val="0"/>
          <w:w w:val="105"/>
          <w:sz w:val="16"/>
        </w:rPr>
        <w:t xml:space="preserve"> </w:t>
      </w:r>
      <w:r w:rsidR="00C27CE0">
        <w:rPr>
          <w:b w:val="0"/>
          <w:spacing w:val="11"/>
          <w:w w:val="105"/>
          <w:sz w:val="16"/>
        </w:rPr>
        <w:t xml:space="preserve"> </w:t>
      </w:r>
      <w:r w:rsidR="00C27CE0">
        <w:rPr>
          <w:b w:val="0"/>
          <w:i/>
          <w:w w:val="105"/>
          <w:sz w:val="16"/>
        </w:rPr>
        <w:t>a</w:t>
      </w:r>
      <w:r w:rsidR="00C27CE0">
        <w:rPr>
          <w:b w:val="0"/>
          <w:i/>
          <w:spacing w:val="40"/>
          <w:w w:val="105"/>
          <w:sz w:val="16"/>
        </w:rPr>
        <w:t xml:space="preserve"> </w:t>
      </w:r>
      <w:r w:rsidR="00C27CE0">
        <w:rPr>
          <w:b w:val="0"/>
          <w:w w:val="105"/>
          <w:position w:val="1"/>
        </w:rPr>
        <w:t>;</w:t>
      </w:r>
    </w:p>
    <w:p w:rsidR="004E7696" w:rsidRDefault="004E7696">
      <w:pPr>
        <w:pStyle w:val="a3"/>
        <w:spacing w:before="3"/>
        <w:ind w:left="0" w:firstLine="0"/>
        <w:jc w:val="left"/>
        <w:rPr>
          <w:sz w:val="9"/>
        </w:rPr>
      </w:pPr>
    </w:p>
    <w:p w:rsidR="004E7696" w:rsidRDefault="008E0FE2">
      <w:pPr>
        <w:pStyle w:val="a3"/>
        <w:tabs>
          <w:tab w:val="left" w:pos="5746"/>
          <w:tab w:val="left" w:pos="6466"/>
          <w:tab w:val="left" w:pos="7325"/>
          <w:tab w:val="left" w:pos="8992"/>
        </w:tabs>
        <w:spacing w:before="85"/>
        <w:ind w:left="1477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85090</wp:posOffset>
                </wp:positionV>
                <wp:extent cx="440690" cy="212725"/>
                <wp:effectExtent l="0" t="0" r="0" b="0"/>
                <wp:wrapNone/>
                <wp:docPr id="10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212725"/>
                          <a:chOff x="1744" y="134"/>
                          <a:chExt cx="694" cy="335"/>
                        </a:xfrm>
                      </wpg:grpSpPr>
                      <wps:wsp>
                        <wps:cNvPr id="105" name="AutoShape 124"/>
                        <wps:cNvSpPr>
                          <a:spLocks/>
                        </wps:cNvSpPr>
                        <wps:spPr bwMode="auto">
                          <a:xfrm>
                            <a:off x="1752" y="146"/>
                            <a:ext cx="686" cy="320"/>
                          </a:xfrm>
                          <a:custGeom>
                            <a:avLst/>
                            <a:gdLst>
                              <a:gd name="T0" fmla="+- 0 1753 1753"/>
                              <a:gd name="T1" fmla="*/ T0 w 686"/>
                              <a:gd name="T2" fmla="+- 0 362 147"/>
                              <a:gd name="T3" fmla="*/ 362 h 320"/>
                              <a:gd name="T4" fmla="+- 0 1777 1753"/>
                              <a:gd name="T5" fmla="*/ T4 w 686"/>
                              <a:gd name="T6" fmla="+- 0 345 147"/>
                              <a:gd name="T7" fmla="*/ 345 h 320"/>
                              <a:gd name="T8" fmla="+- 0 1778 1753"/>
                              <a:gd name="T9" fmla="*/ T8 w 686"/>
                              <a:gd name="T10" fmla="+- 0 345 147"/>
                              <a:gd name="T11" fmla="*/ 345 h 320"/>
                              <a:gd name="T12" fmla="+- 0 1837 1753"/>
                              <a:gd name="T13" fmla="*/ T12 w 686"/>
                              <a:gd name="T14" fmla="+- 0 466 147"/>
                              <a:gd name="T15" fmla="*/ 466 h 320"/>
                              <a:gd name="T16" fmla="+- 0 1837 1753"/>
                              <a:gd name="T17" fmla="*/ T16 w 686"/>
                              <a:gd name="T18" fmla="+- 0 466 147"/>
                              <a:gd name="T19" fmla="*/ 466 h 320"/>
                              <a:gd name="T20" fmla="+- 0 1903 1753"/>
                              <a:gd name="T21" fmla="*/ T20 w 686"/>
                              <a:gd name="T22" fmla="+- 0 147 147"/>
                              <a:gd name="T23" fmla="*/ 147 h 320"/>
                              <a:gd name="T24" fmla="+- 0 1903 1753"/>
                              <a:gd name="T25" fmla="*/ T24 w 686"/>
                              <a:gd name="T26" fmla="+- 0 147 147"/>
                              <a:gd name="T27" fmla="*/ 147 h 320"/>
                              <a:gd name="T28" fmla="+- 0 2438 1753"/>
                              <a:gd name="T29" fmla="*/ T28 w 686"/>
                              <a:gd name="T30" fmla="+- 0 147 147"/>
                              <a:gd name="T31" fmla="*/ 14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" h="320">
                                <a:moveTo>
                                  <a:pt x="0" y="215"/>
                                </a:moveTo>
                                <a:lnTo>
                                  <a:pt x="24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3"/>
                        <wps:cNvSpPr>
                          <a:spLocks/>
                        </wps:cNvSpPr>
                        <wps:spPr bwMode="auto">
                          <a:xfrm>
                            <a:off x="1743" y="133"/>
                            <a:ext cx="689" cy="325"/>
                          </a:xfrm>
                          <a:custGeom>
                            <a:avLst/>
                            <a:gdLst>
                              <a:gd name="T0" fmla="+- 0 2432 1744"/>
                              <a:gd name="T1" fmla="*/ T0 w 689"/>
                              <a:gd name="T2" fmla="+- 0 134 134"/>
                              <a:gd name="T3" fmla="*/ 134 h 325"/>
                              <a:gd name="T4" fmla="+- 0 1891 1744"/>
                              <a:gd name="T5" fmla="*/ T4 w 689"/>
                              <a:gd name="T6" fmla="+- 0 134 134"/>
                              <a:gd name="T7" fmla="*/ 134 h 325"/>
                              <a:gd name="T8" fmla="+- 0 1830 1744"/>
                              <a:gd name="T9" fmla="*/ T8 w 689"/>
                              <a:gd name="T10" fmla="+- 0 430 134"/>
                              <a:gd name="T11" fmla="*/ 430 h 325"/>
                              <a:gd name="T12" fmla="+- 0 1778 1744"/>
                              <a:gd name="T13" fmla="*/ T12 w 689"/>
                              <a:gd name="T14" fmla="+- 0 329 134"/>
                              <a:gd name="T15" fmla="*/ 329 h 325"/>
                              <a:gd name="T16" fmla="+- 0 1744 1744"/>
                              <a:gd name="T17" fmla="*/ T16 w 689"/>
                              <a:gd name="T18" fmla="+- 0 352 134"/>
                              <a:gd name="T19" fmla="*/ 352 h 325"/>
                              <a:gd name="T20" fmla="+- 0 1748 1744"/>
                              <a:gd name="T21" fmla="*/ T20 w 689"/>
                              <a:gd name="T22" fmla="+- 0 357 134"/>
                              <a:gd name="T23" fmla="*/ 357 h 325"/>
                              <a:gd name="T24" fmla="+- 0 1765 1744"/>
                              <a:gd name="T25" fmla="*/ T24 w 689"/>
                              <a:gd name="T26" fmla="+- 0 346 134"/>
                              <a:gd name="T27" fmla="*/ 346 h 325"/>
                              <a:gd name="T28" fmla="+- 0 1824 1744"/>
                              <a:gd name="T29" fmla="*/ T28 w 689"/>
                              <a:gd name="T30" fmla="+- 0 459 134"/>
                              <a:gd name="T31" fmla="*/ 459 h 325"/>
                              <a:gd name="T32" fmla="+- 0 1837 1744"/>
                              <a:gd name="T33" fmla="*/ T32 w 689"/>
                              <a:gd name="T34" fmla="+- 0 459 134"/>
                              <a:gd name="T35" fmla="*/ 459 h 325"/>
                              <a:gd name="T36" fmla="+- 0 1901 1744"/>
                              <a:gd name="T37" fmla="*/ T36 w 689"/>
                              <a:gd name="T38" fmla="+- 0 145 134"/>
                              <a:gd name="T39" fmla="*/ 145 h 325"/>
                              <a:gd name="T40" fmla="+- 0 2432 1744"/>
                              <a:gd name="T41" fmla="*/ T40 w 689"/>
                              <a:gd name="T42" fmla="+- 0 145 134"/>
                              <a:gd name="T43" fmla="*/ 145 h 325"/>
                              <a:gd name="T44" fmla="+- 0 2432 1744"/>
                              <a:gd name="T45" fmla="*/ T44 w 689"/>
                              <a:gd name="T46" fmla="+- 0 134 134"/>
                              <a:gd name="T47" fmla="*/ 134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9" h="325">
                                <a:moveTo>
                                  <a:pt x="688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21" y="212"/>
                                </a:lnTo>
                                <a:lnTo>
                                  <a:pt x="80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88" y="11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133"/>
                            <a:ext cx="69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8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61" style="position:absolute;left:0;text-align:left;margin-left:87.2pt;margin-top:6.7pt;width:34.7pt;height:16.75pt;z-index:15741952;mso-position-horizontal-relative:page" coordorigin="1744,134" coordsize="694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">
                <v:shape id="AutoShape 124" o:spid="_x0000_s1062" style="position:absolute;left:1752;top:146;width:686;height:320;visibility:visible;mso-wrap-style:square;v-text-anchor:top" coordsize="6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6CcIA&#10;AADcAAAADwAAAGRycy9kb3ducmV2LnhtbERPS4vCMBC+C/sfwix409QVRaqxlGVFWUF8XbwNzdgW&#10;m0lpsrX7740geJuP7zmLpDOVaKlxpWUFo2EEgjizuuRcwfm0GsxAOI+ssbJMCv7JQbL86C0w1vbO&#10;B2qPPhchhF2MCgrv61hKlxVk0A1tTRy4q20M+gCbXOoG7yHcVPIriqbSYMmhocCavgvKbsc/o2Cc&#10;utVvul3vL7Tb/NTbal3eJqxU/7NL5yA8df4tfrk3OsyPJ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boJwgAAANwAAAAPAAAAAAAAAAAAAAAAAJgCAABkcnMvZG93&#10;bnJldi54bWxQSwUGAAAAAAQABAD1AAAAhwMAAAAA&#10;" path="m,215l24,198t1,l84,319t,l150,t,l685,e" filled="f" strokeweight=".04694mm">
                  <v:path arrowok="t" o:connecttype="custom" o:connectlocs="0,362;24,345;25,345;84,466;84,466;150,147;150,147;685,147" o:connectangles="0,0,0,0,0,0,0,0"/>
                </v:shape>
                <v:shape id="Freeform 123" o:spid="_x0000_s1063" style="position:absolute;left:1743;top:133;width:689;height:325;visibility:visible;mso-wrap-style:square;v-text-anchor:top" coordsize="68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oZMIA&#10;AADcAAAADwAAAGRycy9kb3ducmV2LnhtbERP3WrCMBS+H/gO4QjejJmsSJHOKDrm8MKBfw9waM7a&#10;suakJJm2b78Iwu7Ox/d7FqvetuJKPjSONbxOFQji0pmGKw2X8/ZlDiJEZIOtY9IwUIDVcvS0wMK4&#10;Gx/peoqVSCEcCtRQx9gVUoayJoth6jrixH07bzEm6CtpPN5SuG1lplQuLTacGmrs6L2m8uf0azV4&#10;mx02n5fMfc2Hmco/ZvvhuS+1noz79RuISH38Fz/cO5Pmqxzuz6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yhkwgAAANwAAAAPAAAAAAAAAAAAAAAAAJgCAABkcnMvZG93&#10;bnJldi54bWxQSwUGAAAAAAQABAD1AAAAhwMAAAAA&#10;" path="m688,l147,,86,296,34,195,,218r4,5l21,212,80,325r13,l157,11r531,l688,xe" fillcolor="black" stroked="f">
                  <v:path arrowok="t" o:connecttype="custom" o:connectlocs="688,134;147,134;86,430;34,329;0,352;4,357;21,346;80,459;93,459;157,145;688,145;688,134" o:connectangles="0,0,0,0,0,0,0,0,0,0,0,0"/>
                </v:shape>
                <v:shape id="Text Box 122" o:spid="_x0000_s1064" type="#_x0000_t202" style="position:absolute;left:1743;top:133;width:69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8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19392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45085</wp:posOffset>
                </wp:positionV>
                <wp:extent cx="2226945" cy="252095"/>
                <wp:effectExtent l="0" t="0" r="0" b="0"/>
                <wp:wrapNone/>
                <wp:docPr id="9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252095"/>
                          <a:chOff x="2693" y="71"/>
                          <a:chExt cx="3507" cy="397"/>
                        </a:xfrm>
                      </wpg:grpSpPr>
                      <wps:wsp>
                        <wps:cNvPr id="99" name="AutoShape 120"/>
                        <wps:cNvSpPr>
                          <a:spLocks/>
                        </wps:cNvSpPr>
                        <wps:spPr bwMode="auto">
                          <a:xfrm>
                            <a:off x="2701" y="146"/>
                            <a:ext cx="667" cy="320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667"/>
                              <a:gd name="T2" fmla="+- 0 362 147"/>
                              <a:gd name="T3" fmla="*/ 362 h 320"/>
                              <a:gd name="T4" fmla="+- 0 2727 2702"/>
                              <a:gd name="T5" fmla="*/ T4 w 667"/>
                              <a:gd name="T6" fmla="+- 0 345 147"/>
                              <a:gd name="T7" fmla="*/ 345 h 320"/>
                              <a:gd name="T8" fmla="+- 0 2727 2702"/>
                              <a:gd name="T9" fmla="*/ T8 w 667"/>
                              <a:gd name="T10" fmla="+- 0 345 147"/>
                              <a:gd name="T11" fmla="*/ 345 h 320"/>
                              <a:gd name="T12" fmla="+- 0 2786 2702"/>
                              <a:gd name="T13" fmla="*/ T12 w 667"/>
                              <a:gd name="T14" fmla="+- 0 466 147"/>
                              <a:gd name="T15" fmla="*/ 466 h 320"/>
                              <a:gd name="T16" fmla="+- 0 2786 2702"/>
                              <a:gd name="T17" fmla="*/ T16 w 667"/>
                              <a:gd name="T18" fmla="+- 0 466 147"/>
                              <a:gd name="T19" fmla="*/ 466 h 320"/>
                              <a:gd name="T20" fmla="+- 0 2851 2702"/>
                              <a:gd name="T21" fmla="*/ T20 w 667"/>
                              <a:gd name="T22" fmla="+- 0 147 147"/>
                              <a:gd name="T23" fmla="*/ 147 h 320"/>
                              <a:gd name="T24" fmla="+- 0 2851 2702"/>
                              <a:gd name="T25" fmla="*/ T24 w 667"/>
                              <a:gd name="T26" fmla="+- 0 147 147"/>
                              <a:gd name="T27" fmla="*/ 147 h 320"/>
                              <a:gd name="T28" fmla="+- 0 3368 2702"/>
                              <a:gd name="T29" fmla="*/ T28 w 667"/>
                              <a:gd name="T30" fmla="+- 0 147 147"/>
                              <a:gd name="T31" fmla="*/ 14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320">
                                <a:moveTo>
                                  <a:pt x="0" y="215"/>
                                </a:moveTo>
                                <a:lnTo>
                                  <a:pt x="25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49" y="0"/>
                                </a:lnTo>
                                <a:moveTo>
                                  <a:pt x="149" y="0"/>
                                </a:moveTo>
                                <a:lnTo>
                                  <a:pt x="666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9"/>
                        <wps:cNvSpPr>
                          <a:spLocks/>
                        </wps:cNvSpPr>
                        <wps:spPr bwMode="auto">
                          <a:xfrm>
                            <a:off x="2692" y="133"/>
                            <a:ext cx="669" cy="325"/>
                          </a:xfrm>
                          <a:custGeom>
                            <a:avLst/>
                            <a:gdLst>
                              <a:gd name="T0" fmla="+- 0 3361 2693"/>
                              <a:gd name="T1" fmla="*/ T0 w 669"/>
                              <a:gd name="T2" fmla="+- 0 134 134"/>
                              <a:gd name="T3" fmla="*/ 134 h 325"/>
                              <a:gd name="T4" fmla="+- 0 2840 2693"/>
                              <a:gd name="T5" fmla="*/ T4 w 669"/>
                              <a:gd name="T6" fmla="+- 0 134 134"/>
                              <a:gd name="T7" fmla="*/ 134 h 325"/>
                              <a:gd name="T8" fmla="+- 0 2779 2693"/>
                              <a:gd name="T9" fmla="*/ T8 w 669"/>
                              <a:gd name="T10" fmla="+- 0 430 134"/>
                              <a:gd name="T11" fmla="*/ 430 h 325"/>
                              <a:gd name="T12" fmla="+- 0 2727 2693"/>
                              <a:gd name="T13" fmla="*/ T12 w 669"/>
                              <a:gd name="T14" fmla="+- 0 329 134"/>
                              <a:gd name="T15" fmla="*/ 329 h 325"/>
                              <a:gd name="T16" fmla="+- 0 2693 2693"/>
                              <a:gd name="T17" fmla="*/ T16 w 669"/>
                              <a:gd name="T18" fmla="+- 0 352 134"/>
                              <a:gd name="T19" fmla="*/ 352 h 325"/>
                              <a:gd name="T20" fmla="+- 0 2697 2693"/>
                              <a:gd name="T21" fmla="*/ T20 w 669"/>
                              <a:gd name="T22" fmla="+- 0 357 134"/>
                              <a:gd name="T23" fmla="*/ 357 h 325"/>
                              <a:gd name="T24" fmla="+- 0 2713 2693"/>
                              <a:gd name="T25" fmla="*/ T24 w 669"/>
                              <a:gd name="T26" fmla="+- 0 346 134"/>
                              <a:gd name="T27" fmla="*/ 346 h 325"/>
                              <a:gd name="T28" fmla="+- 0 2773 2693"/>
                              <a:gd name="T29" fmla="*/ T28 w 669"/>
                              <a:gd name="T30" fmla="+- 0 459 134"/>
                              <a:gd name="T31" fmla="*/ 459 h 325"/>
                              <a:gd name="T32" fmla="+- 0 2785 2693"/>
                              <a:gd name="T33" fmla="*/ T32 w 669"/>
                              <a:gd name="T34" fmla="+- 0 459 134"/>
                              <a:gd name="T35" fmla="*/ 459 h 325"/>
                              <a:gd name="T36" fmla="+- 0 2850 2693"/>
                              <a:gd name="T37" fmla="*/ T36 w 669"/>
                              <a:gd name="T38" fmla="+- 0 145 134"/>
                              <a:gd name="T39" fmla="*/ 145 h 325"/>
                              <a:gd name="T40" fmla="+- 0 3361 2693"/>
                              <a:gd name="T41" fmla="*/ T40 w 669"/>
                              <a:gd name="T42" fmla="+- 0 145 134"/>
                              <a:gd name="T43" fmla="*/ 145 h 325"/>
                              <a:gd name="T44" fmla="+- 0 3361 2693"/>
                              <a:gd name="T45" fmla="*/ T44 w 669"/>
                              <a:gd name="T46" fmla="+- 0 134 134"/>
                              <a:gd name="T47" fmla="*/ 134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9" h="325">
                                <a:moveTo>
                                  <a:pt x="668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20" y="212"/>
                                </a:lnTo>
                                <a:lnTo>
                                  <a:pt x="80" y="325"/>
                                </a:lnTo>
                                <a:lnTo>
                                  <a:pt x="92" y="325"/>
                                </a:lnTo>
                                <a:lnTo>
                                  <a:pt x="157" y="11"/>
                                </a:lnTo>
                                <a:lnTo>
                                  <a:pt x="668" y="11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97"/>
                            <a:ext cx="1287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71"/>
                            <a:ext cx="1484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71"/>
                            <a:ext cx="350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100"/>
                                <w:ind w:left="175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65" style="position:absolute;left:0;text-align:left;margin-left:134.65pt;margin-top:3.55pt;width:175.35pt;height:19.85pt;z-index:-27097088;mso-position-horizontal-relative:page" coordorigin="2693,71" coordsize="350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">
                <v:shape id="AutoShape 120" o:spid="_x0000_s1066" style="position:absolute;left:2701;top:146;width:667;height:320;visibility:visible;mso-wrap-style:square;v-text-anchor:top" coordsize="6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Rk8UA&#10;AADbAAAADwAAAGRycy9kb3ducmV2LnhtbESPT2sCMRTE70K/Q3gFb5rVg39Wo0hBsSyitcXzc/Pc&#10;3bp5WZJU12/fFIQeh5n5DTNftqYWN3K+sqxg0E9AEOdWV1wo+Ppc9yYgfEDWWFsmBQ/ysFy8dOaY&#10;anvnD7odQyEihH2KCsoQmlRKn5dk0PdtQxy9i3UGQ5SukNrhPcJNLYdJMpIGK44LJTb0VlJ+Pf4Y&#10;BbvT+26/GX0Ps7O5TorBymXjQ6ZU97VdzUAEasN/+NneagXT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hGTxQAAANsAAAAPAAAAAAAAAAAAAAAAAJgCAABkcnMv&#10;ZG93bnJldi54bWxQSwUGAAAAAAQABAD1AAAAigMAAAAA&#10;" path="m,215l25,198t,l84,319t,l149,t,l666,e" filled="f" strokeweight=".04694mm">
                  <v:path arrowok="t" o:connecttype="custom" o:connectlocs="0,362;25,345;25,345;84,466;84,466;149,147;149,147;666,147" o:connectangles="0,0,0,0,0,0,0,0"/>
                </v:shape>
                <v:shape id="Freeform 119" o:spid="_x0000_s1067" style="position:absolute;left:2692;top:133;width:669;height:325;visibility:visible;mso-wrap-style:square;v-text-anchor:top" coordsize="66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d4MMA&#10;AADcAAAADwAAAGRycy9kb3ducmV2LnhtbESPQWvDMAyF74P+B6PCbqvTDcbI6pZRWig7lC1t7yLW&#10;4rBYDrHSZv9+Ogx2k3hP731ababYmSsNuU3sYLkowBDXybfcODif9g8vYLIge+wSk4MfyrBZz+5W&#10;WPp040+6VtIYDeFcooMg0pfW5jpQxLxIPbFqX2mIKLoOjfUD3jQ8dvaxKJ5txJa1IWBP20D1dzVG&#10;B+P542LliO9yobA7HsbqSfZb5+7n09srGKFJ/s1/1wev+IXi6zM6gV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td4MMAAADcAAAADwAAAAAAAAAAAAAAAACYAgAAZHJzL2Rv&#10;d25yZXYueG1sUEsFBgAAAAAEAAQA9QAAAIgDAAAAAA==&#10;" path="m668,l147,,86,296,34,195,,218r4,5l20,212,80,325r12,l157,11r511,l668,xe" fillcolor="black" stroked="f">
                  <v:path arrowok="t" o:connecttype="custom" o:connectlocs="668,134;147,134;86,430;34,329;0,352;4,357;20,346;80,459;92,459;157,145;668,145;668,134" o:connectangles="0,0,0,0,0,0,0,0,0,0,0,0"/>
                </v:shape>
                <v:shape id="Picture 118" o:spid="_x0000_s1068" type="#_x0000_t75" style="position:absolute;left:3427;top:97;width:1287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Gf7DAAAA3AAAAA8AAABkcnMvZG93bnJldi54bWxET01rAjEQvQv9D2EKvWmiBS1bo7RCS8FL&#10;q7X0OGzG7NLNZNlMdfXXNwXB2zze58yXfWjUgbpUR7YwHhlQxGV0NXsLn9uX4QOoJMgOm8hk4UQJ&#10;loubwRwLF4/8QYeNeJVDOBVooRJpC61TWVHANIotceb2sQsoGXZeuw6POTw0emLMVAesOTdU2NKq&#10;ovJn8xss7KP5lvX7Tr6ez/51N936+/PMW3t32z89ghLq5Sq+uN9cnm/G8P9Mvk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IZ/sMAAADcAAAADwAAAAAAAAAAAAAAAACf&#10;AgAAZHJzL2Rvd25yZXYueG1sUEsFBgAAAAAEAAQA9wAAAI8DAAAAAA==&#10;">
                  <v:imagedata r:id="rId21" o:title=""/>
                </v:shape>
                <v:shape id="Picture 117" o:spid="_x0000_s1069" type="#_x0000_t75" style="position:absolute;left:4716;top:71;width:1484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abPAAAAA3AAAAA8AAABkcnMvZG93bnJldi54bWxET9uKwjAQfV/Yfwgj+LZNFBSpRhFZqeCT&#10;uh8w24y92ExKE2337zeC4NscznVWm8E24kGdrxxrmCQKBHHuTMWFhp/L/msBwgdkg41j0vBHHjbr&#10;z48Vpsb1fKLHORQihrBPUUMZQptK6fOSLPrEtcSRu7rOYoiwK6TpsI/htpFTpebSYsWxocSWdiXl&#10;t/PdaihOdXs81j6/X+tZls1+Vb/PvrUej4btEkSgIbzFL/fBxPlqCs9n4gV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dps8AAAADcAAAADwAAAAAAAAAAAAAAAACfAgAA&#10;ZHJzL2Rvd25yZXYueG1sUEsFBgAAAAAEAAQA9wAAAIwDAAAAAA==&#10;">
                  <v:imagedata r:id="rId22" o:title=""/>
                </v:shape>
                <v:shape id="Text Box 116" o:spid="_x0000_s1070" type="#_x0000_t202" style="position:absolute;left:2692;top:71;width:350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CA4E8D" w:rsidRDefault="00CA4E8D">
                        <w:pPr>
                          <w:spacing w:before="100"/>
                          <w:ind w:left="175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g</w:t>
                        </w:r>
                        <w:r>
                          <w:rPr>
                            <w:i/>
                            <w:spacing w:val="25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3666490</wp:posOffset>
                </wp:positionH>
                <wp:positionV relativeFrom="paragraph">
                  <wp:posOffset>382270</wp:posOffset>
                </wp:positionV>
                <wp:extent cx="417830" cy="212725"/>
                <wp:effectExtent l="0" t="0" r="0" b="0"/>
                <wp:wrapNone/>
                <wp:docPr id="9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212725"/>
                          <a:chOff x="5774" y="602"/>
                          <a:chExt cx="658" cy="335"/>
                        </a:xfrm>
                      </wpg:grpSpPr>
                      <wps:wsp>
                        <wps:cNvPr id="95" name="AutoShape 114"/>
                        <wps:cNvSpPr>
                          <a:spLocks/>
                        </wps:cNvSpPr>
                        <wps:spPr bwMode="auto">
                          <a:xfrm>
                            <a:off x="5782" y="614"/>
                            <a:ext cx="650" cy="320"/>
                          </a:xfrm>
                          <a:custGeom>
                            <a:avLst/>
                            <a:gdLst>
                              <a:gd name="T0" fmla="+- 0 5782 5782"/>
                              <a:gd name="T1" fmla="*/ T0 w 650"/>
                              <a:gd name="T2" fmla="+- 0 830 615"/>
                              <a:gd name="T3" fmla="*/ 830 h 320"/>
                              <a:gd name="T4" fmla="+- 0 5805 5782"/>
                              <a:gd name="T5" fmla="*/ T4 w 650"/>
                              <a:gd name="T6" fmla="+- 0 813 615"/>
                              <a:gd name="T7" fmla="*/ 813 h 320"/>
                              <a:gd name="T8" fmla="+- 0 5806 5782"/>
                              <a:gd name="T9" fmla="*/ T8 w 650"/>
                              <a:gd name="T10" fmla="+- 0 813 615"/>
                              <a:gd name="T11" fmla="*/ 813 h 320"/>
                              <a:gd name="T12" fmla="+- 0 5862 5782"/>
                              <a:gd name="T13" fmla="*/ T12 w 650"/>
                              <a:gd name="T14" fmla="+- 0 934 615"/>
                              <a:gd name="T15" fmla="*/ 934 h 320"/>
                              <a:gd name="T16" fmla="+- 0 5862 5782"/>
                              <a:gd name="T17" fmla="*/ T16 w 650"/>
                              <a:gd name="T18" fmla="+- 0 934 615"/>
                              <a:gd name="T19" fmla="*/ 934 h 320"/>
                              <a:gd name="T20" fmla="+- 0 5924 5782"/>
                              <a:gd name="T21" fmla="*/ T20 w 650"/>
                              <a:gd name="T22" fmla="+- 0 615 615"/>
                              <a:gd name="T23" fmla="*/ 615 h 320"/>
                              <a:gd name="T24" fmla="+- 0 5924 5782"/>
                              <a:gd name="T25" fmla="*/ T24 w 650"/>
                              <a:gd name="T26" fmla="+- 0 615 615"/>
                              <a:gd name="T27" fmla="*/ 615 h 320"/>
                              <a:gd name="T28" fmla="+- 0 6432 5782"/>
                              <a:gd name="T29" fmla="*/ T28 w 650"/>
                              <a:gd name="T30" fmla="+- 0 615 615"/>
                              <a:gd name="T31" fmla="*/ 6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0" h="320">
                                <a:moveTo>
                                  <a:pt x="0" y="215"/>
                                </a:moveTo>
                                <a:lnTo>
                                  <a:pt x="23" y="198"/>
                                </a:lnTo>
                                <a:moveTo>
                                  <a:pt x="24" y="198"/>
                                </a:moveTo>
                                <a:lnTo>
                                  <a:pt x="80" y="319"/>
                                </a:lnTo>
                                <a:moveTo>
                                  <a:pt x="80" y="319"/>
                                </a:moveTo>
                                <a:lnTo>
                                  <a:pt x="142" y="0"/>
                                </a:lnTo>
                                <a:moveTo>
                                  <a:pt x="142" y="0"/>
                                </a:moveTo>
                                <a:lnTo>
                                  <a:pt x="650" y="0"/>
                                </a:lnTo>
                              </a:path>
                            </a:pathLst>
                          </a:custGeom>
                          <a:noFill/>
                          <a:ln w="16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3"/>
                        <wps:cNvSpPr>
                          <a:spLocks/>
                        </wps:cNvSpPr>
                        <wps:spPr bwMode="auto">
                          <a:xfrm>
                            <a:off x="5773" y="601"/>
                            <a:ext cx="652" cy="325"/>
                          </a:xfrm>
                          <a:custGeom>
                            <a:avLst/>
                            <a:gdLst>
                              <a:gd name="T0" fmla="+- 0 6426 5774"/>
                              <a:gd name="T1" fmla="*/ T0 w 652"/>
                              <a:gd name="T2" fmla="+- 0 602 602"/>
                              <a:gd name="T3" fmla="*/ 602 h 325"/>
                              <a:gd name="T4" fmla="+- 0 5913 5774"/>
                              <a:gd name="T5" fmla="*/ T4 w 652"/>
                              <a:gd name="T6" fmla="+- 0 602 602"/>
                              <a:gd name="T7" fmla="*/ 602 h 325"/>
                              <a:gd name="T8" fmla="+- 0 5856 5774"/>
                              <a:gd name="T9" fmla="*/ T8 w 652"/>
                              <a:gd name="T10" fmla="+- 0 898 602"/>
                              <a:gd name="T11" fmla="*/ 898 h 325"/>
                              <a:gd name="T12" fmla="+- 0 5806 5774"/>
                              <a:gd name="T13" fmla="*/ T12 w 652"/>
                              <a:gd name="T14" fmla="+- 0 797 602"/>
                              <a:gd name="T15" fmla="*/ 797 h 325"/>
                              <a:gd name="T16" fmla="+- 0 5774 5774"/>
                              <a:gd name="T17" fmla="*/ T16 w 652"/>
                              <a:gd name="T18" fmla="+- 0 820 602"/>
                              <a:gd name="T19" fmla="*/ 820 h 325"/>
                              <a:gd name="T20" fmla="+- 0 5778 5774"/>
                              <a:gd name="T21" fmla="*/ T20 w 652"/>
                              <a:gd name="T22" fmla="+- 0 825 602"/>
                              <a:gd name="T23" fmla="*/ 825 h 325"/>
                              <a:gd name="T24" fmla="+- 0 5793 5774"/>
                              <a:gd name="T25" fmla="*/ T24 w 652"/>
                              <a:gd name="T26" fmla="+- 0 814 602"/>
                              <a:gd name="T27" fmla="*/ 814 h 325"/>
                              <a:gd name="T28" fmla="+- 0 5850 5774"/>
                              <a:gd name="T29" fmla="*/ T28 w 652"/>
                              <a:gd name="T30" fmla="+- 0 927 602"/>
                              <a:gd name="T31" fmla="*/ 927 h 325"/>
                              <a:gd name="T32" fmla="+- 0 5862 5774"/>
                              <a:gd name="T33" fmla="*/ T32 w 652"/>
                              <a:gd name="T34" fmla="+- 0 927 602"/>
                              <a:gd name="T35" fmla="*/ 927 h 325"/>
                              <a:gd name="T36" fmla="+- 0 5922 5774"/>
                              <a:gd name="T37" fmla="*/ T36 w 652"/>
                              <a:gd name="T38" fmla="+- 0 613 602"/>
                              <a:gd name="T39" fmla="*/ 613 h 325"/>
                              <a:gd name="T40" fmla="+- 0 6426 5774"/>
                              <a:gd name="T41" fmla="*/ T40 w 652"/>
                              <a:gd name="T42" fmla="+- 0 613 602"/>
                              <a:gd name="T43" fmla="*/ 613 h 325"/>
                              <a:gd name="T44" fmla="+- 0 6426 5774"/>
                              <a:gd name="T45" fmla="*/ T44 w 652"/>
                              <a:gd name="T46" fmla="+- 0 602 602"/>
                              <a:gd name="T47" fmla="*/ 60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2" h="325">
                                <a:moveTo>
                                  <a:pt x="652" y="0"/>
                                </a:moveTo>
                                <a:lnTo>
                                  <a:pt x="139" y="0"/>
                                </a:lnTo>
                                <a:lnTo>
                                  <a:pt x="82" y="296"/>
                                </a:lnTo>
                                <a:lnTo>
                                  <a:pt x="32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19" y="212"/>
                                </a:lnTo>
                                <a:lnTo>
                                  <a:pt x="76" y="325"/>
                                </a:lnTo>
                                <a:lnTo>
                                  <a:pt x="88" y="325"/>
                                </a:lnTo>
                                <a:lnTo>
                                  <a:pt x="148" y="11"/>
                                </a:lnTo>
                                <a:lnTo>
                                  <a:pt x="652" y="11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773" y="601"/>
                            <a:ext cx="65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197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71" style="position:absolute;left:0;text-align:left;margin-left:288.7pt;margin-top:30.1pt;width:32.9pt;height:16.75pt;z-index:15742976;mso-position-horizontal-relative:page" coordorigin="5774,602" coordsize="658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">
                <v:shape id="AutoShape 114" o:spid="_x0000_s1072" style="position:absolute;left:5782;top:614;width:650;height:320;visibility:visible;mso-wrap-style:square;v-text-anchor:top" coordsize="65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uVsEA&#10;AADbAAAADwAAAGRycy9kb3ducmV2LnhtbESP0YrCMBRE3wX/IVzBN00VVrQaRQVhwRWp+gGX5tpW&#10;m5vSRFv/fiMIPg4zc4ZZrFpTiifVrrCsYDSMQBCnVhecKbicd4MpCOeRNZaWScGLHKyW3c4CY20b&#10;Tuh58pkIEHYxKsi9r2IpXZqTQTe0FXHwrrY26IOsM6lrbALclHIcRRNpsOCwkGNF25zS++lhFFB0&#10;+3PNqxrtH4fjdJeeW5u4jVL9Xrueg/DU+m/40/7VCmY/8P4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4rlbBAAAA2wAAAA8AAAAAAAAAAAAAAAAAmAIAAGRycy9kb3du&#10;cmV2LnhtbFBLBQYAAAAABAAEAPUAAACGAwAAAAA=&#10;" path="m,215l23,198t1,l80,319t,l142,t,l650,e" filled="f" strokeweight=".04558mm">
                  <v:path arrowok="t" o:connecttype="custom" o:connectlocs="0,830;23,813;24,813;80,934;80,934;142,615;142,615;650,615" o:connectangles="0,0,0,0,0,0,0,0"/>
                </v:shape>
                <v:shape id="Freeform 113" o:spid="_x0000_s1073" style="position:absolute;left:5773;top:601;width:652;height:325;visibility:visible;mso-wrap-style:square;v-text-anchor:top" coordsize="65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+u8IA&#10;AADbAAAADwAAAGRycy9kb3ducmV2LnhtbESPS4sCMRCE78L+h9CCN824Bx+jUWRZRfDk89xO2sno&#10;pDNMoo7/frMgeCyq6itqOm9sKR5U+8Kxgn4vAUGcOV1wruCwX3ZHIHxA1lg6JgUv8jCffbWmmGr3&#10;5C09diEXEcI+RQUmhCqV0meGLPqeq4ijd3G1xRBlnUtd4zPCbSm/k2QgLRYcFwxW9GMou+3uVsEp&#10;GR3u62xVben3asyx2ZzP+VCpTrtZTEAEasIn/G6vtYLxAP6/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j67wgAAANsAAAAPAAAAAAAAAAAAAAAAAJgCAABkcnMvZG93&#10;bnJldi54bWxQSwUGAAAAAAQABAD1AAAAhwMAAAAA&#10;" path="m652,l139,,82,296,32,195,,218r4,5l19,212,76,325r12,l148,11r504,l652,xe" fillcolor="black" stroked="f">
                  <v:path arrowok="t" o:connecttype="custom" o:connectlocs="652,602;139,602;82,898;32,797;0,820;4,825;19,814;76,927;88,927;148,613;652,613;652,602" o:connectangles="0,0,0,0,0,0,0,0,0,0,0,0"/>
                </v:shape>
                <v:shape id="Text Box 112" o:spid="_x0000_s1074" type="#_x0000_t202" style="position:absolute;left:5773;top:601;width:65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197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position w:val="2"/>
                            <w:sz w:val="16"/>
                          </w:rPr>
                          <w:t>f</w:t>
                        </w:r>
                        <w:r>
                          <w:rPr>
                            <w:i/>
                            <w:spacing w:val="4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1"/>
                          </w:rPr>
                          <w:t>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16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rFonts w:ascii="Symbol" w:hAnsi="Symbol"/>
          <w:sz w:val="16"/>
        </w:rPr>
        <w:t></w:t>
      </w:r>
      <w:r w:rsidR="00C27CE0">
        <w:rPr>
          <w:sz w:val="16"/>
        </w:rPr>
        <w:tab/>
      </w:r>
      <w:r w:rsidR="00C27CE0">
        <w:rPr>
          <w:position w:val="2"/>
        </w:rPr>
        <w:t>и</w:t>
      </w:r>
      <w:r w:rsidR="00C27CE0">
        <w:rPr>
          <w:position w:val="2"/>
        </w:rPr>
        <w:tab/>
        <w:t>их</w:t>
      </w:r>
      <w:r w:rsidR="00C27CE0">
        <w:rPr>
          <w:position w:val="2"/>
        </w:rPr>
        <w:tab/>
        <w:t>решение.</w:t>
      </w:r>
      <w:r w:rsidR="00C27CE0">
        <w:rPr>
          <w:position w:val="2"/>
        </w:rPr>
        <w:tab/>
        <w:t>Решение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151"/>
        <w:ind w:left="666" w:right="24" w:firstLine="0"/>
        <w:jc w:val="center"/>
      </w:pPr>
      <w:r>
        <w:t>иррациональных</w:t>
      </w:r>
      <w:r>
        <w:rPr>
          <w:spacing w:val="-4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вида</w:t>
      </w:r>
    </w:p>
    <w:p w:rsidR="004E7696" w:rsidRDefault="00C27CE0">
      <w:pPr>
        <w:pStyle w:val="1"/>
        <w:spacing w:before="148"/>
        <w:ind w:left="704" w:right="24"/>
        <w:jc w:val="center"/>
      </w:pPr>
      <w:r>
        <w:t>Системы</w:t>
      </w:r>
      <w:r>
        <w:rPr>
          <w:spacing w:val="-6"/>
        </w:rPr>
        <w:t xml:space="preserve"> </w:t>
      </w:r>
      <w:r>
        <w:t>уравнений</w:t>
      </w:r>
    </w:p>
    <w:p w:rsidR="004E7696" w:rsidRDefault="00C27CE0">
      <w:pPr>
        <w:spacing w:before="152"/>
        <w:ind w:left="682"/>
        <w:rPr>
          <w:sz w:val="28"/>
        </w:rPr>
      </w:pPr>
      <w:r>
        <w:br w:type="column"/>
      </w:r>
      <w:r>
        <w:rPr>
          <w:rFonts w:ascii="Symbol" w:hAnsi="Symbol"/>
          <w:position w:val="2"/>
          <w:sz w:val="16"/>
        </w:rPr>
        <w:t></w:t>
      </w:r>
      <w:r>
        <w:rPr>
          <w:spacing w:val="55"/>
          <w:position w:val="2"/>
          <w:sz w:val="16"/>
        </w:rPr>
        <w:t xml:space="preserve"> </w:t>
      </w:r>
      <w:r>
        <w:rPr>
          <w:i/>
          <w:position w:val="2"/>
          <w:sz w:val="16"/>
        </w:rPr>
        <w:t>g</w:t>
      </w:r>
      <w:r>
        <w:rPr>
          <w:i/>
          <w:spacing w:val="28"/>
          <w:position w:val="2"/>
          <w:sz w:val="16"/>
        </w:rPr>
        <w:t xml:space="preserve"> </w:t>
      </w:r>
      <w:r>
        <w:rPr>
          <w:rFonts w:ascii="Symbol" w:hAnsi="Symbol"/>
          <w:sz w:val="21"/>
        </w:rPr>
        <w:t></w:t>
      </w:r>
      <w:r>
        <w:rPr>
          <w:spacing w:val="-5"/>
          <w:sz w:val="21"/>
        </w:rPr>
        <w:t xml:space="preserve"> </w:t>
      </w:r>
      <w:r>
        <w:rPr>
          <w:i/>
          <w:position w:val="2"/>
          <w:sz w:val="16"/>
        </w:rPr>
        <w:t>x</w:t>
      </w:r>
      <w:r>
        <w:rPr>
          <w:i/>
          <w:spacing w:val="3"/>
          <w:position w:val="2"/>
          <w:sz w:val="16"/>
        </w:rPr>
        <w:t xml:space="preserve"> </w:t>
      </w:r>
      <w:r>
        <w:rPr>
          <w:rFonts w:ascii="Symbol" w:hAnsi="Symbol"/>
          <w:sz w:val="21"/>
        </w:rPr>
        <w:t></w:t>
      </w:r>
      <w:r>
        <w:rPr>
          <w:spacing w:val="-1"/>
          <w:sz w:val="21"/>
        </w:rPr>
        <w:t xml:space="preserve"> </w:t>
      </w:r>
      <w:r>
        <w:rPr>
          <w:position w:val="3"/>
          <w:sz w:val="28"/>
        </w:rPr>
        <w:t>.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4685" w:space="101"/>
            <w:col w:w="5664"/>
          </w:cols>
        </w:sectPr>
      </w:pPr>
    </w:p>
    <w:p w:rsidR="004E7696" w:rsidRDefault="00C27CE0">
      <w:pPr>
        <w:pStyle w:val="a3"/>
        <w:spacing w:before="43" w:line="276" w:lineRule="auto"/>
        <w:ind w:right="412"/>
      </w:pPr>
      <w:r>
        <w:t>Уравнение с двумя переменными. Решение уравнений в целых числах.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 уравнения с двумя переменными.</w:t>
      </w:r>
    </w:p>
    <w:p w:rsidR="004E7696" w:rsidRDefault="00C27CE0">
      <w:pPr>
        <w:pStyle w:val="a3"/>
        <w:spacing w:before="1" w:line="276" w:lineRule="auto"/>
        <w:ind w:right="413"/>
      </w:pPr>
      <w:r>
        <w:t>Представление о графической интерпретации произвольного уравнения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переменными:</w:t>
      </w:r>
      <w:r>
        <w:rPr>
          <w:spacing w:val="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 плоскости.</w:t>
      </w:r>
    </w:p>
    <w:p w:rsidR="004E7696" w:rsidRDefault="00C27CE0">
      <w:pPr>
        <w:pStyle w:val="a3"/>
        <w:spacing w:before="1" w:line="276" w:lineRule="auto"/>
        <w:ind w:left="1390" w:right="2150" w:firstLine="0"/>
      </w:pPr>
      <w:r>
        <w:t>Понятие системы уравнений. Решение систем уравнений.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равносильности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4E7696" w:rsidRDefault="00C27CE0">
      <w:pPr>
        <w:pStyle w:val="a3"/>
        <w:spacing w:line="276" w:lineRule="auto"/>
        <w:ind w:right="409"/>
      </w:pPr>
      <w:r>
        <w:t>Методы решения систем линейных уравнений с двумя переменными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</w:p>
    <w:p w:rsidR="004E7696" w:rsidRDefault="00C27CE0">
      <w:pPr>
        <w:pStyle w:val="a3"/>
        <w:spacing w:line="278" w:lineRule="auto"/>
        <w:ind w:right="412"/>
      </w:pPr>
      <w:r>
        <w:t>Системы нелинейных уравнений. Методы решения систем 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деления,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переменных.</w:t>
      </w:r>
      <w:r>
        <w:rPr>
          <w:spacing w:val="-4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системы.</w:t>
      </w:r>
    </w:p>
    <w:p w:rsidR="004E7696" w:rsidRDefault="00C27CE0">
      <w:pPr>
        <w:pStyle w:val="1"/>
        <w:spacing w:line="321" w:lineRule="exact"/>
        <w:jc w:val="left"/>
      </w:pPr>
      <w:r>
        <w:t>Неравенства</w:t>
      </w:r>
    </w:p>
    <w:p w:rsidR="004E7696" w:rsidRDefault="004E7696">
      <w:pPr>
        <w:spacing w:line="321" w:lineRule="exact"/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pStyle w:val="a3"/>
        <w:tabs>
          <w:tab w:val="left" w:pos="2800"/>
          <w:tab w:val="left" w:pos="4546"/>
          <w:tab w:val="left" w:pos="5888"/>
          <w:tab w:val="left" w:pos="7275"/>
          <w:tab w:val="left" w:pos="8896"/>
        </w:tabs>
        <w:spacing w:before="79" w:line="278" w:lineRule="auto"/>
        <w:ind w:right="408"/>
        <w:jc w:val="left"/>
      </w:pPr>
      <w:r>
        <w:lastRenderedPageBreak/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</w:r>
      <w:r>
        <w:rPr>
          <w:spacing w:val="-1"/>
        </w:rPr>
        <w:t>Проверка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значениях</w:t>
      </w:r>
      <w:r>
        <w:rPr>
          <w:spacing w:val="-3"/>
        </w:rPr>
        <w:t xml:space="preserve"> </w:t>
      </w:r>
      <w:r>
        <w:t>переменных.</w:t>
      </w:r>
    </w:p>
    <w:p w:rsidR="004E7696" w:rsidRDefault="00C27CE0">
      <w:pPr>
        <w:pStyle w:val="a3"/>
        <w:tabs>
          <w:tab w:val="left" w:pos="3186"/>
          <w:tab w:val="left" w:pos="3587"/>
          <w:tab w:val="left" w:pos="5364"/>
          <w:tab w:val="left" w:pos="6621"/>
          <w:tab w:val="left" w:pos="7047"/>
          <w:tab w:val="left" w:pos="8515"/>
        </w:tabs>
        <w:spacing w:line="317" w:lineRule="exact"/>
        <w:ind w:left="1390" w:firstLine="0"/>
        <w:jc w:val="left"/>
      </w:pPr>
      <w:r>
        <w:t>Неравенство</w:t>
      </w:r>
      <w:r>
        <w:tab/>
        <w:t>с</w:t>
      </w:r>
      <w:r>
        <w:tab/>
        <w:t>переменной.</w:t>
      </w:r>
      <w:r>
        <w:tab/>
        <w:t>Строгие</w:t>
      </w:r>
      <w:r>
        <w:tab/>
        <w:t>и</w:t>
      </w:r>
      <w:r>
        <w:tab/>
        <w:t>нестрогие</w:t>
      </w:r>
      <w:r>
        <w:tab/>
        <w:t>неравенства.</w:t>
      </w:r>
    </w:p>
    <w:p w:rsidR="004E7696" w:rsidRDefault="00C27CE0">
      <w:pPr>
        <w:pStyle w:val="a3"/>
        <w:spacing w:before="47"/>
        <w:ind w:firstLine="0"/>
        <w:jc w:val="left"/>
      </w:pPr>
      <w:r>
        <w:t>Доказательство</w:t>
      </w:r>
      <w:r>
        <w:rPr>
          <w:spacing w:val="-5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двух чисел.</w:t>
      </w:r>
    </w:p>
    <w:p w:rsidR="004E7696" w:rsidRDefault="00C27CE0">
      <w:pPr>
        <w:pStyle w:val="a3"/>
        <w:spacing w:before="50" w:line="276" w:lineRule="auto"/>
        <w:ind w:left="1390" w:right="944" w:firstLine="0"/>
        <w:jc w:val="left"/>
      </w:pPr>
      <w:r>
        <w:t>Понятие о решении неравенства. Множество решений неравенства.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неравенств.</w:t>
      </w:r>
    </w:p>
    <w:p w:rsidR="004E7696" w:rsidRDefault="00C27CE0">
      <w:pPr>
        <w:pStyle w:val="a3"/>
        <w:spacing w:line="276" w:lineRule="auto"/>
        <w:ind w:right="412"/>
      </w:pPr>
      <w:r>
        <w:t>Линейное неравенство и множества его решений. Решение линейных</w:t>
      </w:r>
      <w:r>
        <w:rPr>
          <w:spacing w:val="1"/>
        </w:rPr>
        <w:t xml:space="preserve"> </w:t>
      </w:r>
      <w:r>
        <w:t>неравенств.</w:t>
      </w:r>
      <w:r>
        <w:rPr>
          <w:spacing w:val="-3"/>
        </w:rPr>
        <w:t xml:space="preserve"> </w:t>
      </w:r>
      <w:r>
        <w:t>Линейное неравенство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4E7696" w:rsidRDefault="00C27CE0">
      <w:pPr>
        <w:pStyle w:val="a3"/>
        <w:spacing w:line="276" w:lineRule="auto"/>
        <w:ind w:right="410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-67"/>
        </w:rPr>
        <w:t xml:space="preserve"> </w:t>
      </w:r>
      <w:r>
        <w:t>неравенств: использование свойств и графика квадратичной функции, 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неравенства.</w:t>
      </w:r>
    </w:p>
    <w:p w:rsidR="004E7696" w:rsidRDefault="008E0FE2">
      <w:pPr>
        <w:pStyle w:val="a3"/>
        <w:spacing w:before="1"/>
        <w:ind w:left="1390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6264275</wp:posOffset>
                </wp:positionH>
                <wp:positionV relativeFrom="paragraph">
                  <wp:posOffset>266065</wp:posOffset>
                </wp:positionV>
                <wp:extent cx="443230" cy="212725"/>
                <wp:effectExtent l="0" t="0" r="0" b="0"/>
                <wp:wrapNone/>
                <wp:docPr id="9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12725"/>
                          <a:chOff x="9865" y="419"/>
                          <a:chExt cx="698" cy="335"/>
                        </a:xfrm>
                      </wpg:grpSpPr>
                      <wps:wsp>
                        <wps:cNvPr id="91" name="AutoShape 110"/>
                        <wps:cNvSpPr>
                          <a:spLocks/>
                        </wps:cNvSpPr>
                        <wps:spPr bwMode="auto">
                          <a:xfrm>
                            <a:off x="9874" y="431"/>
                            <a:ext cx="689" cy="320"/>
                          </a:xfrm>
                          <a:custGeom>
                            <a:avLst/>
                            <a:gdLst>
                              <a:gd name="T0" fmla="+- 0 9874 9874"/>
                              <a:gd name="T1" fmla="*/ T0 w 689"/>
                              <a:gd name="T2" fmla="+- 0 647 432"/>
                              <a:gd name="T3" fmla="*/ 647 h 320"/>
                              <a:gd name="T4" fmla="+- 0 9898 9874"/>
                              <a:gd name="T5" fmla="*/ T4 w 689"/>
                              <a:gd name="T6" fmla="+- 0 631 432"/>
                              <a:gd name="T7" fmla="*/ 631 h 320"/>
                              <a:gd name="T8" fmla="+- 0 9899 9874"/>
                              <a:gd name="T9" fmla="*/ T8 w 689"/>
                              <a:gd name="T10" fmla="+- 0 631 432"/>
                              <a:gd name="T11" fmla="*/ 631 h 320"/>
                              <a:gd name="T12" fmla="+- 0 9959 9874"/>
                              <a:gd name="T13" fmla="*/ T12 w 689"/>
                              <a:gd name="T14" fmla="+- 0 751 432"/>
                              <a:gd name="T15" fmla="*/ 751 h 320"/>
                              <a:gd name="T16" fmla="+- 0 9959 9874"/>
                              <a:gd name="T17" fmla="*/ T16 w 689"/>
                              <a:gd name="T18" fmla="+- 0 752 432"/>
                              <a:gd name="T19" fmla="*/ 752 h 320"/>
                              <a:gd name="T20" fmla="+- 0 10024 9874"/>
                              <a:gd name="T21" fmla="*/ T20 w 689"/>
                              <a:gd name="T22" fmla="+- 0 432 432"/>
                              <a:gd name="T23" fmla="*/ 432 h 320"/>
                              <a:gd name="T24" fmla="+- 0 10024 9874"/>
                              <a:gd name="T25" fmla="*/ T24 w 689"/>
                              <a:gd name="T26" fmla="+- 0 432 432"/>
                              <a:gd name="T27" fmla="*/ 432 h 320"/>
                              <a:gd name="T28" fmla="+- 0 10563 9874"/>
                              <a:gd name="T29" fmla="*/ T28 w 689"/>
                              <a:gd name="T30" fmla="+- 0 432 432"/>
                              <a:gd name="T31" fmla="*/ 43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320">
                                <a:moveTo>
                                  <a:pt x="0" y="215"/>
                                </a:moveTo>
                                <a:lnTo>
                                  <a:pt x="24" y="199"/>
                                </a:lnTo>
                                <a:moveTo>
                                  <a:pt x="25" y="199"/>
                                </a:moveTo>
                                <a:lnTo>
                                  <a:pt x="85" y="319"/>
                                </a:lnTo>
                                <a:moveTo>
                                  <a:pt x="85" y="320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9"/>
                        <wps:cNvSpPr>
                          <a:spLocks/>
                        </wps:cNvSpPr>
                        <wps:spPr bwMode="auto">
                          <a:xfrm>
                            <a:off x="9865" y="418"/>
                            <a:ext cx="691" cy="325"/>
                          </a:xfrm>
                          <a:custGeom>
                            <a:avLst/>
                            <a:gdLst>
                              <a:gd name="T0" fmla="+- 0 10556 9865"/>
                              <a:gd name="T1" fmla="*/ T0 w 691"/>
                              <a:gd name="T2" fmla="+- 0 419 419"/>
                              <a:gd name="T3" fmla="*/ 419 h 325"/>
                              <a:gd name="T4" fmla="+- 0 10013 9865"/>
                              <a:gd name="T5" fmla="*/ T4 w 691"/>
                              <a:gd name="T6" fmla="+- 0 419 419"/>
                              <a:gd name="T7" fmla="*/ 419 h 325"/>
                              <a:gd name="T8" fmla="+- 0 9952 9865"/>
                              <a:gd name="T9" fmla="*/ T8 w 691"/>
                              <a:gd name="T10" fmla="+- 0 715 419"/>
                              <a:gd name="T11" fmla="*/ 715 h 325"/>
                              <a:gd name="T12" fmla="+- 0 9899 9865"/>
                              <a:gd name="T13" fmla="*/ T12 w 691"/>
                              <a:gd name="T14" fmla="+- 0 614 419"/>
                              <a:gd name="T15" fmla="*/ 614 h 325"/>
                              <a:gd name="T16" fmla="+- 0 9865 9865"/>
                              <a:gd name="T17" fmla="*/ T16 w 691"/>
                              <a:gd name="T18" fmla="+- 0 637 419"/>
                              <a:gd name="T19" fmla="*/ 637 h 325"/>
                              <a:gd name="T20" fmla="+- 0 9870 9865"/>
                              <a:gd name="T21" fmla="*/ T20 w 691"/>
                              <a:gd name="T22" fmla="+- 0 642 419"/>
                              <a:gd name="T23" fmla="*/ 642 h 325"/>
                              <a:gd name="T24" fmla="+- 0 9886 9865"/>
                              <a:gd name="T25" fmla="*/ T24 w 691"/>
                              <a:gd name="T26" fmla="+- 0 631 419"/>
                              <a:gd name="T27" fmla="*/ 631 h 325"/>
                              <a:gd name="T28" fmla="+- 0 9946 9865"/>
                              <a:gd name="T29" fmla="*/ T28 w 691"/>
                              <a:gd name="T30" fmla="+- 0 744 419"/>
                              <a:gd name="T31" fmla="*/ 744 h 325"/>
                              <a:gd name="T32" fmla="+- 0 9959 9865"/>
                              <a:gd name="T33" fmla="*/ T32 w 691"/>
                              <a:gd name="T34" fmla="+- 0 744 419"/>
                              <a:gd name="T35" fmla="*/ 744 h 325"/>
                              <a:gd name="T36" fmla="+- 0 10022 9865"/>
                              <a:gd name="T37" fmla="*/ T36 w 691"/>
                              <a:gd name="T38" fmla="+- 0 430 419"/>
                              <a:gd name="T39" fmla="*/ 430 h 325"/>
                              <a:gd name="T40" fmla="+- 0 10556 9865"/>
                              <a:gd name="T41" fmla="*/ T40 w 691"/>
                              <a:gd name="T42" fmla="+- 0 430 419"/>
                              <a:gd name="T43" fmla="*/ 430 h 325"/>
                              <a:gd name="T44" fmla="+- 0 10556 9865"/>
                              <a:gd name="T45" fmla="*/ T44 w 691"/>
                              <a:gd name="T46" fmla="+- 0 419 419"/>
                              <a:gd name="T47" fmla="*/ 41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25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5" y="223"/>
                                </a:lnTo>
                                <a:lnTo>
                                  <a:pt x="21" y="212"/>
                                </a:lnTo>
                                <a:lnTo>
                                  <a:pt x="81" y="325"/>
                                </a:lnTo>
                                <a:lnTo>
                                  <a:pt x="94" y="325"/>
                                </a:lnTo>
                                <a:lnTo>
                                  <a:pt x="157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865" y="418"/>
                            <a:ext cx="69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9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1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75" style="position:absolute;left:0;text-align:left;margin-left:493.25pt;margin-top:20.95pt;width:34.9pt;height:16.75pt;z-index:15744000;mso-position-horizontal-relative:page" coordorigin="9865,419" coordsize="698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">
                <v:shape id="AutoShape 110" o:spid="_x0000_s1076" style="position:absolute;left:9874;top:431;width:689;height:320;visibility:visible;mso-wrap-style:square;v-text-anchor:top" coordsize="6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9QMQA&#10;AADbAAAADwAAAGRycy9kb3ducmV2LnhtbESPQWvCQBSE7wX/w/IEb3Wj2Gqjq4ig7aEXo5feHtln&#10;Es2+jdk1if76bqHgcZiZb5jFqjOlaKh2hWUFo2EEgji1uuBMwfGwfZ2BcB5ZY2mZFNzJwWrZe1lg&#10;rG3Le2oSn4kAYRejgtz7KpbSpTkZdENbEQfvZGuDPsg6k7rGNsBNKcdR9C4NFhwWcqxok1N6SW5G&#10;wfX82c4e7cR0qcWm+d7+JLvpm1KDfreeg/DU+Wf4v/2lFXyM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0fUDEAAAA2wAAAA8AAAAAAAAAAAAAAAAAmAIAAGRycy9k&#10;b3ducmV2LnhtbFBLBQYAAAAABAAEAPUAAACJAwAAAAA=&#10;" path="m,215l24,199t1,l85,319t,1l150,t,l689,e" filled="f" strokeweight=".04694mm">
                  <v:path arrowok="t" o:connecttype="custom" o:connectlocs="0,647;24,631;25,631;85,751;85,752;150,432;150,432;689,432" o:connectangles="0,0,0,0,0,0,0,0"/>
                </v:shape>
                <v:shape id="Freeform 109" o:spid="_x0000_s1077" style="position:absolute;left:9865;top:418;width:691;height:325;visibility:visible;mso-wrap-style:square;v-text-anchor:top" coordsize="69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kYsIA&#10;AADbAAAADwAAAGRycy9kb3ducmV2LnhtbESPS2vCQBSF90L/w3AL3elEKcGmmYiUCtqNaB/rS+bm&#10;QTJ3QmY0sb/eEQSXh/P4OOlqNK04U+9qywrmswgEcW51zaWCn+/NdAnCeWSNrWVScCEHq+xpkmKi&#10;7cAHOh99KcIIuwQVVN53iZQur8igm9mOOHiF7Q36IPtS6h6HMG5auYiiWBqsORAq7Oijorw5nkzg&#10;jq//f1+sad987n41rzdFGc+Venke1+8gPI3+Eb63t1rB2wJuX8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yRiwgAAANsAAAAPAAAAAAAAAAAAAAAAAJgCAABkcnMvZG93&#10;bnJldi54bWxQSwUGAAAAAAQABAD1AAAAhwMAAAAA&#10;" path="m691,l148,,87,296,34,195,,218r5,5l21,212,81,325r13,l157,11r534,l691,xe" fillcolor="black" stroked="f">
                  <v:path arrowok="t" o:connecttype="custom" o:connectlocs="691,419;148,419;87,715;34,614;0,637;5,642;21,631;81,744;94,744;157,430;691,430;691,419" o:connectangles="0,0,0,0,0,0,0,0,0,0,0,0"/>
                </v:shape>
                <v:shape id="Text Box 108" o:spid="_x0000_s1078" type="#_x0000_t202" style="position:absolute;left:9865;top:418;width:69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9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1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t>Квадратное</w:t>
      </w:r>
      <w:r w:rsidR="00C27CE0">
        <w:rPr>
          <w:spacing w:val="-4"/>
        </w:rPr>
        <w:t xml:space="preserve"> </w:t>
      </w:r>
      <w:r w:rsidR="00C27CE0">
        <w:t>неравенство</w:t>
      </w:r>
      <w:r w:rsidR="00C27CE0">
        <w:rPr>
          <w:spacing w:val="-1"/>
        </w:rPr>
        <w:t xml:space="preserve"> </w:t>
      </w:r>
      <w:r w:rsidR="00C27CE0">
        <w:t>с параметром</w:t>
      </w:r>
      <w:r w:rsidR="00C27CE0">
        <w:rPr>
          <w:spacing w:val="-4"/>
        </w:rPr>
        <w:t xml:space="preserve"> </w:t>
      </w:r>
      <w:r w:rsidR="00C27CE0">
        <w:t>и</w:t>
      </w:r>
      <w:r w:rsidR="00C27CE0">
        <w:rPr>
          <w:spacing w:val="-2"/>
        </w:rPr>
        <w:t xml:space="preserve"> </w:t>
      </w:r>
      <w:r w:rsidR="00C27CE0">
        <w:t>его</w:t>
      </w:r>
      <w:r w:rsidR="00C27CE0">
        <w:rPr>
          <w:spacing w:val="-1"/>
        </w:rPr>
        <w:t xml:space="preserve"> </w:t>
      </w:r>
      <w:r w:rsidR="00C27CE0">
        <w:t>решение.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8E0FE2">
      <w:pPr>
        <w:pStyle w:val="a3"/>
        <w:spacing w:before="52"/>
        <w:ind w:left="1390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5403215</wp:posOffset>
                </wp:positionH>
                <wp:positionV relativeFrom="paragraph">
                  <wp:posOffset>60325</wp:posOffset>
                </wp:positionV>
                <wp:extent cx="443230" cy="212725"/>
                <wp:effectExtent l="0" t="0" r="0" b="0"/>
                <wp:wrapNone/>
                <wp:docPr id="8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12725"/>
                          <a:chOff x="8509" y="95"/>
                          <a:chExt cx="698" cy="335"/>
                        </a:xfrm>
                      </wpg:grpSpPr>
                      <wps:wsp>
                        <wps:cNvPr id="87" name="AutoShape 106"/>
                        <wps:cNvSpPr>
                          <a:spLocks/>
                        </wps:cNvSpPr>
                        <wps:spPr bwMode="auto">
                          <a:xfrm>
                            <a:off x="8518" y="108"/>
                            <a:ext cx="689" cy="320"/>
                          </a:xfrm>
                          <a:custGeom>
                            <a:avLst/>
                            <a:gdLst>
                              <a:gd name="T0" fmla="+- 0 8518 8518"/>
                              <a:gd name="T1" fmla="*/ T0 w 689"/>
                              <a:gd name="T2" fmla="+- 0 324 108"/>
                              <a:gd name="T3" fmla="*/ 324 h 320"/>
                              <a:gd name="T4" fmla="+- 0 8542 8518"/>
                              <a:gd name="T5" fmla="*/ T4 w 689"/>
                              <a:gd name="T6" fmla="+- 0 307 108"/>
                              <a:gd name="T7" fmla="*/ 307 h 320"/>
                              <a:gd name="T8" fmla="+- 0 8543 8518"/>
                              <a:gd name="T9" fmla="*/ T8 w 689"/>
                              <a:gd name="T10" fmla="+- 0 307 108"/>
                              <a:gd name="T11" fmla="*/ 307 h 320"/>
                              <a:gd name="T12" fmla="+- 0 8603 8518"/>
                              <a:gd name="T13" fmla="*/ T12 w 689"/>
                              <a:gd name="T14" fmla="+- 0 428 108"/>
                              <a:gd name="T15" fmla="*/ 428 h 320"/>
                              <a:gd name="T16" fmla="+- 0 8603 8518"/>
                              <a:gd name="T17" fmla="*/ T16 w 689"/>
                              <a:gd name="T18" fmla="+- 0 428 108"/>
                              <a:gd name="T19" fmla="*/ 428 h 320"/>
                              <a:gd name="T20" fmla="+- 0 8668 8518"/>
                              <a:gd name="T21" fmla="*/ T20 w 689"/>
                              <a:gd name="T22" fmla="+- 0 109 108"/>
                              <a:gd name="T23" fmla="*/ 109 h 320"/>
                              <a:gd name="T24" fmla="+- 0 8668 8518"/>
                              <a:gd name="T25" fmla="*/ T24 w 689"/>
                              <a:gd name="T26" fmla="+- 0 108 108"/>
                              <a:gd name="T27" fmla="*/ 108 h 320"/>
                              <a:gd name="T28" fmla="+- 0 9207 8518"/>
                              <a:gd name="T29" fmla="*/ T28 w 689"/>
                              <a:gd name="T30" fmla="+- 0 108 108"/>
                              <a:gd name="T31" fmla="*/ 10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9" h="320">
                                <a:moveTo>
                                  <a:pt x="0" y="216"/>
                                </a:moveTo>
                                <a:lnTo>
                                  <a:pt x="24" y="199"/>
                                </a:lnTo>
                                <a:moveTo>
                                  <a:pt x="25" y="199"/>
                                </a:moveTo>
                                <a:lnTo>
                                  <a:pt x="85" y="320"/>
                                </a:lnTo>
                                <a:moveTo>
                                  <a:pt x="85" y="320"/>
                                </a:moveTo>
                                <a:lnTo>
                                  <a:pt x="150" y="1"/>
                                </a:lnTo>
                                <a:moveTo>
                                  <a:pt x="150" y="0"/>
                                </a:moveTo>
                                <a:lnTo>
                                  <a:pt x="689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5"/>
                        <wps:cNvSpPr>
                          <a:spLocks/>
                        </wps:cNvSpPr>
                        <wps:spPr bwMode="auto">
                          <a:xfrm>
                            <a:off x="8509" y="95"/>
                            <a:ext cx="691" cy="325"/>
                          </a:xfrm>
                          <a:custGeom>
                            <a:avLst/>
                            <a:gdLst>
                              <a:gd name="T0" fmla="+- 0 9200 8509"/>
                              <a:gd name="T1" fmla="*/ T0 w 691"/>
                              <a:gd name="T2" fmla="+- 0 95 95"/>
                              <a:gd name="T3" fmla="*/ 95 h 325"/>
                              <a:gd name="T4" fmla="+- 0 8657 8509"/>
                              <a:gd name="T5" fmla="*/ T4 w 691"/>
                              <a:gd name="T6" fmla="+- 0 95 95"/>
                              <a:gd name="T7" fmla="*/ 95 h 325"/>
                              <a:gd name="T8" fmla="+- 0 8596 8509"/>
                              <a:gd name="T9" fmla="*/ T8 w 691"/>
                              <a:gd name="T10" fmla="+- 0 392 95"/>
                              <a:gd name="T11" fmla="*/ 392 h 325"/>
                              <a:gd name="T12" fmla="+- 0 8543 8509"/>
                              <a:gd name="T13" fmla="*/ T12 w 691"/>
                              <a:gd name="T14" fmla="+- 0 291 95"/>
                              <a:gd name="T15" fmla="*/ 291 h 325"/>
                              <a:gd name="T16" fmla="+- 0 8509 8509"/>
                              <a:gd name="T17" fmla="*/ T16 w 691"/>
                              <a:gd name="T18" fmla="+- 0 314 95"/>
                              <a:gd name="T19" fmla="*/ 314 h 325"/>
                              <a:gd name="T20" fmla="+- 0 8514 8509"/>
                              <a:gd name="T21" fmla="*/ T20 w 691"/>
                              <a:gd name="T22" fmla="+- 0 319 95"/>
                              <a:gd name="T23" fmla="*/ 319 h 325"/>
                              <a:gd name="T24" fmla="+- 0 8530 8509"/>
                              <a:gd name="T25" fmla="*/ T24 w 691"/>
                              <a:gd name="T26" fmla="+- 0 308 95"/>
                              <a:gd name="T27" fmla="*/ 308 h 325"/>
                              <a:gd name="T28" fmla="+- 0 8590 8509"/>
                              <a:gd name="T29" fmla="*/ T28 w 691"/>
                              <a:gd name="T30" fmla="+- 0 420 95"/>
                              <a:gd name="T31" fmla="*/ 420 h 325"/>
                              <a:gd name="T32" fmla="+- 0 8603 8509"/>
                              <a:gd name="T33" fmla="*/ T32 w 691"/>
                              <a:gd name="T34" fmla="+- 0 420 95"/>
                              <a:gd name="T35" fmla="*/ 420 h 325"/>
                              <a:gd name="T36" fmla="+- 0 8666 8509"/>
                              <a:gd name="T37" fmla="*/ T36 w 691"/>
                              <a:gd name="T38" fmla="+- 0 106 95"/>
                              <a:gd name="T39" fmla="*/ 106 h 325"/>
                              <a:gd name="T40" fmla="+- 0 9200 8509"/>
                              <a:gd name="T41" fmla="*/ T40 w 691"/>
                              <a:gd name="T42" fmla="+- 0 106 95"/>
                              <a:gd name="T43" fmla="*/ 106 h 325"/>
                              <a:gd name="T44" fmla="+- 0 9200 8509"/>
                              <a:gd name="T45" fmla="*/ T44 w 691"/>
                              <a:gd name="T46" fmla="+- 0 95 95"/>
                              <a:gd name="T47" fmla="*/ 9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1" h="325">
                                <a:moveTo>
                                  <a:pt x="691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297"/>
                                </a:lnTo>
                                <a:lnTo>
                                  <a:pt x="34" y="196"/>
                                </a:lnTo>
                                <a:lnTo>
                                  <a:pt x="0" y="219"/>
                                </a:lnTo>
                                <a:lnTo>
                                  <a:pt x="5" y="224"/>
                                </a:lnTo>
                                <a:lnTo>
                                  <a:pt x="21" y="213"/>
                                </a:lnTo>
                                <a:lnTo>
                                  <a:pt x="81" y="325"/>
                                </a:lnTo>
                                <a:lnTo>
                                  <a:pt x="94" y="325"/>
                                </a:lnTo>
                                <a:lnTo>
                                  <a:pt x="157" y="11"/>
                                </a:lnTo>
                                <a:lnTo>
                                  <a:pt x="691" y="1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509" y="95"/>
                            <a:ext cx="69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9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1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79" style="position:absolute;left:0;text-align:left;margin-left:425.45pt;margin-top:4.75pt;width:34.9pt;height:16.75pt;z-index:15743488;mso-position-horizontal-relative:page" coordorigin="8509,95" coordsize="698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">
                <v:shape id="AutoShape 106" o:spid="_x0000_s1080" style="position:absolute;left:8518;top:108;width:689;height:320;visibility:visible;mso-wrap-style:square;v-text-anchor:top" coordsize="6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WcsUA&#10;AADbAAAADwAAAGRycy9kb3ducmV2LnhtbESPT2vCQBTE74LfYXmCN90otobUVUTwz6EX0156e2Rf&#10;k2j2bcyuSeyn7wqFHoeZ+Q2z2vSmEi01rrSsYDaNQBBnVpecK/j82E9iEM4ja6wsk4IHOdish4MV&#10;Jtp2fKY29bkIEHYJKii8rxMpXVaQQTe1NXHwvm1j0AfZ5FI32AW4qeQ8il6lwZLDQoE17QrKrund&#10;KLhdjl380y1Mn1ls2/f9V3pYvig1HvXbNxCeev8f/muftIJ4Cc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NZyxQAAANsAAAAPAAAAAAAAAAAAAAAAAJgCAABkcnMv&#10;ZG93bnJldi54bWxQSwUGAAAAAAQABAD1AAAAigMAAAAA&#10;" path="m,216l24,199t1,l85,320t,l150,1t,-1l689,e" filled="f" strokeweight=".04694mm">
                  <v:path arrowok="t" o:connecttype="custom" o:connectlocs="0,324;24,307;25,307;85,428;85,428;150,109;150,108;689,108" o:connectangles="0,0,0,0,0,0,0,0"/>
                </v:shape>
                <v:shape id="Freeform 105" o:spid="_x0000_s1081" style="position:absolute;left:8509;top:95;width:691;height:325;visibility:visible;mso-wrap-style:square;v-text-anchor:top" coordsize="69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FVcAA&#10;AADbAAAADwAAAGRycy9kb3ducmV2LnhtbERPS2vCQBC+F/wPywi91U1KCRJdRcSA9lIaH+chOybB&#10;7GzIbjXtr+8cCj1+fO/lenSdutMQWs8G0lkCirjytuXawOlYvMxBhYhssfNMBr4pwHo1eVpibv2D&#10;P+lexlpJCIccDTQx9rnWoWrIYZj5nli4qx8cRoFDre2ADwl3nX5Nkkw7bFkaGuxp21B1K7+c9I5v&#10;P5d3tvRx2x3OljfFtc5SY56n42YBKtIY/8V/7r01MJex8kV+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KFVcAAAADbAAAADwAAAAAAAAAAAAAAAACYAgAAZHJzL2Rvd25y&#10;ZXYueG1sUEsFBgAAAAAEAAQA9QAAAIUDAAAAAA==&#10;" path="m691,l148,,87,297,34,196,,219r5,5l21,213,81,325r13,l157,11r534,l691,xe" fillcolor="black" stroked="f">
                  <v:path arrowok="t" o:connecttype="custom" o:connectlocs="691,95;148,95;87,392;34,291;0,314;5,319;21,308;81,420;94,420;157,106;691,106;691,95" o:connectangles="0,0,0,0,0,0,0,0,0,0,0,0"/>
                </v:shape>
                <v:shape id="Text Box 104" o:spid="_x0000_s1082" type="#_x0000_t202" style="position:absolute;left:8509;top:95;width:69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9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1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t>Простейшие</w:t>
      </w:r>
      <w:r w:rsidR="00C27CE0">
        <w:rPr>
          <w:spacing w:val="47"/>
        </w:rPr>
        <w:t xml:space="preserve"> </w:t>
      </w:r>
      <w:r w:rsidR="00C27CE0">
        <w:t>иррациональные</w:t>
      </w:r>
      <w:r w:rsidR="00C27CE0">
        <w:rPr>
          <w:spacing w:val="48"/>
        </w:rPr>
        <w:t xml:space="preserve"> </w:t>
      </w:r>
      <w:r w:rsidR="00C27CE0">
        <w:t>неравенства</w:t>
      </w:r>
      <w:r w:rsidR="00C27CE0">
        <w:rPr>
          <w:spacing w:val="47"/>
        </w:rPr>
        <w:t xml:space="preserve"> </w:t>
      </w:r>
      <w:r w:rsidR="00C27CE0">
        <w:t>вида:</w:t>
      </w:r>
    </w:p>
    <w:p w:rsidR="004E7696" w:rsidRDefault="008E0FE2" w:rsidP="002D3271">
      <w:pPr>
        <w:pStyle w:val="a4"/>
        <w:numPr>
          <w:ilvl w:val="0"/>
          <w:numId w:val="107"/>
        </w:numPr>
        <w:tabs>
          <w:tab w:val="left" w:pos="3696"/>
          <w:tab w:val="left" w:pos="3697"/>
        </w:tabs>
        <w:spacing w:before="197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156210</wp:posOffset>
                </wp:positionV>
                <wp:extent cx="440690" cy="212725"/>
                <wp:effectExtent l="0" t="0" r="0" b="0"/>
                <wp:wrapNone/>
                <wp:docPr id="8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212725"/>
                          <a:chOff x="1744" y="246"/>
                          <a:chExt cx="694" cy="335"/>
                        </a:xfrm>
                      </wpg:grpSpPr>
                      <wps:wsp>
                        <wps:cNvPr id="83" name="AutoShape 102"/>
                        <wps:cNvSpPr>
                          <a:spLocks/>
                        </wps:cNvSpPr>
                        <wps:spPr bwMode="auto">
                          <a:xfrm>
                            <a:off x="1752" y="258"/>
                            <a:ext cx="686" cy="320"/>
                          </a:xfrm>
                          <a:custGeom>
                            <a:avLst/>
                            <a:gdLst>
                              <a:gd name="T0" fmla="+- 0 1753 1753"/>
                              <a:gd name="T1" fmla="*/ T0 w 686"/>
                              <a:gd name="T2" fmla="+- 0 474 259"/>
                              <a:gd name="T3" fmla="*/ 474 h 320"/>
                              <a:gd name="T4" fmla="+- 0 1777 1753"/>
                              <a:gd name="T5" fmla="*/ T4 w 686"/>
                              <a:gd name="T6" fmla="+- 0 457 259"/>
                              <a:gd name="T7" fmla="*/ 457 h 320"/>
                              <a:gd name="T8" fmla="+- 0 1778 1753"/>
                              <a:gd name="T9" fmla="*/ T8 w 686"/>
                              <a:gd name="T10" fmla="+- 0 457 259"/>
                              <a:gd name="T11" fmla="*/ 457 h 320"/>
                              <a:gd name="T12" fmla="+- 0 1837 1753"/>
                              <a:gd name="T13" fmla="*/ T12 w 686"/>
                              <a:gd name="T14" fmla="+- 0 578 259"/>
                              <a:gd name="T15" fmla="*/ 578 h 320"/>
                              <a:gd name="T16" fmla="+- 0 1837 1753"/>
                              <a:gd name="T17" fmla="*/ T16 w 686"/>
                              <a:gd name="T18" fmla="+- 0 578 259"/>
                              <a:gd name="T19" fmla="*/ 578 h 320"/>
                              <a:gd name="T20" fmla="+- 0 1903 1753"/>
                              <a:gd name="T21" fmla="*/ T20 w 686"/>
                              <a:gd name="T22" fmla="+- 0 259 259"/>
                              <a:gd name="T23" fmla="*/ 259 h 320"/>
                              <a:gd name="T24" fmla="+- 0 1903 1753"/>
                              <a:gd name="T25" fmla="*/ T24 w 686"/>
                              <a:gd name="T26" fmla="+- 0 259 259"/>
                              <a:gd name="T27" fmla="*/ 259 h 320"/>
                              <a:gd name="T28" fmla="+- 0 2438 1753"/>
                              <a:gd name="T29" fmla="*/ T28 w 686"/>
                              <a:gd name="T30" fmla="+- 0 259 259"/>
                              <a:gd name="T31" fmla="*/ 25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" h="320">
                                <a:moveTo>
                                  <a:pt x="0" y="215"/>
                                </a:moveTo>
                                <a:lnTo>
                                  <a:pt x="24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50" y="0"/>
                                </a:lnTo>
                                <a:moveTo>
                                  <a:pt x="15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1"/>
                        <wps:cNvSpPr>
                          <a:spLocks/>
                        </wps:cNvSpPr>
                        <wps:spPr bwMode="auto">
                          <a:xfrm>
                            <a:off x="1743" y="245"/>
                            <a:ext cx="689" cy="325"/>
                          </a:xfrm>
                          <a:custGeom>
                            <a:avLst/>
                            <a:gdLst>
                              <a:gd name="T0" fmla="+- 0 2432 1744"/>
                              <a:gd name="T1" fmla="*/ T0 w 689"/>
                              <a:gd name="T2" fmla="+- 0 246 246"/>
                              <a:gd name="T3" fmla="*/ 246 h 325"/>
                              <a:gd name="T4" fmla="+- 0 1891 1744"/>
                              <a:gd name="T5" fmla="*/ T4 w 689"/>
                              <a:gd name="T6" fmla="+- 0 246 246"/>
                              <a:gd name="T7" fmla="*/ 246 h 325"/>
                              <a:gd name="T8" fmla="+- 0 1830 1744"/>
                              <a:gd name="T9" fmla="*/ T8 w 689"/>
                              <a:gd name="T10" fmla="+- 0 542 246"/>
                              <a:gd name="T11" fmla="*/ 542 h 325"/>
                              <a:gd name="T12" fmla="+- 0 1778 1744"/>
                              <a:gd name="T13" fmla="*/ T12 w 689"/>
                              <a:gd name="T14" fmla="+- 0 441 246"/>
                              <a:gd name="T15" fmla="*/ 441 h 325"/>
                              <a:gd name="T16" fmla="+- 0 1744 1744"/>
                              <a:gd name="T17" fmla="*/ T16 w 689"/>
                              <a:gd name="T18" fmla="+- 0 464 246"/>
                              <a:gd name="T19" fmla="*/ 464 h 325"/>
                              <a:gd name="T20" fmla="+- 0 1748 1744"/>
                              <a:gd name="T21" fmla="*/ T20 w 689"/>
                              <a:gd name="T22" fmla="+- 0 469 246"/>
                              <a:gd name="T23" fmla="*/ 469 h 325"/>
                              <a:gd name="T24" fmla="+- 0 1765 1744"/>
                              <a:gd name="T25" fmla="*/ T24 w 689"/>
                              <a:gd name="T26" fmla="+- 0 458 246"/>
                              <a:gd name="T27" fmla="*/ 458 h 325"/>
                              <a:gd name="T28" fmla="+- 0 1824 1744"/>
                              <a:gd name="T29" fmla="*/ T28 w 689"/>
                              <a:gd name="T30" fmla="+- 0 571 246"/>
                              <a:gd name="T31" fmla="*/ 571 h 325"/>
                              <a:gd name="T32" fmla="+- 0 1837 1744"/>
                              <a:gd name="T33" fmla="*/ T32 w 689"/>
                              <a:gd name="T34" fmla="+- 0 571 246"/>
                              <a:gd name="T35" fmla="*/ 571 h 325"/>
                              <a:gd name="T36" fmla="+- 0 1901 1744"/>
                              <a:gd name="T37" fmla="*/ T36 w 689"/>
                              <a:gd name="T38" fmla="+- 0 257 246"/>
                              <a:gd name="T39" fmla="*/ 257 h 325"/>
                              <a:gd name="T40" fmla="+- 0 2432 1744"/>
                              <a:gd name="T41" fmla="*/ T40 w 689"/>
                              <a:gd name="T42" fmla="+- 0 257 246"/>
                              <a:gd name="T43" fmla="*/ 257 h 325"/>
                              <a:gd name="T44" fmla="+- 0 2432 1744"/>
                              <a:gd name="T45" fmla="*/ T44 w 689"/>
                              <a:gd name="T46" fmla="+- 0 246 246"/>
                              <a:gd name="T47" fmla="*/ 246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9" h="325">
                                <a:moveTo>
                                  <a:pt x="688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21" y="212"/>
                                </a:lnTo>
                                <a:lnTo>
                                  <a:pt x="80" y="325"/>
                                </a:lnTo>
                                <a:lnTo>
                                  <a:pt x="93" y="325"/>
                                </a:lnTo>
                                <a:lnTo>
                                  <a:pt x="157" y="11"/>
                                </a:lnTo>
                                <a:lnTo>
                                  <a:pt x="688" y="11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245"/>
                            <a:ext cx="69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37"/>
                                <w:ind w:left="208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 xml:space="preserve">f 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83" style="position:absolute;left:0;text-align:left;margin-left:87.2pt;margin-top:12.3pt;width:34.7pt;height:16.75pt;z-index:15744512;mso-position-horizontal-relative:page" coordorigin="1744,246" coordsize="694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">
                <v:shape id="AutoShape 102" o:spid="_x0000_s1084" style="position:absolute;left:1752;top:258;width:686;height:320;visibility:visible;mso-wrap-style:square;v-text-anchor:top" coordsize="6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JvsUA&#10;AADbAAAADwAAAGRycy9kb3ducmV2LnhtbESPQWvCQBSE70L/w/IKvemmlUqIbkIoFaVCaaMXb4/s&#10;axLMvg3ZbZL+e1coeBxm5htmk02mFQP1rrGs4HkRgSAurW64UnA6bucxCOeRNbaWScEfOcjSh9kG&#10;E21H/qah8JUIEHYJKqi97xIpXVmTQbewHXHwfmxv0AfZV1L3OAa4aeVLFK2kwYbDQo0dvdVUXopf&#10;o2CZu+1Hfth9nelz/94d2l1zeWWlnh6nfA3C0+Tv4f/2XiuIl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0m+xQAAANsAAAAPAAAAAAAAAAAAAAAAAJgCAABkcnMv&#10;ZG93bnJldi54bWxQSwUGAAAAAAQABAD1AAAAigMAAAAA&#10;" path="m,215l24,198t1,l84,319t,l150,t,l685,e" filled="f" strokeweight=".04694mm">
                  <v:path arrowok="t" o:connecttype="custom" o:connectlocs="0,474;24,457;25,457;84,578;84,578;150,259;150,259;685,259" o:connectangles="0,0,0,0,0,0,0,0"/>
                </v:shape>
                <v:shape id="Freeform 101" o:spid="_x0000_s1085" style="position:absolute;left:1743;top:245;width:689;height:325;visibility:visible;mso-wrap-style:square;v-text-anchor:top" coordsize="68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VHMQA&#10;AADbAAAADwAAAGRycy9kb3ducmV2LnhtbESP3WrCQBSE7wu+w3IEb4puGoKE6CpatPSiBf8e4JA9&#10;JsHs2bC7avL23UKhl8PMfMMs171pxYOcbywreJslIIhLqxuuFFzO+2kOwgdkja1lUjCQh/Vq9LLE&#10;QtsnH+lxCpWIEPYFKqhD6AopfVmTQT+zHXH0rtYZDFG6SmqHzwg3rUyTZC4NNhwXauzovabydrob&#10;Bc6kh+3HJbXf+ZAl8132Nbz2pVKTcb9ZgAjUh//wX/tTK8g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VRzEAAAA2wAAAA8AAAAAAAAAAAAAAAAAmAIAAGRycy9k&#10;b3ducmV2LnhtbFBLBQYAAAAABAAEAPUAAACJAwAAAAA=&#10;" path="m688,l147,,86,296,34,195,,218r4,5l21,212,80,325r13,l157,11r531,l688,xe" fillcolor="black" stroked="f">
                  <v:path arrowok="t" o:connecttype="custom" o:connectlocs="688,246;147,246;86,542;34,441;0,464;4,469;21,458;80,571;93,571;157,257;688,257;688,246" o:connectangles="0,0,0,0,0,0,0,0,0,0,0,0"/>
                </v:shape>
                <v:shape id="Text Box 100" o:spid="_x0000_s1086" type="#_x0000_t202" style="position:absolute;left:1743;top:245;width:69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CA4E8D" w:rsidRDefault="00CA4E8D">
                        <w:pPr>
                          <w:spacing w:before="37"/>
                          <w:ind w:left="208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 xml:space="preserve">f </w:t>
                        </w:r>
                        <w:r>
                          <w:rPr>
                            <w:i/>
                            <w:spacing w:val="10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21952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132715</wp:posOffset>
                </wp:positionV>
                <wp:extent cx="1283335" cy="236220"/>
                <wp:effectExtent l="0" t="0" r="0" b="0"/>
                <wp:wrapNone/>
                <wp:docPr id="7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3335" cy="236220"/>
                          <a:chOff x="2693" y="209"/>
                          <a:chExt cx="2021" cy="372"/>
                        </a:xfrm>
                      </wpg:grpSpPr>
                      <wps:wsp>
                        <wps:cNvPr id="78" name="AutoShape 98"/>
                        <wps:cNvSpPr>
                          <a:spLocks/>
                        </wps:cNvSpPr>
                        <wps:spPr bwMode="auto">
                          <a:xfrm>
                            <a:off x="2701" y="258"/>
                            <a:ext cx="667" cy="320"/>
                          </a:xfrm>
                          <a:custGeom>
                            <a:avLst/>
                            <a:gdLst>
                              <a:gd name="T0" fmla="+- 0 2702 2702"/>
                              <a:gd name="T1" fmla="*/ T0 w 667"/>
                              <a:gd name="T2" fmla="+- 0 474 259"/>
                              <a:gd name="T3" fmla="*/ 474 h 320"/>
                              <a:gd name="T4" fmla="+- 0 2727 2702"/>
                              <a:gd name="T5" fmla="*/ T4 w 667"/>
                              <a:gd name="T6" fmla="+- 0 457 259"/>
                              <a:gd name="T7" fmla="*/ 457 h 320"/>
                              <a:gd name="T8" fmla="+- 0 2727 2702"/>
                              <a:gd name="T9" fmla="*/ T8 w 667"/>
                              <a:gd name="T10" fmla="+- 0 457 259"/>
                              <a:gd name="T11" fmla="*/ 457 h 320"/>
                              <a:gd name="T12" fmla="+- 0 2786 2702"/>
                              <a:gd name="T13" fmla="*/ T12 w 667"/>
                              <a:gd name="T14" fmla="+- 0 578 259"/>
                              <a:gd name="T15" fmla="*/ 578 h 320"/>
                              <a:gd name="T16" fmla="+- 0 2786 2702"/>
                              <a:gd name="T17" fmla="*/ T16 w 667"/>
                              <a:gd name="T18" fmla="+- 0 578 259"/>
                              <a:gd name="T19" fmla="*/ 578 h 320"/>
                              <a:gd name="T20" fmla="+- 0 2851 2702"/>
                              <a:gd name="T21" fmla="*/ T20 w 667"/>
                              <a:gd name="T22" fmla="+- 0 259 259"/>
                              <a:gd name="T23" fmla="*/ 259 h 320"/>
                              <a:gd name="T24" fmla="+- 0 2851 2702"/>
                              <a:gd name="T25" fmla="*/ T24 w 667"/>
                              <a:gd name="T26" fmla="+- 0 259 259"/>
                              <a:gd name="T27" fmla="*/ 259 h 320"/>
                              <a:gd name="T28" fmla="+- 0 3368 2702"/>
                              <a:gd name="T29" fmla="*/ T28 w 667"/>
                              <a:gd name="T30" fmla="+- 0 259 259"/>
                              <a:gd name="T31" fmla="*/ 259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7" h="320">
                                <a:moveTo>
                                  <a:pt x="0" y="215"/>
                                </a:moveTo>
                                <a:lnTo>
                                  <a:pt x="25" y="198"/>
                                </a:lnTo>
                                <a:moveTo>
                                  <a:pt x="25" y="198"/>
                                </a:moveTo>
                                <a:lnTo>
                                  <a:pt x="84" y="319"/>
                                </a:lnTo>
                                <a:moveTo>
                                  <a:pt x="84" y="319"/>
                                </a:moveTo>
                                <a:lnTo>
                                  <a:pt x="149" y="0"/>
                                </a:lnTo>
                                <a:moveTo>
                                  <a:pt x="149" y="0"/>
                                </a:moveTo>
                                <a:lnTo>
                                  <a:pt x="666" y="0"/>
                                </a:lnTo>
                              </a:path>
                            </a:pathLst>
                          </a:custGeom>
                          <a:noFill/>
                          <a:ln w="16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7"/>
                        <wps:cNvSpPr>
                          <a:spLocks/>
                        </wps:cNvSpPr>
                        <wps:spPr bwMode="auto">
                          <a:xfrm>
                            <a:off x="2692" y="245"/>
                            <a:ext cx="669" cy="325"/>
                          </a:xfrm>
                          <a:custGeom>
                            <a:avLst/>
                            <a:gdLst>
                              <a:gd name="T0" fmla="+- 0 3361 2693"/>
                              <a:gd name="T1" fmla="*/ T0 w 669"/>
                              <a:gd name="T2" fmla="+- 0 246 246"/>
                              <a:gd name="T3" fmla="*/ 246 h 325"/>
                              <a:gd name="T4" fmla="+- 0 2840 2693"/>
                              <a:gd name="T5" fmla="*/ T4 w 669"/>
                              <a:gd name="T6" fmla="+- 0 246 246"/>
                              <a:gd name="T7" fmla="*/ 246 h 325"/>
                              <a:gd name="T8" fmla="+- 0 2779 2693"/>
                              <a:gd name="T9" fmla="*/ T8 w 669"/>
                              <a:gd name="T10" fmla="+- 0 542 246"/>
                              <a:gd name="T11" fmla="*/ 542 h 325"/>
                              <a:gd name="T12" fmla="+- 0 2727 2693"/>
                              <a:gd name="T13" fmla="*/ T12 w 669"/>
                              <a:gd name="T14" fmla="+- 0 441 246"/>
                              <a:gd name="T15" fmla="*/ 441 h 325"/>
                              <a:gd name="T16" fmla="+- 0 2693 2693"/>
                              <a:gd name="T17" fmla="*/ T16 w 669"/>
                              <a:gd name="T18" fmla="+- 0 464 246"/>
                              <a:gd name="T19" fmla="*/ 464 h 325"/>
                              <a:gd name="T20" fmla="+- 0 2697 2693"/>
                              <a:gd name="T21" fmla="*/ T20 w 669"/>
                              <a:gd name="T22" fmla="+- 0 469 246"/>
                              <a:gd name="T23" fmla="*/ 469 h 325"/>
                              <a:gd name="T24" fmla="+- 0 2713 2693"/>
                              <a:gd name="T25" fmla="*/ T24 w 669"/>
                              <a:gd name="T26" fmla="+- 0 458 246"/>
                              <a:gd name="T27" fmla="*/ 458 h 325"/>
                              <a:gd name="T28" fmla="+- 0 2773 2693"/>
                              <a:gd name="T29" fmla="*/ T28 w 669"/>
                              <a:gd name="T30" fmla="+- 0 571 246"/>
                              <a:gd name="T31" fmla="*/ 571 h 325"/>
                              <a:gd name="T32" fmla="+- 0 2785 2693"/>
                              <a:gd name="T33" fmla="*/ T32 w 669"/>
                              <a:gd name="T34" fmla="+- 0 571 246"/>
                              <a:gd name="T35" fmla="*/ 571 h 325"/>
                              <a:gd name="T36" fmla="+- 0 2850 2693"/>
                              <a:gd name="T37" fmla="*/ T36 w 669"/>
                              <a:gd name="T38" fmla="+- 0 257 246"/>
                              <a:gd name="T39" fmla="*/ 257 h 325"/>
                              <a:gd name="T40" fmla="+- 0 3361 2693"/>
                              <a:gd name="T41" fmla="*/ T40 w 669"/>
                              <a:gd name="T42" fmla="+- 0 257 246"/>
                              <a:gd name="T43" fmla="*/ 257 h 325"/>
                              <a:gd name="T44" fmla="+- 0 3361 2693"/>
                              <a:gd name="T45" fmla="*/ T44 w 669"/>
                              <a:gd name="T46" fmla="+- 0 246 246"/>
                              <a:gd name="T47" fmla="*/ 246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9" h="325">
                                <a:moveTo>
                                  <a:pt x="668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296"/>
                                </a:lnTo>
                                <a:lnTo>
                                  <a:pt x="34" y="195"/>
                                </a:lnTo>
                                <a:lnTo>
                                  <a:pt x="0" y="218"/>
                                </a:lnTo>
                                <a:lnTo>
                                  <a:pt x="4" y="223"/>
                                </a:lnTo>
                                <a:lnTo>
                                  <a:pt x="20" y="212"/>
                                </a:lnTo>
                                <a:lnTo>
                                  <a:pt x="80" y="325"/>
                                </a:lnTo>
                                <a:lnTo>
                                  <a:pt x="92" y="325"/>
                                </a:lnTo>
                                <a:lnTo>
                                  <a:pt x="157" y="11"/>
                                </a:lnTo>
                                <a:lnTo>
                                  <a:pt x="668" y="11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208"/>
                            <a:ext cx="1287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208"/>
                            <a:ext cx="2021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74"/>
                                <w:ind w:left="175"/>
                                <w:rPr>
                                  <w:rFonts w:ascii="Symbol" w:hAnsi="Symbol"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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87" style="position:absolute;left:0;text-align:left;margin-left:134.65pt;margin-top:10.45pt;width:101.05pt;height:18.6pt;z-index:-27094528;mso-position-horizontal-relative:page" coordorigin="2693,209" coordsize="2021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">
                <v:shape id="AutoShape 98" o:spid="_x0000_s1088" style="position:absolute;left:2701;top:258;width:667;height:320;visibility:visible;mso-wrap-style:square;v-text-anchor:top" coordsize="6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S8sEA&#10;AADbAAAADwAAAGRycy9kb3ducmV2LnhtbERPy4rCMBTdC/5DuII7TXWhUo0igqIUmfHBrO80d9qO&#10;zU1Jota/nywGXB7Oe7FqTS0e5HxlWcFomIAgzq2uuFBwvWwHMxA+IGusLZOCF3lYLbudBabaPvlE&#10;j3MoRAxhn6KCMoQmldLnJRn0Q9sQR+7HOoMhQldI7fAZw00tx0kykQYrjg0lNrQpKb+d70bB8etw&#10;/NhNfsfZt7nNitHaZdPPTKl+r13PQQRqw1v8795rBdM4Nn6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GUvLBAAAA2wAAAA8AAAAAAAAAAAAAAAAAmAIAAGRycy9kb3du&#10;cmV2LnhtbFBLBQYAAAAABAAEAPUAAACGAwAAAAA=&#10;" path="m,215l25,198t,l84,319t,l149,t,l666,e" filled="f" strokeweight=".04694mm">
                  <v:path arrowok="t" o:connecttype="custom" o:connectlocs="0,474;25,457;25,457;84,578;84,578;149,259;149,259;666,259" o:connectangles="0,0,0,0,0,0,0,0"/>
                </v:shape>
                <v:shape id="Freeform 97" o:spid="_x0000_s1089" style="position:absolute;left:2692;top:245;width:669;height:325;visibility:visible;mso-wrap-style:square;v-text-anchor:top" coordsize="66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ihsIA&#10;AADbAAAADwAAAGRycy9kb3ducmV2LnhtbESPQWvCQBSE74X+h+UVeqsbK9gaXaWIgvQgbdT7I/vM&#10;BrNvQ/ZF03/fFQo9DjPzDbNYDb5RV+piHdjAeJSBIi6DrbkycDxsX95BRUG22AQmAz8UYbV8fFhg&#10;bsONv+laSKUShGOOBpxIm2sdS0ce4yi0xMk7h86jJNlV2nZ4S3Df6Ncsm2qPNacFhy2tHZWXovcG&#10;+uPXScseP+VEbrPf9cVEtmtjnp+GjzkooUH+w3/tnTXwNoP7l/Q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WKGwgAAANsAAAAPAAAAAAAAAAAAAAAAAJgCAABkcnMvZG93&#10;bnJldi54bWxQSwUGAAAAAAQABAD1AAAAhwMAAAAA&#10;" path="m668,l147,,86,296,34,195,,218r4,5l20,212,80,325r12,l157,11r511,l668,xe" fillcolor="black" stroked="f">
                  <v:path arrowok="t" o:connecttype="custom" o:connectlocs="668,246;147,246;86,542;34,441;0,464;4,469;20,458;80,571;92,571;157,257;668,257;668,246" o:connectangles="0,0,0,0,0,0,0,0,0,0,0,0"/>
                </v:shape>
                <v:shape id="Picture 96" o:spid="_x0000_s1090" type="#_x0000_t75" style="position:absolute;left:3427;top:208;width:1287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tPjAAAAA2wAAAA8AAABkcnMvZG93bnJldi54bWxET82KwjAQvgu+QxjBm6YVWUvXKIsiiIdl&#10;rT7AbDO2ZZtJSaJWn94cFjx+fP/LdW9acSPnG8sK0mkCgri0uuFKwfm0m2QgfEDW2FomBQ/ysF4N&#10;B0vMtb3zkW5FqEQMYZ+jgjqELpfSlzUZ9FPbEUfuYp3BEKGrpHZ4j+GmlbMk+ZAGG44NNXa0qan8&#10;K65GQZv9mNRtv/fPbL5NL4fjIrD+VWo86r8+QQTqw1v8795rBVlcH7/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+0+MAAAADbAAAADwAAAAAAAAAAAAAAAACfAgAA&#10;ZHJzL2Rvd25yZXYueG1sUEsFBgAAAAAEAAQA9wAAAIwDAAAAAA==&#10;">
                  <v:imagedata r:id="rId24" o:title=""/>
                </v:shape>
                <v:shape id="Text Box 95" o:spid="_x0000_s1091" type="#_x0000_t202" style="position:absolute;left:2692;top:208;width:2021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CA4E8D" w:rsidRDefault="00CA4E8D">
                        <w:pPr>
                          <w:spacing w:before="74"/>
                          <w:ind w:left="175"/>
                          <w:rPr>
                            <w:rFonts w:ascii="Symbol" w:hAnsi="Symbol"/>
                            <w:sz w:val="21"/>
                          </w:rPr>
                        </w:pP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g</w:t>
                        </w:r>
                        <w:r>
                          <w:rPr>
                            <w:i/>
                            <w:spacing w:val="25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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  <w:sz w:val="16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w w:val="10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rPr>
          <w:position w:val="2"/>
          <w:sz w:val="28"/>
        </w:rPr>
        <w:t>.</w:t>
      </w:r>
    </w:p>
    <w:p w:rsidR="004E7696" w:rsidRDefault="00C27CE0">
      <w:pPr>
        <w:pStyle w:val="a3"/>
        <w:spacing w:before="146"/>
        <w:ind w:left="1390" w:firstLine="0"/>
        <w:jc w:val="left"/>
      </w:pPr>
      <w:r>
        <w:t>Обобщенный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неравенств.</w:t>
      </w:r>
    </w:p>
    <w:p w:rsidR="004E7696" w:rsidRDefault="00C27CE0">
      <w:pPr>
        <w:pStyle w:val="1"/>
        <w:spacing w:before="52"/>
        <w:jc w:val="left"/>
      </w:pPr>
      <w:r>
        <w:t>Системы</w:t>
      </w:r>
      <w:r>
        <w:rPr>
          <w:spacing w:val="-4"/>
        </w:rPr>
        <w:t xml:space="preserve"> </w:t>
      </w:r>
      <w:r>
        <w:t>неравенств</w:t>
      </w:r>
    </w:p>
    <w:p w:rsidR="004E7696" w:rsidRDefault="00C27CE0" w:rsidP="002D3271">
      <w:pPr>
        <w:pStyle w:val="a4"/>
        <w:numPr>
          <w:ilvl w:val="0"/>
          <w:numId w:val="106"/>
        </w:numPr>
        <w:tabs>
          <w:tab w:val="left" w:pos="158"/>
        </w:tabs>
        <w:spacing w:before="57"/>
        <w:jc w:val="left"/>
        <w:rPr>
          <w:sz w:val="28"/>
        </w:rPr>
      </w:pPr>
      <w:r>
        <w:rPr>
          <w:i/>
          <w:w w:val="119"/>
          <w:sz w:val="16"/>
        </w:rPr>
        <w:br w:type="column"/>
      </w:r>
      <w:r>
        <w:rPr>
          <w:i/>
          <w:w w:val="110"/>
          <w:sz w:val="16"/>
        </w:rPr>
        <w:t>a</w:t>
      </w:r>
      <w:r>
        <w:rPr>
          <w:i/>
          <w:spacing w:val="10"/>
          <w:w w:val="110"/>
          <w:sz w:val="16"/>
        </w:rPr>
        <w:t xml:space="preserve"> </w:t>
      </w:r>
      <w:r>
        <w:rPr>
          <w:w w:val="110"/>
          <w:position w:val="1"/>
          <w:sz w:val="28"/>
        </w:rPr>
        <w:t>;</w:t>
      </w:r>
    </w:p>
    <w:p w:rsidR="004E7696" w:rsidRDefault="00C27CE0">
      <w:pPr>
        <w:spacing w:before="57"/>
        <w:ind w:left="876"/>
        <w:rPr>
          <w:sz w:val="28"/>
        </w:rPr>
      </w:pPr>
      <w:r>
        <w:br w:type="column"/>
      </w:r>
      <w:r>
        <w:rPr>
          <w:rFonts w:ascii="Symbol" w:hAnsi="Symbol"/>
          <w:w w:val="115"/>
          <w:sz w:val="16"/>
        </w:rPr>
        <w:t></w:t>
      </w:r>
      <w:r>
        <w:rPr>
          <w:spacing w:val="41"/>
          <w:w w:val="115"/>
          <w:sz w:val="16"/>
        </w:rPr>
        <w:t xml:space="preserve"> </w:t>
      </w:r>
      <w:r>
        <w:rPr>
          <w:i/>
          <w:w w:val="115"/>
          <w:sz w:val="16"/>
        </w:rPr>
        <w:t>a</w:t>
      </w:r>
      <w:r>
        <w:rPr>
          <w:i/>
          <w:spacing w:val="22"/>
          <w:w w:val="115"/>
          <w:sz w:val="16"/>
        </w:rPr>
        <w:t xml:space="preserve"> </w:t>
      </w:r>
      <w:r>
        <w:rPr>
          <w:w w:val="115"/>
          <w:position w:val="1"/>
          <w:sz w:val="28"/>
        </w:rPr>
        <w:t>;</w:t>
      </w:r>
    </w:p>
    <w:p w:rsidR="004E7696" w:rsidRDefault="004E7696">
      <w:pPr>
        <w:rPr>
          <w:sz w:val="28"/>
        </w:rPr>
        <w:sectPr w:rsidR="004E7696">
          <w:type w:val="continuous"/>
          <w:pgSz w:w="11910" w:h="16840"/>
          <w:pgMar w:top="1460" w:right="440" w:bottom="1420" w:left="1020" w:header="720" w:footer="720" w:gutter="0"/>
          <w:cols w:num="3" w:space="720" w:equalWidth="0">
            <w:col w:w="8242" w:space="40"/>
            <w:col w:w="401" w:space="39"/>
            <w:col w:w="1728"/>
          </w:cols>
        </w:sectPr>
      </w:pPr>
    </w:p>
    <w:p w:rsidR="004E7696" w:rsidRDefault="00C27CE0">
      <w:pPr>
        <w:pStyle w:val="a3"/>
        <w:spacing w:before="43" w:line="276" w:lineRule="auto"/>
        <w:ind w:right="404"/>
      </w:pPr>
      <w:r>
        <w:t>Системы неравенств с одной переменной. Решение систем неравенств с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 системы</w:t>
      </w:r>
      <w:r>
        <w:rPr>
          <w:spacing w:val="-3"/>
        </w:rPr>
        <w:t xml:space="preserve"> </w:t>
      </w:r>
      <w:r>
        <w:t>неравенств.</w:t>
      </w:r>
    </w:p>
    <w:p w:rsidR="004E7696" w:rsidRDefault="00C27CE0">
      <w:pPr>
        <w:pStyle w:val="a3"/>
        <w:spacing w:line="276" w:lineRule="auto"/>
        <w:ind w:right="408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линейного неравенства с двумя переменными. Графическая 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с двумя переменными.</w:t>
      </w:r>
    </w:p>
    <w:p w:rsidR="004E7696" w:rsidRDefault="00C27CE0">
      <w:pPr>
        <w:pStyle w:val="1"/>
        <w:spacing w:before="7"/>
        <w:jc w:val="left"/>
      </w:pPr>
      <w:r>
        <w:t>Функции</w:t>
      </w:r>
    </w:p>
    <w:p w:rsidR="004E7696" w:rsidRDefault="00C27CE0">
      <w:pPr>
        <w:spacing w:before="48"/>
        <w:ind w:left="1390"/>
        <w:rPr>
          <w:b/>
          <w:sz w:val="28"/>
        </w:rPr>
      </w:pPr>
      <w:r>
        <w:rPr>
          <w:b/>
          <w:sz w:val="28"/>
        </w:rPr>
        <w:t>Понятие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зависимости</w:t>
      </w:r>
    </w:p>
    <w:p w:rsidR="004E7696" w:rsidRDefault="00C27CE0">
      <w:pPr>
        <w:pStyle w:val="a3"/>
        <w:spacing w:before="43" w:line="276" w:lineRule="auto"/>
        <w:jc w:val="left"/>
      </w:pPr>
      <w:r>
        <w:t>Прямоугольная</w:t>
      </w:r>
      <w:r>
        <w:rPr>
          <w:spacing w:val="22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координат.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метапредметном</w:t>
      </w:r>
      <w:r>
        <w:rPr>
          <w:spacing w:val="-4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«координаты».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зависимости.</w:t>
      </w:r>
    </w:p>
    <w:p w:rsidR="004E7696" w:rsidRDefault="00C27CE0">
      <w:pPr>
        <w:pStyle w:val="1"/>
        <w:spacing w:before="5"/>
        <w:jc w:val="left"/>
      </w:pPr>
      <w:r>
        <w:t>Функция</w:t>
      </w:r>
    </w:p>
    <w:p w:rsidR="004E7696" w:rsidRDefault="00C27CE0">
      <w:pPr>
        <w:pStyle w:val="a3"/>
        <w:spacing w:before="43" w:line="276" w:lineRule="auto"/>
        <w:ind w:right="405"/>
      </w:pPr>
      <w:r>
        <w:t>Способы задания функций: аналитический, графический, табличный.</w:t>
      </w:r>
      <w:r>
        <w:rPr>
          <w:spacing w:val="1"/>
        </w:rPr>
        <w:t xml:space="preserve"> </w:t>
      </w:r>
      <w:r>
        <w:t>График функции. Примеры функций, получаемых в процессе исследования</w:t>
      </w:r>
      <w:r>
        <w:rPr>
          <w:spacing w:val="1"/>
        </w:rPr>
        <w:t xml:space="preserve"> </w:t>
      </w:r>
      <w:r>
        <w:t>различных процессов и решения задач. Значение функции в точке. 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 четность/нечетность, возрастание и убывание, промежутки</w:t>
      </w:r>
      <w:r>
        <w:rPr>
          <w:spacing w:val="-67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 по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графику.</w:t>
      </w:r>
    </w:p>
    <w:p w:rsidR="004E7696" w:rsidRDefault="004E7696">
      <w:pPr>
        <w:spacing w:line="276" w:lineRule="auto"/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Линейная</w:t>
      </w:r>
      <w:r>
        <w:rPr>
          <w:spacing w:val="-4"/>
        </w:rPr>
        <w:t xml:space="preserve"> </w:t>
      </w:r>
      <w:r>
        <w:t>функция</w:t>
      </w:r>
    </w:p>
    <w:p w:rsidR="004E7696" w:rsidRDefault="00C27CE0">
      <w:pPr>
        <w:pStyle w:val="a3"/>
        <w:spacing w:before="46" w:line="276" w:lineRule="auto"/>
        <w:ind w:right="414"/>
      </w:pPr>
      <w:r>
        <w:t>Свойства,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коэффициентов.</w:t>
      </w:r>
    </w:p>
    <w:p w:rsidR="004E7696" w:rsidRDefault="00C27CE0">
      <w:pPr>
        <w:pStyle w:val="1"/>
        <w:spacing w:before="3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4E7696" w:rsidRDefault="00C27CE0">
      <w:pPr>
        <w:pStyle w:val="a3"/>
        <w:spacing w:before="46" w:line="276" w:lineRule="auto"/>
        <w:ind w:right="410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 Использование свойств квадратичной функции для решения</w:t>
      </w:r>
      <w:r>
        <w:rPr>
          <w:spacing w:val="1"/>
        </w:rPr>
        <w:t xml:space="preserve"> </w:t>
      </w:r>
      <w:r>
        <w:t>задач.</w:t>
      </w:r>
    </w:p>
    <w:p w:rsidR="004E7696" w:rsidRDefault="008E0FE2">
      <w:pPr>
        <w:pStyle w:val="1"/>
        <w:spacing w:before="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22464" behindDoc="1" locked="0" layoutInCell="1" allowOverlap="1">
                <wp:simplePos x="0" y="0"/>
                <wp:positionH relativeFrom="page">
                  <wp:posOffset>3601720</wp:posOffset>
                </wp:positionH>
                <wp:positionV relativeFrom="paragraph">
                  <wp:posOffset>270510</wp:posOffset>
                </wp:positionV>
                <wp:extent cx="530225" cy="330835"/>
                <wp:effectExtent l="0" t="0" r="0" b="0"/>
                <wp:wrapNone/>
                <wp:docPr id="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30835"/>
                          <a:chOff x="5672" y="426"/>
                          <a:chExt cx="835" cy="521"/>
                        </a:xfrm>
                      </wpg:grpSpPr>
                      <wps:wsp>
                        <wps:cNvPr id="7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672" y="677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71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425"/>
                            <a:ext cx="648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671" y="425"/>
                            <a:ext cx="835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E8D" w:rsidRDefault="00CA4E8D">
                              <w:pPr>
                                <w:spacing w:before="6"/>
                                <w:ind w:left="13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k</w:t>
                              </w:r>
                            </w:p>
                            <w:p w:rsidR="00CA4E8D" w:rsidRDefault="00CA4E8D">
                              <w:pPr>
                                <w:spacing w:before="123"/>
                                <w:ind w:left="26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92" style="position:absolute;left:0;text-align:left;margin-left:283.6pt;margin-top:21.3pt;width:41.75pt;height:26.05pt;z-index:-27094016;mso-position-horizontal-relative:page" coordorigin="5672,426" coordsize="83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">
                <v:line id="Line 93" o:spid="_x0000_s1093" style="position:absolute;visibility:visible;mso-wrap-style:square" from="5672,677" to="5815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Z7cQAAADbAAAADwAAAGRycy9kb3ducmV2LnhtbESPS4sCMRCE7wv7H0IveFnWRJF1GY0i&#10;guBBEB8g3ppJOzM46QyTzMN/bwRhj0VVfUXNl70tRUu1LxxrGA0VCOLUmYIzDefT5ucPhA/IBkvH&#10;pOFBHpaLz485JsZ1fKD2GDIRIewT1JCHUCVS+jQni37oKuLo3VxtMURZZ9LU2EW4LeVYqV9pseC4&#10;kGNF65zS+7GxGi7l944b2W3bTVjvx/vmrq6t0nrw1a9mIAL14T/8bm+NhukEXl/i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1ntxAAAANsAAAAPAAAAAAAAAAAA&#10;AAAAAKECAABkcnMvZG93bnJldi54bWxQSwUGAAAAAAQABAD5AAAAkgMAAAAA&#10;" strokeweight=".19894mm"/>
                <v:shape id="Picture 92" o:spid="_x0000_s1094" type="#_x0000_t75" style="position:absolute;left:5858;top:425;width:648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BxqTEAAAA2wAAAA8AAABkcnMvZG93bnJldi54bWxEj0FrAjEUhO9C/0N4BW8124LVrkYpVakg&#10;HtYKXh+b52bp5mWbxHX77xuh4HGYmW+Y+bK3jejIh9qxgudRBoK4dLrmSsHxa/M0BREissbGMSn4&#10;pQDLxcNgjrl2Vy6oO8RKJAiHHBWYGNtcylAashhGriVO3tl5izFJX0nt8ZrgtpEvWfYqLdacFgy2&#10;9GGo/D5crAL/Y067tZNds5p8Fl1h33jX7pUaPvbvMxCR+ngP/7e3WsFkDLc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BxqTEAAAA2wAAAA8AAAAAAAAAAAAAAAAA&#10;nwIAAGRycy9kb3ducmV2LnhtbFBLBQYAAAAABAAEAPcAAACQAwAAAAA=&#10;">
                  <v:imagedata r:id="rId17" o:title=""/>
                </v:shape>
                <v:shape id="Text Box 91" o:spid="_x0000_s1095" type="#_x0000_t202" style="position:absolute;left:5671;top:425;width:83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CA4E8D" w:rsidRDefault="00CA4E8D">
                        <w:pPr>
                          <w:spacing w:before="6"/>
                          <w:ind w:left="13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k</w:t>
                        </w:r>
                      </w:p>
                      <w:p w:rsidR="00CA4E8D" w:rsidRDefault="00CA4E8D">
                        <w:pPr>
                          <w:spacing w:before="123"/>
                          <w:ind w:left="26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7CE0">
        <w:t>Обратная</w:t>
      </w:r>
      <w:r w:rsidR="00C27CE0">
        <w:rPr>
          <w:spacing w:val="-6"/>
        </w:rPr>
        <w:t xml:space="preserve"> </w:t>
      </w:r>
      <w:r w:rsidR="00C27CE0">
        <w:t>пропорциональность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tabs>
          <w:tab w:val="left" w:pos="2851"/>
        </w:tabs>
        <w:spacing w:before="132"/>
        <w:ind w:left="1390" w:firstLine="0"/>
        <w:jc w:val="left"/>
      </w:pPr>
      <w:r>
        <w:t>Свойства</w:t>
      </w:r>
      <w:r>
        <w:tab/>
      </w:r>
      <w:r>
        <w:rPr>
          <w:spacing w:val="-2"/>
        </w:rPr>
        <w:t>функции</w:t>
      </w:r>
    </w:p>
    <w:p w:rsidR="004E7696" w:rsidRDefault="00C27CE0">
      <w:pPr>
        <w:pStyle w:val="a3"/>
        <w:spacing w:before="223"/>
        <w:ind w:firstLine="0"/>
        <w:jc w:val="left"/>
      </w:pPr>
      <w:r>
        <w:t>асимптотах.</w:t>
      </w:r>
    </w:p>
    <w:p w:rsidR="004E7696" w:rsidRDefault="00C27CE0">
      <w:pPr>
        <w:pStyle w:val="a3"/>
        <w:tabs>
          <w:tab w:val="left" w:pos="1553"/>
          <w:tab w:val="left" w:pos="1970"/>
          <w:tab w:val="left" w:pos="3658"/>
          <w:tab w:val="left" w:pos="5805"/>
        </w:tabs>
        <w:spacing w:before="136"/>
        <w:ind w:left="363" w:firstLine="0"/>
        <w:jc w:val="left"/>
      </w:pPr>
      <w:r>
        <w:br w:type="column"/>
      </w:r>
      <w:r>
        <w:rPr>
          <w:i/>
          <w:sz w:val="17"/>
        </w:rPr>
        <w:t>y</w:t>
      </w:r>
      <w:r>
        <w:rPr>
          <w:i/>
          <w:spacing w:val="41"/>
          <w:sz w:val="17"/>
        </w:rPr>
        <w:t xml:space="preserve"> </w:t>
      </w:r>
      <w:r>
        <w:rPr>
          <w:rFonts w:ascii="Symbol" w:hAnsi="Symbol"/>
          <w:sz w:val="17"/>
        </w:rPr>
        <w:t></w:t>
      </w:r>
      <w:r>
        <w:rPr>
          <w:sz w:val="17"/>
        </w:rPr>
        <w:tab/>
      </w:r>
      <w:r>
        <w:rPr>
          <w:position w:val="1"/>
        </w:rPr>
        <w:t>.</w:t>
      </w:r>
      <w:r>
        <w:rPr>
          <w:position w:val="1"/>
        </w:rPr>
        <w:tab/>
        <w:t>Гипербола.</w:t>
      </w:r>
      <w:r>
        <w:rPr>
          <w:position w:val="1"/>
        </w:rPr>
        <w:tab/>
        <w:t>Представление</w:t>
      </w:r>
      <w:r>
        <w:rPr>
          <w:position w:val="1"/>
        </w:rPr>
        <w:tab/>
        <w:t>об</w:t>
      </w:r>
    </w:p>
    <w:p w:rsidR="004E7696" w:rsidRDefault="004E7696">
      <w:pPr>
        <w:sectPr w:rsidR="004E7696">
          <w:type w:val="continuous"/>
          <w:pgSz w:w="11910" w:h="16840"/>
          <w:pgMar w:top="1460" w:right="440" w:bottom="1420" w:left="1020" w:header="720" w:footer="720" w:gutter="0"/>
          <w:cols w:num="2" w:space="720" w:equalWidth="0">
            <w:col w:w="3907" w:space="40"/>
            <w:col w:w="6503"/>
          </w:cols>
        </w:sectPr>
      </w:pPr>
    </w:p>
    <w:p w:rsidR="004E7696" w:rsidRDefault="00C27CE0">
      <w:pPr>
        <w:pStyle w:val="1"/>
        <w:spacing w:before="53"/>
        <w:jc w:val="left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3</w:t>
      </w:r>
    </w:p>
    <w:p w:rsidR="004E7696" w:rsidRDefault="00C27CE0">
      <w:pPr>
        <w:pStyle w:val="a3"/>
        <w:spacing w:before="45"/>
        <w:ind w:left="139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2583299</wp:posOffset>
            </wp:positionH>
            <wp:positionV relativeFrom="paragraph">
              <wp:posOffset>337154</wp:posOffset>
            </wp:positionV>
            <wp:extent cx="210370" cy="125728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0" cy="12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3269099</wp:posOffset>
            </wp:positionH>
            <wp:positionV relativeFrom="paragraph">
              <wp:posOffset>337154</wp:posOffset>
            </wp:positionV>
            <wp:extent cx="210370" cy="125728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0" cy="12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3961765</wp:posOffset>
                </wp:positionH>
                <wp:positionV relativeFrom="paragraph">
                  <wp:posOffset>356870</wp:posOffset>
                </wp:positionV>
                <wp:extent cx="0" cy="130175"/>
                <wp:effectExtent l="0" t="0" r="0" b="0"/>
                <wp:wrapNone/>
                <wp:docPr id="7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8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AF82D" id="Line 89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95pt,28.1pt" to="311.9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5+EQIAACkEAAAOAAAAZHJzL2Uyb0RvYy54bWysU8GO2yAQvVfqPyDuie2s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" strokeweight=".23506mm">
                <w10:wrap anchorx="page"/>
              </v:line>
            </w:pict>
          </mc:Fallback>
        </mc:AlternateContent>
      </w:r>
      <w:r w:rsidR="008E0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24512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356870</wp:posOffset>
                </wp:positionV>
                <wp:extent cx="0" cy="130175"/>
                <wp:effectExtent l="0" t="0" r="0" b="0"/>
                <wp:wrapNone/>
                <wp:docPr id="7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noFill/>
                        <a:ln w="8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1FFFE" id="Line 88" o:spid="_x0000_s1026" style="position:absolute;z-index:-27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75pt,28.1pt" to="321.7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" strokeweight=".23506mm">
                <w10:wrap anchorx="page"/>
              </v:line>
            </w:pict>
          </mc:Fallback>
        </mc:AlternateContent>
      </w:r>
      <w:r>
        <w:t>Свойства.</w:t>
      </w:r>
      <w:r>
        <w:rPr>
          <w:spacing w:val="-3"/>
        </w:rPr>
        <w:t xml:space="preserve"> </w:t>
      </w:r>
      <w:r>
        <w:t>Кубическая</w:t>
      </w:r>
      <w:r>
        <w:rPr>
          <w:spacing w:val="-1"/>
        </w:rPr>
        <w:t xml:space="preserve"> </w:t>
      </w:r>
      <w:r>
        <w:t>парабола.</w:t>
      </w:r>
    </w:p>
    <w:p w:rsidR="004E7696" w:rsidRDefault="004E7696">
      <w:pPr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spacing w:before="55"/>
        <w:ind w:left="1390"/>
        <w:rPr>
          <w:rFonts w:ascii="Symbol" w:hAnsi="Symbol"/>
          <w:sz w:val="13"/>
        </w:rPr>
      </w:pPr>
      <w:r>
        <w:rPr>
          <w:b/>
          <w:w w:val="105"/>
          <w:sz w:val="28"/>
        </w:rPr>
        <w:t>Функции</w:t>
      </w:r>
      <w:r>
        <w:rPr>
          <w:b/>
          <w:spacing w:val="-12"/>
          <w:w w:val="105"/>
          <w:sz w:val="28"/>
        </w:rPr>
        <w:t xml:space="preserve"> </w:t>
      </w:r>
      <w:r>
        <w:rPr>
          <w:i/>
          <w:w w:val="105"/>
          <w:position w:val="-1"/>
          <w:sz w:val="13"/>
        </w:rPr>
        <w:t xml:space="preserve">y </w:t>
      </w:r>
      <w:r>
        <w:rPr>
          <w:i/>
          <w:spacing w:val="23"/>
          <w:w w:val="105"/>
          <w:position w:val="-1"/>
          <w:sz w:val="13"/>
        </w:rPr>
        <w:t xml:space="preserve"> </w:t>
      </w:r>
      <w:r>
        <w:rPr>
          <w:rFonts w:ascii="Symbol" w:hAnsi="Symbol"/>
          <w:w w:val="105"/>
          <w:position w:val="-1"/>
          <w:sz w:val="13"/>
        </w:rPr>
        <w:t></w:t>
      </w:r>
    </w:p>
    <w:p w:rsidR="004E7696" w:rsidRDefault="00C27CE0">
      <w:pPr>
        <w:tabs>
          <w:tab w:val="left" w:pos="741"/>
        </w:tabs>
        <w:spacing w:before="56"/>
        <w:ind w:left="254"/>
        <w:rPr>
          <w:rFonts w:ascii="Symbol" w:hAnsi="Symbol"/>
          <w:sz w:val="13"/>
        </w:rPr>
      </w:pPr>
      <w:r>
        <w:br w:type="column"/>
      </w:r>
      <w:r>
        <w:rPr>
          <w:i/>
          <w:w w:val="145"/>
          <w:sz w:val="13"/>
        </w:rPr>
        <w:t xml:space="preserve">x </w:t>
      </w:r>
      <w:r>
        <w:rPr>
          <w:i/>
          <w:spacing w:val="7"/>
          <w:w w:val="145"/>
          <w:sz w:val="13"/>
        </w:rPr>
        <w:t xml:space="preserve"> </w:t>
      </w:r>
      <w:r>
        <w:rPr>
          <w:w w:val="120"/>
          <w:position w:val="2"/>
          <w:sz w:val="28"/>
        </w:rPr>
        <w:t>,</w:t>
      </w:r>
      <w:r>
        <w:rPr>
          <w:w w:val="120"/>
          <w:position w:val="2"/>
          <w:sz w:val="28"/>
        </w:rPr>
        <w:tab/>
      </w:r>
      <w:r>
        <w:rPr>
          <w:i/>
          <w:w w:val="145"/>
          <w:sz w:val="13"/>
        </w:rPr>
        <w:t>y</w:t>
      </w:r>
      <w:r>
        <w:rPr>
          <w:i/>
          <w:spacing w:val="45"/>
          <w:w w:val="145"/>
          <w:sz w:val="13"/>
        </w:rPr>
        <w:t xml:space="preserve"> </w:t>
      </w:r>
      <w:r>
        <w:rPr>
          <w:rFonts w:ascii="Symbol" w:hAnsi="Symbol"/>
          <w:w w:val="145"/>
          <w:sz w:val="13"/>
        </w:rPr>
        <w:t></w:t>
      </w:r>
    </w:p>
    <w:p w:rsidR="004E7696" w:rsidRDefault="00C27CE0">
      <w:pPr>
        <w:tabs>
          <w:tab w:val="left" w:pos="743"/>
        </w:tabs>
        <w:spacing w:before="51"/>
        <w:ind w:left="83"/>
        <w:rPr>
          <w:rFonts w:ascii="Symbol" w:hAnsi="Symbol"/>
          <w:sz w:val="13"/>
        </w:rPr>
      </w:pPr>
      <w:r>
        <w:br w:type="column"/>
      </w:r>
      <w:r>
        <w:rPr>
          <w:w w:val="145"/>
          <w:position w:val="8"/>
          <w:sz w:val="7"/>
        </w:rPr>
        <w:t xml:space="preserve">3   </w:t>
      </w:r>
      <w:r>
        <w:rPr>
          <w:spacing w:val="19"/>
          <w:w w:val="145"/>
          <w:position w:val="8"/>
          <w:sz w:val="7"/>
        </w:rPr>
        <w:t xml:space="preserve"> </w:t>
      </w:r>
      <w:r>
        <w:rPr>
          <w:i/>
          <w:w w:val="145"/>
          <w:position w:val="1"/>
          <w:sz w:val="13"/>
        </w:rPr>
        <w:t xml:space="preserve">x </w:t>
      </w:r>
      <w:r>
        <w:rPr>
          <w:i/>
          <w:spacing w:val="7"/>
          <w:w w:val="145"/>
          <w:position w:val="1"/>
          <w:sz w:val="13"/>
        </w:rPr>
        <w:t xml:space="preserve"> </w:t>
      </w:r>
      <w:r>
        <w:rPr>
          <w:w w:val="120"/>
          <w:position w:val="3"/>
          <w:sz w:val="28"/>
        </w:rPr>
        <w:t>,</w:t>
      </w:r>
      <w:r>
        <w:rPr>
          <w:w w:val="120"/>
          <w:position w:val="3"/>
          <w:sz w:val="28"/>
        </w:rPr>
        <w:tab/>
      </w:r>
      <w:r>
        <w:rPr>
          <w:i/>
          <w:w w:val="145"/>
          <w:sz w:val="13"/>
        </w:rPr>
        <w:t>y</w:t>
      </w:r>
      <w:r>
        <w:rPr>
          <w:i/>
          <w:spacing w:val="43"/>
          <w:w w:val="145"/>
          <w:sz w:val="13"/>
        </w:rPr>
        <w:t xml:space="preserve"> </w:t>
      </w:r>
      <w:r>
        <w:rPr>
          <w:rFonts w:ascii="Symbol" w:hAnsi="Symbol"/>
          <w:w w:val="145"/>
          <w:sz w:val="13"/>
        </w:rPr>
        <w:t></w:t>
      </w:r>
    </w:p>
    <w:p w:rsidR="004E7696" w:rsidRDefault="00C27CE0">
      <w:pPr>
        <w:pStyle w:val="a3"/>
        <w:spacing w:before="55"/>
        <w:ind w:left="120" w:firstLine="0"/>
        <w:jc w:val="left"/>
      </w:pPr>
      <w:r>
        <w:br w:type="column"/>
      </w:r>
      <w:r>
        <w:rPr>
          <w:i/>
          <w:w w:val="120"/>
          <w:position w:val="-2"/>
          <w:sz w:val="13"/>
        </w:rPr>
        <w:t xml:space="preserve">x </w:t>
      </w:r>
      <w:r>
        <w:rPr>
          <w:i/>
          <w:spacing w:val="13"/>
          <w:w w:val="120"/>
          <w:position w:val="-2"/>
          <w:sz w:val="13"/>
        </w:rPr>
        <w:t xml:space="preserve"> </w:t>
      </w:r>
      <w:r>
        <w:rPr>
          <w:w w:val="105"/>
        </w:rPr>
        <w:t>.Их</w:t>
      </w:r>
      <w:r>
        <w:rPr>
          <w:spacing w:val="4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графики.</w:t>
      </w:r>
      <w:r>
        <w:rPr>
          <w:spacing w:val="40"/>
          <w:w w:val="105"/>
        </w:rPr>
        <w:t xml:space="preserve"> </w:t>
      </w:r>
      <w:r>
        <w:rPr>
          <w:w w:val="105"/>
        </w:rPr>
        <w:t>Степенная</w:t>
      </w:r>
    </w:p>
    <w:p w:rsidR="004E7696" w:rsidRDefault="004E7696">
      <w:pPr>
        <w:sectPr w:rsidR="004E7696">
          <w:type w:val="continuous"/>
          <w:pgSz w:w="11910" w:h="16840"/>
          <w:pgMar w:top="1460" w:right="440" w:bottom="1420" w:left="1020" w:header="720" w:footer="720" w:gutter="0"/>
          <w:cols w:num="4" w:space="720" w:equalWidth="0">
            <w:col w:w="2944" w:space="40"/>
            <w:col w:w="1040" w:space="39"/>
            <w:col w:w="1041" w:space="40"/>
            <w:col w:w="5306"/>
          </w:cols>
        </w:sectPr>
      </w:pPr>
    </w:p>
    <w:p w:rsidR="004E7696" w:rsidRDefault="00C27CE0">
      <w:pPr>
        <w:pStyle w:val="a3"/>
        <w:spacing w:before="99"/>
        <w:ind w:firstLine="0"/>
      </w:pPr>
      <w:r>
        <w:t>функция с</w:t>
      </w:r>
      <w:r>
        <w:rPr>
          <w:spacing w:val="-3"/>
        </w:rPr>
        <w:t xml:space="preserve"> </w:t>
      </w:r>
      <w:r>
        <w:t>показателем степени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3.</w:t>
      </w:r>
    </w:p>
    <w:p w:rsidR="004E7696" w:rsidRDefault="00C27CE0">
      <w:pPr>
        <w:pStyle w:val="a3"/>
        <w:spacing w:before="48" w:line="276" w:lineRule="auto"/>
        <w:ind w:right="410"/>
      </w:pPr>
      <w:r>
        <w:t>Преобразование графиков функций: параллельный перенос, симметрия,</w:t>
      </w:r>
      <w:r>
        <w:rPr>
          <w:spacing w:val="-67"/>
        </w:rPr>
        <w:t xml:space="preserve"> </w:t>
      </w:r>
      <w:r>
        <w:t>растяжение/сжатие,</w:t>
      </w:r>
      <w:r>
        <w:rPr>
          <w:spacing w:val="-2"/>
        </w:rPr>
        <w:t xml:space="preserve"> </w:t>
      </w:r>
      <w:r>
        <w:t>отражение.</w:t>
      </w:r>
    </w:p>
    <w:p w:rsidR="004E7696" w:rsidRDefault="00C27CE0">
      <w:pPr>
        <w:pStyle w:val="a3"/>
        <w:spacing w:before="1"/>
        <w:ind w:left="1390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функциях.</w:t>
      </w:r>
    </w:p>
    <w:p w:rsidR="004E7696" w:rsidRDefault="00C27CE0">
      <w:pPr>
        <w:pStyle w:val="a3"/>
        <w:spacing w:before="47" w:line="276" w:lineRule="auto"/>
        <w:ind w:right="410"/>
      </w:pPr>
      <w:r>
        <w:t>Непрерывность функции и точки разрыва функций. Кусочно заданные</w:t>
      </w:r>
      <w:r>
        <w:rPr>
          <w:spacing w:val="1"/>
        </w:rPr>
        <w:t xml:space="preserve"> </w:t>
      </w:r>
      <w:r>
        <w:t>функции.</w:t>
      </w:r>
    </w:p>
    <w:p w:rsidR="004E7696" w:rsidRDefault="00C27CE0">
      <w:pPr>
        <w:pStyle w:val="1"/>
        <w:spacing w:before="7"/>
      </w:pP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</w:t>
      </w:r>
    </w:p>
    <w:p w:rsidR="004E7696" w:rsidRDefault="00C27CE0">
      <w:pPr>
        <w:pStyle w:val="a3"/>
        <w:tabs>
          <w:tab w:val="left" w:pos="3280"/>
          <w:tab w:val="left" w:pos="6512"/>
          <w:tab w:val="left" w:pos="8471"/>
        </w:tabs>
        <w:spacing w:before="43" w:line="276" w:lineRule="auto"/>
        <w:ind w:right="406"/>
      </w:pPr>
      <w:r>
        <w:t>Числовая</w:t>
      </w:r>
      <w:r>
        <w:tab/>
        <w:t>последовательность.</w:t>
      </w:r>
      <w:r>
        <w:tab/>
        <w:t>Примеры.</w:t>
      </w:r>
      <w:r>
        <w:tab/>
        <w:t>Бесконечные</w:t>
      </w:r>
      <w:r>
        <w:rPr>
          <w:spacing w:val="-68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35"/>
        </w:rPr>
        <w:t xml:space="preserve"> </w:t>
      </w:r>
      <w:r>
        <w:t>прогрессия.</w:t>
      </w:r>
      <w:r>
        <w:rPr>
          <w:spacing w:val="36"/>
        </w:rPr>
        <w:t xml:space="preserve"> </w:t>
      </w:r>
      <w:r>
        <w:t>Суммирование</w:t>
      </w:r>
      <w:r>
        <w:rPr>
          <w:spacing w:val="33"/>
        </w:rPr>
        <w:t xml:space="preserve"> </w:t>
      </w:r>
      <w:r>
        <w:t>первых</w:t>
      </w:r>
      <w:r>
        <w:rPr>
          <w:spacing w:val="36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арифметической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1"/>
        </w:rPr>
        <w:t xml:space="preserve"> </w:t>
      </w:r>
      <w:r>
        <w:t>Сходящаяся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1"/>
        </w:rPr>
        <w:t xml:space="preserve"> </w:t>
      </w:r>
      <w:r>
        <w:t>ряд.</w:t>
      </w:r>
      <w:r>
        <w:rPr>
          <w:spacing w:val="-67"/>
        </w:rPr>
        <w:t xml:space="preserve"> </w:t>
      </w:r>
      <w:r>
        <w:t>Расходимость</w:t>
      </w:r>
      <w:r>
        <w:rPr>
          <w:spacing w:val="-2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ряда.</w:t>
      </w:r>
    </w:p>
    <w:p w:rsidR="004E7696" w:rsidRDefault="00C27CE0">
      <w:pPr>
        <w:pStyle w:val="a3"/>
        <w:spacing w:line="278" w:lineRule="auto"/>
        <w:ind w:right="415"/>
      </w:pPr>
      <w:r>
        <w:t>Метод математической индукции, его применение для вывода 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равенств</w:t>
      </w:r>
      <w:r>
        <w:rPr>
          <w:spacing w:val="-2"/>
        </w:rPr>
        <w:t xml:space="preserve"> </w:t>
      </w:r>
      <w:r>
        <w:t>и неравенств,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делимость.</w:t>
      </w:r>
    </w:p>
    <w:p w:rsidR="004E7696" w:rsidRDefault="00C27CE0">
      <w:pPr>
        <w:pStyle w:val="1"/>
        <w:spacing w:line="321" w:lineRule="exact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4E7696" w:rsidRDefault="00C27CE0">
      <w:pPr>
        <w:spacing w:before="46"/>
        <w:ind w:left="1390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действия</w:t>
      </w:r>
    </w:p>
    <w:p w:rsidR="004E7696" w:rsidRDefault="00C27CE0">
      <w:pPr>
        <w:pStyle w:val="a3"/>
        <w:spacing w:before="45" w:line="276" w:lineRule="auto"/>
        <w:ind w:right="412"/>
      </w:pPr>
      <w:r>
        <w:t>Решение текстовых задач арифметическим способом. 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:rsidR="004E7696" w:rsidRDefault="00C27CE0">
      <w:pPr>
        <w:pStyle w:val="1"/>
        <w:spacing w:before="3"/>
      </w:pPr>
      <w:r>
        <w:lastRenderedPageBreak/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покупки</w:t>
      </w:r>
    </w:p>
    <w:p w:rsidR="004E7696" w:rsidRDefault="004E7696">
      <w:pPr>
        <w:sectPr w:rsidR="004E7696">
          <w:type w:val="continuous"/>
          <w:pgSz w:w="11910" w:h="16840"/>
          <w:pgMar w:top="1460" w:right="440" w:bottom="1420" w:left="1020" w:header="720" w:footer="720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2"/>
      </w:pPr>
      <w:r>
        <w:lastRenderedPageBreak/>
        <w:t>Анализ возможных ситуаций взаимного расположения объектов при их</w:t>
      </w:r>
      <w:r>
        <w:rPr>
          <w:spacing w:val="-67"/>
        </w:rPr>
        <w:t xml:space="preserve"> </w:t>
      </w:r>
      <w:r>
        <w:t>движении,</w:t>
      </w:r>
      <w:r>
        <w:rPr>
          <w:spacing w:val="-6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объемов</w:t>
      </w:r>
      <w:r>
        <w:rPr>
          <w:spacing w:val="-6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работе.</w:t>
      </w:r>
    </w:p>
    <w:p w:rsidR="004E7696" w:rsidRDefault="00C27CE0">
      <w:pPr>
        <w:pStyle w:val="1"/>
      </w:pP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 и</w:t>
      </w:r>
      <w:r>
        <w:rPr>
          <w:spacing w:val="-3"/>
        </w:rPr>
        <w:t xml:space="preserve"> </w:t>
      </w:r>
      <w:r>
        <w:t>числа по</w:t>
      </w:r>
      <w:r>
        <w:rPr>
          <w:spacing w:val="-4"/>
        </w:rPr>
        <w:t xml:space="preserve"> </w:t>
      </w:r>
      <w:r>
        <w:t>его части</w:t>
      </w:r>
    </w:p>
    <w:p w:rsidR="004E7696" w:rsidRDefault="00C27CE0">
      <w:pPr>
        <w:spacing w:before="42" w:line="278" w:lineRule="auto"/>
        <w:ind w:left="682" w:right="408" w:firstLine="707"/>
        <w:jc w:val="both"/>
        <w:rPr>
          <w:sz w:val="28"/>
        </w:rPr>
      </w:pP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проценты,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доли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>
      <w:pPr>
        <w:pStyle w:val="1"/>
        <w:spacing w:line="321" w:lineRule="exact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4E7696" w:rsidRDefault="00C27CE0">
      <w:pPr>
        <w:pStyle w:val="a3"/>
        <w:spacing w:before="43" w:line="276" w:lineRule="auto"/>
        <w:ind w:right="410"/>
      </w:pP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4E7696" w:rsidRDefault="00C27CE0">
      <w:pPr>
        <w:pStyle w:val="1"/>
        <w:spacing w:before="6"/>
      </w:pP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</w:p>
    <w:p w:rsidR="004E7696" w:rsidRDefault="00C27CE0">
      <w:pPr>
        <w:pStyle w:val="a3"/>
        <w:spacing w:before="43" w:line="276" w:lineRule="auto"/>
        <w:ind w:right="411"/>
      </w:pP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методы).</w:t>
      </w:r>
    </w:p>
    <w:p w:rsidR="004E7696" w:rsidRDefault="00C27CE0">
      <w:pPr>
        <w:pStyle w:val="1"/>
        <w:spacing w:before="5" w:line="276" w:lineRule="auto"/>
        <w:ind w:right="4600"/>
      </w:pPr>
      <w:r>
        <w:t>Статистика и теория вероятностей</w:t>
      </w:r>
      <w:r>
        <w:rPr>
          <w:spacing w:val="-67"/>
        </w:rPr>
        <w:t xml:space="preserve"> </w:t>
      </w:r>
      <w:r>
        <w:t>Статистика</w:t>
      </w:r>
    </w:p>
    <w:p w:rsidR="004E7696" w:rsidRDefault="00C27CE0">
      <w:pPr>
        <w:pStyle w:val="a3"/>
        <w:spacing w:line="276" w:lineRule="auto"/>
        <w:ind w:right="408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 и стандартное отклонение. Свойства среднего арифметического 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-67"/>
        </w:rPr>
        <w:t xml:space="preserve"> </w:t>
      </w:r>
      <w:r>
        <w:t>Решающие</w:t>
      </w:r>
      <w:r>
        <w:rPr>
          <w:spacing w:val="-4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изменчивых величинах.</w:t>
      </w:r>
    </w:p>
    <w:p w:rsidR="004E7696" w:rsidRDefault="00C27CE0">
      <w:pPr>
        <w:pStyle w:val="1"/>
        <w:spacing w:before="1"/>
      </w:pPr>
      <w:r>
        <w:t>Случайные</w:t>
      </w:r>
      <w:r>
        <w:rPr>
          <w:spacing w:val="-2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события</w:t>
      </w:r>
    </w:p>
    <w:p w:rsidR="004E7696" w:rsidRDefault="00C27CE0">
      <w:pPr>
        <w:pStyle w:val="a3"/>
        <w:spacing w:before="43" w:line="276" w:lineRule="auto"/>
        <w:ind w:right="406"/>
      </w:pPr>
      <w:r>
        <w:t>Случайные опыты (эксперименты), элементарные случайные 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 и благоприятствующие элементарные события. Вероятности</w:t>
      </w:r>
      <w:r>
        <w:rPr>
          <w:spacing w:val="1"/>
        </w:rPr>
        <w:t xml:space="preserve"> </w:t>
      </w:r>
      <w:r>
        <w:t>случайных событий. Опыты с равновозможными элементарными событиями.</w:t>
      </w:r>
      <w:r>
        <w:rPr>
          <w:spacing w:val="-67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Формула полной вероятности.</w:t>
      </w:r>
    </w:p>
    <w:p w:rsidR="004E7696" w:rsidRDefault="00C27CE0">
      <w:pPr>
        <w:pStyle w:val="1"/>
        <w:spacing w:before="5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Бернулли</w:t>
      </w:r>
    </w:p>
    <w:p w:rsidR="004E7696" w:rsidRDefault="00C27CE0">
      <w:pPr>
        <w:pStyle w:val="a3"/>
        <w:spacing w:before="43" w:line="276" w:lineRule="auto"/>
        <w:ind w:right="411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35"/>
        </w:rPr>
        <w:t xml:space="preserve"> </w:t>
      </w:r>
      <w:r>
        <w:t>Треугольник</w:t>
      </w:r>
      <w:r>
        <w:rPr>
          <w:spacing w:val="36"/>
        </w:rPr>
        <w:t xml:space="preserve"> </w:t>
      </w:r>
      <w:r>
        <w:t>Паскаля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бином</w:t>
      </w:r>
      <w:r>
        <w:rPr>
          <w:spacing w:val="36"/>
        </w:rPr>
        <w:t xml:space="preserve"> </w:t>
      </w:r>
      <w:r>
        <w:t>Ньютона.</w:t>
      </w:r>
      <w:r>
        <w:rPr>
          <w:spacing w:val="35"/>
        </w:rPr>
        <w:t xml:space="preserve"> </w:t>
      </w:r>
      <w:r>
        <w:t>Опыты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большим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0" w:firstLine="0"/>
      </w:pPr>
      <w:r>
        <w:lastRenderedPageBreak/>
        <w:t>числом равновозможных элементарных событий. Вычисление вероятностей в</w:t>
      </w:r>
      <w:r>
        <w:rPr>
          <w:spacing w:val="-67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 и</w:t>
      </w:r>
      <w:r>
        <w:rPr>
          <w:spacing w:val="-4"/>
        </w:rPr>
        <w:t xml:space="preserve"> </w:t>
      </w:r>
      <w:r>
        <w:t>неудача.</w:t>
      </w:r>
      <w:r>
        <w:rPr>
          <w:spacing w:val="-1"/>
        </w:rPr>
        <w:t xml:space="preserve"> </w:t>
      </w:r>
      <w:r>
        <w:t>Вероятности событий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Бернулли.</w:t>
      </w:r>
    </w:p>
    <w:p w:rsidR="004E7696" w:rsidRDefault="00C27CE0">
      <w:pPr>
        <w:pStyle w:val="1"/>
        <w:spacing w:before="5"/>
      </w:pPr>
      <w:r>
        <w:t>Геометрическая</w:t>
      </w:r>
      <w:r>
        <w:rPr>
          <w:spacing w:val="-5"/>
        </w:rPr>
        <w:t xml:space="preserve"> </w:t>
      </w:r>
      <w:r>
        <w:t>вероятность</w:t>
      </w:r>
    </w:p>
    <w:p w:rsidR="004E7696" w:rsidRDefault="00C27CE0">
      <w:pPr>
        <w:pStyle w:val="a3"/>
        <w:spacing w:before="45" w:line="276" w:lineRule="auto"/>
        <w:ind w:right="410"/>
      </w:pP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Случайный выбор числа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отрезка.</w:t>
      </w:r>
    </w:p>
    <w:p w:rsidR="004E7696" w:rsidRDefault="00C27CE0">
      <w:pPr>
        <w:pStyle w:val="1"/>
        <w:spacing w:before="4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4E7696" w:rsidRDefault="00C27CE0">
      <w:pPr>
        <w:pStyle w:val="a3"/>
        <w:spacing w:before="43" w:line="276" w:lineRule="auto"/>
        <w:ind w:right="407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Математическое ожидание и его свойства. Дисперсия и стандартное</w:t>
      </w:r>
      <w:r>
        <w:rPr>
          <w:spacing w:val="-67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-67"/>
        </w:rPr>
        <w:t xml:space="preserve"> </w:t>
      </w:r>
      <w:r>
        <w:t>Измерение вероятностей и точность измерения. Применение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населения 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4E7696" w:rsidRDefault="00C27CE0">
      <w:pPr>
        <w:pStyle w:val="1"/>
        <w:spacing w:before="6"/>
        <w:jc w:val="left"/>
      </w:pPr>
      <w:r>
        <w:t>Геометрия</w:t>
      </w:r>
    </w:p>
    <w:p w:rsidR="004E7696" w:rsidRDefault="00C27CE0">
      <w:pPr>
        <w:spacing w:before="47"/>
        <w:ind w:left="1390"/>
        <w:rPr>
          <w:b/>
          <w:sz w:val="28"/>
        </w:rPr>
      </w:pPr>
      <w:r>
        <w:rPr>
          <w:b/>
          <w:sz w:val="28"/>
        </w:rPr>
        <w:t>Геометрические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фигуры</w:t>
      </w:r>
    </w:p>
    <w:p w:rsidR="004E7696" w:rsidRDefault="00C27CE0">
      <w:pPr>
        <w:pStyle w:val="1"/>
        <w:spacing w:before="50"/>
        <w:jc w:val="left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</w:t>
      </w:r>
    </w:p>
    <w:p w:rsidR="004E7696" w:rsidRDefault="00C27CE0">
      <w:pPr>
        <w:pStyle w:val="a3"/>
        <w:spacing w:before="43" w:line="276" w:lineRule="auto"/>
        <w:ind w:right="412"/>
      </w:pPr>
      <w:r>
        <w:t>Геометрическая</w:t>
      </w:r>
      <w:r>
        <w:rPr>
          <w:spacing w:val="1"/>
        </w:rPr>
        <w:t xml:space="preserve"> </w:t>
      </w:r>
      <w:r>
        <w:t>фигура.</w:t>
      </w:r>
      <w:r>
        <w:rPr>
          <w:spacing w:val="1"/>
        </w:rPr>
        <w:t xml:space="preserve"> </w:t>
      </w:r>
      <w:r>
        <w:t>Внутренняя,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граница. Линии и области на плоскости. Выпуклая и невыпуклая фигуры.</w:t>
      </w:r>
      <w:r>
        <w:rPr>
          <w:spacing w:val="1"/>
        </w:rPr>
        <w:t xml:space="preserve"> </w:t>
      </w:r>
      <w:r>
        <w:t>Плоская</w:t>
      </w:r>
      <w:r>
        <w:rPr>
          <w:spacing w:val="-3"/>
        </w:rPr>
        <w:t xml:space="preserve"> </w:t>
      </w:r>
      <w:r>
        <w:t>и неплоская фигуры.</w:t>
      </w:r>
    </w:p>
    <w:p w:rsidR="004E7696" w:rsidRDefault="00C27CE0">
      <w:pPr>
        <w:pStyle w:val="a3"/>
        <w:spacing w:before="1" w:line="276" w:lineRule="auto"/>
        <w:ind w:right="405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 понятии «фигура». Точка, отрезок, прямая, луч, ломаная,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-5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и круг.</w:t>
      </w:r>
    </w:p>
    <w:p w:rsidR="004E7696" w:rsidRDefault="00C27CE0">
      <w:pPr>
        <w:pStyle w:val="a3"/>
        <w:spacing w:line="276" w:lineRule="auto"/>
        <w:ind w:right="409"/>
        <w:rPr>
          <w:i/>
        </w:rPr>
      </w:pPr>
      <w:r>
        <w:t>Осевая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 фигур</w:t>
      </w:r>
      <w:r>
        <w:rPr>
          <w:i/>
        </w:rPr>
        <w:t>.</w:t>
      </w:r>
    </w:p>
    <w:p w:rsidR="004E7696" w:rsidRDefault="00C27CE0">
      <w:pPr>
        <w:pStyle w:val="1"/>
        <w:spacing w:before="5"/>
        <w:jc w:val="left"/>
      </w:pPr>
      <w:r>
        <w:t>Многоугольники</w:t>
      </w:r>
    </w:p>
    <w:p w:rsidR="004E7696" w:rsidRDefault="00C27CE0">
      <w:pPr>
        <w:pStyle w:val="a3"/>
        <w:spacing w:before="43" w:line="276" w:lineRule="auto"/>
        <w:ind w:right="410"/>
      </w:pPr>
      <w:r>
        <w:t>Многоугольник,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выпуклого многоугольника.</w:t>
      </w:r>
    </w:p>
    <w:p w:rsidR="004E7696" w:rsidRDefault="00C27CE0">
      <w:pPr>
        <w:pStyle w:val="a3"/>
        <w:spacing w:before="1" w:line="276" w:lineRule="auto"/>
        <w:ind w:right="407"/>
      </w:pPr>
      <w:r>
        <w:t>Треугольник.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7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 свойства и признаки. Равносторонний треугольник. Медианы,</w:t>
      </w:r>
      <w:r>
        <w:rPr>
          <w:spacing w:val="1"/>
        </w:rPr>
        <w:t xml:space="preserve"> </w:t>
      </w:r>
      <w:r>
        <w:t>биссектрисы, высоты треугольников. Замечательные точки в треугольнике.</w:t>
      </w:r>
      <w:r>
        <w:rPr>
          <w:spacing w:val="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/>
      </w:pPr>
      <w:r>
        <w:lastRenderedPageBreak/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67"/>
        </w:rPr>
        <w:t xml:space="preserve"> </w:t>
      </w:r>
      <w:r>
        <w:t>квадрата.</w:t>
      </w:r>
      <w:r>
        <w:rPr>
          <w:spacing w:val="-2"/>
        </w:rPr>
        <w:t xml:space="preserve"> </w:t>
      </w:r>
      <w:r>
        <w:t>Теорема Вариньона.</w:t>
      </w:r>
    </w:p>
    <w:p w:rsidR="004E7696" w:rsidRDefault="00C27CE0">
      <w:pPr>
        <w:pStyle w:val="1"/>
        <w:spacing w:before="5"/>
      </w:pPr>
      <w:r>
        <w:t>Окружность,</w:t>
      </w:r>
      <w:r>
        <w:rPr>
          <w:spacing w:val="-3"/>
        </w:rPr>
        <w:t xml:space="preserve"> </w:t>
      </w:r>
      <w:r>
        <w:t>круг</w:t>
      </w:r>
    </w:p>
    <w:p w:rsidR="004E7696" w:rsidRDefault="00C27CE0">
      <w:pPr>
        <w:pStyle w:val="a3"/>
        <w:spacing w:before="45" w:line="276" w:lineRule="auto"/>
        <w:ind w:right="404"/>
      </w:pPr>
      <w:r>
        <w:t>Их элементы и свойства. Хорды и секущие, их свойства. Касательные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четырехугольников.</w:t>
      </w:r>
      <w:r>
        <w:rPr>
          <w:spacing w:val="-5"/>
        </w:rPr>
        <w:t xml:space="preserve"> </w:t>
      </w:r>
      <w:r>
        <w:t>Вневписанные</w:t>
      </w:r>
      <w:r>
        <w:rPr>
          <w:spacing w:val="-4"/>
        </w:rPr>
        <w:t xml:space="preserve"> </w:t>
      </w:r>
      <w:r>
        <w:t>окружности. Радикальная</w:t>
      </w:r>
      <w:r>
        <w:rPr>
          <w:spacing w:val="-1"/>
        </w:rPr>
        <w:t xml:space="preserve"> </w:t>
      </w:r>
      <w:r>
        <w:t>ось.</w:t>
      </w:r>
    </w:p>
    <w:p w:rsidR="004E7696" w:rsidRDefault="00C27CE0">
      <w:pPr>
        <w:pStyle w:val="1"/>
        <w:spacing w:before="5"/>
      </w:pPr>
      <w:r>
        <w:t>Фигуры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3"/>
        </w:rPr>
        <w:t xml:space="preserve"> </w:t>
      </w:r>
      <w:r>
        <w:t>тела)</w:t>
      </w:r>
    </w:p>
    <w:p w:rsidR="004E7696" w:rsidRDefault="00C27CE0">
      <w:pPr>
        <w:pStyle w:val="a3"/>
        <w:spacing w:before="43" w:line="276" w:lineRule="auto"/>
        <w:ind w:right="411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 и количеством граней. Первичные представления о пирамидах,</w:t>
      </w:r>
      <w:r>
        <w:rPr>
          <w:spacing w:val="1"/>
        </w:rPr>
        <w:t xml:space="preserve"> </w:t>
      </w:r>
      <w:r>
        <w:t>параллелепипедах, призмах, сфере, шаре, цилиндре, конусе, их элементах и</w:t>
      </w:r>
      <w:r>
        <w:rPr>
          <w:spacing w:val="1"/>
        </w:rPr>
        <w:t xml:space="preserve"> </w:t>
      </w:r>
      <w:r>
        <w:t>простейших свойствах.</w:t>
      </w:r>
    </w:p>
    <w:p w:rsidR="004E7696" w:rsidRDefault="00C27CE0">
      <w:pPr>
        <w:pStyle w:val="1"/>
        <w:spacing w:before="5" w:line="276" w:lineRule="auto"/>
        <w:ind w:right="6904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фигур</w:t>
      </w:r>
    </w:p>
    <w:p w:rsidR="004E7696" w:rsidRDefault="00C27CE0">
      <w:pPr>
        <w:pStyle w:val="a3"/>
        <w:spacing w:line="276" w:lineRule="auto"/>
        <w:ind w:right="40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параллелограммов.</w:t>
      </w:r>
    </w:p>
    <w:p w:rsidR="004E7696" w:rsidRDefault="00C27CE0">
      <w:pPr>
        <w:pStyle w:val="1"/>
      </w:pPr>
      <w:r>
        <w:t>Параллельность</w:t>
      </w:r>
      <w:r>
        <w:rPr>
          <w:spacing w:val="-4"/>
        </w:rPr>
        <w:t xml:space="preserve"> </w:t>
      </w:r>
      <w:r>
        <w:t>прямых</w:t>
      </w:r>
    </w:p>
    <w:p w:rsidR="004E7696" w:rsidRDefault="00C27CE0">
      <w:pPr>
        <w:pStyle w:val="a3"/>
        <w:spacing w:before="42" w:line="276" w:lineRule="auto"/>
        <w:ind w:right="406"/>
      </w:pPr>
      <w:r>
        <w:t>Признаки и свойства параллельных прямых. Аксиома параллельности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неевклидовых</w:t>
      </w:r>
      <w:r>
        <w:rPr>
          <w:spacing w:val="1"/>
        </w:rPr>
        <w:t xml:space="preserve"> </w:t>
      </w:r>
      <w:r>
        <w:t>геометриях.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Фалеса.</w:t>
      </w:r>
    </w:p>
    <w:p w:rsidR="004E7696" w:rsidRDefault="00C27CE0">
      <w:pPr>
        <w:pStyle w:val="1"/>
        <w:spacing w:before="6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4E7696" w:rsidRDefault="00C27CE0">
      <w:pPr>
        <w:pStyle w:val="a3"/>
        <w:spacing w:before="45" w:line="276" w:lineRule="auto"/>
        <w:ind w:right="410"/>
      </w:pPr>
      <w:r>
        <w:t>Прямой угол. Перпендикуляр к прямой. Серединный перпендикуляр к</w:t>
      </w:r>
      <w:r>
        <w:rPr>
          <w:spacing w:val="1"/>
        </w:rPr>
        <w:t xml:space="preserve"> </w:t>
      </w:r>
      <w:r>
        <w:t>отрезку.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Наклонные,</w:t>
      </w:r>
      <w:r>
        <w:rPr>
          <w:spacing w:val="1"/>
        </w:rPr>
        <w:t xml:space="preserve"> </w:t>
      </w:r>
      <w:r>
        <w:t>проекции,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4E7696" w:rsidRDefault="00C27CE0">
      <w:pPr>
        <w:pStyle w:val="1"/>
        <w:spacing w:before="3"/>
        <w:jc w:val="left"/>
      </w:pPr>
      <w:r>
        <w:t>Подобие</w:t>
      </w:r>
    </w:p>
    <w:p w:rsidR="004E7696" w:rsidRDefault="00C27CE0">
      <w:pPr>
        <w:pStyle w:val="a3"/>
        <w:spacing w:before="45"/>
        <w:ind w:left="1390" w:firstLine="0"/>
        <w:jc w:val="left"/>
      </w:pPr>
      <w:r>
        <w:t>Пропорциональные</w:t>
      </w:r>
      <w:r>
        <w:rPr>
          <w:spacing w:val="37"/>
        </w:rPr>
        <w:t xml:space="preserve"> </w:t>
      </w:r>
      <w:r>
        <w:t>отрезки,</w:t>
      </w:r>
      <w:r>
        <w:rPr>
          <w:spacing w:val="40"/>
        </w:rPr>
        <w:t xml:space="preserve"> </w:t>
      </w:r>
      <w:r>
        <w:t>подобие</w:t>
      </w:r>
      <w:r>
        <w:rPr>
          <w:spacing w:val="45"/>
        </w:rPr>
        <w:t xml:space="preserve"> </w:t>
      </w:r>
      <w:r>
        <w:t>фигур.</w:t>
      </w:r>
      <w:r>
        <w:rPr>
          <w:spacing w:val="40"/>
        </w:rPr>
        <w:t xml:space="preserve"> </w:t>
      </w:r>
      <w:r>
        <w:t>Подобные</w:t>
      </w:r>
      <w:r>
        <w:rPr>
          <w:spacing w:val="41"/>
        </w:rPr>
        <w:t xml:space="preserve"> </w:t>
      </w:r>
      <w:r>
        <w:t>треугольники.</w:t>
      </w:r>
    </w:p>
    <w:p w:rsidR="004E7696" w:rsidRDefault="00C27CE0">
      <w:pPr>
        <w:spacing w:before="48" w:line="278" w:lineRule="auto"/>
        <w:ind w:left="1390" w:right="709" w:hanging="708"/>
        <w:rPr>
          <w:b/>
          <w:sz w:val="28"/>
        </w:rPr>
      </w:pPr>
      <w:r>
        <w:rPr>
          <w:sz w:val="28"/>
        </w:rPr>
        <w:t>Признаки подобия треугольников. Отношение площадей подобных фигур.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Взаимное расположение прямой и окружности</w:t>
      </w:r>
      <w:r>
        <w:rPr>
          <w:sz w:val="28"/>
        </w:rPr>
        <w:t>, двух окружностей.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Измерения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вычисления</w:t>
      </w:r>
    </w:p>
    <w:p w:rsidR="004E7696" w:rsidRDefault="00C27CE0">
      <w:pPr>
        <w:pStyle w:val="1"/>
        <w:spacing w:line="318" w:lineRule="exact"/>
        <w:jc w:val="left"/>
      </w:pPr>
      <w:r>
        <w:t>Величины</w:t>
      </w:r>
    </w:p>
    <w:p w:rsidR="004E7696" w:rsidRDefault="00C27CE0">
      <w:pPr>
        <w:pStyle w:val="a3"/>
        <w:tabs>
          <w:tab w:val="left" w:pos="2610"/>
          <w:tab w:val="left" w:pos="4054"/>
          <w:tab w:val="left" w:pos="5083"/>
          <w:tab w:val="left" w:pos="6586"/>
          <w:tab w:val="left" w:pos="7627"/>
          <w:tab w:val="left" w:pos="8778"/>
        </w:tabs>
        <w:spacing w:before="43" w:line="276" w:lineRule="auto"/>
        <w:ind w:right="412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>длины.</w:t>
      </w:r>
      <w:r>
        <w:tab/>
        <w:t>Единцы</w:t>
      </w:r>
      <w:r>
        <w:tab/>
      </w:r>
      <w:r>
        <w:rPr>
          <w:spacing w:val="-1"/>
        </w:rPr>
        <w:t>измерения</w:t>
      </w:r>
      <w:r>
        <w:rPr>
          <w:spacing w:val="-67"/>
        </w:rPr>
        <w:t xml:space="preserve"> </w:t>
      </w:r>
      <w:r>
        <w:t>длины.</w:t>
      </w:r>
    </w:p>
    <w:p w:rsidR="004E7696" w:rsidRDefault="00C27CE0">
      <w:pPr>
        <w:pStyle w:val="a3"/>
        <w:spacing w:before="1" w:line="276" w:lineRule="auto"/>
        <w:jc w:val="left"/>
      </w:pPr>
      <w:r>
        <w:t>Величина</w:t>
      </w:r>
      <w:r>
        <w:rPr>
          <w:spacing w:val="8"/>
        </w:rPr>
        <w:t xml:space="preserve"> </w:t>
      </w:r>
      <w:r>
        <w:t>угла.</w:t>
      </w:r>
      <w:r>
        <w:rPr>
          <w:spacing w:val="8"/>
        </w:rPr>
        <w:t xml:space="preserve"> </w:t>
      </w:r>
      <w:r>
        <w:t>Градусная</w:t>
      </w:r>
      <w:r>
        <w:rPr>
          <w:spacing w:val="9"/>
        </w:rPr>
        <w:t xml:space="preserve"> </w:t>
      </w:r>
      <w:r>
        <w:t>мера</w:t>
      </w:r>
      <w:r>
        <w:rPr>
          <w:spacing w:val="9"/>
        </w:rPr>
        <w:t xml:space="preserve"> </w:t>
      </w:r>
      <w:r>
        <w:t>угла.</w:t>
      </w:r>
      <w:r>
        <w:rPr>
          <w:spacing w:val="8"/>
        </w:rPr>
        <w:t xml:space="preserve"> </w:t>
      </w:r>
      <w:r>
        <w:t>Синус,</w:t>
      </w:r>
      <w:r>
        <w:rPr>
          <w:spacing w:val="7"/>
        </w:rPr>
        <w:t xml:space="preserve"> </w:t>
      </w:r>
      <w:r>
        <w:t>косинус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тангенс</w:t>
      </w:r>
      <w:r>
        <w:rPr>
          <w:spacing w:val="7"/>
        </w:rPr>
        <w:t xml:space="preserve"> </w:t>
      </w:r>
      <w:r>
        <w:t>острого</w:t>
      </w:r>
      <w:r>
        <w:rPr>
          <w:spacing w:val="-67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</w:p>
    <w:p w:rsidR="004E7696" w:rsidRDefault="00C27CE0">
      <w:pPr>
        <w:pStyle w:val="a3"/>
        <w:spacing w:line="276" w:lineRule="auto"/>
        <w:jc w:val="left"/>
      </w:pPr>
      <w:r>
        <w:t>Понятие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площади</w:t>
      </w:r>
      <w:r>
        <w:rPr>
          <w:spacing w:val="53"/>
        </w:rPr>
        <w:t xml:space="preserve"> </w:t>
      </w:r>
      <w:r>
        <w:t>плоской</w:t>
      </w:r>
      <w:r>
        <w:rPr>
          <w:spacing w:val="53"/>
        </w:rPr>
        <w:t xml:space="preserve"> </w:t>
      </w:r>
      <w:r>
        <w:t>фигуры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свойствах.</w:t>
      </w:r>
      <w:r>
        <w:rPr>
          <w:spacing w:val="52"/>
        </w:rPr>
        <w:t xml:space="preserve"> </w:t>
      </w:r>
      <w:r>
        <w:t>Измерение</w:t>
      </w:r>
      <w:r>
        <w:rPr>
          <w:spacing w:val="-67"/>
        </w:rPr>
        <w:t xml:space="preserve"> </w:t>
      </w:r>
      <w:r>
        <w:t>площадей.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 площади.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390" w:firstLine="0"/>
      </w:pPr>
      <w:r>
        <w:lastRenderedPageBreak/>
        <w:t>Представление</w:t>
      </w:r>
      <w:r>
        <w:rPr>
          <w:spacing w:val="43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объеме</w:t>
      </w:r>
      <w:r>
        <w:rPr>
          <w:spacing w:val="44"/>
        </w:rPr>
        <w:t xml:space="preserve"> </w:t>
      </w:r>
      <w:r>
        <w:t>пространственной</w:t>
      </w:r>
      <w:r>
        <w:rPr>
          <w:spacing w:val="44"/>
        </w:rPr>
        <w:t xml:space="preserve"> </w:t>
      </w:r>
      <w:r>
        <w:t>фигуры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свойствах.</w:t>
      </w:r>
    </w:p>
    <w:p w:rsidR="004E7696" w:rsidRDefault="00C27CE0">
      <w:pPr>
        <w:pStyle w:val="a3"/>
        <w:spacing w:before="50"/>
        <w:ind w:firstLine="0"/>
      </w:pPr>
      <w:r>
        <w:t>Измерение</w:t>
      </w:r>
      <w:r>
        <w:rPr>
          <w:spacing w:val="-6"/>
        </w:rPr>
        <w:t xml:space="preserve"> </w:t>
      </w:r>
      <w:r>
        <w:t>объема.</w:t>
      </w:r>
      <w:r>
        <w:rPr>
          <w:spacing w:val="-4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объемов.</w:t>
      </w:r>
    </w:p>
    <w:p w:rsidR="004E7696" w:rsidRDefault="00C27CE0">
      <w:pPr>
        <w:pStyle w:val="1"/>
        <w:spacing w:before="52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4E7696" w:rsidRDefault="00C27CE0">
      <w:pPr>
        <w:pStyle w:val="a3"/>
        <w:spacing w:before="43" w:line="276" w:lineRule="auto"/>
        <w:ind w:right="409"/>
      </w:pPr>
      <w:r>
        <w:t>Инструменты для измерений и построений; измерение и вычисление</w:t>
      </w:r>
      <w:r>
        <w:rPr>
          <w:spacing w:val="1"/>
        </w:rPr>
        <w:t xml:space="preserve"> </w:t>
      </w:r>
      <w:r>
        <w:t>углов, длин (расстояний), площадей, вычисление элементов треугольников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 Герона, формула площади выпуклого четырехугольника, формулы</w:t>
      </w:r>
      <w:r>
        <w:rPr>
          <w:spacing w:val="1"/>
        </w:rPr>
        <w:t xml:space="preserve"> </w:t>
      </w:r>
      <w:r>
        <w:t>длины окружности и площади круга. Площадь кругового сектора, кругового</w:t>
      </w:r>
      <w:r>
        <w:rPr>
          <w:spacing w:val="1"/>
        </w:rPr>
        <w:t xml:space="preserve"> </w:t>
      </w:r>
      <w:r>
        <w:t>сегмента.</w:t>
      </w:r>
      <w:r>
        <w:rPr>
          <w:spacing w:val="-3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многоугольника.</w:t>
      </w:r>
    </w:p>
    <w:p w:rsidR="004E7696" w:rsidRDefault="00C27CE0">
      <w:pPr>
        <w:pStyle w:val="a3"/>
        <w:spacing w:line="276" w:lineRule="auto"/>
        <w:ind w:right="409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соотношения в прямоугольном треугольнике. Тригонометрические функции</w:t>
      </w:r>
      <w:r>
        <w:rPr>
          <w:spacing w:val="1"/>
        </w:rPr>
        <w:t xml:space="preserve"> </w:t>
      </w:r>
      <w:r>
        <w:t>тупого угла.</w:t>
      </w:r>
    </w:p>
    <w:p w:rsidR="004E7696" w:rsidRDefault="00C27CE0">
      <w:pPr>
        <w:pStyle w:val="a3"/>
        <w:spacing w:before="1"/>
        <w:ind w:left="1390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4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:rsidR="004E7696" w:rsidRDefault="00C27CE0">
      <w:pPr>
        <w:pStyle w:val="a3"/>
        <w:spacing w:before="48" w:line="276" w:lineRule="auto"/>
        <w:ind w:right="411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 и биссектрисы треугольника. Ортотреугольник. Теорема 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Менелая.</w:t>
      </w:r>
      <w:r>
        <w:rPr>
          <w:spacing w:val="-2"/>
        </w:rPr>
        <w:t xml:space="preserve"> </w:t>
      </w:r>
      <w:r>
        <w:t>Теорема Чевы.</w:t>
      </w:r>
    </w:p>
    <w:p w:rsidR="004E7696" w:rsidRDefault="00C27CE0">
      <w:pPr>
        <w:pStyle w:val="1"/>
        <w:spacing w:before="5"/>
        <w:jc w:val="left"/>
      </w:pPr>
      <w:r>
        <w:t>Расстояния</w:t>
      </w:r>
    </w:p>
    <w:p w:rsidR="004E7696" w:rsidRDefault="00C27CE0">
      <w:pPr>
        <w:pStyle w:val="a3"/>
        <w:spacing w:before="43" w:line="278" w:lineRule="auto"/>
        <w:jc w:val="left"/>
      </w:pPr>
      <w:r>
        <w:t>Расстояние между точками. Расстояние от точки до прямой. Расстояние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фигурами.</w:t>
      </w:r>
    </w:p>
    <w:p w:rsidR="004E7696" w:rsidRDefault="00C27CE0">
      <w:pPr>
        <w:pStyle w:val="a3"/>
        <w:spacing w:line="317" w:lineRule="exact"/>
        <w:ind w:left="1390" w:firstLine="0"/>
        <w:jc w:val="left"/>
      </w:pPr>
      <w:r>
        <w:t>Равновеликие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равносоставленные</w:t>
      </w:r>
      <w:r>
        <w:rPr>
          <w:spacing w:val="-6"/>
        </w:rPr>
        <w:t xml:space="preserve"> </w:t>
      </w:r>
      <w:r>
        <w:t>фигуры.</w:t>
      </w:r>
    </w:p>
    <w:p w:rsidR="004E7696" w:rsidRDefault="00C27CE0">
      <w:pPr>
        <w:pStyle w:val="a3"/>
        <w:spacing w:before="48" w:line="278" w:lineRule="auto"/>
        <w:jc w:val="left"/>
      </w:pPr>
      <w:r>
        <w:t>Свойства</w:t>
      </w:r>
      <w:r>
        <w:rPr>
          <w:spacing w:val="20"/>
        </w:rPr>
        <w:t xml:space="preserve"> </w:t>
      </w:r>
      <w:r>
        <w:t>(аксиомы)</w:t>
      </w:r>
      <w:r>
        <w:rPr>
          <w:spacing w:val="18"/>
        </w:rPr>
        <w:t xml:space="preserve"> </w:t>
      </w:r>
      <w:r>
        <w:t>длины</w:t>
      </w:r>
      <w:r>
        <w:rPr>
          <w:spacing w:val="19"/>
        </w:rPr>
        <w:t xml:space="preserve"> </w:t>
      </w:r>
      <w:r>
        <w:t>отрезка,</w:t>
      </w:r>
      <w:r>
        <w:rPr>
          <w:spacing w:val="21"/>
        </w:rPr>
        <w:t xml:space="preserve"> </w:t>
      </w:r>
      <w:r>
        <w:t>величины</w:t>
      </w:r>
      <w:r>
        <w:rPr>
          <w:spacing w:val="21"/>
        </w:rPr>
        <w:t xml:space="preserve"> </w:t>
      </w:r>
      <w:r>
        <w:t>угла,</w:t>
      </w:r>
      <w:r>
        <w:rPr>
          <w:spacing w:val="21"/>
        </w:rPr>
        <w:t xml:space="preserve"> </w:t>
      </w:r>
      <w:r>
        <w:t>площади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объема</w:t>
      </w:r>
      <w:r>
        <w:rPr>
          <w:spacing w:val="-67"/>
        </w:rPr>
        <w:t xml:space="preserve"> </w:t>
      </w:r>
      <w:r>
        <w:t>фигуры.</w:t>
      </w:r>
    </w:p>
    <w:p w:rsidR="004E7696" w:rsidRDefault="00C27CE0">
      <w:pPr>
        <w:pStyle w:val="1"/>
        <w:spacing w:line="321" w:lineRule="exact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4E7696" w:rsidRDefault="00C27CE0">
      <w:pPr>
        <w:pStyle w:val="a3"/>
        <w:spacing w:before="43" w:line="276" w:lineRule="auto"/>
        <w:jc w:val="left"/>
      </w:pPr>
      <w:r>
        <w:t>Геометрические</w:t>
      </w:r>
      <w:r>
        <w:rPr>
          <w:spacing w:val="23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иллюстрации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4E7696" w:rsidRDefault="00C27CE0">
      <w:pPr>
        <w:pStyle w:val="a3"/>
        <w:spacing w:before="1"/>
        <w:ind w:left="1390" w:firstLine="0"/>
        <w:jc w:val="left"/>
      </w:pPr>
      <w:r>
        <w:t>Инструменты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построений.</w:t>
      </w:r>
      <w:r>
        <w:rPr>
          <w:spacing w:val="-3"/>
        </w:rPr>
        <w:t xml:space="preserve"> </w:t>
      </w:r>
      <w:r>
        <w:t>Циркуль,</w:t>
      </w:r>
      <w:r>
        <w:rPr>
          <w:spacing w:val="-3"/>
        </w:rPr>
        <w:t xml:space="preserve"> </w:t>
      </w:r>
      <w:r>
        <w:t>линейка.</w:t>
      </w:r>
    </w:p>
    <w:p w:rsidR="004E7696" w:rsidRDefault="00C27CE0">
      <w:pPr>
        <w:pStyle w:val="a3"/>
        <w:tabs>
          <w:tab w:val="left" w:pos="3260"/>
          <w:tab w:val="left" w:pos="5008"/>
          <w:tab w:val="left" w:pos="6543"/>
          <w:tab w:val="left" w:pos="7072"/>
          <w:tab w:val="left" w:pos="8667"/>
        </w:tabs>
        <w:spacing w:before="48" w:line="276" w:lineRule="auto"/>
        <w:ind w:right="412"/>
        <w:jc w:val="left"/>
      </w:pPr>
      <w:r>
        <w:t>Простейшие</w:t>
      </w:r>
      <w:r>
        <w:tab/>
        <w:t>построения</w:t>
      </w:r>
      <w:r>
        <w:tab/>
        <w:t>циркулем</w:t>
      </w:r>
      <w:r>
        <w:tab/>
        <w:t>и</w:t>
      </w:r>
      <w:r>
        <w:tab/>
        <w:t>линейкой: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биссектрисы угла,</w:t>
      </w:r>
      <w:r>
        <w:rPr>
          <w:spacing w:val="-2"/>
        </w:rPr>
        <w:t xml:space="preserve"> </w:t>
      </w:r>
      <w:r>
        <w:t>перпендикуляра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равного данному.</w:t>
      </w:r>
    </w:p>
    <w:p w:rsidR="004E7696" w:rsidRDefault="00C27CE0">
      <w:pPr>
        <w:pStyle w:val="a3"/>
        <w:spacing w:before="1" w:line="276" w:lineRule="auto"/>
        <w:jc w:val="left"/>
      </w:pPr>
      <w:r>
        <w:t>Построение</w:t>
      </w:r>
      <w:r>
        <w:rPr>
          <w:spacing w:val="53"/>
        </w:rPr>
        <w:t xml:space="preserve"> </w:t>
      </w:r>
      <w:r>
        <w:t>треугольников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трем</w:t>
      </w:r>
      <w:r>
        <w:rPr>
          <w:spacing w:val="56"/>
        </w:rPr>
        <w:t xml:space="preserve"> </w:t>
      </w:r>
      <w:r>
        <w:t>сторонам,</w:t>
      </w:r>
      <w:r>
        <w:rPr>
          <w:spacing w:val="55"/>
        </w:rPr>
        <w:t xml:space="preserve"> </w:t>
      </w:r>
      <w:r>
        <w:t>двум</w:t>
      </w:r>
      <w:r>
        <w:rPr>
          <w:spacing w:val="56"/>
        </w:rPr>
        <w:t xml:space="preserve"> </w:t>
      </w:r>
      <w:r>
        <w:t>сторонам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углу</w:t>
      </w:r>
      <w:r>
        <w:rPr>
          <w:spacing w:val="-6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ними,</w:t>
      </w:r>
      <w:r>
        <w:rPr>
          <w:spacing w:val="-3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прилежащим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углам,</w:t>
      </w:r>
      <w:r>
        <w:rPr>
          <w:spacing w:val="1"/>
        </w:rPr>
        <w:t xml:space="preserve"> </w:t>
      </w:r>
      <w:r>
        <w:rPr>
          <w:i/>
        </w:rPr>
        <w:t>по другим</w:t>
      </w:r>
      <w:r>
        <w:rPr>
          <w:i/>
          <w:spacing w:val="-2"/>
        </w:rPr>
        <w:t xml:space="preserve"> </w:t>
      </w:r>
      <w:r>
        <w:rPr>
          <w:i/>
        </w:rPr>
        <w:t>элементам</w:t>
      </w:r>
      <w:r>
        <w:t>.</w:t>
      </w:r>
    </w:p>
    <w:p w:rsidR="004E7696" w:rsidRDefault="00C27CE0">
      <w:pPr>
        <w:pStyle w:val="a3"/>
        <w:spacing w:line="321" w:lineRule="exact"/>
        <w:ind w:left="1390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отношении.</w:t>
      </w:r>
    </w:p>
    <w:p w:rsidR="004E7696" w:rsidRDefault="00C27CE0">
      <w:pPr>
        <w:pStyle w:val="a3"/>
        <w:spacing w:before="47" w:line="276" w:lineRule="auto"/>
        <w:ind w:right="411"/>
      </w:pPr>
      <w:r>
        <w:t>Основные методы решения задач на построение (метод геометрических</w:t>
      </w:r>
      <w:r>
        <w:rPr>
          <w:spacing w:val="-67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симметрии,</w:t>
      </w:r>
      <w:r>
        <w:rPr>
          <w:spacing w:val="7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подобия).</w:t>
      </w:r>
    </w:p>
    <w:p w:rsidR="004E7696" w:rsidRDefault="00C27CE0">
      <w:pPr>
        <w:pStyle w:val="a3"/>
        <w:spacing w:before="1"/>
        <w:ind w:left="1390" w:firstLine="0"/>
      </w:pPr>
      <w:r>
        <w:t>Этапы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построение.</w:t>
      </w:r>
    </w:p>
    <w:p w:rsidR="004E7696" w:rsidRDefault="00C27CE0">
      <w:pPr>
        <w:pStyle w:val="1"/>
        <w:spacing w:before="52"/>
      </w:pPr>
      <w:r>
        <w:t>Геометрические</w:t>
      </w:r>
      <w:r>
        <w:rPr>
          <w:spacing w:val="-7"/>
        </w:rPr>
        <w:t xml:space="preserve"> </w:t>
      </w:r>
      <w:r>
        <w:t>преобразования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83"/>
        <w:ind w:left="1390"/>
        <w:rPr>
          <w:b/>
          <w:sz w:val="28"/>
        </w:rPr>
      </w:pPr>
      <w:r>
        <w:rPr>
          <w:b/>
          <w:sz w:val="28"/>
        </w:rPr>
        <w:lastRenderedPageBreak/>
        <w:t>Преобразования</w:t>
      </w:r>
    </w:p>
    <w:p w:rsidR="004E7696" w:rsidRDefault="00C27CE0">
      <w:pPr>
        <w:pStyle w:val="a3"/>
        <w:spacing w:before="46" w:line="276" w:lineRule="auto"/>
        <w:ind w:right="40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арифметике,</w:t>
      </w:r>
      <w:r>
        <w:rPr>
          <w:spacing w:val="1"/>
        </w:rPr>
        <w:t xml:space="preserve"> </w:t>
      </w:r>
      <w:r>
        <w:t>алгебре,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преобразования).</w:t>
      </w:r>
    </w:p>
    <w:p w:rsidR="004E7696" w:rsidRDefault="00C27CE0">
      <w:pPr>
        <w:pStyle w:val="1"/>
        <w:spacing w:before="5"/>
        <w:jc w:val="left"/>
      </w:pPr>
      <w:r>
        <w:t>Движения</w:t>
      </w:r>
    </w:p>
    <w:p w:rsidR="004E7696" w:rsidRDefault="00C27CE0">
      <w:pPr>
        <w:pStyle w:val="a3"/>
        <w:spacing w:before="43"/>
        <w:ind w:left="1390" w:firstLine="0"/>
        <w:jc w:val="left"/>
      </w:pPr>
      <w:r>
        <w:t>Осевая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центральная</w:t>
      </w:r>
      <w:r>
        <w:rPr>
          <w:spacing w:val="64"/>
        </w:rPr>
        <w:t xml:space="preserve"> </w:t>
      </w:r>
      <w:r>
        <w:t>симметрии,</w:t>
      </w:r>
      <w:r>
        <w:rPr>
          <w:spacing w:val="62"/>
        </w:rPr>
        <w:t xml:space="preserve"> </w:t>
      </w:r>
      <w:r>
        <w:t>поворот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параллельный</w:t>
      </w:r>
      <w:r>
        <w:rPr>
          <w:spacing w:val="63"/>
        </w:rPr>
        <w:t xml:space="preserve"> </w:t>
      </w:r>
      <w:r>
        <w:t>перенос.</w:t>
      </w:r>
    </w:p>
    <w:p w:rsidR="004E7696" w:rsidRDefault="00C27CE0">
      <w:pPr>
        <w:pStyle w:val="a3"/>
        <w:spacing w:before="48"/>
        <w:ind w:firstLine="0"/>
        <w:jc w:val="left"/>
      </w:pPr>
      <w:r>
        <w:t>Комбинации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4E7696" w:rsidRDefault="00C27CE0">
      <w:pPr>
        <w:pStyle w:val="1"/>
        <w:spacing w:before="52"/>
        <w:jc w:val="left"/>
      </w:pPr>
      <w:r>
        <w:t>Подобие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преобразование</w:t>
      </w:r>
    </w:p>
    <w:p w:rsidR="004E7696" w:rsidRDefault="00C27CE0">
      <w:pPr>
        <w:pStyle w:val="a3"/>
        <w:tabs>
          <w:tab w:val="left" w:pos="3236"/>
          <w:tab w:val="left" w:pos="5681"/>
          <w:tab w:val="left" w:pos="8085"/>
          <w:tab w:val="left" w:pos="8987"/>
        </w:tabs>
        <w:spacing w:before="45" w:line="276" w:lineRule="auto"/>
        <w:ind w:right="407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  <w:t>как</w:t>
      </w:r>
      <w:r>
        <w:tab/>
      </w:r>
      <w:r>
        <w:rPr>
          <w:spacing w:val="-1"/>
        </w:rPr>
        <w:t>средство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утверждений и решения задач.</w:t>
      </w:r>
    </w:p>
    <w:p w:rsidR="004E7696" w:rsidRDefault="00C27CE0">
      <w:pPr>
        <w:pStyle w:val="1"/>
        <w:spacing w:before="4" w:line="278" w:lineRule="auto"/>
        <w:ind w:right="4308"/>
        <w:jc w:val="left"/>
      </w:pPr>
      <w:r>
        <w:t>Векторы и координаты на плоскости</w:t>
      </w:r>
      <w:r>
        <w:rPr>
          <w:spacing w:val="-67"/>
        </w:rPr>
        <w:t xml:space="preserve"> </w:t>
      </w:r>
      <w:r>
        <w:t>Векторы</w:t>
      </w:r>
    </w:p>
    <w:p w:rsidR="004E7696" w:rsidRDefault="00C27CE0">
      <w:pPr>
        <w:pStyle w:val="a3"/>
        <w:spacing w:line="276" w:lineRule="auto"/>
        <w:ind w:right="409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базисным</w:t>
      </w:r>
      <w:r>
        <w:rPr>
          <w:spacing w:val="7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Единственность разложения векторов по базису, скалярное произведение и</w:t>
      </w:r>
      <w:r>
        <w:rPr>
          <w:spacing w:val="1"/>
        </w:rPr>
        <w:t xml:space="preserve"> </w:t>
      </w:r>
      <w:r>
        <w:t>его свойства,</w:t>
      </w:r>
      <w:r>
        <w:rPr>
          <w:spacing w:val="-1"/>
        </w:rPr>
        <w:t xml:space="preserve"> </w:t>
      </w:r>
      <w:r>
        <w:t>использование векторов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 w:rsidR="004E7696" w:rsidRDefault="00C27CE0">
      <w:pPr>
        <w:pStyle w:val="1"/>
        <w:jc w:val="left"/>
      </w:pPr>
      <w:r>
        <w:t>Координаты</w:t>
      </w:r>
    </w:p>
    <w:p w:rsidR="004E7696" w:rsidRDefault="00C27CE0">
      <w:pPr>
        <w:pStyle w:val="a3"/>
        <w:spacing w:before="37"/>
        <w:ind w:left="1390" w:firstLine="0"/>
        <w:jc w:val="left"/>
      </w:pPr>
      <w:r>
        <w:t>Основные</w:t>
      </w:r>
      <w:r>
        <w:rPr>
          <w:spacing w:val="59"/>
        </w:rPr>
        <w:t xml:space="preserve"> </w:t>
      </w:r>
      <w:r>
        <w:t>понятия,</w:t>
      </w:r>
      <w:r>
        <w:rPr>
          <w:spacing w:val="59"/>
        </w:rPr>
        <w:t xml:space="preserve"> </w:t>
      </w:r>
      <w:r>
        <w:t>координаты</w:t>
      </w:r>
      <w:r>
        <w:rPr>
          <w:spacing w:val="62"/>
        </w:rPr>
        <w:t xml:space="preserve"> </w:t>
      </w:r>
      <w:r>
        <w:t>вектора,</w:t>
      </w:r>
      <w:r>
        <w:rPr>
          <w:spacing w:val="60"/>
        </w:rPr>
        <w:t xml:space="preserve"> </w:t>
      </w:r>
      <w:r>
        <w:t>расстояние</w:t>
      </w:r>
      <w:r>
        <w:rPr>
          <w:spacing w:val="62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точками.</w:t>
      </w:r>
    </w:p>
    <w:p w:rsidR="004E7696" w:rsidRDefault="00C27CE0">
      <w:pPr>
        <w:pStyle w:val="a3"/>
        <w:spacing w:before="48"/>
        <w:ind w:firstLine="0"/>
        <w:jc w:val="left"/>
      </w:pPr>
      <w:r>
        <w:t>Координаты</w:t>
      </w:r>
      <w:r>
        <w:rPr>
          <w:spacing w:val="-3"/>
        </w:rPr>
        <w:t xml:space="preserve"> </w:t>
      </w:r>
      <w:r>
        <w:t>середины</w:t>
      </w:r>
      <w:r>
        <w:rPr>
          <w:spacing w:val="-6"/>
        </w:rPr>
        <w:t xml:space="preserve"> </w:t>
      </w:r>
      <w:r>
        <w:t>отрезка.</w:t>
      </w:r>
      <w:r>
        <w:rPr>
          <w:spacing w:val="-3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фигур.</w:t>
      </w:r>
    </w:p>
    <w:p w:rsidR="004E7696" w:rsidRDefault="00C27CE0">
      <w:pPr>
        <w:pStyle w:val="a3"/>
        <w:spacing w:before="50"/>
        <w:ind w:left="1390" w:firstLine="0"/>
      </w:pPr>
      <w:r>
        <w:t>Применение</w:t>
      </w:r>
      <w:r>
        <w:rPr>
          <w:spacing w:val="-3"/>
        </w:rPr>
        <w:t xml:space="preserve"> </w:t>
      </w:r>
      <w:r>
        <w:t>векторов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4E7696" w:rsidRDefault="00C27CE0">
      <w:pPr>
        <w:pStyle w:val="a3"/>
        <w:spacing w:before="48" w:line="276" w:lineRule="auto"/>
        <w:ind w:right="409"/>
      </w:pPr>
      <w:r>
        <w:t>Аффинная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Радиус-векторы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Центроид</w:t>
      </w:r>
      <w:r>
        <w:rPr>
          <w:spacing w:val="1"/>
        </w:rPr>
        <w:t xml:space="preserve"> </w:t>
      </w:r>
      <w:r>
        <w:t>системы точек.</w:t>
      </w:r>
    </w:p>
    <w:p w:rsidR="004E7696" w:rsidRDefault="00C27CE0">
      <w:pPr>
        <w:pStyle w:val="2"/>
        <w:spacing w:before="8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4E7696" w:rsidRDefault="00C27CE0">
      <w:pPr>
        <w:spacing w:before="41"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Возникновение математики как науки, этапы ее развития. 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науки.</w:t>
      </w:r>
    </w:p>
    <w:p w:rsidR="004E7696" w:rsidRDefault="00C27CE0">
      <w:pPr>
        <w:spacing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Бесконечность множества простых чисел. Числа и длины отрезков.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</w:t>
      </w:r>
    </w:p>
    <w:p w:rsidR="004E7696" w:rsidRDefault="00C27CE0">
      <w:pPr>
        <w:spacing w:before="1" w:line="276" w:lineRule="auto"/>
        <w:ind w:left="682" w:right="406" w:firstLine="707"/>
        <w:jc w:val="both"/>
        <w:rPr>
          <w:i/>
          <w:sz w:val="28"/>
        </w:rPr>
      </w:pPr>
      <w:r>
        <w:rPr>
          <w:i/>
          <w:sz w:val="28"/>
        </w:rPr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 символики. П. Ферма, Ф. Виет, Р. Декарт. История вопроса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Тарталья,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Дж. Кардано,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Н.Х.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Абель,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Э.Галуа.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геометрические объекты на язык алгебры. Появление графиков функций. 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координат.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lastRenderedPageBreak/>
        <w:t>Задача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Леонардо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Пизанского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(Фибоначчи)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кроликах,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Фибоначчи.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прогрессии.</w:t>
      </w:r>
    </w:p>
    <w:p w:rsidR="004E7696" w:rsidRDefault="00C27CE0">
      <w:pPr>
        <w:ind w:left="1390"/>
        <w:jc w:val="both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 xml:space="preserve">теории  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 xml:space="preserve">вероятностей: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страховое  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дело,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азартные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игры.</w:t>
      </w:r>
    </w:p>
    <w:p w:rsidR="004E7696" w:rsidRDefault="00C27CE0">
      <w:pPr>
        <w:spacing w:before="50"/>
        <w:ind w:left="682"/>
        <w:jc w:val="both"/>
        <w:rPr>
          <w:i/>
          <w:sz w:val="28"/>
        </w:rPr>
      </w:pPr>
      <w:r>
        <w:rPr>
          <w:i/>
          <w:sz w:val="28"/>
        </w:rPr>
        <w:t>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Паскаль,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Бернулли,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Колмогоров.</w:t>
      </w:r>
    </w:p>
    <w:p w:rsidR="004E7696" w:rsidRDefault="00C27CE0">
      <w:pPr>
        <w:spacing w:before="48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От земледелия к геометрии. Пифагор и его школа. Фалес, Архимед.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Платон и Аристотель. Построение правильных многоугольников. Триссекция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сечение.</w:t>
      </w:r>
    </w:p>
    <w:p w:rsidR="004E7696" w:rsidRDefault="00C27CE0">
      <w:pPr>
        <w:ind w:left="1390" w:hanging="708"/>
        <w:jc w:val="both"/>
        <w:rPr>
          <w:i/>
          <w:sz w:val="28"/>
        </w:rPr>
      </w:pPr>
      <w:r>
        <w:rPr>
          <w:i/>
          <w:sz w:val="28"/>
        </w:rPr>
        <w:t>«Начала»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Эйлер,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Лобачевский.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постулата.</w:t>
      </w:r>
    </w:p>
    <w:p w:rsidR="004E7696" w:rsidRDefault="00C27CE0">
      <w:pPr>
        <w:spacing w:before="48" w:line="276" w:lineRule="auto"/>
        <w:ind w:left="682" w:right="415" w:firstLine="707"/>
        <w:jc w:val="both"/>
        <w:rPr>
          <w:i/>
          <w:sz w:val="28"/>
        </w:rPr>
      </w:pPr>
      <w:r>
        <w:rPr>
          <w:i/>
          <w:sz w:val="28"/>
        </w:rPr>
        <w:t>Геометрия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 мира.</w:t>
      </w:r>
    </w:p>
    <w:p w:rsidR="004E7696" w:rsidRDefault="00C27CE0">
      <w:pPr>
        <w:spacing w:before="2" w:line="276" w:lineRule="auto"/>
        <w:ind w:left="682" w:right="407" w:firstLine="707"/>
        <w:jc w:val="both"/>
        <w:rPr>
          <w:i/>
          <w:sz w:val="28"/>
        </w:rPr>
      </w:pPr>
      <w:r>
        <w:rPr>
          <w:i/>
          <w:sz w:val="28"/>
        </w:rPr>
        <w:t>Астрономия и геометрия. Что и как узнали Анаксагор, Эратосфен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 Марса.</w:t>
      </w:r>
    </w:p>
    <w:p w:rsidR="004E7696" w:rsidRDefault="00C27CE0">
      <w:pPr>
        <w:spacing w:line="278" w:lineRule="auto"/>
        <w:ind w:left="682" w:right="414" w:firstLine="707"/>
        <w:jc w:val="both"/>
        <w:rPr>
          <w:i/>
          <w:sz w:val="28"/>
        </w:rPr>
      </w:pP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Л.Эйлер.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Лобачевский,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Чебышев,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Колмогоров.</w:t>
      </w:r>
    </w:p>
    <w:p w:rsidR="004E7696" w:rsidRDefault="00C27CE0">
      <w:pPr>
        <w:spacing w:line="276" w:lineRule="auto"/>
        <w:ind w:left="682" w:right="407" w:firstLine="707"/>
        <w:jc w:val="both"/>
        <w:rPr>
          <w:i/>
          <w:sz w:val="28"/>
        </w:rPr>
      </w:pPr>
      <w:r>
        <w:rPr>
          <w:i/>
          <w:sz w:val="28"/>
        </w:rPr>
        <w:t>Математика в развитии России: Петр I, школа математических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навигацких наук, развитие российского флота, А.Н. Крылов. 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 и М.В.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Келдыш.</w:t>
      </w:r>
    </w:p>
    <w:p w:rsidR="004E7696" w:rsidRDefault="004E7696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spacing w:before="1"/>
        <w:ind w:left="2441" w:hanging="1052"/>
      </w:pPr>
      <w:r>
        <w:t>Информатика</w:t>
      </w:r>
    </w:p>
    <w:p w:rsidR="004E7696" w:rsidRDefault="00C27CE0">
      <w:pPr>
        <w:pStyle w:val="a3"/>
        <w:spacing w:before="42" w:line="276" w:lineRule="auto"/>
        <w:ind w:right="404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 и алгоритмическая культура;</w:t>
      </w:r>
      <w:r>
        <w:rPr>
          <w:spacing w:val="1"/>
          <w:position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программных</w:t>
      </w:r>
      <w:r>
        <w:rPr>
          <w:spacing w:val="27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обработки</w:t>
      </w:r>
      <w:r>
        <w:rPr>
          <w:spacing w:val="28"/>
        </w:rPr>
        <w:t xml:space="preserve"> </w:t>
      </w:r>
      <w:r>
        <w:t>данных;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 о том, как понятия и конструкции информатики применяются</w:t>
      </w:r>
      <w:r>
        <w:rPr>
          <w:spacing w:val="1"/>
        </w:rPr>
        <w:t xml:space="preserve"> </w:t>
      </w:r>
      <w:r>
        <w:t>в реальном мире, о роли информационных технологий и 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31"/>
        </w:rPr>
        <w:t xml:space="preserve"> </w:t>
      </w:r>
      <w:r>
        <w:t>навык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целесообразного</w:t>
      </w:r>
      <w:r>
        <w:rPr>
          <w:spacing w:val="33"/>
        </w:rPr>
        <w:t xml:space="preserve"> </w:t>
      </w:r>
      <w:r>
        <w:t>поведения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firstLine="0"/>
        <w:jc w:val="left"/>
      </w:pPr>
      <w:r>
        <w:lastRenderedPageBreak/>
        <w:t>при</w:t>
      </w:r>
      <w:r>
        <w:rPr>
          <w:spacing w:val="27"/>
        </w:rPr>
        <w:t xml:space="preserve"> </w:t>
      </w:r>
      <w:r>
        <w:t>работе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компьютерными</w:t>
      </w:r>
      <w:r>
        <w:rPr>
          <w:spacing w:val="27"/>
        </w:rPr>
        <w:t xml:space="preserve"> </w:t>
      </w:r>
      <w:r>
        <w:t>программами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сети</w:t>
      </w:r>
      <w:r>
        <w:rPr>
          <w:spacing w:val="25"/>
        </w:rPr>
        <w:t xml:space="preserve"> </w:t>
      </w:r>
      <w:r>
        <w:t>Интернет,</w:t>
      </w:r>
      <w:r>
        <w:rPr>
          <w:spacing w:val="25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 этики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права.</w:t>
      </w:r>
    </w:p>
    <w:p w:rsidR="004E7696" w:rsidRDefault="00C27CE0">
      <w:pPr>
        <w:pStyle w:val="1"/>
        <w:jc w:val="left"/>
      </w:pPr>
      <w:r>
        <w:t>Введение</w:t>
      </w:r>
    </w:p>
    <w:p w:rsidR="004E7696" w:rsidRDefault="00C27CE0">
      <w:pPr>
        <w:spacing w:before="49"/>
        <w:ind w:left="1390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Информация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информационные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процессы</w:t>
      </w:r>
    </w:p>
    <w:p w:rsidR="004E7696" w:rsidRDefault="00C27CE0">
      <w:pPr>
        <w:pStyle w:val="a3"/>
        <w:spacing w:before="45" w:line="276" w:lineRule="auto"/>
        <w:ind w:right="407"/>
      </w:pPr>
      <w:r>
        <w:t>Информация – одно из основных обобщающих понятий современной</w:t>
      </w:r>
      <w:r>
        <w:rPr>
          <w:spacing w:val="1"/>
        </w:rPr>
        <w:t xml:space="preserve"> </w:t>
      </w:r>
      <w:r>
        <w:t>науки.</w:t>
      </w:r>
    </w:p>
    <w:p w:rsidR="004E7696" w:rsidRDefault="00C27CE0">
      <w:pPr>
        <w:pStyle w:val="a3"/>
        <w:spacing w:before="1" w:line="276" w:lineRule="auto"/>
        <w:ind w:right="411"/>
      </w:pP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«информация»: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сведения,</w:t>
      </w:r>
      <w:r>
        <w:rPr>
          <w:spacing w:val="-4"/>
        </w:rPr>
        <w:t xml:space="preserve"> </w:t>
      </w:r>
      <w:r>
        <w:t>предназначенные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4E7696" w:rsidRDefault="00C27CE0">
      <w:pPr>
        <w:pStyle w:val="a3"/>
        <w:spacing w:line="276" w:lineRule="auto"/>
        <w:ind w:right="408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4E7696" w:rsidRDefault="00C27CE0">
      <w:pPr>
        <w:pStyle w:val="a3"/>
        <w:spacing w:line="278" w:lineRule="auto"/>
        <w:ind w:right="408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данных.</w:t>
      </w:r>
    </w:p>
    <w:p w:rsidR="004E7696" w:rsidRDefault="00C27CE0">
      <w:pPr>
        <w:pStyle w:val="1"/>
        <w:jc w:val="left"/>
        <w:rPr>
          <w:rFonts w:ascii="Calibri" w:hAnsi="Calibri"/>
        </w:rPr>
      </w:pPr>
      <w:r>
        <w:rPr>
          <w:rFonts w:ascii="Calibri" w:hAnsi="Calibri"/>
        </w:rPr>
        <w:t>Компьютер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универсальное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устройство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обработки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данных</w:t>
      </w:r>
    </w:p>
    <w:p w:rsidR="004E7696" w:rsidRDefault="00C27CE0">
      <w:pPr>
        <w:pStyle w:val="a3"/>
        <w:spacing w:before="45" w:line="276" w:lineRule="auto"/>
        <w:ind w:right="405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характеристики.</w:t>
      </w:r>
    </w:p>
    <w:p w:rsidR="004E7696" w:rsidRDefault="00C27CE0">
      <w:pPr>
        <w:spacing w:line="276" w:lineRule="auto"/>
        <w:ind w:left="682" w:right="402" w:firstLine="707"/>
        <w:jc w:val="both"/>
        <w:rPr>
          <w:i/>
          <w:sz w:val="28"/>
        </w:rPr>
      </w:pPr>
      <w:r>
        <w:rPr>
          <w:i/>
          <w:sz w:val="28"/>
        </w:rPr>
        <w:t>Компьютеры,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производства,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аддитивные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(3D-принтеры).</w:t>
      </w:r>
    </w:p>
    <w:p w:rsidR="004E7696" w:rsidRDefault="00C27CE0">
      <w:pPr>
        <w:pStyle w:val="a3"/>
        <w:ind w:left="1390" w:firstLine="0"/>
      </w:pP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компьютера.</w:t>
      </w:r>
    </w:p>
    <w:p w:rsidR="004E7696" w:rsidRDefault="00C27CE0">
      <w:pPr>
        <w:pStyle w:val="a3"/>
        <w:spacing w:before="49" w:line="276" w:lineRule="auto"/>
        <w:ind w:right="406"/>
        <w:rPr>
          <w:i/>
        </w:rPr>
      </w:pPr>
      <w:r>
        <w:t>Носители информации, используемые в ИКТ. История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1"/>
        </w:rPr>
        <w:t xml:space="preserve"> </w:t>
      </w:r>
      <w:r>
        <w:rPr>
          <w:i/>
        </w:rPr>
        <w:t>Носители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70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живой природе.</w:t>
      </w:r>
    </w:p>
    <w:p w:rsidR="004E7696" w:rsidRDefault="00C27CE0">
      <w:pPr>
        <w:pStyle w:val="a3"/>
        <w:spacing w:line="276" w:lineRule="auto"/>
        <w:ind w:right="407"/>
      </w:pPr>
      <w:r>
        <w:t>История и тенденции развития компьютеров, улучшение характеристик</w:t>
      </w:r>
      <w:r>
        <w:rPr>
          <w:spacing w:val="-67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4E7696" w:rsidRDefault="00C27CE0">
      <w:pPr>
        <w:spacing w:line="278" w:lineRule="auto"/>
        <w:ind w:left="1390" w:right="897"/>
        <w:rPr>
          <w:i/>
          <w:sz w:val="28"/>
        </w:rPr>
      </w:pPr>
      <w:r>
        <w:rPr>
          <w:i/>
          <w:sz w:val="28"/>
        </w:rPr>
        <w:t>Физические ограничения на значения характеристик компьютеров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Параллельные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вычисления.</w:t>
      </w:r>
    </w:p>
    <w:p w:rsidR="004E7696" w:rsidRDefault="00C27CE0">
      <w:pPr>
        <w:pStyle w:val="a3"/>
        <w:spacing w:line="317" w:lineRule="exact"/>
        <w:ind w:left="1390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4E7696" w:rsidRDefault="00C27CE0">
      <w:pPr>
        <w:pStyle w:val="1"/>
        <w:spacing w:before="52" w:line="276" w:lineRule="auto"/>
        <w:ind w:right="4051"/>
        <w:jc w:val="left"/>
      </w:pPr>
      <w:r>
        <w:t>Математические основы информатики</w:t>
      </w:r>
      <w:r>
        <w:rPr>
          <w:spacing w:val="-67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</w:p>
    <w:p w:rsidR="004E7696" w:rsidRDefault="00C27CE0">
      <w:pPr>
        <w:pStyle w:val="a3"/>
        <w:spacing w:line="276" w:lineRule="auto"/>
        <w:ind w:right="406"/>
      </w:pPr>
      <w:r>
        <w:t>Символ. Алфавит – конечное множество символов. Текст – 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длины в</w:t>
      </w:r>
      <w:r>
        <w:rPr>
          <w:spacing w:val="-1"/>
        </w:rPr>
        <w:t xml:space="preserve"> </w:t>
      </w:r>
      <w:r>
        <w:t>данном алфавите.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390" w:firstLine="0"/>
      </w:pPr>
      <w:r>
        <w:lastRenderedPageBreak/>
        <w:t>Разнообразие</w:t>
      </w:r>
      <w:r>
        <w:rPr>
          <w:spacing w:val="19"/>
        </w:rPr>
        <w:t xml:space="preserve"> </w:t>
      </w:r>
      <w:r>
        <w:t>языков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алфавитов.</w:t>
      </w:r>
      <w:r>
        <w:rPr>
          <w:spacing w:val="20"/>
        </w:rPr>
        <w:t xml:space="preserve"> </w:t>
      </w:r>
      <w:r>
        <w:t>Естественные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формальные</w:t>
      </w:r>
      <w:r>
        <w:rPr>
          <w:spacing w:val="19"/>
        </w:rPr>
        <w:t xml:space="preserve"> </w:t>
      </w:r>
      <w:r>
        <w:t>языки.</w:t>
      </w:r>
    </w:p>
    <w:p w:rsidR="004E7696" w:rsidRDefault="00C27CE0">
      <w:pPr>
        <w:pStyle w:val="a3"/>
        <w:spacing w:before="50"/>
        <w:ind w:firstLine="0"/>
      </w:pPr>
      <w:r>
        <w:t>Алфавит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4E7696" w:rsidRDefault="00C27CE0">
      <w:pPr>
        <w:pStyle w:val="a3"/>
        <w:spacing w:before="48" w:line="276" w:lineRule="auto"/>
        <w:ind w:right="410"/>
      </w:pPr>
      <w:r>
        <w:t>Кодирование символов одного алфавита с помощью кодовых слов в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4E7696" w:rsidRDefault="00C27CE0">
      <w:pPr>
        <w:pStyle w:val="a3"/>
        <w:spacing w:before="1" w:line="276" w:lineRule="auto"/>
        <w:ind w:right="412"/>
      </w:pPr>
      <w:r>
        <w:t>Двоичный алфавит. Представление данных в компьютере как текстов в</w:t>
      </w:r>
      <w:r>
        <w:rPr>
          <w:spacing w:val="1"/>
        </w:rPr>
        <w:t xml:space="preserve"> </w:t>
      </w:r>
      <w:r>
        <w:t>двоичном</w:t>
      </w:r>
      <w:r>
        <w:rPr>
          <w:spacing w:val="-4"/>
        </w:rPr>
        <w:t xml:space="preserve"> </w:t>
      </w:r>
      <w:r>
        <w:t>алфавите.</w:t>
      </w:r>
    </w:p>
    <w:p w:rsidR="004E7696" w:rsidRDefault="00C27CE0">
      <w:pPr>
        <w:pStyle w:val="a3"/>
        <w:spacing w:line="276" w:lineRule="auto"/>
        <w:ind w:right="402"/>
      </w:pPr>
      <w:r>
        <w:t>Двоичные коды с фиксированной длиной кодового слова. Разрядность</w:t>
      </w:r>
      <w:r>
        <w:rPr>
          <w:spacing w:val="1"/>
        </w:rPr>
        <w:t xml:space="preserve"> </w:t>
      </w:r>
      <w:r>
        <w:t>кода – длина кодового слова. Примеры двоичных кодов с разрядностью 8, 16,</w:t>
      </w:r>
      <w:r>
        <w:rPr>
          <w:spacing w:val="-67"/>
        </w:rPr>
        <w:t xml:space="preserve"> </w:t>
      </w:r>
      <w:r>
        <w:t>32.</w:t>
      </w:r>
    </w:p>
    <w:p w:rsidR="004E7696" w:rsidRDefault="00C27CE0">
      <w:pPr>
        <w:pStyle w:val="a3"/>
        <w:spacing w:line="276" w:lineRule="auto"/>
        <w:ind w:right="413"/>
      </w:pPr>
      <w:r>
        <w:t>Единицы измерения длины двоичных текстов: бит, байт, Килобайт и</w:t>
      </w:r>
      <w:r>
        <w:rPr>
          <w:spacing w:val="1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содержащееся в</w:t>
      </w:r>
      <w:r>
        <w:rPr>
          <w:spacing w:val="-2"/>
        </w:rPr>
        <w:t xml:space="preserve"> </w:t>
      </w:r>
      <w:r>
        <w:t>сообщении.</w:t>
      </w:r>
    </w:p>
    <w:p w:rsidR="004E7696" w:rsidRDefault="00C27CE0">
      <w:pPr>
        <w:ind w:left="1390"/>
        <w:jc w:val="both"/>
        <w:rPr>
          <w:i/>
          <w:sz w:val="28"/>
        </w:rPr>
      </w:pPr>
      <w:r>
        <w:rPr>
          <w:i/>
          <w:sz w:val="28"/>
        </w:rPr>
        <w:t>Подход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Колмогорова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определению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количества информации.</w:t>
      </w:r>
    </w:p>
    <w:p w:rsidR="004E7696" w:rsidRDefault="00C27CE0">
      <w:pPr>
        <w:spacing w:before="48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разрядности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ASCII.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Кодировки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кириллицы.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1"/>
          <w:sz w:val="28"/>
        </w:rPr>
        <w:t xml:space="preserve"> </w:t>
      </w:r>
      <w:r>
        <w:rPr>
          <w:sz w:val="28"/>
        </w:rPr>
        <w:t>Unicode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 алфавитом,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отличным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двоичного.</w:t>
      </w:r>
    </w:p>
    <w:p w:rsidR="004E7696" w:rsidRDefault="00C27CE0">
      <w:pPr>
        <w:spacing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Искажение информации при передаче. Коды, исправляющие ошибки.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однозначного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кодовых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слов.</w:t>
      </w:r>
    </w:p>
    <w:p w:rsidR="004E7696" w:rsidRDefault="00C27CE0">
      <w:pPr>
        <w:pStyle w:val="1"/>
        <w:spacing w:before="7"/>
        <w:jc w:val="left"/>
        <w:rPr>
          <w:rFonts w:ascii="Calibri" w:hAnsi="Calibri"/>
        </w:rPr>
      </w:pPr>
      <w:r>
        <w:rPr>
          <w:rFonts w:ascii="Calibri" w:hAnsi="Calibri"/>
        </w:rPr>
        <w:t>Дискретизация</w:t>
      </w:r>
    </w:p>
    <w:p w:rsidR="004E7696" w:rsidRDefault="00C27CE0">
      <w:pPr>
        <w:pStyle w:val="a3"/>
        <w:spacing w:before="45" w:line="276" w:lineRule="auto"/>
        <w:ind w:right="413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дискретизация.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-1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непрерывных</w:t>
      </w:r>
      <w:r>
        <w:rPr>
          <w:spacing w:val="4"/>
        </w:rPr>
        <w:t xml:space="preserve"> </w:t>
      </w:r>
      <w:r>
        <w:t>данных.</w:t>
      </w:r>
    </w:p>
    <w:p w:rsidR="004E7696" w:rsidRDefault="00C27CE0">
      <w:pPr>
        <w:pStyle w:val="a3"/>
        <w:spacing w:line="276" w:lineRule="auto"/>
        <w:ind w:right="406"/>
      </w:pPr>
      <w:r>
        <w:t>Кодирование цвета. Цветовые модели</w:t>
      </w:r>
      <w:r>
        <w:rPr>
          <w:b/>
        </w:rPr>
        <w:t xml:space="preserve">. </w:t>
      </w:r>
      <w:r>
        <w:t xml:space="preserve">Модели RGB и CMYK. </w:t>
      </w:r>
      <w:r>
        <w:rPr>
          <w:i/>
        </w:rPr>
        <w:t>Модели</w:t>
      </w:r>
      <w:r>
        <w:rPr>
          <w:i/>
          <w:spacing w:val="1"/>
        </w:rPr>
        <w:t xml:space="preserve"> </w:t>
      </w:r>
      <w:r>
        <w:rPr>
          <w:i/>
        </w:rPr>
        <w:t>HSB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CMY</w:t>
      </w:r>
      <w:r>
        <w:t>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векторной</w:t>
      </w:r>
      <w:r>
        <w:rPr>
          <w:spacing w:val="1"/>
        </w:rPr>
        <w:t xml:space="preserve"> </w:t>
      </w:r>
      <w:r>
        <w:t>графикой.</w:t>
      </w:r>
    </w:p>
    <w:p w:rsidR="004E7696" w:rsidRDefault="00C27CE0">
      <w:pPr>
        <w:pStyle w:val="a3"/>
        <w:spacing w:line="276" w:lineRule="auto"/>
        <w:ind w:right="410"/>
      </w:pPr>
      <w:r>
        <w:t>Кодирование звука</w:t>
      </w:r>
      <w:r>
        <w:rPr>
          <w:b/>
        </w:rPr>
        <w:t xml:space="preserve">. </w:t>
      </w:r>
      <w:r>
        <w:t>Разрядность и частота записи. Количество каналов</w:t>
      </w:r>
      <w:r>
        <w:rPr>
          <w:spacing w:val="1"/>
        </w:rPr>
        <w:t xml:space="preserve"> </w:t>
      </w:r>
      <w:r>
        <w:t>записи.</w:t>
      </w:r>
    </w:p>
    <w:p w:rsidR="004E7696" w:rsidRDefault="00C27CE0">
      <w:pPr>
        <w:pStyle w:val="a3"/>
        <w:spacing w:line="278" w:lineRule="auto"/>
        <w:ind w:right="410"/>
      </w:pPr>
      <w:r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изображений и звуковых файлов.</w:t>
      </w:r>
    </w:p>
    <w:p w:rsidR="004E7696" w:rsidRDefault="00C27CE0">
      <w:pPr>
        <w:pStyle w:val="1"/>
        <w:jc w:val="left"/>
        <w:rPr>
          <w:rFonts w:ascii="Calibri" w:hAnsi="Calibri"/>
        </w:rPr>
      </w:pPr>
      <w:r>
        <w:rPr>
          <w:rFonts w:ascii="Calibri" w:hAnsi="Calibri"/>
        </w:rPr>
        <w:t>Системы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счисления</w:t>
      </w:r>
    </w:p>
    <w:p w:rsidR="004E7696" w:rsidRDefault="00C27CE0">
      <w:pPr>
        <w:pStyle w:val="a3"/>
        <w:spacing w:before="44" w:line="276" w:lineRule="auto"/>
        <w:ind w:right="414"/>
      </w:pP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 системах</w:t>
      </w:r>
      <w:r>
        <w:rPr>
          <w:spacing w:val="-2"/>
        </w:rPr>
        <w:t xml:space="preserve"> </w:t>
      </w:r>
      <w:r>
        <w:t>счисления.</w:t>
      </w:r>
    </w:p>
    <w:p w:rsidR="004E7696" w:rsidRDefault="00C27CE0">
      <w:pPr>
        <w:pStyle w:val="a3"/>
        <w:spacing w:line="276" w:lineRule="auto"/>
        <w:ind w:right="407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счисления. Количество цифр, используемых в системе счисления с 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/>
      </w:pPr>
      <w:r>
        <w:lastRenderedPageBreak/>
        <w:t>Двоичная система счисления, запись целых чисел в пределах от 0 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-2"/>
        </w:rPr>
        <w:t xml:space="preserve"> </w:t>
      </w:r>
      <w:r>
        <w:t>и из двоичной в</w:t>
      </w:r>
      <w:r>
        <w:rPr>
          <w:spacing w:val="-1"/>
        </w:rPr>
        <w:t xml:space="preserve"> </w:t>
      </w:r>
      <w:r>
        <w:t>десятичную.</w:t>
      </w:r>
    </w:p>
    <w:p w:rsidR="004E7696" w:rsidRDefault="00C27CE0">
      <w:pPr>
        <w:pStyle w:val="a3"/>
        <w:spacing w:line="276" w:lineRule="auto"/>
        <w:ind w:right="452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-67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восьмеричную,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2"/>
        </w:rPr>
        <w:t xml:space="preserve"> </w:t>
      </w:r>
      <w:r>
        <w:t>и обратно.</w:t>
      </w:r>
    </w:p>
    <w:p w:rsidR="004E7696" w:rsidRDefault="00C27CE0">
      <w:pPr>
        <w:pStyle w:val="a3"/>
        <w:spacing w:before="1" w:line="276" w:lineRule="auto"/>
        <w:ind w:right="449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 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:rsidR="004E7696" w:rsidRDefault="00C27CE0">
      <w:pPr>
        <w:spacing w:before="1"/>
        <w:ind w:left="1390"/>
        <w:jc w:val="both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счисления.</w:t>
      </w:r>
    </w:p>
    <w:p w:rsidR="004E7696" w:rsidRDefault="00C27CE0">
      <w:pPr>
        <w:pStyle w:val="1"/>
        <w:spacing w:before="52" w:line="276" w:lineRule="auto"/>
        <w:ind w:left="682" w:right="408" w:firstLine="707"/>
      </w:pPr>
      <w:r>
        <w:t>Элементы</w:t>
      </w:r>
      <w:r>
        <w:rPr>
          <w:spacing w:val="1"/>
        </w:rPr>
        <w:t xml:space="preserve"> </w:t>
      </w:r>
      <w:r>
        <w:t>комбинаторики,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</w:p>
    <w:p w:rsidR="004E7696" w:rsidRDefault="00C27CE0">
      <w:pPr>
        <w:pStyle w:val="a3"/>
        <w:tabs>
          <w:tab w:val="left" w:pos="2387"/>
          <w:tab w:val="left" w:pos="4215"/>
          <w:tab w:val="left" w:pos="5808"/>
          <w:tab w:val="left" w:pos="7297"/>
          <w:tab w:val="left" w:pos="7827"/>
        </w:tabs>
        <w:spacing w:line="276" w:lineRule="auto"/>
        <w:ind w:right="404"/>
        <w:jc w:val="right"/>
      </w:pPr>
      <w:r>
        <w:t>Расчет</w:t>
      </w:r>
      <w:r>
        <w:rPr>
          <w:spacing w:val="35"/>
        </w:rPr>
        <w:t xml:space="preserve"> </w:t>
      </w:r>
      <w:r>
        <w:t>количества</w:t>
      </w:r>
      <w:r>
        <w:rPr>
          <w:spacing w:val="32"/>
        </w:rPr>
        <w:t xml:space="preserve"> </w:t>
      </w:r>
      <w:r>
        <w:t>вариантов:</w:t>
      </w:r>
      <w:r>
        <w:rPr>
          <w:spacing w:val="40"/>
        </w:rPr>
        <w:t xml:space="preserve"> </w:t>
      </w:r>
      <w:r>
        <w:t>формулы</w:t>
      </w:r>
      <w:r>
        <w:rPr>
          <w:spacing w:val="35"/>
        </w:rPr>
        <w:t xml:space="preserve"> </w:t>
      </w:r>
      <w:r>
        <w:t>перемножения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сложения</w:t>
      </w:r>
      <w:r>
        <w:rPr>
          <w:spacing w:val="-67"/>
        </w:rPr>
        <w:t xml:space="preserve"> </w:t>
      </w:r>
      <w:r>
        <w:t>количества вариантов. Количество текстов данной длины в данном алфавите.</w:t>
      </w:r>
      <w:r>
        <w:rPr>
          <w:spacing w:val="1"/>
        </w:rPr>
        <w:t xml:space="preserve"> </w:t>
      </w:r>
      <w:r>
        <w:t>Множество.</w:t>
      </w:r>
      <w:r>
        <w:tab/>
        <w:t>Определение</w:t>
      </w:r>
      <w:r>
        <w:tab/>
        <w:t>количества</w:t>
      </w:r>
      <w:r>
        <w:tab/>
        <w:t>элементов</w:t>
      </w:r>
      <w:r>
        <w:tab/>
        <w:t>во</w:t>
      </w:r>
      <w:r>
        <w:tab/>
        <w:t>множествах,</w:t>
      </w:r>
      <w:r>
        <w:rPr>
          <w:spacing w:val="1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трех</w:t>
      </w:r>
      <w:r>
        <w:rPr>
          <w:spacing w:val="30"/>
        </w:rPr>
        <w:t xml:space="preserve"> </w:t>
      </w:r>
      <w:r>
        <w:t>базовых</w:t>
      </w:r>
      <w:r>
        <w:rPr>
          <w:spacing w:val="32"/>
        </w:rPr>
        <w:t xml:space="preserve"> </w:t>
      </w:r>
      <w:r>
        <w:t>множеств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операций</w:t>
      </w:r>
    </w:p>
    <w:p w:rsidR="004E7696" w:rsidRDefault="00C27CE0">
      <w:pPr>
        <w:pStyle w:val="a3"/>
        <w:spacing w:line="322" w:lineRule="exact"/>
        <w:ind w:firstLine="0"/>
      </w:pPr>
      <w:r>
        <w:t>объединения,</w:t>
      </w:r>
      <w:r>
        <w:rPr>
          <w:spacing w:val="-4"/>
        </w:rPr>
        <w:t xml:space="preserve"> </w:t>
      </w:r>
      <w:r>
        <w:t>пересечения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дополнения.</w:t>
      </w:r>
    </w:p>
    <w:p w:rsidR="004E7696" w:rsidRDefault="00C27CE0">
      <w:pPr>
        <w:pStyle w:val="a3"/>
        <w:spacing w:before="45" w:line="276" w:lineRule="auto"/>
        <w:ind w:right="384"/>
      </w:pPr>
      <w:r>
        <w:t>Высказывания. Простые и сложные высказывания. Диаграммы Эйлера-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 логическое сложение), «не» (логическое отрицание). 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логических выражений.</w:t>
      </w:r>
      <w:r>
        <w:rPr>
          <w:spacing w:val="-2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операций.</w:t>
      </w:r>
    </w:p>
    <w:p w:rsidR="004E7696" w:rsidRDefault="00C27CE0">
      <w:pPr>
        <w:pStyle w:val="a3"/>
        <w:spacing w:line="278" w:lineRule="auto"/>
        <w:ind w:right="413"/>
      </w:pPr>
      <w:r>
        <w:t>Таблицы истинности. Построение таблиц истинности для логических</w:t>
      </w:r>
      <w:r>
        <w:rPr>
          <w:spacing w:val="1"/>
        </w:rPr>
        <w:t xml:space="preserve"> </w:t>
      </w:r>
      <w:r>
        <w:t>выражений.</w:t>
      </w:r>
    </w:p>
    <w:p w:rsidR="004E7696" w:rsidRDefault="00C27CE0">
      <w:pPr>
        <w:spacing w:line="276" w:lineRule="auto"/>
        <w:ind w:left="682" w:right="402" w:firstLine="707"/>
        <w:jc w:val="both"/>
        <w:rPr>
          <w:i/>
          <w:sz w:val="28"/>
        </w:rPr>
      </w:pP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(импликация)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(эквивалентность). Свойства логических операций. Законы алгебры логики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логики. Логические элементы. Схемы логических элементов и их 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(электронная)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реализация.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4E7696" w:rsidRDefault="00C27CE0">
      <w:pPr>
        <w:pStyle w:val="1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1"/>
        </w:rPr>
        <w:t xml:space="preserve"> </w:t>
      </w:r>
      <w:r>
        <w:t>деревья</w:t>
      </w:r>
    </w:p>
    <w:p w:rsidR="004E7696" w:rsidRDefault="00C27CE0">
      <w:pPr>
        <w:pStyle w:val="a3"/>
        <w:spacing w:before="43" w:line="276" w:lineRule="auto"/>
        <w:ind w:right="410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-67"/>
        </w:rPr>
        <w:t xml:space="preserve"> </w:t>
      </w:r>
      <w:r>
        <w:t>следующий 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-2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и замена элемента.</w:t>
      </w:r>
    </w:p>
    <w:p w:rsidR="004E7696" w:rsidRDefault="00C27CE0">
      <w:pPr>
        <w:pStyle w:val="a3"/>
        <w:spacing w:line="276" w:lineRule="auto"/>
        <w:ind w:right="411"/>
      </w:pPr>
      <w:r>
        <w:t>Граф. Вершина, ребро, путь. Ориентированные и 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 графе. Длина (вес) ребра и пути. Понятие минимального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 смежности графа</w:t>
      </w:r>
      <w:r>
        <w:rPr>
          <w:spacing w:val="-1"/>
        </w:rPr>
        <w:t xml:space="preserve"> </w:t>
      </w:r>
      <w:r>
        <w:t>(с длинами ребер).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lastRenderedPageBreak/>
        <w:t>Дерево.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</w:t>
      </w:r>
      <w:r>
        <w:rPr>
          <w:spacing w:val="1"/>
          <w:sz w:val="28"/>
        </w:rPr>
        <w:t xml:space="preserve"> </w:t>
      </w:r>
      <w:r>
        <w:rPr>
          <w:sz w:val="28"/>
        </w:rPr>
        <w:t>(узел).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Поддерево.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Бинарное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Генеалогическое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дерево.</w:t>
      </w:r>
    </w:p>
    <w:p w:rsidR="004E7696" w:rsidRDefault="00C27CE0">
      <w:pPr>
        <w:pStyle w:val="1"/>
        <w:spacing w:before="5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программирования</w:t>
      </w:r>
    </w:p>
    <w:p w:rsidR="004E7696" w:rsidRDefault="00C27CE0">
      <w:pPr>
        <w:spacing w:before="52"/>
        <w:ind w:left="158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Исполнители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алгоритмы.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Управление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исполнителями</w:t>
      </w:r>
    </w:p>
    <w:p w:rsidR="004E7696" w:rsidRDefault="00C27CE0">
      <w:pPr>
        <w:pStyle w:val="a3"/>
        <w:spacing w:before="43" w:line="276" w:lineRule="auto"/>
        <w:ind w:right="405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</w:p>
    <w:p w:rsidR="004E7696" w:rsidRDefault="00C27CE0">
      <w:pPr>
        <w:pStyle w:val="a3"/>
        <w:spacing w:line="276" w:lineRule="auto"/>
        <w:ind w:right="405"/>
        <w:rPr>
          <w:i/>
        </w:rPr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1"/>
        </w:rPr>
        <w:t xml:space="preserve"> </w:t>
      </w:r>
      <w:r>
        <w:t>Алгоритмический язык</w:t>
      </w:r>
      <w:r>
        <w:rPr>
          <w:spacing w:val="1"/>
        </w:rPr>
        <w:t xml:space="preserve"> </w:t>
      </w:r>
      <w:r>
        <w:t>(язык 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 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 языке. Компьютер – автоматическое устройство, способное</w:t>
      </w:r>
      <w:r>
        <w:rPr>
          <w:spacing w:val="-67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-67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-1"/>
        </w:rPr>
        <w:t xml:space="preserve"> </w:t>
      </w:r>
      <w:r>
        <w:rPr>
          <w:i/>
        </w:rPr>
        <w:t>управление</w:t>
      </w:r>
      <w:r>
        <w:rPr>
          <w:i/>
          <w:spacing w:val="-1"/>
        </w:rPr>
        <w:t xml:space="preserve"> </w:t>
      </w:r>
      <w:r>
        <w:rPr>
          <w:i/>
        </w:rPr>
        <w:t>самодвижущимся</w:t>
      </w:r>
      <w:r>
        <w:rPr>
          <w:i/>
          <w:spacing w:val="-1"/>
        </w:rPr>
        <w:t xml:space="preserve"> </w:t>
      </w:r>
      <w:r>
        <w:rPr>
          <w:i/>
        </w:rPr>
        <w:t>роботом.</w:t>
      </w:r>
    </w:p>
    <w:p w:rsidR="004E7696" w:rsidRDefault="00C27CE0">
      <w:pPr>
        <w:pStyle w:val="a3"/>
        <w:spacing w:line="276" w:lineRule="auto"/>
        <w:ind w:right="406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</w:t>
      </w:r>
      <w:r>
        <w:rPr>
          <w:spacing w:val="-1"/>
        </w:rPr>
        <w:t xml:space="preserve"> </w:t>
      </w:r>
      <w:r>
        <w:t>алгоритмическом языке.</w:t>
      </w:r>
    </w:p>
    <w:p w:rsidR="004E7696" w:rsidRDefault="00C27CE0">
      <w:pPr>
        <w:pStyle w:val="a3"/>
        <w:spacing w:before="1" w:line="278" w:lineRule="auto"/>
        <w:ind w:right="410"/>
      </w:pP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программ.</w:t>
      </w:r>
    </w:p>
    <w:p w:rsidR="004E7696" w:rsidRDefault="00C27CE0">
      <w:pPr>
        <w:spacing w:line="276" w:lineRule="auto"/>
        <w:ind w:left="682" w:right="412" w:firstLine="707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отладки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программ.</w:t>
      </w:r>
    </w:p>
    <w:p w:rsidR="004E7696" w:rsidRDefault="00C27CE0">
      <w:pPr>
        <w:pStyle w:val="a3"/>
        <w:spacing w:line="276" w:lineRule="auto"/>
        <w:ind w:right="408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управляемый им исполнитель (в том числе робот); компьютер, 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-4"/>
        </w:rPr>
        <w:t xml:space="preserve"> </w:t>
      </w:r>
      <w:r>
        <w:t>реальными 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движущимися) устройствами.</w:t>
      </w:r>
    </w:p>
    <w:p w:rsidR="004E7696" w:rsidRDefault="00C27CE0">
      <w:pPr>
        <w:pStyle w:val="1"/>
        <w:ind w:left="1582"/>
        <w:jc w:val="left"/>
        <w:rPr>
          <w:rFonts w:ascii="Calibri" w:hAnsi="Calibri"/>
        </w:rPr>
      </w:pPr>
      <w:r>
        <w:rPr>
          <w:rFonts w:ascii="Calibri" w:hAnsi="Calibri"/>
        </w:rPr>
        <w:t>Алгоритмические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конструкции</w:t>
      </w:r>
    </w:p>
    <w:p w:rsidR="004E7696" w:rsidRDefault="00C27CE0">
      <w:pPr>
        <w:pStyle w:val="a3"/>
        <w:spacing w:before="45" w:line="276" w:lineRule="auto"/>
        <w:ind w:right="407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4E7696" w:rsidRDefault="00C27CE0">
      <w:pPr>
        <w:pStyle w:val="a3"/>
        <w:spacing w:before="1" w:line="276" w:lineRule="auto"/>
        <w:ind w:right="404"/>
      </w:pPr>
      <w:r>
        <w:t>Конструкция</w:t>
      </w:r>
      <w:r>
        <w:rPr>
          <w:spacing w:val="1"/>
        </w:rPr>
        <w:t xml:space="preserve"> </w:t>
      </w:r>
      <w:r>
        <w:t>«ветвление».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оператор: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</w:p>
    <w:p w:rsidR="004E7696" w:rsidRDefault="00C27CE0">
      <w:pPr>
        <w:pStyle w:val="a3"/>
        <w:spacing w:before="1" w:line="276" w:lineRule="auto"/>
        <w:ind w:right="410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-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условия.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составных условий.</w:t>
      </w:r>
    </w:p>
    <w:p w:rsidR="004E7696" w:rsidRDefault="00C27CE0">
      <w:pPr>
        <w:spacing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Конструкция «повторения»: циклы с заданным числом повторений, 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62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переменной</w:t>
      </w:r>
      <w:r>
        <w:rPr>
          <w:spacing w:val="60"/>
          <w:sz w:val="28"/>
        </w:rPr>
        <w:t xml:space="preserve"> </w:t>
      </w:r>
      <w:r>
        <w:rPr>
          <w:sz w:val="28"/>
        </w:rPr>
        <w:t>цикла.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выполнения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/>
        <w:rPr>
          <w:i/>
          <w:sz w:val="28"/>
        </w:rPr>
      </w:pPr>
      <w:r>
        <w:rPr>
          <w:i/>
          <w:sz w:val="28"/>
        </w:rPr>
        <w:lastRenderedPageBreak/>
        <w:t>цикла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постусловие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предусловие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цикла.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цикла.</w:t>
      </w:r>
    </w:p>
    <w:p w:rsidR="004E7696" w:rsidRDefault="00C27CE0">
      <w:pPr>
        <w:pStyle w:val="a3"/>
        <w:tabs>
          <w:tab w:val="left" w:pos="2617"/>
          <w:tab w:val="left" w:pos="5100"/>
          <w:tab w:val="left" w:pos="7047"/>
          <w:tab w:val="left" w:pos="7590"/>
          <w:tab w:val="left" w:pos="9343"/>
        </w:tabs>
        <w:spacing w:line="276" w:lineRule="auto"/>
        <w:ind w:right="412"/>
        <w:jc w:val="left"/>
      </w:pPr>
      <w:r>
        <w:t>Запись</w:t>
      </w:r>
      <w:r>
        <w:tab/>
        <w:t>алгоритмических</w:t>
      </w:r>
      <w:r>
        <w:tab/>
        <w:t>конструкций</w:t>
      </w:r>
      <w:r>
        <w:tab/>
        <w:t>в</w:t>
      </w:r>
      <w:r>
        <w:tab/>
        <w:t>выбранном</w:t>
      </w:r>
      <w:r>
        <w:tab/>
      </w:r>
      <w:r>
        <w:rPr>
          <w:spacing w:val="-1"/>
        </w:rPr>
        <w:t>языке</w:t>
      </w:r>
      <w:r>
        <w:rPr>
          <w:spacing w:val="-67"/>
        </w:rPr>
        <w:t xml:space="preserve"> </w:t>
      </w:r>
      <w:r>
        <w:t>программирования.</w:t>
      </w:r>
    </w:p>
    <w:p w:rsidR="004E7696" w:rsidRDefault="00C27CE0">
      <w:pPr>
        <w:spacing w:line="276" w:lineRule="auto"/>
        <w:ind w:left="682" w:right="403" w:firstLine="707"/>
        <w:rPr>
          <w:i/>
          <w:sz w:val="28"/>
        </w:rPr>
      </w:pPr>
      <w:r>
        <w:rPr>
          <w:i/>
          <w:sz w:val="28"/>
        </w:rPr>
        <w:t>Примеры записи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команд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повторения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конструкций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алгоритмических языках.</w:t>
      </w:r>
    </w:p>
    <w:p w:rsidR="004E7696" w:rsidRDefault="00C27CE0">
      <w:pPr>
        <w:pStyle w:val="1"/>
        <w:spacing w:before="1"/>
        <w:ind w:left="1582"/>
        <w:jc w:val="left"/>
        <w:rPr>
          <w:rFonts w:ascii="Calibri" w:hAnsi="Calibri"/>
        </w:rPr>
      </w:pPr>
      <w:r>
        <w:rPr>
          <w:rFonts w:ascii="Calibri" w:hAnsi="Calibri"/>
        </w:rPr>
        <w:t>Разработка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алгоритмов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</w:t>
      </w:r>
    </w:p>
    <w:p w:rsidR="004E7696" w:rsidRDefault="00C27CE0">
      <w:pPr>
        <w:spacing w:before="45"/>
        <w:ind w:left="1390"/>
        <w:jc w:val="both"/>
        <w:rPr>
          <w:i/>
          <w:sz w:val="28"/>
        </w:rPr>
      </w:pPr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sz w:val="28"/>
        </w:rPr>
        <w:t>присваивания.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данных.</w:t>
      </w:r>
    </w:p>
    <w:p w:rsidR="004E7696" w:rsidRDefault="00C27CE0">
      <w:pPr>
        <w:spacing w:before="48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Константы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Переменная: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переменных:</w:t>
      </w:r>
      <w:r>
        <w:rPr>
          <w:spacing w:val="1"/>
          <w:sz w:val="28"/>
        </w:rPr>
        <w:t xml:space="preserve"> </w:t>
      </w:r>
      <w:r>
        <w:rPr>
          <w:sz w:val="28"/>
        </w:rPr>
        <w:t>целые,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символьные,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строковые,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(массивы).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Одномерные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массивы. </w:t>
      </w:r>
      <w:r>
        <w:rPr>
          <w:i/>
          <w:sz w:val="28"/>
        </w:rPr>
        <w:t>Двумерные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массивы.</w:t>
      </w:r>
    </w:p>
    <w:p w:rsidR="004E7696" w:rsidRDefault="00C27CE0">
      <w:pPr>
        <w:pStyle w:val="a3"/>
        <w:spacing w:before="1"/>
        <w:ind w:left="1390" w:firstLine="0"/>
      </w:pPr>
      <w:r>
        <w:t>Примеры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данных:</w:t>
      </w:r>
    </w:p>
    <w:p w:rsidR="004E7696" w:rsidRDefault="00C27CE0">
      <w:pPr>
        <w:pStyle w:val="a3"/>
        <w:spacing w:before="54" w:line="271" w:lineRule="auto"/>
        <w:ind w:firstLine="0"/>
        <w:jc w:val="left"/>
      </w:pPr>
      <w:r>
        <w:rPr>
          <w:rFonts w:ascii="Calibri" w:hAnsi="Calibri"/>
        </w:rPr>
        <w:t>-</w:t>
      </w:r>
      <w:r>
        <w:rPr>
          <w:rFonts w:ascii="Calibri" w:hAnsi="Calibri"/>
          <w:spacing w:val="36"/>
        </w:rPr>
        <w:t xml:space="preserve"> </w:t>
      </w:r>
      <w:r>
        <w:t>нахождение</w:t>
      </w:r>
      <w:r>
        <w:rPr>
          <w:spacing w:val="36"/>
        </w:rPr>
        <w:t xml:space="preserve"> </w:t>
      </w:r>
      <w:r>
        <w:t>минимального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максимального</w:t>
      </w:r>
      <w:r>
        <w:rPr>
          <w:spacing w:val="36"/>
        </w:rPr>
        <w:t xml:space="preserve"> </w:t>
      </w:r>
      <w:r>
        <w:t>числа</w:t>
      </w:r>
      <w:r>
        <w:rPr>
          <w:spacing w:val="3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двух,</w:t>
      </w:r>
      <w:r>
        <w:rPr>
          <w:spacing w:val="36"/>
        </w:rPr>
        <w:t xml:space="preserve"> </w:t>
      </w:r>
      <w:r>
        <w:t>трех,</w:t>
      </w:r>
      <w:r>
        <w:rPr>
          <w:spacing w:val="38"/>
        </w:rPr>
        <w:t xml:space="preserve"> </w:t>
      </w:r>
      <w:r>
        <w:t>четырех</w:t>
      </w:r>
      <w:r>
        <w:rPr>
          <w:spacing w:val="-67"/>
        </w:rPr>
        <w:t xml:space="preserve"> </w:t>
      </w:r>
      <w:r>
        <w:t>данных чисел;</w:t>
      </w:r>
    </w:p>
    <w:p w:rsidR="004E7696" w:rsidRDefault="00C27CE0" w:rsidP="002D3271">
      <w:pPr>
        <w:pStyle w:val="a4"/>
        <w:numPr>
          <w:ilvl w:val="0"/>
          <w:numId w:val="105"/>
        </w:numPr>
        <w:tabs>
          <w:tab w:val="left" w:pos="846"/>
        </w:tabs>
        <w:spacing w:before="6"/>
        <w:ind w:left="84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уравнения;</w:t>
      </w:r>
    </w:p>
    <w:p w:rsidR="004E7696" w:rsidRDefault="00C27CE0" w:rsidP="002D3271">
      <w:pPr>
        <w:pStyle w:val="a4"/>
        <w:numPr>
          <w:ilvl w:val="0"/>
          <w:numId w:val="105"/>
        </w:numPr>
        <w:tabs>
          <w:tab w:val="left" w:pos="860"/>
        </w:tabs>
        <w:spacing w:before="50" w:line="276" w:lineRule="auto"/>
        <w:ind w:right="412" w:firstLine="0"/>
        <w:jc w:val="left"/>
        <w:rPr>
          <w:sz w:val="28"/>
        </w:rPr>
      </w:pPr>
      <w:r>
        <w:rPr>
          <w:sz w:val="28"/>
        </w:rPr>
        <w:t>заполнение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формулой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путем</w:t>
      </w:r>
      <w:r>
        <w:rPr>
          <w:spacing w:val="12"/>
          <w:sz w:val="28"/>
        </w:rPr>
        <w:t xml:space="preserve"> </w:t>
      </w:r>
      <w:r>
        <w:rPr>
          <w:sz w:val="28"/>
        </w:rPr>
        <w:t>ввода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чисел;</w:t>
      </w:r>
    </w:p>
    <w:p w:rsidR="004E7696" w:rsidRDefault="00C27CE0" w:rsidP="002D3271">
      <w:pPr>
        <w:pStyle w:val="a4"/>
        <w:numPr>
          <w:ilvl w:val="0"/>
          <w:numId w:val="105"/>
        </w:numPr>
        <w:tabs>
          <w:tab w:val="left" w:pos="1221"/>
          <w:tab w:val="left" w:pos="1222"/>
          <w:tab w:val="left" w:pos="3106"/>
          <w:tab w:val="left" w:pos="4359"/>
          <w:tab w:val="left" w:pos="6036"/>
          <w:tab w:val="left" w:pos="7340"/>
          <w:tab w:val="left" w:pos="8918"/>
        </w:tabs>
        <w:spacing w:line="276" w:lineRule="auto"/>
        <w:ind w:right="410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z w:val="28"/>
        </w:rPr>
        <w:tab/>
        <w:t>суммы</w:t>
      </w:r>
      <w:r>
        <w:rPr>
          <w:sz w:val="28"/>
        </w:rPr>
        <w:tab/>
        <w:t>элементов</w:t>
      </w:r>
      <w:r>
        <w:rPr>
          <w:sz w:val="28"/>
        </w:rPr>
        <w:tab/>
        <w:t>данной</w:t>
      </w:r>
      <w:r>
        <w:rPr>
          <w:sz w:val="28"/>
        </w:rPr>
        <w:tab/>
        <w:t>конечной</w:t>
      </w:r>
      <w:r>
        <w:rPr>
          <w:sz w:val="28"/>
        </w:rPr>
        <w:tab/>
      </w:r>
      <w:r>
        <w:rPr>
          <w:spacing w:val="-1"/>
          <w:sz w:val="28"/>
        </w:rPr>
        <w:t>числовой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или массива;</w:t>
      </w:r>
    </w:p>
    <w:p w:rsidR="004E7696" w:rsidRDefault="00C27CE0" w:rsidP="002D3271">
      <w:pPr>
        <w:pStyle w:val="a4"/>
        <w:numPr>
          <w:ilvl w:val="0"/>
          <w:numId w:val="105"/>
        </w:numPr>
        <w:tabs>
          <w:tab w:val="left" w:pos="846"/>
        </w:tabs>
        <w:ind w:left="845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(максимального)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массива.</w:t>
      </w:r>
    </w:p>
    <w:p w:rsidR="004E7696" w:rsidRDefault="00C27CE0">
      <w:pPr>
        <w:pStyle w:val="a3"/>
        <w:spacing w:before="48" w:line="276" w:lineRule="auto"/>
        <w:ind w:right="40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выбранной среде</w:t>
      </w:r>
      <w:r>
        <w:rPr>
          <w:spacing w:val="-3"/>
        </w:rPr>
        <w:t xml:space="preserve"> </w:t>
      </w:r>
      <w:r>
        <w:t>программирования.</w:t>
      </w:r>
    </w:p>
    <w:p w:rsidR="004E7696" w:rsidRDefault="00C27CE0">
      <w:pPr>
        <w:pStyle w:val="a3"/>
        <w:spacing w:before="1" w:line="276" w:lineRule="auto"/>
        <w:ind w:right="414"/>
      </w:pPr>
      <w:r>
        <w:t>Составление</w:t>
      </w:r>
      <w:r>
        <w:rPr>
          <w:spacing w:val="1"/>
        </w:rPr>
        <w:t xml:space="preserve"> </w:t>
      </w:r>
      <w:r>
        <w:t>алгоритмов и</w:t>
      </w:r>
      <w:r>
        <w:rPr>
          <w:spacing w:val="1"/>
        </w:rPr>
        <w:t xml:space="preserve"> </w:t>
      </w:r>
      <w:r>
        <w:t>программ 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4"/>
        </w:rPr>
        <w:t xml:space="preserve"> </w:t>
      </w:r>
      <w:r>
        <w:t>Чертежник и</w:t>
      </w:r>
      <w:r>
        <w:rPr>
          <w:spacing w:val="-3"/>
        </w:rPr>
        <w:t xml:space="preserve"> </w:t>
      </w:r>
      <w:r>
        <w:t>др.</w:t>
      </w:r>
    </w:p>
    <w:p w:rsidR="004E7696" w:rsidRDefault="00C27CE0">
      <w:pPr>
        <w:spacing w:line="276" w:lineRule="auto"/>
        <w:ind w:left="682" w:right="411" w:firstLine="707"/>
        <w:jc w:val="both"/>
        <w:rPr>
          <w:i/>
          <w:sz w:val="28"/>
        </w:rPr>
      </w:pPr>
      <w:r>
        <w:rPr>
          <w:i/>
          <w:sz w:val="28"/>
        </w:rPr>
        <w:t>Знакомство с постановками более сложных задач обработки данных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алгоритмами их решения: сортировка массива, выполнение поэлементных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 с массивами; обработка целых чисел, представленных записями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наибольшего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общего делителя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(алгоритм Евклида).</w:t>
      </w:r>
    </w:p>
    <w:p w:rsidR="004E7696" w:rsidRDefault="00C27CE0">
      <w:pPr>
        <w:pStyle w:val="a3"/>
        <w:spacing w:line="276" w:lineRule="auto"/>
        <w:ind w:right="41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4E7696" w:rsidRDefault="00C27CE0">
      <w:pPr>
        <w:pStyle w:val="a3"/>
        <w:spacing w:before="1" w:line="276" w:lineRule="auto"/>
        <w:ind w:right="407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 пошаговое выполнение, просмотр значений величин, отладочный</w:t>
      </w:r>
      <w:r>
        <w:rPr>
          <w:spacing w:val="1"/>
        </w:rPr>
        <w:t xml:space="preserve"> </w:t>
      </w:r>
      <w:r>
        <w:t>вывод).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8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образцу.</w:t>
      </w:r>
    </w:p>
    <w:p w:rsidR="004E7696" w:rsidRDefault="00C27CE0">
      <w:pPr>
        <w:pStyle w:val="1"/>
        <w:spacing w:before="1"/>
        <w:ind w:left="1582"/>
        <w:jc w:val="left"/>
        <w:rPr>
          <w:rFonts w:ascii="Calibri" w:hAnsi="Calibri"/>
        </w:rPr>
      </w:pPr>
      <w:r>
        <w:rPr>
          <w:rFonts w:ascii="Calibri" w:hAnsi="Calibri"/>
        </w:rPr>
        <w:t>Анализ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алгоритмов</w:t>
      </w:r>
    </w:p>
    <w:p w:rsidR="004E7696" w:rsidRDefault="00C27CE0">
      <w:pPr>
        <w:pStyle w:val="a3"/>
        <w:spacing w:before="45" w:line="276" w:lineRule="auto"/>
        <w:ind w:right="405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7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5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данных.</w:t>
      </w:r>
    </w:p>
    <w:p w:rsidR="004E7696" w:rsidRDefault="00C27CE0">
      <w:pPr>
        <w:pStyle w:val="a3"/>
        <w:spacing w:line="276" w:lineRule="auto"/>
        <w:ind w:right="409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 к данному результату. Примеры описания объектов и процессов</w:t>
      </w:r>
      <w:r>
        <w:rPr>
          <w:spacing w:val="1"/>
        </w:rPr>
        <w:t xml:space="preserve"> </w:t>
      </w:r>
      <w:r>
        <w:t>с помощью набора числовых характеристик, а также зависимостей между</w:t>
      </w:r>
      <w:r>
        <w:rPr>
          <w:spacing w:val="1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характеристиками,</w:t>
      </w:r>
      <w:r>
        <w:rPr>
          <w:spacing w:val="-1"/>
        </w:rPr>
        <w:t xml:space="preserve"> </w:t>
      </w:r>
      <w:r>
        <w:t>выражаемыми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формул.</w:t>
      </w:r>
    </w:p>
    <w:p w:rsidR="004E7696" w:rsidRDefault="00C27CE0">
      <w:pPr>
        <w:pStyle w:val="2"/>
        <w:spacing w:before="9"/>
        <w:jc w:val="left"/>
      </w:pPr>
      <w:r>
        <w:t>Робототехника</w:t>
      </w:r>
    </w:p>
    <w:p w:rsidR="004E7696" w:rsidRDefault="00C27CE0">
      <w:pPr>
        <w:spacing w:before="40" w:line="276" w:lineRule="auto"/>
        <w:ind w:left="682" w:right="409" w:firstLine="707"/>
        <w:jc w:val="both"/>
        <w:rPr>
          <w:i/>
          <w:sz w:val="28"/>
        </w:rPr>
      </w:pPr>
      <w:r>
        <w:rPr>
          <w:i/>
          <w:sz w:val="28"/>
        </w:rPr>
        <w:t>Робототехника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Микроконтроллер.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Сигнал.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сигналов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(касания,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</w:t>
      </w:r>
    </w:p>
    <w:p w:rsidR="004E7696" w:rsidRDefault="00C27CE0">
      <w:pPr>
        <w:spacing w:line="276" w:lineRule="auto"/>
        <w:ind w:left="682" w:right="409" w:firstLine="777"/>
        <w:jc w:val="both"/>
        <w:rPr>
          <w:i/>
          <w:sz w:val="28"/>
        </w:rPr>
      </w:pPr>
      <w:r>
        <w:rPr>
          <w:i/>
          <w:sz w:val="28"/>
        </w:rPr>
        <w:t>Примеры роботизированных систем (система управления движением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сварочная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автозавода,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транспортным средством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т.п.).</w:t>
      </w:r>
    </w:p>
    <w:p w:rsidR="004E7696" w:rsidRDefault="00C27CE0">
      <w:pPr>
        <w:spacing w:line="276" w:lineRule="auto"/>
        <w:ind w:left="682" w:right="407" w:firstLine="707"/>
        <w:jc w:val="both"/>
        <w:rPr>
          <w:i/>
          <w:sz w:val="28"/>
        </w:rPr>
      </w:pPr>
      <w:r>
        <w:rPr>
          <w:i/>
          <w:sz w:val="28"/>
        </w:rPr>
        <w:t>Автономные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робота.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устройство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Ручное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программное управление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роботами.</w:t>
      </w:r>
    </w:p>
    <w:p w:rsidR="004E7696" w:rsidRDefault="00C27CE0">
      <w:pPr>
        <w:spacing w:line="276" w:lineRule="auto"/>
        <w:ind w:left="682" w:right="409" w:firstLine="707"/>
        <w:jc w:val="both"/>
        <w:rPr>
          <w:i/>
          <w:sz w:val="28"/>
        </w:rPr>
      </w:pPr>
      <w:r>
        <w:rPr>
          <w:i/>
          <w:sz w:val="28"/>
        </w:rPr>
        <w:t>Пример учебной среды разработки программ управления движущимися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"движение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препятствия",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"следование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линии"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т.п.</w:t>
      </w:r>
    </w:p>
    <w:p w:rsidR="004E7696" w:rsidRDefault="00C27CE0">
      <w:pPr>
        <w:spacing w:line="276" w:lineRule="auto"/>
        <w:ind w:left="682" w:right="404" w:firstLine="707"/>
        <w:jc w:val="both"/>
        <w:rPr>
          <w:i/>
          <w:sz w:val="28"/>
        </w:rPr>
      </w:pPr>
      <w:r>
        <w:rPr>
          <w:i/>
          <w:sz w:val="28"/>
        </w:rPr>
        <w:t>Анализ алгоритмов действий роботов. Испытание механизма робота,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отладка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 на выполнение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роботом.</w:t>
      </w:r>
    </w:p>
    <w:p w:rsidR="004E7696" w:rsidRDefault="00C27CE0">
      <w:pPr>
        <w:pStyle w:val="1"/>
        <w:spacing w:before="5"/>
        <w:ind w:left="2100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4E7696" w:rsidRDefault="00C27CE0">
      <w:pPr>
        <w:pStyle w:val="a3"/>
        <w:spacing w:before="43" w:line="276" w:lineRule="auto"/>
        <w:ind w:right="406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натурной</w:t>
      </w:r>
      <w:r>
        <w:rPr>
          <w:spacing w:val="35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словесного</w:t>
      </w:r>
      <w:r>
        <w:rPr>
          <w:spacing w:val="38"/>
        </w:rPr>
        <w:t xml:space="preserve"> </w:t>
      </w:r>
      <w:r>
        <w:t>(литературного)</w:t>
      </w:r>
      <w:r>
        <w:rPr>
          <w:spacing w:val="35"/>
        </w:rPr>
        <w:t xml:space="preserve"> </w:t>
      </w:r>
      <w:r>
        <w:t>описания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1" w:firstLine="0"/>
      </w:pPr>
      <w:r>
        <w:lastRenderedPageBreak/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моделями.</w:t>
      </w:r>
    </w:p>
    <w:p w:rsidR="004E7696" w:rsidRDefault="00C27CE0">
      <w:pPr>
        <w:pStyle w:val="a3"/>
        <w:spacing w:line="317" w:lineRule="exact"/>
        <w:ind w:left="1390" w:firstLine="0"/>
      </w:pPr>
      <w:r>
        <w:t>Компьютерные</w:t>
      </w:r>
      <w:r>
        <w:rPr>
          <w:spacing w:val="-3"/>
        </w:rPr>
        <w:t xml:space="preserve"> </w:t>
      </w:r>
      <w:r>
        <w:t>эксперименты.</w:t>
      </w:r>
    </w:p>
    <w:p w:rsidR="004E7696" w:rsidRDefault="00C27CE0">
      <w:pPr>
        <w:pStyle w:val="a3"/>
        <w:spacing w:before="47" w:line="276" w:lineRule="auto"/>
        <w:ind w:right="404"/>
      </w:pPr>
      <w:r>
        <w:t>Примеры использования математических (компьютерных) моделей при</w:t>
      </w:r>
      <w:r>
        <w:rPr>
          <w:spacing w:val="-67"/>
        </w:rPr>
        <w:t xml:space="preserve"> </w:t>
      </w:r>
      <w:r>
        <w:t>решении научно-технических задач. Представление о цикле моделирования:</w:t>
      </w:r>
      <w:r>
        <w:rPr>
          <w:spacing w:val="1"/>
        </w:rPr>
        <w:t xml:space="preserve"> </w:t>
      </w:r>
      <w:r>
        <w:t>построение математической модели, ее программная реализация, проверка на</w:t>
      </w:r>
      <w:r>
        <w:rPr>
          <w:spacing w:val="-67"/>
        </w:rPr>
        <w:t xml:space="preserve"> </w:t>
      </w:r>
      <w:r>
        <w:t>простых примерах (тестирование), проведение компьютерного эксперимента,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уточнение модели.</w:t>
      </w:r>
    </w:p>
    <w:p w:rsidR="004E7696" w:rsidRDefault="00C27CE0">
      <w:pPr>
        <w:pStyle w:val="1"/>
        <w:spacing w:before="6" w:line="276" w:lineRule="auto"/>
        <w:ind w:left="2100" w:right="2896" w:hanging="711"/>
      </w:pPr>
      <w:r>
        <w:t>Использование программных систем и сервисов</w:t>
      </w:r>
      <w:r>
        <w:rPr>
          <w:spacing w:val="-67"/>
        </w:rPr>
        <w:t xml:space="preserve"> </w:t>
      </w:r>
      <w:r>
        <w:t>Файловая</w:t>
      </w:r>
      <w:r>
        <w:rPr>
          <w:spacing w:val="-3"/>
        </w:rPr>
        <w:t xml:space="preserve"> </w:t>
      </w:r>
      <w:r>
        <w:t>система</w:t>
      </w:r>
    </w:p>
    <w:p w:rsidR="004E7696" w:rsidRDefault="00C27CE0">
      <w:pPr>
        <w:pStyle w:val="a3"/>
        <w:spacing w:line="276" w:lineRule="auto"/>
        <w:ind w:right="409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-2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удаление.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</w:p>
    <w:p w:rsidR="004E7696" w:rsidRDefault="00C27CE0">
      <w:pPr>
        <w:pStyle w:val="a3"/>
        <w:spacing w:line="276" w:lineRule="auto"/>
        <w:ind w:right="409"/>
      </w:pPr>
      <w:r>
        <w:t>Характерные размеры файлов различных</w:t>
      </w:r>
      <w:r>
        <w:rPr>
          <w:spacing w:val="1"/>
        </w:rPr>
        <w:t xml:space="preserve"> </w:t>
      </w:r>
      <w:r>
        <w:t>типов 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-6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 процессов</w:t>
      </w:r>
      <w:r>
        <w:rPr>
          <w:spacing w:val="-2"/>
        </w:rPr>
        <w:t xml:space="preserve"> </w:t>
      </w:r>
      <w:r>
        <w:t>и др.).</w:t>
      </w:r>
    </w:p>
    <w:p w:rsidR="004E7696" w:rsidRDefault="00C27CE0">
      <w:pPr>
        <w:pStyle w:val="a3"/>
        <w:spacing w:line="278" w:lineRule="auto"/>
        <w:ind w:left="1390" w:right="4649" w:firstLine="0"/>
      </w:pPr>
      <w:r>
        <w:t>Архивирование и разархивирование.</w:t>
      </w:r>
      <w:r>
        <w:rPr>
          <w:spacing w:val="-67"/>
        </w:rPr>
        <w:t xml:space="preserve"> </w:t>
      </w:r>
      <w:r>
        <w:t>Файловый</w:t>
      </w:r>
      <w:r>
        <w:rPr>
          <w:spacing w:val="-1"/>
        </w:rPr>
        <w:t xml:space="preserve"> </w:t>
      </w:r>
      <w:r>
        <w:t>менеджер.</w:t>
      </w:r>
    </w:p>
    <w:p w:rsidR="004E7696" w:rsidRDefault="00C27CE0">
      <w:pPr>
        <w:spacing w:line="317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Поиск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файловой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системе.</w:t>
      </w:r>
    </w:p>
    <w:p w:rsidR="004E7696" w:rsidRDefault="00C27CE0">
      <w:pPr>
        <w:pStyle w:val="1"/>
        <w:spacing w:before="47"/>
        <w:ind w:left="2100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4E7696" w:rsidRDefault="00C27CE0">
      <w:pPr>
        <w:pStyle w:val="a3"/>
        <w:spacing w:before="45" w:line="276" w:lineRule="auto"/>
        <w:ind w:right="413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-68"/>
        </w:rPr>
        <w:t xml:space="preserve"> </w:t>
      </w:r>
      <w:r>
        <w:t>строка,</w:t>
      </w:r>
      <w:r>
        <w:rPr>
          <w:spacing w:val="-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4E7696" w:rsidRDefault="00C27CE0">
      <w:pPr>
        <w:pStyle w:val="a3"/>
        <w:spacing w:line="276" w:lineRule="auto"/>
        <w:ind w:right="409" w:firstLine="755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абзаца,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4E7696" w:rsidRDefault="00C27CE0">
      <w:pPr>
        <w:pStyle w:val="a3"/>
        <w:spacing w:line="276" w:lineRule="auto"/>
        <w:ind w:right="405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 Включение в текстовый документ диаграмм, формул, 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-2"/>
        </w:rPr>
        <w:t xml:space="preserve"> </w:t>
      </w:r>
      <w:r>
        <w:t>колонтитулов,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rPr>
          <w:i/>
        </w:rPr>
        <w:t>История</w:t>
      </w:r>
      <w:r>
        <w:rPr>
          <w:i/>
          <w:spacing w:val="-2"/>
        </w:rPr>
        <w:t xml:space="preserve"> </w:t>
      </w:r>
      <w:r>
        <w:rPr>
          <w:i/>
        </w:rPr>
        <w:t>изменений.</w:t>
      </w:r>
    </w:p>
    <w:p w:rsidR="004E7696" w:rsidRDefault="00C27CE0">
      <w:pPr>
        <w:pStyle w:val="a3"/>
        <w:ind w:left="1390" w:firstLine="0"/>
      </w:pPr>
      <w:r>
        <w:t>Проверка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4E7696" w:rsidRDefault="00C27CE0">
      <w:pPr>
        <w:pStyle w:val="a3"/>
        <w:spacing w:before="48" w:line="276" w:lineRule="auto"/>
        <w:ind w:right="411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-1"/>
        </w:rPr>
        <w:t xml:space="preserve"> </w:t>
      </w:r>
      <w:r>
        <w:t>расшифровки устной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перевод.</w:t>
      </w:r>
    </w:p>
    <w:p w:rsidR="004E7696" w:rsidRDefault="00C27CE0">
      <w:pPr>
        <w:spacing w:before="1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библиотечному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издательскому делу. Деловая переписка, учебная публикация, коллективная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Реферат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аннотация.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1"/>
      </w:pPr>
      <w:r>
        <w:lastRenderedPageBreak/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объектов.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"/>
          <w:sz w:val="28"/>
        </w:rPr>
        <w:t xml:space="preserve"> </w:t>
      </w:r>
      <w:r>
        <w:rPr>
          <w:sz w:val="28"/>
        </w:rPr>
        <w:t>сжатие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поворот, отражение, работа с областями (выделение, копирование, заливка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яркости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фотографий.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стилевые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преобразования.</w:t>
      </w:r>
    </w:p>
    <w:p w:rsidR="004E7696" w:rsidRDefault="00C27CE0">
      <w:pPr>
        <w:pStyle w:val="a3"/>
        <w:spacing w:line="278" w:lineRule="auto"/>
        <w:ind w:right="413"/>
      </w:pPr>
      <w:r>
        <w:t>Ввод изображений с использованием различных цифровых 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1"/>
        </w:rPr>
        <w:t xml:space="preserve"> </w:t>
      </w:r>
      <w:r>
        <w:t>фотоаппаратов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микроскопов,</w:t>
      </w:r>
      <w:r>
        <w:rPr>
          <w:spacing w:val="-2"/>
        </w:rPr>
        <w:t xml:space="preserve"> </w:t>
      </w:r>
      <w:r>
        <w:t>видеокамер,</w:t>
      </w:r>
      <w:r>
        <w:rPr>
          <w:spacing w:val="-2"/>
        </w:rPr>
        <w:t xml:space="preserve"> </w:t>
      </w:r>
      <w:r>
        <w:t>сканеров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:rsidR="004E7696" w:rsidRDefault="00C27CE0">
      <w:pPr>
        <w:spacing w:line="276" w:lineRule="auto"/>
        <w:ind w:left="682" w:right="408" w:firstLine="707"/>
        <w:jc w:val="both"/>
        <w:rPr>
          <w:i/>
          <w:sz w:val="28"/>
        </w:rPr>
      </w:pPr>
      <w:r>
        <w:rPr>
          <w:i/>
          <w:sz w:val="28"/>
        </w:rPr>
        <w:t>Средства компьютерного проектирования. Чертежи и работа с ними.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Базовые операции: выделение, объединение, геометрические 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фрагментов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компонентов. Диаграммы,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карты.</w:t>
      </w:r>
    </w:p>
    <w:p w:rsidR="004E7696" w:rsidRDefault="00C27CE0">
      <w:pPr>
        <w:pStyle w:val="1"/>
        <w:ind w:left="1582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4E7696" w:rsidRDefault="00C27CE0">
      <w:pPr>
        <w:pStyle w:val="a3"/>
        <w:spacing w:before="37" w:line="276" w:lineRule="auto"/>
        <w:ind w:right="407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 относительной и смешанной адресации; преобразование формул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(сортировка)</w:t>
      </w:r>
      <w:r>
        <w:rPr>
          <w:spacing w:val="-1"/>
        </w:rPr>
        <w:t xml:space="preserve"> </w:t>
      </w:r>
      <w:r>
        <w:t>его элементов;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диаграмм.</w:t>
      </w:r>
    </w:p>
    <w:p w:rsidR="004E7696" w:rsidRDefault="00C27CE0">
      <w:pPr>
        <w:pStyle w:val="1"/>
        <w:spacing w:before="4"/>
        <w:ind w:left="1582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4E7696" w:rsidRDefault="00C27CE0">
      <w:pPr>
        <w:spacing w:before="43" w:line="278" w:lineRule="auto"/>
        <w:ind w:left="682" w:right="415" w:firstLine="707"/>
        <w:jc w:val="both"/>
        <w:rPr>
          <w:i/>
          <w:sz w:val="28"/>
        </w:rPr>
      </w:pPr>
      <w:r>
        <w:rPr>
          <w:sz w:val="28"/>
        </w:rPr>
        <w:t>Базы данных. Таблица как представление отношения. Поиск 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базе.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 таблицами.</w:t>
      </w:r>
    </w:p>
    <w:p w:rsidR="004E7696" w:rsidRDefault="00C27CE0">
      <w:pPr>
        <w:pStyle w:val="a3"/>
        <w:spacing w:line="276" w:lineRule="auto"/>
        <w:ind w:right="402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22"/>
        </w:rPr>
        <w:t xml:space="preserve"> </w:t>
      </w:r>
      <w:r>
        <w:t>Построение</w:t>
      </w:r>
      <w:r>
        <w:rPr>
          <w:spacing w:val="23"/>
        </w:rPr>
        <w:t xml:space="preserve"> </w:t>
      </w:r>
      <w:r>
        <w:t>запросов;</w:t>
      </w:r>
      <w:r>
        <w:rPr>
          <w:spacing w:val="22"/>
        </w:rPr>
        <w:t xml:space="preserve"> </w:t>
      </w:r>
      <w:r>
        <w:t>браузеры.</w:t>
      </w:r>
      <w:r>
        <w:rPr>
          <w:spacing w:val="23"/>
        </w:rPr>
        <w:t xml:space="preserve"> </w:t>
      </w:r>
      <w:r>
        <w:t>Компьютерные</w:t>
      </w:r>
      <w:r>
        <w:rPr>
          <w:spacing w:val="23"/>
        </w:rPr>
        <w:t xml:space="preserve"> </w:t>
      </w:r>
      <w:r>
        <w:t>энциклопедии</w:t>
      </w:r>
      <w:r>
        <w:rPr>
          <w:spacing w:val="-68"/>
        </w:rPr>
        <w:t xml:space="preserve"> </w:t>
      </w:r>
      <w:r>
        <w:t xml:space="preserve">и словари. Компьютерные карты и другие справочные системы. </w:t>
      </w:r>
      <w:r>
        <w:rPr>
          <w:i/>
        </w:rPr>
        <w:t>Поисковые</w:t>
      </w:r>
      <w:r>
        <w:rPr>
          <w:i/>
          <w:spacing w:val="1"/>
        </w:rPr>
        <w:t xml:space="preserve"> </w:t>
      </w:r>
      <w:r>
        <w:rPr>
          <w:i/>
        </w:rPr>
        <w:t>машины.</w:t>
      </w:r>
    </w:p>
    <w:p w:rsidR="004E7696" w:rsidRDefault="00C27CE0">
      <w:pPr>
        <w:pStyle w:val="1"/>
        <w:spacing w:line="276" w:lineRule="auto"/>
        <w:ind w:left="682" w:right="403" w:firstLine="707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технологии</w:t>
      </w:r>
    </w:p>
    <w:p w:rsidR="004E7696" w:rsidRDefault="00C27CE0">
      <w:pPr>
        <w:spacing w:line="276" w:lineRule="auto"/>
        <w:ind w:left="682" w:right="404" w:firstLine="707"/>
        <w:jc w:val="both"/>
        <w:rPr>
          <w:i/>
          <w:sz w:val="28"/>
        </w:rPr>
      </w:pPr>
      <w:r>
        <w:rPr>
          <w:sz w:val="28"/>
        </w:rPr>
        <w:t>Компьютерные сети. Интернет. Адресация в сети Интернет. Доменная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 имен. Сайт. Сетевое хранение данных. </w:t>
      </w:r>
      <w:r>
        <w:rPr>
          <w:i/>
          <w:sz w:val="28"/>
        </w:rPr>
        <w:t>Большие данные в природе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(геномные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Интернет-данные, в частности, данные социальных сетей). Технологии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хранения.</w:t>
      </w:r>
    </w:p>
    <w:p w:rsidR="004E7696" w:rsidRDefault="00C27CE0">
      <w:pPr>
        <w:pStyle w:val="a3"/>
        <w:spacing w:line="276" w:lineRule="auto"/>
        <w:ind w:right="40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 справочные службы (карты, расписания и т. п.), поисковые службы,</w:t>
      </w:r>
      <w:r>
        <w:rPr>
          <w:spacing w:val="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обновления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E7696" w:rsidRDefault="00C27CE0">
      <w:pPr>
        <w:pStyle w:val="a3"/>
        <w:ind w:left="1390" w:firstLine="0"/>
      </w:pPr>
      <w:r>
        <w:t>Компьютерные</w:t>
      </w:r>
      <w:r>
        <w:rPr>
          <w:spacing w:val="50"/>
        </w:rPr>
        <w:t xml:space="preserve"> </w:t>
      </w:r>
      <w:r>
        <w:t>вирусы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вредоносные</w:t>
      </w:r>
      <w:r>
        <w:rPr>
          <w:spacing w:val="49"/>
        </w:rPr>
        <w:t xml:space="preserve"> </w:t>
      </w:r>
      <w:r>
        <w:t>программы;</w:t>
      </w:r>
      <w:r>
        <w:rPr>
          <w:spacing w:val="51"/>
        </w:rPr>
        <w:t xml:space="preserve"> </w:t>
      </w:r>
      <w:r>
        <w:t>защита</w:t>
      </w:r>
      <w:r>
        <w:rPr>
          <w:spacing w:val="48"/>
        </w:rPr>
        <w:t xml:space="preserve"> </w:t>
      </w:r>
      <w:r>
        <w:t>от</w:t>
      </w:r>
    </w:p>
    <w:p w:rsidR="004E7696" w:rsidRDefault="00C27CE0">
      <w:pPr>
        <w:pStyle w:val="a3"/>
        <w:spacing w:before="44"/>
        <w:ind w:firstLine="0"/>
        <w:jc w:val="left"/>
      </w:pPr>
      <w:r>
        <w:t>них.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lastRenderedPageBreak/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подлинности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подпись,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сертифицированные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почта,</w:t>
      </w:r>
      <w:r>
        <w:rPr>
          <w:spacing w:val="1"/>
          <w:sz w:val="28"/>
        </w:rPr>
        <w:t xml:space="preserve"> </w:t>
      </w:r>
      <w:r>
        <w:rPr>
          <w:sz w:val="28"/>
        </w:rPr>
        <w:t>чат,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форум,</w:t>
      </w:r>
      <w:r>
        <w:rPr>
          <w:spacing w:val="-3"/>
          <w:sz w:val="28"/>
        </w:rPr>
        <w:t xml:space="preserve"> </w:t>
      </w:r>
      <w:r>
        <w:rPr>
          <w:sz w:val="28"/>
        </w:rPr>
        <w:t>телеконференция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E7696" w:rsidRDefault="00C27CE0">
      <w:pPr>
        <w:pStyle w:val="a3"/>
        <w:spacing w:before="1" w:line="276" w:lineRule="auto"/>
        <w:ind w:right="406"/>
      </w:pPr>
      <w:r>
        <w:t>Гигиенические, эргономические и технические условия 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 информационного</w:t>
      </w:r>
      <w:r>
        <w:rPr>
          <w:spacing w:val="-2"/>
        </w:rPr>
        <w:t xml:space="preserve"> </w:t>
      </w:r>
      <w:r>
        <w:t>пространства.</w:t>
      </w:r>
    </w:p>
    <w:p w:rsidR="004E7696" w:rsidRDefault="00C27CE0">
      <w:pPr>
        <w:spacing w:line="276" w:lineRule="auto"/>
        <w:ind w:left="682" w:right="409" w:firstLine="707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информатики и ИКТ. </w:t>
      </w:r>
      <w:r>
        <w:rPr>
          <w:i/>
          <w:sz w:val="28"/>
        </w:rPr>
        <w:t>Стандартизация и стандарты в сфере информатики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ИКТ докомпьютерной эры (запись чисел, алфавитов национальных языков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(языки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адресация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др.).</w:t>
      </w:r>
    </w:p>
    <w:p w:rsidR="004E7696" w:rsidRDefault="004E7696">
      <w:pPr>
        <w:pStyle w:val="a3"/>
        <w:spacing w:before="8"/>
        <w:ind w:left="0" w:firstLine="0"/>
        <w:jc w:val="left"/>
        <w:rPr>
          <w:i/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Физика</w:t>
      </w:r>
    </w:p>
    <w:p w:rsidR="004E7696" w:rsidRDefault="00C27CE0">
      <w:pPr>
        <w:pStyle w:val="a3"/>
        <w:spacing w:before="43" w:line="276" w:lineRule="auto"/>
        <w:ind w:right="402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71"/>
        </w:rPr>
        <w:t xml:space="preserve"> </w:t>
      </w:r>
      <w:r>
        <w:t>ознакомление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научно-исследовательских задач.</w:t>
      </w:r>
    </w:p>
    <w:p w:rsidR="004E7696" w:rsidRDefault="00C27CE0">
      <w:pPr>
        <w:pStyle w:val="a3"/>
        <w:spacing w:line="276" w:lineRule="auto"/>
        <w:ind w:right="40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строении, свойствах, законах</w:t>
      </w:r>
      <w:r>
        <w:rPr>
          <w:spacing w:val="70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природных явлений,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4E7696" w:rsidRDefault="00C27CE0">
      <w:pPr>
        <w:pStyle w:val="a3"/>
        <w:spacing w:before="1" w:line="276" w:lineRule="auto"/>
        <w:ind w:right="40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умений безопасно использовать лабораторное 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6"/>
        </w:rPr>
        <w:t xml:space="preserve"> </w:t>
      </w:r>
      <w:r>
        <w:t>естественно-научные</w:t>
      </w:r>
      <w:r>
        <w:rPr>
          <w:spacing w:val="5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эксперименты,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0" w:firstLine="0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 выводы.</w:t>
      </w:r>
    </w:p>
    <w:p w:rsidR="004E7696" w:rsidRDefault="00C27CE0">
      <w:pPr>
        <w:pStyle w:val="a3"/>
        <w:spacing w:line="276" w:lineRule="auto"/>
        <w:ind w:right="406"/>
      </w:pPr>
      <w:r>
        <w:t>Изучение предмета «Физика»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физики в жизни основано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предметами:</w:t>
      </w:r>
      <w:r>
        <w:rPr>
          <w:spacing w:val="13"/>
        </w:rPr>
        <w:t xml:space="preserve"> </w:t>
      </w:r>
      <w:r>
        <w:t>«Математика»,</w:t>
      </w:r>
      <w:r>
        <w:rPr>
          <w:spacing w:val="12"/>
        </w:rPr>
        <w:t xml:space="preserve"> </w:t>
      </w:r>
      <w:r>
        <w:t>«Информатика»,</w:t>
      </w:r>
      <w:r>
        <w:rPr>
          <w:spacing w:val="11"/>
        </w:rPr>
        <w:t xml:space="preserve"> </w:t>
      </w:r>
      <w:r>
        <w:t>«Химия»,</w:t>
      </w:r>
      <w:r>
        <w:rPr>
          <w:spacing w:val="12"/>
        </w:rPr>
        <w:t xml:space="preserve"> </w:t>
      </w:r>
      <w:r>
        <w:t>«Биология»,</w:t>
      </w:r>
    </w:p>
    <w:p w:rsidR="004E7696" w:rsidRDefault="00C27CE0">
      <w:pPr>
        <w:pStyle w:val="a3"/>
        <w:spacing w:line="321" w:lineRule="exact"/>
        <w:ind w:firstLine="0"/>
      </w:pPr>
      <w:r>
        <w:t xml:space="preserve">«География»,  </w:t>
      </w:r>
      <w:r>
        <w:rPr>
          <w:spacing w:val="46"/>
        </w:rPr>
        <w:t xml:space="preserve"> </w:t>
      </w:r>
      <w:r>
        <w:t xml:space="preserve">«Экология»,  </w:t>
      </w:r>
      <w:r>
        <w:rPr>
          <w:spacing w:val="46"/>
        </w:rPr>
        <w:t xml:space="preserve"> </w:t>
      </w:r>
      <w:r>
        <w:t xml:space="preserve">«Основы  </w:t>
      </w:r>
      <w:r>
        <w:rPr>
          <w:spacing w:val="45"/>
        </w:rPr>
        <w:t xml:space="preserve"> </w:t>
      </w:r>
      <w:r>
        <w:t xml:space="preserve">безопасности  </w:t>
      </w:r>
      <w:r>
        <w:rPr>
          <w:spacing w:val="45"/>
        </w:rPr>
        <w:t xml:space="preserve"> </w:t>
      </w:r>
      <w:r>
        <w:t>жизнедеятельности»,</w:t>
      </w:r>
    </w:p>
    <w:p w:rsidR="004E7696" w:rsidRDefault="00C27CE0">
      <w:pPr>
        <w:pStyle w:val="a3"/>
        <w:spacing w:before="45"/>
        <w:ind w:firstLine="0"/>
      </w:pPr>
      <w:r>
        <w:t>«История»,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7696" w:rsidRDefault="00C27CE0">
      <w:pPr>
        <w:pStyle w:val="1"/>
        <w:spacing w:before="52"/>
        <w:ind w:left="1534"/>
      </w:pP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4E7696" w:rsidRDefault="00C27CE0">
      <w:pPr>
        <w:pStyle w:val="a3"/>
        <w:spacing w:before="43" w:line="276" w:lineRule="auto"/>
        <w:ind w:right="412"/>
      </w:pPr>
      <w:r>
        <w:t>Физика – наука о природе. Физические тела и явления.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:rsidR="004E7696" w:rsidRDefault="00C27CE0">
      <w:pPr>
        <w:pStyle w:val="a3"/>
        <w:spacing w:before="1" w:line="276" w:lineRule="auto"/>
        <w:ind w:right="410"/>
      </w:pP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-2"/>
        </w:rPr>
        <w:t xml:space="preserve"> </w:t>
      </w:r>
      <w:r>
        <w:t>Международная система единиц.</w:t>
      </w:r>
    </w:p>
    <w:p w:rsidR="004E7696" w:rsidRDefault="00C27CE0">
      <w:pPr>
        <w:pStyle w:val="a3"/>
        <w:spacing w:before="1" w:line="276" w:lineRule="auto"/>
        <w:ind w:right="409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67"/>
        </w:rPr>
        <w:t xml:space="preserve"> </w:t>
      </w:r>
      <w:r>
        <w:t>грамотности.</w:t>
      </w:r>
    </w:p>
    <w:p w:rsidR="004E7696" w:rsidRDefault="00C27CE0">
      <w:pPr>
        <w:pStyle w:val="1"/>
        <w:spacing w:before="3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4E7696" w:rsidRDefault="00C27CE0">
      <w:pPr>
        <w:pStyle w:val="a3"/>
        <w:spacing w:before="45" w:line="276" w:lineRule="auto"/>
        <w:ind w:right="403"/>
      </w:pPr>
      <w:r>
        <w:t>Механическое движение. Материальная точка как модель 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 величины, необходимые для описания движения и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окружности. Первый закон Ньютона и инерция. Масса тела.</w:t>
      </w:r>
      <w:r>
        <w:rPr>
          <w:spacing w:val="1"/>
        </w:rPr>
        <w:t xml:space="preserve"> </w:t>
      </w:r>
      <w:r>
        <w:t>Плотность вещества. Сила. Единицы силы. Второй закон Ньютона. 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 падение</w:t>
      </w:r>
      <w:r>
        <w:rPr>
          <w:spacing w:val="1"/>
        </w:rPr>
        <w:t xml:space="preserve"> </w:t>
      </w:r>
      <w:r>
        <w:t>тел. Сила</w:t>
      </w:r>
      <w:r>
        <w:rPr>
          <w:spacing w:val="1"/>
        </w:rPr>
        <w:t xml:space="preserve"> </w:t>
      </w:r>
      <w:r>
        <w:t>тяжести. 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 Сила упругости. Закон Гука. Вес тела. Невесомость. Связь между</w:t>
      </w:r>
      <w:r>
        <w:rPr>
          <w:spacing w:val="1"/>
        </w:rPr>
        <w:t xml:space="preserve"> </w:t>
      </w:r>
      <w:r>
        <w:t>силой тяжести и массой тела. Динамометр. Равнодействующая сила. Сила</w:t>
      </w:r>
      <w:r>
        <w:rPr>
          <w:spacing w:val="1"/>
        </w:rPr>
        <w:t xml:space="preserve"> </w:t>
      </w:r>
      <w:r>
        <w:t>трения.</w:t>
      </w:r>
      <w:r>
        <w:rPr>
          <w:spacing w:val="-2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скольжения.</w:t>
      </w:r>
      <w:r>
        <w:rPr>
          <w:spacing w:val="-1"/>
        </w:rPr>
        <w:t xml:space="preserve"> </w:t>
      </w:r>
      <w:r>
        <w:t>Трение</w:t>
      </w:r>
      <w:r>
        <w:rPr>
          <w:spacing w:val="-4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4E7696" w:rsidRDefault="00C27CE0">
      <w:pPr>
        <w:pStyle w:val="a3"/>
        <w:spacing w:line="276" w:lineRule="auto"/>
        <w:ind w:right="405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 работа. Мощность. Энергия. Потенциальная и кинетическая</w:t>
      </w:r>
      <w:r>
        <w:rPr>
          <w:spacing w:val="1"/>
        </w:rPr>
        <w:t xml:space="preserve"> </w:t>
      </w:r>
      <w:r>
        <w:t>энергия. Превращение одного вида механической энергии в другой.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механической энергии.</w:t>
      </w:r>
    </w:p>
    <w:p w:rsidR="004E7696" w:rsidRDefault="00C27CE0">
      <w:pPr>
        <w:pStyle w:val="a3"/>
        <w:spacing w:line="276" w:lineRule="auto"/>
        <w:ind w:right="403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 xml:space="preserve">закрепленную ось движения. Момент силы. </w:t>
      </w:r>
      <w:r>
        <w:rPr>
          <w:i/>
        </w:rPr>
        <w:t xml:space="preserve">Центр тяжести тела. </w:t>
      </w:r>
      <w:r>
        <w:t>Рычаг.</w:t>
      </w:r>
      <w:r>
        <w:rPr>
          <w:spacing w:val="1"/>
        </w:rPr>
        <w:t xml:space="preserve"> </w:t>
      </w:r>
      <w:r>
        <w:t>Равновесие</w:t>
      </w:r>
      <w:r>
        <w:rPr>
          <w:spacing w:val="20"/>
        </w:rPr>
        <w:t xml:space="preserve"> </w:t>
      </w:r>
      <w:r>
        <w:t>сил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рычаге.</w:t>
      </w:r>
      <w:r>
        <w:rPr>
          <w:spacing w:val="20"/>
        </w:rPr>
        <w:t xml:space="preserve"> </w:t>
      </w:r>
      <w:r>
        <w:t>Рычаги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технике,</w:t>
      </w:r>
      <w:r>
        <w:rPr>
          <w:spacing w:val="19"/>
        </w:rPr>
        <w:t xml:space="preserve"> </w:t>
      </w:r>
      <w:r>
        <w:t>быту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природе.</w:t>
      </w:r>
      <w:r>
        <w:rPr>
          <w:spacing w:val="20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3" w:firstLine="0"/>
      </w:pPr>
      <w:r>
        <w:lastRenderedPageBreak/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71"/>
        </w:rPr>
        <w:t xml:space="preserve"> </w:t>
      </w:r>
      <w:r>
        <w:t>полезного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4E7696" w:rsidRDefault="00C27CE0">
      <w:pPr>
        <w:pStyle w:val="a3"/>
        <w:spacing w:line="276" w:lineRule="auto"/>
        <w:ind w:right="405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 давления. Давление жидкостей и газов Закон Паскаля. 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 Гидравлические механизмы (пресс, насос).</w:t>
      </w:r>
      <w:r>
        <w:rPr>
          <w:spacing w:val="1"/>
        </w:rPr>
        <w:t xml:space="preserve"> </w:t>
      </w:r>
      <w:r>
        <w:t>Давление жидкости и</w:t>
      </w:r>
      <w:r>
        <w:rPr>
          <w:spacing w:val="1"/>
        </w:rPr>
        <w:t xml:space="preserve"> </w:t>
      </w:r>
      <w:r>
        <w:t>газа на погруженное в них тело. Архимедова сила. Плавание тел и судов</w:t>
      </w:r>
      <w:r>
        <w:rPr>
          <w:spacing w:val="1"/>
        </w:rPr>
        <w:t xml:space="preserve"> </w:t>
      </w:r>
      <w:r>
        <w:t>Воздухоплавание.</w:t>
      </w:r>
    </w:p>
    <w:p w:rsidR="004E7696" w:rsidRDefault="00C27CE0">
      <w:pPr>
        <w:pStyle w:val="a3"/>
        <w:spacing w:before="3" w:line="276" w:lineRule="auto"/>
        <w:ind w:right="412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Резонанс. Механические волны в однородных средах. Длина волны. Звук 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волна.</w:t>
      </w:r>
      <w:r>
        <w:rPr>
          <w:spacing w:val="-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 тона звука.</w:t>
      </w:r>
    </w:p>
    <w:p w:rsidR="004E7696" w:rsidRDefault="00C27CE0">
      <w:pPr>
        <w:pStyle w:val="1"/>
        <w:spacing w:before="3"/>
      </w:pPr>
      <w:r>
        <w:t>Тепловые</w:t>
      </w:r>
      <w:r>
        <w:rPr>
          <w:spacing w:val="-2"/>
        </w:rPr>
        <w:t xml:space="preserve"> </w:t>
      </w:r>
      <w:r>
        <w:t>явления</w:t>
      </w:r>
    </w:p>
    <w:p w:rsidR="004E7696" w:rsidRDefault="00C27CE0">
      <w:pPr>
        <w:pStyle w:val="a3"/>
        <w:spacing w:before="45" w:line="276" w:lineRule="auto"/>
        <w:ind w:right="404"/>
      </w:pPr>
      <w:r>
        <w:t>Строение вещества. Атомы и молекулы. Тепловое движение атомов 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газов.</w:t>
      </w:r>
    </w:p>
    <w:p w:rsidR="004E7696" w:rsidRDefault="00C27CE0">
      <w:pPr>
        <w:pStyle w:val="a3"/>
        <w:spacing w:line="276" w:lineRule="auto"/>
        <w:ind w:right="404"/>
        <w:rPr>
          <w:i/>
        </w:rPr>
      </w:pPr>
      <w:r>
        <w:t>Тепловое равновесие. Температура. Связь температуры со скоростью</w:t>
      </w:r>
      <w:r>
        <w:rPr>
          <w:spacing w:val="1"/>
        </w:rPr>
        <w:t xml:space="preserve"> </w:t>
      </w:r>
      <w:r>
        <w:t>хаотического движения частиц. Внутренняя энергия. Работа и 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 теплота плавления. Испарение и конденсация. Поглощение энергии</w:t>
      </w:r>
      <w:r>
        <w:rPr>
          <w:spacing w:val="-67"/>
        </w:rPr>
        <w:t xml:space="preserve"> </w:t>
      </w:r>
      <w:r>
        <w:t>при испарении жидкости и выделение ее при конденсации пара. 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расширении. Преобразования энергии в тепловых машинах (паровая турбина,</w:t>
      </w:r>
      <w:r>
        <w:rPr>
          <w:spacing w:val="-67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-4"/>
        </w:rPr>
        <w:t xml:space="preserve"> </w:t>
      </w:r>
      <w:r>
        <w:rPr>
          <w:i/>
        </w:rPr>
        <w:t>Экологические</w:t>
      </w:r>
      <w:r>
        <w:rPr>
          <w:i/>
          <w:spacing w:val="-2"/>
        </w:rPr>
        <w:t xml:space="preserve"> </w:t>
      </w:r>
      <w:r>
        <w:rPr>
          <w:i/>
        </w:rPr>
        <w:t>проблемы</w:t>
      </w:r>
      <w:r>
        <w:rPr>
          <w:i/>
          <w:spacing w:val="-3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3"/>
        </w:rPr>
        <w:t xml:space="preserve"> </w:t>
      </w:r>
      <w:r>
        <w:rPr>
          <w:i/>
        </w:rPr>
        <w:t>машин.</w:t>
      </w:r>
    </w:p>
    <w:p w:rsidR="004E7696" w:rsidRDefault="00C27CE0">
      <w:pPr>
        <w:pStyle w:val="1"/>
        <w:spacing w:before="5"/>
      </w:pPr>
      <w:r>
        <w:t>Электромагнитные</w:t>
      </w:r>
      <w:r>
        <w:rPr>
          <w:spacing w:val="-7"/>
        </w:rPr>
        <w:t xml:space="preserve"> </w:t>
      </w:r>
      <w:r>
        <w:t>явления</w:t>
      </w:r>
    </w:p>
    <w:p w:rsidR="004E7696" w:rsidRDefault="00C27CE0">
      <w:pPr>
        <w:pStyle w:val="a3"/>
        <w:spacing w:before="43" w:line="276" w:lineRule="auto"/>
        <w:ind w:right="409"/>
      </w:pPr>
      <w:r>
        <w:t>Электризация физических тел. Взаимодействие заряженных тел. Два</w:t>
      </w:r>
      <w:r>
        <w:rPr>
          <w:spacing w:val="1"/>
        </w:rPr>
        <w:t xml:space="preserve"> </w:t>
      </w:r>
      <w:r>
        <w:t>рода</w:t>
      </w:r>
      <w:r>
        <w:rPr>
          <w:spacing w:val="62"/>
        </w:rPr>
        <w:t xml:space="preserve"> </w:t>
      </w:r>
      <w:r>
        <w:t>электрических</w:t>
      </w:r>
      <w:r>
        <w:rPr>
          <w:spacing w:val="63"/>
        </w:rPr>
        <w:t xml:space="preserve"> </w:t>
      </w:r>
      <w:r>
        <w:t>зарядов.</w:t>
      </w:r>
      <w:r>
        <w:rPr>
          <w:spacing w:val="60"/>
        </w:rPr>
        <w:t xml:space="preserve"> </w:t>
      </w:r>
      <w:r>
        <w:t>Делимость</w:t>
      </w:r>
      <w:r>
        <w:rPr>
          <w:spacing w:val="60"/>
        </w:rPr>
        <w:t xml:space="preserve"> </w:t>
      </w:r>
      <w:r>
        <w:t>электрического</w:t>
      </w:r>
      <w:r>
        <w:rPr>
          <w:spacing w:val="65"/>
        </w:rPr>
        <w:t xml:space="preserve"> </w:t>
      </w:r>
      <w:r>
        <w:t>заряда.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3"/>
        <w:jc w:val="both"/>
        <w:rPr>
          <w:i/>
          <w:sz w:val="28"/>
        </w:rPr>
      </w:pPr>
      <w:r>
        <w:rPr>
          <w:sz w:val="28"/>
        </w:rPr>
        <w:lastRenderedPageBreak/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полупроводники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электричества.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Электроскоп. Электрическое поле как особый вид материи. </w:t>
      </w:r>
      <w:r>
        <w:rPr>
          <w:i/>
          <w:sz w:val="28"/>
        </w:rPr>
        <w:t>Напряженность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заряды.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Конденсатор.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электрического поля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конденсатора.</w:t>
      </w:r>
    </w:p>
    <w:p w:rsidR="004E7696" w:rsidRDefault="00C27CE0">
      <w:pPr>
        <w:pStyle w:val="a3"/>
        <w:spacing w:before="1" w:line="276" w:lineRule="auto"/>
        <w:ind w:right="404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 и ее составные части. Направление и действия электрического 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сопротивления.</w:t>
      </w:r>
    </w:p>
    <w:p w:rsidR="004E7696" w:rsidRDefault="00C27CE0">
      <w:pPr>
        <w:pStyle w:val="a3"/>
        <w:spacing w:line="276" w:lineRule="auto"/>
        <w:ind w:right="408"/>
      </w:pPr>
      <w:r>
        <w:t>Зависимость силы тока от напряжения. Закон Ома для участка 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Параллельное соединение</w:t>
      </w:r>
      <w:r>
        <w:rPr>
          <w:spacing w:val="-3"/>
        </w:rPr>
        <w:t xml:space="preserve"> </w:t>
      </w:r>
      <w:r>
        <w:t>проводников.</w:t>
      </w:r>
    </w:p>
    <w:p w:rsidR="004E7696" w:rsidRDefault="00C27CE0">
      <w:pPr>
        <w:pStyle w:val="a3"/>
        <w:spacing w:line="276" w:lineRule="auto"/>
        <w:ind w:right="405"/>
      </w:pPr>
      <w:r>
        <w:t>Работа электрического поля по перемещению электрических 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осветительные</w:t>
      </w:r>
      <w:r>
        <w:rPr>
          <w:spacing w:val="-1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 замыкание.</w:t>
      </w:r>
    </w:p>
    <w:p w:rsidR="004E7696" w:rsidRDefault="00C27CE0">
      <w:pPr>
        <w:pStyle w:val="a3"/>
        <w:spacing w:line="276" w:lineRule="auto"/>
        <w:ind w:right="406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-6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70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6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индукция.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4E7696" w:rsidRDefault="00C27CE0">
      <w:pPr>
        <w:tabs>
          <w:tab w:val="left" w:pos="6457"/>
          <w:tab w:val="left" w:pos="9091"/>
        </w:tabs>
        <w:spacing w:before="1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 xml:space="preserve">Электромагнитные         </w:t>
      </w:r>
      <w:r>
        <w:rPr>
          <w:spacing w:val="26"/>
          <w:sz w:val="28"/>
        </w:rPr>
        <w:t xml:space="preserve"> </w:t>
      </w:r>
      <w:r>
        <w:rPr>
          <w:sz w:val="28"/>
        </w:rPr>
        <w:t>колебания.</w:t>
      </w:r>
      <w:r>
        <w:rPr>
          <w:sz w:val="28"/>
        </w:rPr>
        <w:tab/>
      </w:r>
      <w:r>
        <w:rPr>
          <w:i/>
          <w:sz w:val="28"/>
        </w:rPr>
        <w:t>Колебательный</w:t>
      </w:r>
      <w:r>
        <w:rPr>
          <w:i/>
          <w:sz w:val="28"/>
        </w:rPr>
        <w:tab/>
        <w:t>контур.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Электрогенератор.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Трансформатор.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свойства. </w:t>
      </w:r>
      <w:r>
        <w:rPr>
          <w:i/>
          <w:sz w:val="28"/>
        </w:rPr>
        <w:t>Принципы радиосвязи и телевидения. Влияние электромагнитных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излучений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организмы.</w:t>
      </w:r>
    </w:p>
    <w:p w:rsidR="004E7696" w:rsidRDefault="00C27CE0">
      <w:pPr>
        <w:pStyle w:val="a3"/>
        <w:spacing w:line="276" w:lineRule="auto"/>
        <w:ind w:right="405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t>Плоское зеркало. Закон преломления света. Линзы.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-67"/>
        </w:rPr>
        <w:t xml:space="preserve"> </w:t>
      </w:r>
      <w:r>
        <w:rPr>
          <w:i/>
        </w:rPr>
        <w:t>Интерференция</w:t>
      </w:r>
      <w:r>
        <w:rPr>
          <w:i/>
          <w:spacing w:val="-2"/>
        </w:rPr>
        <w:t xml:space="preserve"> </w:t>
      </w:r>
      <w:r>
        <w:rPr>
          <w:i/>
        </w:rPr>
        <w:t>и 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4E7696" w:rsidRDefault="00C27CE0">
      <w:pPr>
        <w:pStyle w:val="1"/>
        <w:spacing w:before="6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4E7696" w:rsidRDefault="00C27CE0">
      <w:pPr>
        <w:pStyle w:val="a3"/>
        <w:spacing w:before="42" w:line="276" w:lineRule="auto"/>
        <w:ind w:right="412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испускания света</w:t>
      </w:r>
      <w:r>
        <w:rPr>
          <w:spacing w:val="-2"/>
        </w:rPr>
        <w:t xml:space="preserve"> </w:t>
      </w:r>
      <w:r>
        <w:t>атомами.</w:t>
      </w:r>
      <w:r>
        <w:rPr>
          <w:spacing w:val="2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459" w:firstLine="0"/>
      </w:pPr>
      <w:r>
        <w:lastRenderedPageBreak/>
        <w:t>Опыты</w:t>
      </w:r>
      <w:r>
        <w:rPr>
          <w:spacing w:val="-2"/>
        </w:rPr>
        <w:t xml:space="preserve"> </w:t>
      </w:r>
      <w:r>
        <w:t>Резерфорда.</w:t>
      </w:r>
    </w:p>
    <w:p w:rsidR="004E7696" w:rsidRDefault="00C27CE0">
      <w:pPr>
        <w:spacing w:before="50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t>Состав атомного ядра. Протон, нейтрон и электрон. Закон Эйнштейна 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ядер.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Радиоактивность.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полураспада.</w:t>
      </w:r>
      <w:r>
        <w:rPr>
          <w:spacing w:val="1"/>
          <w:sz w:val="28"/>
        </w:rPr>
        <w:t xml:space="preserve"> </w:t>
      </w:r>
      <w:r>
        <w:rPr>
          <w:sz w:val="28"/>
        </w:rPr>
        <w:t>Альфа-излучение.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Бета-излучение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Гамма-излучение.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звезд.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атомных электростанций.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Дозиметрия.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Влияние радиоактивных излучений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живые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организмы.</w:t>
      </w:r>
    </w:p>
    <w:p w:rsidR="004E7696" w:rsidRDefault="00C27CE0">
      <w:pPr>
        <w:pStyle w:val="1"/>
        <w:spacing w:before="5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4E7696" w:rsidRDefault="00C27CE0">
      <w:pPr>
        <w:pStyle w:val="a3"/>
        <w:spacing w:before="43" w:line="276" w:lineRule="auto"/>
        <w:ind w:right="403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-67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взрыва.</w:t>
      </w:r>
    </w:p>
    <w:p w:rsidR="004E7696" w:rsidRDefault="004E7696">
      <w:pPr>
        <w:pStyle w:val="a3"/>
        <w:spacing w:before="6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Биология</w:t>
      </w:r>
    </w:p>
    <w:p w:rsidR="004E7696" w:rsidRDefault="00C27CE0">
      <w:pPr>
        <w:pStyle w:val="a3"/>
        <w:spacing w:before="46" w:line="276" w:lineRule="auto"/>
        <w:ind w:right="408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 и эволюции, человеке как биосоциальном существе, развитие</w:t>
      </w:r>
      <w:r>
        <w:rPr>
          <w:spacing w:val="1"/>
        </w:rPr>
        <w:t xml:space="preserve"> </w:t>
      </w:r>
      <w:r>
        <w:t>компетенций в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природой.</w:t>
      </w:r>
    </w:p>
    <w:p w:rsidR="004E7696" w:rsidRDefault="00C27CE0">
      <w:pPr>
        <w:pStyle w:val="a3"/>
        <w:spacing w:line="276" w:lineRule="auto"/>
        <w:ind w:right="40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ценностного отношения к объектам живой природы,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жизни.</w:t>
      </w:r>
    </w:p>
    <w:p w:rsidR="004E7696" w:rsidRDefault="00C27CE0">
      <w:pPr>
        <w:pStyle w:val="a3"/>
        <w:spacing w:line="276" w:lineRule="auto"/>
        <w:ind w:right="40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безопасно использовать лабораторное 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 выводы.</w:t>
      </w:r>
    </w:p>
    <w:p w:rsidR="004E7696" w:rsidRDefault="00C27CE0">
      <w:pPr>
        <w:pStyle w:val="a3"/>
        <w:spacing w:line="276" w:lineRule="auto"/>
        <w:ind w:right="404"/>
      </w:pPr>
      <w:r>
        <w:t>Изучение предмета «Биология»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33"/>
        </w:rPr>
        <w:t xml:space="preserve"> </w:t>
      </w:r>
      <w:r>
        <w:t>«Физика»,</w:t>
      </w:r>
      <w:r>
        <w:rPr>
          <w:spacing w:val="32"/>
        </w:rPr>
        <w:t xml:space="preserve"> </w:t>
      </w:r>
      <w:r>
        <w:t>«Химия»,</w:t>
      </w:r>
      <w:r>
        <w:rPr>
          <w:spacing w:val="31"/>
        </w:rPr>
        <w:t xml:space="preserve"> </w:t>
      </w:r>
      <w:r>
        <w:t>«География»,</w:t>
      </w:r>
      <w:r>
        <w:rPr>
          <w:spacing w:val="32"/>
        </w:rPr>
        <w:t xml:space="preserve"> </w:t>
      </w:r>
      <w:r>
        <w:t>«Математика»,</w:t>
      </w:r>
      <w:r>
        <w:rPr>
          <w:spacing w:val="32"/>
        </w:rPr>
        <w:t xml:space="preserve"> </w:t>
      </w:r>
      <w:r>
        <w:t>«Экология»,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>«Основы</w:t>
      </w:r>
      <w:r>
        <w:rPr>
          <w:spacing w:val="33"/>
        </w:rPr>
        <w:t xml:space="preserve"> </w:t>
      </w:r>
      <w:r>
        <w:t>безопасности</w:t>
      </w:r>
      <w:r>
        <w:rPr>
          <w:spacing w:val="102"/>
        </w:rPr>
        <w:t xml:space="preserve"> </w:t>
      </w:r>
      <w:r>
        <w:t>жизнедеятельности»,</w:t>
      </w:r>
      <w:r>
        <w:rPr>
          <w:spacing w:val="103"/>
        </w:rPr>
        <w:t xml:space="preserve"> </w:t>
      </w:r>
      <w:r>
        <w:t>«История»,</w:t>
      </w:r>
      <w:r>
        <w:rPr>
          <w:spacing w:val="101"/>
        </w:rPr>
        <w:t xml:space="preserve"> </w:t>
      </w:r>
      <w:r>
        <w:t>«Русский</w:t>
      </w:r>
      <w:r>
        <w:rPr>
          <w:spacing w:val="104"/>
        </w:rPr>
        <w:t xml:space="preserve"> </w:t>
      </w:r>
      <w:r>
        <w:t>язык»,</w:t>
      </w:r>
    </w:p>
    <w:p w:rsidR="004E7696" w:rsidRDefault="00C27CE0">
      <w:pPr>
        <w:pStyle w:val="a3"/>
        <w:spacing w:before="50"/>
        <w:ind w:firstLine="0"/>
      </w:pP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7696" w:rsidRDefault="00C27CE0">
      <w:pPr>
        <w:pStyle w:val="1"/>
        <w:spacing w:before="52"/>
      </w:pPr>
      <w:r>
        <w:t>Живые организмы</w:t>
      </w: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организмах</w:t>
      </w:r>
    </w:p>
    <w:p w:rsidR="004E7696" w:rsidRDefault="00C27CE0">
      <w:pPr>
        <w:pStyle w:val="a3"/>
        <w:spacing w:before="45" w:line="276" w:lineRule="auto"/>
        <w:ind w:right="409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природе. Охрана биологических объектов. Правила работы в</w:t>
      </w:r>
      <w:r>
        <w:rPr>
          <w:spacing w:val="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структурированность,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наследственность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изменчивость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4"/>
          <w:sz w:val="28"/>
        </w:rPr>
        <w:t xml:space="preserve"> </w:t>
      </w:r>
      <w:r>
        <w:rPr>
          <w:sz w:val="28"/>
        </w:rPr>
        <w:t>и бактерий.</w:t>
      </w:r>
    </w:p>
    <w:p w:rsidR="004E7696" w:rsidRDefault="00C27CE0">
      <w:pPr>
        <w:pStyle w:val="1"/>
        <w:spacing w:before="4"/>
      </w:pPr>
      <w:r>
        <w:t>Клеточное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организмов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 xml:space="preserve">Клетка – основа строения и жизнедеятельности организмов.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изучения клетки. Методы изучения клетки. </w:t>
      </w:r>
      <w:r>
        <w:rPr>
          <w:sz w:val="28"/>
        </w:rPr>
        <w:t>Строение и 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1"/>
          <w:sz w:val="28"/>
        </w:rPr>
        <w:t xml:space="preserve"> </w:t>
      </w:r>
      <w:r>
        <w:rPr>
          <w:sz w:val="28"/>
        </w:rPr>
        <w:t>Грибная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клетка. </w:t>
      </w:r>
      <w:r>
        <w:rPr>
          <w:i/>
          <w:sz w:val="28"/>
        </w:rPr>
        <w:t>Ткани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4E7696" w:rsidRDefault="00C27CE0">
      <w:pPr>
        <w:pStyle w:val="1"/>
        <w:spacing w:before="5"/>
      </w:pPr>
      <w:r>
        <w:t>Многообразие</w:t>
      </w:r>
      <w:r>
        <w:rPr>
          <w:spacing w:val="-6"/>
        </w:rPr>
        <w:t xml:space="preserve"> </w:t>
      </w:r>
      <w:r>
        <w:t>организмов</w:t>
      </w:r>
    </w:p>
    <w:p w:rsidR="004E7696" w:rsidRDefault="00C27CE0">
      <w:pPr>
        <w:pStyle w:val="a3"/>
        <w:spacing w:before="45" w:line="276" w:lineRule="auto"/>
        <w:ind w:right="411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организмов. Принципы классификации. Одноклеточные и 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-2"/>
        </w:rPr>
        <w:t xml:space="preserve"> </w:t>
      </w:r>
      <w:r>
        <w:t>Основные царства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4E7696" w:rsidRDefault="00C27CE0">
      <w:pPr>
        <w:pStyle w:val="1"/>
        <w:spacing w:before="6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:rsidR="004E7696" w:rsidRDefault="00C27CE0">
      <w:pPr>
        <w:pStyle w:val="a3"/>
        <w:spacing w:before="42" w:line="276" w:lineRule="auto"/>
        <w:ind w:right="404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почвенной среде. Приспособления организмов к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организменной</w:t>
      </w:r>
      <w:r>
        <w:rPr>
          <w:spacing w:val="-1"/>
        </w:rPr>
        <w:t xml:space="preserve"> </w:t>
      </w:r>
      <w:r>
        <w:t xml:space="preserve">среде. </w:t>
      </w:r>
      <w:r>
        <w:rPr>
          <w:i/>
        </w:rPr>
        <w:t>Растительный</w:t>
      </w:r>
      <w:r>
        <w:rPr>
          <w:i/>
          <w:spacing w:val="-4"/>
        </w:rPr>
        <w:t xml:space="preserve"> </w:t>
      </w:r>
      <w:r>
        <w:rPr>
          <w:i/>
        </w:rPr>
        <w:t>и животный</w:t>
      </w:r>
      <w:r>
        <w:rPr>
          <w:i/>
          <w:spacing w:val="-4"/>
        </w:rPr>
        <w:t xml:space="preserve"> </w:t>
      </w:r>
      <w:r>
        <w:rPr>
          <w:i/>
        </w:rPr>
        <w:t>мир родного края.</w:t>
      </w:r>
    </w:p>
    <w:p w:rsidR="004E7696" w:rsidRDefault="00C27CE0">
      <w:pPr>
        <w:pStyle w:val="1"/>
        <w:spacing w:before="4"/>
      </w:pPr>
      <w:r>
        <w:t>Царство</w:t>
      </w:r>
      <w:r>
        <w:rPr>
          <w:spacing w:val="-2"/>
        </w:rPr>
        <w:t xml:space="preserve"> </w:t>
      </w:r>
      <w:r>
        <w:t>Растения</w:t>
      </w:r>
    </w:p>
    <w:p w:rsidR="004E7696" w:rsidRDefault="00C27CE0">
      <w:pPr>
        <w:pStyle w:val="a3"/>
        <w:spacing w:before="45" w:line="276" w:lineRule="auto"/>
        <w:ind w:right="408"/>
      </w:pPr>
      <w:r>
        <w:t>Многообразие и значение растений в природе и жизни человека. Общее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 Растение – целостный организм (биосистема). Условия обитания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4E7696" w:rsidRDefault="00C27CE0">
      <w:pPr>
        <w:pStyle w:val="1"/>
        <w:spacing w:before="5"/>
      </w:pPr>
      <w:r>
        <w:t>Органы</w:t>
      </w:r>
      <w:r>
        <w:rPr>
          <w:spacing w:val="-3"/>
        </w:rPr>
        <w:t xml:space="preserve"> </w:t>
      </w:r>
      <w:r>
        <w:t>цветкового</w:t>
      </w:r>
      <w:r>
        <w:rPr>
          <w:spacing w:val="-1"/>
        </w:rPr>
        <w:t xml:space="preserve"> </w:t>
      </w:r>
      <w:r>
        <w:t>растения</w:t>
      </w:r>
    </w:p>
    <w:p w:rsidR="004E7696" w:rsidRDefault="00C27CE0">
      <w:pPr>
        <w:pStyle w:val="a3"/>
        <w:spacing w:before="43" w:line="276" w:lineRule="auto"/>
        <w:ind w:right="406"/>
      </w:pPr>
      <w:r>
        <w:t>Семя. Строение семени. Корень. Зоны корня. Виды корней. 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66"/>
        </w:rPr>
        <w:t xml:space="preserve"> </w:t>
      </w:r>
      <w:r>
        <w:t>Значение</w:t>
      </w:r>
      <w:r>
        <w:rPr>
          <w:spacing w:val="64"/>
        </w:rPr>
        <w:t xml:space="preserve"> </w:t>
      </w:r>
      <w:r>
        <w:t>корня.</w:t>
      </w:r>
      <w:r>
        <w:rPr>
          <w:spacing w:val="66"/>
        </w:rPr>
        <w:t xml:space="preserve"> </w:t>
      </w:r>
      <w:r>
        <w:t>Видоизменения</w:t>
      </w:r>
      <w:r>
        <w:rPr>
          <w:spacing w:val="67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67"/>
        </w:rPr>
        <w:t xml:space="preserve"> </w:t>
      </w:r>
      <w:r>
        <w:t>Побег.</w:t>
      </w:r>
      <w:r>
        <w:rPr>
          <w:spacing w:val="66"/>
        </w:rPr>
        <w:t xml:space="preserve"> </w:t>
      </w:r>
      <w:r>
        <w:t>Генеративные</w:t>
      </w:r>
      <w:r>
        <w:rPr>
          <w:spacing w:val="64"/>
        </w:rPr>
        <w:t xml:space="preserve"> </w:t>
      </w:r>
      <w:r>
        <w:t>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 w:firstLine="0"/>
      </w:pPr>
      <w:r>
        <w:lastRenderedPageBreak/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-67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-67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листа.</w:t>
      </w:r>
      <w:r>
        <w:rPr>
          <w:spacing w:val="25"/>
        </w:rPr>
        <w:t xml:space="preserve"> </w:t>
      </w:r>
      <w:r>
        <w:t>Листорасположение.</w:t>
      </w:r>
      <w:r>
        <w:rPr>
          <w:spacing w:val="23"/>
        </w:rPr>
        <w:t xml:space="preserve"> </w:t>
      </w:r>
      <w:r>
        <w:t>Жилкование</w:t>
      </w:r>
      <w:r>
        <w:rPr>
          <w:spacing w:val="26"/>
        </w:rPr>
        <w:t xml:space="preserve"> </w:t>
      </w:r>
      <w:r>
        <w:t>листа.</w:t>
      </w:r>
      <w:r>
        <w:rPr>
          <w:spacing w:val="22"/>
        </w:rPr>
        <w:t xml:space="preserve"> </w:t>
      </w:r>
      <w:r>
        <w:t>Стебель.</w:t>
      </w:r>
      <w:r>
        <w:rPr>
          <w:spacing w:val="25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и значение стебля. Строение и значение цветка. Соцветия. Опыление. 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:rsidR="004E7696" w:rsidRDefault="00C27CE0">
      <w:pPr>
        <w:pStyle w:val="1"/>
        <w:spacing w:before="6"/>
      </w:pP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растений</w:t>
      </w:r>
    </w:p>
    <w:p w:rsidR="004E7696" w:rsidRDefault="00C27CE0">
      <w:pPr>
        <w:pStyle w:val="a3"/>
        <w:spacing w:before="42" w:line="276" w:lineRule="auto"/>
        <w:ind w:right="403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7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-6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стебля. Микроскопическое строение</w:t>
      </w:r>
      <w:r>
        <w:rPr>
          <w:spacing w:val="-1"/>
        </w:rPr>
        <w:t xml:space="preserve"> </w:t>
      </w:r>
      <w:r>
        <w:t>листа.</w:t>
      </w:r>
    </w:p>
    <w:p w:rsidR="004E7696" w:rsidRDefault="00C27CE0">
      <w:pPr>
        <w:pStyle w:val="1"/>
        <w:spacing w:before="6"/>
      </w:pPr>
      <w:r>
        <w:t>Жизнедеятельность</w:t>
      </w:r>
      <w:r>
        <w:rPr>
          <w:spacing w:val="-6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</w:t>
      </w:r>
    </w:p>
    <w:p w:rsidR="004E7696" w:rsidRDefault="00C27CE0">
      <w:pPr>
        <w:pStyle w:val="a3"/>
        <w:spacing w:before="45" w:line="276" w:lineRule="auto"/>
        <w:ind w:right="404"/>
      </w:pPr>
      <w:r>
        <w:t>Процессы жизнедеятельности растений. Обмен веществ и превращение</w:t>
      </w:r>
      <w:r>
        <w:rPr>
          <w:spacing w:val="-67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 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 Рост, развитие и размножение растений. Половое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7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ними. Космическая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зеленых</w:t>
      </w:r>
      <w:r>
        <w:rPr>
          <w:spacing w:val="-3"/>
        </w:rPr>
        <w:t xml:space="preserve"> </w:t>
      </w:r>
      <w:r>
        <w:t>растений.</w:t>
      </w:r>
    </w:p>
    <w:p w:rsidR="004E7696" w:rsidRDefault="00C27CE0">
      <w:pPr>
        <w:pStyle w:val="1"/>
        <w:spacing w:before="3"/>
      </w:pPr>
      <w:r>
        <w:t>Многообразие</w:t>
      </w:r>
      <w:r>
        <w:rPr>
          <w:spacing w:val="-6"/>
        </w:rPr>
        <w:t xml:space="preserve"> </w:t>
      </w:r>
      <w:r>
        <w:t>растений</w:t>
      </w:r>
    </w:p>
    <w:p w:rsidR="004E7696" w:rsidRDefault="00C27CE0">
      <w:pPr>
        <w:pStyle w:val="a3"/>
        <w:spacing w:before="45" w:line="276" w:lineRule="auto"/>
        <w:ind w:right="405"/>
      </w:pPr>
      <w:r>
        <w:t>Классификация растений. Водоросли – низшие растения. Многообразие</w:t>
      </w:r>
      <w:r>
        <w:rPr>
          <w:spacing w:val="-67"/>
        </w:rPr>
        <w:t xml:space="preserve"> </w:t>
      </w:r>
      <w:r>
        <w:t>водорослей. Высшие споровые растения (мхи, папоротники, хвощи, 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растениями.</w:t>
      </w:r>
    </w:p>
    <w:p w:rsidR="004E7696" w:rsidRDefault="00C27CE0">
      <w:pPr>
        <w:pStyle w:val="1"/>
        <w:spacing w:before="5"/>
      </w:pPr>
      <w:r>
        <w:t>Царство</w:t>
      </w:r>
      <w:r>
        <w:rPr>
          <w:spacing w:val="-2"/>
        </w:rPr>
        <w:t xml:space="preserve"> </w:t>
      </w:r>
      <w:r>
        <w:t>Бактерии</w:t>
      </w:r>
    </w:p>
    <w:p w:rsidR="004E7696" w:rsidRDefault="00C27CE0">
      <w:pPr>
        <w:spacing w:before="43" w:line="276" w:lineRule="auto"/>
        <w:ind w:left="682" w:right="412" w:firstLine="707"/>
        <w:jc w:val="both"/>
        <w:rPr>
          <w:i/>
          <w:sz w:val="28"/>
        </w:rPr>
      </w:pPr>
      <w:r>
        <w:rPr>
          <w:sz w:val="28"/>
        </w:rPr>
        <w:t>Бактерии, их строение и жизнедеятельность. Роль бактерий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 Меры профилактики заболеваний, вызываемых бактериями.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Коха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Пастера.</w:t>
      </w:r>
    </w:p>
    <w:p w:rsidR="004E7696" w:rsidRDefault="00C27CE0">
      <w:pPr>
        <w:pStyle w:val="1"/>
        <w:spacing w:before="5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:rsidR="004E7696" w:rsidRDefault="00C27CE0">
      <w:pPr>
        <w:pStyle w:val="a3"/>
        <w:spacing w:before="44" w:line="276" w:lineRule="auto"/>
        <w:ind w:right="404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 в природе, жизни человека. Грибы-паразиты. Съедобные и 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 вызываемых грибами. Лишайники, их роль в природе и жизни</w:t>
      </w:r>
      <w:r>
        <w:rPr>
          <w:spacing w:val="1"/>
        </w:rPr>
        <w:t xml:space="preserve"> </w:t>
      </w:r>
      <w:r>
        <w:t>человека.</w:t>
      </w:r>
    </w:p>
    <w:p w:rsidR="004E7696" w:rsidRDefault="00C27CE0">
      <w:pPr>
        <w:pStyle w:val="1"/>
        <w:spacing w:before="4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/>
      </w:pPr>
      <w:r>
        <w:lastRenderedPageBreak/>
        <w:t>Общее знакомство с животными. Животные ткани, органы и системы</w:t>
      </w:r>
      <w:r>
        <w:rPr>
          <w:spacing w:val="1"/>
        </w:rPr>
        <w:t xml:space="preserve"> </w:t>
      </w:r>
      <w:r>
        <w:t xml:space="preserve">органов животных. </w:t>
      </w:r>
      <w:r>
        <w:rPr>
          <w:i/>
        </w:rPr>
        <w:t>Организм животного как биосистема.</w:t>
      </w:r>
      <w:r>
        <w:rPr>
          <w:i/>
          <w:spacing w:val="1"/>
        </w:rPr>
        <w:t xml:space="preserve"> </w:t>
      </w:r>
      <w:r>
        <w:t>Многообразие и</w:t>
      </w:r>
      <w:r>
        <w:rPr>
          <w:spacing w:val="1"/>
        </w:rPr>
        <w:t xml:space="preserve"> </w:t>
      </w:r>
      <w:r>
        <w:t>классификация животных. Среды обитания животных.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животных в</w:t>
      </w:r>
      <w:r>
        <w:rPr>
          <w:spacing w:val="-1"/>
        </w:rPr>
        <w:t xml:space="preserve"> </w:t>
      </w:r>
      <w:r>
        <w:t>природе и жизни</w:t>
      </w:r>
      <w:r>
        <w:rPr>
          <w:spacing w:val="-3"/>
        </w:rPr>
        <w:t xml:space="preserve"> </w:t>
      </w:r>
      <w:r>
        <w:t>человека.</w:t>
      </w:r>
    </w:p>
    <w:p w:rsidR="004E7696" w:rsidRDefault="00C27CE0">
      <w:pPr>
        <w:pStyle w:val="1"/>
        <w:spacing w:before="6"/>
      </w:pPr>
      <w:r>
        <w:t>Одноклеточные</w:t>
      </w:r>
      <w:r>
        <w:rPr>
          <w:spacing w:val="-3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</w:t>
      </w:r>
    </w:p>
    <w:p w:rsidR="004E7696" w:rsidRDefault="00C27CE0">
      <w:pPr>
        <w:pStyle w:val="a3"/>
        <w:spacing w:before="42" w:line="276" w:lineRule="auto"/>
        <w:ind w:right="40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 простейших в природе и жизни человека. Пути заражения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67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:rsidR="004E7696" w:rsidRDefault="00C27CE0">
      <w:pPr>
        <w:pStyle w:val="1"/>
        <w:spacing w:before="8"/>
      </w:pPr>
      <w:r>
        <w:t>Тип</w:t>
      </w:r>
      <w:r>
        <w:rPr>
          <w:spacing w:val="-2"/>
        </w:rPr>
        <w:t xml:space="preserve"> </w:t>
      </w:r>
      <w:r>
        <w:t>Кишечнополостные</w:t>
      </w:r>
    </w:p>
    <w:p w:rsidR="004E7696" w:rsidRDefault="00C27CE0">
      <w:pPr>
        <w:pStyle w:val="a3"/>
        <w:spacing w:before="43" w:line="276" w:lineRule="auto"/>
        <w:ind w:right="407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кишечнополостных.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4E7696" w:rsidRDefault="00C27CE0">
      <w:pPr>
        <w:pStyle w:val="1"/>
        <w:spacing w:before="5"/>
      </w:pPr>
      <w:r>
        <w:t>Типы</w:t>
      </w:r>
      <w:r>
        <w:rPr>
          <w:spacing w:val="-2"/>
        </w:rPr>
        <w:t xml:space="preserve"> </w:t>
      </w:r>
      <w:r>
        <w:t>червей</w:t>
      </w:r>
    </w:p>
    <w:p w:rsidR="004E7696" w:rsidRDefault="00C27CE0">
      <w:pPr>
        <w:pStyle w:val="a3"/>
        <w:spacing w:before="43" w:line="276" w:lineRule="auto"/>
        <w:ind w:right="407"/>
        <w:rPr>
          <w:i/>
        </w:rPr>
      </w:pPr>
      <w:r>
        <w:t>Тип Плоские черви, общая характеристика. Тип Круглые черви, 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дождевых</w:t>
      </w:r>
      <w:r>
        <w:rPr>
          <w:spacing w:val="-5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  <w:r>
        <w:rPr>
          <w:spacing w:val="3"/>
        </w:rPr>
        <w:t xml:space="preserve"> </w:t>
      </w:r>
      <w:r>
        <w:rPr>
          <w:i/>
        </w:rPr>
        <w:t>Происхождение</w:t>
      </w:r>
      <w:r>
        <w:rPr>
          <w:i/>
          <w:spacing w:val="-2"/>
        </w:rPr>
        <w:t xml:space="preserve"> </w:t>
      </w:r>
      <w:r>
        <w:rPr>
          <w:i/>
        </w:rPr>
        <w:t>червей.</w:t>
      </w:r>
    </w:p>
    <w:p w:rsidR="004E7696" w:rsidRDefault="00C27CE0">
      <w:pPr>
        <w:pStyle w:val="1"/>
        <w:spacing w:before="4"/>
      </w:pPr>
      <w:r>
        <w:t>Тип</w:t>
      </w:r>
      <w:r>
        <w:rPr>
          <w:spacing w:val="-1"/>
        </w:rPr>
        <w:t xml:space="preserve"> </w:t>
      </w:r>
      <w:r>
        <w:t>Моллюски</w:t>
      </w:r>
    </w:p>
    <w:p w:rsidR="004E7696" w:rsidRDefault="00C27CE0">
      <w:pPr>
        <w:pStyle w:val="a3"/>
        <w:spacing w:before="45"/>
        <w:ind w:left="1390" w:firstLine="0"/>
      </w:pPr>
      <w:r>
        <w:t>Общая</w:t>
      </w:r>
      <w:r>
        <w:rPr>
          <w:spacing w:val="41"/>
        </w:rPr>
        <w:t xml:space="preserve"> </w:t>
      </w:r>
      <w:r>
        <w:t>характеристика</w:t>
      </w:r>
      <w:r>
        <w:rPr>
          <w:spacing w:val="113"/>
        </w:rPr>
        <w:t xml:space="preserve"> </w:t>
      </w:r>
      <w:r>
        <w:t>типа</w:t>
      </w:r>
      <w:r>
        <w:rPr>
          <w:spacing w:val="113"/>
        </w:rPr>
        <w:t xml:space="preserve"> </w:t>
      </w:r>
      <w:r>
        <w:t>Моллюски.</w:t>
      </w:r>
      <w:r>
        <w:rPr>
          <w:spacing w:val="112"/>
        </w:rPr>
        <w:t xml:space="preserve"> </w:t>
      </w:r>
      <w:r>
        <w:t>Многообразие</w:t>
      </w:r>
      <w:r>
        <w:rPr>
          <w:spacing w:val="110"/>
        </w:rPr>
        <w:t xml:space="preserve"> </w:t>
      </w:r>
      <w:r>
        <w:t>моллюсков.</w:t>
      </w:r>
    </w:p>
    <w:p w:rsidR="004E7696" w:rsidRDefault="00C27CE0">
      <w:pPr>
        <w:spacing w:before="48"/>
        <w:ind w:left="682"/>
        <w:jc w:val="both"/>
        <w:rPr>
          <w:sz w:val="28"/>
        </w:rPr>
      </w:pPr>
      <w:r>
        <w:rPr>
          <w:i/>
          <w:sz w:val="28"/>
        </w:rPr>
        <w:t>Происхождение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моллюсков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4E7696" w:rsidRDefault="00C27CE0">
      <w:pPr>
        <w:pStyle w:val="1"/>
        <w:spacing w:before="52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:rsidR="004E7696" w:rsidRDefault="00C27CE0">
      <w:pPr>
        <w:pStyle w:val="a3"/>
        <w:spacing w:before="43"/>
        <w:ind w:left="1390" w:firstLine="0"/>
      </w:pPr>
      <w:r>
        <w:t xml:space="preserve">Общая   </w:t>
      </w:r>
      <w:r>
        <w:rPr>
          <w:spacing w:val="32"/>
        </w:rPr>
        <w:t xml:space="preserve"> </w:t>
      </w:r>
      <w:r>
        <w:t xml:space="preserve">характеристика    </w:t>
      </w:r>
      <w:r>
        <w:rPr>
          <w:spacing w:val="33"/>
        </w:rPr>
        <w:t xml:space="preserve"> </w:t>
      </w:r>
      <w:r>
        <w:t xml:space="preserve">типа    </w:t>
      </w:r>
      <w:r>
        <w:rPr>
          <w:spacing w:val="33"/>
        </w:rPr>
        <w:t xml:space="preserve"> </w:t>
      </w:r>
      <w:r>
        <w:t xml:space="preserve">Членистоногие.    </w:t>
      </w:r>
      <w:r>
        <w:rPr>
          <w:spacing w:val="33"/>
        </w:rPr>
        <w:t xml:space="preserve"> </w:t>
      </w:r>
      <w:r>
        <w:t xml:space="preserve">Среды    </w:t>
      </w:r>
      <w:r>
        <w:rPr>
          <w:spacing w:val="35"/>
        </w:rPr>
        <w:t xml:space="preserve"> </w:t>
      </w:r>
      <w:r>
        <w:t>жизни.</w:t>
      </w:r>
    </w:p>
    <w:p w:rsidR="004E7696" w:rsidRDefault="00C27CE0">
      <w:pPr>
        <w:spacing w:before="50"/>
        <w:ind w:left="682"/>
        <w:jc w:val="both"/>
        <w:rPr>
          <w:sz w:val="28"/>
        </w:rPr>
      </w:pPr>
      <w:r>
        <w:rPr>
          <w:i/>
          <w:sz w:val="28"/>
        </w:rPr>
        <w:t>Происхождение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членистоногих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10"/>
          <w:sz w:val="28"/>
        </w:rPr>
        <w:t xml:space="preserve"> </w:t>
      </w:r>
      <w:r>
        <w:rPr>
          <w:sz w:val="28"/>
        </w:rPr>
        <w:t>членистоногих.</w:t>
      </w:r>
    </w:p>
    <w:p w:rsidR="004E7696" w:rsidRDefault="00C27CE0">
      <w:pPr>
        <w:pStyle w:val="a3"/>
        <w:spacing w:before="48" w:line="276" w:lineRule="auto"/>
        <w:ind w:right="413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ракообразных,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 человека.</w:t>
      </w:r>
    </w:p>
    <w:p w:rsidR="004E7696" w:rsidRDefault="00C27CE0">
      <w:pPr>
        <w:pStyle w:val="a3"/>
        <w:spacing w:before="1" w:line="276" w:lineRule="auto"/>
        <w:ind w:right="404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инстинкты.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вредители.</w:t>
      </w:r>
      <w:r>
        <w:rPr>
          <w:spacing w:val="33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численности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насекомых-вредителей.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/>
        <w:jc w:val="both"/>
        <w:rPr>
          <w:sz w:val="28"/>
        </w:rPr>
      </w:pPr>
      <w:r>
        <w:rPr>
          <w:i/>
          <w:sz w:val="28"/>
        </w:rPr>
        <w:lastRenderedPageBreak/>
        <w:t>Насекомые,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переносчики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Одомашненные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насекомые: медоносная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пчела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тутовый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шелкопряд.</w:t>
      </w:r>
    </w:p>
    <w:p w:rsidR="004E7696" w:rsidRDefault="00C27CE0">
      <w:pPr>
        <w:pStyle w:val="1"/>
        <w:spacing w:before="5"/>
      </w:pPr>
      <w:r>
        <w:t>Тип</w:t>
      </w:r>
      <w:r>
        <w:rPr>
          <w:spacing w:val="-4"/>
        </w:rPr>
        <w:t xml:space="preserve"> </w:t>
      </w:r>
      <w:r>
        <w:t>Хордовые</w:t>
      </w:r>
    </w:p>
    <w:p w:rsidR="004E7696" w:rsidRDefault="00C27CE0">
      <w:pPr>
        <w:pStyle w:val="a3"/>
        <w:spacing w:before="45" w:line="276" w:lineRule="auto"/>
        <w:ind w:right="40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 образом жизни. Размножение и развитие и миграция рыб в природе.</w:t>
      </w:r>
      <w:r>
        <w:rPr>
          <w:spacing w:val="1"/>
        </w:rPr>
        <w:t xml:space="preserve"> </w:t>
      </w:r>
      <w:r>
        <w:t>Основные систематические группы рыб. Значение рыб в природе и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Рыбоводство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 рыбных</w:t>
      </w:r>
      <w:r>
        <w:rPr>
          <w:spacing w:val="1"/>
        </w:rPr>
        <w:t xml:space="preserve"> </w:t>
      </w:r>
      <w:r>
        <w:t>запасов.</w:t>
      </w:r>
    </w:p>
    <w:p w:rsidR="004E7696" w:rsidRDefault="00C27CE0">
      <w:pPr>
        <w:pStyle w:val="a3"/>
        <w:spacing w:before="1" w:line="276" w:lineRule="auto"/>
        <w:ind w:right="402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7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-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 человека.</w:t>
      </w:r>
    </w:p>
    <w:p w:rsidR="004E7696" w:rsidRDefault="00C27CE0">
      <w:pPr>
        <w:pStyle w:val="a3"/>
        <w:spacing w:line="276" w:lineRule="auto"/>
        <w:ind w:right="403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 xml:space="preserve">строения пресмыкающихся. Размножение пресмыкающихся. </w:t>
      </w:r>
      <w:r>
        <w:rPr>
          <w:i/>
        </w:rPr>
        <w:t>Происхождение</w:t>
      </w:r>
      <w:r>
        <w:rPr>
          <w:i/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>Класс Птицы. Общая характеристика класса Птицы. Места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внешнего строения птиц. Особенности внутреннего 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 птиц. Размножение и развитие птиц. </w:t>
      </w:r>
      <w:r>
        <w:rPr>
          <w:i/>
          <w:sz w:val="28"/>
        </w:rPr>
        <w:t>Сезонные явления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жизни птиц. Экологические группы птиц. </w:t>
      </w:r>
      <w:r>
        <w:rPr>
          <w:sz w:val="28"/>
        </w:rPr>
        <w:t>Происхождение птиц.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птиц в природе и жизни человека. Охрана птиц. Птицеводство. </w:t>
      </w:r>
      <w:r>
        <w:rPr>
          <w:i/>
          <w:sz w:val="28"/>
        </w:rPr>
        <w:t>Домашние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выращивания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птицами.</w:t>
      </w:r>
    </w:p>
    <w:p w:rsidR="004E7696" w:rsidRDefault="00C27CE0">
      <w:pPr>
        <w:pStyle w:val="a3"/>
        <w:spacing w:line="276" w:lineRule="auto"/>
        <w:ind w:right="402"/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 и развитие млекопитающих. Происхождение 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 и первая помощь при укусах животных. 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млекопитающих.</w:t>
      </w:r>
      <w:r>
        <w:rPr>
          <w:spacing w:val="13"/>
        </w:rPr>
        <w:t xml:space="preserve"> </w:t>
      </w:r>
      <w:r>
        <w:t>Сезонные</w:t>
      </w:r>
      <w:r>
        <w:rPr>
          <w:spacing w:val="12"/>
        </w:rPr>
        <w:t xml:space="preserve"> </w:t>
      </w:r>
      <w:r>
        <w:t>явления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млекопитающих.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6"/>
        <w:jc w:val="both"/>
        <w:rPr>
          <w:i/>
          <w:sz w:val="28"/>
        </w:rPr>
      </w:pPr>
      <w:r>
        <w:rPr>
          <w:sz w:val="28"/>
        </w:rPr>
        <w:lastRenderedPageBreak/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млекопитающих.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Многообразие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млекопитающих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края.</w:t>
      </w:r>
    </w:p>
    <w:p w:rsidR="004E7696" w:rsidRDefault="00C27CE0">
      <w:pPr>
        <w:pStyle w:val="1"/>
        <w:spacing w:before="7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4E7696" w:rsidRDefault="00C27CE0">
      <w:pPr>
        <w:spacing w:before="47"/>
        <w:ind w:left="1390"/>
        <w:jc w:val="both"/>
        <w:rPr>
          <w:b/>
          <w:sz w:val="28"/>
        </w:rPr>
      </w:pPr>
      <w:r>
        <w:rPr>
          <w:b/>
          <w:sz w:val="28"/>
        </w:rPr>
        <w:t>Введение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человеке</w:t>
      </w:r>
    </w:p>
    <w:p w:rsidR="004E7696" w:rsidRDefault="00C27CE0">
      <w:pPr>
        <w:pStyle w:val="a3"/>
        <w:spacing w:before="43" w:line="276" w:lineRule="auto"/>
        <w:ind w:right="408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70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Особенности человека как социального существа. Происхождение</w:t>
      </w:r>
      <w:r>
        <w:rPr>
          <w:spacing w:val="-67"/>
        </w:rPr>
        <w:t xml:space="preserve"> </w:t>
      </w:r>
      <w:r>
        <w:t>современного человека. Расы.</w:t>
      </w:r>
    </w:p>
    <w:p w:rsidR="004E7696" w:rsidRDefault="00C27CE0">
      <w:pPr>
        <w:pStyle w:val="1"/>
        <w:spacing w:before="6"/>
      </w:pPr>
      <w:r>
        <w:t>Общие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</w:p>
    <w:p w:rsidR="004E7696" w:rsidRDefault="00C27CE0">
      <w:pPr>
        <w:pStyle w:val="a3"/>
        <w:spacing w:before="43" w:line="276" w:lineRule="auto"/>
        <w:ind w:right="411"/>
      </w:pPr>
      <w:r>
        <w:t>Клетка – основа строения, жизнедеятельности и развития организмов.</w:t>
      </w:r>
      <w:r>
        <w:rPr>
          <w:spacing w:val="1"/>
        </w:rPr>
        <w:t xml:space="preserve"> </w:t>
      </w:r>
      <w:r>
        <w:t>Строение, химический состав, жизненные свойства клетки. Ткани, органы 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(кровь,</w:t>
      </w:r>
      <w:r>
        <w:rPr>
          <w:spacing w:val="1"/>
        </w:rPr>
        <w:t xml:space="preserve"> </w:t>
      </w:r>
      <w:r>
        <w:t>лимфа,</w:t>
      </w:r>
      <w:r>
        <w:rPr>
          <w:spacing w:val="1"/>
        </w:rPr>
        <w:t xml:space="preserve"> </w:t>
      </w:r>
      <w:r>
        <w:t>тканевая</w:t>
      </w:r>
      <w:r>
        <w:rPr>
          <w:spacing w:val="-1"/>
        </w:rPr>
        <w:t xml:space="preserve"> </w:t>
      </w:r>
      <w:r>
        <w:t>жидкость).</w:t>
      </w:r>
    </w:p>
    <w:p w:rsidR="004E7696" w:rsidRDefault="00C27CE0">
      <w:pPr>
        <w:pStyle w:val="1"/>
        <w:spacing w:before="6"/>
      </w:pPr>
      <w:r>
        <w:t>Нейрогуморальная</w:t>
      </w:r>
      <w:r>
        <w:rPr>
          <w:spacing w:val="-6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4E7696" w:rsidRDefault="00C27CE0">
      <w:pPr>
        <w:pStyle w:val="a3"/>
        <w:spacing w:before="43" w:line="276" w:lineRule="auto"/>
        <w:ind w:right="412"/>
      </w:pP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функций.</w:t>
      </w:r>
    </w:p>
    <w:p w:rsidR="004E7696" w:rsidRDefault="00C27CE0">
      <w:pPr>
        <w:spacing w:before="1"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система: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периферическая,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вегетативная.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Нейроны,</w:t>
      </w:r>
      <w:r>
        <w:rPr>
          <w:spacing w:val="1"/>
          <w:sz w:val="28"/>
        </w:rPr>
        <w:t xml:space="preserve"> </w:t>
      </w:r>
      <w:r>
        <w:rPr>
          <w:sz w:val="28"/>
        </w:rPr>
        <w:t>нервы,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узлы.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Рефлекторный</w:t>
      </w:r>
      <w:r>
        <w:rPr>
          <w:spacing w:val="7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нервной системы. Рефлекторная дуга. Спинной мозг. Головной мозг.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мозга.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мозга человека и его функциональная асимметрия. </w:t>
      </w:r>
      <w:r>
        <w:rPr>
          <w:sz w:val="28"/>
        </w:rPr>
        <w:t>Нарушения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предупреждение.</w:t>
      </w:r>
    </w:p>
    <w:p w:rsidR="004E7696" w:rsidRDefault="00C27CE0">
      <w:pPr>
        <w:pStyle w:val="a3"/>
        <w:spacing w:line="276" w:lineRule="auto"/>
        <w:ind w:right="404"/>
      </w:pPr>
      <w:r>
        <w:t>Железы и их классификация. Эндокринная система. Гормоны, их роль в</w:t>
      </w:r>
      <w:r>
        <w:rPr>
          <w:spacing w:val="-67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 секреции: поджелудочная и половые железы. Регуляция функций</w:t>
      </w:r>
      <w:r>
        <w:rPr>
          <w:spacing w:val="1"/>
        </w:rPr>
        <w:t xml:space="preserve"> </w:t>
      </w:r>
      <w:r>
        <w:t>эндокринных желез.</w:t>
      </w:r>
    </w:p>
    <w:p w:rsidR="004E7696" w:rsidRDefault="00C27CE0">
      <w:pPr>
        <w:pStyle w:val="1"/>
        <w:spacing w:before="5"/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4E7696" w:rsidRDefault="00C27CE0">
      <w:pPr>
        <w:pStyle w:val="a3"/>
        <w:spacing w:before="43" w:line="276" w:lineRule="auto"/>
        <w:ind w:right="407"/>
      </w:pPr>
      <w:r>
        <w:t>Опорно-двигательная система: строение, функции. Кость: химический</w:t>
      </w:r>
      <w:r>
        <w:rPr>
          <w:spacing w:val="1"/>
        </w:rPr>
        <w:t xml:space="preserve"> </w:t>
      </w:r>
      <w:r>
        <w:t>состав, строение, рост. Соединение костей. Скелет человека. 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37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связанные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прямохождением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трудовой</w:t>
      </w:r>
      <w:r>
        <w:rPr>
          <w:spacing w:val="39"/>
        </w:rPr>
        <w:t xml:space="preserve"> </w:t>
      </w:r>
      <w:r>
        <w:t>деятельностью.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 w:firstLine="0"/>
      </w:pPr>
      <w:r>
        <w:lastRenderedPageBreak/>
        <w:t>Влияние факторов окружающей среды и образа жизни на развитие скелета.</w:t>
      </w:r>
      <w:r>
        <w:rPr>
          <w:spacing w:val="1"/>
        </w:rPr>
        <w:t xml:space="preserve"> </w:t>
      </w:r>
      <w:r>
        <w:t>Мышцы и их функции. Значение физических упражнений для правильного</w:t>
      </w:r>
      <w:r>
        <w:rPr>
          <w:spacing w:val="1"/>
        </w:rPr>
        <w:t xml:space="preserve"> </w:t>
      </w:r>
      <w:r>
        <w:t>формирования скелета и мышц. Гиподинамия. Профилактика 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4E7696" w:rsidRDefault="00C27CE0">
      <w:pPr>
        <w:pStyle w:val="1"/>
        <w:spacing w:before="7"/>
      </w:pPr>
      <w:r>
        <w:t>Кровь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кровообращение</w:t>
      </w:r>
    </w:p>
    <w:p w:rsidR="004E7696" w:rsidRDefault="00C27CE0">
      <w:pPr>
        <w:pStyle w:val="a3"/>
        <w:spacing w:before="43" w:line="276" w:lineRule="auto"/>
        <w:ind w:right="402"/>
      </w:pPr>
      <w:r>
        <w:t>Функции крови и лимфы. Поддержание постоянства внутренней среды.</w:t>
      </w:r>
      <w:r>
        <w:rPr>
          <w:spacing w:val="-67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 тромбоциты. Группы крови. Резус-фактор. Переливание 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 xml:space="preserve">Значение работ Л. Пастера и И.И. Мечникова в области иммунитета. </w:t>
      </w:r>
      <w:r>
        <w:t>Роль</w:t>
      </w:r>
      <w:r>
        <w:rPr>
          <w:spacing w:val="1"/>
        </w:rPr>
        <w:t xml:space="preserve"> </w:t>
      </w:r>
      <w:r>
        <w:t>прививок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 системы: строение, функции. Строение сосудов. 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 xml:space="preserve">Давление крови. </w:t>
      </w:r>
      <w:r>
        <w:rPr>
          <w:i/>
        </w:rPr>
        <w:t xml:space="preserve">Движение лимфы по сосудам. </w:t>
      </w:r>
      <w:r>
        <w:t>Гигиена 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кровотечений,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4E7696" w:rsidRDefault="00C27CE0">
      <w:pPr>
        <w:pStyle w:val="1"/>
        <w:spacing w:before="5"/>
        <w:jc w:val="left"/>
      </w:pPr>
      <w:r>
        <w:t>Дыхание</w:t>
      </w:r>
    </w:p>
    <w:p w:rsidR="004E7696" w:rsidRDefault="00C27CE0">
      <w:pPr>
        <w:pStyle w:val="a3"/>
        <w:spacing w:before="43" w:line="276" w:lineRule="auto"/>
        <w:ind w:right="406"/>
      </w:pPr>
      <w:r>
        <w:t>Дыхательная система: строение и функции. Этапы дыхания. Легочные</w:t>
      </w:r>
      <w:r>
        <w:rPr>
          <w:spacing w:val="1"/>
        </w:rPr>
        <w:t xml:space="preserve"> </w:t>
      </w:r>
      <w:r>
        <w:t>объемы. Газообмен в легких и тканях. Регуляция дыхания. Гигиена 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 Первая помощь при остановке дыхания, спасении утопающего,</w:t>
      </w:r>
      <w:r>
        <w:rPr>
          <w:spacing w:val="1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угарным газом.</w:t>
      </w:r>
    </w:p>
    <w:p w:rsidR="004E7696" w:rsidRDefault="00C27CE0">
      <w:pPr>
        <w:pStyle w:val="1"/>
        <w:spacing w:before="6"/>
        <w:jc w:val="left"/>
      </w:pPr>
      <w:r>
        <w:t>Пищеварение</w:t>
      </w:r>
    </w:p>
    <w:p w:rsidR="004E7696" w:rsidRDefault="00C27CE0">
      <w:pPr>
        <w:pStyle w:val="a3"/>
        <w:spacing w:before="43" w:line="276" w:lineRule="auto"/>
        <w:ind w:right="407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 полости. Зубы и уход за ними. Слюна и слюнные железы. Глотание.</w:t>
      </w:r>
      <w:r>
        <w:rPr>
          <w:spacing w:val="1"/>
        </w:rPr>
        <w:t xml:space="preserve"> </w:t>
      </w:r>
      <w:r>
        <w:t>Пищеварение в желудке. Желудочный сок. Аппетит. Пищеварение в 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 Вклад Павлова И. П. в изучение пищеварения. Гигиена 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1"/>
        </w:rPr>
        <w:t xml:space="preserve"> </w:t>
      </w:r>
      <w:r>
        <w:t>желудочно-кишечных</w:t>
      </w:r>
      <w:r>
        <w:rPr>
          <w:spacing w:val="-3"/>
        </w:rPr>
        <w:t xml:space="preserve"> </w:t>
      </w:r>
      <w:r>
        <w:t>заболеваний.</w:t>
      </w:r>
    </w:p>
    <w:p w:rsidR="004E7696" w:rsidRDefault="00C27CE0">
      <w:pPr>
        <w:pStyle w:val="1"/>
        <w:spacing w:before="4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</w:p>
    <w:p w:rsidR="004E7696" w:rsidRDefault="00C27CE0">
      <w:pPr>
        <w:pStyle w:val="a3"/>
        <w:spacing w:before="46" w:line="276" w:lineRule="auto"/>
        <w:ind w:right="411"/>
      </w:pPr>
      <w:r>
        <w:t>Обмен веществ и превращение энергии. Две стороны обмена веществ 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гиповитаминозов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авитаминозов,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меры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предупреждения.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09" w:firstLine="0"/>
      </w:pPr>
      <w:r>
        <w:lastRenderedPageBreak/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 веществ.</w:t>
      </w:r>
    </w:p>
    <w:p w:rsidR="004E7696" w:rsidRDefault="00C27CE0">
      <w:pPr>
        <w:pStyle w:val="a3"/>
        <w:spacing w:line="276" w:lineRule="auto"/>
        <w:ind w:right="403"/>
      </w:pPr>
      <w:r>
        <w:t xml:space="preserve">Поддержание температуры тела. </w:t>
      </w:r>
      <w:r>
        <w:rPr>
          <w:i/>
        </w:rPr>
        <w:t>Терморегуляция при разных 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терморегуляции. Приемы оказания первой помощи при травмах,</w:t>
      </w:r>
      <w:r>
        <w:rPr>
          <w:spacing w:val="1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обморожениях</w:t>
      </w:r>
      <w:r>
        <w:rPr>
          <w:spacing w:val="1"/>
        </w:rPr>
        <w:t xml:space="preserve"> </w:t>
      </w:r>
      <w:r>
        <w:t>и их профилактика.</w:t>
      </w:r>
    </w:p>
    <w:p w:rsidR="004E7696" w:rsidRDefault="00C27CE0">
      <w:pPr>
        <w:pStyle w:val="1"/>
        <w:jc w:val="left"/>
      </w:pPr>
      <w:r>
        <w:t>Выделение</w:t>
      </w:r>
    </w:p>
    <w:p w:rsidR="004E7696" w:rsidRDefault="00C27CE0">
      <w:pPr>
        <w:pStyle w:val="a3"/>
        <w:spacing w:before="42" w:line="276" w:lineRule="auto"/>
        <w:ind w:right="409"/>
      </w:pPr>
      <w:r>
        <w:t>Мочевыделительная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меры их</w:t>
      </w:r>
      <w:r>
        <w:rPr>
          <w:spacing w:val="-3"/>
        </w:rPr>
        <w:t xml:space="preserve"> </w:t>
      </w:r>
      <w:r>
        <w:t>предупреждения.</w:t>
      </w:r>
    </w:p>
    <w:p w:rsidR="004E7696" w:rsidRDefault="00C27CE0">
      <w:pPr>
        <w:pStyle w:val="1"/>
        <w:spacing w:before="5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4E7696" w:rsidRDefault="00C27CE0">
      <w:pPr>
        <w:pStyle w:val="a3"/>
        <w:spacing w:before="46" w:line="276" w:lineRule="auto"/>
        <w:ind w:right="404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rPr>
          <w:i/>
        </w:rPr>
        <w:t>Роды.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3"/>
        </w:rPr>
        <w:t xml:space="preserve"> </w:t>
      </w:r>
      <w:r>
        <w:t>профилактика СПИДа.</w:t>
      </w:r>
    </w:p>
    <w:p w:rsidR="004E7696" w:rsidRDefault="00C27CE0">
      <w:pPr>
        <w:pStyle w:val="1"/>
        <w:spacing w:before="3"/>
      </w:pPr>
      <w:r>
        <w:t>Сенсорные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:rsidR="004E7696" w:rsidRDefault="00C27CE0">
      <w:pPr>
        <w:pStyle w:val="a3"/>
        <w:spacing w:before="43" w:line="276" w:lineRule="auto"/>
        <w:ind w:right="406"/>
      </w:pPr>
      <w:r>
        <w:t>Органы чувств и их значение в жизни человека. Сенсорные системы, их</w:t>
      </w:r>
      <w:r>
        <w:rPr>
          <w:spacing w:val="-6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-67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 Ухо и слух. Строение и функции органа слуха. Гигиена</w:t>
      </w:r>
      <w:r>
        <w:rPr>
          <w:spacing w:val="1"/>
        </w:rPr>
        <w:t xml:space="preserve"> </w:t>
      </w:r>
      <w:r>
        <w:t>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4E7696" w:rsidRDefault="00C27CE0">
      <w:pPr>
        <w:pStyle w:val="1"/>
        <w:spacing w:before="5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4E7696" w:rsidRDefault="00C27CE0">
      <w:pPr>
        <w:pStyle w:val="a3"/>
        <w:spacing w:before="45" w:line="276" w:lineRule="auto"/>
        <w:ind w:right="402"/>
      </w:pPr>
      <w:r>
        <w:t>Высшая</w:t>
      </w:r>
      <w:r>
        <w:rPr>
          <w:spacing w:val="71"/>
        </w:rPr>
        <w:t xml:space="preserve"> </w:t>
      </w:r>
      <w:r>
        <w:t xml:space="preserve">нервная   деятельность   человека,   </w:t>
      </w:r>
      <w:r>
        <w:rPr>
          <w:i/>
        </w:rPr>
        <w:t>работы   И. М. Сеченова,</w:t>
      </w:r>
      <w:r>
        <w:rPr>
          <w:i/>
          <w:spacing w:val="1"/>
        </w:rPr>
        <w:t xml:space="preserve"> </w:t>
      </w:r>
      <w:r>
        <w:rPr>
          <w:i/>
        </w:rPr>
        <w:t>И. П. Павлова, А. А. Ухтомского 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 и условные</w:t>
      </w:r>
      <w:r>
        <w:rPr>
          <w:spacing w:val="1"/>
        </w:rPr>
        <w:t xml:space="preserve"> </w:t>
      </w:r>
      <w:r>
        <w:t>рефлексы, их значение. Познавательная деятельность мозга. Эмоции, 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 сна. Особенности психики человека: осмысленность восприятия,</w:t>
      </w:r>
      <w:r>
        <w:rPr>
          <w:spacing w:val="1"/>
        </w:rPr>
        <w:t xml:space="preserve"> </w:t>
      </w:r>
      <w:r>
        <w:t>словесно-логическое мышление, способность к накоплению и передаче 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одаренность. Психология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-67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охрана</w:t>
      </w:r>
    </w:p>
    <w:p w:rsidR="004E7696" w:rsidRDefault="00C27CE0">
      <w:pPr>
        <w:pStyle w:val="a3"/>
        <w:spacing w:before="46" w:line="276" w:lineRule="auto"/>
        <w:ind w:right="403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 двигательная активность, сбалансированное питание. 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7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 стресс).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</w:p>
    <w:p w:rsidR="004E7696" w:rsidRDefault="00C27CE0">
      <w:pPr>
        <w:spacing w:line="276" w:lineRule="auto"/>
        <w:ind w:left="682" w:right="407" w:firstLine="70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 веществ и энергии. Социальная и природная среда, адаптации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организация труда и отдыха. </w:t>
      </w:r>
      <w:r>
        <w:rPr>
          <w:sz w:val="28"/>
        </w:rPr>
        <w:t>Соблюдение правил поведения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4E7696" w:rsidRDefault="00C27CE0">
      <w:pPr>
        <w:pStyle w:val="1"/>
        <w:spacing w:before="5" w:line="276" w:lineRule="auto"/>
        <w:ind w:right="4102"/>
      </w:pPr>
      <w:r>
        <w:t>Общие биологические закономерности</w:t>
      </w:r>
      <w:r>
        <w:rPr>
          <w:spacing w:val="-67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4E7696" w:rsidRDefault="00C27CE0">
      <w:pPr>
        <w:pStyle w:val="a3"/>
        <w:spacing w:line="276" w:lineRule="auto"/>
        <w:ind w:right="404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в повседневной жизни. Биологические науки. Роль биологии 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живого. Уровни организации живой природы.</w:t>
      </w:r>
      <w:r>
        <w:rPr>
          <w:spacing w:val="70"/>
        </w:rPr>
        <w:t xml:space="preserve"> </w:t>
      </w:r>
      <w:r>
        <w:rPr>
          <w:i/>
        </w:rPr>
        <w:t>Живые природные объекты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-1"/>
        </w:rPr>
        <w:t xml:space="preserve"> </w:t>
      </w:r>
      <w:r>
        <w:rPr>
          <w:i/>
        </w:rPr>
        <w:t>Классификация</w:t>
      </w:r>
      <w:r>
        <w:rPr>
          <w:i/>
          <w:spacing w:val="-2"/>
        </w:rPr>
        <w:t xml:space="preserve"> </w:t>
      </w:r>
      <w:r>
        <w:rPr>
          <w:i/>
        </w:rPr>
        <w:t>живых</w:t>
      </w:r>
      <w:r>
        <w:rPr>
          <w:i/>
          <w:spacing w:val="-3"/>
        </w:rPr>
        <w:t xml:space="preserve"> </w:t>
      </w:r>
      <w:r>
        <w:rPr>
          <w:i/>
        </w:rPr>
        <w:t>природных</w:t>
      </w:r>
      <w:r>
        <w:rPr>
          <w:i/>
          <w:spacing w:val="-4"/>
        </w:rPr>
        <w:t xml:space="preserve"> </w:t>
      </w:r>
      <w:r>
        <w:rPr>
          <w:i/>
        </w:rPr>
        <w:t>объектов.</w:t>
      </w:r>
    </w:p>
    <w:p w:rsidR="004E7696" w:rsidRDefault="00C27CE0">
      <w:pPr>
        <w:pStyle w:val="1"/>
        <w:jc w:val="left"/>
      </w:pPr>
      <w:r>
        <w:t>Клетка</w:t>
      </w:r>
    </w:p>
    <w:p w:rsidR="004E7696" w:rsidRDefault="00C27CE0">
      <w:pPr>
        <w:spacing w:before="43" w:line="276" w:lineRule="auto"/>
        <w:ind w:left="682" w:right="405" w:firstLine="707"/>
        <w:jc w:val="both"/>
        <w:rPr>
          <w:sz w:val="28"/>
        </w:rPr>
      </w:pPr>
      <w:r>
        <w:rPr>
          <w:sz w:val="28"/>
        </w:rPr>
        <w:t>Клеточная теория. Клеточное строение организмов как 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родства, единства живой природы. Строение клетки: клеточная оболочка,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плазматическая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мембрана,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цитоплазма,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клеток. Обмен веществ и превращение энергии в клетке. Хромосомы и гены.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организмов.</w:t>
      </w:r>
    </w:p>
    <w:p w:rsidR="004E7696" w:rsidRDefault="00C27CE0">
      <w:pPr>
        <w:pStyle w:val="1"/>
        <w:spacing w:before="5"/>
        <w:jc w:val="left"/>
      </w:pPr>
      <w:r>
        <w:t>Организм</w:t>
      </w:r>
    </w:p>
    <w:p w:rsidR="004E7696" w:rsidRDefault="00C27CE0">
      <w:pPr>
        <w:pStyle w:val="a3"/>
        <w:spacing w:before="45" w:line="276" w:lineRule="auto"/>
        <w:ind w:right="403"/>
        <w:rPr>
          <w:i/>
        </w:rPr>
      </w:pPr>
      <w:r>
        <w:t>Клеточные и неклеточные формы жизни. Вирусы. Одноклеточные и</w:t>
      </w:r>
      <w:r>
        <w:rPr>
          <w:spacing w:val="1"/>
        </w:rPr>
        <w:t xml:space="preserve"> </w:t>
      </w:r>
      <w:r>
        <w:t>многоклеточные организмы. Особенности химического состава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5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живых</w:t>
      </w:r>
      <w:r>
        <w:rPr>
          <w:spacing w:val="6"/>
        </w:rPr>
        <w:t xml:space="preserve"> </w:t>
      </w:r>
      <w:r>
        <w:t>организмов.</w:t>
      </w:r>
      <w:r>
        <w:rPr>
          <w:spacing w:val="8"/>
        </w:rPr>
        <w:t xml:space="preserve"> </w:t>
      </w:r>
      <w:r>
        <w:rPr>
          <w:i/>
        </w:rPr>
        <w:t>Питание,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/>
        <w:jc w:val="both"/>
        <w:rPr>
          <w:sz w:val="28"/>
        </w:rPr>
      </w:pPr>
      <w:r>
        <w:rPr>
          <w:i/>
          <w:sz w:val="28"/>
        </w:rPr>
        <w:lastRenderedPageBreak/>
        <w:t>дыхание, транспорт веществ, удаление продуктов обмена, координация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ненаследственная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 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4E7696" w:rsidRDefault="00C27CE0">
      <w:pPr>
        <w:pStyle w:val="1"/>
        <w:spacing w:before="6"/>
        <w:jc w:val="left"/>
      </w:pPr>
      <w:r>
        <w:t>Вид</w:t>
      </w:r>
    </w:p>
    <w:p w:rsidR="004E7696" w:rsidRDefault="00C27CE0">
      <w:pPr>
        <w:pStyle w:val="a3"/>
        <w:spacing w:before="42" w:line="276" w:lineRule="auto"/>
        <w:ind w:right="403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 Популяция как форма существования вида в природе. Популяция как</w:t>
      </w:r>
      <w:r>
        <w:rPr>
          <w:spacing w:val="-67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 растений и животных в процессе эволюции. 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7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штаммов</w:t>
      </w:r>
      <w:r>
        <w:rPr>
          <w:spacing w:val="1"/>
        </w:rPr>
        <w:t xml:space="preserve"> </w:t>
      </w:r>
      <w:r>
        <w:t>микроорганизмов.</w:t>
      </w:r>
    </w:p>
    <w:p w:rsidR="004E7696" w:rsidRDefault="00C27CE0">
      <w:pPr>
        <w:pStyle w:val="1"/>
        <w:spacing w:before="6"/>
        <w:jc w:val="left"/>
      </w:pPr>
      <w:r>
        <w:t>Экосистемы</w:t>
      </w:r>
    </w:p>
    <w:p w:rsidR="004E7696" w:rsidRDefault="00C27CE0">
      <w:pPr>
        <w:pStyle w:val="a3"/>
        <w:spacing w:before="43" w:line="276" w:lineRule="auto"/>
        <w:ind w:right="402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-67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поток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биогеоценозах.</w:t>
      </w:r>
      <w:r>
        <w:rPr>
          <w:i/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 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 учения</w:t>
      </w:r>
      <w:r>
        <w:rPr>
          <w:spacing w:val="70"/>
        </w:rPr>
        <w:t xml:space="preserve"> </w:t>
      </w:r>
      <w:r>
        <w:t>о биосфере. Структура биосферы. Распространение</w:t>
      </w:r>
      <w:r>
        <w:rPr>
          <w:spacing w:val="1"/>
        </w:rPr>
        <w:t xml:space="preserve"> </w:t>
      </w:r>
      <w:r>
        <w:t xml:space="preserve">и роль живого вещества в биосфере. </w:t>
      </w:r>
      <w:r>
        <w:rPr>
          <w:i/>
        </w:rPr>
        <w:t>Ноосфера. Краткая история эволюции</w:t>
      </w:r>
      <w:r>
        <w:rPr>
          <w:i/>
          <w:spacing w:val="1"/>
        </w:rPr>
        <w:t xml:space="preserve"> </w:t>
      </w:r>
      <w:r>
        <w:rPr>
          <w:i/>
        </w:rPr>
        <w:t>биосферы.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 экологические проблемы, их влияние на собственную жизнь 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экосистемы.</w:t>
      </w:r>
    </w:p>
    <w:p w:rsidR="004E7696" w:rsidRDefault="004E7696">
      <w:pPr>
        <w:pStyle w:val="a3"/>
        <w:spacing w:before="9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Химия</w:t>
      </w:r>
    </w:p>
    <w:p w:rsidR="004E7696" w:rsidRDefault="00C27CE0">
      <w:pPr>
        <w:pStyle w:val="a3"/>
        <w:spacing w:before="43" w:line="276" w:lineRule="auto"/>
        <w:ind w:right="41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</w:t>
      </w:r>
      <w:r>
        <w:rPr>
          <w:spacing w:val="7"/>
        </w:rPr>
        <w:t xml:space="preserve"> </w:t>
      </w:r>
      <w:r>
        <w:t>занимает</w:t>
      </w:r>
      <w:r>
        <w:rPr>
          <w:spacing w:val="8"/>
        </w:rPr>
        <w:t xml:space="preserve"> </w:t>
      </w:r>
      <w:r>
        <w:t>важное</w:t>
      </w:r>
      <w:r>
        <w:rPr>
          <w:spacing w:val="8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познании</w:t>
      </w:r>
      <w:r>
        <w:rPr>
          <w:spacing w:val="8"/>
        </w:rPr>
        <w:t xml:space="preserve"> </w:t>
      </w:r>
      <w:r>
        <w:t>законов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формировании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5" w:firstLine="0"/>
      </w:pPr>
      <w:r>
        <w:lastRenderedPageBreak/>
        <w:t>научной картины мира, создании основы химических знаний, необходимых</w:t>
      </w:r>
      <w:r>
        <w:rPr>
          <w:spacing w:val="1"/>
        </w:rPr>
        <w:t xml:space="preserve"> </w:t>
      </w:r>
      <w:r>
        <w:t>для повседневной жизни,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 его среды образа жизни, а также в воспитании экологической</w:t>
      </w:r>
      <w:r>
        <w:rPr>
          <w:spacing w:val="1"/>
        </w:rPr>
        <w:t xml:space="preserve"> </w:t>
      </w:r>
      <w:r>
        <w:t>культуры.</w:t>
      </w:r>
    </w:p>
    <w:p w:rsidR="004E7696" w:rsidRDefault="00C27CE0">
      <w:pPr>
        <w:pStyle w:val="a3"/>
        <w:spacing w:before="2" w:line="276" w:lineRule="auto"/>
        <w:ind w:right="406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7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предметами школьного</w:t>
      </w:r>
      <w:r>
        <w:rPr>
          <w:spacing w:val="1"/>
        </w:rPr>
        <w:t xml:space="preserve"> </w:t>
      </w:r>
      <w:r>
        <w:t>курса.</w:t>
      </w:r>
    </w:p>
    <w:p w:rsidR="004E7696" w:rsidRDefault="00C27CE0">
      <w:pPr>
        <w:pStyle w:val="a3"/>
        <w:spacing w:line="276" w:lineRule="auto"/>
        <w:ind w:right="402"/>
      </w:pPr>
      <w:r>
        <w:t>Программа включает в себя основы неорганической и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 знаний по химии, выраженных в форме, соответствующей возрасту</w:t>
      </w:r>
      <w:r>
        <w:rPr>
          <w:spacing w:val="1"/>
        </w:rPr>
        <w:t xml:space="preserve"> </w:t>
      </w:r>
      <w:r>
        <w:t>обучающихся.</w:t>
      </w:r>
    </w:p>
    <w:p w:rsidR="004E7696" w:rsidRDefault="00C27CE0">
      <w:pPr>
        <w:pStyle w:val="a3"/>
        <w:spacing w:line="276" w:lineRule="auto"/>
        <w:ind w:right="409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-67"/>
        </w:rPr>
        <w:t xml:space="preserve"> </w:t>
      </w:r>
      <w:r>
        <w:t>химические теоретические знания, включающие изучение состава и строения</w:t>
      </w:r>
      <w:r>
        <w:rPr>
          <w:spacing w:val="-67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 исследование закономерностей химических превращений и 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получения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4E7696" w:rsidRDefault="00C27CE0">
      <w:pPr>
        <w:pStyle w:val="a3"/>
        <w:spacing w:line="276" w:lineRule="auto"/>
        <w:ind w:right="406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-67"/>
        </w:rPr>
        <w:t xml:space="preserve"> </w:t>
      </w:r>
      <w:r>
        <w:t>закономерностях протекания химических реакций.</w:t>
      </w:r>
    </w:p>
    <w:p w:rsidR="004E7696" w:rsidRDefault="00C27CE0">
      <w:pPr>
        <w:pStyle w:val="a3"/>
        <w:spacing w:line="276" w:lineRule="auto"/>
        <w:ind w:right="402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 проведению практических и лабораторных работ, 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4E7696" w:rsidRDefault="00C27CE0">
      <w:pPr>
        <w:pStyle w:val="a3"/>
        <w:spacing w:line="276" w:lineRule="auto"/>
        <w:ind w:right="411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усвоить ключевые химические компетенции и понять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химии среди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 о природе.</w:t>
      </w:r>
    </w:p>
    <w:p w:rsidR="004E7696" w:rsidRDefault="00C27CE0">
      <w:pPr>
        <w:pStyle w:val="a3"/>
        <w:spacing w:line="276" w:lineRule="auto"/>
        <w:ind w:right="40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предметами:    </w:t>
      </w:r>
      <w:r>
        <w:rPr>
          <w:spacing w:val="62"/>
        </w:rPr>
        <w:t xml:space="preserve"> </w:t>
      </w:r>
      <w:r>
        <w:t xml:space="preserve">«Биология»,    </w:t>
      </w:r>
      <w:r>
        <w:rPr>
          <w:spacing w:val="60"/>
        </w:rPr>
        <w:t xml:space="preserve"> </w:t>
      </w:r>
      <w:r>
        <w:t xml:space="preserve">«География»,    </w:t>
      </w:r>
      <w:r>
        <w:rPr>
          <w:spacing w:val="60"/>
        </w:rPr>
        <w:t xml:space="preserve"> </w:t>
      </w:r>
      <w:r>
        <w:t xml:space="preserve">«История»,    </w:t>
      </w:r>
      <w:r>
        <w:rPr>
          <w:spacing w:val="60"/>
        </w:rPr>
        <w:t xml:space="preserve"> </w:t>
      </w:r>
      <w:r>
        <w:t>«Литература»,</w:t>
      </w:r>
    </w:p>
    <w:p w:rsidR="004E7696" w:rsidRDefault="00C27CE0">
      <w:pPr>
        <w:pStyle w:val="a3"/>
        <w:spacing w:before="1"/>
        <w:ind w:firstLine="0"/>
      </w:pPr>
      <w:r>
        <w:t>«Математика»,</w:t>
      </w:r>
      <w:r>
        <w:rPr>
          <w:spacing w:val="13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жизнедеятельности»,</w:t>
      </w:r>
      <w:r>
        <w:rPr>
          <w:spacing w:val="13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язык»,</w:t>
      </w:r>
    </w:p>
    <w:p w:rsidR="004E7696" w:rsidRDefault="00C27CE0">
      <w:pPr>
        <w:pStyle w:val="a3"/>
        <w:spacing w:before="48"/>
        <w:ind w:firstLine="0"/>
      </w:pPr>
      <w:r>
        <w:t>«Физика»,</w:t>
      </w:r>
      <w:r>
        <w:rPr>
          <w:spacing w:val="-5"/>
        </w:rPr>
        <w:t xml:space="preserve"> </w:t>
      </w:r>
      <w:r>
        <w:t>«Экология».</w:t>
      </w:r>
    </w:p>
    <w:p w:rsidR="004E7696" w:rsidRDefault="00C27CE0">
      <w:pPr>
        <w:pStyle w:val="1"/>
        <w:spacing w:before="53"/>
      </w:pP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понятия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/>
      </w:pPr>
      <w:r>
        <w:lastRenderedPageBreak/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-67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-67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 xml:space="preserve">вещества. Валентность. </w:t>
      </w:r>
      <w:r>
        <w:rPr>
          <w:i/>
        </w:rPr>
        <w:t xml:space="preserve">Закон постоянства состава вещества. </w:t>
      </w:r>
      <w:r>
        <w:t>Химические</w:t>
      </w:r>
      <w:r>
        <w:rPr>
          <w:spacing w:val="1"/>
        </w:rPr>
        <w:t xml:space="preserve"> </w:t>
      </w:r>
      <w:r>
        <w:t>формулы. Индексы. Относительная атомная и молекулярная массы. Массовая</w:t>
      </w:r>
      <w:r>
        <w:rPr>
          <w:spacing w:val="-67"/>
        </w:rPr>
        <w:t xml:space="preserve"> </w:t>
      </w:r>
      <w:r>
        <w:t>доля химического элемента в соединении. Закон сохранения массы 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реакций.</w:t>
      </w:r>
      <w:r>
        <w:rPr>
          <w:spacing w:val="-4"/>
        </w:rPr>
        <w:t xml:space="preserve"> </w:t>
      </w:r>
      <w:r>
        <w:t>Моль –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</w:p>
    <w:p w:rsidR="004E7696" w:rsidRDefault="00C27CE0">
      <w:pPr>
        <w:pStyle w:val="1"/>
        <w:spacing w:before="6"/>
      </w:pPr>
      <w:r>
        <w:t>Кислород.</w:t>
      </w:r>
      <w:r>
        <w:rPr>
          <w:spacing w:val="-4"/>
        </w:rPr>
        <w:t xml:space="preserve"> </w:t>
      </w:r>
      <w:r>
        <w:t>Водород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sz w:val="28"/>
        </w:rPr>
      </w:pPr>
      <w:r>
        <w:rPr>
          <w:sz w:val="28"/>
        </w:rPr>
        <w:t>Кислород – химический элемент и простое вещество.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Озон. 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 кислорода. </w:t>
      </w:r>
      <w:r>
        <w:rPr>
          <w:i/>
          <w:sz w:val="28"/>
        </w:rPr>
        <w:t>Тепловой эффект химических реакций. Понятие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экзо- и эндотермических реакциях</w:t>
      </w:r>
      <w:r>
        <w:rPr>
          <w:sz w:val="28"/>
        </w:rPr>
        <w:t>. Водород – химический элемент и 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вещество. Физические и химические свойства водорода. Получение водорода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водорода</w:t>
      </w:r>
      <w:r>
        <w:rPr>
          <w:sz w:val="28"/>
        </w:rPr>
        <w:t>. Закон Авогадро. Молярный объем газов. Качественные реакции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газообразные вещества (кислород, водород). Объемные отношения газов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реакциях.</w:t>
      </w:r>
    </w:p>
    <w:p w:rsidR="004E7696" w:rsidRDefault="00C27CE0">
      <w:pPr>
        <w:pStyle w:val="1"/>
        <w:spacing w:before="6"/>
      </w:pPr>
      <w:r>
        <w:t>Вода.</w:t>
      </w:r>
      <w:r>
        <w:rPr>
          <w:spacing w:val="-3"/>
        </w:rPr>
        <w:t xml:space="preserve"> </w:t>
      </w:r>
      <w:r>
        <w:t>Растворы</w:t>
      </w:r>
    </w:p>
    <w:p w:rsidR="004E7696" w:rsidRDefault="00C27CE0">
      <w:pPr>
        <w:spacing w:before="43" w:line="276" w:lineRule="auto"/>
        <w:ind w:left="682" w:right="405" w:firstLine="707"/>
        <w:jc w:val="both"/>
        <w:rPr>
          <w:sz w:val="28"/>
        </w:rPr>
      </w:pPr>
      <w:r>
        <w:rPr>
          <w:i/>
          <w:sz w:val="28"/>
        </w:rPr>
        <w:t>Вода в природе. Круговорот воды в природе. Физические и 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свойства воды. </w:t>
      </w:r>
      <w:r>
        <w:rPr>
          <w:sz w:val="28"/>
        </w:rPr>
        <w:t xml:space="preserve">Растворы. </w:t>
      </w:r>
      <w:r>
        <w:rPr>
          <w:i/>
          <w:sz w:val="28"/>
        </w:rPr>
        <w:t>Растворимость веществ в воде.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растворов.</w:t>
      </w:r>
      <w:r>
        <w:rPr>
          <w:spacing w:val="-2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-1"/>
          <w:sz w:val="28"/>
        </w:rPr>
        <w:t xml:space="preserve"> </w:t>
      </w:r>
      <w:r>
        <w:rPr>
          <w:sz w:val="28"/>
        </w:rPr>
        <w:t>доля растворенного вещества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растворе.</w:t>
      </w:r>
    </w:p>
    <w:p w:rsidR="004E7696" w:rsidRDefault="00C27CE0">
      <w:pPr>
        <w:pStyle w:val="1"/>
        <w:spacing w:before="6"/>
      </w:pPr>
      <w:r>
        <w:t>Основные</w:t>
      </w:r>
      <w:r>
        <w:rPr>
          <w:spacing w:val="-4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i/>
          <w:sz w:val="28"/>
        </w:rPr>
      </w:pPr>
      <w:r>
        <w:rPr>
          <w:sz w:val="28"/>
        </w:rPr>
        <w:t xml:space="preserve">Оксиды. Классификация. Номенклатура. </w:t>
      </w:r>
      <w:r>
        <w:rPr>
          <w:i/>
          <w:sz w:val="28"/>
        </w:rPr>
        <w:t>Физические свойства оксидов.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Химические свойства оксидов. </w:t>
      </w:r>
      <w:r>
        <w:rPr>
          <w:i/>
          <w:sz w:val="28"/>
        </w:rPr>
        <w:t xml:space="preserve">Получение и применение оксидов. </w:t>
      </w:r>
      <w:r>
        <w:rPr>
          <w:sz w:val="28"/>
        </w:rPr>
        <w:t>Основания.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Классификация. Номенклатура. </w:t>
      </w:r>
      <w:r>
        <w:rPr>
          <w:i/>
          <w:sz w:val="28"/>
        </w:rPr>
        <w:t>Физические свойства оснований. 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Получение и применение кислот. </w:t>
      </w:r>
      <w:r>
        <w:rPr>
          <w:sz w:val="28"/>
        </w:rPr>
        <w:t>Химические свойства кислот. Индикаторы.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окраски индикаторов в различных средах. Соли. 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Номенклатура. </w:t>
      </w:r>
      <w:r>
        <w:rPr>
          <w:i/>
          <w:sz w:val="28"/>
        </w:rPr>
        <w:t>Физические свойства солей. Получение и применение солей.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неорганических соединений. </w:t>
      </w:r>
      <w:r>
        <w:rPr>
          <w:i/>
          <w:sz w:val="28"/>
        </w:rPr>
        <w:t>Проблема безопасного использования веществ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Токсичные,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горючие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взрывоопасные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грамотность.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 w:line="278" w:lineRule="auto"/>
        <w:ind w:left="682" w:right="411" w:firstLine="707"/>
      </w:pPr>
      <w:r>
        <w:lastRenderedPageBreak/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химических элементов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:rsidR="004E7696" w:rsidRDefault="00C27CE0">
      <w:pPr>
        <w:pStyle w:val="a3"/>
        <w:spacing w:line="276" w:lineRule="auto"/>
        <w:ind w:right="406"/>
      </w:pPr>
      <w:r>
        <w:t xml:space="preserve">Строение атома: ядро, энергетический уровень. </w:t>
      </w:r>
      <w:r>
        <w:rPr>
          <w:i/>
        </w:rPr>
        <w:t>Состав ядра 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 система химических элементов Д.И. Менделеева. Физический</w:t>
      </w:r>
      <w:r>
        <w:rPr>
          <w:spacing w:val="-67"/>
        </w:rPr>
        <w:t xml:space="preserve"> </w:t>
      </w:r>
      <w:r>
        <w:t>смысл атомного (порядкового) номера химического элемента, номера группы</w:t>
      </w:r>
      <w:r>
        <w:rPr>
          <w:spacing w:val="-67"/>
        </w:rPr>
        <w:t xml:space="preserve"> </w:t>
      </w:r>
      <w:r>
        <w:t>и периода периодической системы. Строение энергетических уровней атомов</w:t>
      </w:r>
      <w:r>
        <w:rPr>
          <w:spacing w:val="-67"/>
        </w:rPr>
        <w:t xml:space="preserve"> </w:t>
      </w:r>
      <w:r>
        <w:t>первых 20 химических элементов периодической системы Д.И. 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 закона</w:t>
      </w:r>
      <w:r>
        <w:rPr>
          <w:spacing w:val="-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4E7696" w:rsidRDefault="00C27CE0">
      <w:pPr>
        <w:pStyle w:val="1"/>
      </w:pPr>
      <w:r>
        <w:t>Строение</w:t>
      </w:r>
      <w:r>
        <w:rPr>
          <w:spacing w:val="-3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связь</w:t>
      </w:r>
    </w:p>
    <w:p w:rsidR="004E7696" w:rsidRDefault="00C27CE0">
      <w:pPr>
        <w:spacing w:before="40" w:line="276" w:lineRule="auto"/>
        <w:ind w:left="682" w:right="405" w:firstLine="707"/>
        <w:jc w:val="both"/>
        <w:rPr>
          <w:i/>
          <w:sz w:val="28"/>
        </w:rPr>
      </w:pPr>
      <w:r>
        <w:rPr>
          <w:i/>
          <w:sz w:val="28"/>
        </w:rPr>
        <w:t>Электроотрицательность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элементов.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Ковалентная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связь:</w:t>
      </w:r>
      <w:r>
        <w:rPr>
          <w:spacing w:val="1"/>
          <w:sz w:val="28"/>
        </w:rPr>
        <w:t xml:space="preserve"> </w:t>
      </w:r>
      <w:r>
        <w:rPr>
          <w:sz w:val="28"/>
        </w:rPr>
        <w:t>неполярная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полярная.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водородной связи и ее влиянии на физические свойства веществ на примере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воды. </w:t>
      </w:r>
      <w:r>
        <w:rPr>
          <w:sz w:val="28"/>
        </w:rPr>
        <w:t xml:space="preserve">Ионная связь. Металлическая связь. </w:t>
      </w:r>
      <w:r>
        <w:rPr>
          <w:i/>
          <w:sz w:val="28"/>
        </w:rPr>
        <w:t>Типы кристаллических решеток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(атомная, молекулярная, ионная, металлическая). Зависимость 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кристаллической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решетки.</w:t>
      </w:r>
    </w:p>
    <w:p w:rsidR="004E7696" w:rsidRDefault="00C27CE0">
      <w:pPr>
        <w:pStyle w:val="1"/>
        <w:spacing w:before="3"/>
      </w:pPr>
      <w:r>
        <w:t>Химические</w:t>
      </w:r>
      <w:r>
        <w:rPr>
          <w:spacing w:val="-13"/>
        </w:rPr>
        <w:t xml:space="preserve"> </w:t>
      </w:r>
      <w:r>
        <w:t>реакции</w:t>
      </w:r>
    </w:p>
    <w:p w:rsidR="004E7696" w:rsidRDefault="00C27CE0">
      <w:pPr>
        <w:pStyle w:val="a3"/>
        <w:spacing w:before="45" w:line="276" w:lineRule="auto"/>
        <w:ind w:right="403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катализаторе.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 реакций по различным признакам: числу и составу исходных 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окисления. Определение степени окисления атомов химических элементов 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реакций.</w:t>
      </w:r>
    </w:p>
    <w:p w:rsidR="004E7696" w:rsidRDefault="00C27CE0">
      <w:pPr>
        <w:pStyle w:val="1"/>
        <w:spacing w:before="5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VII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соединения</w:t>
      </w:r>
    </w:p>
    <w:p w:rsidR="004E7696" w:rsidRDefault="00C27CE0">
      <w:pPr>
        <w:pStyle w:val="a3"/>
        <w:spacing w:before="44" w:line="276" w:lineRule="auto"/>
        <w:ind w:right="408"/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 и химические свойства. Соединения галогенов: 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свойства. Соединения серы: сероводород, сульфиды, оксиды серы. 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49"/>
        </w:rPr>
        <w:t xml:space="preserve"> </w:t>
      </w:r>
      <w:r>
        <w:rPr>
          <w:i/>
        </w:rPr>
        <w:t>и</w:t>
      </w:r>
      <w:r>
        <w:rPr>
          <w:i/>
          <w:spacing w:val="51"/>
        </w:rPr>
        <w:t xml:space="preserve"> </w:t>
      </w:r>
      <w:r>
        <w:rPr>
          <w:i/>
        </w:rPr>
        <w:t>сероводородная</w:t>
      </w:r>
      <w:r>
        <w:rPr>
          <w:i/>
          <w:spacing w:val="50"/>
        </w:rPr>
        <w:t xml:space="preserve"> </w:t>
      </w:r>
      <w:r>
        <w:rPr>
          <w:i/>
        </w:rPr>
        <w:t>кислоты</w:t>
      </w:r>
      <w:r>
        <w:rPr>
          <w:i/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соли.</w:t>
      </w:r>
      <w:r>
        <w:rPr>
          <w:spacing w:val="52"/>
        </w:rPr>
        <w:t xml:space="preserve"> </w:t>
      </w:r>
      <w:r>
        <w:t>Азот:</w:t>
      </w:r>
      <w:r>
        <w:rPr>
          <w:spacing w:val="51"/>
        </w:rPr>
        <w:t xml:space="preserve"> </w:t>
      </w:r>
      <w:r>
        <w:t>физические</w:t>
      </w:r>
      <w:r>
        <w:rPr>
          <w:spacing w:val="50"/>
        </w:rPr>
        <w:t xml:space="preserve"> </w:t>
      </w:r>
      <w:r>
        <w:t>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4"/>
        <w:jc w:val="both"/>
        <w:rPr>
          <w:i/>
          <w:sz w:val="28"/>
        </w:rPr>
      </w:pPr>
      <w:r>
        <w:rPr>
          <w:sz w:val="28"/>
        </w:rPr>
        <w:lastRenderedPageBreak/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Аммиак.</w:t>
      </w:r>
      <w:r>
        <w:rPr>
          <w:spacing w:val="1"/>
          <w:sz w:val="28"/>
        </w:rPr>
        <w:t xml:space="preserve"> </w:t>
      </w:r>
      <w:r>
        <w:rPr>
          <w:sz w:val="28"/>
        </w:rPr>
        <w:t>Соли</w:t>
      </w:r>
      <w:r>
        <w:rPr>
          <w:spacing w:val="1"/>
          <w:sz w:val="28"/>
        </w:rPr>
        <w:t xml:space="preserve"> </w:t>
      </w:r>
      <w:r>
        <w:rPr>
          <w:sz w:val="28"/>
        </w:rPr>
        <w:t>аммония.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1"/>
          <w:sz w:val="28"/>
        </w:rPr>
        <w:t xml:space="preserve"> </w:t>
      </w:r>
      <w:r>
        <w:rPr>
          <w:sz w:val="28"/>
        </w:rPr>
        <w:t>азота.</w:t>
      </w:r>
      <w:r>
        <w:rPr>
          <w:spacing w:val="70"/>
          <w:sz w:val="28"/>
        </w:rPr>
        <w:t xml:space="preserve"> </w:t>
      </w:r>
      <w:r>
        <w:rPr>
          <w:sz w:val="28"/>
        </w:rPr>
        <w:t>Азотная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 и ее соли. Фосфор: физические и химические свойства. 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фосфора: оксид фосфора (V), ортофосфорная кислота и ее соли. Углерод: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физические и химические свойства. </w:t>
      </w:r>
      <w:r>
        <w:rPr>
          <w:i/>
          <w:sz w:val="28"/>
        </w:rPr>
        <w:t>Аллотропия углерода: алмаз, графит,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карбин,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фуллерены.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углерода: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1"/>
          <w:sz w:val="28"/>
        </w:rPr>
        <w:t xml:space="preserve"> </w:t>
      </w:r>
      <w:r>
        <w:rPr>
          <w:sz w:val="28"/>
        </w:rPr>
        <w:t>углерода</w:t>
      </w:r>
      <w:r>
        <w:rPr>
          <w:spacing w:val="1"/>
          <w:sz w:val="28"/>
        </w:rPr>
        <w:t xml:space="preserve"> </w:t>
      </w:r>
      <w:r>
        <w:rPr>
          <w:sz w:val="28"/>
        </w:rPr>
        <w:t>(II)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(IV),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кислота и</w:t>
      </w:r>
      <w:r>
        <w:rPr>
          <w:spacing w:val="-3"/>
          <w:sz w:val="28"/>
        </w:rPr>
        <w:t xml:space="preserve"> </w:t>
      </w:r>
      <w:r>
        <w:rPr>
          <w:sz w:val="28"/>
        </w:rPr>
        <w:t>ее соли.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Кремний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соединения.</w:t>
      </w:r>
    </w:p>
    <w:p w:rsidR="004E7696" w:rsidRDefault="00C27CE0">
      <w:pPr>
        <w:pStyle w:val="1"/>
        <w:spacing w:before="6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соединения</w:t>
      </w:r>
    </w:p>
    <w:p w:rsidR="004E7696" w:rsidRDefault="00C27CE0">
      <w:pPr>
        <w:spacing w:before="42" w:line="276" w:lineRule="auto"/>
        <w:ind w:left="682" w:right="403" w:firstLine="707"/>
        <w:jc w:val="both"/>
        <w:rPr>
          <w:sz w:val="28"/>
        </w:rPr>
      </w:pPr>
      <w:r>
        <w:rPr>
          <w:i/>
          <w:sz w:val="28"/>
        </w:rPr>
        <w:t>Положение металлов в периодической системе химических 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Д.И. Менделеева. Металлы в природе и общие способы их получения</w:t>
      </w:r>
      <w:r>
        <w:rPr>
          <w:sz w:val="28"/>
        </w:rPr>
        <w:t xml:space="preserve">.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металлов: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солями.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Электрохимический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Щелочные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Щелочноземельные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Алюминий.</w:t>
      </w:r>
      <w:r>
        <w:rPr>
          <w:spacing w:val="1"/>
          <w:sz w:val="28"/>
        </w:rPr>
        <w:t xml:space="preserve"> </w:t>
      </w:r>
      <w:r>
        <w:rPr>
          <w:sz w:val="28"/>
        </w:rPr>
        <w:t>Амфотерность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оксида и гидроксида алюминия. Железо. Соединения железа и их свойства: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оксиды,</w:t>
      </w:r>
      <w:r>
        <w:rPr>
          <w:spacing w:val="-1"/>
          <w:sz w:val="28"/>
        </w:rPr>
        <w:t xml:space="preserve"> </w:t>
      </w:r>
      <w:r>
        <w:rPr>
          <w:sz w:val="28"/>
        </w:rPr>
        <w:t>гидроксиды</w:t>
      </w:r>
      <w:r>
        <w:rPr>
          <w:spacing w:val="-2"/>
          <w:sz w:val="28"/>
        </w:rPr>
        <w:t xml:space="preserve"> </w:t>
      </w:r>
      <w:r>
        <w:rPr>
          <w:sz w:val="28"/>
        </w:rPr>
        <w:t>и соли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-2"/>
          <w:sz w:val="28"/>
        </w:rPr>
        <w:t xml:space="preserve"> </w:t>
      </w:r>
      <w:r>
        <w:rPr>
          <w:sz w:val="28"/>
        </w:rPr>
        <w:t>(II</w:t>
      </w:r>
      <w:r>
        <w:rPr>
          <w:spacing w:val="-3"/>
          <w:sz w:val="28"/>
        </w:rPr>
        <w:t xml:space="preserve"> </w:t>
      </w:r>
      <w:r>
        <w:rPr>
          <w:sz w:val="28"/>
        </w:rPr>
        <w:t>и III).</w:t>
      </w:r>
    </w:p>
    <w:p w:rsidR="004E7696" w:rsidRDefault="00C27CE0">
      <w:pPr>
        <w:pStyle w:val="1"/>
        <w:spacing w:before="8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веществах</w:t>
      </w:r>
    </w:p>
    <w:p w:rsidR="004E7696" w:rsidRDefault="00C27CE0">
      <w:pPr>
        <w:spacing w:before="42" w:line="276" w:lineRule="auto"/>
        <w:ind w:left="682" w:right="406" w:firstLine="707"/>
        <w:jc w:val="both"/>
        <w:rPr>
          <w:i/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Углеводороды: метан, этан, этилен.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Источники углеводородов: природный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нефть,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Кислородсодержащие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спирты</w:t>
      </w:r>
      <w:r>
        <w:rPr>
          <w:spacing w:val="1"/>
          <w:sz w:val="28"/>
        </w:rPr>
        <w:t xml:space="preserve"> </w:t>
      </w:r>
      <w:r>
        <w:rPr>
          <w:sz w:val="28"/>
        </w:rPr>
        <w:t>(метанол,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этанол, глицерин), карбоновые кислоты (уксусная кислота, аминоуксусная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 стеариновая и олеиновая кислоты). Биологически важные вещества: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жиры,</w:t>
      </w:r>
      <w:r>
        <w:rPr>
          <w:spacing w:val="1"/>
          <w:sz w:val="28"/>
        </w:rPr>
        <w:t xml:space="preserve"> </w:t>
      </w:r>
      <w:r>
        <w:rPr>
          <w:sz w:val="28"/>
        </w:rPr>
        <w:t>глюкоза,</w:t>
      </w:r>
      <w:r>
        <w:rPr>
          <w:spacing w:val="1"/>
          <w:sz w:val="28"/>
        </w:rPr>
        <w:t xml:space="preserve"> </w:t>
      </w:r>
      <w:r>
        <w:rPr>
          <w:sz w:val="28"/>
        </w:rPr>
        <w:t>белки.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Химическое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последствия.</w:t>
      </w:r>
    </w:p>
    <w:p w:rsidR="004E7696" w:rsidRDefault="004E7696">
      <w:pPr>
        <w:pStyle w:val="a3"/>
        <w:spacing w:before="7"/>
        <w:ind w:left="0" w:firstLine="0"/>
        <w:jc w:val="left"/>
        <w:rPr>
          <w:i/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4E7696" w:rsidRDefault="00C27CE0">
      <w:pPr>
        <w:pStyle w:val="a3"/>
        <w:spacing w:before="43" w:line="276" w:lineRule="auto"/>
        <w:ind w:right="404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4E7696" w:rsidRDefault="00C27CE0">
      <w:pPr>
        <w:pStyle w:val="a3"/>
        <w:spacing w:before="2" w:line="276" w:lineRule="auto"/>
        <w:ind w:right="403"/>
      </w:pPr>
      <w:r>
        <w:t>В программе предусмотрена практическая 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 народного и декоративно-прикладного искусства, театра, фото-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киноискусства.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/>
      </w:pPr>
      <w:r>
        <w:lastRenderedPageBreak/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 «Изобразительное искусство», суть которого заключается в том, 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 и профессионально-художественного, проявляющихся и живущих</w:t>
      </w:r>
      <w:r>
        <w:rPr>
          <w:spacing w:val="1"/>
        </w:rPr>
        <w:t xml:space="preserve"> </w:t>
      </w:r>
      <w:r>
        <w:t>по своим</w:t>
      </w:r>
      <w:r>
        <w:rPr>
          <w:spacing w:val="-1"/>
        </w:rPr>
        <w:t xml:space="preserve"> </w:t>
      </w:r>
      <w:r>
        <w:t>законам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находящихся в</w:t>
      </w:r>
      <w:r>
        <w:rPr>
          <w:spacing w:val="-3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4E7696" w:rsidRDefault="00C27CE0">
      <w:pPr>
        <w:pStyle w:val="a3"/>
        <w:spacing w:line="278" w:lineRule="auto"/>
        <w:ind w:right="403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ценностно-ориентационная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971"/>
        </w:tabs>
        <w:spacing w:before="48" w:line="278" w:lineRule="auto"/>
        <w:ind w:right="412" w:firstLine="707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изображения);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813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декоративно-прикладная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 искусства);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28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художественно-конструкторская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архитектуры);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line="317" w:lineRule="exact"/>
        <w:ind w:left="1553"/>
        <w:rPr>
          <w:sz w:val="28"/>
        </w:rPr>
      </w:pPr>
      <w:r>
        <w:rPr>
          <w:sz w:val="28"/>
        </w:rPr>
        <w:t>художественно-творческая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искусств.</w:t>
      </w:r>
    </w:p>
    <w:p w:rsidR="004E7696" w:rsidRDefault="00C27CE0">
      <w:pPr>
        <w:pStyle w:val="a3"/>
        <w:spacing w:before="41" w:line="276" w:lineRule="auto"/>
        <w:ind w:right="407"/>
      </w:pPr>
      <w:r>
        <w:t>Связующим звеном предмета «Изобразительного искусства» с другими</w:t>
      </w:r>
      <w:r>
        <w:rPr>
          <w:spacing w:val="1"/>
        </w:rPr>
        <w:t xml:space="preserve"> </w:t>
      </w:r>
      <w:r>
        <w:t>предметами является художественный образ, созданный средствами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276" w:lineRule="auto"/>
        <w:ind w:right="401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 общенаучных методов (наблюдение, измерение, моделирование),</w:t>
      </w:r>
      <w:r>
        <w:rPr>
          <w:spacing w:val="1"/>
        </w:rPr>
        <w:t xml:space="preserve"> </w:t>
      </w:r>
      <w:r>
        <w:t>освоении практического применения знаний и основано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предметами:</w:t>
      </w:r>
      <w:r>
        <w:rPr>
          <w:spacing w:val="58"/>
        </w:rPr>
        <w:t xml:space="preserve"> </w:t>
      </w:r>
      <w:r>
        <w:t>«История</w:t>
      </w:r>
      <w:r>
        <w:rPr>
          <w:spacing w:val="57"/>
        </w:rPr>
        <w:t xml:space="preserve"> </w:t>
      </w:r>
      <w:r>
        <w:t>России»,</w:t>
      </w:r>
      <w:r>
        <w:rPr>
          <w:spacing w:val="56"/>
        </w:rPr>
        <w:t xml:space="preserve"> </w:t>
      </w:r>
      <w:r>
        <w:t>«Обществознание»,</w:t>
      </w:r>
      <w:r>
        <w:rPr>
          <w:spacing w:val="56"/>
        </w:rPr>
        <w:t xml:space="preserve"> </w:t>
      </w:r>
      <w:r>
        <w:t>«География»,</w:t>
      </w:r>
    </w:p>
    <w:p w:rsidR="004E7696" w:rsidRDefault="00C27CE0">
      <w:pPr>
        <w:pStyle w:val="a3"/>
        <w:spacing w:line="322" w:lineRule="exact"/>
        <w:ind w:firstLine="0"/>
      </w:pPr>
      <w:r>
        <w:t>«Математика»,</w:t>
      </w:r>
      <w:r>
        <w:rPr>
          <w:spacing w:val="-7"/>
        </w:rPr>
        <w:t xml:space="preserve"> </w:t>
      </w:r>
      <w:r>
        <w:t>«Технология».</w:t>
      </w:r>
    </w:p>
    <w:p w:rsidR="004E7696" w:rsidRDefault="00C27CE0">
      <w:pPr>
        <w:pStyle w:val="1"/>
        <w:spacing w:before="55" w:line="276" w:lineRule="auto"/>
        <w:ind w:left="682" w:right="405" w:firstLine="707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-2"/>
        </w:rPr>
        <w:t xml:space="preserve"> </w:t>
      </w:r>
      <w:r>
        <w:t>красоты</w:t>
      </w:r>
    </w:p>
    <w:p w:rsidR="004E7696" w:rsidRDefault="00C27CE0">
      <w:pPr>
        <w:pStyle w:val="a3"/>
        <w:spacing w:line="276" w:lineRule="auto"/>
        <w:ind w:right="403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символический характер). Древние образы в народном творчестве. 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 крестьянской жизни и памятник архитектуры. Орнамент как 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 и орнаментов других народов России. Древние образы в народных</w:t>
      </w:r>
      <w:r>
        <w:rPr>
          <w:spacing w:val="-67"/>
        </w:rPr>
        <w:t xml:space="preserve"> </w:t>
      </w:r>
      <w:r>
        <w:t>игрушках</w:t>
      </w:r>
      <w:r>
        <w:rPr>
          <w:spacing w:val="43"/>
        </w:rPr>
        <w:t xml:space="preserve"> </w:t>
      </w:r>
      <w:r>
        <w:t>(Дымковская</w:t>
      </w:r>
      <w:r>
        <w:rPr>
          <w:spacing w:val="42"/>
        </w:rPr>
        <w:t xml:space="preserve"> </w:t>
      </w:r>
      <w:r>
        <w:t>игрушка,</w:t>
      </w:r>
      <w:r>
        <w:rPr>
          <w:spacing w:val="44"/>
        </w:rPr>
        <w:t xml:space="preserve"> </w:t>
      </w:r>
      <w:r>
        <w:t>Филимоновская</w:t>
      </w:r>
      <w:r>
        <w:rPr>
          <w:spacing w:val="42"/>
        </w:rPr>
        <w:t xml:space="preserve"> </w:t>
      </w:r>
      <w:r>
        <w:t>игрушка).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9" w:firstLine="0"/>
      </w:pPr>
      <w:r>
        <w:lastRenderedPageBreak/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</w:t>
      </w:r>
      <w:r>
        <w:rPr>
          <w:spacing w:val="1"/>
        </w:rPr>
        <w:t xml:space="preserve"> </w:t>
      </w:r>
      <w:r>
        <w:t>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времен в</w:t>
      </w:r>
      <w:r>
        <w:rPr>
          <w:spacing w:val="-1"/>
        </w:rPr>
        <w:t xml:space="preserve"> </w:t>
      </w:r>
      <w:r>
        <w:t>народном искусстве.</w:t>
      </w:r>
    </w:p>
    <w:p w:rsidR="004E7696" w:rsidRDefault="00C27CE0">
      <w:pPr>
        <w:pStyle w:val="1"/>
        <w:spacing w:before="7"/>
      </w:pPr>
      <w:r>
        <w:t>Виды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</w:p>
    <w:p w:rsidR="004E7696" w:rsidRDefault="00C27CE0">
      <w:pPr>
        <w:pStyle w:val="a3"/>
        <w:spacing w:before="43" w:line="276" w:lineRule="auto"/>
        <w:ind w:right="405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изобразительном искусстве. Выразительные возможности изобразительного</w:t>
      </w:r>
      <w:r>
        <w:rPr>
          <w:spacing w:val="1"/>
        </w:rPr>
        <w:t xml:space="preserve"> </w:t>
      </w:r>
      <w:r>
        <w:t>искусства. Язык и смысл. Рисунок – основа изобразительного творчества.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 тела: куб, шар, цилиндр, конус, призма. Многообразие форм</w:t>
      </w:r>
      <w:r>
        <w:rPr>
          <w:spacing w:val="1"/>
        </w:rPr>
        <w:t xml:space="preserve"> </w:t>
      </w:r>
      <w:r>
        <w:t>окружающего мира. Изображение объема на плоскости. Освещение. Свет 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художник.</w:t>
      </w:r>
      <w:r>
        <w:rPr>
          <w:spacing w:val="48"/>
        </w:rPr>
        <w:t xml:space="preserve"> </w:t>
      </w:r>
      <w:r>
        <w:t>Пейзаж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живописи</w:t>
      </w:r>
      <w:r>
        <w:rPr>
          <w:spacing w:val="47"/>
        </w:rPr>
        <w:t xml:space="preserve"> </w:t>
      </w:r>
      <w:r>
        <w:t>художников</w:t>
      </w:r>
      <w:r>
        <w:rPr>
          <w:spacing w:val="5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импрессионистов</w:t>
      </w:r>
      <w:r>
        <w:rPr>
          <w:spacing w:val="-67"/>
        </w:rPr>
        <w:t xml:space="preserve"> </w:t>
      </w:r>
      <w:r>
        <w:t>(К.</w:t>
      </w:r>
      <w:r>
        <w:rPr>
          <w:spacing w:val="-2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графике.</w:t>
      </w:r>
      <w:r>
        <w:rPr>
          <w:spacing w:val="-3"/>
        </w:rPr>
        <w:t xml:space="preserve"> </w:t>
      </w:r>
      <w:r>
        <w:t>Работа на</w:t>
      </w:r>
      <w:r>
        <w:rPr>
          <w:spacing w:val="-3"/>
        </w:rPr>
        <w:t xml:space="preserve"> </w:t>
      </w:r>
      <w:r>
        <w:t>пленэре.</w:t>
      </w:r>
    </w:p>
    <w:p w:rsidR="004E7696" w:rsidRDefault="00C27CE0">
      <w:pPr>
        <w:pStyle w:val="1"/>
        <w:spacing w:before="5"/>
      </w:pPr>
      <w:r>
        <w:t>Понимание</w:t>
      </w:r>
      <w:r>
        <w:rPr>
          <w:spacing w:val="-4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4E7696" w:rsidRDefault="00C27CE0">
      <w:pPr>
        <w:pStyle w:val="a3"/>
        <w:spacing w:before="43" w:line="276" w:lineRule="auto"/>
        <w:ind w:right="402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67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 (К.С.</w:t>
      </w:r>
      <w:r>
        <w:rPr>
          <w:spacing w:val="-2"/>
        </w:rPr>
        <w:t xml:space="preserve"> </w:t>
      </w:r>
      <w:r>
        <w:t>Петров-Водкин,</w:t>
      </w:r>
      <w:r>
        <w:rPr>
          <w:spacing w:val="-5"/>
        </w:rPr>
        <w:t xml:space="preserve"> </w:t>
      </w:r>
      <w:r>
        <w:t>П.Д.</w:t>
      </w:r>
      <w:r>
        <w:rPr>
          <w:spacing w:val="-2"/>
        </w:rPr>
        <w:t xml:space="preserve"> </w:t>
      </w:r>
      <w:r>
        <w:t>Корин).</w:t>
      </w:r>
    </w:p>
    <w:p w:rsidR="004E7696" w:rsidRDefault="00C27CE0">
      <w:pPr>
        <w:pStyle w:val="a3"/>
        <w:spacing w:before="1" w:line="276" w:lineRule="auto"/>
        <w:ind w:right="404"/>
      </w:pPr>
      <w:r>
        <w:t>Изображение фигуры человека и образ человека. Изображение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Роден).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(В.М.</w:t>
      </w:r>
      <w:r>
        <w:rPr>
          <w:spacing w:val="-5"/>
        </w:rPr>
        <w:t xml:space="preserve"> </w:t>
      </w:r>
      <w:r>
        <w:t>Васнецов,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Нестеров).</w:t>
      </w:r>
    </w:p>
    <w:p w:rsidR="004E7696" w:rsidRDefault="00C27CE0">
      <w:pPr>
        <w:pStyle w:val="1"/>
        <w:spacing w:before="6"/>
      </w:pPr>
      <w:r>
        <w:t>Вечные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</w:p>
    <w:p w:rsidR="004E7696" w:rsidRDefault="00C27CE0">
      <w:pPr>
        <w:pStyle w:val="a3"/>
        <w:spacing w:before="42" w:line="276" w:lineRule="auto"/>
        <w:ind w:right="402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 да Винчи, Рембрандт, Микеланджело Буанаротти, Рафаэль Санти).</w:t>
      </w:r>
      <w:r>
        <w:rPr>
          <w:spacing w:val="-67"/>
        </w:rPr>
        <w:t xml:space="preserve"> </w:t>
      </w:r>
      <w:r>
        <w:t>Мифологические темы в зарубежном искусстве (С. Боттичелли, Джорджоне,</w:t>
      </w:r>
      <w:r>
        <w:rPr>
          <w:spacing w:val="1"/>
        </w:rPr>
        <w:t xml:space="preserve"> </w:t>
      </w:r>
      <w:r>
        <w:t>Рафаэль Санти). Русская религиозная живопись XIX века (А.А. Иванов, И.Н.</w:t>
      </w:r>
      <w:r>
        <w:rPr>
          <w:spacing w:val="1"/>
        </w:rPr>
        <w:t xml:space="preserve"> </w:t>
      </w:r>
      <w:r>
        <w:t>Крамской, В.Д. Поленов). Тематическая картина в русском искусстве XIX</w:t>
      </w:r>
      <w:r>
        <w:rPr>
          <w:spacing w:val="1"/>
        </w:rPr>
        <w:t xml:space="preserve"> </w:t>
      </w:r>
      <w:r>
        <w:t>века</w:t>
      </w:r>
      <w:r>
        <w:rPr>
          <w:spacing w:val="49"/>
        </w:rPr>
        <w:t xml:space="preserve"> </w:t>
      </w:r>
      <w:r>
        <w:t>(К.П.</w:t>
      </w:r>
      <w:r>
        <w:rPr>
          <w:spacing w:val="49"/>
        </w:rPr>
        <w:t xml:space="preserve"> </w:t>
      </w:r>
      <w:r>
        <w:t>Брюллов).</w:t>
      </w:r>
      <w:r>
        <w:rPr>
          <w:spacing w:val="48"/>
        </w:rPr>
        <w:t xml:space="preserve"> </w:t>
      </w:r>
      <w:r>
        <w:t>Историческая</w:t>
      </w:r>
      <w:r>
        <w:rPr>
          <w:spacing w:val="47"/>
        </w:rPr>
        <w:t xml:space="preserve"> </w:t>
      </w:r>
      <w:r>
        <w:t>живопись</w:t>
      </w:r>
      <w:r>
        <w:rPr>
          <w:spacing w:val="49"/>
        </w:rPr>
        <w:t xml:space="preserve"> </w:t>
      </w:r>
      <w:r>
        <w:t>художников</w:t>
      </w:r>
      <w:r>
        <w:rPr>
          <w:spacing w:val="49"/>
        </w:rPr>
        <w:t xml:space="preserve"> </w:t>
      </w:r>
      <w:r>
        <w:t>объединения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 w:firstLine="0"/>
      </w:pPr>
      <w:r>
        <w:lastRenderedPageBreak/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 в изобразительном искусстве (бытовой жанр). Тема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 ансамбли. Место и роль картины в искусстве XX века 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-67"/>
        </w:rPr>
        <w:t xml:space="preserve"> </w:t>
      </w:r>
      <w:r>
        <w:t>Анималистический жанр (В.А. Ватагин, Е.И. Чарушин). Образы животных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животных.</w:t>
      </w:r>
    </w:p>
    <w:p w:rsidR="004E7696" w:rsidRDefault="00C27CE0">
      <w:pPr>
        <w:pStyle w:val="1"/>
        <w:spacing w:before="5"/>
      </w:pPr>
      <w:r>
        <w:t>Конструктивное</w:t>
      </w:r>
      <w:r>
        <w:rPr>
          <w:spacing w:val="-3"/>
        </w:rPr>
        <w:t xml:space="preserve"> </w:t>
      </w:r>
      <w:r>
        <w:t>искусство:</w:t>
      </w:r>
      <w:r>
        <w:rPr>
          <w:spacing w:val="-6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4E7696" w:rsidRDefault="00C27CE0">
      <w:pPr>
        <w:pStyle w:val="a3"/>
        <w:spacing w:before="46" w:line="276" w:lineRule="auto"/>
        <w:ind w:right="403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объемов. Понятие модуля. Важнейшие архитектурные элементы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дизайне. Архитектурный образ как понятие эпохи (Ш.Э. ле</w:t>
      </w:r>
      <w:r>
        <w:rPr>
          <w:spacing w:val="1"/>
        </w:rPr>
        <w:t xml:space="preserve"> </w:t>
      </w:r>
      <w:r>
        <w:t>Корбюзье). Тенденции и перспективы развития современной 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 Проектирование пространственной и предметной среды. Дизайн</w:t>
      </w:r>
      <w:r>
        <w:rPr>
          <w:spacing w:val="-67"/>
        </w:rPr>
        <w:t xml:space="preserve"> </w:t>
      </w:r>
      <w:r>
        <w:t>моего сада. История костюма. Композиционно - конструктивные 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одежды.</w:t>
      </w:r>
    </w:p>
    <w:p w:rsidR="004E7696" w:rsidRDefault="00C27CE0">
      <w:pPr>
        <w:pStyle w:val="1"/>
        <w:spacing w:before="3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XI</w:t>
      </w:r>
      <w:r>
        <w:rPr>
          <w:spacing w:val="-2"/>
        </w:rPr>
        <w:t xml:space="preserve"> </w:t>
      </w:r>
      <w:r>
        <w:t>–XVII</w:t>
      </w:r>
      <w:r>
        <w:rPr>
          <w:spacing w:val="-1"/>
        </w:rPr>
        <w:t xml:space="preserve"> </w:t>
      </w:r>
      <w:r>
        <w:t>вв.</w:t>
      </w:r>
    </w:p>
    <w:p w:rsidR="004E7696" w:rsidRDefault="00C27CE0">
      <w:pPr>
        <w:pStyle w:val="a3"/>
        <w:spacing w:before="45" w:line="276" w:lineRule="auto"/>
        <w:ind w:right="403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 обращенность к внутреннему миру человека. Архитектура</w:t>
      </w:r>
      <w:r>
        <w:rPr>
          <w:spacing w:val="1"/>
        </w:rPr>
        <w:t xml:space="preserve"> </w:t>
      </w:r>
      <w:r>
        <w:t>Киевской Руси. Мозаика. Красота и своеобразие архитектуры Владимиро-</w:t>
      </w:r>
      <w:r>
        <w:rPr>
          <w:spacing w:val="1"/>
        </w:rPr>
        <w:t xml:space="preserve"> </w:t>
      </w:r>
      <w:r>
        <w:t>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 живописи (Андрей Рублев, Феофан Грек, Дионисий). 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22"/>
        </w:rPr>
        <w:t xml:space="preserve"> </w:t>
      </w:r>
      <w:r>
        <w:t>Кремля.</w:t>
      </w:r>
      <w:r>
        <w:rPr>
          <w:spacing w:val="23"/>
        </w:rPr>
        <w:t xml:space="preserve"> </w:t>
      </w:r>
      <w:r>
        <w:t>Шатровая</w:t>
      </w:r>
      <w:r>
        <w:rPr>
          <w:spacing w:val="23"/>
        </w:rPr>
        <w:t xml:space="preserve"> </w:t>
      </w:r>
      <w:r>
        <w:t>архитектура</w:t>
      </w:r>
      <w:r>
        <w:rPr>
          <w:spacing w:val="23"/>
        </w:rPr>
        <w:t xml:space="preserve"> </w:t>
      </w:r>
      <w:r>
        <w:t>(церковь</w:t>
      </w:r>
      <w:r>
        <w:rPr>
          <w:spacing w:val="21"/>
        </w:rPr>
        <w:t xml:space="preserve"> </w:t>
      </w:r>
      <w:r>
        <w:t>Вознесения</w:t>
      </w:r>
      <w:r>
        <w:rPr>
          <w:spacing w:val="23"/>
        </w:rPr>
        <w:t xml:space="preserve"> </w:t>
      </w:r>
      <w:r>
        <w:t>Христова</w:t>
      </w:r>
      <w:r>
        <w:rPr>
          <w:spacing w:val="-6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селе</w:t>
      </w:r>
      <w:r>
        <w:rPr>
          <w:spacing w:val="13"/>
        </w:rPr>
        <w:t xml:space="preserve"> </w:t>
      </w:r>
      <w:r>
        <w:t>Коломенском,</w:t>
      </w:r>
      <w:r>
        <w:rPr>
          <w:spacing w:val="13"/>
        </w:rPr>
        <w:t xml:space="preserve"> </w:t>
      </w:r>
      <w:r>
        <w:t>Храм</w:t>
      </w:r>
      <w:r>
        <w:rPr>
          <w:spacing w:val="11"/>
        </w:rPr>
        <w:t xml:space="preserve"> </w:t>
      </w:r>
      <w:r>
        <w:t>Покрова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Рву).</w:t>
      </w:r>
      <w:r>
        <w:rPr>
          <w:spacing w:val="13"/>
        </w:rPr>
        <w:t xml:space="preserve"> </w:t>
      </w:r>
      <w:r>
        <w:t>Изобразительное</w:t>
      </w:r>
      <w:r>
        <w:rPr>
          <w:spacing w:val="11"/>
        </w:rPr>
        <w:t xml:space="preserve"> </w:t>
      </w:r>
      <w:r>
        <w:t>искусство</w:t>
      </w:r>
    </w:p>
    <w:p w:rsidR="004E7696" w:rsidRDefault="00C27CE0">
      <w:pPr>
        <w:pStyle w:val="a3"/>
        <w:spacing w:before="1"/>
        <w:ind w:firstLine="0"/>
      </w:pPr>
      <w:r>
        <w:t>«бунташного</w:t>
      </w:r>
      <w:r>
        <w:rPr>
          <w:spacing w:val="-2"/>
        </w:rPr>
        <w:t xml:space="preserve"> </w:t>
      </w:r>
      <w:r>
        <w:t>века»</w:t>
      </w:r>
      <w:r>
        <w:rPr>
          <w:spacing w:val="-6"/>
        </w:rPr>
        <w:t xml:space="preserve"> </w:t>
      </w:r>
      <w:r>
        <w:t>(парсуна).</w:t>
      </w:r>
      <w:r>
        <w:rPr>
          <w:spacing w:val="-3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барокко.</w:t>
      </w:r>
    </w:p>
    <w:p w:rsidR="004E7696" w:rsidRDefault="00C27CE0">
      <w:pPr>
        <w:pStyle w:val="2"/>
        <w:spacing w:before="55"/>
      </w:pPr>
      <w:r>
        <w:t>Искусство</w:t>
      </w:r>
      <w:r>
        <w:rPr>
          <w:spacing w:val="-2"/>
        </w:rPr>
        <w:t xml:space="preserve"> </w:t>
      </w:r>
      <w:r>
        <w:t>полиграфии</w:t>
      </w:r>
    </w:p>
    <w:p w:rsidR="004E7696" w:rsidRDefault="00C27CE0">
      <w:pPr>
        <w:spacing w:before="40" w:line="276" w:lineRule="auto"/>
        <w:ind w:left="682" w:right="410" w:firstLine="707"/>
        <w:jc w:val="both"/>
        <w:rPr>
          <w:i/>
          <w:sz w:val="28"/>
        </w:rPr>
      </w:pP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продукции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(книги,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журналы,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плакаты,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афиши,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буклеты).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Типы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10"/>
        <w:jc w:val="both"/>
        <w:rPr>
          <w:i/>
          <w:sz w:val="28"/>
        </w:rPr>
      </w:pPr>
      <w:r>
        <w:rPr>
          <w:i/>
          <w:sz w:val="28"/>
        </w:rPr>
        <w:lastRenderedPageBreak/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(графическое,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фотографическое).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шрифта.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макетирования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обложки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визитной карточки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</w:t>
      </w:r>
    </w:p>
    <w:p w:rsidR="004E7696" w:rsidRDefault="00C27CE0">
      <w:pPr>
        <w:pStyle w:val="2"/>
        <w:spacing w:before="9" w:line="276" w:lineRule="auto"/>
        <w:ind w:left="682" w:right="410" w:firstLine="707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архитектуре XVIII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вв.</w:t>
      </w:r>
    </w:p>
    <w:p w:rsidR="004E7696" w:rsidRDefault="00C27CE0">
      <w:pPr>
        <w:spacing w:line="276" w:lineRule="auto"/>
        <w:ind w:left="682" w:right="403" w:firstLine="707"/>
        <w:jc w:val="both"/>
        <w:rPr>
          <w:i/>
          <w:sz w:val="28"/>
        </w:rPr>
      </w:pPr>
      <w:r>
        <w:rPr>
          <w:i/>
          <w:sz w:val="28"/>
        </w:rPr>
        <w:t>Классицизм в русской портретной живописи XVIII века (И.П. Аргунов,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Ф.С. Рокотов, Д.Г. Левицкий, В.Л. Боровиковский). Архитектурные шедевры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барокко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Санкт-Петербурге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Растрелли,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Ринальди).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Классицизм в русской архитектуре (В.И. Баженов, М.Ф. Казаков). 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скульптура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Шубин,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Козловский).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Федотов). «Товарищество передвижников» (И.Н. Крамской, В.Г. Перов, А.И.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Куинджи). Тема русского раздолья в пейзажной живописи XIX века (А.К.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Саврасов, И.И. Шишкин, И.И. Левитан, В.Д. Поленов). Исторический жанр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Суриков).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(Исторический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музей в Москве, Храм Воскресения Христова (Спас на Крови) в г. Санкт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Петербурге). Монументальная скульптура второй половины XIX века (М.О.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Микешин,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Опекушин,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М.М.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Антокольский).</w:t>
      </w:r>
    </w:p>
    <w:p w:rsidR="004E7696" w:rsidRDefault="00C27CE0">
      <w:pPr>
        <w:pStyle w:val="2"/>
        <w:spacing w:before="0"/>
      </w:pPr>
      <w:r>
        <w:t>Взаимосвязь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</w:p>
    <w:p w:rsidR="004E7696" w:rsidRDefault="00C27CE0">
      <w:pPr>
        <w:spacing w:before="41" w:line="276" w:lineRule="auto"/>
        <w:ind w:left="682" w:right="406" w:firstLine="707"/>
        <w:jc w:val="both"/>
        <w:rPr>
          <w:i/>
          <w:sz w:val="28"/>
        </w:rPr>
      </w:pPr>
      <w:r>
        <w:rPr>
          <w:i/>
          <w:sz w:val="28"/>
        </w:rPr>
        <w:t>Традиции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новаторство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(модерн,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авангард,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сюрреализм).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Шехтель). Стиль модерн в зарубежной архитектуре (А. Гауди). Крупнейшие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художественные музеи мира и их роль в культуре (Прадо, Лувр, Дрезденская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галерея).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Эрмитаж,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Третьяковская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галерея,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Пушкина).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Художественно-творческие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проекты.</w:t>
      </w:r>
    </w:p>
    <w:p w:rsidR="004E7696" w:rsidRDefault="004E7696">
      <w:pPr>
        <w:pStyle w:val="a3"/>
        <w:spacing w:before="7"/>
        <w:ind w:left="0" w:firstLine="0"/>
        <w:jc w:val="left"/>
        <w:rPr>
          <w:i/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Музыка</w:t>
      </w:r>
    </w:p>
    <w:p w:rsidR="004E7696" w:rsidRDefault="00C27CE0">
      <w:pPr>
        <w:pStyle w:val="a3"/>
        <w:spacing w:before="45" w:line="276" w:lineRule="auto"/>
        <w:ind w:right="405"/>
      </w:pPr>
      <w:r>
        <w:t>Овладение основами музыкальных знаний в основной школе должно</w:t>
      </w:r>
      <w:r>
        <w:rPr>
          <w:spacing w:val="1"/>
        </w:rPr>
        <w:t xml:space="preserve"> </w:t>
      </w:r>
      <w:r>
        <w:t>обеспечить формирование основ музыкальной культуры и грамотности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 искусства через различные виды музыкальной 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320" w:lineRule="exact"/>
        <w:ind w:left="1390" w:firstLine="0"/>
      </w:pPr>
      <w:r>
        <w:t>Освоение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на:</w:t>
      </w:r>
    </w:p>
    <w:p w:rsidR="004E7696" w:rsidRDefault="004E7696">
      <w:pPr>
        <w:spacing w:line="320" w:lineRule="exact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8"/>
        </w:tabs>
        <w:spacing w:before="79" w:line="276" w:lineRule="auto"/>
        <w:ind w:right="405" w:firstLine="707"/>
        <w:rPr>
          <w:sz w:val="28"/>
        </w:rPr>
      </w:pPr>
      <w:r>
        <w:rPr>
          <w:sz w:val="28"/>
        </w:rPr>
        <w:lastRenderedPageBreak/>
        <w:t>приобщение школьников к музыке как эмоциональному, 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 духовный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поколений;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7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классическому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2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94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развитие способности к эстетическому освоению мира,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красоты;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7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-3"/>
          <w:sz w:val="28"/>
        </w:rPr>
        <w:t xml:space="preserve"> </w:t>
      </w:r>
      <w:r>
        <w:rPr>
          <w:sz w:val="28"/>
        </w:rPr>
        <w:t>нотную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грамоту.</w:t>
      </w:r>
    </w:p>
    <w:p w:rsidR="004E7696" w:rsidRDefault="00C27CE0">
      <w:pPr>
        <w:pStyle w:val="a3"/>
        <w:spacing w:line="276" w:lineRule="auto"/>
        <w:ind w:right="405"/>
      </w:pPr>
      <w:r>
        <w:t>В рамках продуктивной музыкально-творческой деятельности учебный</w:t>
      </w:r>
      <w:r>
        <w:rPr>
          <w:spacing w:val="1"/>
        </w:rPr>
        <w:t xml:space="preserve"> </w:t>
      </w:r>
      <w:r>
        <w:t>предмет «Музыка» способствует формированию у обучающихся потребности</w:t>
      </w:r>
      <w:r>
        <w:rPr>
          <w:spacing w:val="-67"/>
        </w:rPr>
        <w:t xml:space="preserve"> </w:t>
      </w:r>
      <w:r>
        <w:t>в общении с музыкой в ходе дальнейшего духовно-нравственного развития,</w:t>
      </w:r>
      <w:r>
        <w:rPr>
          <w:spacing w:val="1"/>
        </w:rPr>
        <w:t xml:space="preserve"> </w:t>
      </w:r>
      <w:r>
        <w:t>социализации, самообразования, организации содержательного культурного</w:t>
      </w:r>
      <w:r>
        <w:rPr>
          <w:spacing w:val="1"/>
        </w:rPr>
        <w:t xml:space="preserve"> </w:t>
      </w:r>
      <w:r>
        <w:t>досуга на основе осознания роли музыки в жизни отдельного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мировой культуры.</w:t>
      </w:r>
    </w:p>
    <w:p w:rsidR="004E7696" w:rsidRDefault="00C27CE0">
      <w:pPr>
        <w:pStyle w:val="a3"/>
        <w:spacing w:line="276" w:lineRule="auto"/>
        <w:ind w:right="406"/>
      </w:pPr>
      <w:r>
        <w:t>Изучение предмета «Музыка»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52"/>
        </w:rPr>
        <w:t xml:space="preserve"> </w:t>
      </w:r>
      <w:r>
        <w:t>«Литература»,</w:t>
      </w:r>
      <w:r>
        <w:rPr>
          <w:spacing w:val="51"/>
        </w:rPr>
        <w:t xml:space="preserve"> </w:t>
      </w:r>
      <w:r>
        <w:t>«Русский</w:t>
      </w:r>
      <w:r>
        <w:rPr>
          <w:spacing w:val="49"/>
        </w:rPr>
        <w:t xml:space="preserve"> </w:t>
      </w:r>
      <w:r>
        <w:t>язык»,</w:t>
      </w:r>
      <w:r>
        <w:rPr>
          <w:spacing w:val="52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</w:p>
    <w:p w:rsidR="004E7696" w:rsidRDefault="00C27CE0">
      <w:pPr>
        <w:pStyle w:val="a3"/>
        <w:spacing w:line="321" w:lineRule="exact"/>
        <w:ind w:firstLine="0"/>
      </w:pPr>
      <w:r>
        <w:t>«История»,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7696" w:rsidRDefault="00C27CE0">
      <w:pPr>
        <w:pStyle w:val="a3"/>
        <w:spacing w:before="44" w:line="276" w:lineRule="auto"/>
        <w:ind w:right="406" w:firstLine="1415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песенном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либретто оперы и балета. Музыка как главное действующее лицо (на примере</w:t>
      </w:r>
      <w:r>
        <w:rPr>
          <w:spacing w:val="-67"/>
        </w:rPr>
        <w:t xml:space="preserve"> </w:t>
      </w:r>
      <w:r>
        <w:t>сказки, басни, рассказа и т.д.), программная музыка. Что роднит музыку с</w:t>
      </w:r>
      <w:r>
        <w:rPr>
          <w:spacing w:val="1"/>
        </w:rPr>
        <w:t xml:space="preserve"> </w:t>
      </w:r>
      <w:r>
        <w:t>литературой. Сюжеты, темы, образы искусства. Интонационные особенности</w:t>
      </w:r>
      <w:r>
        <w:rPr>
          <w:spacing w:val="-67"/>
        </w:rPr>
        <w:t xml:space="preserve"> </w:t>
      </w:r>
      <w:r>
        <w:t>языка народной, профессиональной, религиозной музыки (музыка русская,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старинная,</w:t>
      </w:r>
      <w:r>
        <w:rPr>
          <w:spacing w:val="1"/>
        </w:rPr>
        <w:t xml:space="preserve"> </w:t>
      </w:r>
      <w:r>
        <w:t>современная)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Фольклор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инструментальной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вокальной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3" w:firstLine="0"/>
      </w:pPr>
      <w:r>
        <w:lastRenderedPageBreak/>
        <w:t>музыки.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поэты 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музыкантах.</w:t>
      </w:r>
      <w:r>
        <w:rPr>
          <w:spacing w:val="-67"/>
        </w:rPr>
        <w:t xml:space="preserve"> </w:t>
      </w:r>
      <w:r>
        <w:t>Путешествия в музыкальный театр: опера, балет, мюзикл. Музыка в театре,</w:t>
      </w:r>
      <w:r>
        <w:rPr>
          <w:spacing w:val="1"/>
        </w:rPr>
        <w:t xml:space="preserve"> </w:t>
      </w:r>
      <w:r>
        <w:t>кино, на телевидении. Основы музыки: интонационно-образная, жанровая.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r>
        <w:t>вокально-инструментальная</w:t>
      </w:r>
      <w:r>
        <w:rPr>
          <w:spacing w:val="-4"/>
        </w:rPr>
        <w:t xml:space="preserve"> </w:t>
      </w:r>
      <w:r>
        <w:t>и камерно-инструментальная.</w:t>
      </w:r>
    </w:p>
    <w:p w:rsidR="004E7696" w:rsidRDefault="00C27CE0">
      <w:pPr>
        <w:pStyle w:val="a3"/>
        <w:spacing w:before="1" w:line="276" w:lineRule="auto"/>
        <w:ind w:right="400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  <w:r>
        <w:rPr>
          <w:spacing w:val="-67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эпох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изобразительном</w:t>
      </w:r>
      <w:r>
        <w:rPr>
          <w:spacing w:val="14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Небесное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земное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красках.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настоящему. Музыкальная живопись и живописная музыка. Колокольность в</w:t>
      </w:r>
      <w:r>
        <w:rPr>
          <w:spacing w:val="1"/>
        </w:rPr>
        <w:t xml:space="preserve"> </w:t>
      </w:r>
      <w:r>
        <w:t>музыке и изобразительном искусстве. Портрет в музыке и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дирижера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прочтении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сочинения.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борьбы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победы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искусстве.</w:t>
      </w:r>
      <w:r>
        <w:rPr>
          <w:spacing w:val="13"/>
        </w:rPr>
        <w:t xml:space="preserve"> </w:t>
      </w:r>
      <w:r>
        <w:t>Архитектура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застывшая</w:t>
      </w:r>
      <w:r>
        <w:rPr>
          <w:spacing w:val="14"/>
        </w:rPr>
        <w:t xml:space="preserve"> </w:t>
      </w:r>
      <w:r>
        <w:t>музыка.</w:t>
      </w:r>
      <w:r>
        <w:rPr>
          <w:spacing w:val="14"/>
        </w:rPr>
        <w:t xml:space="preserve"> </w:t>
      </w:r>
      <w:r>
        <w:t>Полифония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Импрессионизм в музыке и живописи. Тема защиты Отечества в музыке и</w:t>
      </w:r>
      <w:r>
        <w:rPr>
          <w:spacing w:val="1"/>
        </w:rPr>
        <w:t xml:space="preserve"> </w:t>
      </w:r>
      <w:r>
        <w:t>изобразительном искусстве. Многообразие связей музыки с изобразительным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архитектурой).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портреты», картины природы («музыкальная живопись»). Композитор–поэт–</w:t>
      </w:r>
      <w:r>
        <w:rPr>
          <w:spacing w:val="1"/>
        </w:rPr>
        <w:t xml:space="preserve"> </w:t>
      </w:r>
      <w:r>
        <w:t>художник;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 и зрительные образы, их единая жизненная основа, общие 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(временные,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временные). Основы</w:t>
      </w:r>
      <w:r>
        <w:rPr>
          <w:spacing w:val="70"/>
        </w:rPr>
        <w:t xml:space="preserve"> </w:t>
      </w:r>
      <w:r>
        <w:t>музыки: интонационно-образная, жанровая. 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камерно-инструментальная.</w:t>
      </w:r>
    </w:p>
    <w:p w:rsidR="004E7696" w:rsidRDefault="00C27CE0">
      <w:pPr>
        <w:pStyle w:val="a3"/>
        <w:spacing w:line="276" w:lineRule="auto"/>
        <w:ind w:right="444"/>
      </w:pPr>
      <w:r>
        <w:rPr>
          <w:b/>
        </w:rPr>
        <w:t xml:space="preserve">Мир образов вокальной и инструментальной музыки. </w:t>
      </w:r>
      <w:r>
        <w:t>Лирические,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драматические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-67"/>
        </w:rPr>
        <w:t xml:space="preserve"> </w:t>
      </w:r>
      <w:r>
        <w:t>Многообразие жанров вокальной музыки (песня, романс, баллада, баркарола,</w:t>
      </w:r>
      <w:r>
        <w:rPr>
          <w:spacing w:val="-67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кантата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оперном</w:t>
      </w:r>
      <w:r>
        <w:rPr>
          <w:spacing w:val="1"/>
        </w:rPr>
        <w:t xml:space="preserve"> </w:t>
      </w:r>
      <w:r>
        <w:t>спектакле.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инструментальной музыки: сольная, ансамблевая, оркестровая. Сочинения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арфы,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синтезатора.</w:t>
      </w:r>
      <w:r>
        <w:rPr>
          <w:spacing w:val="1"/>
        </w:rPr>
        <w:t xml:space="preserve"> </w:t>
      </w:r>
      <w:r>
        <w:t>Музыка Древней Руси. Образы народного искусства. Фольклорные образы в</w:t>
      </w:r>
      <w:r>
        <w:rPr>
          <w:spacing w:val="1"/>
        </w:rPr>
        <w:t xml:space="preserve"> </w:t>
      </w:r>
      <w:r>
        <w:t>творчестве</w:t>
      </w:r>
      <w:r>
        <w:rPr>
          <w:spacing w:val="24"/>
        </w:rPr>
        <w:t xml:space="preserve"> </w:t>
      </w:r>
      <w:r>
        <w:t>композиторов.</w:t>
      </w:r>
      <w:r>
        <w:rPr>
          <w:spacing w:val="23"/>
        </w:rPr>
        <w:t xml:space="preserve"> </w:t>
      </w:r>
      <w:r>
        <w:t>Образы</w:t>
      </w:r>
      <w:r>
        <w:rPr>
          <w:spacing w:val="24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духовной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светской</w:t>
      </w:r>
      <w:r>
        <w:rPr>
          <w:spacing w:val="24"/>
        </w:rPr>
        <w:t xml:space="preserve"> </w:t>
      </w:r>
      <w:r>
        <w:t>музыки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5" w:firstLine="0"/>
      </w:pPr>
      <w:r>
        <w:lastRenderedPageBreak/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(хорал,</w:t>
      </w:r>
      <w:r>
        <w:rPr>
          <w:spacing w:val="1"/>
        </w:rPr>
        <w:t xml:space="preserve"> </w:t>
      </w:r>
      <w:r>
        <w:t>токката,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кантата, реквием). Полифония и гомофония. Авторская песня — прошлое 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джазовые</w:t>
      </w:r>
      <w:r>
        <w:rPr>
          <w:spacing w:val="1"/>
        </w:rPr>
        <w:t xml:space="preserve"> </w:t>
      </w:r>
      <w:r>
        <w:t>обработки).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образного строя музыкальных произведений.</w:t>
      </w:r>
    </w:p>
    <w:p w:rsidR="004E7696" w:rsidRDefault="00C27CE0">
      <w:pPr>
        <w:pStyle w:val="a3"/>
        <w:spacing w:before="1" w:line="276" w:lineRule="auto"/>
        <w:ind w:right="444"/>
      </w:pPr>
      <w:r>
        <w:rPr>
          <w:b/>
        </w:rPr>
        <w:t xml:space="preserve">Мир образов камерной и симфонической музыки. </w:t>
      </w:r>
      <w:r>
        <w:t>Жизнь - единая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исканий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-67"/>
        </w:rPr>
        <w:t xml:space="preserve"> </w:t>
      </w:r>
      <w:r>
        <w:t>искусстве. Своеобразие и специфика художественных образов камерной 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(вариативность,</w:t>
      </w:r>
      <w:r>
        <w:rPr>
          <w:spacing w:val="1"/>
        </w:rPr>
        <w:t xml:space="preserve"> </w:t>
      </w:r>
      <w:r>
        <w:t>вариантность),</w:t>
      </w:r>
      <w:r>
        <w:rPr>
          <w:spacing w:val="1"/>
        </w:rPr>
        <w:t xml:space="preserve"> </w:t>
      </w:r>
      <w:r>
        <w:t>контраст. Взаимодействие нескольких музыкальных образов на основе их</w:t>
      </w:r>
      <w:r>
        <w:rPr>
          <w:spacing w:val="1"/>
        </w:rPr>
        <w:t xml:space="preserve"> </w:t>
      </w:r>
      <w:r>
        <w:t>сопоставления, столкновения, конфликта. Программная музыка и ее жанры</w:t>
      </w:r>
      <w:r>
        <w:rPr>
          <w:spacing w:val="1"/>
        </w:rPr>
        <w:t xml:space="preserve"> </w:t>
      </w:r>
      <w:r>
        <w:t>(сюита,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опере,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увертюра-фантазия,</w:t>
      </w:r>
      <w:r>
        <w:rPr>
          <w:spacing w:val="1"/>
        </w:rPr>
        <w:t xml:space="preserve"> </w:t>
      </w:r>
      <w:r>
        <w:t>музыкальные иллюстрации и др.). Музыкальное воплощение литературного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Образ-портрет,</w:t>
      </w:r>
      <w:r>
        <w:rPr>
          <w:spacing w:val="-67"/>
        </w:rPr>
        <w:t xml:space="preserve"> </w:t>
      </w:r>
      <w:r>
        <w:t>образ-пейзаж и др. Непрограммная музыка и ее жанры: 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(прелюдия,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этюд,</w:t>
      </w:r>
      <w:r>
        <w:rPr>
          <w:spacing w:val="1"/>
        </w:rPr>
        <w:t xml:space="preserve"> </w:t>
      </w:r>
      <w:r>
        <w:t>ноктюрн),</w:t>
      </w:r>
      <w:r>
        <w:rPr>
          <w:spacing w:val="1"/>
        </w:rPr>
        <w:t xml:space="preserve"> </w:t>
      </w:r>
      <w:r>
        <w:t>струнный</w:t>
      </w:r>
      <w:r>
        <w:rPr>
          <w:spacing w:val="1"/>
        </w:rPr>
        <w:t xml:space="preserve"> </w:t>
      </w:r>
      <w:r>
        <w:t>квартет,</w:t>
      </w:r>
      <w:r>
        <w:rPr>
          <w:spacing w:val="1"/>
        </w:rPr>
        <w:t xml:space="preserve"> </w:t>
      </w:r>
      <w:r>
        <w:t>фортепианный квинтет, концерт, концертная симфония, симфония-действо и</w:t>
      </w:r>
      <w:r>
        <w:rPr>
          <w:spacing w:val="1"/>
        </w:rPr>
        <w:t xml:space="preserve"> </w:t>
      </w:r>
      <w:r>
        <w:t>др. Современная трактовка классических сюжетов и образов: мюзикл, рок-</w:t>
      </w:r>
      <w:r>
        <w:rPr>
          <w:spacing w:val="1"/>
        </w:rPr>
        <w:t xml:space="preserve"> </w:t>
      </w:r>
      <w:r>
        <w:t>опера,</w:t>
      </w:r>
      <w:r>
        <w:rPr>
          <w:spacing w:val="-2"/>
        </w:rPr>
        <w:t xml:space="preserve"> </w:t>
      </w:r>
      <w:r>
        <w:t>киномузыка.</w:t>
      </w:r>
    </w:p>
    <w:p w:rsidR="004E7696" w:rsidRDefault="00C27CE0">
      <w:pPr>
        <w:pStyle w:val="1"/>
        <w:spacing w:before="7"/>
      </w:pPr>
      <w:r>
        <w:t xml:space="preserve">Особенности  </w:t>
      </w:r>
      <w:r>
        <w:rPr>
          <w:spacing w:val="15"/>
        </w:rPr>
        <w:t xml:space="preserve"> </w:t>
      </w:r>
      <w:r>
        <w:t xml:space="preserve">музыкальной  </w:t>
      </w:r>
      <w:r>
        <w:rPr>
          <w:spacing w:val="20"/>
        </w:rPr>
        <w:t xml:space="preserve"> </w:t>
      </w:r>
      <w:r>
        <w:t xml:space="preserve">драматургии  </w:t>
      </w:r>
      <w:r>
        <w:rPr>
          <w:spacing w:val="18"/>
        </w:rPr>
        <w:t xml:space="preserve"> </w:t>
      </w:r>
      <w:r>
        <w:t xml:space="preserve">сценической  </w:t>
      </w:r>
      <w:r>
        <w:rPr>
          <w:spacing w:val="18"/>
        </w:rPr>
        <w:t xml:space="preserve"> </w:t>
      </w:r>
      <w:r>
        <w:t>музыки.</w:t>
      </w:r>
    </w:p>
    <w:p w:rsidR="004E7696" w:rsidRDefault="00C27CE0">
      <w:pPr>
        <w:pStyle w:val="a3"/>
        <w:spacing w:before="43" w:line="276" w:lineRule="auto"/>
        <w:ind w:right="444" w:firstLine="0"/>
      </w:pPr>
      <w:r>
        <w:t>«Классика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современность».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претворение в произведениях разных жанров. Художественные направления,</w:t>
      </w:r>
      <w:r>
        <w:rPr>
          <w:spacing w:val="-67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 драматургии и развития музыкальных образов в произведениях</w:t>
      </w:r>
      <w:r>
        <w:rPr>
          <w:spacing w:val="-67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—опере,</w:t>
      </w:r>
      <w:r>
        <w:rPr>
          <w:spacing w:val="1"/>
        </w:rPr>
        <w:t xml:space="preserve"> </w:t>
      </w:r>
      <w:r>
        <w:t>балете,</w:t>
      </w:r>
      <w:r>
        <w:rPr>
          <w:spacing w:val="1"/>
        </w:rPr>
        <w:t xml:space="preserve"> </w:t>
      </w:r>
      <w:r>
        <w:t>мюзикле,</w:t>
      </w:r>
      <w:r>
        <w:rPr>
          <w:spacing w:val="1"/>
        </w:rPr>
        <w:t xml:space="preserve"> </w:t>
      </w:r>
      <w:r>
        <w:t>рок-опере,</w:t>
      </w:r>
      <w:r>
        <w:rPr>
          <w:spacing w:val="1"/>
        </w:rPr>
        <w:t xml:space="preserve"> </w:t>
      </w:r>
      <w:r>
        <w:t>симфонии,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сюите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эпохам.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композитора: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—Запад.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опер, балетов, мюзиклов (историко-эпические, драматические, лирические,</w:t>
      </w:r>
      <w:r>
        <w:rPr>
          <w:spacing w:val="1"/>
        </w:rPr>
        <w:t xml:space="preserve"> </w:t>
      </w:r>
      <w:r>
        <w:t>комические и др.). Взаимосвязь музыки с литературой и 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сценических</w:t>
      </w:r>
      <w:r>
        <w:rPr>
          <w:spacing w:val="76"/>
        </w:rPr>
        <w:t xml:space="preserve"> </w:t>
      </w:r>
      <w:r>
        <w:t>жанрах.</w:t>
      </w:r>
      <w:r>
        <w:rPr>
          <w:spacing w:val="74"/>
        </w:rPr>
        <w:t xml:space="preserve"> </w:t>
      </w:r>
      <w:r>
        <w:t>Особенности</w:t>
      </w:r>
      <w:r>
        <w:rPr>
          <w:spacing w:val="73"/>
        </w:rPr>
        <w:t xml:space="preserve"> </w:t>
      </w:r>
      <w:r>
        <w:t>построения</w:t>
      </w:r>
      <w:r>
        <w:rPr>
          <w:spacing w:val="76"/>
        </w:rPr>
        <w:t xml:space="preserve"> </w:t>
      </w:r>
      <w:r>
        <w:t>музыкально-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50" w:firstLine="0"/>
      </w:pPr>
      <w:r>
        <w:lastRenderedPageBreak/>
        <w:t>драматического спектакля. Опера: увертюра, ария, речитатив, ансамбль, хор,</w:t>
      </w:r>
      <w:r>
        <w:rPr>
          <w:spacing w:val="1"/>
        </w:rPr>
        <w:t xml:space="preserve"> </w:t>
      </w:r>
      <w:r>
        <w:t>сцена.</w:t>
      </w:r>
      <w:r>
        <w:rPr>
          <w:spacing w:val="1"/>
        </w:rPr>
        <w:t xml:space="preserve"> </w:t>
      </w:r>
      <w:r>
        <w:t>Балет:</w:t>
      </w:r>
      <w:r>
        <w:rPr>
          <w:spacing w:val="1"/>
        </w:rPr>
        <w:t xml:space="preserve"> </w:t>
      </w:r>
      <w:r>
        <w:t>дивертисмент,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(классический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характерный), па-де-де, музыкально-хореографические сцены и др. Приемы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(«искусство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искусства»):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коллективы.</w:t>
      </w:r>
      <w:r>
        <w:rPr>
          <w:spacing w:val="-6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драматическом</w:t>
      </w:r>
      <w:r>
        <w:rPr>
          <w:spacing w:val="-2"/>
        </w:rPr>
        <w:t xml:space="preserve"> </w:t>
      </w:r>
      <w:r>
        <w:t>спектакле.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телевидении.</w:t>
      </w:r>
    </w:p>
    <w:p w:rsidR="004E7696" w:rsidRDefault="00C27CE0">
      <w:pPr>
        <w:pStyle w:val="a3"/>
        <w:spacing w:before="5" w:line="276" w:lineRule="auto"/>
        <w:ind w:right="444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драматургии</w:t>
      </w:r>
      <w:r>
        <w:rPr>
          <w:b/>
          <w:spacing w:val="1"/>
        </w:rPr>
        <w:t xml:space="preserve"> </w:t>
      </w:r>
      <w:r>
        <w:rPr>
          <w:b/>
        </w:rPr>
        <w:t>камерной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симфонической</w:t>
      </w:r>
      <w:r>
        <w:rPr>
          <w:b/>
          <w:spacing w:val="1"/>
        </w:rPr>
        <w:t xml:space="preserve"> </w:t>
      </w:r>
      <w:r>
        <w:rPr>
          <w:b/>
        </w:rPr>
        <w:t>музыки.</w:t>
      </w:r>
      <w:r>
        <w:rPr>
          <w:b/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сонатной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сюите,</w:t>
      </w:r>
      <w:r>
        <w:rPr>
          <w:spacing w:val="1"/>
        </w:rPr>
        <w:t xml:space="preserve"> </w:t>
      </w:r>
      <w:r>
        <w:t>сонатно-симфоническом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драматургии крупных музыкальных форм с особенностями развития музыки</w:t>
      </w:r>
      <w:r>
        <w:rPr>
          <w:spacing w:val="1"/>
        </w:rPr>
        <w:t xml:space="preserve"> </w:t>
      </w:r>
      <w:r>
        <w:t>в вокальных и инструментальных жанрах. Стилизация как вид 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замысла: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воспроизведение национального или исторического колорита. Транскрипция</w:t>
      </w:r>
      <w:r>
        <w:rPr>
          <w:spacing w:val="1"/>
        </w:rPr>
        <w:t xml:space="preserve"> </w:t>
      </w:r>
      <w:r>
        <w:t>как жанр классической музыки. Переинтонирование классической музыки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интерпретации.</w:t>
      </w:r>
      <w:r>
        <w:rPr>
          <w:spacing w:val="1"/>
        </w:rPr>
        <w:t xml:space="preserve"> </w:t>
      </w:r>
      <w:r>
        <w:t>Мастерство</w:t>
      </w:r>
      <w:r>
        <w:rPr>
          <w:spacing w:val="-67"/>
        </w:rPr>
        <w:t xml:space="preserve"> </w:t>
      </w:r>
      <w:r>
        <w:t>исполнителя: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Всеобщность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 их характеристика, взаимосвязь и развитие. Общие закономерности</w:t>
      </w:r>
      <w:r>
        <w:rPr>
          <w:spacing w:val="1"/>
        </w:rPr>
        <w:t xml:space="preserve"> </w:t>
      </w:r>
      <w:r>
        <w:t>развития музыки. Интонационное развитие музыкальных образов на примере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рубежа XIX-XX вв.: духовная музыка, западноевропейская и русская музыка</w:t>
      </w:r>
      <w:r>
        <w:rPr>
          <w:spacing w:val="1"/>
        </w:rPr>
        <w:t xml:space="preserve"> </w:t>
      </w:r>
      <w:r>
        <w:t>XVII-XVIII</w:t>
      </w:r>
      <w:r>
        <w:rPr>
          <w:spacing w:val="-1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русская музыкальная культура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4E7696" w:rsidRDefault="00C27CE0">
      <w:pPr>
        <w:pStyle w:val="a3"/>
        <w:spacing w:line="276" w:lineRule="auto"/>
        <w:ind w:right="445"/>
      </w:pPr>
      <w:r>
        <w:rPr>
          <w:b/>
        </w:rPr>
        <w:t>Классика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современность.</w:t>
      </w:r>
      <w:r>
        <w:rPr>
          <w:b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мышления.</w:t>
      </w:r>
    </w:p>
    <w:p w:rsidR="004E7696" w:rsidRDefault="00C27CE0">
      <w:pPr>
        <w:pStyle w:val="a3"/>
        <w:spacing w:line="276" w:lineRule="auto"/>
        <w:ind w:right="445"/>
      </w:pPr>
      <w:r>
        <w:t>Музыка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 отношения к миру в образной форме, познания мира и самого себя.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зеркале</w:t>
      </w:r>
      <w:r>
        <w:rPr>
          <w:spacing w:val="-5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кино.</w:t>
      </w:r>
    </w:p>
    <w:p w:rsidR="004E7696" w:rsidRDefault="00C27CE0">
      <w:pPr>
        <w:pStyle w:val="a3"/>
        <w:spacing w:line="276" w:lineRule="auto"/>
        <w:ind w:right="445"/>
      </w:pP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 духовной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Процесс художественной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сближении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международные выставки, конкурсы, фестивали, проекты). Диалог искусств.</w:t>
      </w:r>
      <w:r>
        <w:rPr>
          <w:spacing w:val="1"/>
        </w:rPr>
        <w:t xml:space="preserve"> </w:t>
      </w:r>
      <w:r>
        <w:t>Искусство</w:t>
      </w:r>
      <w:r>
        <w:rPr>
          <w:spacing w:val="38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перевода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искусство</w:t>
      </w:r>
      <w:r>
        <w:rPr>
          <w:spacing w:val="36"/>
        </w:rPr>
        <w:t xml:space="preserve"> </w:t>
      </w:r>
      <w:r>
        <w:t>общения.</w:t>
      </w:r>
      <w:r>
        <w:rPr>
          <w:spacing w:val="37"/>
        </w:rPr>
        <w:t xml:space="preserve"> </w:t>
      </w:r>
      <w:r>
        <w:t>Обращение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>творца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современникам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потомкам.</w:t>
      </w:r>
    </w:p>
    <w:p w:rsidR="004E7696" w:rsidRDefault="00C27CE0">
      <w:pPr>
        <w:pStyle w:val="a3"/>
        <w:spacing w:before="50" w:line="276" w:lineRule="auto"/>
        <w:ind w:right="448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красота.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дарить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переживания.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красоты.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(эмоций,</w:t>
      </w:r>
      <w:r>
        <w:rPr>
          <w:spacing w:val="1"/>
        </w:rPr>
        <w:t xml:space="preserve"> </w:t>
      </w:r>
      <w:r>
        <w:t>чувств, поступков) человека на социальные и природные явления в жизни и в</w:t>
      </w:r>
      <w:r>
        <w:rPr>
          <w:spacing w:val="-67"/>
        </w:rPr>
        <w:t xml:space="preserve"> </w:t>
      </w:r>
      <w:r>
        <w:t>искусстве. Творческий характер эстетического отношения к 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эпохи.</w:t>
      </w:r>
      <w:r>
        <w:rPr>
          <w:spacing w:val="-2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и польза.</w:t>
      </w:r>
    </w:p>
    <w:p w:rsidR="004E7696" w:rsidRDefault="00C27CE0">
      <w:pPr>
        <w:pStyle w:val="a3"/>
        <w:spacing w:line="276" w:lineRule="auto"/>
        <w:ind w:right="445"/>
      </w:pPr>
      <w:r>
        <w:rPr>
          <w:b/>
        </w:rPr>
        <w:t>Традиции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новаторство</w:t>
      </w:r>
      <w:r>
        <w:rPr>
          <w:b/>
          <w:spacing w:val="1"/>
        </w:rPr>
        <w:t xml:space="preserve"> </w:t>
      </w:r>
      <w:r>
        <w:rPr>
          <w:b/>
        </w:rPr>
        <w:t>в музыке.</w:t>
      </w:r>
      <w:r>
        <w:rPr>
          <w:b/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Ценностно-ориентационная, нравственная, воспитательная функции музыки.</w:t>
      </w:r>
      <w:r>
        <w:rPr>
          <w:spacing w:val="1"/>
        </w:rPr>
        <w:t xml:space="preserve"> </w:t>
      </w:r>
      <w:r>
        <w:t>Арт-терапевтическое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души.</w:t>
      </w:r>
      <w:r>
        <w:rPr>
          <w:spacing w:val="-67"/>
        </w:rPr>
        <w:t xml:space="preserve"> </w:t>
      </w:r>
      <w:r>
        <w:t>Выражение общественных идей в музыкальных образах. Музыка</w:t>
      </w:r>
      <w:r>
        <w:rPr>
          <w:spacing w:val="1"/>
        </w:rPr>
        <w:t xml:space="preserve"> </w:t>
      </w:r>
      <w:r>
        <w:t>как способ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внушать</w:t>
      </w:r>
      <w:r>
        <w:rPr>
          <w:spacing w:val="1"/>
        </w:rPr>
        <w:t xml:space="preserve"> </w:t>
      </w:r>
      <w:r>
        <w:t>определенный образ мыслей, стиль жизни, изменять ценностные ориентации.</w:t>
      </w:r>
      <w:r>
        <w:rPr>
          <w:spacing w:val="-67"/>
        </w:rPr>
        <w:t xml:space="preserve"> </w:t>
      </w:r>
      <w:r>
        <w:t>Композиция и средства эмоциональной выразительности разных искусств.</w:t>
      </w:r>
      <w:r>
        <w:rPr>
          <w:spacing w:val="1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усилении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человека.</w:t>
      </w:r>
    </w:p>
    <w:p w:rsidR="004E7696" w:rsidRDefault="00C27CE0">
      <w:pPr>
        <w:pStyle w:val="a3"/>
        <w:spacing w:line="276" w:lineRule="auto"/>
        <w:ind w:right="447"/>
      </w:pPr>
      <w:r>
        <w:t>Порождающая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пророчеству.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опасностях.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Предвидение</w:t>
      </w:r>
      <w:r>
        <w:rPr>
          <w:spacing w:val="-6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коллизий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писателей авангарда Эстетическое формирование искусством окружающей</w:t>
      </w:r>
      <w:r>
        <w:rPr>
          <w:spacing w:val="1"/>
        </w:rPr>
        <w:t xml:space="preserve"> </w:t>
      </w:r>
      <w:r>
        <w:t>среды. Функции легкой и серьезной музыки в жизни человека. Музыка в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Монтажность,</w:t>
      </w:r>
      <w:r>
        <w:rPr>
          <w:spacing w:val="1"/>
        </w:rPr>
        <w:t xml:space="preserve"> </w:t>
      </w:r>
      <w:r>
        <w:t>«клиповость»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мышления.</w:t>
      </w: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Технология</w:t>
      </w:r>
    </w:p>
    <w:p w:rsidR="004E7696" w:rsidRPr="00C34299" w:rsidRDefault="00C27CE0" w:rsidP="00C34299">
      <w:pPr>
        <w:pStyle w:val="aa"/>
        <w:rPr>
          <w:sz w:val="28"/>
          <w:szCs w:val="28"/>
        </w:rPr>
      </w:pPr>
      <w:r w:rsidRPr="00C34299">
        <w:rPr>
          <w:sz w:val="28"/>
          <w:szCs w:val="28"/>
        </w:rPr>
        <w:t>Содержание</w:t>
      </w:r>
      <w:r w:rsidRPr="00C34299">
        <w:rPr>
          <w:sz w:val="28"/>
          <w:szCs w:val="28"/>
        </w:rPr>
        <w:tab/>
        <w:t>программы</w:t>
      </w:r>
      <w:r w:rsidRPr="00C34299">
        <w:rPr>
          <w:sz w:val="28"/>
          <w:szCs w:val="28"/>
        </w:rPr>
        <w:tab/>
        <w:t>для</w:t>
      </w:r>
      <w:r w:rsidRPr="00C34299">
        <w:rPr>
          <w:sz w:val="28"/>
          <w:szCs w:val="28"/>
        </w:rPr>
        <w:tab/>
        <w:t>5-7</w:t>
      </w:r>
      <w:r w:rsidRPr="00C34299">
        <w:rPr>
          <w:sz w:val="28"/>
          <w:szCs w:val="28"/>
        </w:rPr>
        <w:tab/>
        <w:t>классов</w:t>
      </w:r>
      <w:r w:rsidRPr="00C34299">
        <w:rPr>
          <w:sz w:val="28"/>
          <w:szCs w:val="28"/>
        </w:rPr>
        <w:tab/>
        <w:t>реализуется</w:t>
      </w:r>
      <w:r w:rsidRPr="00C34299">
        <w:rPr>
          <w:sz w:val="28"/>
          <w:szCs w:val="28"/>
        </w:rPr>
        <w:tab/>
        <w:t>по</w:t>
      </w:r>
      <w:r w:rsidRPr="00C34299">
        <w:rPr>
          <w:sz w:val="28"/>
          <w:szCs w:val="28"/>
        </w:rPr>
        <w:tab/>
        <w:t>двум</w:t>
      </w:r>
      <w:r w:rsidRPr="00C34299">
        <w:rPr>
          <w:spacing w:val="-67"/>
          <w:sz w:val="28"/>
          <w:szCs w:val="28"/>
        </w:rPr>
        <w:t xml:space="preserve"> </w:t>
      </w:r>
      <w:r w:rsidRPr="00C34299">
        <w:rPr>
          <w:sz w:val="28"/>
          <w:szCs w:val="28"/>
        </w:rPr>
        <w:t>направлениям: «Технология ведения дома» и «Индустриальные технологии».</w:t>
      </w:r>
      <w:r w:rsidRPr="00C34299">
        <w:rPr>
          <w:spacing w:val="-67"/>
          <w:sz w:val="28"/>
          <w:szCs w:val="28"/>
        </w:rPr>
        <w:t xml:space="preserve"> </w:t>
      </w:r>
      <w:r w:rsidRPr="00C34299">
        <w:rPr>
          <w:sz w:val="28"/>
          <w:szCs w:val="28"/>
        </w:rPr>
        <w:t>Выбор</w:t>
      </w:r>
      <w:r w:rsidRPr="00C34299">
        <w:rPr>
          <w:spacing w:val="8"/>
          <w:sz w:val="28"/>
          <w:szCs w:val="28"/>
        </w:rPr>
        <w:t xml:space="preserve"> </w:t>
      </w:r>
      <w:r w:rsidRPr="00C34299">
        <w:rPr>
          <w:sz w:val="28"/>
          <w:szCs w:val="28"/>
        </w:rPr>
        <w:t>направления</w:t>
      </w:r>
      <w:r w:rsidRPr="00C34299">
        <w:rPr>
          <w:spacing w:val="8"/>
          <w:sz w:val="28"/>
          <w:szCs w:val="28"/>
        </w:rPr>
        <w:t xml:space="preserve"> </w:t>
      </w:r>
      <w:r w:rsidRPr="00C34299">
        <w:rPr>
          <w:sz w:val="28"/>
          <w:szCs w:val="28"/>
        </w:rPr>
        <w:t>проводится</w:t>
      </w:r>
      <w:r w:rsidRPr="00C34299">
        <w:rPr>
          <w:spacing w:val="9"/>
          <w:sz w:val="28"/>
          <w:szCs w:val="28"/>
        </w:rPr>
        <w:t xml:space="preserve"> </w:t>
      </w:r>
      <w:r w:rsidRPr="00C34299">
        <w:rPr>
          <w:sz w:val="28"/>
          <w:szCs w:val="28"/>
        </w:rPr>
        <w:t>не</w:t>
      </w:r>
      <w:r w:rsidRPr="00C34299">
        <w:rPr>
          <w:spacing w:val="6"/>
          <w:sz w:val="28"/>
          <w:szCs w:val="28"/>
        </w:rPr>
        <w:t xml:space="preserve"> </w:t>
      </w:r>
      <w:r w:rsidRPr="00C34299">
        <w:rPr>
          <w:sz w:val="28"/>
          <w:szCs w:val="28"/>
        </w:rPr>
        <w:t>по</w:t>
      </w:r>
      <w:r w:rsidRPr="00C34299">
        <w:rPr>
          <w:spacing w:val="9"/>
          <w:sz w:val="28"/>
          <w:szCs w:val="28"/>
        </w:rPr>
        <w:t xml:space="preserve"> </w:t>
      </w:r>
      <w:r w:rsidRPr="00C34299">
        <w:rPr>
          <w:sz w:val="28"/>
          <w:szCs w:val="28"/>
        </w:rPr>
        <w:t>половому</w:t>
      </w:r>
      <w:r w:rsidRPr="00C34299">
        <w:rPr>
          <w:spacing w:val="4"/>
          <w:sz w:val="28"/>
          <w:szCs w:val="28"/>
        </w:rPr>
        <w:t xml:space="preserve"> </w:t>
      </w:r>
      <w:r w:rsidRPr="00C34299">
        <w:rPr>
          <w:sz w:val="28"/>
          <w:szCs w:val="28"/>
        </w:rPr>
        <w:t>признаку,</w:t>
      </w:r>
      <w:r w:rsidRPr="00C34299">
        <w:rPr>
          <w:spacing w:val="11"/>
          <w:sz w:val="28"/>
          <w:szCs w:val="28"/>
        </w:rPr>
        <w:t xml:space="preserve"> </w:t>
      </w:r>
      <w:r w:rsidRPr="00C34299">
        <w:rPr>
          <w:sz w:val="28"/>
          <w:szCs w:val="28"/>
        </w:rPr>
        <w:t>а</w:t>
      </w:r>
      <w:r w:rsidRPr="00C34299">
        <w:rPr>
          <w:spacing w:val="8"/>
          <w:sz w:val="28"/>
          <w:szCs w:val="28"/>
        </w:rPr>
        <w:t xml:space="preserve"> </w:t>
      </w:r>
      <w:r w:rsidRPr="00C34299">
        <w:rPr>
          <w:sz w:val="28"/>
          <w:szCs w:val="28"/>
        </w:rPr>
        <w:t>исходит</w:t>
      </w:r>
      <w:r w:rsidRPr="00C34299">
        <w:rPr>
          <w:spacing w:val="10"/>
          <w:sz w:val="28"/>
          <w:szCs w:val="28"/>
        </w:rPr>
        <w:t xml:space="preserve"> </w:t>
      </w:r>
      <w:r w:rsidRPr="00C34299">
        <w:rPr>
          <w:sz w:val="28"/>
          <w:szCs w:val="28"/>
        </w:rPr>
        <w:t>из</w:t>
      </w:r>
      <w:r w:rsidRPr="00C34299">
        <w:rPr>
          <w:spacing w:val="1"/>
          <w:sz w:val="28"/>
          <w:szCs w:val="28"/>
        </w:rPr>
        <w:t xml:space="preserve"> </w:t>
      </w:r>
      <w:r w:rsidRPr="00C34299">
        <w:rPr>
          <w:sz w:val="28"/>
          <w:szCs w:val="28"/>
        </w:rPr>
        <w:t>интересов</w:t>
      </w:r>
      <w:r w:rsidRPr="00C34299">
        <w:rPr>
          <w:spacing w:val="19"/>
          <w:sz w:val="28"/>
          <w:szCs w:val="28"/>
        </w:rPr>
        <w:t xml:space="preserve"> </w:t>
      </w:r>
      <w:r w:rsidRPr="00C34299">
        <w:rPr>
          <w:sz w:val="28"/>
          <w:szCs w:val="28"/>
        </w:rPr>
        <w:t>и</w:t>
      </w:r>
      <w:r w:rsidRPr="00C34299">
        <w:rPr>
          <w:spacing w:val="21"/>
          <w:sz w:val="28"/>
          <w:szCs w:val="28"/>
        </w:rPr>
        <w:t xml:space="preserve"> </w:t>
      </w:r>
      <w:r w:rsidRPr="00C34299">
        <w:rPr>
          <w:sz w:val="28"/>
          <w:szCs w:val="28"/>
        </w:rPr>
        <w:t>склонностей</w:t>
      </w:r>
      <w:r w:rsidRPr="00C34299">
        <w:rPr>
          <w:spacing w:val="26"/>
          <w:sz w:val="28"/>
          <w:szCs w:val="28"/>
        </w:rPr>
        <w:t xml:space="preserve"> </w:t>
      </w:r>
      <w:r w:rsidRPr="00C34299">
        <w:rPr>
          <w:sz w:val="28"/>
          <w:szCs w:val="28"/>
        </w:rPr>
        <w:t>обучающихся,</w:t>
      </w:r>
      <w:r w:rsidRPr="00C34299">
        <w:rPr>
          <w:spacing w:val="20"/>
          <w:sz w:val="28"/>
          <w:szCs w:val="28"/>
        </w:rPr>
        <w:t xml:space="preserve"> </w:t>
      </w:r>
      <w:r w:rsidRPr="00C34299">
        <w:rPr>
          <w:sz w:val="28"/>
          <w:szCs w:val="28"/>
        </w:rPr>
        <w:t>возможностей</w:t>
      </w:r>
      <w:r w:rsidRPr="00C34299">
        <w:rPr>
          <w:spacing w:val="23"/>
          <w:sz w:val="28"/>
          <w:szCs w:val="28"/>
        </w:rPr>
        <w:t xml:space="preserve"> </w:t>
      </w:r>
      <w:r w:rsidR="00C34299" w:rsidRPr="00C34299">
        <w:rPr>
          <w:sz w:val="28"/>
          <w:szCs w:val="28"/>
        </w:rPr>
        <w:t xml:space="preserve">МКОУ СОШ с.Усть- Соболевка </w:t>
      </w:r>
      <w:r w:rsidRPr="00C34299">
        <w:rPr>
          <w:sz w:val="28"/>
          <w:szCs w:val="28"/>
        </w:rPr>
        <w:t>и</w:t>
      </w:r>
    </w:p>
    <w:p w:rsidR="004E7696" w:rsidRPr="00C34299" w:rsidRDefault="00C27CE0" w:rsidP="00C34299">
      <w:pPr>
        <w:pStyle w:val="aa"/>
        <w:rPr>
          <w:sz w:val="28"/>
          <w:szCs w:val="28"/>
        </w:rPr>
      </w:pPr>
      <w:r w:rsidRPr="00C34299">
        <w:rPr>
          <w:sz w:val="28"/>
          <w:szCs w:val="28"/>
        </w:rPr>
        <w:t>местных</w:t>
      </w:r>
      <w:r w:rsidRPr="00C34299">
        <w:rPr>
          <w:spacing w:val="-4"/>
          <w:sz w:val="28"/>
          <w:szCs w:val="28"/>
        </w:rPr>
        <w:t xml:space="preserve"> </w:t>
      </w:r>
      <w:r w:rsidRPr="00C34299">
        <w:rPr>
          <w:sz w:val="28"/>
          <w:szCs w:val="28"/>
        </w:rPr>
        <w:t>социально-экономических</w:t>
      </w:r>
      <w:r w:rsidRPr="00C34299">
        <w:rPr>
          <w:spacing w:val="-2"/>
          <w:sz w:val="28"/>
          <w:szCs w:val="28"/>
        </w:rPr>
        <w:t xml:space="preserve"> </w:t>
      </w:r>
      <w:r w:rsidRPr="00C34299">
        <w:rPr>
          <w:sz w:val="28"/>
          <w:szCs w:val="28"/>
        </w:rPr>
        <w:t>условий.</w:t>
      </w:r>
    </w:p>
    <w:p w:rsidR="004E7696" w:rsidRDefault="00C27CE0">
      <w:pPr>
        <w:pStyle w:val="a3"/>
        <w:spacing w:before="48" w:line="276" w:lineRule="auto"/>
        <w:ind w:right="406"/>
      </w:pP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сквозным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линиям: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культура,</w:t>
      </w:r>
      <w:r>
        <w:rPr>
          <w:spacing w:val="-4"/>
          <w:sz w:val="28"/>
        </w:rPr>
        <w:t xml:space="preserve"> </w:t>
      </w:r>
      <w:r>
        <w:rPr>
          <w:sz w:val="28"/>
        </w:rPr>
        <w:t>эргономика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66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получение,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79"/>
        <w:ind w:left="1553"/>
        <w:jc w:val="left"/>
        <w:rPr>
          <w:sz w:val="28"/>
        </w:rPr>
      </w:pPr>
      <w:r>
        <w:rPr>
          <w:sz w:val="28"/>
        </w:rPr>
        <w:lastRenderedPageBreak/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черчения,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50"/>
        <w:ind w:left="1553"/>
        <w:jc w:val="left"/>
        <w:rPr>
          <w:sz w:val="28"/>
        </w:rPr>
      </w:pP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16"/>
        </w:tabs>
        <w:spacing w:before="48" w:line="276" w:lineRule="auto"/>
        <w:ind w:right="405" w:firstLine="707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миром</w:t>
      </w:r>
      <w:r>
        <w:rPr>
          <w:spacing w:val="59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59"/>
          <w:sz w:val="28"/>
        </w:rPr>
        <w:t xml:space="preserve"> </w:t>
      </w:r>
      <w:r>
        <w:rPr>
          <w:sz w:val="28"/>
        </w:rPr>
        <w:t>выбор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7"/>
          <w:sz w:val="28"/>
        </w:rPr>
        <w:t xml:space="preserve"> </w:t>
      </w:r>
      <w:r>
        <w:rPr>
          <w:sz w:val="28"/>
        </w:rPr>
        <w:t>жизненных,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09"/>
          <w:tab w:val="left" w:pos="1710"/>
          <w:tab w:val="left" w:pos="2910"/>
          <w:tab w:val="left" w:pos="5169"/>
          <w:tab w:val="left" w:pos="6618"/>
          <w:tab w:val="left" w:pos="7117"/>
          <w:tab w:val="left" w:pos="8988"/>
          <w:tab w:val="left" w:pos="9883"/>
        </w:tabs>
        <w:spacing w:before="1" w:line="276" w:lineRule="auto"/>
        <w:ind w:right="410" w:firstLine="707"/>
        <w:jc w:val="left"/>
        <w:rPr>
          <w:sz w:val="28"/>
        </w:rPr>
      </w:pPr>
      <w:r>
        <w:rPr>
          <w:sz w:val="28"/>
        </w:rPr>
        <w:t>влияние</w:t>
      </w:r>
      <w:r>
        <w:rPr>
          <w:sz w:val="28"/>
        </w:rPr>
        <w:tab/>
        <w:t>технологических</w:t>
      </w:r>
      <w:r>
        <w:rPr>
          <w:sz w:val="28"/>
        </w:rPr>
        <w:tab/>
        <w:t>процессов</w:t>
      </w:r>
      <w:r>
        <w:rPr>
          <w:sz w:val="28"/>
        </w:rPr>
        <w:tab/>
        <w:t>на</w:t>
      </w:r>
      <w:r>
        <w:rPr>
          <w:sz w:val="28"/>
        </w:rPr>
        <w:tab/>
        <w:t>окружающую</w:t>
      </w:r>
      <w:r>
        <w:rPr>
          <w:sz w:val="28"/>
        </w:rPr>
        <w:tab/>
        <w:t>среду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 человека;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творческая,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проектно-исследовательская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47"/>
        <w:ind w:left="1553"/>
        <w:jc w:val="left"/>
        <w:rPr>
          <w:sz w:val="28"/>
        </w:rPr>
      </w:pPr>
      <w:r>
        <w:rPr>
          <w:sz w:val="28"/>
        </w:rPr>
        <w:t>технологическая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50" w:line="276" w:lineRule="auto"/>
        <w:ind w:left="1390" w:right="611" w:firstLine="0"/>
        <w:jc w:val="left"/>
        <w:rPr>
          <w:sz w:val="28"/>
        </w:rPr>
      </w:pPr>
      <w:r>
        <w:rPr>
          <w:sz w:val="28"/>
        </w:rPr>
        <w:t>история, перспективы и социальные последствия развития техники 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line="278" w:lineRule="auto"/>
        <w:ind w:left="1390" w:right="1718" w:firstLine="0"/>
        <w:jc w:val="left"/>
        <w:rPr>
          <w:sz w:val="28"/>
        </w:rPr>
      </w:pPr>
      <w:r>
        <w:rPr>
          <w:sz w:val="28"/>
        </w:rPr>
        <w:t>распространённые технологии современного производства.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знакомятся: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14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с ролью технологий в развитии человечества, механизацией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7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технологий, себестоимостью продукции, экономией сырья, 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990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 деятельностью, рекламой, ценой, доходом, прибылью,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налогом;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98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последствиями применения технологий;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производительностью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73"/>
        </w:tabs>
        <w:spacing w:before="43" w:line="276" w:lineRule="auto"/>
        <w:ind w:right="412" w:firstLine="707"/>
        <w:rPr>
          <w:sz w:val="28"/>
        </w:rPr>
      </w:pPr>
      <w:r>
        <w:rPr>
          <w:sz w:val="28"/>
        </w:rPr>
        <w:t>устройством, управлением и обслуживанием доступных и 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технико-технологических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(инструментов,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механизмов,</w:t>
      </w:r>
    </w:p>
    <w:p w:rsidR="004E7696" w:rsidRDefault="00C27CE0">
      <w:pPr>
        <w:pStyle w:val="a3"/>
        <w:spacing w:line="321" w:lineRule="exact"/>
        <w:ind w:left="1390" w:firstLine="0"/>
      </w:pPr>
      <w:r>
        <w:t>приспособлений,</w:t>
      </w:r>
      <w:r>
        <w:rPr>
          <w:spacing w:val="-9"/>
        </w:rPr>
        <w:t xml:space="preserve"> </w:t>
      </w:r>
      <w:r>
        <w:t>приборов,</w:t>
      </w:r>
      <w:r>
        <w:rPr>
          <w:spacing w:val="-5"/>
        </w:rPr>
        <w:t xml:space="preserve"> </w:t>
      </w:r>
      <w:r>
        <w:t>аппаратов,</w:t>
      </w:r>
      <w:r>
        <w:rPr>
          <w:spacing w:val="-6"/>
        </w:rPr>
        <w:t xml:space="preserve"> </w:t>
      </w:r>
      <w:r>
        <w:t>станков,</w:t>
      </w:r>
      <w:r>
        <w:rPr>
          <w:spacing w:val="-5"/>
        </w:rPr>
        <w:t xml:space="preserve"> </w:t>
      </w:r>
      <w:r>
        <w:t>машин);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933"/>
        </w:tabs>
        <w:spacing w:before="50" w:line="276" w:lineRule="auto"/>
        <w:ind w:right="411" w:firstLine="707"/>
        <w:rPr>
          <w:sz w:val="28"/>
        </w:rPr>
      </w:pP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услугой,</w:t>
      </w:r>
    </w:p>
    <w:p w:rsidR="004E7696" w:rsidRDefault="00C27CE0">
      <w:pPr>
        <w:pStyle w:val="a3"/>
        <w:spacing w:line="321" w:lineRule="exact"/>
        <w:ind w:left="1390" w:firstLine="0"/>
      </w:pPr>
      <w:r>
        <w:t>дизайном,</w:t>
      </w:r>
      <w:r>
        <w:rPr>
          <w:spacing w:val="-6"/>
        </w:rPr>
        <w:t xml:space="preserve"> </w:t>
      </w:r>
      <w:r>
        <w:t>проектом,</w:t>
      </w:r>
      <w:r>
        <w:rPr>
          <w:spacing w:val="-5"/>
        </w:rPr>
        <w:t xml:space="preserve"> </w:t>
      </w:r>
      <w:r>
        <w:t>конструкцией;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92"/>
        </w:tabs>
        <w:spacing w:before="50" w:line="276" w:lineRule="auto"/>
        <w:ind w:right="412" w:firstLine="707"/>
        <w:rPr>
          <w:sz w:val="28"/>
        </w:rPr>
      </w:pPr>
      <w:r>
        <w:rPr>
          <w:sz w:val="28"/>
        </w:rPr>
        <w:t>методами обеспечения безопасности труда, культурой труда, этикой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производстве;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62"/>
        </w:tabs>
        <w:spacing w:line="276" w:lineRule="auto"/>
        <w:ind w:right="417" w:firstLine="707"/>
        <w:rPr>
          <w:sz w:val="28"/>
        </w:rPr>
      </w:pP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перспективными технологиями;</w:t>
      </w:r>
    </w:p>
    <w:p w:rsidR="004E7696" w:rsidRDefault="00C27CE0">
      <w:pPr>
        <w:pStyle w:val="a3"/>
        <w:ind w:left="1390" w:firstLine="0"/>
      </w:pPr>
      <w:r>
        <w:t>и</w:t>
      </w:r>
      <w:r>
        <w:rPr>
          <w:spacing w:val="-2"/>
        </w:rPr>
        <w:t xml:space="preserve"> </w:t>
      </w:r>
      <w:r>
        <w:t>овладеют: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87"/>
        </w:tabs>
        <w:spacing w:before="48" w:line="276" w:lineRule="auto"/>
        <w:ind w:right="410" w:firstLine="707"/>
        <w:rPr>
          <w:sz w:val="28"/>
        </w:rPr>
      </w:pPr>
      <w:r>
        <w:rPr>
          <w:sz w:val="28"/>
        </w:rPr>
        <w:t>основными методами и средствами преобразования 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энергии, информации, объектов социальной и природной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созидательной,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преобразующей,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00"/>
        </w:tabs>
        <w:spacing w:before="79" w:line="278" w:lineRule="auto"/>
        <w:ind w:right="409" w:firstLine="707"/>
        <w:rPr>
          <w:sz w:val="28"/>
        </w:rPr>
      </w:pPr>
      <w:r>
        <w:rPr>
          <w:sz w:val="28"/>
        </w:rPr>
        <w:lastRenderedPageBreak/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конструкционных,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текстильных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63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умением выбирать инструменты, приспособления и оборудование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компьютера;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87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навыками чтения и составления конструкторской и 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 измерения параметров технологического процесса и 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34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рабочем месте с учётом имеющихся ресурсов и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28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оборудованием;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99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навыками выполнения технологических операций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машин,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64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801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 различными массовыми профессиями к личным качествам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4E7696" w:rsidRDefault="00C27CE0">
      <w:pPr>
        <w:pStyle w:val="a3"/>
        <w:spacing w:line="276" w:lineRule="auto"/>
        <w:ind w:right="405"/>
      </w:pPr>
      <w:r>
        <w:t>Все разделы программы содержат основные теоретические сведения и</w:t>
      </w:r>
      <w:r>
        <w:rPr>
          <w:spacing w:val="1"/>
        </w:rPr>
        <w:t xml:space="preserve"> </w:t>
      </w:r>
      <w:r>
        <w:t>лабораторно-практические и практические работы. При этом предполагается,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материала.</w:t>
      </w:r>
    </w:p>
    <w:p w:rsidR="004E7696" w:rsidRDefault="00C27CE0">
      <w:pPr>
        <w:pStyle w:val="a3"/>
        <w:spacing w:line="322" w:lineRule="exact"/>
        <w:ind w:left="1390" w:firstLine="0"/>
      </w:pPr>
      <w:r>
        <w:t>Приоритетными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E7696" w:rsidRDefault="00C27CE0">
      <w:pPr>
        <w:pStyle w:val="a3"/>
        <w:spacing w:before="44" w:line="276" w:lineRule="auto"/>
        <w:ind w:right="412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творческих проектов.</w:t>
      </w:r>
    </w:p>
    <w:p w:rsidR="004E7696" w:rsidRDefault="00C27CE0">
      <w:pPr>
        <w:pStyle w:val="a3"/>
        <w:spacing w:before="1" w:line="276" w:lineRule="auto"/>
        <w:ind w:right="410"/>
      </w:pPr>
      <w:r>
        <w:t>Обучение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межпредметных связей. Это связи с алгеброй и геометрией при проведении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свойств конструкционных и текстильных материалов, пищевых продуктов; с</w:t>
      </w:r>
      <w:r>
        <w:rPr>
          <w:spacing w:val="1"/>
        </w:rPr>
        <w:t xml:space="preserve"> </w:t>
      </w:r>
      <w:r>
        <w:t>физикой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изучении</w:t>
      </w:r>
      <w:r>
        <w:rPr>
          <w:spacing w:val="28"/>
        </w:rPr>
        <w:t xml:space="preserve"> </w:t>
      </w:r>
      <w:r>
        <w:t>механических</w:t>
      </w:r>
      <w:r>
        <w:rPr>
          <w:spacing w:val="24"/>
        </w:rPr>
        <w:t xml:space="preserve"> </w:t>
      </w:r>
      <w:r>
        <w:t>характеристик</w:t>
      </w:r>
      <w:r>
        <w:rPr>
          <w:spacing w:val="26"/>
        </w:rPr>
        <w:t xml:space="preserve"> </w:t>
      </w:r>
      <w:r>
        <w:t>материалов,</w:t>
      </w:r>
      <w:r>
        <w:rPr>
          <w:spacing w:val="26"/>
        </w:rPr>
        <w:t xml:space="preserve"> </w:t>
      </w:r>
      <w:r>
        <w:t>устройства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художественно-прикладной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6"/>
      </w:pPr>
      <w:r>
        <w:lastRenderedPageBreak/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среды.</w:t>
      </w:r>
    </w:p>
    <w:p w:rsidR="004E7696" w:rsidRDefault="00C27CE0">
      <w:pPr>
        <w:pStyle w:val="a3"/>
        <w:spacing w:line="278" w:lineRule="auto"/>
        <w:ind w:right="404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являются: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12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 информационных и социальных технологий и перспектив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21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освоение технологического подхода как универсального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и созидательной деятельности;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942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виды технологической деятельности по созданию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84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безопасными приёмами использования распространёнными 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механизмами и машинами, способами управления, широко применяемыми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видами 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93"/>
        </w:tabs>
        <w:spacing w:line="278" w:lineRule="auto"/>
        <w:ind w:right="413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986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2041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предприимчивости,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 качеств личности на примерах отечественных достижений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сфере;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71"/>
        </w:tabs>
        <w:spacing w:line="276" w:lineRule="auto"/>
        <w:ind w:right="40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pStyle w:val="a3"/>
        <w:spacing w:line="276" w:lineRule="auto"/>
        <w:ind w:right="403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выстроено в</w:t>
      </w:r>
      <w:r>
        <w:rPr>
          <w:spacing w:val="-1"/>
        </w:rPr>
        <w:t xml:space="preserve"> </w:t>
      </w:r>
      <w:r>
        <w:t>структуре 11</w:t>
      </w:r>
      <w:r>
        <w:rPr>
          <w:spacing w:val="1"/>
        </w:rPr>
        <w:t xml:space="preserve"> </w:t>
      </w:r>
      <w:r>
        <w:t>разделов:</w:t>
      </w:r>
    </w:p>
    <w:p w:rsidR="004E7696" w:rsidRDefault="00C27CE0">
      <w:pPr>
        <w:pStyle w:val="a3"/>
        <w:spacing w:line="321" w:lineRule="exact"/>
        <w:ind w:left="1390" w:firstLine="0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производства.</w:t>
      </w:r>
    </w:p>
    <w:p w:rsidR="004E7696" w:rsidRDefault="004E7696">
      <w:pPr>
        <w:spacing w:line="321" w:lineRule="exact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left="1390" w:right="5589" w:firstLine="0"/>
        <w:jc w:val="left"/>
      </w:pPr>
      <w:r>
        <w:lastRenderedPageBreak/>
        <w:t>Раздел 2. Общая технология.</w:t>
      </w:r>
      <w:r>
        <w:rPr>
          <w:spacing w:val="-6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Техника.</w:t>
      </w:r>
    </w:p>
    <w:p w:rsidR="004E7696" w:rsidRDefault="00C27CE0">
      <w:pPr>
        <w:pStyle w:val="a3"/>
        <w:tabs>
          <w:tab w:val="left" w:pos="2442"/>
          <w:tab w:val="left" w:pos="2909"/>
          <w:tab w:val="left" w:pos="4580"/>
          <w:tab w:val="left" w:pos="6168"/>
          <w:tab w:val="left" w:pos="7731"/>
          <w:tab w:val="left" w:pos="9880"/>
        </w:tabs>
        <w:spacing w:line="276" w:lineRule="auto"/>
        <w:ind w:right="413"/>
        <w:jc w:val="left"/>
      </w:pPr>
      <w:r>
        <w:t>Раздел</w:t>
      </w:r>
      <w:r>
        <w:tab/>
        <w:t>4.</w:t>
      </w:r>
      <w:r>
        <w:tab/>
        <w:t>Технологии</w:t>
      </w:r>
      <w:r>
        <w:tab/>
        <w:t>получения,</w:t>
      </w:r>
      <w:r>
        <w:tab/>
        <w:t>обработки,</w:t>
      </w:r>
      <w:r>
        <w:tab/>
        <w:t>преобразования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материалов.</w:t>
      </w:r>
    </w:p>
    <w:p w:rsidR="004E7696" w:rsidRDefault="00C27CE0">
      <w:pPr>
        <w:pStyle w:val="a3"/>
        <w:ind w:left="1390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4E7696" w:rsidRDefault="00C27CE0">
      <w:pPr>
        <w:pStyle w:val="a3"/>
        <w:spacing w:before="43" w:line="276" w:lineRule="auto"/>
        <w:jc w:val="left"/>
      </w:pPr>
      <w:r>
        <w:t>Раздел</w:t>
      </w:r>
      <w:r>
        <w:rPr>
          <w:spacing w:val="33"/>
        </w:rPr>
        <w:t xml:space="preserve"> </w:t>
      </w:r>
      <w:r>
        <w:t>6.</w:t>
      </w:r>
      <w:r>
        <w:rPr>
          <w:spacing w:val="35"/>
        </w:rPr>
        <w:t xml:space="preserve"> </w:t>
      </w:r>
      <w:r>
        <w:t>Технологии</w:t>
      </w:r>
      <w:r>
        <w:rPr>
          <w:spacing w:val="34"/>
        </w:rPr>
        <w:t xml:space="preserve"> </w:t>
      </w:r>
      <w:r>
        <w:t>получения,</w:t>
      </w:r>
      <w:r>
        <w:rPr>
          <w:spacing w:val="33"/>
        </w:rPr>
        <w:t xml:space="preserve"> </w:t>
      </w:r>
      <w:r>
        <w:t>преобразования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энергии.</w:t>
      </w:r>
    </w:p>
    <w:p w:rsidR="004E7696" w:rsidRDefault="00C27CE0">
      <w:pPr>
        <w:pStyle w:val="a3"/>
        <w:tabs>
          <w:tab w:val="left" w:pos="2476"/>
          <w:tab w:val="left" w:pos="2974"/>
          <w:tab w:val="left" w:pos="4682"/>
          <w:tab w:val="left" w:pos="6300"/>
          <w:tab w:val="left" w:pos="7834"/>
          <w:tab w:val="left" w:pos="8273"/>
        </w:tabs>
        <w:spacing w:line="278" w:lineRule="auto"/>
        <w:ind w:right="406"/>
        <w:jc w:val="left"/>
      </w:pPr>
      <w:r>
        <w:t>Раздел</w:t>
      </w:r>
      <w:r>
        <w:tab/>
        <w:t>7.</w:t>
      </w:r>
      <w:r>
        <w:tab/>
        <w:t>Технологии</w:t>
      </w:r>
      <w:r>
        <w:tab/>
        <w:t>получения,</w:t>
      </w:r>
      <w:r>
        <w:tab/>
        <w:t>обработки</w:t>
      </w:r>
      <w:r>
        <w:tab/>
        <w:t>и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информации.</w:t>
      </w:r>
    </w:p>
    <w:p w:rsidR="004E7696" w:rsidRDefault="00C27CE0">
      <w:pPr>
        <w:pStyle w:val="a3"/>
        <w:spacing w:line="276" w:lineRule="auto"/>
        <w:ind w:left="1390" w:right="4356" w:firstLine="0"/>
        <w:jc w:val="left"/>
      </w:pPr>
      <w:r>
        <w:t>Раздел 8. Технологии растениеводства.</w:t>
      </w:r>
      <w:r>
        <w:rPr>
          <w:spacing w:val="-6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животноводства.</w:t>
      </w:r>
    </w:p>
    <w:p w:rsidR="004E7696" w:rsidRDefault="00C27CE0">
      <w:pPr>
        <w:pStyle w:val="a3"/>
        <w:ind w:left="1390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Социальные-экономические</w:t>
      </w:r>
      <w:r>
        <w:rPr>
          <w:spacing w:val="-4"/>
        </w:rPr>
        <w:t xml:space="preserve"> </w:t>
      </w:r>
      <w:r>
        <w:t>технологии.</w:t>
      </w:r>
    </w:p>
    <w:p w:rsidR="004E7696" w:rsidRDefault="00C27CE0">
      <w:pPr>
        <w:pStyle w:val="a3"/>
        <w:spacing w:before="43" w:line="276" w:lineRule="auto"/>
        <w:ind w:right="411"/>
      </w:pP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276" w:lineRule="auto"/>
        <w:ind w:right="410"/>
      </w:pP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одного раздела служат исходным продуктом для постановки задач 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 к реальным технологическим системам и производствам, способам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устройством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:rsidR="004E7696" w:rsidRDefault="00C27CE0">
      <w:pPr>
        <w:pStyle w:val="a3"/>
        <w:spacing w:line="276" w:lineRule="auto"/>
        <w:ind w:right="400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созидательная</w:t>
      </w:r>
      <w:r>
        <w:rPr>
          <w:spacing w:val="1"/>
        </w:rPr>
        <w:t xml:space="preserve"> </w:t>
      </w:r>
      <w:r>
        <w:t>деятельность обучающихся.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познавательно-трудовые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лабораторно-практические,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E7696" w:rsidRDefault="00C27CE0">
      <w:pPr>
        <w:pStyle w:val="1"/>
        <w:spacing w:before="5"/>
        <w:ind w:left="1239" w:right="301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E7696" w:rsidRDefault="004E7696">
      <w:pPr>
        <w:pStyle w:val="a3"/>
        <w:spacing w:before="3"/>
        <w:ind w:left="0" w:firstLine="0"/>
        <w:jc w:val="left"/>
        <w:rPr>
          <w:b/>
          <w:sz w:val="36"/>
        </w:rPr>
      </w:pPr>
    </w:p>
    <w:p w:rsidR="004E7696" w:rsidRDefault="00C27CE0">
      <w:pPr>
        <w:ind w:left="1239" w:right="299"/>
        <w:jc w:val="center"/>
        <w:rPr>
          <w:b/>
          <w:sz w:val="28"/>
        </w:rPr>
      </w:pPr>
      <w:r>
        <w:rPr>
          <w:b/>
          <w:sz w:val="28"/>
        </w:rPr>
        <w:t>Направление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«Индустриальные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технологии»</w:t>
      </w:r>
    </w:p>
    <w:p w:rsidR="004E7696" w:rsidRDefault="004E7696">
      <w:pPr>
        <w:pStyle w:val="a3"/>
        <w:spacing w:before="6"/>
        <w:ind w:left="0" w:firstLine="0"/>
        <w:jc w:val="left"/>
        <w:rPr>
          <w:b/>
          <w:sz w:val="36"/>
        </w:rPr>
      </w:pPr>
    </w:p>
    <w:p w:rsidR="004E7696" w:rsidRDefault="00C27CE0">
      <w:pPr>
        <w:pStyle w:val="1"/>
        <w:ind w:left="1239" w:right="306"/>
        <w:jc w:val="center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поделочных</w:t>
      </w:r>
    </w:p>
    <w:p w:rsidR="004E7696" w:rsidRDefault="00C27CE0">
      <w:pPr>
        <w:spacing w:before="47"/>
        <w:ind w:left="1239" w:right="1007"/>
        <w:jc w:val="center"/>
        <w:rPr>
          <w:b/>
          <w:sz w:val="28"/>
        </w:rPr>
      </w:pPr>
      <w:r>
        <w:rPr>
          <w:b/>
          <w:sz w:val="28"/>
        </w:rPr>
        <w:t>материалов</w:t>
      </w:r>
    </w:p>
    <w:p w:rsidR="004E7696" w:rsidRDefault="00C27CE0">
      <w:pPr>
        <w:pStyle w:val="1"/>
        <w:spacing w:before="50" w:line="276" w:lineRule="auto"/>
        <w:ind w:left="682" w:right="450" w:firstLine="70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</w:t>
      </w:r>
    </w:p>
    <w:p w:rsidR="004E7696" w:rsidRDefault="00C27CE0">
      <w:pPr>
        <w:pStyle w:val="a3"/>
        <w:spacing w:line="276" w:lineRule="auto"/>
        <w:ind w:right="444"/>
      </w:pPr>
      <w:r>
        <w:t>Древесина, свойства и</w:t>
      </w:r>
      <w:r>
        <w:rPr>
          <w:spacing w:val="70"/>
        </w:rPr>
        <w:t xml:space="preserve"> </w:t>
      </w:r>
      <w:r>
        <w:t>области применения. Пиломатериалы, 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Пороки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 материалов</w:t>
      </w:r>
      <w:r>
        <w:rPr>
          <w:spacing w:val="-1"/>
        </w:rPr>
        <w:t xml:space="preserve"> </w:t>
      </w:r>
      <w:r>
        <w:t>и восстановлением</w:t>
      </w:r>
      <w:r>
        <w:rPr>
          <w:spacing w:val="-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массивов.</w:t>
      </w:r>
    </w:p>
    <w:p w:rsidR="004E7696" w:rsidRDefault="00C27CE0">
      <w:pPr>
        <w:pStyle w:val="a3"/>
        <w:spacing w:line="321" w:lineRule="exact"/>
        <w:ind w:left="1390" w:firstLine="0"/>
      </w:pPr>
      <w:r>
        <w:t>Понятия</w:t>
      </w:r>
      <w:r>
        <w:rPr>
          <w:spacing w:val="49"/>
        </w:rPr>
        <w:t xml:space="preserve"> </w:t>
      </w:r>
      <w:r>
        <w:t>«изделие»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«деталь».</w:t>
      </w:r>
      <w:r>
        <w:rPr>
          <w:spacing w:val="49"/>
        </w:rPr>
        <w:t xml:space="preserve"> </w:t>
      </w:r>
      <w:r>
        <w:t>Технический</w:t>
      </w:r>
      <w:r>
        <w:rPr>
          <w:spacing w:val="49"/>
        </w:rPr>
        <w:t xml:space="preserve"> </w:t>
      </w:r>
      <w:r>
        <w:t>рисунок,</w:t>
      </w:r>
      <w:r>
        <w:rPr>
          <w:spacing w:val="49"/>
        </w:rPr>
        <w:t xml:space="preserve"> </w:t>
      </w:r>
      <w:r>
        <w:t>эскиз,</w:t>
      </w:r>
      <w:r>
        <w:rPr>
          <w:spacing w:val="48"/>
        </w:rPr>
        <w:t xml:space="preserve"> </w:t>
      </w:r>
      <w:r>
        <w:t>чертеж.</w:t>
      </w:r>
    </w:p>
    <w:p w:rsidR="004E7696" w:rsidRDefault="004E7696">
      <w:pPr>
        <w:spacing w:line="321" w:lineRule="exact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4" w:firstLine="0"/>
      </w:pPr>
      <w:r>
        <w:lastRenderedPageBreak/>
        <w:t>Линии и условные обозначения. Прямоугольное проецирование (на одну, две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чертежах. Общие сведения о сборочных чертежах. Спецификация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документации. Правила чтения сборочных чертежей. Технологическая карта</w:t>
      </w:r>
      <w:r>
        <w:rPr>
          <w:spacing w:val="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назначение</w:t>
      </w:r>
      <w:r>
        <w:rPr>
          <w:color w:val="FF0000"/>
        </w:rPr>
        <w:t>.</w:t>
      </w:r>
    </w:p>
    <w:p w:rsidR="004E7696" w:rsidRDefault="00C27CE0">
      <w:pPr>
        <w:pStyle w:val="a3"/>
        <w:spacing w:before="1" w:line="276" w:lineRule="auto"/>
        <w:ind w:right="445"/>
      </w:pPr>
      <w:r>
        <w:t>Виды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разметочных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обработке.</w:t>
      </w:r>
    </w:p>
    <w:p w:rsidR="004E7696" w:rsidRDefault="00C27CE0">
      <w:pPr>
        <w:pStyle w:val="a3"/>
        <w:spacing w:line="276" w:lineRule="auto"/>
        <w:ind w:right="446"/>
      </w:pPr>
      <w:r>
        <w:t>Столярный</w:t>
      </w:r>
      <w:r>
        <w:rPr>
          <w:spacing w:val="1"/>
        </w:rPr>
        <w:t xml:space="preserve"> </w:t>
      </w:r>
      <w:r>
        <w:t>верстак,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долбление, сверление; сборка деталей изделия, контроль качества; столярная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декоративная отделка деталей и</w:t>
      </w:r>
      <w:r>
        <w:rPr>
          <w:spacing w:val="-3"/>
        </w:rPr>
        <w:t xml:space="preserve"> </w:t>
      </w:r>
      <w:r>
        <w:t>изделий.</w:t>
      </w:r>
    </w:p>
    <w:p w:rsidR="004E7696" w:rsidRDefault="00C27CE0">
      <w:pPr>
        <w:pStyle w:val="a3"/>
        <w:spacing w:before="1" w:line="276" w:lineRule="auto"/>
        <w:ind w:right="445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столярными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 форм ручными инструментами.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>
      <w:pPr>
        <w:pStyle w:val="1"/>
        <w:spacing w:line="276" w:lineRule="auto"/>
        <w:ind w:left="682" w:right="449" w:firstLine="707"/>
      </w:pPr>
      <w:r>
        <w:t>Тема 2. Технологии машинной обработки древесины и древесных</w:t>
      </w:r>
      <w:r>
        <w:rPr>
          <w:spacing w:val="1"/>
        </w:rPr>
        <w:t xml:space="preserve"> </w:t>
      </w:r>
      <w:r>
        <w:t>материалов</w:t>
      </w:r>
    </w:p>
    <w:p w:rsidR="004E7696" w:rsidRDefault="00C27CE0">
      <w:pPr>
        <w:pStyle w:val="a3"/>
        <w:spacing w:line="276" w:lineRule="auto"/>
        <w:ind w:right="443"/>
      </w:pPr>
      <w:r>
        <w:t>Сверлильный станок: устройство, назначение. Организация 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оснастка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 труда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сверлильном станке.</w:t>
      </w:r>
    </w:p>
    <w:p w:rsidR="004E7696" w:rsidRDefault="00C27CE0">
      <w:pPr>
        <w:pStyle w:val="a3"/>
        <w:spacing w:line="276" w:lineRule="auto"/>
        <w:ind w:right="445"/>
      </w:pPr>
      <w:r>
        <w:t>Токарный станок: устройство, назначение. Организация рабочего места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оснастка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токарном станке. Технология токарных работ. Правила безопасности труда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на токарном станке.</w:t>
      </w:r>
    </w:p>
    <w:p w:rsidR="004E7696" w:rsidRDefault="00C27CE0">
      <w:pPr>
        <w:pStyle w:val="a3"/>
        <w:spacing w:line="276" w:lineRule="auto"/>
        <w:ind w:right="444"/>
      </w:pPr>
      <w:r>
        <w:t>Современные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-1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применения,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работы.</w:t>
      </w:r>
    </w:p>
    <w:p w:rsidR="004E7696" w:rsidRDefault="00C27CE0">
      <w:pPr>
        <w:pStyle w:val="a3"/>
        <w:spacing w:line="276" w:lineRule="auto"/>
        <w:ind w:right="454"/>
      </w:pPr>
      <w:r>
        <w:t>Компьютеризация проектирования изделий из древесины и древесных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автоматизация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производства.</w:t>
      </w:r>
    </w:p>
    <w:p w:rsidR="004E7696" w:rsidRDefault="00C27CE0">
      <w:pPr>
        <w:pStyle w:val="a3"/>
        <w:spacing w:line="276" w:lineRule="auto"/>
        <w:ind w:right="446"/>
      </w:pPr>
      <w:r>
        <w:t>Экологичность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 материалов.</w:t>
      </w:r>
    </w:p>
    <w:p w:rsidR="004E7696" w:rsidRDefault="00C27CE0">
      <w:pPr>
        <w:pStyle w:val="a3"/>
        <w:spacing w:line="276" w:lineRule="auto"/>
        <w:ind w:right="446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древесных материалов.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 w:line="278" w:lineRule="auto"/>
        <w:ind w:left="682" w:right="445" w:firstLine="707"/>
      </w:pPr>
      <w:r>
        <w:lastRenderedPageBreak/>
        <w:t>Тема 3. Технологии ручной обработки металлов и искусственных</w:t>
      </w:r>
      <w:r>
        <w:rPr>
          <w:spacing w:val="1"/>
        </w:rPr>
        <w:t xml:space="preserve"> </w:t>
      </w:r>
      <w:r>
        <w:t>материалов</w:t>
      </w:r>
    </w:p>
    <w:p w:rsidR="004E7696" w:rsidRDefault="00C27CE0">
      <w:pPr>
        <w:pStyle w:val="a3"/>
        <w:spacing w:line="276" w:lineRule="auto"/>
        <w:ind w:right="444"/>
      </w:pPr>
      <w:r>
        <w:t>Конструкционные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механические свойства и область применения. Черные и цветные металлы.</w:t>
      </w:r>
      <w:r>
        <w:rPr>
          <w:spacing w:val="1"/>
        </w:rPr>
        <w:t xml:space="preserve"> </w:t>
      </w:r>
      <w:r>
        <w:t>Основные технологические свойства металлов. Виды, способы получения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отливок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проката.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металлов.</w:t>
      </w:r>
    </w:p>
    <w:p w:rsidR="004E7696" w:rsidRDefault="00C27CE0">
      <w:pPr>
        <w:pStyle w:val="a3"/>
        <w:spacing w:line="321" w:lineRule="exact"/>
        <w:ind w:left="1390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добычей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2"/>
        </w:rPr>
        <w:t xml:space="preserve"> </w:t>
      </w:r>
      <w:r>
        <w:t>металлов.</w:t>
      </w:r>
    </w:p>
    <w:p w:rsidR="004E7696" w:rsidRDefault="00C27CE0">
      <w:pPr>
        <w:pStyle w:val="a3"/>
        <w:spacing w:before="41" w:line="276" w:lineRule="auto"/>
        <w:ind w:right="445"/>
      </w:pPr>
      <w:r>
        <w:t>Виды,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машиностроении.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Экологическая безопасность при изготовлении, применении и утилизации</w:t>
      </w:r>
      <w:r>
        <w:rPr>
          <w:spacing w:val="1"/>
        </w:rPr>
        <w:t xml:space="preserve"> </w:t>
      </w:r>
      <w:r>
        <w:t>искусственных материалов.</w:t>
      </w:r>
    </w:p>
    <w:p w:rsidR="004E7696" w:rsidRDefault="00C27CE0">
      <w:pPr>
        <w:pStyle w:val="a3"/>
        <w:spacing w:line="276" w:lineRule="auto"/>
        <w:ind w:right="444"/>
      </w:pPr>
      <w:r>
        <w:t>Особенности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материалов. Спецификация. Допуски и посадки. Правила чтения</w:t>
      </w:r>
      <w:r>
        <w:rPr>
          <w:spacing w:val="1"/>
        </w:rPr>
        <w:t xml:space="preserve"> </w:t>
      </w:r>
      <w:r>
        <w:t>сборочных чертежей.</w:t>
      </w:r>
    </w:p>
    <w:p w:rsidR="004E7696" w:rsidRDefault="00C27CE0">
      <w:pPr>
        <w:pStyle w:val="a3"/>
        <w:spacing w:line="276" w:lineRule="auto"/>
        <w:ind w:right="444"/>
      </w:pPr>
      <w:r>
        <w:t>Точность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разметочные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искусственными материалами.</w:t>
      </w:r>
    </w:p>
    <w:p w:rsidR="004E7696" w:rsidRDefault="00C27CE0">
      <w:pPr>
        <w:pStyle w:val="a3"/>
        <w:spacing w:line="276" w:lineRule="auto"/>
        <w:ind w:right="451"/>
      </w:pPr>
      <w:r>
        <w:t>Основные сведения о процессе резания, пластического формования и</w:t>
      </w:r>
      <w:r>
        <w:rPr>
          <w:spacing w:val="1"/>
        </w:rPr>
        <w:t xml:space="preserve"> </w:t>
      </w:r>
      <w:r>
        <w:t>современных технологиях обработки металлов и искусственных материалов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станках.</w:t>
      </w:r>
    </w:p>
    <w:p w:rsidR="004E7696" w:rsidRDefault="00C27CE0">
      <w:pPr>
        <w:pStyle w:val="a3"/>
        <w:spacing w:before="1" w:line="276" w:lineRule="auto"/>
        <w:ind w:right="447"/>
      </w:pPr>
      <w:r>
        <w:t>Слесарный верстак и его назначение. Устройство слесарных тисков.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материалов, их назначение и способы применения. Основные</w:t>
      </w:r>
      <w:r>
        <w:rPr>
          <w:spacing w:val="-67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спецификация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работ.</w:t>
      </w:r>
    </w:p>
    <w:p w:rsidR="004E7696" w:rsidRDefault="00C27CE0">
      <w:pPr>
        <w:pStyle w:val="a3"/>
        <w:spacing w:line="276" w:lineRule="auto"/>
        <w:ind w:right="445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ручными инструментами.</w:t>
      </w:r>
    </w:p>
    <w:p w:rsidR="004E7696" w:rsidRDefault="00C27CE0">
      <w:pPr>
        <w:pStyle w:val="a3"/>
        <w:spacing w:line="276" w:lineRule="auto"/>
        <w:ind w:right="446"/>
      </w:pPr>
      <w:r>
        <w:t>Способы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лакокрасочной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 Современные отделочные материалы и технологии нанесения</w:t>
      </w:r>
      <w:r>
        <w:rPr>
          <w:spacing w:val="1"/>
        </w:rPr>
        <w:t xml:space="preserve"> </w:t>
      </w:r>
      <w:r>
        <w:t>декоративных и защитных</w:t>
      </w:r>
      <w:r>
        <w:rPr>
          <w:spacing w:val="-3"/>
        </w:rPr>
        <w:t xml:space="preserve"> </w:t>
      </w:r>
      <w:r>
        <w:t>покрытий.</w:t>
      </w:r>
    </w:p>
    <w:p w:rsidR="004E7696" w:rsidRDefault="00C27CE0">
      <w:pPr>
        <w:pStyle w:val="1"/>
        <w:spacing w:before="5" w:line="276" w:lineRule="auto"/>
        <w:ind w:left="682" w:right="451" w:firstLine="707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материалов</w:t>
      </w:r>
    </w:p>
    <w:p w:rsidR="004E7696" w:rsidRDefault="00C27CE0">
      <w:pPr>
        <w:pStyle w:val="a3"/>
        <w:spacing w:line="276" w:lineRule="auto"/>
        <w:ind w:right="446"/>
      </w:pPr>
      <w:r>
        <w:t>Современные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слесарных</w:t>
      </w:r>
      <w:r>
        <w:rPr>
          <w:spacing w:val="-3"/>
        </w:rPr>
        <w:t xml:space="preserve"> </w:t>
      </w:r>
      <w:r>
        <w:t>работ.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4"/>
      </w:pPr>
      <w:r>
        <w:lastRenderedPageBreak/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сверлильном</w:t>
      </w:r>
      <w:r>
        <w:rPr>
          <w:spacing w:val="1"/>
        </w:rPr>
        <w:t xml:space="preserve"> </w:t>
      </w:r>
      <w:r>
        <w:t>станке.</w:t>
      </w:r>
      <w:r>
        <w:rPr>
          <w:spacing w:val="1"/>
        </w:rPr>
        <w:t xml:space="preserve"> </w:t>
      </w:r>
      <w:r>
        <w:t>Оснастка</w:t>
      </w:r>
      <w:r>
        <w:rPr>
          <w:spacing w:val="1"/>
        </w:rPr>
        <w:t xml:space="preserve"> </w:t>
      </w:r>
      <w:r>
        <w:t>сверлильного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металлом.</w:t>
      </w:r>
    </w:p>
    <w:p w:rsidR="004E7696" w:rsidRDefault="00C27CE0">
      <w:pPr>
        <w:pStyle w:val="a3"/>
        <w:spacing w:line="276" w:lineRule="auto"/>
        <w:ind w:right="445"/>
      </w:pPr>
      <w:r>
        <w:t>Токарно-винторезный</w:t>
      </w:r>
      <w:r>
        <w:rPr>
          <w:spacing w:val="1"/>
        </w:rPr>
        <w:t xml:space="preserve"> </w:t>
      </w:r>
      <w:r>
        <w:t>станок: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Инструменты и приспособления для работы на токарном станке. Основные</w:t>
      </w:r>
      <w:r>
        <w:rPr>
          <w:spacing w:val="1"/>
        </w:rPr>
        <w:t xml:space="preserve"> </w:t>
      </w:r>
      <w:r>
        <w:t>операции токарной обработки и особенности их выполнения. Особенности</w:t>
      </w:r>
      <w:r>
        <w:rPr>
          <w:spacing w:val="1"/>
        </w:rPr>
        <w:t xml:space="preserve"> </w:t>
      </w:r>
      <w:r>
        <w:t>точения</w:t>
      </w:r>
      <w:r>
        <w:rPr>
          <w:spacing w:val="-1"/>
        </w:rPr>
        <w:t xml:space="preserve"> </w:t>
      </w:r>
      <w:r>
        <w:t>изделий из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</w:p>
    <w:p w:rsidR="004E7696" w:rsidRDefault="00C27CE0">
      <w:pPr>
        <w:pStyle w:val="a3"/>
        <w:spacing w:before="2" w:line="276" w:lineRule="auto"/>
        <w:ind w:right="444"/>
      </w:pPr>
      <w:r>
        <w:t>Фрезерный</w:t>
      </w:r>
      <w:r>
        <w:rPr>
          <w:spacing w:val="1"/>
        </w:rPr>
        <w:t xml:space="preserve"> </w:t>
      </w:r>
      <w:r>
        <w:t>станок: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Инструменты и приспособления для работы на фрезерном станке. 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фрезерной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 их выполнения.</w:t>
      </w:r>
    </w:p>
    <w:p w:rsidR="004E7696" w:rsidRDefault="00C27CE0">
      <w:pPr>
        <w:pStyle w:val="a3"/>
        <w:spacing w:before="1" w:line="276" w:lineRule="auto"/>
        <w:ind w:right="444"/>
      </w:pPr>
      <w:r>
        <w:t>Современные</w:t>
      </w:r>
      <w:r>
        <w:rPr>
          <w:spacing w:val="1"/>
        </w:rPr>
        <w:t xml:space="preserve"> </w:t>
      </w:r>
      <w:r>
        <w:t>обрабатывающие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</w:t>
      </w:r>
      <w:r>
        <w:rPr>
          <w:spacing w:val="1"/>
        </w:rPr>
        <w:t xml:space="preserve"> </w:t>
      </w:r>
      <w:r>
        <w:t>программным управлением. Роботизированные комплексы. Перспективные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искусственных материалов.</w:t>
      </w:r>
    </w:p>
    <w:p w:rsidR="004E7696" w:rsidRDefault="00C27CE0">
      <w:pPr>
        <w:pStyle w:val="a3"/>
        <w:spacing w:line="278" w:lineRule="auto"/>
        <w:ind w:right="450"/>
      </w:pPr>
      <w:r>
        <w:t>Виды</w:t>
      </w:r>
      <w:r>
        <w:rPr>
          <w:spacing w:val="49"/>
        </w:rPr>
        <w:t xml:space="preserve"> </w:t>
      </w:r>
      <w:r>
        <w:t>соединений</w:t>
      </w:r>
      <w:r>
        <w:rPr>
          <w:spacing w:val="46"/>
        </w:rPr>
        <w:t xml:space="preserve"> </w:t>
      </w:r>
      <w:r>
        <w:t>деталей</w:t>
      </w:r>
      <w:r>
        <w:rPr>
          <w:spacing w:val="50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металлов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искусственных</w:t>
      </w:r>
      <w:r>
        <w:rPr>
          <w:spacing w:val="48"/>
        </w:rPr>
        <w:t xml:space="preserve"> </w:t>
      </w:r>
      <w:r>
        <w:t>материалов,</w:t>
      </w:r>
      <w:r>
        <w:rPr>
          <w:spacing w:val="-68"/>
        </w:rPr>
        <w:t xml:space="preserve"> </w:t>
      </w:r>
      <w:r>
        <w:t>их классификация.</w:t>
      </w:r>
      <w:r>
        <w:rPr>
          <w:spacing w:val="-4"/>
        </w:rPr>
        <w:t xml:space="preserve"> </w:t>
      </w:r>
      <w:r>
        <w:t>Особенности выполнения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-3"/>
        </w:rPr>
        <w:t xml:space="preserve"> </w:t>
      </w:r>
      <w:r>
        <w:t>работ.</w:t>
      </w:r>
    </w:p>
    <w:p w:rsidR="004E7696" w:rsidRDefault="00C27CE0">
      <w:pPr>
        <w:pStyle w:val="a3"/>
        <w:spacing w:line="276" w:lineRule="auto"/>
        <w:ind w:right="451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металлорежущих станках.</w:t>
      </w:r>
    </w:p>
    <w:p w:rsidR="004E7696" w:rsidRDefault="00C27CE0">
      <w:pPr>
        <w:pStyle w:val="a3"/>
        <w:spacing w:line="276" w:lineRule="auto"/>
        <w:ind w:right="444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изделий из металлов и искусственных материалов. Профессии, связанные с</w:t>
      </w:r>
      <w:r>
        <w:rPr>
          <w:spacing w:val="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 искусственных</w:t>
      </w:r>
      <w:r>
        <w:rPr>
          <w:spacing w:val="-3"/>
        </w:rPr>
        <w:t xml:space="preserve"> </w:t>
      </w:r>
      <w:r>
        <w:t>материалов.</w:t>
      </w:r>
    </w:p>
    <w:p w:rsidR="004E7696" w:rsidRDefault="00C27CE0">
      <w:pPr>
        <w:pStyle w:val="1"/>
        <w:spacing w:line="278" w:lineRule="auto"/>
        <w:ind w:left="682" w:right="445" w:firstLine="707"/>
      </w:pPr>
      <w:r>
        <w:t>Тема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художественно-прикладной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материалов</w:t>
      </w:r>
    </w:p>
    <w:p w:rsidR="004E7696" w:rsidRDefault="00C27CE0">
      <w:pPr>
        <w:pStyle w:val="a3"/>
        <w:spacing w:line="276" w:lineRule="auto"/>
        <w:ind w:right="447"/>
      </w:pPr>
      <w:r>
        <w:t>Традиции, обряды, семейные праздники. Национальные орнаменты в</w:t>
      </w:r>
      <w:r>
        <w:rPr>
          <w:spacing w:val="1"/>
        </w:rPr>
        <w:t xml:space="preserve"> </w:t>
      </w:r>
      <w:r>
        <w:t>элементах быта и</w:t>
      </w:r>
      <w:r>
        <w:rPr>
          <w:spacing w:val="-4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художественно-прикладные</w:t>
      </w:r>
      <w:r>
        <w:rPr>
          <w:spacing w:val="-1"/>
        </w:rPr>
        <w:t xml:space="preserve"> </w:t>
      </w:r>
      <w:r>
        <w:t>изделия.</w:t>
      </w:r>
    </w:p>
    <w:p w:rsidR="004E7696" w:rsidRDefault="00C27CE0">
      <w:pPr>
        <w:pStyle w:val="a3"/>
        <w:spacing w:line="276" w:lineRule="auto"/>
        <w:ind w:right="445"/>
      </w:pPr>
      <w:r>
        <w:t>Традиционные виды декоративно-прикладного творчества и 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Региональные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(ремесла).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изделию.</w:t>
      </w:r>
      <w:r>
        <w:rPr>
          <w:spacing w:val="-1"/>
        </w:rPr>
        <w:t xml:space="preserve"> </w:t>
      </w:r>
      <w:r>
        <w:t>Понятие о</w:t>
      </w:r>
      <w:r>
        <w:rPr>
          <w:spacing w:val="-1"/>
        </w:rPr>
        <w:t xml:space="preserve"> </w:t>
      </w:r>
      <w:r>
        <w:t>композиции.</w:t>
      </w:r>
    </w:p>
    <w:p w:rsidR="004E7696" w:rsidRDefault="00C27CE0">
      <w:pPr>
        <w:pStyle w:val="a3"/>
        <w:spacing w:line="276" w:lineRule="auto"/>
        <w:ind w:right="444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художественно-прикладных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технологиях.</w:t>
      </w:r>
    </w:p>
    <w:p w:rsidR="004E7696" w:rsidRDefault="00C27CE0">
      <w:pPr>
        <w:pStyle w:val="a3"/>
        <w:spacing w:line="276" w:lineRule="auto"/>
        <w:ind w:right="448"/>
      </w:pPr>
      <w:r>
        <w:t>Традиционные виды декоративно-прикладного творчества и 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при работе с</w:t>
      </w:r>
      <w:r>
        <w:rPr>
          <w:spacing w:val="-2"/>
        </w:rPr>
        <w:t xml:space="preserve"> </w:t>
      </w:r>
      <w:r>
        <w:t>древесиной и</w:t>
      </w:r>
      <w:r>
        <w:rPr>
          <w:spacing w:val="-3"/>
        </w:rPr>
        <w:t xml:space="preserve"> </w:t>
      </w:r>
      <w:r>
        <w:t>металлами в</w:t>
      </w:r>
      <w:r>
        <w:rPr>
          <w:spacing w:val="-2"/>
        </w:rPr>
        <w:t xml:space="preserve"> </w:t>
      </w:r>
      <w:r>
        <w:t>России.</w:t>
      </w:r>
    </w:p>
    <w:p w:rsidR="004E7696" w:rsidRDefault="00C27CE0">
      <w:pPr>
        <w:pStyle w:val="a3"/>
        <w:spacing w:line="276" w:lineRule="auto"/>
        <w:ind w:right="443"/>
      </w:pPr>
      <w:r>
        <w:t>Технологии</w:t>
      </w:r>
      <w:r>
        <w:rPr>
          <w:spacing w:val="1"/>
        </w:rPr>
        <w:t xml:space="preserve"> </w:t>
      </w:r>
      <w:r>
        <w:t>художественно-прикладной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(резьба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дереву,</w:t>
      </w:r>
      <w:r>
        <w:rPr>
          <w:spacing w:val="31"/>
        </w:rPr>
        <w:t xml:space="preserve"> </w:t>
      </w:r>
      <w:r>
        <w:t>выжигание,</w:t>
      </w:r>
      <w:r>
        <w:rPr>
          <w:spacing w:val="28"/>
        </w:rPr>
        <w:t xml:space="preserve"> </w:t>
      </w:r>
      <w:r>
        <w:t>фигурное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9" w:firstLine="0"/>
      </w:pPr>
      <w:r>
        <w:lastRenderedPageBreak/>
        <w:t>точение</w:t>
      </w:r>
      <w:r>
        <w:rPr>
          <w:spacing w:val="1"/>
        </w:rPr>
        <w:t xml:space="preserve"> </w:t>
      </w:r>
      <w:r>
        <w:t>древесины).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операций</w:t>
      </w:r>
      <w:r>
        <w:rPr>
          <w:spacing w:val="7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инструментами.</w:t>
      </w:r>
    </w:p>
    <w:p w:rsidR="004E7696" w:rsidRDefault="00C27CE0">
      <w:pPr>
        <w:pStyle w:val="a3"/>
        <w:spacing w:before="2" w:line="276" w:lineRule="auto"/>
        <w:ind w:right="444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прикладных работ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 и</w:t>
      </w:r>
      <w:r>
        <w:rPr>
          <w:spacing w:val="-1"/>
        </w:rPr>
        <w:t xml:space="preserve"> </w:t>
      </w:r>
      <w:r>
        <w:t>металлами.</w:t>
      </w:r>
    </w:p>
    <w:p w:rsidR="004E7696" w:rsidRDefault="00C27CE0">
      <w:pPr>
        <w:pStyle w:val="1"/>
        <w:spacing w:before="4"/>
        <w:ind w:left="2945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хозяйства</w:t>
      </w:r>
    </w:p>
    <w:p w:rsidR="004E7696" w:rsidRDefault="00C27CE0">
      <w:pPr>
        <w:spacing w:before="47" w:line="278" w:lineRule="auto"/>
        <w:ind w:left="682" w:right="450" w:firstLine="707"/>
        <w:jc w:val="both"/>
        <w:rPr>
          <w:b/>
          <w:sz w:val="28"/>
        </w:rPr>
      </w:pPr>
      <w:r>
        <w:rPr>
          <w:b/>
          <w:sz w:val="28"/>
        </w:rPr>
        <w:t>Тема 1. Технологии ремонта деталей интерьера, одежды и обуви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ухода за ними</w:t>
      </w:r>
    </w:p>
    <w:p w:rsidR="004E7696" w:rsidRDefault="00C27CE0">
      <w:pPr>
        <w:pStyle w:val="a3"/>
        <w:spacing w:line="276" w:lineRule="auto"/>
        <w:ind w:right="454"/>
      </w:pPr>
      <w:r>
        <w:t>Способы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покрытий,</w:t>
      </w:r>
      <w:r>
        <w:rPr>
          <w:spacing w:val="1"/>
        </w:rPr>
        <w:t xml:space="preserve"> </w:t>
      </w:r>
      <w:r>
        <w:t>лакированной</w:t>
      </w:r>
      <w:r>
        <w:rPr>
          <w:spacing w:val="-1"/>
        </w:rPr>
        <w:t xml:space="preserve"> </w:t>
      </w:r>
      <w:r>
        <w:t>и мягкой мебели,</w:t>
      </w:r>
      <w:r>
        <w:rPr>
          <w:spacing w:val="-1"/>
        </w:rPr>
        <w:t xml:space="preserve"> </w:t>
      </w:r>
      <w:r>
        <w:t>их мелкий</w:t>
      </w:r>
      <w:r>
        <w:rPr>
          <w:spacing w:val="-3"/>
        </w:rPr>
        <w:t xml:space="preserve"> </w:t>
      </w:r>
      <w:r>
        <w:t>ремонт.</w:t>
      </w:r>
    </w:p>
    <w:p w:rsidR="004E7696" w:rsidRDefault="00C27CE0">
      <w:pPr>
        <w:pStyle w:val="a3"/>
        <w:spacing w:line="276" w:lineRule="auto"/>
        <w:ind w:right="453"/>
      </w:pPr>
      <w:r>
        <w:t>Средства для ухода за раковинами и посудой. Средства для ухода за</w:t>
      </w:r>
      <w:r>
        <w:rPr>
          <w:spacing w:val="1"/>
        </w:rPr>
        <w:t xml:space="preserve"> </w:t>
      </w:r>
      <w:r>
        <w:t>мебелью. Выбор и использование современных средств ухода за одеждой и</w:t>
      </w:r>
      <w:r>
        <w:rPr>
          <w:spacing w:val="1"/>
        </w:rPr>
        <w:t xml:space="preserve"> </w:t>
      </w:r>
      <w:r>
        <w:t>обувью.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удаления пятен с</w:t>
      </w:r>
      <w:r>
        <w:rPr>
          <w:spacing w:val="-5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обивки</w:t>
      </w:r>
      <w:r>
        <w:rPr>
          <w:spacing w:val="1"/>
        </w:rPr>
        <w:t xml:space="preserve"> </w:t>
      </w:r>
      <w:r>
        <w:t>мебели.</w:t>
      </w:r>
    </w:p>
    <w:p w:rsidR="004E7696" w:rsidRDefault="00C27CE0">
      <w:pPr>
        <w:pStyle w:val="a3"/>
        <w:spacing w:line="278" w:lineRule="auto"/>
        <w:ind w:right="444"/>
      </w:pPr>
      <w:r>
        <w:t>Экологические аспекты применения современных химических 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препаратов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4E7696" w:rsidRDefault="00C27CE0">
      <w:pPr>
        <w:pStyle w:val="a3"/>
        <w:spacing w:line="276" w:lineRule="auto"/>
        <w:ind w:right="453"/>
      </w:pPr>
      <w:r>
        <w:t>Выбор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окнами.</w:t>
      </w:r>
      <w:r>
        <w:rPr>
          <w:spacing w:val="-2"/>
        </w:rPr>
        <w:t xml:space="preserve"> </w:t>
      </w:r>
      <w:r>
        <w:t>Способы утепления</w:t>
      </w:r>
      <w:r>
        <w:rPr>
          <w:spacing w:val="-3"/>
        </w:rPr>
        <w:t xml:space="preserve"> </w:t>
      </w:r>
      <w:r>
        <w:t>окон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период.</w:t>
      </w:r>
    </w:p>
    <w:p w:rsidR="004E7696" w:rsidRDefault="00C27CE0">
      <w:pPr>
        <w:pStyle w:val="a3"/>
        <w:spacing w:line="321" w:lineRule="exact"/>
        <w:ind w:left="1390" w:firstLine="0"/>
      </w:pP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сервиса.</w:t>
      </w:r>
    </w:p>
    <w:p w:rsidR="004E7696" w:rsidRDefault="00C27CE0">
      <w:pPr>
        <w:pStyle w:val="1"/>
        <w:spacing w:before="39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Эстетика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жилища</w:t>
      </w:r>
    </w:p>
    <w:p w:rsidR="004E7696" w:rsidRDefault="00C27CE0">
      <w:pPr>
        <w:pStyle w:val="a3"/>
        <w:spacing w:before="43" w:line="276" w:lineRule="auto"/>
        <w:ind w:right="445"/>
      </w:pP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энергоснабжения,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67"/>
        </w:rPr>
        <w:t xml:space="preserve"> </w:t>
      </w:r>
      <w:r>
        <w:t>(дачном)</w:t>
      </w:r>
      <w:r>
        <w:rPr>
          <w:spacing w:val="-1"/>
        </w:rPr>
        <w:t xml:space="preserve"> </w:t>
      </w:r>
      <w:r>
        <w:t>домах.</w:t>
      </w:r>
      <w:r>
        <w:rPr>
          <w:spacing w:val="-1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эксплуатации.</w:t>
      </w:r>
    </w:p>
    <w:p w:rsidR="004E7696" w:rsidRDefault="00C27CE0">
      <w:pPr>
        <w:pStyle w:val="a3"/>
        <w:spacing w:before="1" w:line="276" w:lineRule="auto"/>
        <w:ind w:right="445"/>
      </w:pPr>
      <w:r>
        <w:t>Понятие</w:t>
      </w:r>
      <w:r>
        <w:rPr>
          <w:spacing w:val="17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экологии</w:t>
      </w:r>
      <w:r>
        <w:rPr>
          <w:spacing w:val="20"/>
        </w:rPr>
        <w:t xml:space="preserve"> </w:t>
      </w:r>
      <w:r>
        <w:t>жилища.</w:t>
      </w:r>
      <w:r>
        <w:rPr>
          <w:spacing w:val="16"/>
        </w:rPr>
        <w:t xml:space="preserve"> </w:t>
      </w:r>
      <w:r>
        <w:t>Оценка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регулирование</w:t>
      </w:r>
      <w:r>
        <w:rPr>
          <w:spacing w:val="20"/>
        </w:rPr>
        <w:t xml:space="preserve"> </w:t>
      </w:r>
      <w:r>
        <w:t>микроклимата</w:t>
      </w:r>
      <w:r>
        <w:rPr>
          <w:spacing w:val="-68"/>
        </w:rPr>
        <w:t xml:space="preserve"> </w:t>
      </w:r>
      <w:r>
        <w:t>в доме. Современные приборы для поддержания температурного режима,</w:t>
      </w:r>
      <w:r>
        <w:rPr>
          <w:spacing w:val="1"/>
        </w:rPr>
        <w:t xml:space="preserve"> </w:t>
      </w:r>
      <w:r>
        <w:t>влажности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интерьере.</w:t>
      </w:r>
    </w:p>
    <w:p w:rsidR="004E7696" w:rsidRDefault="00C27CE0">
      <w:pPr>
        <w:pStyle w:val="a3"/>
        <w:ind w:left="1390" w:firstLine="0"/>
      </w:pPr>
      <w:r>
        <w:t>Способы</w:t>
      </w:r>
      <w:r>
        <w:rPr>
          <w:spacing w:val="40"/>
        </w:rPr>
        <w:t xml:space="preserve"> </w:t>
      </w:r>
      <w:r>
        <w:t>определения</w:t>
      </w:r>
      <w:r>
        <w:rPr>
          <w:spacing w:val="107"/>
        </w:rPr>
        <w:t xml:space="preserve"> </w:t>
      </w:r>
      <w:r>
        <w:t>места</w:t>
      </w:r>
      <w:r>
        <w:rPr>
          <w:spacing w:val="106"/>
        </w:rPr>
        <w:t xml:space="preserve"> </w:t>
      </w:r>
      <w:r>
        <w:t>положения</w:t>
      </w:r>
      <w:r>
        <w:rPr>
          <w:spacing w:val="107"/>
        </w:rPr>
        <w:t xml:space="preserve"> </w:t>
      </w:r>
      <w:r>
        <w:t>скрытой</w:t>
      </w:r>
      <w:r>
        <w:rPr>
          <w:spacing w:val="109"/>
        </w:rPr>
        <w:t xml:space="preserve"> </w:t>
      </w:r>
      <w:r>
        <w:t>электропроводки.</w:t>
      </w:r>
    </w:p>
    <w:p w:rsidR="004E7696" w:rsidRDefault="00C27CE0">
      <w:pPr>
        <w:pStyle w:val="a3"/>
        <w:spacing w:before="48"/>
        <w:ind w:firstLine="0"/>
      </w:pPr>
      <w:r>
        <w:t>Современные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фильтрации</w:t>
      </w:r>
      <w:r>
        <w:rPr>
          <w:spacing w:val="-3"/>
        </w:rPr>
        <w:t xml:space="preserve"> </w:t>
      </w:r>
      <w:r>
        <w:t>воды.</w:t>
      </w:r>
    </w:p>
    <w:p w:rsidR="004E7696" w:rsidRDefault="00C27CE0">
      <w:pPr>
        <w:pStyle w:val="a3"/>
        <w:spacing w:before="47" w:line="276" w:lineRule="auto"/>
        <w:ind w:right="445"/>
      </w:pPr>
      <w:r>
        <w:t>Подбор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рекламной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техникой.</w:t>
      </w:r>
    </w:p>
    <w:p w:rsidR="004E7696" w:rsidRDefault="00C27CE0">
      <w:pPr>
        <w:pStyle w:val="1"/>
        <w:spacing w:before="6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ремонтно-отделочных</w:t>
      </w:r>
      <w:r>
        <w:rPr>
          <w:spacing w:val="-2"/>
        </w:rPr>
        <w:t xml:space="preserve"> </w:t>
      </w:r>
      <w:r>
        <w:t>работ</w:t>
      </w:r>
    </w:p>
    <w:p w:rsidR="004E7696" w:rsidRDefault="00C27CE0">
      <w:pPr>
        <w:pStyle w:val="a3"/>
        <w:spacing w:before="43" w:line="276" w:lineRule="auto"/>
        <w:ind w:right="443"/>
      </w:pPr>
      <w:r>
        <w:t>Виды</w:t>
      </w:r>
      <w:r>
        <w:rPr>
          <w:spacing w:val="1"/>
        </w:rPr>
        <w:t xml:space="preserve"> </w:t>
      </w:r>
      <w:r>
        <w:t>ремонтно-отделочных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ремонтно-отделочных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7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приспособления</w:t>
      </w:r>
      <w:r>
        <w:rPr>
          <w:spacing w:val="-4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малярных</w:t>
      </w:r>
      <w:r>
        <w:rPr>
          <w:spacing w:val="-1"/>
        </w:rPr>
        <w:t xml:space="preserve"> </w:t>
      </w:r>
      <w:r>
        <w:t>работ.</w:t>
      </w:r>
    </w:p>
    <w:p w:rsidR="004E7696" w:rsidRDefault="00C27CE0">
      <w:pPr>
        <w:pStyle w:val="a3"/>
        <w:ind w:left="1390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окрашивании</w:t>
      </w:r>
      <w:r>
        <w:rPr>
          <w:spacing w:val="-2"/>
        </w:rPr>
        <w:t xml:space="preserve"> </w:t>
      </w:r>
      <w:r>
        <w:t>поверхностей.</w:t>
      </w:r>
    </w:p>
    <w:p w:rsidR="004E7696" w:rsidRDefault="00C27CE0">
      <w:pPr>
        <w:pStyle w:val="a3"/>
        <w:spacing w:before="48"/>
        <w:ind w:left="1390" w:firstLine="0"/>
      </w:pPr>
      <w:r>
        <w:t>Назначение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обоев.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клеев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наклейки</w:t>
      </w:r>
      <w:r>
        <w:rPr>
          <w:spacing w:val="4"/>
        </w:rPr>
        <w:t xml:space="preserve"> </w:t>
      </w:r>
      <w:r>
        <w:t>обоев.</w:t>
      </w:r>
      <w:r>
        <w:rPr>
          <w:spacing w:val="2"/>
        </w:rPr>
        <w:t xml:space="preserve"> </w:t>
      </w:r>
      <w:r>
        <w:t>Технологии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  <w:jc w:val="left"/>
      </w:pPr>
      <w:r>
        <w:lastRenderedPageBreak/>
        <w:t>наклейки</w:t>
      </w:r>
      <w:r>
        <w:rPr>
          <w:spacing w:val="-2"/>
        </w:rPr>
        <w:t xml:space="preserve"> </w:t>
      </w:r>
      <w:r>
        <w:t>обоев</w:t>
      </w:r>
      <w:r>
        <w:rPr>
          <w:spacing w:val="-3"/>
        </w:rPr>
        <w:t xml:space="preserve"> </w:t>
      </w:r>
      <w:r>
        <w:t>встык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внахлест.</w:t>
      </w:r>
    </w:p>
    <w:p w:rsidR="004E7696" w:rsidRDefault="00C27CE0">
      <w:pPr>
        <w:pStyle w:val="a3"/>
        <w:spacing w:before="50"/>
        <w:ind w:left="139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интерьере.</w:t>
      </w:r>
    </w:p>
    <w:p w:rsidR="004E7696" w:rsidRDefault="00C27CE0">
      <w:pPr>
        <w:pStyle w:val="a3"/>
        <w:tabs>
          <w:tab w:val="left" w:pos="3077"/>
          <w:tab w:val="left" w:pos="4592"/>
          <w:tab w:val="left" w:pos="4997"/>
          <w:tab w:val="left" w:pos="6900"/>
          <w:tab w:val="left" w:pos="9848"/>
        </w:tabs>
        <w:spacing w:before="48" w:line="276" w:lineRule="auto"/>
        <w:ind w:right="446"/>
        <w:jc w:val="left"/>
      </w:pPr>
      <w:r>
        <w:t>Профессии,</w:t>
      </w:r>
      <w:r>
        <w:tab/>
        <w:t>связанные</w:t>
      </w:r>
      <w:r>
        <w:tab/>
        <w:t>с</w:t>
      </w:r>
      <w:r>
        <w:tab/>
        <w:t>выполнением</w:t>
      </w:r>
      <w:r>
        <w:tab/>
        <w:t>ремонтно-отделочных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строительных работ.</w:t>
      </w:r>
    </w:p>
    <w:p w:rsidR="004E7696" w:rsidRDefault="00C27CE0">
      <w:pPr>
        <w:pStyle w:val="a3"/>
        <w:tabs>
          <w:tab w:val="left" w:pos="2773"/>
          <w:tab w:val="left" w:pos="4116"/>
          <w:tab w:val="left" w:pos="6186"/>
          <w:tab w:val="left" w:pos="7582"/>
          <w:tab w:val="left" w:pos="9554"/>
        </w:tabs>
        <w:spacing w:before="1" w:line="276" w:lineRule="auto"/>
        <w:ind w:right="451"/>
        <w:jc w:val="left"/>
      </w:pPr>
      <w:r>
        <w:t>Способы</w:t>
      </w:r>
      <w:r>
        <w:tab/>
        <w:t>решения</w:t>
      </w:r>
      <w:r>
        <w:tab/>
        <w:t>экологических</w:t>
      </w:r>
      <w:r>
        <w:tab/>
        <w:t>проблем,</w:t>
      </w:r>
      <w:r>
        <w:tab/>
        <w:t>возникающих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ремонтно-отделочных</w:t>
      </w:r>
      <w:r>
        <w:rPr>
          <w:spacing w:val="-4"/>
        </w:rPr>
        <w:t xml:space="preserve"> </w:t>
      </w:r>
      <w:r>
        <w:t>и строительных работ.</w:t>
      </w:r>
    </w:p>
    <w:p w:rsidR="004E7696" w:rsidRDefault="00C27CE0">
      <w:pPr>
        <w:pStyle w:val="1"/>
        <w:spacing w:before="3"/>
        <w:ind w:left="2035"/>
        <w:jc w:val="lef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Современное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профессиональное</w:t>
      </w:r>
    </w:p>
    <w:p w:rsidR="004E7696" w:rsidRDefault="00C27CE0">
      <w:pPr>
        <w:spacing w:before="48"/>
        <w:ind w:left="4556"/>
        <w:rPr>
          <w:b/>
          <w:sz w:val="28"/>
        </w:rPr>
      </w:pPr>
      <w:r>
        <w:rPr>
          <w:b/>
          <w:sz w:val="28"/>
        </w:rPr>
        <w:t>образование</w:t>
      </w:r>
    </w:p>
    <w:p w:rsidR="004E7696" w:rsidRDefault="00C27CE0">
      <w:pPr>
        <w:pStyle w:val="1"/>
        <w:spacing w:before="50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производства и</w:t>
      </w:r>
      <w:r>
        <w:rPr>
          <w:spacing w:val="-4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</w:t>
      </w:r>
    </w:p>
    <w:p w:rsidR="004E7696" w:rsidRDefault="00C27CE0">
      <w:pPr>
        <w:pStyle w:val="a3"/>
        <w:spacing w:before="43" w:line="276" w:lineRule="auto"/>
        <w:ind w:right="445"/>
      </w:pP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-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предприятия.</w:t>
      </w:r>
    </w:p>
    <w:p w:rsidR="004E7696" w:rsidRDefault="00C27CE0">
      <w:pPr>
        <w:pStyle w:val="a3"/>
        <w:spacing w:before="1" w:line="276" w:lineRule="auto"/>
        <w:ind w:right="445"/>
      </w:pPr>
      <w:r>
        <w:t>Горизонтальное и вертикальное разделение труда. Влияние техники 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труда.</w:t>
      </w:r>
      <w:r>
        <w:rPr>
          <w:spacing w:val="-67"/>
        </w:rPr>
        <w:t xml:space="preserve"> </w:t>
      </w:r>
      <w:r>
        <w:t>Приоритетные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отрасли (на примере регионального предприятия). Уровни квалификации и</w:t>
      </w:r>
      <w:r>
        <w:rPr>
          <w:spacing w:val="1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321" w:lineRule="exact"/>
        <w:ind w:left="1390" w:firstLine="0"/>
      </w:pP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труда.</w:t>
      </w:r>
    </w:p>
    <w:p w:rsidR="004E7696" w:rsidRDefault="00C27CE0">
      <w:pPr>
        <w:pStyle w:val="a3"/>
        <w:spacing w:before="47" w:line="276" w:lineRule="auto"/>
        <w:ind w:right="447"/>
      </w:pPr>
      <w:r>
        <w:t>Понятие о профессии, специальности, квалификации и компетентности</w:t>
      </w:r>
      <w:r>
        <w:rPr>
          <w:spacing w:val="-67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производства.</w:t>
      </w:r>
    </w:p>
    <w:p w:rsidR="004E7696" w:rsidRDefault="00C27CE0">
      <w:pPr>
        <w:pStyle w:val="a3"/>
        <w:spacing w:before="1" w:line="278" w:lineRule="auto"/>
        <w:ind w:right="445"/>
      </w:pPr>
      <w:r>
        <w:t>Анализ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71"/>
        </w:rPr>
        <w:t xml:space="preserve"> </w:t>
      </w:r>
      <w:r>
        <w:t>разделения</w:t>
      </w:r>
      <w:r>
        <w:rPr>
          <w:spacing w:val="-67"/>
        </w:rPr>
        <w:t xml:space="preserve"> </w:t>
      </w:r>
      <w:r>
        <w:t>труда.</w:t>
      </w:r>
    </w:p>
    <w:p w:rsidR="004E7696" w:rsidRDefault="00C27CE0">
      <w:pPr>
        <w:pStyle w:val="a3"/>
        <w:spacing w:line="317" w:lineRule="exact"/>
        <w:ind w:left="1390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предприятия.</w:t>
      </w:r>
    </w:p>
    <w:p w:rsidR="004E7696" w:rsidRDefault="00C27CE0">
      <w:pPr>
        <w:pStyle w:val="1"/>
        <w:spacing w:before="52" w:line="276" w:lineRule="auto"/>
        <w:ind w:left="682" w:right="443" w:firstLine="707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карьера</w:t>
      </w:r>
    </w:p>
    <w:p w:rsidR="004E7696" w:rsidRDefault="00C27CE0">
      <w:pPr>
        <w:pStyle w:val="a3"/>
        <w:spacing w:line="276" w:lineRule="auto"/>
        <w:ind w:right="445"/>
      </w:pPr>
      <w:r>
        <w:t>Роль профессии в жизни человека. Виды массовых профессий сферы</w:t>
      </w:r>
      <w:r>
        <w:rPr>
          <w:spacing w:val="1"/>
        </w:rPr>
        <w:t xml:space="preserve"> </w:t>
      </w:r>
      <w:r>
        <w:t>индустриального производства и сервиса</w:t>
      </w:r>
      <w:r>
        <w:rPr>
          <w:spacing w:val="1"/>
        </w:rPr>
        <w:t xml:space="preserve"> </w:t>
      </w:r>
      <w:r>
        <w:t>в регионе. Региональный рынок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конъюнктура.</w:t>
      </w:r>
      <w:r>
        <w:rPr>
          <w:spacing w:val="1"/>
        </w:rPr>
        <w:t xml:space="preserve"> </w:t>
      </w:r>
      <w:r>
        <w:t>Специальность,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</w:p>
    <w:p w:rsidR="004E7696" w:rsidRDefault="00C27CE0">
      <w:pPr>
        <w:pStyle w:val="a3"/>
        <w:spacing w:line="276" w:lineRule="auto"/>
        <w:ind w:right="444"/>
      </w:pPr>
      <w:r>
        <w:t>Профессиональные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кадров. Диагностика и самодиагностика профессиональной пригодности к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профессиональной деятельности.</w:t>
      </w:r>
    </w:p>
    <w:p w:rsidR="004E7696" w:rsidRDefault="00C27CE0">
      <w:pPr>
        <w:pStyle w:val="a3"/>
        <w:spacing w:line="276" w:lineRule="auto"/>
        <w:ind w:right="447"/>
      </w:pPr>
      <w:r>
        <w:t>Источники получения информации о профессиях, путях и об уровнях</w:t>
      </w:r>
      <w:r>
        <w:rPr>
          <w:spacing w:val="1"/>
        </w:rPr>
        <w:t xml:space="preserve"> </w:t>
      </w:r>
      <w:r>
        <w:t>профессионального образования. Выбор по справочнику профессионального</w:t>
      </w:r>
      <w:r>
        <w:rPr>
          <w:spacing w:val="1"/>
        </w:rPr>
        <w:t xml:space="preserve"> </w:t>
      </w:r>
      <w:r>
        <w:t>учебного заведения, характеристика условий поступления в него и обучения</w:t>
      </w:r>
      <w:r>
        <w:rPr>
          <w:spacing w:val="1"/>
        </w:rPr>
        <w:t xml:space="preserve"> </w:t>
      </w:r>
      <w:r>
        <w:t>там.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left="1239" w:right="515" w:firstLine="0"/>
        <w:jc w:val="center"/>
      </w:pPr>
      <w:r>
        <w:lastRenderedPageBreak/>
        <w:t>Возможности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карьеры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pStyle w:val="1"/>
        <w:spacing w:before="55"/>
        <w:ind w:left="1239" w:right="300"/>
        <w:jc w:val="center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опытнической</w:t>
      </w:r>
    </w:p>
    <w:p w:rsidR="004E7696" w:rsidRDefault="00C27CE0">
      <w:pPr>
        <w:spacing w:before="47"/>
        <w:ind w:left="1239" w:right="1006"/>
        <w:jc w:val="center"/>
        <w:rPr>
          <w:b/>
          <w:sz w:val="28"/>
        </w:rPr>
      </w:pPr>
      <w:r>
        <w:rPr>
          <w:b/>
          <w:sz w:val="28"/>
        </w:rPr>
        <w:t>деятельности</w:t>
      </w:r>
    </w:p>
    <w:p w:rsidR="004E7696" w:rsidRDefault="00C27CE0">
      <w:pPr>
        <w:pStyle w:val="1"/>
        <w:spacing w:before="48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созидательная</w:t>
      </w:r>
      <w:r>
        <w:rPr>
          <w:spacing w:val="-2"/>
        </w:rPr>
        <w:t xml:space="preserve"> </w:t>
      </w:r>
      <w:r>
        <w:t>деятельность</w:t>
      </w:r>
    </w:p>
    <w:p w:rsidR="004E7696" w:rsidRDefault="00C27CE0">
      <w:pPr>
        <w:pStyle w:val="a3"/>
        <w:spacing w:before="45" w:line="276" w:lineRule="auto"/>
        <w:ind w:right="444"/>
      </w:pPr>
      <w:r>
        <w:t>Порядок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спроса</w:t>
      </w:r>
      <w:r>
        <w:rPr>
          <w:spacing w:val="-1"/>
        </w:rPr>
        <w:t xml:space="preserve"> </w:t>
      </w:r>
      <w:r>
        <w:t>на рынке товаров</w:t>
      </w:r>
      <w:r>
        <w:rPr>
          <w:spacing w:val="-3"/>
        </w:rPr>
        <w:t xml:space="preserve"> </w:t>
      </w:r>
      <w:r>
        <w:t>и услуг.</w:t>
      </w:r>
    </w:p>
    <w:p w:rsidR="004E7696" w:rsidRDefault="00C27CE0">
      <w:pPr>
        <w:pStyle w:val="a3"/>
        <w:spacing w:line="321" w:lineRule="exact"/>
        <w:ind w:left="1390" w:firstLine="0"/>
      </w:pPr>
      <w:r>
        <w:t>Обоснование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изготовления.</w:t>
      </w:r>
    </w:p>
    <w:p w:rsidR="004E7696" w:rsidRDefault="00C27CE0">
      <w:pPr>
        <w:pStyle w:val="a3"/>
        <w:spacing w:before="48" w:line="276" w:lineRule="auto"/>
        <w:ind w:right="443"/>
      </w:pPr>
      <w:r>
        <w:t>Технические и технологические задачи при проектировании изделия,</w:t>
      </w:r>
      <w:r>
        <w:rPr>
          <w:spacing w:val="1"/>
        </w:rPr>
        <w:t xml:space="preserve"> </w:t>
      </w:r>
      <w:r>
        <w:t>возможные пути их решения (выбор материалов, рациональной конструкции,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сборки,</w:t>
      </w:r>
      <w:r>
        <w:rPr>
          <w:spacing w:val="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отделки).</w:t>
      </w:r>
      <w:r>
        <w:rPr>
          <w:spacing w:val="1"/>
        </w:rPr>
        <w:t xml:space="preserve"> </w:t>
      </w:r>
      <w:r>
        <w:t>Творческие методы поиска новых решений: морфологический анализ, 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Экспертные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решений.</w:t>
      </w:r>
    </w:p>
    <w:p w:rsidR="004E7696" w:rsidRDefault="00C27CE0">
      <w:pPr>
        <w:pStyle w:val="a3"/>
        <w:spacing w:before="2" w:line="276" w:lineRule="auto"/>
        <w:ind w:right="446"/>
      </w:pPr>
      <w:r>
        <w:t>Методы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задании.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-67"/>
        </w:rPr>
        <w:t xml:space="preserve"> </w:t>
      </w:r>
      <w:r>
        <w:t>Государственные стандарты на типовые детали и документацию (ЕСКД и</w:t>
      </w:r>
      <w:r>
        <w:rPr>
          <w:spacing w:val="1"/>
        </w:rPr>
        <w:t xml:space="preserve"> </w:t>
      </w:r>
      <w:r>
        <w:t>ЕСТД). Классификация производственных технологий. Технологическая и</w:t>
      </w:r>
      <w:r>
        <w:rPr>
          <w:spacing w:val="1"/>
        </w:rPr>
        <w:t xml:space="preserve"> </w:t>
      </w:r>
      <w:r>
        <w:t>трудовая</w:t>
      </w:r>
      <w:r>
        <w:rPr>
          <w:spacing w:val="-4"/>
        </w:rPr>
        <w:t xml:space="preserve"> </w:t>
      </w:r>
      <w:r>
        <w:t>дисциплина на производстве.</w:t>
      </w:r>
    </w:p>
    <w:p w:rsidR="004E7696" w:rsidRDefault="00C27CE0">
      <w:pPr>
        <w:pStyle w:val="a3"/>
        <w:spacing w:line="276" w:lineRule="auto"/>
        <w:ind w:right="443"/>
      </w:pP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67"/>
        </w:rPr>
        <w:t xml:space="preserve"> </w:t>
      </w:r>
      <w:r>
        <w:t>труда. Цена изделия как товара. Основные виды проектной документации.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проведения презентации</w:t>
      </w:r>
      <w:r>
        <w:rPr>
          <w:spacing w:val="-3"/>
        </w:rPr>
        <w:t xml:space="preserve"> </w:t>
      </w:r>
      <w:r>
        <w:t>проектов.</w:t>
      </w:r>
    </w:p>
    <w:p w:rsidR="004E7696" w:rsidRDefault="00C27CE0">
      <w:pPr>
        <w:pStyle w:val="a3"/>
        <w:ind w:left="1390" w:firstLine="0"/>
      </w:pPr>
      <w:r>
        <w:t>Экономическая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проекта.</w:t>
      </w:r>
    </w:p>
    <w:p w:rsidR="004E7696" w:rsidRDefault="00C27CE0">
      <w:pPr>
        <w:pStyle w:val="1"/>
        <w:spacing w:before="52" w:line="278" w:lineRule="auto"/>
        <w:ind w:left="682" w:right="445" w:firstLine="707"/>
      </w:pPr>
      <w:r>
        <w:t>Раздел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276" w:lineRule="auto"/>
        <w:ind w:right="452"/>
      </w:pPr>
      <w:r>
        <w:t>Дизайн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дизайнерской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инноваций.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 «Мозговой штурм».</w:t>
      </w:r>
    </w:p>
    <w:p w:rsidR="004E7696" w:rsidRDefault="00C27CE0">
      <w:pPr>
        <w:pStyle w:val="1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Производство.</w:t>
      </w:r>
    </w:p>
    <w:p w:rsidR="004E7696" w:rsidRDefault="00C27CE0">
      <w:pPr>
        <w:pStyle w:val="a3"/>
        <w:spacing w:before="38" w:line="276" w:lineRule="auto"/>
        <w:ind w:right="444"/>
      </w:pPr>
      <w:r>
        <w:t>Продукт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стандартизированных</w:t>
      </w:r>
      <w:r>
        <w:rPr>
          <w:spacing w:val="26"/>
        </w:rPr>
        <w:t xml:space="preserve"> </w:t>
      </w:r>
      <w:r>
        <w:t>характеристик</w:t>
      </w:r>
      <w:r>
        <w:rPr>
          <w:spacing w:val="28"/>
        </w:rPr>
        <w:t xml:space="preserve"> </w:t>
      </w:r>
      <w:r>
        <w:t>продуктов</w:t>
      </w:r>
      <w:r>
        <w:rPr>
          <w:spacing w:val="27"/>
        </w:rPr>
        <w:t xml:space="preserve"> </w:t>
      </w:r>
      <w:r>
        <w:t>труда.</w:t>
      </w:r>
      <w:r>
        <w:rPr>
          <w:spacing w:val="42"/>
        </w:rPr>
        <w:t xml:space="preserve"> </w:t>
      </w:r>
      <w:r>
        <w:t>Практическая</w:t>
      </w:r>
      <w:r>
        <w:rPr>
          <w:spacing w:val="28"/>
        </w:rPr>
        <w:t xml:space="preserve"> </w:t>
      </w:r>
      <w:r>
        <w:t>работа</w:t>
      </w:r>
    </w:p>
    <w:p w:rsidR="004E7696" w:rsidRDefault="00C27CE0">
      <w:pPr>
        <w:pStyle w:val="a3"/>
        <w:spacing w:line="276" w:lineRule="auto"/>
        <w:ind w:right="448" w:firstLine="0"/>
      </w:pPr>
      <w:r>
        <w:t>«Ознакомление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измерительными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величин».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ВМЗ</w:t>
      </w:r>
      <w:r>
        <w:rPr>
          <w:spacing w:val="1"/>
        </w:rPr>
        <w:t xml:space="preserve"> </w:t>
      </w:r>
      <w:r>
        <w:t>(внеурочная</w:t>
      </w:r>
      <w:r>
        <w:rPr>
          <w:spacing w:val="1"/>
        </w:rPr>
        <w:t xml:space="preserve"> </w:t>
      </w:r>
      <w:r>
        <w:t>деятельность).</w:t>
      </w:r>
    </w:p>
    <w:p w:rsidR="004E7696" w:rsidRDefault="00C27CE0">
      <w:pPr>
        <w:pStyle w:val="1"/>
        <w:spacing w:before="6"/>
      </w:pPr>
      <w:r>
        <w:t>Раздел</w:t>
      </w:r>
      <w:r>
        <w:rPr>
          <w:spacing w:val="-5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Технология.</w:t>
      </w:r>
    </w:p>
    <w:p w:rsidR="004E7696" w:rsidRDefault="00C27CE0">
      <w:pPr>
        <w:pStyle w:val="a3"/>
        <w:spacing w:before="43" w:line="276" w:lineRule="auto"/>
        <w:ind w:right="407"/>
      </w:pPr>
      <w:r>
        <w:t>Классификация технологий. Технологии материального производства.</w:t>
      </w:r>
      <w:r>
        <w:rPr>
          <w:spacing w:val="1"/>
        </w:rPr>
        <w:t xml:space="preserve"> </w:t>
      </w:r>
      <w:r>
        <w:t>Технологии</w:t>
      </w:r>
      <w:r>
        <w:rPr>
          <w:spacing w:val="69"/>
        </w:rPr>
        <w:t xml:space="preserve"> </w:t>
      </w:r>
      <w:r>
        <w:t>сельскохозяйственного</w:t>
      </w:r>
      <w:r>
        <w:rPr>
          <w:spacing w:val="67"/>
        </w:rPr>
        <w:t xml:space="preserve"> </w:t>
      </w:r>
      <w:r>
        <w:t>производства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земледелия.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 xml:space="preserve">Классификация   </w:t>
      </w:r>
      <w:r>
        <w:rPr>
          <w:spacing w:val="11"/>
        </w:rPr>
        <w:t xml:space="preserve"> </w:t>
      </w:r>
      <w:r>
        <w:t xml:space="preserve">информационных    </w:t>
      </w:r>
      <w:r>
        <w:rPr>
          <w:spacing w:val="9"/>
        </w:rPr>
        <w:t xml:space="preserve"> </w:t>
      </w:r>
      <w:r>
        <w:t xml:space="preserve">технологий.    </w:t>
      </w:r>
      <w:r>
        <w:rPr>
          <w:spacing w:val="16"/>
        </w:rPr>
        <w:t xml:space="preserve"> </w:t>
      </w:r>
      <w:r>
        <w:t xml:space="preserve">Практическая    </w:t>
      </w:r>
      <w:r>
        <w:rPr>
          <w:spacing w:val="9"/>
        </w:rPr>
        <w:t xml:space="preserve"> </w:t>
      </w:r>
      <w:r>
        <w:t>работа</w:t>
      </w:r>
    </w:p>
    <w:p w:rsidR="004E7696" w:rsidRDefault="00C27CE0">
      <w:pPr>
        <w:pStyle w:val="a3"/>
        <w:spacing w:before="50"/>
        <w:ind w:firstLine="0"/>
      </w:pPr>
      <w:r>
        <w:t>«Разработка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технологии».</w:t>
      </w:r>
    </w:p>
    <w:p w:rsidR="004E7696" w:rsidRDefault="00C27CE0">
      <w:pPr>
        <w:pStyle w:val="1"/>
        <w:spacing w:before="52"/>
      </w:pPr>
      <w:r>
        <w:t>Раздел</w:t>
      </w:r>
      <w:r>
        <w:rPr>
          <w:spacing w:val="-3"/>
        </w:rPr>
        <w:t xml:space="preserve"> </w:t>
      </w:r>
      <w:r>
        <w:t>9. Техника.</w:t>
      </w:r>
    </w:p>
    <w:p w:rsidR="004E7696" w:rsidRDefault="00C27CE0">
      <w:pPr>
        <w:pStyle w:val="a3"/>
        <w:spacing w:before="43" w:line="276" w:lineRule="auto"/>
        <w:ind w:right="404"/>
      </w:pP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машинами.</w:t>
      </w:r>
      <w:r>
        <w:rPr>
          <w:spacing w:val="-67"/>
        </w:rPr>
        <w:t xml:space="preserve"> </w:t>
      </w:r>
      <w:r>
        <w:t>Основные элементы автоматики. Автоматизация производства. Практическая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выключателя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переменного тока».</w:t>
      </w:r>
    </w:p>
    <w:p w:rsidR="004E7696" w:rsidRDefault="00C27CE0">
      <w:pPr>
        <w:pStyle w:val="1"/>
        <w:spacing w:before="6" w:line="276" w:lineRule="auto"/>
        <w:ind w:left="682" w:right="409" w:firstLine="707"/>
      </w:pPr>
      <w:r>
        <w:t>Раздел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</w:p>
    <w:p w:rsidR="004E7696" w:rsidRDefault="00C27CE0">
      <w:pPr>
        <w:pStyle w:val="a3"/>
        <w:spacing w:line="276" w:lineRule="auto"/>
        <w:ind w:right="409"/>
      </w:pPr>
      <w:r>
        <w:t>Плавление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Пайка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Сварка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Закалка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Электроискровая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Электрохимическая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Лучевые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газов.</w:t>
      </w:r>
    </w:p>
    <w:p w:rsidR="004E7696" w:rsidRDefault="00C27CE0">
      <w:pPr>
        <w:pStyle w:val="a3"/>
        <w:spacing w:line="276" w:lineRule="auto"/>
        <w:ind w:right="4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«Отливка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свечей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парафина».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«Чистка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дистилляции».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соответствующего профиля</w:t>
      </w:r>
      <w:r>
        <w:rPr>
          <w:spacing w:val="1"/>
        </w:rPr>
        <w:t xml:space="preserve"> </w:t>
      </w:r>
      <w:r>
        <w:t>(внеурочная</w:t>
      </w:r>
      <w:r>
        <w:rPr>
          <w:spacing w:val="-2"/>
        </w:rPr>
        <w:t xml:space="preserve"> </w:t>
      </w:r>
      <w:r>
        <w:t>деятельность).</w:t>
      </w:r>
    </w:p>
    <w:p w:rsidR="004E7696" w:rsidRDefault="00C27CE0">
      <w:pPr>
        <w:pStyle w:val="1"/>
        <w:spacing w:before="1" w:line="276" w:lineRule="auto"/>
        <w:ind w:left="682" w:right="410" w:firstLine="707"/>
      </w:pP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энергии.</w:t>
      </w:r>
    </w:p>
    <w:p w:rsidR="004E7696" w:rsidRDefault="00C27CE0">
      <w:pPr>
        <w:pStyle w:val="a3"/>
        <w:spacing w:line="278" w:lineRule="auto"/>
        <w:ind w:right="403"/>
      </w:pPr>
      <w:r>
        <w:t>Выделение энергии при химических реакциях. Химическая обработка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получение новых</w:t>
      </w:r>
      <w:r>
        <w:rPr>
          <w:spacing w:val="1"/>
        </w:rPr>
        <w:t xml:space="preserve"> </w:t>
      </w:r>
      <w:r>
        <w:t>веществ.</w:t>
      </w:r>
    </w:p>
    <w:p w:rsidR="004E7696" w:rsidRDefault="00C27CE0">
      <w:pPr>
        <w:pStyle w:val="a3"/>
        <w:spacing w:line="276" w:lineRule="auto"/>
        <w:ind w:right="411"/>
      </w:pPr>
      <w:r>
        <w:t>Сбор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областях получения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энергии.</w:t>
      </w:r>
    </w:p>
    <w:p w:rsidR="004E7696" w:rsidRDefault="00C27CE0">
      <w:pPr>
        <w:pStyle w:val="a3"/>
        <w:spacing w:line="278" w:lineRule="auto"/>
        <w:ind w:right="407"/>
      </w:pPr>
      <w:r>
        <w:t>Демонстрационная практическая работа «Преобразование химической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энергию».</w:t>
      </w:r>
    </w:p>
    <w:p w:rsidR="004E7696" w:rsidRDefault="00C27CE0">
      <w:pPr>
        <w:pStyle w:val="1"/>
        <w:spacing w:line="276" w:lineRule="auto"/>
        <w:ind w:left="682" w:right="409" w:firstLine="707"/>
      </w:pPr>
      <w:r>
        <w:t>Раздел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</w:p>
    <w:p w:rsidR="004E7696" w:rsidRDefault="00C27CE0">
      <w:pPr>
        <w:pStyle w:val="a3"/>
        <w:spacing w:line="276" w:lineRule="auto"/>
        <w:ind w:right="412"/>
      </w:pPr>
      <w:r>
        <w:t>Материальные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Средства записи информации. Современные технологии записи и хранения</w:t>
      </w:r>
      <w:r>
        <w:rPr>
          <w:spacing w:val="1"/>
        </w:rPr>
        <w:t xml:space="preserve"> </w:t>
      </w:r>
      <w:r>
        <w:t>информации.</w:t>
      </w:r>
    </w:p>
    <w:p w:rsidR="004E7696" w:rsidRDefault="00C27CE0">
      <w:pPr>
        <w:pStyle w:val="a3"/>
        <w:spacing w:line="278" w:lineRule="auto"/>
        <w:ind w:right="406"/>
      </w:pPr>
      <w:r>
        <w:t>Составление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хронометража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276" w:lineRule="auto"/>
        <w:ind w:right="404"/>
      </w:pP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«Кинофильм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классе»</w:t>
      </w:r>
      <w:r>
        <w:rPr>
          <w:spacing w:val="1"/>
        </w:rPr>
        <w:t xml:space="preserve"> </w:t>
      </w:r>
      <w:r>
        <w:t>(внеурочная</w:t>
      </w:r>
      <w:r>
        <w:rPr>
          <w:spacing w:val="1"/>
        </w:rPr>
        <w:t xml:space="preserve"> </w:t>
      </w:r>
      <w:r>
        <w:t>деятельность).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Раздел</w:t>
      </w:r>
      <w:r>
        <w:rPr>
          <w:spacing w:val="-7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растениеводства.</w:t>
      </w:r>
    </w:p>
    <w:p w:rsidR="004E7696" w:rsidRDefault="00C27CE0">
      <w:pPr>
        <w:pStyle w:val="a3"/>
        <w:spacing w:before="46" w:line="276" w:lineRule="auto"/>
        <w:ind w:right="405"/>
      </w:pPr>
      <w:r>
        <w:t>Микроорганизмы, их строение и значение для человека. Бактерии и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биотехнологиях.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зеленых</w:t>
      </w:r>
      <w:r>
        <w:rPr>
          <w:spacing w:val="-67"/>
        </w:rPr>
        <w:t xml:space="preserve"> </w:t>
      </w:r>
      <w:r>
        <w:t>водорослей.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одноклеточных грибов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биотехнологиях.</w:t>
      </w:r>
    </w:p>
    <w:p w:rsidR="004E7696" w:rsidRDefault="00C27CE0">
      <w:pPr>
        <w:pStyle w:val="a3"/>
        <w:spacing w:line="276" w:lineRule="auto"/>
        <w:ind w:right="409"/>
      </w:pPr>
      <w:r>
        <w:t>Определение микроорганизмов по внешнему виду.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дрожжей.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кисломолочных бактерий для получения кисломолочной продукции (творога,</w:t>
      </w:r>
      <w:r>
        <w:rPr>
          <w:spacing w:val="-67"/>
        </w:rPr>
        <w:t xml:space="preserve"> </w:t>
      </w:r>
      <w:r>
        <w:t>кефира</w:t>
      </w:r>
      <w:r>
        <w:rPr>
          <w:spacing w:val="-3"/>
        </w:rPr>
        <w:t xml:space="preserve"> </w:t>
      </w:r>
      <w:r>
        <w:t>и др).</w:t>
      </w:r>
    </w:p>
    <w:p w:rsidR="004E7696" w:rsidRDefault="00C27CE0">
      <w:pPr>
        <w:pStyle w:val="a3"/>
        <w:spacing w:line="278" w:lineRule="auto"/>
        <w:ind w:right="41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одноклеточных грибов</w:t>
      </w:r>
      <w:r>
        <w:rPr>
          <w:spacing w:val="-4"/>
        </w:rPr>
        <w:t xml:space="preserve"> </w:t>
      </w:r>
      <w:r>
        <w:t>дрожжей».</w:t>
      </w:r>
    </w:p>
    <w:p w:rsidR="004E7696" w:rsidRDefault="00C27CE0">
      <w:pPr>
        <w:pStyle w:val="1"/>
      </w:pPr>
      <w:r>
        <w:t>Раздел</w:t>
      </w:r>
      <w:r>
        <w:rPr>
          <w:spacing w:val="-7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животноводства.</w:t>
      </w:r>
    </w:p>
    <w:p w:rsidR="004E7696" w:rsidRDefault="00C27CE0">
      <w:pPr>
        <w:pStyle w:val="a3"/>
        <w:spacing w:before="42" w:line="276" w:lineRule="auto"/>
        <w:ind w:right="407"/>
      </w:pPr>
      <w:r>
        <w:t>Получение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продуктивность.</w:t>
      </w:r>
    </w:p>
    <w:p w:rsidR="004E7696" w:rsidRDefault="00C27CE0">
      <w:pPr>
        <w:pStyle w:val="a3"/>
        <w:spacing w:before="1" w:line="276" w:lineRule="auto"/>
        <w:ind w:right="408"/>
      </w:pPr>
      <w:r>
        <w:t>Составление</w:t>
      </w:r>
      <w:r>
        <w:rPr>
          <w:spacing w:val="1"/>
        </w:rPr>
        <w:t xml:space="preserve"> </w:t>
      </w:r>
      <w:r>
        <w:t>рационов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кормления.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кормов.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с/х</w:t>
      </w:r>
      <w:r>
        <w:rPr>
          <w:spacing w:val="1"/>
        </w:rPr>
        <w:t xml:space="preserve"> </w:t>
      </w:r>
      <w:r>
        <w:t>(внеурочная</w:t>
      </w:r>
      <w:r>
        <w:rPr>
          <w:spacing w:val="-3"/>
        </w:rPr>
        <w:t xml:space="preserve"> </w:t>
      </w:r>
      <w:r>
        <w:t>деятельность).</w:t>
      </w:r>
    </w:p>
    <w:p w:rsidR="004E7696" w:rsidRDefault="00C27CE0">
      <w:pPr>
        <w:pStyle w:val="1"/>
        <w:spacing w:before="4"/>
      </w:pPr>
      <w:r>
        <w:t>Раздел</w:t>
      </w:r>
      <w:r>
        <w:rPr>
          <w:spacing w:val="-6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технологии.</w:t>
      </w:r>
    </w:p>
    <w:p w:rsidR="004E7696" w:rsidRDefault="00C27CE0">
      <w:pPr>
        <w:pStyle w:val="a3"/>
        <w:spacing w:before="43" w:line="276" w:lineRule="auto"/>
        <w:ind w:right="410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рынком.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сбыта.</w:t>
      </w:r>
      <w:r>
        <w:rPr>
          <w:spacing w:val="-2"/>
        </w:rPr>
        <w:t xml:space="preserve"> </w:t>
      </w:r>
      <w:r>
        <w:t>Методы исследования</w:t>
      </w:r>
      <w:r>
        <w:rPr>
          <w:spacing w:val="-3"/>
        </w:rPr>
        <w:t xml:space="preserve"> </w:t>
      </w:r>
      <w:r>
        <w:t>рынка.</w:t>
      </w:r>
    </w:p>
    <w:p w:rsidR="004E7696" w:rsidRDefault="00C27CE0">
      <w:pPr>
        <w:pStyle w:val="a3"/>
        <w:spacing w:before="1" w:line="276" w:lineRule="auto"/>
        <w:ind w:right="410"/>
      </w:pPr>
      <w:r>
        <w:t>Составление</w:t>
      </w:r>
      <w:r>
        <w:rPr>
          <w:spacing w:val="1"/>
        </w:rPr>
        <w:t xml:space="preserve"> </w:t>
      </w:r>
      <w:r>
        <w:t>вопросников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</w:p>
    <w:p w:rsidR="004E7696" w:rsidRDefault="00C27CE0">
      <w:pPr>
        <w:pStyle w:val="a3"/>
        <w:ind w:left="1390" w:firstLine="0"/>
      </w:pPr>
      <w:r>
        <w:t>Практическая</w:t>
      </w:r>
      <w:r>
        <w:rPr>
          <w:spacing w:val="23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«Оценка</w:t>
      </w:r>
      <w:r>
        <w:rPr>
          <w:spacing w:val="26"/>
        </w:rPr>
        <w:t xml:space="preserve"> </w:t>
      </w:r>
      <w:r>
        <w:t>эффективности</w:t>
      </w:r>
      <w:r>
        <w:rPr>
          <w:spacing w:val="23"/>
        </w:rPr>
        <w:t xml:space="preserve"> </w:t>
      </w:r>
      <w:r>
        <w:t>рекламы».</w:t>
      </w:r>
      <w:r>
        <w:rPr>
          <w:spacing w:val="25"/>
        </w:rPr>
        <w:t xml:space="preserve"> </w:t>
      </w:r>
      <w:r>
        <w:t>Деловая</w:t>
      </w:r>
      <w:r>
        <w:rPr>
          <w:spacing w:val="23"/>
        </w:rPr>
        <w:t xml:space="preserve"> </w:t>
      </w:r>
      <w:r>
        <w:t>игра</w:t>
      </w:r>
    </w:p>
    <w:p w:rsidR="004E7696" w:rsidRDefault="00C27CE0">
      <w:pPr>
        <w:pStyle w:val="a3"/>
        <w:spacing w:before="48"/>
        <w:ind w:firstLine="0"/>
      </w:pPr>
      <w:r>
        <w:t>«Прием</w:t>
      </w:r>
      <w:r>
        <w:rPr>
          <w:spacing w:val="-4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работу».</w:t>
      </w:r>
    </w:p>
    <w:p w:rsidR="004E7696" w:rsidRDefault="00C27CE0">
      <w:pPr>
        <w:pStyle w:val="1"/>
        <w:spacing w:before="52"/>
        <w:ind w:left="3039"/>
      </w:pPr>
      <w:r>
        <w:t>Направление</w:t>
      </w:r>
      <w:r>
        <w:rPr>
          <w:spacing w:val="-4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дома»</w:t>
      </w:r>
    </w:p>
    <w:p w:rsidR="004E7696" w:rsidRDefault="004E7696">
      <w:pPr>
        <w:pStyle w:val="a3"/>
        <w:spacing w:before="6"/>
        <w:ind w:left="0" w:firstLine="0"/>
        <w:jc w:val="left"/>
        <w:rPr>
          <w:b/>
          <w:sz w:val="36"/>
        </w:rPr>
      </w:pPr>
    </w:p>
    <w:p w:rsidR="004E7696" w:rsidRDefault="00C27CE0">
      <w:pPr>
        <w:spacing w:line="276" w:lineRule="auto"/>
        <w:ind w:left="1390" w:right="3437" w:firstLine="2988"/>
        <w:jc w:val="both"/>
        <w:rPr>
          <w:b/>
          <w:sz w:val="28"/>
        </w:rPr>
      </w:pPr>
      <w:r>
        <w:rPr>
          <w:b/>
          <w:sz w:val="28"/>
        </w:rPr>
        <w:t>Раздел 1. Кулинария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 1. Санитария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гигиена</w:t>
      </w:r>
    </w:p>
    <w:p w:rsidR="004E7696" w:rsidRDefault="00C27CE0">
      <w:pPr>
        <w:pStyle w:val="a3"/>
        <w:spacing w:line="276" w:lineRule="auto"/>
        <w:ind w:right="445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санитарии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кухонному инвентарю. Соблюдение санитарных правил и личной 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кулинарной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7"/>
      </w:pPr>
      <w:r>
        <w:lastRenderedPageBreak/>
        <w:t>Безопасные приемы работы с кухонным оборудованием, колющими и</w:t>
      </w:r>
      <w:r>
        <w:rPr>
          <w:spacing w:val="1"/>
        </w:rPr>
        <w:t xml:space="preserve"> </w:t>
      </w:r>
      <w:r>
        <w:t>режущими инструментами, горячими жидкостями. Оказание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ожогах</w:t>
      </w:r>
      <w:r>
        <w:rPr>
          <w:spacing w:val="-2"/>
        </w:rPr>
        <w:t xml:space="preserve"> </w:t>
      </w:r>
      <w:r>
        <w:t>и порезах.</w:t>
      </w:r>
    </w:p>
    <w:p w:rsidR="004E7696" w:rsidRDefault="00C27CE0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Физиология</w:t>
      </w:r>
      <w:r>
        <w:rPr>
          <w:spacing w:val="-5"/>
        </w:rPr>
        <w:t xml:space="preserve"> </w:t>
      </w:r>
      <w:r>
        <w:t>питания</w:t>
      </w:r>
    </w:p>
    <w:p w:rsidR="004E7696" w:rsidRDefault="00C27CE0">
      <w:pPr>
        <w:pStyle w:val="a3"/>
        <w:spacing w:before="45" w:line="276" w:lineRule="auto"/>
        <w:ind w:right="443"/>
      </w:pPr>
      <w:r>
        <w:t>Физиологические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данные о роли витаминов, минеральных солей и микроэлементов в обмене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продуктах;</w:t>
      </w:r>
      <w:r>
        <w:rPr>
          <w:spacing w:val="1"/>
        </w:rPr>
        <w:t xml:space="preserve"> </w:t>
      </w:r>
      <w:r>
        <w:t>суточная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витаминах,</w:t>
      </w:r>
      <w:r>
        <w:rPr>
          <w:spacing w:val="-2"/>
        </w:rPr>
        <w:t xml:space="preserve"> </w:t>
      </w:r>
      <w:r>
        <w:t>солях</w:t>
      </w:r>
      <w:r>
        <w:rPr>
          <w:spacing w:val="-2"/>
        </w:rPr>
        <w:t xml:space="preserve"> </w:t>
      </w:r>
      <w:r>
        <w:t>и микроэлементах.</w:t>
      </w:r>
    </w:p>
    <w:p w:rsidR="004E7696" w:rsidRDefault="00C27CE0">
      <w:pPr>
        <w:pStyle w:val="a3"/>
        <w:spacing w:line="322" w:lineRule="exact"/>
        <w:ind w:left="1390" w:firstLine="0"/>
      </w:pPr>
      <w:r>
        <w:t>Составление</w:t>
      </w:r>
      <w:r>
        <w:rPr>
          <w:spacing w:val="-5"/>
        </w:rPr>
        <w:t xml:space="preserve"> </w:t>
      </w:r>
      <w:r>
        <w:t>рациона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питания.</w:t>
      </w:r>
    </w:p>
    <w:p w:rsidR="004E7696" w:rsidRDefault="00C27CE0">
      <w:pPr>
        <w:pStyle w:val="a3"/>
        <w:spacing w:before="48" w:line="276" w:lineRule="auto"/>
        <w:ind w:right="44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микроорганизмах;</w:t>
      </w:r>
      <w:r>
        <w:rPr>
          <w:spacing w:val="1"/>
        </w:rPr>
        <w:t xml:space="preserve"> </w:t>
      </w:r>
      <w:r>
        <w:t>полезное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продукты;</w:t>
      </w:r>
      <w:r>
        <w:rPr>
          <w:spacing w:val="1"/>
        </w:rPr>
        <w:t xml:space="preserve"> </w:t>
      </w:r>
      <w:r>
        <w:t>органолептические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отравлениях.</w:t>
      </w:r>
    </w:p>
    <w:p w:rsidR="004E7696" w:rsidRDefault="00C27CE0">
      <w:pPr>
        <w:pStyle w:val="a3"/>
        <w:spacing w:line="276" w:lineRule="auto"/>
        <w:ind w:right="4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«Составление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 и принципам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питания».</w:t>
      </w:r>
    </w:p>
    <w:p w:rsidR="004E7696" w:rsidRDefault="00C27CE0">
      <w:pPr>
        <w:pStyle w:val="1"/>
        <w:spacing w:before="6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бутерброды,</w:t>
      </w:r>
      <w:r>
        <w:rPr>
          <w:spacing w:val="-3"/>
        </w:rPr>
        <w:t xml:space="preserve"> </w:t>
      </w:r>
      <w:r>
        <w:t>горячие</w:t>
      </w:r>
      <w:r>
        <w:rPr>
          <w:spacing w:val="-2"/>
        </w:rPr>
        <w:t xml:space="preserve"> </w:t>
      </w:r>
      <w:r>
        <w:t>напитки</w:t>
      </w:r>
    </w:p>
    <w:p w:rsidR="004E7696" w:rsidRDefault="00C27CE0">
      <w:pPr>
        <w:pStyle w:val="a3"/>
        <w:spacing w:before="43" w:line="276" w:lineRule="auto"/>
        <w:ind w:right="445"/>
      </w:pPr>
      <w:r>
        <w:t>Значение яиц в питании человека. Использование яиц в</w:t>
      </w:r>
      <w:r>
        <w:rPr>
          <w:spacing w:val="1"/>
        </w:rPr>
        <w:t xml:space="preserve"> </w:t>
      </w:r>
      <w:r>
        <w:t>кулинарии.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яиц.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яиц.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 блюд из яиц. Приспособления и оборудование для взбивания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яиц.</w:t>
      </w:r>
      <w:r>
        <w:rPr>
          <w:spacing w:val="-2"/>
        </w:rPr>
        <w:t xml:space="preserve"> </w:t>
      </w:r>
      <w:r>
        <w:t>Оформление готовых блюд.</w:t>
      </w:r>
    </w:p>
    <w:p w:rsidR="004E7696" w:rsidRDefault="00C27CE0">
      <w:pPr>
        <w:pStyle w:val="a3"/>
        <w:spacing w:line="276" w:lineRule="auto"/>
        <w:ind w:right="445"/>
      </w:pPr>
      <w:r>
        <w:t>Продукты, употребляемые для приготовления бутербродов. Значение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бутербродов,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приспособления</w:t>
      </w:r>
      <w:r>
        <w:rPr>
          <w:spacing w:val="1"/>
        </w:rPr>
        <w:t xml:space="preserve"> </w:t>
      </w:r>
      <w:r>
        <w:t>для нарезки.</w:t>
      </w:r>
    </w:p>
    <w:p w:rsidR="004E7696" w:rsidRDefault="00C27CE0">
      <w:pPr>
        <w:pStyle w:val="a3"/>
        <w:spacing w:before="1" w:line="276" w:lineRule="auto"/>
        <w:ind w:right="444"/>
      </w:pPr>
      <w:r>
        <w:t>Особенности технологии приготовления и украшения различных видов</w:t>
      </w:r>
      <w:r>
        <w:rPr>
          <w:spacing w:val="-67"/>
        </w:rPr>
        <w:t xml:space="preserve"> </w:t>
      </w:r>
      <w:r>
        <w:t>бутербродов. Требования к качеству готовых бутербродов, условия и сроки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хранения.</w:t>
      </w:r>
    </w:p>
    <w:p w:rsidR="004E7696" w:rsidRDefault="00C27CE0">
      <w:pPr>
        <w:pStyle w:val="a3"/>
        <w:spacing w:line="276" w:lineRule="auto"/>
        <w:ind w:right="444"/>
      </w:pPr>
      <w:r>
        <w:t>Виды горячих напитков (чай, кофе, какао, горячий шоколад). Правила</w:t>
      </w:r>
      <w:r>
        <w:rPr>
          <w:spacing w:val="1"/>
        </w:rPr>
        <w:t xml:space="preserve"> </w:t>
      </w:r>
      <w:r>
        <w:t>хранения чая, кофе, какао. Сорта чая, их вкусовые достоинства и способы</w:t>
      </w:r>
      <w:r>
        <w:rPr>
          <w:spacing w:val="1"/>
        </w:rPr>
        <w:t xml:space="preserve"> </w:t>
      </w:r>
      <w:r>
        <w:t>заваривания.</w:t>
      </w:r>
    </w:p>
    <w:p w:rsidR="004E7696" w:rsidRDefault="00C27CE0">
      <w:pPr>
        <w:pStyle w:val="a3"/>
        <w:spacing w:line="276" w:lineRule="auto"/>
        <w:ind w:right="452"/>
      </w:pPr>
      <w:r>
        <w:t>Сорта кофе и какао. Устройства для размола зерен кофе. 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кофе</w:t>
      </w:r>
      <w:r>
        <w:rPr>
          <w:spacing w:val="-2"/>
        </w:rPr>
        <w:t xml:space="preserve"> </w:t>
      </w:r>
      <w:r>
        <w:t>и какао.</w:t>
      </w:r>
    </w:p>
    <w:p w:rsidR="004E7696" w:rsidRDefault="00C27CE0">
      <w:pPr>
        <w:pStyle w:val="a3"/>
        <w:spacing w:line="321" w:lineRule="exact"/>
        <w:ind w:left="1390" w:firstLine="0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напитков.</w:t>
      </w:r>
    </w:p>
    <w:p w:rsidR="004E7696" w:rsidRDefault="00C27CE0">
      <w:pPr>
        <w:pStyle w:val="1"/>
        <w:spacing w:before="53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овощей</w:t>
      </w:r>
    </w:p>
    <w:p w:rsidR="004E7696" w:rsidRDefault="00C27CE0">
      <w:pPr>
        <w:pStyle w:val="a3"/>
        <w:spacing w:before="45" w:line="276" w:lineRule="auto"/>
        <w:ind w:right="445"/>
      </w:pPr>
      <w:r>
        <w:t>Виды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минеральных веществ, белков, жиров, углеводов, витаминов. Сохранность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кулинарной</w:t>
      </w:r>
      <w:r>
        <w:rPr>
          <w:spacing w:val="1"/>
        </w:rPr>
        <w:t xml:space="preserve"> </w:t>
      </w:r>
      <w:r>
        <w:t>обработки.</w:t>
      </w:r>
      <w:r>
        <w:rPr>
          <w:spacing w:val="45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влаги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продуктах.</w:t>
      </w:r>
      <w:r>
        <w:rPr>
          <w:spacing w:val="45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и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>сохранность</w:t>
      </w:r>
      <w:r>
        <w:rPr>
          <w:spacing w:val="-7"/>
        </w:rPr>
        <w:t xml:space="preserve"> </w:t>
      </w:r>
      <w:r>
        <w:t>продуктов.</w:t>
      </w:r>
    </w:p>
    <w:p w:rsidR="004E7696" w:rsidRDefault="00C27CE0">
      <w:pPr>
        <w:pStyle w:val="a3"/>
        <w:spacing w:before="50" w:line="276" w:lineRule="auto"/>
        <w:ind w:right="452"/>
      </w:pPr>
      <w:r>
        <w:t>Свежемороженые</w:t>
      </w:r>
      <w:r>
        <w:rPr>
          <w:spacing w:val="1"/>
        </w:rPr>
        <w:t xml:space="preserve"> </w:t>
      </w:r>
      <w:r>
        <w:t>овощи.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кулинарного использования.</w:t>
      </w:r>
    </w:p>
    <w:p w:rsidR="004E7696" w:rsidRDefault="00C27CE0">
      <w:pPr>
        <w:pStyle w:val="a3"/>
        <w:spacing w:line="276" w:lineRule="auto"/>
        <w:ind w:right="445"/>
      </w:pPr>
      <w:r>
        <w:t>Влияние экологии окружающей среды на качество овощей. Методы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санитарные условия механической кулинарной обработки овощей. Причины</w:t>
      </w:r>
      <w:r>
        <w:rPr>
          <w:spacing w:val="1"/>
        </w:rPr>
        <w:t xml:space="preserve"> </w:t>
      </w:r>
      <w:r>
        <w:t>потемнения</w:t>
      </w:r>
      <w:r>
        <w:rPr>
          <w:spacing w:val="-1"/>
        </w:rPr>
        <w:t xml:space="preserve"> </w:t>
      </w:r>
      <w:r>
        <w:t>картофеля и</w:t>
      </w:r>
      <w:r>
        <w:rPr>
          <w:spacing w:val="-1"/>
        </w:rPr>
        <w:t xml:space="preserve"> </w:t>
      </w:r>
      <w:r>
        <w:t>способы его</w:t>
      </w:r>
      <w:r>
        <w:rPr>
          <w:spacing w:val="1"/>
        </w:rPr>
        <w:t xml:space="preserve"> </w:t>
      </w:r>
      <w:r>
        <w:t>предотвращения.</w:t>
      </w:r>
    </w:p>
    <w:p w:rsidR="004E7696" w:rsidRDefault="00C27CE0">
      <w:pPr>
        <w:pStyle w:val="a3"/>
        <w:spacing w:line="278" w:lineRule="auto"/>
        <w:ind w:right="445"/>
      </w:pPr>
      <w:r>
        <w:t>Особенности механической кулинарной обработки листовых, луковых,</w:t>
      </w:r>
      <w:r>
        <w:rPr>
          <w:spacing w:val="-67"/>
        </w:rPr>
        <w:t xml:space="preserve"> </w:t>
      </w:r>
      <w:r>
        <w:t>пряных,</w:t>
      </w:r>
      <w:r>
        <w:rPr>
          <w:spacing w:val="-2"/>
        </w:rPr>
        <w:t xml:space="preserve"> </w:t>
      </w:r>
      <w:r>
        <w:t>тыквенных,</w:t>
      </w:r>
      <w:r>
        <w:rPr>
          <w:spacing w:val="-3"/>
        </w:rPr>
        <w:t xml:space="preserve"> </w:t>
      </w:r>
      <w:r>
        <w:t>томатных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капустных овощей.</w:t>
      </w:r>
    </w:p>
    <w:p w:rsidR="004E7696" w:rsidRDefault="00C27CE0">
      <w:pPr>
        <w:pStyle w:val="a3"/>
        <w:spacing w:line="276" w:lineRule="auto"/>
        <w:ind w:right="444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нарезки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обработки, обеспечивающие сохранение цвета овощей и содержания в них</w:t>
      </w:r>
      <w:r>
        <w:rPr>
          <w:spacing w:val="1"/>
        </w:rPr>
        <w:t xml:space="preserve"> </w:t>
      </w:r>
      <w:r>
        <w:t>витаминов.</w:t>
      </w:r>
    </w:p>
    <w:p w:rsidR="004E7696" w:rsidRDefault="00C27CE0">
      <w:pPr>
        <w:pStyle w:val="a3"/>
        <w:tabs>
          <w:tab w:val="left" w:pos="2914"/>
          <w:tab w:val="left" w:pos="3517"/>
          <w:tab w:val="left" w:pos="4233"/>
          <w:tab w:val="left" w:pos="4597"/>
          <w:tab w:val="left" w:pos="4734"/>
          <w:tab w:val="left" w:pos="5175"/>
          <w:tab w:val="left" w:pos="5768"/>
          <w:tab w:val="left" w:pos="6147"/>
          <w:tab w:val="left" w:pos="6514"/>
          <w:tab w:val="left" w:pos="7360"/>
          <w:tab w:val="left" w:pos="8593"/>
          <w:tab w:val="left" w:pos="8899"/>
          <w:tab w:val="left" w:pos="9844"/>
        </w:tabs>
        <w:spacing w:line="276" w:lineRule="auto"/>
        <w:ind w:right="444"/>
        <w:jc w:val="right"/>
      </w:pPr>
      <w:r>
        <w:t>Использование</w:t>
      </w:r>
      <w:r>
        <w:tab/>
        <w:t>салатов</w:t>
      </w:r>
      <w:r>
        <w:tab/>
      </w:r>
      <w:r>
        <w:tab/>
        <w:t>в</w:t>
      </w:r>
      <w:r>
        <w:tab/>
        <w:t>качестве</w:t>
      </w:r>
      <w:r>
        <w:tab/>
        <w:t>самостоятельных</w:t>
      </w:r>
      <w:r>
        <w:tab/>
      </w:r>
      <w:r>
        <w:tab/>
        <w:t>блюд</w:t>
      </w:r>
      <w:r>
        <w:tab/>
        <w:t>и</w:t>
      </w:r>
      <w:r>
        <w:rPr>
          <w:spacing w:val="-67"/>
        </w:rPr>
        <w:t xml:space="preserve"> </w:t>
      </w:r>
      <w:r>
        <w:t>дополнительных</w:t>
      </w:r>
      <w:r>
        <w:tab/>
        <w:t>гарниров</w:t>
      </w:r>
      <w:r>
        <w:tab/>
        <w:t>к</w:t>
      </w:r>
      <w:r>
        <w:tab/>
        <w:t>мясным</w:t>
      </w:r>
      <w:r>
        <w:tab/>
        <w:t>и</w:t>
      </w:r>
      <w:r>
        <w:tab/>
        <w:t>рыбным</w:t>
      </w:r>
      <w:r>
        <w:tab/>
        <w:t>блюдам.</w:t>
      </w:r>
      <w:r>
        <w:tab/>
        <w:t>Технология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27"/>
        </w:rPr>
        <w:t xml:space="preserve"> </w:t>
      </w:r>
      <w:r>
        <w:t>салатов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сырых</w:t>
      </w:r>
      <w:r>
        <w:rPr>
          <w:spacing w:val="23"/>
        </w:rPr>
        <w:t xml:space="preserve"> </w:t>
      </w:r>
      <w:r>
        <w:t>овощей.</w:t>
      </w:r>
      <w:r>
        <w:rPr>
          <w:spacing w:val="24"/>
        </w:rPr>
        <w:t xml:space="preserve"> </w:t>
      </w:r>
      <w:r>
        <w:t>Оформление</w:t>
      </w:r>
      <w:r>
        <w:rPr>
          <w:spacing w:val="25"/>
        </w:rPr>
        <w:t xml:space="preserve"> </w:t>
      </w:r>
      <w:r>
        <w:t>салатов</w:t>
      </w:r>
      <w:r>
        <w:rPr>
          <w:spacing w:val="24"/>
        </w:rPr>
        <w:t xml:space="preserve"> </w:t>
      </w:r>
      <w:r>
        <w:t>продуктами,</w:t>
      </w:r>
      <w:r>
        <w:rPr>
          <w:spacing w:val="-67"/>
        </w:rPr>
        <w:t xml:space="preserve"> </w:t>
      </w:r>
      <w:r>
        <w:t>входящими в состав салатов и имеющими яркую окраску, и листьями зелени.</w:t>
      </w:r>
      <w:r>
        <w:rPr>
          <w:spacing w:val="-67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тепловой</w:t>
      </w:r>
      <w:r>
        <w:rPr>
          <w:spacing w:val="58"/>
        </w:rPr>
        <w:t xml:space="preserve"> </w:t>
      </w:r>
      <w:r>
        <w:t>кулинарной</w:t>
      </w:r>
      <w:r>
        <w:rPr>
          <w:spacing w:val="61"/>
        </w:rPr>
        <w:t xml:space="preserve"> </w:t>
      </w:r>
      <w:r>
        <w:t>обработки</w:t>
      </w:r>
      <w:r>
        <w:rPr>
          <w:spacing w:val="57"/>
        </w:rPr>
        <w:t xml:space="preserve"> </w:t>
      </w:r>
      <w:r>
        <w:t>продуктов</w:t>
      </w:r>
      <w:r>
        <w:rPr>
          <w:spacing w:val="60"/>
        </w:rPr>
        <w:t xml:space="preserve"> </w:t>
      </w:r>
      <w:r>
        <w:t>(варка,</w:t>
      </w:r>
    </w:p>
    <w:p w:rsidR="004E7696" w:rsidRDefault="00C27CE0">
      <w:pPr>
        <w:pStyle w:val="a3"/>
        <w:spacing w:line="278" w:lineRule="auto"/>
        <w:ind w:right="446" w:firstLine="0"/>
      </w:pPr>
      <w:r>
        <w:t>жаренье, тушение, запекание, припускание, пассерование, бланширование).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недостатки различных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варки овощей.</w:t>
      </w:r>
    </w:p>
    <w:p w:rsidR="004E7696" w:rsidRDefault="00C27CE0">
      <w:pPr>
        <w:pStyle w:val="a3"/>
        <w:spacing w:line="276" w:lineRule="auto"/>
        <w:ind w:right="445"/>
      </w:pPr>
      <w:r>
        <w:t>Изменение содержания витаминов и минеральных веществ в овощах в</w:t>
      </w:r>
      <w:r>
        <w:rPr>
          <w:spacing w:val="1"/>
        </w:rPr>
        <w:t xml:space="preserve"> </w:t>
      </w:r>
      <w:r>
        <w:t>зависимости от условий кулинарной обработки. Технология приготовления</w:t>
      </w:r>
      <w:r>
        <w:rPr>
          <w:spacing w:val="1"/>
        </w:rPr>
        <w:t xml:space="preserve"> </w:t>
      </w:r>
      <w:r>
        <w:t>блюд из отварных овощей. Требования к качеству и оформлению готовых</w:t>
      </w:r>
      <w:r>
        <w:rPr>
          <w:spacing w:val="1"/>
        </w:rPr>
        <w:t xml:space="preserve"> </w:t>
      </w:r>
      <w:r>
        <w:t>блюд.</w:t>
      </w:r>
    </w:p>
    <w:p w:rsidR="004E7696" w:rsidRDefault="00C27CE0">
      <w:pPr>
        <w:pStyle w:val="1"/>
        <w:spacing w:line="314" w:lineRule="exact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кисломолочных</w:t>
      </w:r>
      <w:r>
        <w:rPr>
          <w:spacing w:val="-1"/>
        </w:rPr>
        <w:t xml:space="preserve"> </w:t>
      </w:r>
      <w:r>
        <w:t>продуктов</w:t>
      </w:r>
    </w:p>
    <w:p w:rsidR="004E7696" w:rsidRDefault="00C27CE0">
      <w:pPr>
        <w:pStyle w:val="a3"/>
        <w:spacing w:before="43"/>
        <w:ind w:left="1390" w:firstLine="0"/>
      </w:pPr>
      <w:r>
        <w:t>Значение</w:t>
      </w:r>
      <w:r>
        <w:rPr>
          <w:spacing w:val="12"/>
        </w:rPr>
        <w:t xml:space="preserve"> </w:t>
      </w:r>
      <w:r>
        <w:t>молока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кисломолочных</w:t>
      </w:r>
      <w:r>
        <w:rPr>
          <w:spacing w:val="82"/>
        </w:rPr>
        <w:t xml:space="preserve"> </w:t>
      </w:r>
      <w:r>
        <w:t>продуктов</w:t>
      </w:r>
      <w:r>
        <w:rPr>
          <w:spacing w:val="8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питании</w:t>
      </w:r>
      <w:r>
        <w:rPr>
          <w:spacing w:val="83"/>
        </w:rPr>
        <w:t xml:space="preserve"> </w:t>
      </w:r>
      <w:r>
        <w:t>человека.</w:t>
      </w:r>
    </w:p>
    <w:p w:rsidR="004E7696" w:rsidRDefault="00C27CE0">
      <w:pPr>
        <w:pStyle w:val="a3"/>
        <w:spacing w:before="50"/>
        <w:ind w:firstLine="0"/>
      </w:pP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молока.</w:t>
      </w:r>
    </w:p>
    <w:p w:rsidR="004E7696" w:rsidRDefault="00C27CE0">
      <w:pPr>
        <w:pStyle w:val="a3"/>
        <w:spacing w:before="47" w:line="276" w:lineRule="auto"/>
        <w:ind w:right="448"/>
      </w:pP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молока.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свежего молока. Обеззараживание молока с помощью тепловой кулинарной</w:t>
      </w:r>
      <w:r>
        <w:rPr>
          <w:spacing w:val="1"/>
        </w:rPr>
        <w:t xml:space="preserve"> </w:t>
      </w:r>
      <w:r>
        <w:t>обработки.</w:t>
      </w:r>
    </w:p>
    <w:p w:rsidR="004E7696" w:rsidRDefault="00C27CE0">
      <w:pPr>
        <w:pStyle w:val="a3"/>
        <w:spacing w:before="1" w:line="276" w:lineRule="auto"/>
        <w:ind w:right="447"/>
      </w:pPr>
      <w:r>
        <w:t>Технология приготовления молочных супов и каш. Оценка качества</w:t>
      </w:r>
      <w:r>
        <w:rPr>
          <w:spacing w:val="1"/>
        </w:rPr>
        <w:t xml:space="preserve"> </w:t>
      </w:r>
      <w:r>
        <w:t>готовых блюд,</w:t>
      </w:r>
      <w:r>
        <w:rPr>
          <w:spacing w:val="-4"/>
        </w:rPr>
        <w:t xml:space="preserve"> </w:t>
      </w:r>
      <w:r>
        <w:t>подача 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столу.</w:t>
      </w:r>
    </w:p>
    <w:p w:rsidR="004E7696" w:rsidRDefault="00C27CE0">
      <w:pPr>
        <w:pStyle w:val="a3"/>
        <w:spacing w:line="276" w:lineRule="auto"/>
        <w:ind w:right="446"/>
      </w:pPr>
      <w:r>
        <w:t>Ассортимент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творожных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творога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простокваши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подогрева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подогревом. Способы удаления сыворотки. Кулинарные блюда из творога,</w:t>
      </w:r>
      <w:r>
        <w:rPr>
          <w:spacing w:val="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приготовления.</w:t>
      </w:r>
    </w:p>
    <w:p w:rsidR="004E7696" w:rsidRDefault="00C27CE0">
      <w:pPr>
        <w:pStyle w:val="1"/>
        <w:spacing w:before="3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Блюда из</w:t>
      </w:r>
      <w:r>
        <w:rPr>
          <w:spacing w:val="-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морепродуктов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6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нерыбных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рыбе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витаминов.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этих 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кулинарной</w:t>
      </w:r>
      <w:r>
        <w:rPr>
          <w:spacing w:val="-2"/>
        </w:rPr>
        <w:t xml:space="preserve"> </w:t>
      </w:r>
      <w:r>
        <w:t>обработки.</w:t>
      </w:r>
    </w:p>
    <w:p w:rsidR="004E7696" w:rsidRDefault="00C27CE0">
      <w:pPr>
        <w:pStyle w:val="a3"/>
        <w:spacing w:line="278" w:lineRule="auto"/>
        <w:ind w:right="444"/>
      </w:pPr>
      <w:r>
        <w:t>Рыбные</w:t>
      </w:r>
      <w:r>
        <w:rPr>
          <w:spacing w:val="1"/>
        </w:rPr>
        <w:t xml:space="preserve"> </w:t>
      </w:r>
      <w:r>
        <w:t>полуфабрикаты.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живой,</w:t>
      </w:r>
      <w:r>
        <w:rPr>
          <w:spacing w:val="1"/>
        </w:rPr>
        <w:t xml:space="preserve"> </w:t>
      </w:r>
      <w:r>
        <w:t>свежей,</w:t>
      </w:r>
      <w:r>
        <w:rPr>
          <w:spacing w:val="-67"/>
        </w:rPr>
        <w:t xml:space="preserve"> </w:t>
      </w:r>
      <w:r>
        <w:t>мороженой,</w:t>
      </w:r>
      <w:r>
        <w:rPr>
          <w:spacing w:val="-2"/>
        </w:rPr>
        <w:t xml:space="preserve"> </w:t>
      </w:r>
      <w:r>
        <w:t>копченой,</w:t>
      </w:r>
      <w:r>
        <w:rPr>
          <w:spacing w:val="-2"/>
        </w:rPr>
        <w:t xml:space="preserve"> </w:t>
      </w:r>
      <w:r>
        <w:t>вяленой,</w:t>
      </w:r>
      <w:r>
        <w:rPr>
          <w:spacing w:val="-2"/>
        </w:rPr>
        <w:t xml:space="preserve"> </w:t>
      </w:r>
      <w:r>
        <w:t>соленой</w:t>
      </w:r>
      <w:r>
        <w:rPr>
          <w:spacing w:val="-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рыбных</w:t>
      </w:r>
      <w:r>
        <w:rPr>
          <w:spacing w:val="66"/>
        </w:rPr>
        <w:t xml:space="preserve"> </w:t>
      </w:r>
      <w:r>
        <w:t>консервов.</w:t>
      </w:r>
    </w:p>
    <w:p w:rsidR="004E7696" w:rsidRDefault="00C27CE0">
      <w:pPr>
        <w:pStyle w:val="a3"/>
        <w:spacing w:line="276" w:lineRule="auto"/>
        <w:ind w:right="450"/>
      </w:pPr>
      <w:r>
        <w:t>Органолептические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консервов.</w:t>
      </w:r>
      <w:r>
        <w:rPr>
          <w:spacing w:val="-3"/>
        </w:rPr>
        <w:t xml:space="preserve"> </w:t>
      </w:r>
      <w:r>
        <w:t>Маркировка</w:t>
      </w:r>
      <w:r>
        <w:rPr>
          <w:spacing w:val="-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консервов</w:t>
      </w:r>
      <w:r>
        <w:rPr>
          <w:spacing w:val="-3"/>
        </w:rPr>
        <w:t xml:space="preserve"> </w:t>
      </w:r>
      <w:r>
        <w:t>и пресервов.</w:t>
      </w:r>
    </w:p>
    <w:p w:rsidR="004E7696" w:rsidRDefault="00C27CE0">
      <w:pPr>
        <w:pStyle w:val="a3"/>
        <w:spacing w:line="276" w:lineRule="auto"/>
        <w:ind w:right="449"/>
      </w:pPr>
      <w:r>
        <w:t>Санитарные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кулинарной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оттаивания</w:t>
      </w:r>
      <w:r>
        <w:rPr>
          <w:spacing w:val="1"/>
        </w:rPr>
        <w:t xml:space="preserve"> </w:t>
      </w:r>
      <w:r>
        <w:t>мороженой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Вымачивание</w:t>
      </w:r>
      <w:r>
        <w:rPr>
          <w:spacing w:val="1"/>
        </w:rPr>
        <w:t xml:space="preserve"> </w:t>
      </w:r>
      <w:r>
        <w:t>соленой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и кулинарного</w:t>
      </w:r>
      <w:r>
        <w:rPr>
          <w:spacing w:val="1"/>
        </w:rPr>
        <w:t xml:space="preserve"> </w:t>
      </w:r>
      <w:r>
        <w:t>использования.</w:t>
      </w:r>
    </w:p>
    <w:p w:rsidR="004E7696" w:rsidRDefault="00C27CE0">
      <w:pPr>
        <w:pStyle w:val="a3"/>
        <w:spacing w:line="276" w:lineRule="auto"/>
        <w:ind w:right="445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блюд.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рыбных</w:t>
      </w:r>
      <w:r>
        <w:rPr>
          <w:spacing w:val="-5"/>
        </w:rPr>
        <w:t xml:space="preserve"> </w:t>
      </w:r>
      <w:r>
        <w:t>блюд к</w:t>
      </w:r>
      <w:r>
        <w:rPr>
          <w:spacing w:val="-3"/>
        </w:rPr>
        <w:t xml:space="preserve"> </w:t>
      </w:r>
      <w:r>
        <w:t>столу.</w:t>
      </w:r>
    </w:p>
    <w:p w:rsidR="004E7696" w:rsidRDefault="00C27CE0">
      <w:pPr>
        <w:pStyle w:val="1"/>
      </w:pPr>
      <w:r>
        <w:t>Тема 7.</w:t>
      </w:r>
      <w:r>
        <w:rPr>
          <w:spacing w:val="-1"/>
        </w:rPr>
        <w:t xml:space="preserve"> </w:t>
      </w:r>
      <w:r>
        <w:t>Блюда из</w:t>
      </w:r>
      <w:r>
        <w:rPr>
          <w:spacing w:val="-1"/>
        </w:rPr>
        <w:t xml:space="preserve"> </w:t>
      </w:r>
      <w:r>
        <w:t>птицы</w:t>
      </w:r>
    </w:p>
    <w:p w:rsidR="004E7696" w:rsidRDefault="00C27CE0">
      <w:pPr>
        <w:pStyle w:val="a3"/>
        <w:spacing w:before="43"/>
        <w:ind w:left="1390" w:firstLine="0"/>
      </w:pPr>
      <w:r>
        <w:t>Виды</w:t>
      </w:r>
      <w:r>
        <w:rPr>
          <w:spacing w:val="17"/>
        </w:rPr>
        <w:t xml:space="preserve"> </w:t>
      </w:r>
      <w:r>
        <w:t>сельскохозяйственной</w:t>
      </w:r>
      <w:r>
        <w:rPr>
          <w:spacing w:val="85"/>
        </w:rPr>
        <w:t xml:space="preserve"> </w:t>
      </w:r>
      <w:r>
        <w:t>птицы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кулинарное</w:t>
      </w:r>
      <w:r>
        <w:rPr>
          <w:spacing w:val="86"/>
        </w:rPr>
        <w:t xml:space="preserve"> </w:t>
      </w:r>
      <w:r>
        <w:t>употребление.</w:t>
      </w:r>
    </w:p>
    <w:p w:rsidR="004E7696" w:rsidRDefault="00C27CE0">
      <w:pPr>
        <w:pStyle w:val="a3"/>
        <w:spacing w:before="50"/>
        <w:ind w:firstLine="0"/>
      </w:pP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птицы.</w:t>
      </w:r>
    </w:p>
    <w:p w:rsidR="004E7696" w:rsidRDefault="00C27CE0">
      <w:pPr>
        <w:pStyle w:val="a3"/>
        <w:spacing w:before="47" w:line="276" w:lineRule="auto"/>
        <w:ind w:right="453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Способы разрезания птицы на части и оформление готовых блюд при подаче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столу.</w:t>
      </w:r>
    </w:p>
    <w:p w:rsidR="004E7696" w:rsidRDefault="00C27CE0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Блюда из</w:t>
      </w:r>
      <w:r>
        <w:rPr>
          <w:spacing w:val="-1"/>
        </w:rPr>
        <w:t xml:space="preserve"> </w:t>
      </w:r>
      <w:r>
        <w:t>мяса</w:t>
      </w:r>
    </w:p>
    <w:p w:rsidR="004E7696" w:rsidRDefault="00C27CE0">
      <w:pPr>
        <w:pStyle w:val="a3"/>
        <w:spacing w:before="43" w:line="276" w:lineRule="auto"/>
        <w:ind w:right="444"/>
      </w:pP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Органолептический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сроки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и мясных</w:t>
      </w:r>
      <w:r>
        <w:rPr>
          <w:spacing w:val="-3"/>
        </w:rPr>
        <w:t xml:space="preserve"> </w:t>
      </w:r>
      <w:r>
        <w:t>полуфабрикатов.</w:t>
      </w:r>
    </w:p>
    <w:p w:rsidR="004E7696" w:rsidRDefault="00C27CE0">
      <w:pPr>
        <w:pStyle w:val="a3"/>
        <w:spacing w:before="1"/>
        <w:ind w:left="1390" w:firstLine="0"/>
      </w:pPr>
      <w:r>
        <w:t>Технология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мясных</w:t>
      </w:r>
      <w:r>
        <w:rPr>
          <w:spacing w:val="-1"/>
        </w:rPr>
        <w:t xml:space="preserve"> </w:t>
      </w:r>
      <w:r>
        <w:t>блюд.</w:t>
      </w:r>
    </w:p>
    <w:p w:rsidR="004E7696" w:rsidRDefault="00C27CE0">
      <w:pPr>
        <w:pStyle w:val="a3"/>
        <w:spacing w:before="48" w:line="276" w:lineRule="auto"/>
        <w:ind w:right="454"/>
      </w:pPr>
      <w:r>
        <w:t>Принципы подбора гарниров и соусов к мясным блюдам. Требования к</w:t>
      </w:r>
      <w:r>
        <w:rPr>
          <w:spacing w:val="-67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блюд.</w:t>
      </w:r>
      <w:r>
        <w:rPr>
          <w:spacing w:val="-1"/>
        </w:rPr>
        <w:t xml:space="preserve"> </w:t>
      </w:r>
      <w:r>
        <w:t>Подача готовых</w:t>
      </w:r>
      <w:r>
        <w:rPr>
          <w:spacing w:val="-2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столу.</w:t>
      </w:r>
    </w:p>
    <w:p w:rsidR="004E7696" w:rsidRDefault="00C27CE0">
      <w:pPr>
        <w:pStyle w:val="1"/>
        <w:spacing w:before="6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Блюда из</w:t>
      </w:r>
      <w:r>
        <w:rPr>
          <w:spacing w:val="-2"/>
        </w:rPr>
        <w:t xml:space="preserve"> </w:t>
      </w:r>
      <w:r>
        <w:t>круп,</w:t>
      </w:r>
      <w:r>
        <w:rPr>
          <w:spacing w:val="-3"/>
        </w:rPr>
        <w:t xml:space="preserve"> </w:t>
      </w:r>
      <w:r>
        <w:t>бобовых и</w:t>
      </w:r>
      <w:r>
        <w:rPr>
          <w:spacing w:val="-4"/>
        </w:rPr>
        <w:t xml:space="preserve"> </w:t>
      </w:r>
      <w:r>
        <w:t>макаронных</w:t>
      </w:r>
      <w:r>
        <w:rPr>
          <w:spacing w:val="-1"/>
        </w:rPr>
        <w:t xml:space="preserve"> </w:t>
      </w:r>
      <w:r>
        <w:t>изделий</w:t>
      </w:r>
    </w:p>
    <w:p w:rsidR="004E7696" w:rsidRDefault="00C27CE0">
      <w:pPr>
        <w:pStyle w:val="a3"/>
        <w:spacing w:before="42" w:line="276" w:lineRule="auto"/>
        <w:ind w:right="454"/>
      </w:pPr>
      <w:r>
        <w:t>Подготовка к варке круп, бобовых и макаронных изделий. 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крупяных</w:t>
      </w:r>
      <w:r>
        <w:rPr>
          <w:spacing w:val="-4"/>
        </w:rPr>
        <w:t xml:space="preserve"> </w:t>
      </w:r>
      <w:r>
        <w:t>рассыпчатых,</w:t>
      </w:r>
      <w:r>
        <w:rPr>
          <w:spacing w:val="-4"/>
        </w:rPr>
        <w:t xml:space="preserve"> </w:t>
      </w:r>
      <w:r>
        <w:t>вязких и</w:t>
      </w:r>
      <w:r>
        <w:rPr>
          <w:spacing w:val="-1"/>
        </w:rPr>
        <w:t xml:space="preserve"> </w:t>
      </w:r>
      <w:r>
        <w:t>жидких каш.</w:t>
      </w:r>
    </w:p>
    <w:p w:rsidR="004E7696" w:rsidRDefault="00C27CE0">
      <w:pPr>
        <w:pStyle w:val="a3"/>
        <w:spacing w:before="1" w:line="276" w:lineRule="auto"/>
        <w:ind w:right="446"/>
      </w:pPr>
      <w:r>
        <w:t>Кулинарные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бобовых,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сохранение 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витаминов</w:t>
      </w:r>
      <w:r>
        <w:rPr>
          <w:spacing w:val="-1"/>
        </w:rPr>
        <w:t xml:space="preserve"> </w:t>
      </w:r>
      <w:r>
        <w:t>группы B.</w:t>
      </w:r>
    </w:p>
    <w:p w:rsidR="004E7696" w:rsidRDefault="00C27CE0">
      <w:pPr>
        <w:pStyle w:val="a3"/>
        <w:spacing w:line="321" w:lineRule="exact"/>
        <w:ind w:left="1390" w:firstLine="0"/>
      </w:pPr>
      <w:r>
        <w:t>Способы</w:t>
      </w:r>
      <w:r>
        <w:rPr>
          <w:spacing w:val="-4"/>
        </w:rPr>
        <w:t xml:space="preserve"> </w:t>
      </w:r>
      <w:r>
        <w:t>варки</w:t>
      </w:r>
      <w:r>
        <w:rPr>
          <w:spacing w:val="-4"/>
        </w:rPr>
        <w:t xml:space="preserve"> </w:t>
      </w:r>
      <w:r>
        <w:t>макаронных</w:t>
      </w:r>
      <w:r>
        <w:rPr>
          <w:spacing w:val="-2"/>
        </w:rPr>
        <w:t xml:space="preserve"> </w:t>
      </w:r>
      <w:r>
        <w:t>изделий.</w:t>
      </w:r>
    </w:p>
    <w:p w:rsidR="004E7696" w:rsidRDefault="00C27CE0">
      <w:pPr>
        <w:pStyle w:val="a3"/>
        <w:spacing w:before="48" w:line="278" w:lineRule="auto"/>
        <w:ind w:right="455"/>
      </w:pPr>
      <w:r>
        <w:t>Соотношение крупы, бобовых и макаронных изделий и жидкости при</w:t>
      </w:r>
      <w:r>
        <w:rPr>
          <w:spacing w:val="1"/>
        </w:rPr>
        <w:t xml:space="preserve"> </w:t>
      </w:r>
      <w:r>
        <w:t>варке</w:t>
      </w:r>
      <w:r>
        <w:rPr>
          <w:spacing w:val="-1"/>
        </w:rPr>
        <w:t xml:space="preserve"> </w:t>
      </w:r>
      <w:r>
        <w:t>каш различной консистенции</w:t>
      </w:r>
      <w:r>
        <w:rPr>
          <w:spacing w:val="-4"/>
        </w:rPr>
        <w:t xml:space="preserve"> </w:t>
      </w:r>
      <w:r>
        <w:t>и гарниров.</w:t>
      </w:r>
    </w:p>
    <w:p w:rsidR="004E7696" w:rsidRDefault="00C27CE0">
      <w:pPr>
        <w:pStyle w:val="1"/>
        <w:spacing w:line="321" w:lineRule="exact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Заправочные</w:t>
      </w:r>
      <w:r>
        <w:rPr>
          <w:spacing w:val="-2"/>
        </w:rPr>
        <w:t xml:space="preserve"> </w:t>
      </w:r>
      <w:r>
        <w:t>супы</w:t>
      </w:r>
    </w:p>
    <w:p w:rsidR="004E7696" w:rsidRDefault="00C27CE0">
      <w:pPr>
        <w:pStyle w:val="a3"/>
        <w:spacing w:before="43" w:line="276" w:lineRule="auto"/>
        <w:ind w:right="448"/>
      </w:pPr>
      <w:r>
        <w:t>Значение супов в рационе питания. Технология приготовления мясных</w:t>
      </w:r>
      <w:r>
        <w:rPr>
          <w:spacing w:val="1"/>
        </w:rPr>
        <w:t xml:space="preserve"> </w:t>
      </w:r>
      <w:r>
        <w:t>бульонов,</w:t>
      </w:r>
      <w:r>
        <w:rPr>
          <w:spacing w:val="67"/>
        </w:rPr>
        <w:t xml:space="preserve"> </w:t>
      </w:r>
      <w:r>
        <w:t>используемых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приготовления</w:t>
      </w:r>
      <w:r>
        <w:rPr>
          <w:spacing w:val="67"/>
        </w:rPr>
        <w:t xml:space="preserve"> </w:t>
      </w:r>
      <w:r>
        <w:t>заправочных</w:t>
      </w:r>
      <w:r>
        <w:rPr>
          <w:spacing w:val="67"/>
        </w:rPr>
        <w:t xml:space="preserve"> </w:t>
      </w:r>
      <w:r>
        <w:t>супов.</w:t>
      </w:r>
      <w:r>
        <w:rPr>
          <w:spacing w:val="67"/>
        </w:rPr>
        <w:t xml:space="preserve"> </w:t>
      </w:r>
      <w:r>
        <w:t>Способы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>очистки</w:t>
      </w:r>
      <w:r>
        <w:rPr>
          <w:spacing w:val="-3"/>
        </w:rPr>
        <w:t xml:space="preserve"> </w:t>
      </w:r>
      <w:r>
        <w:t>бульона.</w:t>
      </w:r>
    </w:p>
    <w:p w:rsidR="004E7696" w:rsidRDefault="00C27CE0">
      <w:pPr>
        <w:pStyle w:val="a3"/>
        <w:spacing w:before="50" w:line="276" w:lineRule="auto"/>
        <w:ind w:right="443"/>
      </w:pPr>
      <w:r>
        <w:t>Технология приготовления заправочных супов. Значение соотношения</w:t>
      </w:r>
      <w:r>
        <w:rPr>
          <w:spacing w:val="1"/>
        </w:rPr>
        <w:t xml:space="preserve"> </w:t>
      </w:r>
      <w:r>
        <w:t>воды и остальных продуктов в супах. Оформление готового супа зеленью</w:t>
      </w:r>
      <w:r>
        <w:rPr>
          <w:spacing w:val="1"/>
        </w:rPr>
        <w:t xml:space="preserve"> </w:t>
      </w:r>
      <w:r>
        <w:t>петрушки,</w:t>
      </w:r>
      <w:r>
        <w:rPr>
          <w:spacing w:val="-2"/>
        </w:rPr>
        <w:t xml:space="preserve"> </w:t>
      </w:r>
      <w:r>
        <w:t>укропа,</w:t>
      </w:r>
      <w:r>
        <w:rPr>
          <w:spacing w:val="-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лука.</w:t>
      </w:r>
    </w:p>
    <w:p w:rsidR="004E7696" w:rsidRDefault="00C27CE0">
      <w:pPr>
        <w:pStyle w:val="1"/>
        <w:spacing w:before="5"/>
      </w:pPr>
      <w:r>
        <w:t>Тема 11.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теста</w:t>
      </w:r>
    </w:p>
    <w:p w:rsidR="004E7696" w:rsidRDefault="00C27CE0">
      <w:pPr>
        <w:pStyle w:val="a3"/>
        <w:spacing w:before="43" w:line="276" w:lineRule="auto"/>
        <w:ind w:right="444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Просеивание</w:t>
      </w:r>
      <w:r>
        <w:rPr>
          <w:spacing w:val="1"/>
        </w:rPr>
        <w:t xml:space="preserve"> </w:t>
      </w:r>
      <w:r>
        <w:t>муки.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блинов,</w:t>
      </w:r>
      <w:r>
        <w:rPr>
          <w:spacing w:val="1"/>
        </w:rPr>
        <w:t xml:space="preserve"> </w:t>
      </w:r>
      <w:r>
        <w:t>оладий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блинчиков.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разрыхлители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выпечки</w:t>
      </w:r>
      <w:r>
        <w:rPr>
          <w:spacing w:val="1"/>
        </w:rPr>
        <w:t xml:space="preserve"> </w:t>
      </w:r>
      <w:r>
        <w:t>блинов,</w:t>
      </w:r>
      <w:r>
        <w:rPr>
          <w:spacing w:val="1"/>
        </w:rPr>
        <w:t xml:space="preserve"> </w:t>
      </w:r>
      <w:r>
        <w:t>оладий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блинчиков.</w:t>
      </w:r>
      <w:r>
        <w:rPr>
          <w:spacing w:val="1"/>
        </w:rPr>
        <w:t xml:space="preserve"> </w:t>
      </w:r>
      <w:r>
        <w:t>Блины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приправами.</w:t>
      </w:r>
    </w:p>
    <w:p w:rsidR="004E7696" w:rsidRDefault="00C27CE0">
      <w:pPr>
        <w:pStyle w:val="a3"/>
        <w:spacing w:line="322" w:lineRule="exact"/>
        <w:ind w:left="1390" w:firstLine="0"/>
      </w:pPr>
      <w:r>
        <w:t>Подача</w:t>
      </w:r>
      <w:r>
        <w:rPr>
          <w:spacing w:val="-3"/>
        </w:rPr>
        <w:t xml:space="preserve"> </w:t>
      </w:r>
      <w:r>
        <w:t>блинов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столу.</w:t>
      </w:r>
    </w:p>
    <w:p w:rsidR="004E7696" w:rsidRDefault="00C27CE0">
      <w:pPr>
        <w:pStyle w:val="a3"/>
        <w:spacing w:before="48" w:line="276" w:lineRule="auto"/>
        <w:ind w:right="444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слоеного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консистенцию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изделий.</w:t>
      </w:r>
    </w:p>
    <w:p w:rsidR="004E7696" w:rsidRDefault="00C27CE0">
      <w:pPr>
        <w:pStyle w:val="a3"/>
        <w:spacing w:before="1" w:line="276" w:lineRule="auto"/>
        <w:ind w:right="453"/>
      </w:pPr>
      <w:r>
        <w:t>Условия</w:t>
      </w:r>
      <w:r>
        <w:rPr>
          <w:spacing w:val="1"/>
        </w:rPr>
        <w:t xml:space="preserve"> </w:t>
      </w:r>
      <w:r>
        <w:t>выпекания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слоеного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готовности.</w:t>
      </w:r>
    </w:p>
    <w:p w:rsidR="004E7696" w:rsidRDefault="00C27CE0">
      <w:pPr>
        <w:pStyle w:val="a3"/>
        <w:spacing w:before="1" w:line="276" w:lineRule="auto"/>
        <w:ind w:right="452"/>
      </w:pPr>
      <w:r>
        <w:t>Рецептура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песочного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жиров и</w:t>
      </w:r>
      <w:r>
        <w:rPr>
          <w:spacing w:val="1"/>
        </w:rPr>
        <w:t xml:space="preserve"> </w:t>
      </w:r>
      <w:r>
        <w:t>яиц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рассыпчатость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Правила раскатки песочного теста.</w:t>
      </w:r>
    </w:p>
    <w:p w:rsidR="004E7696" w:rsidRDefault="00C27CE0">
      <w:pPr>
        <w:pStyle w:val="a3"/>
        <w:spacing w:line="276" w:lineRule="auto"/>
        <w:ind w:right="448"/>
      </w:pPr>
      <w:r>
        <w:t>Фруктовые</w:t>
      </w:r>
      <w:r>
        <w:rPr>
          <w:spacing w:val="1"/>
        </w:rPr>
        <w:t xml:space="preserve"> </w:t>
      </w:r>
      <w:r>
        <w:t>начинки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кремы для</w:t>
      </w:r>
      <w:r>
        <w:rPr>
          <w:spacing w:val="1"/>
        </w:rPr>
        <w:t xml:space="preserve"> </w:t>
      </w:r>
      <w:r>
        <w:t>тортов</w:t>
      </w:r>
      <w:r>
        <w:rPr>
          <w:spacing w:val="1"/>
        </w:rPr>
        <w:t xml:space="preserve"> </w:t>
      </w:r>
      <w:r>
        <w:t>и пирожных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песочного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Ароматизирование</w:t>
      </w:r>
      <w:r>
        <w:rPr>
          <w:spacing w:val="1"/>
        </w:rPr>
        <w:t xml:space="preserve"> </w:t>
      </w:r>
      <w:r>
        <w:t>песочного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ванилью,</w:t>
      </w:r>
      <w:r>
        <w:rPr>
          <w:spacing w:val="1"/>
        </w:rPr>
        <w:t xml:space="preserve"> </w:t>
      </w:r>
      <w:r>
        <w:t>лимонной</w:t>
      </w:r>
      <w:r>
        <w:rPr>
          <w:spacing w:val="1"/>
        </w:rPr>
        <w:t xml:space="preserve"> </w:t>
      </w:r>
      <w:r>
        <w:t>цедрой,</w:t>
      </w:r>
      <w:r>
        <w:rPr>
          <w:spacing w:val="-67"/>
        </w:rPr>
        <w:t xml:space="preserve"> </w:t>
      </w:r>
      <w:r>
        <w:t>лимонным</w:t>
      </w:r>
      <w:r>
        <w:rPr>
          <w:spacing w:val="1"/>
        </w:rPr>
        <w:t xml:space="preserve"> </w:t>
      </w:r>
      <w:r>
        <w:t>соком,</w:t>
      </w:r>
      <w:r>
        <w:rPr>
          <w:spacing w:val="1"/>
        </w:rPr>
        <w:t xml:space="preserve"> </w:t>
      </w:r>
      <w:r>
        <w:t>шоколадом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выпечка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песочного теста</w:t>
      </w:r>
      <w:r>
        <w:rPr>
          <w:spacing w:val="-1"/>
        </w:rPr>
        <w:t xml:space="preserve"> </w:t>
      </w:r>
      <w:r>
        <w:t>(температура</w:t>
      </w:r>
      <w:r>
        <w:rPr>
          <w:spacing w:val="-1"/>
        </w:rPr>
        <w:t xml:space="preserve"> </w:t>
      </w:r>
      <w:r>
        <w:t>выпечки,</w:t>
      </w:r>
      <w:r>
        <w:rPr>
          <w:spacing w:val="-4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готовности).</w:t>
      </w:r>
    </w:p>
    <w:p w:rsidR="004E7696" w:rsidRDefault="00C27CE0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Сервировка</w:t>
      </w:r>
      <w:r>
        <w:rPr>
          <w:spacing w:val="-2"/>
        </w:rPr>
        <w:t xml:space="preserve"> </w:t>
      </w:r>
      <w:r>
        <w:t>стола.</w:t>
      </w:r>
      <w:r>
        <w:rPr>
          <w:spacing w:val="-3"/>
        </w:rPr>
        <w:t xml:space="preserve"> </w:t>
      </w:r>
      <w:r>
        <w:t>Этикет</w:t>
      </w:r>
    </w:p>
    <w:p w:rsidR="004E7696" w:rsidRDefault="00C27CE0">
      <w:pPr>
        <w:pStyle w:val="a3"/>
        <w:spacing w:before="43" w:line="276" w:lineRule="auto"/>
        <w:ind w:right="445"/>
      </w:pPr>
      <w:r>
        <w:t>Особенности сервировки стола к завтраку, обеду, ужину, празднику.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салфеток.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 столовыми приборами.</w:t>
      </w:r>
    </w:p>
    <w:p w:rsidR="004E7696" w:rsidRDefault="00C27CE0">
      <w:pPr>
        <w:pStyle w:val="a3"/>
        <w:spacing w:line="276" w:lineRule="auto"/>
        <w:ind w:right="444"/>
      </w:pPr>
      <w:r>
        <w:t>Подача готовых блюд к столу. Правила подачи десерта. Эстетическое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звуковоспроизводящей</w:t>
      </w:r>
      <w:r>
        <w:rPr>
          <w:spacing w:val="1"/>
        </w:rPr>
        <w:t xml:space="preserve"> </w:t>
      </w:r>
      <w:r>
        <w:t>аппаратуры.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визита.</w:t>
      </w:r>
    </w:p>
    <w:p w:rsidR="004E7696" w:rsidRDefault="00C27CE0">
      <w:pPr>
        <w:pStyle w:val="a3"/>
        <w:spacing w:line="322" w:lineRule="exact"/>
        <w:ind w:left="1390" w:firstLine="0"/>
      </w:pPr>
      <w:r>
        <w:t>Приглашения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поздравительные</w:t>
      </w:r>
      <w:r>
        <w:rPr>
          <w:spacing w:val="-5"/>
        </w:rPr>
        <w:t xml:space="preserve"> </w:t>
      </w:r>
      <w:r>
        <w:t>открытки.</w:t>
      </w:r>
    </w:p>
    <w:p w:rsidR="004E7696" w:rsidRDefault="00C27CE0">
      <w:pPr>
        <w:pStyle w:val="1"/>
        <w:spacing w:before="53" w:line="278" w:lineRule="auto"/>
        <w:ind w:right="1188" w:firstLine="741"/>
      </w:pPr>
      <w:r>
        <w:t>Раздел 2. Создание изделий из текстильных материалов</w:t>
      </w:r>
      <w:r>
        <w:rPr>
          <w:spacing w:val="-67"/>
        </w:rPr>
        <w:t xml:space="preserve"> </w:t>
      </w:r>
      <w:r>
        <w:t>Тема 1. Свойства</w:t>
      </w:r>
      <w:r>
        <w:rPr>
          <w:spacing w:val="-3"/>
        </w:rPr>
        <w:t xml:space="preserve"> </w:t>
      </w:r>
      <w:r>
        <w:t>текстильных материалов</w:t>
      </w:r>
    </w:p>
    <w:p w:rsidR="004E7696" w:rsidRDefault="00C27CE0">
      <w:pPr>
        <w:pStyle w:val="a3"/>
        <w:spacing w:line="276" w:lineRule="auto"/>
        <w:ind w:right="444"/>
      </w:pPr>
      <w:r>
        <w:t>Классификация текстильных волокон. Способы получения и свойства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нитей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прядильного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ткацкого</w:t>
      </w:r>
      <w:r>
        <w:rPr>
          <w:spacing w:val="14"/>
        </w:rPr>
        <w:t xml:space="preserve"> </w:t>
      </w:r>
      <w:r>
        <w:t>современного</w:t>
      </w:r>
      <w:r>
        <w:rPr>
          <w:spacing w:val="14"/>
        </w:rPr>
        <w:t xml:space="preserve"> </w:t>
      </w:r>
      <w:r>
        <w:t>производства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домашних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44" w:firstLine="0"/>
      </w:pPr>
      <w:r>
        <w:lastRenderedPageBreak/>
        <w:t>условиях. Основная и уточная нити в ткани. Лицевая и изнаночная стороны</w:t>
      </w:r>
      <w:r>
        <w:rPr>
          <w:spacing w:val="1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переплетений</w:t>
      </w:r>
      <w:r>
        <w:rPr>
          <w:spacing w:val="-3"/>
        </w:rPr>
        <w:t xml:space="preserve"> </w:t>
      </w:r>
      <w:r>
        <w:t>нитей в</w:t>
      </w:r>
      <w:r>
        <w:rPr>
          <w:spacing w:val="-1"/>
        </w:rPr>
        <w:t xml:space="preserve"> </w:t>
      </w:r>
      <w:r>
        <w:t>тканях.</w:t>
      </w:r>
    </w:p>
    <w:p w:rsidR="004E7696" w:rsidRDefault="00C27CE0">
      <w:pPr>
        <w:pStyle w:val="a3"/>
        <w:spacing w:line="276" w:lineRule="auto"/>
        <w:ind w:right="444"/>
      </w:pPr>
      <w:r>
        <w:t>Механические,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нитей,</w:t>
      </w:r>
      <w:r>
        <w:rPr>
          <w:spacing w:val="1"/>
        </w:rPr>
        <w:t xml:space="preserve"> </w:t>
      </w:r>
      <w:r>
        <w:t>шнуров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 в</w:t>
      </w:r>
      <w:r>
        <w:rPr>
          <w:spacing w:val="-1"/>
        </w:rPr>
        <w:t xml:space="preserve"> </w:t>
      </w:r>
      <w:r>
        <w:t>тканях.</w:t>
      </w:r>
    </w:p>
    <w:p w:rsidR="004E7696" w:rsidRDefault="00C27CE0">
      <w:pPr>
        <w:pStyle w:val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машиноведения</w:t>
      </w:r>
    </w:p>
    <w:p w:rsidR="004E7696" w:rsidRDefault="00C27CE0">
      <w:pPr>
        <w:pStyle w:val="a3"/>
        <w:spacing w:before="42" w:line="276" w:lineRule="auto"/>
        <w:ind w:right="444"/>
      </w:pPr>
      <w:r>
        <w:t>Классификация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 современных швейных, краеобметочных и вышивальных машин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управлением.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швейная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приводов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устройство,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и недостатки.</w:t>
      </w:r>
    </w:p>
    <w:p w:rsidR="004E7696" w:rsidRDefault="00C27CE0">
      <w:pPr>
        <w:pStyle w:val="a3"/>
        <w:spacing w:before="1" w:line="276" w:lineRule="auto"/>
        <w:ind w:right="449"/>
      </w:pP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Правила безопасной работы на универсальной бытовой швейной машине.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 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 швейной машине.</w:t>
      </w:r>
    </w:p>
    <w:p w:rsidR="004E7696" w:rsidRDefault="00C27CE0">
      <w:pPr>
        <w:pStyle w:val="a3"/>
        <w:spacing w:line="276" w:lineRule="auto"/>
        <w:ind w:right="443"/>
      </w:pP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иглы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</w:t>
      </w:r>
      <w:r>
        <w:rPr>
          <w:spacing w:val="-2"/>
        </w:rPr>
        <w:t xml:space="preserve"> </w:t>
      </w:r>
      <w:r>
        <w:t>ткани.</w:t>
      </w:r>
    </w:p>
    <w:p w:rsidR="004E7696" w:rsidRDefault="00C27CE0">
      <w:pPr>
        <w:pStyle w:val="a3"/>
        <w:spacing w:line="276" w:lineRule="auto"/>
        <w:ind w:right="445"/>
      </w:pPr>
      <w:r>
        <w:t>Челночное устройство универсальной швейной машины. Порядок его</w:t>
      </w:r>
      <w:r>
        <w:rPr>
          <w:spacing w:val="1"/>
        </w:rPr>
        <w:t xml:space="preserve"> </w:t>
      </w:r>
      <w:r>
        <w:t>разборки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зигзагообразной</w:t>
      </w:r>
      <w:r>
        <w:rPr>
          <w:spacing w:val="1"/>
        </w:rPr>
        <w:t xml:space="preserve"> </w:t>
      </w:r>
      <w:r>
        <w:t>строчки.</w:t>
      </w:r>
    </w:p>
    <w:p w:rsidR="004E7696" w:rsidRDefault="00C27CE0">
      <w:pPr>
        <w:pStyle w:val="a3"/>
        <w:spacing w:before="1" w:line="276" w:lineRule="auto"/>
        <w:ind w:right="454"/>
      </w:pPr>
      <w:r>
        <w:t>Виды</w:t>
      </w:r>
      <w:r>
        <w:rPr>
          <w:spacing w:val="1"/>
        </w:rPr>
        <w:t xml:space="preserve"> </w:t>
      </w:r>
      <w:r>
        <w:t>неполадок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устранения.</w:t>
      </w:r>
      <w:r>
        <w:rPr>
          <w:spacing w:val="-1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машиной.</w:t>
      </w:r>
    </w:p>
    <w:p w:rsidR="004E7696" w:rsidRDefault="00C27CE0">
      <w:pPr>
        <w:pStyle w:val="a3"/>
        <w:spacing w:before="1" w:line="276" w:lineRule="auto"/>
        <w:ind w:right="448"/>
      </w:pPr>
      <w:r>
        <w:t>Назначение и конструкция различных современных приспособлений к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-3"/>
        </w:rPr>
        <w:t xml:space="preserve"> </w:t>
      </w:r>
      <w:r>
        <w:t>труда.</w:t>
      </w:r>
    </w:p>
    <w:p w:rsidR="004E7696" w:rsidRDefault="00C27CE0">
      <w:pPr>
        <w:pStyle w:val="a3"/>
        <w:spacing w:line="276" w:lineRule="auto"/>
        <w:ind w:right="453"/>
      </w:pPr>
      <w:r>
        <w:t>Практическая работа «Намотка нитки на шпульку. Заправка верхней и</w:t>
      </w:r>
      <w:r>
        <w:rPr>
          <w:spacing w:val="1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нитей».</w:t>
      </w:r>
    </w:p>
    <w:p w:rsidR="004E7696" w:rsidRDefault="00C27CE0">
      <w:pPr>
        <w:pStyle w:val="a3"/>
        <w:spacing w:line="276" w:lineRule="auto"/>
        <w:ind w:right="452"/>
      </w:pPr>
      <w:r>
        <w:t>Практическая работа</w:t>
      </w:r>
      <w:r>
        <w:rPr>
          <w:spacing w:val="1"/>
        </w:rPr>
        <w:t xml:space="preserve"> </w:t>
      </w:r>
      <w:r>
        <w:t>«Выполнение машинных строчек на ткани по</w:t>
      </w:r>
      <w:r>
        <w:rPr>
          <w:spacing w:val="1"/>
        </w:rPr>
        <w:t xml:space="preserve"> </w:t>
      </w:r>
      <w:r>
        <w:t>намеченным</w:t>
      </w:r>
      <w:r>
        <w:rPr>
          <w:spacing w:val="-1"/>
        </w:rPr>
        <w:t xml:space="preserve"> </w:t>
      </w:r>
      <w:r>
        <w:t>линиям,</w:t>
      </w:r>
      <w:r>
        <w:rPr>
          <w:spacing w:val="-3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строчки</w:t>
      </w:r>
      <w:r>
        <w:rPr>
          <w:spacing w:val="-2"/>
        </w:rPr>
        <w:t xml:space="preserve"> </w:t>
      </w:r>
      <w:r>
        <w:t>обратным</w:t>
      </w:r>
      <w:r>
        <w:rPr>
          <w:spacing w:val="-1"/>
        </w:rPr>
        <w:t xml:space="preserve"> </w:t>
      </w:r>
      <w:r>
        <w:t>ходом</w:t>
      </w:r>
      <w:r>
        <w:rPr>
          <w:spacing w:val="-1"/>
        </w:rPr>
        <w:t xml:space="preserve"> </w:t>
      </w:r>
      <w:r>
        <w:t>машины».</w:t>
      </w:r>
    </w:p>
    <w:p w:rsidR="004E7696" w:rsidRDefault="00C27CE0">
      <w:pPr>
        <w:pStyle w:val="a3"/>
        <w:spacing w:line="276" w:lineRule="auto"/>
        <w:ind w:right="4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«Регулировка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тканей».</w:t>
      </w:r>
    </w:p>
    <w:p w:rsidR="004E7696" w:rsidRDefault="00C27CE0">
      <w:pPr>
        <w:pStyle w:val="a3"/>
        <w:spacing w:line="321" w:lineRule="exact"/>
        <w:ind w:left="1390" w:firstLine="0"/>
      </w:pPr>
      <w:r>
        <w:t xml:space="preserve">Практическая   </w:t>
      </w:r>
      <w:r>
        <w:rPr>
          <w:spacing w:val="20"/>
        </w:rPr>
        <w:t xml:space="preserve"> </w:t>
      </w:r>
      <w:r>
        <w:t xml:space="preserve">работа      </w:t>
      </w:r>
      <w:r>
        <w:rPr>
          <w:spacing w:val="42"/>
        </w:rPr>
        <w:t xml:space="preserve"> </w:t>
      </w:r>
      <w:r>
        <w:t xml:space="preserve">«Выполнение   </w:t>
      </w:r>
      <w:r>
        <w:rPr>
          <w:spacing w:val="22"/>
        </w:rPr>
        <w:t xml:space="preserve"> </w:t>
      </w:r>
      <w:r>
        <w:t xml:space="preserve">зигзагообразной   </w:t>
      </w:r>
      <w:r>
        <w:rPr>
          <w:spacing w:val="22"/>
        </w:rPr>
        <w:t xml:space="preserve"> </w:t>
      </w:r>
      <w:r>
        <w:t>строчки.</w:t>
      </w:r>
    </w:p>
    <w:p w:rsidR="004E7696" w:rsidRDefault="00C27CE0">
      <w:pPr>
        <w:pStyle w:val="a3"/>
        <w:spacing w:before="48"/>
        <w:ind w:firstLine="0"/>
      </w:pPr>
      <w:r>
        <w:t>Обработка</w:t>
      </w:r>
      <w:r>
        <w:rPr>
          <w:spacing w:val="-6"/>
        </w:rPr>
        <w:t xml:space="preserve"> </w:t>
      </w:r>
      <w:r>
        <w:t>срезов</w:t>
      </w:r>
      <w:r>
        <w:rPr>
          <w:spacing w:val="-7"/>
        </w:rPr>
        <w:t xml:space="preserve"> </w:t>
      </w:r>
      <w:r>
        <w:t>зигзагообразной</w:t>
      </w:r>
      <w:r>
        <w:rPr>
          <w:spacing w:val="-6"/>
        </w:rPr>
        <w:t xml:space="preserve"> </w:t>
      </w:r>
      <w:r>
        <w:t>строчкой».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53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«Устранение</w:t>
      </w:r>
      <w:r>
        <w:rPr>
          <w:spacing w:val="1"/>
        </w:rPr>
        <w:t xml:space="preserve"> </w:t>
      </w:r>
      <w:r>
        <w:t>неполадок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машины.</w:t>
      </w:r>
      <w:r>
        <w:rPr>
          <w:spacing w:val="-2"/>
        </w:rPr>
        <w:t xml:space="preserve"> </w:t>
      </w:r>
      <w:r>
        <w:t>Чистка</w:t>
      </w:r>
      <w:r>
        <w:rPr>
          <w:spacing w:val="-3"/>
        </w:rPr>
        <w:t xml:space="preserve"> </w:t>
      </w:r>
      <w:r>
        <w:t>и смазка швейной</w:t>
      </w:r>
      <w:r>
        <w:rPr>
          <w:spacing w:val="-1"/>
        </w:rPr>
        <w:t xml:space="preserve"> </w:t>
      </w:r>
      <w:r>
        <w:t>машины».</w:t>
      </w:r>
    </w:p>
    <w:p w:rsidR="004E7696" w:rsidRDefault="00C27CE0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</w:t>
      </w:r>
    </w:p>
    <w:p w:rsidR="004E7696" w:rsidRDefault="00C27CE0">
      <w:pPr>
        <w:pStyle w:val="a3"/>
        <w:spacing w:before="42" w:line="276" w:lineRule="auto"/>
        <w:ind w:right="444"/>
      </w:pPr>
      <w:r>
        <w:t>Классово-социальное положение человека и его отражение в костюме.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современных форм</w:t>
      </w:r>
      <w:r>
        <w:rPr>
          <w:spacing w:val="-4"/>
        </w:rPr>
        <w:t xml:space="preserve"> </w:t>
      </w:r>
      <w:r>
        <w:t>одежды.</w:t>
      </w:r>
    </w:p>
    <w:p w:rsidR="004E7696" w:rsidRDefault="00C27CE0">
      <w:pPr>
        <w:pStyle w:val="a3"/>
        <w:spacing w:before="1" w:line="276" w:lineRule="auto"/>
        <w:ind w:right="445"/>
      </w:pPr>
      <w:r>
        <w:t>Роль конструирования в выполнении основных требований к одежде.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расчетно-графической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</w:p>
    <w:p w:rsidR="004E7696" w:rsidRDefault="00C27CE0">
      <w:pPr>
        <w:pStyle w:val="a3"/>
        <w:spacing w:before="2" w:line="276" w:lineRule="auto"/>
        <w:ind w:right="447"/>
      </w:pPr>
      <w:r>
        <w:t>Последовательность построения чертежей основы швейных изделий по</w:t>
      </w:r>
      <w:r>
        <w:rPr>
          <w:spacing w:val="-67"/>
        </w:rPr>
        <w:t xml:space="preserve"> </w:t>
      </w:r>
      <w:r>
        <w:t>своим меркам. Расчетные формулы, необходимые для построения чертежей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изделий.</w:t>
      </w:r>
    </w:p>
    <w:p w:rsidR="004E7696" w:rsidRDefault="00C27CE0">
      <w:pPr>
        <w:pStyle w:val="a3"/>
        <w:spacing w:line="278" w:lineRule="auto"/>
        <w:ind w:right="4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«Эскизная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цельнокроеным рукавом».</w:t>
      </w:r>
    </w:p>
    <w:p w:rsidR="004E7696" w:rsidRDefault="00C27CE0">
      <w:pPr>
        <w:pStyle w:val="a3"/>
        <w:spacing w:line="317" w:lineRule="exact"/>
        <w:ind w:left="1390" w:firstLine="0"/>
      </w:pPr>
      <w:r>
        <w:t>Практическая</w:t>
      </w:r>
      <w:r>
        <w:rPr>
          <w:spacing w:val="18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«Снятие</w:t>
      </w:r>
      <w:r>
        <w:rPr>
          <w:spacing w:val="20"/>
        </w:rPr>
        <w:t xml:space="preserve"> </w:t>
      </w:r>
      <w:r>
        <w:t>мерок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запись</w:t>
      </w:r>
      <w:r>
        <w:rPr>
          <w:spacing w:val="16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измерений.</w:t>
      </w:r>
    </w:p>
    <w:p w:rsidR="004E7696" w:rsidRDefault="00C27CE0">
      <w:pPr>
        <w:pStyle w:val="a3"/>
        <w:spacing w:before="45"/>
        <w:ind w:left="674" w:right="2981" w:firstLine="0"/>
        <w:jc w:val="center"/>
      </w:pPr>
      <w:r>
        <w:t>Построение</w:t>
      </w:r>
      <w:r>
        <w:rPr>
          <w:spacing w:val="-5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масштабе</w:t>
      </w:r>
      <w:r>
        <w:rPr>
          <w:spacing w:val="-2"/>
        </w:rPr>
        <w:t xml:space="preserve"> </w:t>
      </w:r>
      <w:r>
        <w:t>1:4».</w:t>
      </w:r>
    </w:p>
    <w:p w:rsidR="004E7696" w:rsidRDefault="00C27CE0">
      <w:pPr>
        <w:pStyle w:val="1"/>
        <w:spacing w:before="53"/>
        <w:ind w:left="684" w:right="2981"/>
        <w:jc w:val="center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</w:t>
      </w:r>
    </w:p>
    <w:p w:rsidR="004E7696" w:rsidRDefault="00C27CE0">
      <w:pPr>
        <w:pStyle w:val="a3"/>
        <w:spacing w:before="45" w:line="276" w:lineRule="auto"/>
        <w:ind w:right="447"/>
      </w:pPr>
      <w:r>
        <w:t>Понятие о композиции в одежде (материал, цвет, силуэт, пропорции,</w:t>
      </w:r>
      <w:r>
        <w:rPr>
          <w:spacing w:val="1"/>
        </w:rPr>
        <w:t xml:space="preserve"> </w:t>
      </w:r>
      <w:r>
        <w:t>ритм). Зрительные иллюзии в одежде. Виды художественного оформления</w:t>
      </w:r>
      <w:r>
        <w:rPr>
          <w:spacing w:val="1"/>
        </w:rPr>
        <w:t xml:space="preserve"> </w:t>
      </w:r>
      <w:r>
        <w:t>швейных изделий.</w:t>
      </w:r>
    </w:p>
    <w:p w:rsidR="004E7696" w:rsidRDefault="00C27CE0">
      <w:pPr>
        <w:pStyle w:val="a3"/>
        <w:spacing w:before="1" w:line="276" w:lineRule="auto"/>
        <w:ind w:right="445"/>
      </w:pPr>
      <w:r>
        <w:t>Способы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костюма.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изделие.</w:t>
      </w:r>
    </w:p>
    <w:p w:rsidR="004E7696" w:rsidRDefault="00C27CE0">
      <w:pPr>
        <w:pStyle w:val="a3"/>
        <w:spacing w:line="276" w:lineRule="auto"/>
        <w:ind w:right="444"/>
      </w:pPr>
      <w:r>
        <w:t>Выбор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мод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меркам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выкройки.</w:t>
      </w:r>
    </w:p>
    <w:p w:rsidR="004E7696" w:rsidRDefault="00C27CE0">
      <w:pPr>
        <w:pStyle w:val="a3"/>
        <w:spacing w:line="276" w:lineRule="auto"/>
        <w:ind w:right="444"/>
      </w:pPr>
      <w:r>
        <w:t>Поиск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выкроек,</w:t>
      </w:r>
      <w:r>
        <w:rPr>
          <w:spacing w:val="1"/>
        </w:rPr>
        <w:t xml:space="preserve"> </w:t>
      </w:r>
      <w:r>
        <w:t>раскладка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ткани на</w:t>
      </w:r>
      <w:r>
        <w:rPr>
          <w:spacing w:val="-2"/>
        </w:rPr>
        <w:t xml:space="preserve"> </w:t>
      </w:r>
      <w:r>
        <w:t>изделие.</w:t>
      </w:r>
    </w:p>
    <w:p w:rsidR="004E7696" w:rsidRDefault="00C27CE0">
      <w:pPr>
        <w:pStyle w:val="a3"/>
        <w:ind w:left="1390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65"/>
        </w:rPr>
        <w:t xml:space="preserve"> </w:t>
      </w:r>
      <w:r>
        <w:t>«Моделирование</w:t>
      </w:r>
      <w:r>
        <w:rPr>
          <w:spacing w:val="-5"/>
        </w:rPr>
        <w:t xml:space="preserve"> </w:t>
      </w:r>
      <w:r>
        <w:t>изделия».</w:t>
      </w:r>
    </w:p>
    <w:p w:rsidR="004E7696" w:rsidRDefault="00C27CE0">
      <w:pPr>
        <w:pStyle w:val="a3"/>
        <w:spacing w:before="48"/>
        <w:ind w:left="1390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65"/>
        </w:rPr>
        <w:t xml:space="preserve"> </w:t>
      </w:r>
      <w:r>
        <w:t>«Расчет</w:t>
      </w:r>
      <w:r>
        <w:rPr>
          <w:spacing w:val="-2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изделие».</w:t>
      </w:r>
    </w:p>
    <w:p w:rsidR="004E7696" w:rsidRDefault="00C27CE0">
      <w:pPr>
        <w:pStyle w:val="a3"/>
        <w:spacing w:before="47" w:line="276" w:lineRule="auto"/>
        <w:ind w:right="4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фасона</w:t>
      </w:r>
      <w:r>
        <w:rPr>
          <w:spacing w:val="1"/>
        </w:rPr>
        <w:t xml:space="preserve"> </w:t>
      </w:r>
      <w:r>
        <w:t>швейного изделия к</w:t>
      </w:r>
      <w:r>
        <w:rPr>
          <w:spacing w:val="-2"/>
        </w:rPr>
        <w:t xml:space="preserve"> </w:t>
      </w:r>
      <w:r>
        <w:t>раскрою».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/>
      </w:pPr>
      <w:r>
        <w:lastRenderedPageBreak/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</w:t>
      </w:r>
    </w:p>
    <w:p w:rsidR="004E7696" w:rsidRDefault="00C27CE0">
      <w:pPr>
        <w:pStyle w:val="a3"/>
        <w:spacing w:before="46" w:line="276" w:lineRule="auto"/>
        <w:ind w:right="444"/>
      </w:pPr>
      <w:r>
        <w:t>Ручные</w:t>
      </w:r>
      <w:r>
        <w:rPr>
          <w:spacing w:val="47"/>
        </w:rPr>
        <w:t xml:space="preserve"> </w:t>
      </w:r>
      <w:r>
        <w:t>стежки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строчки.</w:t>
      </w:r>
      <w:r>
        <w:rPr>
          <w:spacing w:val="48"/>
        </w:rPr>
        <w:t xml:space="preserve"> </w:t>
      </w:r>
      <w:r>
        <w:t>Технология</w:t>
      </w:r>
      <w:r>
        <w:rPr>
          <w:spacing w:val="46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машинных</w:t>
      </w:r>
      <w:r>
        <w:rPr>
          <w:spacing w:val="49"/>
        </w:rPr>
        <w:t xml:space="preserve"> </w:t>
      </w:r>
      <w:r>
        <w:t>швов,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обозначения.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раскрою.</w:t>
      </w:r>
      <w:r>
        <w:rPr>
          <w:spacing w:val="-67"/>
        </w:rPr>
        <w:t xml:space="preserve"> </w:t>
      </w:r>
      <w:r>
        <w:t>Особенности раскладки выкройки на ткани в зависимости от ширины ткани,</w:t>
      </w:r>
      <w:r>
        <w:rPr>
          <w:spacing w:val="1"/>
        </w:rPr>
        <w:t xml:space="preserve"> </w:t>
      </w:r>
      <w:r>
        <w:t>рисунка или ворса. Инструменты и приспособления для раскроя. Способы</w:t>
      </w:r>
      <w:r>
        <w:rPr>
          <w:spacing w:val="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контурных</w:t>
      </w:r>
      <w:r>
        <w:rPr>
          <w:spacing w:val="-2"/>
        </w:rPr>
        <w:t xml:space="preserve"> </w:t>
      </w:r>
      <w:r>
        <w:t>и контрольных линий выкройки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ткань.</w:t>
      </w:r>
    </w:p>
    <w:p w:rsidR="004E7696" w:rsidRDefault="00C27CE0">
      <w:pPr>
        <w:pStyle w:val="a3"/>
        <w:spacing w:line="321" w:lineRule="exact"/>
        <w:ind w:left="1390" w:firstLine="0"/>
      </w:pPr>
      <w:r>
        <w:t>Правила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операций: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48"/>
        <w:ind w:left="1553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кроя;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49"/>
          <w:tab w:val="left" w:pos="1750"/>
          <w:tab w:val="left" w:pos="3227"/>
          <w:tab w:val="left" w:pos="4624"/>
          <w:tab w:val="left" w:pos="6084"/>
          <w:tab w:val="left" w:pos="7232"/>
          <w:tab w:val="left" w:pos="8636"/>
          <w:tab w:val="left" w:pos="9848"/>
        </w:tabs>
        <w:spacing w:before="50" w:line="276" w:lineRule="auto"/>
        <w:ind w:right="445" w:firstLine="707"/>
        <w:jc w:val="left"/>
        <w:rPr>
          <w:sz w:val="28"/>
        </w:rPr>
      </w:pPr>
      <w:r>
        <w:rPr>
          <w:sz w:val="28"/>
        </w:rPr>
        <w:t>обработка</w:t>
      </w:r>
      <w:r>
        <w:rPr>
          <w:sz w:val="28"/>
        </w:rPr>
        <w:tab/>
        <w:t>застежек,</w:t>
      </w:r>
      <w:r>
        <w:rPr>
          <w:sz w:val="28"/>
        </w:rPr>
        <w:tab/>
        <w:t>карманов,</w:t>
      </w:r>
      <w:r>
        <w:rPr>
          <w:sz w:val="28"/>
        </w:rPr>
        <w:tab/>
        <w:t>поясов,</w:t>
      </w:r>
      <w:r>
        <w:rPr>
          <w:sz w:val="28"/>
        </w:rPr>
        <w:tab/>
        <w:t>бретелей,</w:t>
      </w:r>
      <w:r>
        <w:rPr>
          <w:sz w:val="28"/>
        </w:rPr>
        <w:tab/>
        <w:t>проймы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горловины;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обметывание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швов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50"/>
        <w:ind w:left="1553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вытачек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их расположения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деталях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48"/>
        <w:ind w:left="1553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притачным</w:t>
      </w:r>
      <w:r>
        <w:rPr>
          <w:spacing w:val="-6"/>
          <w:sz w:val="28"/>
        </w:rPr>
        <w:t xml:space="preserve"> </w:t>
      </w:r>
      <w:r>
        <w:rPr>
          <w:sz w:val="28"/>
        </w:rPr>
        <w:t>поясом;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spacing w:before="47"/>
        <w:ind w:left="1553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низа</w:t>
      </w:r>
      <w:r>
        <w:rPr>
          <w:spacing w:val="-2"/>
          <w:sz w:val="28"/>
        </w:rPr>
        <w:t xml:space="preserve"> </w:t>
      </w:r>
      <w:r>
        <w:rPr>
          <w:sz w:val="28"/>
        </w:rPr>
        <w:t>швейного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способами.</w:t>
      </w:r>
    </w:p>
    <w:p w:rsidR="004E7696" w:rsidRDefault="00C27CE0">
      <w:pPr>
        <w:pStyle w:val="a3"/>
        <w:spacing w:before="48" w:line="278" w:lineRule="auto"/>
        <w:ind w:right="444"/>
      </w:pPr>
      <w:r>
        <w:t>Сборка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примерки,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дефектов.</w:t>
      </w:r>
    </w:p>
    <w:p w:rsidR="004E7696" w:rsidRDefault="00C27CE0">
      <w:pPr>
        <w:pStyle w:val="a3"/>
        <w:spacing w:line="276" w:lineRule="auto"/>
        <w:ind w:right="448"/>
      </w:pPr>
      <w:r>
        <w:t>Стачивание</w:t>
      </w:r>
      <w:r>
        <w:rPr>
          <w:spacing w:val="1"/>
        </w:rPr>
        <w:t xml:space="preserve"> </w:t>
      </w:r>
      <w:r>
        <w:t>машинными</w:t>
      </w:r>
      <w:r>
        <w:rPr>
          <w:spacing w:val="1"/>
        </w:rPr>
        <w:t xml:space="preserve"> </w:t>
      </w:r>
      <w:r>
        <w:t>швами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окончательная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Приемы влажно-тепловой обработки тканей из натуральных и 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изделия.</w:t>
      </w:r>
    </w:p>
    <w:p w:rsidR="004E7696" w:rsidRDefault="00C27CE0">
      <w:pPr>
        <w:pStyle w:val="a3"/>
        <w:spacing w:line="276" w:lineRule="auto"/>
        <w:ind w:right="453"/>
      </w:pPr>
      <w:r>
        <w:t>Практическая работа «Выполнение образцов ручных</w:t>
      </w:r>
      <w:r>
        <w:rPr>
          <w:spacing w:val="1"/>
        </w:rPr>
        <w:t xml:space="preserve"> </w:t>
      </w:r>
      <w:r>
        <w:t>стежков, строчек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Подшивание</w:t>
      </w:r>
      <w:r>
        <w:rPr>
          <w:spacing w:val="-1"/>
        </w:rPr>
        <w:t xml:space="preserve"> </w:t>
      </w:r>
      <w:r>
        <w:t>низа</w:t>
      </w:r>
      <w:r>
        <w:rPr>
          <w:spacing w:val="-6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потайными</w:t>
      </w:r>
      <w:r>
        <w:rPr>
          <w:spacing w:val="-3"/>
        </w:rPr>
        <w:t xml:space="preserve"> </w:t>
      </w:r>
      <w:r>
        <w:t>подшивочными</w:t>
      </w:r>
      <w:r>
        <w:rPr>
          <w:spacing w:val="-2"/>
        </w:rPr>
        <w:t xml:space="preserve"> </w:t>
      </w:r>
      <w:r>
        <w:t>стежками».</w:t>
      </w:r>
    </w:p>
    <w:p w:rsidR="004E7696" w:rsidRDefault="00C27CE0">
      <w:pPr>
        <w:pStyle w:val="a3"/>
        <w:spacing w:line="278" w:lineRule="auto"/>
        <w:ind w:right="4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«Отработка</w:t>
      </w:r>
      <w:r>
        <w:rPr>
          <w:spacing w:val="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соединительных,</w:t>
      </w:r>
      <w:r>
        <w:rPr>
          <w:spacing w:val="-2"/>
        </w:rPr>
        <w:t xml:space="preserve"> </w:t>
      </w:r>
      <w:r>
        <w:t>краевых и</w:t>
      </w:r>
      <w:r>
        <w:rPr>
          <w:spacing w:val="-1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швов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лоскутках</w:t>
      </w:r>
      <w:r>
        <w:rPr>
          <w:spacing w:val="-3"/>
        </w:rPr>
        <w:t xml:space="preserve"> </w:t>
      </w:r>
      <w:r>
        <w:t>ткани».</w:t>
      </w:r>
    </w:p>
    <w:p w:rsidR="004E7696" w:rsidRDefault="00C27CE0">
      <w:pPr>
        <w:pStyle w:val="a3"/>
        <w:spacing w:line="276" w:lineRule="auto"/>
        <w:ind w:right="452"/>
      </w:pPr>
      <w:r>
        <w:t>Практическая работа</w:t>
      </w:r>
      <w:r>
        <w:rPr>
          <w:spacing w:val="1"/>
        </w:rPr>
        <w:t xml:space="preserve"> </w:t>
      </w:r>
      <w:r>
        <w:t>«Выполнение раскладки выкроек на различных</w:t>
      </w:r>
      <w:r>
        <w:rPr>
          <w:spacing w:val="1"/>
        </w:rPr>
        <w:t xml:space="preserve"> </w:t>
      </w:r>
      <w:r>
        <w:t>тканях. Прокладывание контурных и контрольных линий и точек на деталях</w:t>
      </w:r>
      <w:r>
        <w:rPr>
          <w:spacing w:val="1"/>
        </w:rPr>
        <w:t xml:space="preserve"> </w:t>
      </w:r>
      <w:r>
        <w:t>кроя».</w:t>
      </w:r>
    </w:p>
    <w:p w:rsidR="004E7696" w:rsidRDefault="00C27CE0">
      <w:pPr>
        <w:pStyle w:val="a3"/>
        <w:ind w:left="1390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67"/>
        </w:rPr>
        <w:t xml:space="preserve"> </w:t>
      </w:r>
      <w:r>
        <w:t>«Обработка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кроя».</w:t>
      </w:r>
    </w:p>
    <w:p w:rsidR="004E7696" w:rsidRDefault="00C27CE0">
      <w:pPr>
        <w:pStyle w:val="a3"/>
        <w:spacing w:before="37"/>
        <w:ind w:left="1390" w:firstLine="0"/>
      </w:pPr>
      <w:r>
        <w:t>Практическая</w:t>
      </w:r>
      <w:r>
        <w:rPr>
          <w:spacing w:val="100"/>
        </w:rPr>
        <w:t xml:space="preserve"> </w:t>
      </w:r>
      <w:r>
        <w:t xml:space="preserve">работа  </w:t>
      </w:r>
      <w:r>
        <w:rPr>
          <w:spacing w:val="30"/>
        </w:rPr>
        <w:t xml:space="preserve"> </w:t>
      </w:r>
      <w:r>
        <w:t xml:space="preserve">«Скалывание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сметывание  </w:t>
      </w:r>
      <w:r>
        <w:rPr>
          <w:spacing w:val="27"/>
        </w:rPr>
        <w:t xml:space="preserve"> </w:t>
      </w:r>
      <w:r>
        <w:t xml:space="preserve">деталей  </w:t>
      </w:r>
      <w:r>
        <w:rPr>
          <w:spacing w:val="30"/>
        </w:rPr>
        <w:t xml:space="preserve"> </w:t>
      </w:r>
      <w:r>
        <w:t>кроя.</w:t>
      </w:r>
    </w:p>
    <w:p w:rsidR="004E7696" w:rsidRDefault="00C27CE0">
      <w:pPr>
        <w:pStyle w:val="a3"/>
        <w:spacing w:before="47"/>
        <w:ind w:firstLine="0"/>
      </w:pPr>
      <w:r>
        <w:t>Проведение</w:t>
      </w:r>
      <w:r>
        <w:rPr>
          <w:spacing w:val="-7"/>
        </w:rPr>
        <w:t xml:space="preserve"> </w:t>
      </w:r>
      <w:r>
        <w:t>примерки,</w:t>
      </w:r>
      <w:r>
        <w:rPr>
          <w:spacing w:val="-4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дефектов».</w:t>
      </w:r>
    </w:p>
    <w:p w:rsidR="004E7696" w:rsidRDefault="00C27CE0">
      <w:pPr>
        <w:pStyle w:val="a3"/>
        <w:spacing w:before="50" w:line="276" w:lineRule="auto"/>
        <w:ind w:right="453"/>
      </w:pPr>
      <w:r>
        <w:t>Практическая работа</w:t>
      </w:r>
      <w:r>
        <w:rPr>
          <w:spacing w:val="1"/>
        </w:rPr>
        <w:t xml:space="preserve"> </w:t>
      </w:r>
      <w:r>
        <w:t>«Стачивание деталей и выполнение отделочных</w:t>
      </w:r>
      <w:r>
        <w:rPr>
          <w:spacing w:val="1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Влажно-тепловая</w:t>
      </w:r>
      <w:r>
        <w:rPr>
          <w:spacing w:val="-3"/>
        </w:rPr>
        <w:t xml:space="preserve"> </w:t>
      </w:r>
      <w:r>
        <w:t>обработка изделия».</w:t>
      </w:r>
    </w:p>
    <w:p w:rsidR="004E7696" w:rsidRDefault="00C27CE0">
      <w:pPr>
        <w:pStyle w:val="1"/>
        <w:spacing w:before="5" w:line="276" w:lineRule="auto"/>
        <w:ind w:right="2531" w:firstLine="2083"/>
      </w:pPr>
      <w:r>
        <w:t>Раздел 3. Художественные ремесла</w:t>
      </w:r>
      <w:r>
        <w:rPr>
          <w:spacing w:val="-67"/>
        </w:rPr>
        <w:t xml:space="preserve"> </w:t>
      </w:r>
      <w:r>
        <w:t>Тема 1.</w:t>
      </w:r>
      <w:r>
        <w:rPr>
          <w:spacing w:val="-1"/>
        </w:rPr>
        <w:t xml:space="preserve"> </w:t>
      </w:r>
      <w:r>
        <w:t>Декоративно-прикладное искусство</w:t>
      </w:r>
    </w:p>
    <w:p w:rsidR="004E7696" w:rsidRDefault="00C27CE0">
      <w:pPr>
        <w:pStyle w:val="a3"/>
        <w:spacing w:line="276" w:lineRule="auto"/>
        <w:ind w:right="444"/>
      </w:pPr>
      <w:r>
        <w:t>Знакомство с различными видами декоративно-прикладного искусства</w:t>
      </w:r>
      <w:r>
        <w:rPr>
          <w:spacing w:val="1"/>
        </w:rPr>
        <w:t xml:space="preserve"> </w:t>
      </w:r>
      <w:r>
        <w:t>народов нашей страны. Традиционные виды рукоделия: вышивка, вязание,</w:t>
      </w:r>
      <w:r>
        <w:rPr>
          <w:spacing w:val="1"/>
        </w:rPr>
        <w:t xml:space="preserve"> </w:t>
      </w:r>
      <w:r>
        <w:t>плетение, ковроткачество, роспись по дереву и тканям и др.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45"/>
        </w:rPr>
        <w:t xml:space="preserve"> </w:t>
      </w:r>
      <w:r>
        <w:t>народных</w:t>
      </w:r>
      <w:r>
        <w:rPr>
          <w:spacing w:val="46"/>
        </w:rPr>
        <w:t xml:space="preserve"> </w:t>
      </w:r>
      <w:r>
        <w:t>умельцев</w:t>
      </w:r>
      <w:r>
        <w:rPr>
          <w:spacing w:val="45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края,</w:t>
      </w:r>
      <w:r>
        <w:rPr>
          <w:spacing w:val="43"/>
        </w:rPr>
        <w:t xml:space="preserve"> </w:t>
      </w:r>
      <w:r>
        <w:t>области,</w:t>
      </w:r>
      <w:r>
        <w:rPr>
          <w:spacing w:val="43"/>
        </w:rPr>
        <w:t xml:space="preserve"> </w:t>
      </w:r>
      <w:r>
        <w:t>села.</w:t>
      </w:r>
      <w:r>
        <w:rPr>
          <w:spacing w:val="44"/>
        </w:rPr>
        <w:t xml:space="preserve"> </w:t>
      </w:r>
      <w:r>
        <w:t>Традиции,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9" w:firstLine="0"/>
      </w:pPr>
      <w:r>
        <w:lastRenderedPageBreak/>
        <w:t>обряды,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праздникам. Отделка изделий вышивкой, тесьмой, изготовление сувениров к</w:t>
      </w:r>
      <w:r>
        <w:rPr>
          <w:spacing w:val="1"/>
        </w:rPr>
        <w:t xml:space="preserve"> </w:t>
      </w:r>
      <w:r>
        <w:t>праздникам.</w:t>
      </w:r>
    </w:p>
    <w:p w:rsidR="004E7696" w:rsidRDefault="00C27CE0">
      <w:pPr>
        <w:pStyle w:val="1"/>
        <w:spacing w:before="5" w:line="278" w:lineRule="auto"/>
        <w:ind w:left="682" w:right="446" w:firstLine="707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</w:p>
    <w:p w:rsidR="004E7696" w:rsidRDefault="00C27CE0">
      <w:pPr>
        <w:pStyle w:val="a3"/>
        <w:spacing w:line="276" w:lineRule="auto"/>
        <w:ind w:right="452"/>
      </w:pPr>
      <w:r>
        <w:t>Эмоциональное воздействие декоративной композиции. Статичная и</w:t>
      </w:r>
      <w:r>
        <w:rPr>
          <w:spacing w:val="1"/>
        </w:rPr>
        <w:t xml:space="preserve"> </w:t>
      </w:r>
      <w:r>
        <w:t>динамичная</w:t>
      </w:r>
      <w:r>
        <w:rPr>
          <w:spacing w:val="-1"/>
        </w:rPr>
        <w:t xml:space="preserve"> </w:t>
      </w:r>
      <w:r>
        <w:t>композиции.</w:t>
      </w:r>
    </w:p>
    <w:p w:rsidR="004E7696" w:rsidRDefault="00C27CE0">
      <w:pPr>
        <w:pStyle w:val="a3"/>
        <w:spacing w:line="276" w:lineRule="auto"/>
        <w:ind w:right="446"/>
      </w:pPr>
      <w:r>
        <w:t>Понятие о ритмической или пластической композиции, ее тональное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асимметричные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 в построении. Роль композиции, колорита, фактуры материала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4E7696" w:rsidRDefault="00C27CE0">
      <w:pPr>
        <w:pStyle w:val="a3"/>
        <w:spacing w:line="276" w:lineRule="auto"/>
        <w:ind w:right="445"/>
      </w:pPr>
      <w:r>
        <w:t>Приемы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форм.</w:t>
      </w:r>
      <w:r>
        <w:rPr>
          <w:spacing w:val="71"/>
        </w:rPr>
        <w:t xml:space="preserve"> </w:t>
      </w:r>
      <w:r>
        <w:t>Элементы</w:t>
      </w:r>
      <w:r>
        <w:rPr>
          <w:spacing w:val="71"/>
        </w:rPr>
        <w:t xml:space="preserve"> </w:t>
      </w:r>
      <w:r>
        <w:t>декоративного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форм.</w:t>
      </w:r>
    </w:p>
    <w:p w:rsidR="004E7696" w:rsidRDefault="00C27CE0">
      <w:pPr>
        <w:pStyle w:val="a3"/>
        <w:spacing w:line="278" w:lineRule="auto"/>
        <w:ind w:right="453"/>
      </w:pPr>
      <w:r>
        <w:t>Символика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орнаменте.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Цветовые сочетания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орнаменте.</w:t>
      </w:r>
      <w:r>
        <w:rPr>
          <w:spacing w:val="-3"/>
        </w:rPr>
        <w:t xml:space="preserve"> </w:t>
      </w:r>
      <w:r>
        <w:t>Виды орнаментов.</w:t>
      </w:r>
    </w:p>
    <w:p w:rsidR="004E7696" w:rsidRDefault="00C27CE0">
      <w:pPr>
        <w:pStyle w:val="a3"/>
        <w:spacing w:line="276" w:lineRule="auto"/>
        <w:ind w:right="451"/>
      </w:pPr>
      <w:r>
        <w:t>Практическая работа</w:t>
      </w:r>
      <w:r>
        <w:rPr>
          <w:spacing w:val="1"/>
        </w:rPr>
        <w:t xml:space="preserve"> </w:t>
      </w:r>
      <w:r>
        <w:t>«Создание композиции с изображением пейзажа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платка по</w:t>
      </w:r>
      <w:r>
        <w:rPr>
          <w:spacing w:val="-2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мотивам».</w:t>
      </w:r>
    </w:p>
    <w:p w:rsidR="004E7696" w:rsidRDefault="00C27CE0">
      <w:pPr>
        <w:pStyle w:val="1"/>
      </w:pPr>
      <w:r>
        <w:t>Тема 3. Лоскутное</w:t>
      </w:r>
      <w:r>
        <w:rPr>
          <w:spacing w:val="-3"/>
        </w:rPr>
        <w:t xml:space="preserve"> </w:t>
      </w:r>
      <w:r>
        <w:t>шитье</w:t>
      </w:r>
    </w:p>
    <w:p w:rsidR="004E7696" w:rsidRDefault="00C27CE0">
      <w:pPr>
        <w:pStyle w:val="a3"/>
        <w:spacing w:before="33" w:line="276" w:lineRule="auto"/>
        <w:ind w:right="445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лоску-та.</w:t>
      </w:r>
      <w:r>
        <w:rPr>
          <w:spacing w:val="1"/>
        </w:rPr>
        <w:t xml:space="preserve"> </w:t>
      </w:r>
      <w:r>
        <w:t>Возможности лоскутной пластики, ее связь с направлениями современной</w:t>
      </w:r>
      <w:r>
        <w:rPr>
          <w:spacing w:val="1"/>
        </w:rPr>
        <w:t xml:space="preserve"> </w:t>
      </w:r>
      <w:r>
        <w:t>моды.</w:t>
      </w:r>
    </w:p>
    <w:p w:rsidR="004E7696" w:rsidRDefault="00C27CE0">
      <w:pPr>
        <w:pStyle w:val="a3"/>
        <w:spacing w:line="276" w:lineRule="auto"/>
        <w:ind w:right="444"/>
      </w:pPr>
      <w:r>
        <w:t>Материалы для лоскутной пластики. Подготовка материалов к работе.</w:t>
      </w:r>
      <w:r>
        <w:rPr>
          <w:spacing w:val="1"/>
        </w:rPr>
        <w:t xml:space="preserve"> </w:t>
      </w:r>
      <w:r>
        <w:t>Технология соединения деталей между собой и с подкладкой. Использование</w:t>
      </w:r>
      <w:r>
        <w:rPr>
          <w:spacing w:val="-67"/>
        </w:rPr>
        <w:t xml:space="preserve"> </w:t>
      </w:r>
      <w:r>
        <w:t>прокладочных материалов.</w:t>
      </w:r>
    </w:p>
    <w:p w:rsidR="004E7696" w:rsidRDefault="00C27CE0">
      <w:pPr>
        <w:pStyle w:val="a3"/>
        <w:spacing w:line="278" w:lineRule="auto"/>
        <w:ind w:right="453"/>
      </w:pPr>
      <w:r>
        <w:t>Практическая работа «Изготовление шаблонов из картона или плотной</w:t>
      </w:r>
      <w:r>
        <w:rPr>
          <w:spacing w:val="-67"/>
        </w:rPr>
        <w:t xml:space="preserve"> </w:t>
      </w:r>
      <w:r>
        <w:t>бумаги (треугольник,</w:t>
      </w:r>
      <w:r>
        <w:rPr>
          <w:spacing w:val="-1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шестиугольник)».</w:t>
      </w:r>
    </w:p>
    <w:p w:rsidR="004E7696" w:rsidRDefault="00C27CE0">
      <w:pPr>
        <w:pStyle w:val="1"/>
        <w:spacing w:line="321" w:lineRule="exact"/>
      </w:pPr>
      <w:r>
        <w:t>Тема 4.</w:t>
      </w:r>
      <w:r>
        <w:rPr>
          <w:spacing w:val="-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ткани</w:t>
      </w:r>
    </w:p>
    <w:p w:rsidR="004E7696" w:rsidRDefault="00C27CE0">
      <w:pPr>
        <w:pStyle w:val="a3"/>
        <w:spacing w:before="41" w:line="276" w:lineRule="auto"/>
        <w:ind w:right="447"/>
      </w:pPr>
      <w:r>
        <w:t>История появления техники «узелковый батик». Материалы, красители</w:t>
      </w:r>
      <w:r>
        <w:rPr>
          <w:spacing w:val="-67"/>
        </w:rPr>
        <w:t xml:space="preserve"> </w:t>
      </w:r>
      <w:r>
        <w:t>и инструменты, используемые для выполнения узелкового батика. Способы</w:t>
      </w:r>
      <w:r>
        <w:rPr>
          <w:spacing w:val="1"/>
        </w:rPr>
        <w:t xml:space="preserve"> </w:t>
      </w:r>
      <w:r>
        <w:t>завязывания узелков и складывания ткани. Зависимость рисунка от способа</w:t>
      </w:r>
      <w:r>
        <w:rPr>
          <w:spacing w:val="1"/>
        </w:rPr>
        <w:t xml:space="preserve"> </w:t>
      </w:r>
      <w:r>
        <w:t>завязывания, силы закручивания, толщины ткани, температуры красящего</w:t>
      </w:r>
      <w:r>
        <w:rPr>
          <w:spacing w:val="1"/>
        </w:rPr>
        <w:t xml:space="preserve"> </w:t>
      </w:r>
      <w:r>
        <w:t>раствора и времени окрашивания. Особенности построения композиции в</w:t>
      </w:r>
      <w:r>
        <w:rPr>
          <w:spacing w:val="1"/>
        </w:rPr>
        <w:t xml:space="preserve"> </w:t>
      </w:r>
      <w:r>
        <w:t>узелковом</w:t>
      </w:r>
      <w:r>
        <w:rPr>
          <w:spacing w:val="-1"/>
        </w:rPr>
        <w:t xml:space="preserve"> </w:t>
      </w:r>
      <w:r>
        <w:t>батике.</w:t>
      </w:r>
    </w:p>
    <w:p w:rsidR="004E7696" w:rsidRDefault="00C27CE0">
      <w:pPr>
        <w:pStyle w:val="a3"/>
        <w:spacing w:before="2" w:line="276" w:lineRule="auto"/>
        <w:ind w:right="446"/>
      </w:pP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Колористическое построение композиции. Приемы выполнения свободной</w:t>
      </w:r>
      <w:r>
        <w:rPr>
          <w:spacing w:val="1"/>
        </w:rPr>
        <w:t xml:space="preserve"> </w:t>
      </w:r>
      <w:r>
        <w:t>росписи.</w:t>
      </w:r>
      <w:r>
        <w:rPr>
          <w:spacing w:val="11"/>
        </w:rPr>
        <w:t xml:space="preserve"> </w:t>
      </w:r>
      <w:r>
        <w:t>Свободная</w:t>
      </w:r>
      <w:r>
        <w:rPr>
          <w:spacing w:val="11"/>
        </w:rPr>
        <w:t xml:space="preserve"> </w:t>
      </w:r>
      <w:r>
        <w:t>роспись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применением</w:t>
      </w:r>
      <w:r>
        <w:rPr>
          <w:spacing w:val="13"/>
        </w:rPr>
        <w:t xml:space="preserve"> </w:t>
      </w:r>
      <w:r>
        <w:t>солевого</w:t>
      </w:r>
      <w:r>
        <w:rPr>
          <w:spacing w:val="14"/>
        </w:rPr>
        <w:t xml:space="preserve"> </w:t>
      </w:r>
      <w:r>
        <w:t>раствора.</w:t>
      </w:r>
      <w:r>
        <w:rPr>
          <w:spacing w:val="10"/>
        </w:rPr>
        <w:t xml:space="preserve"> </w:t>
      </w:r>
      <w:r>
        <w:t>Закрепление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/>
        <w:ind w:firstLine="0"/>
      </w:pPr>
      <w:r>
        <w:lastRenderedPageBreak/>
        <w:t>рисунка</w:t>
      </w:r>
      <w:r>
        <w:rPr>
          <w:spacing w:val="-4"/>
        </w:rPr>
        <w:t xml:space="preserve"> </w:t>
      </w:r>
      <w:r>
        <w:t>на ткани.</w:t>
      </w:r>
    </w:p>
    <w:p w:rsidR="004E7696" w:rsidRDefault="00C27CE0">
      <w:pPr>
        <w:pStyle w:val="1"/>
        <w:spacing w:before="55"/>
      </w:pP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крючком</w:t>
      </w:r>
    </w:p>
    <w:p w:rsidR="004E7696" w:rsidRDefault="00C27CE0">
      <w:pPr>
        <w:pStyle w:val="a3"/>
        <w:spacing w:before="43" w:line="276" w:lineRule="auto"/>
        <w:ind w:right="444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старинного</w:t>
      </w:r>
      <w:r>
        <w:rPr>
          <w:spacing w:val="1"/>
        </w:rPr>
        <w:t xml:space="preserve"> </w:t>
      </w:r>
      <w:r>
        <w:t>рукоделия.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крючком,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моде.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материалы для</w:t>
      </w:r>
      <w:r>
        <w:rPr>
          <w:spacing w:val="1"/>
        </w:rPr>
        <w:t xml:space="preserve"> </w:t>
      </w:r>
      <w:r>
        <w:t>вязания крючком. Подготовка материалов к работе. Условные обозначения,</w:t>
      </w:r>
      <w:r>
        <w:rPr>
          <w:spacing w:val="1"/>
        </w:rPr>
        <w:t xml:space="preserve"> </w:t>
      </w:r>
      <w:r>
        <w:t>применяемые при вязании крючком. Выбор крючка в зависимости от ниток и</w:t>
      </w:r>
      <w:r>
        <w:rPr>
          <w:spacing w:val="-67"/>
        </w:rPr>
        <w:t xml:space="preserve"> </w:t>
      </w:r>
      <w:r>
        <w:t>узора.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петель.</w:t>
      </w:r>
      <w:r>
        <w:rPr>
          <w:spacing w:val="1"/>
        </w:rPr>
        <w:t xml:space="preserve"> </w:t>
      </w:r>
      <w:r>
        <w:t>Раппорт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запись.</w:t>
      </w:r>
    </w:p>
    <w:p w:rsidR="004E7696" w:rsidRDefault="00C27CE0">
      <w:pPr>
        <w:pStyle w:val="a3"/>
        <w:spacing w:line="276" w:lineRule="auto"/>
        <w:ind w:right="4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«Изготовление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крючком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сувениров».</w:t>
      </w:r>
    </w:p>
    <w:p w:rsidR="004E7696" w:rsidRDefault="00C27CE0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спицах</w:t>
      </w:r>
    </w:p>
    <w:p w:rsidR="004E7696" w:rsidRDefault="00C27CE0">
      <w:pPr>
        <w:pStyle w:val="a3"/>
        <w:spacing w:before="46" w:line="276" w:lineRule="auto"/>
        <w:ind w:right="444"/>
      </w:pPr>
      <w:r>
        <w:t>Ассортимент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спицах.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шерстяных,</w:t>
      </w:r>
      <w:r>
        <w:rPr>
          <w:spacing w:val="1"/>
        </w:rPr>
        <w:t xml:space="preserve"> </w:t>
      </w:r>
      <w:r>
        <w:t>пуховых,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шелковых</w:t>
      </w:r>
      <w:r>
        <w:rPr>
          <w:spacing w:val="1"/>
        </w:rPr>
        <w:t xml:space="preserve"> </w:t>
      </w:r>
      <w:r>
        <w:t>нитей.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спиц</w:t>
      </w:r>
      <w:r>
        <w:rPr>
          <w:spacing w:val="1"/>
        </w:rPr>
        <w:t xml:space="preserve"> </w:t>
      </w:r>
      <w:r>
        <w:t>в зависимости от качества и</w:t>
      </w:r>
      <w:r>
        <w:rPr>
          <w:spacing w:val="1"/>
        </w:rPr>
        <w:t xml:space="preserve"> </w:t>
      </w:r>
      <w:r>
        <w:t>толщины нити. Приемы</w:t>
      </w:r>
      <w:r>
        <w:rPr>
          <w:spacing w:val="70"/>
        </w:rPr>
        <w:t xml:space="preserve"> </w:t>
      </w:r>
      <w:r>
        <w:t>вязания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спицах.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вязаных</w:t>
      </w:r>
      <w:r>
        <w:rPr>
          <w:spacing w:val="-4"/>
        </w:rPr>
        <w:t xml:space="preserve"> </w:t>
      </w:r>
      <w:r>
        <w:t>изделий.</w:t>
      </w:r>
    </w:p>
    <w:p w:rsidR="004E7696" w:rsidRDefault="00C27CE0">
      <w:pPr>
        <w:pStyle w:val="a3"/>
        <w:spacing w:line="321" w:lineRule="exact"/>
        <w:ind w:left="1390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«Вязание</w:t>
      </w:r>
      <w:r>
        <w:rPr>
          <w:spacing w:val="-1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спицах».</w:t>
      </w:r>
    </w:p>
    <w:p w:rsidR="004E7696" w:rsidRDefault="00C27CE0">
      <w:pPr>
        <w:pStyle w:val="a3"/>
        <w:spacing w:before="47" w:line="276" w:lineRule="auto"/>
        <w:ind w:right="4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вязаных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для платьев».</w:t>
      </w:r>
    </w:p>
    <w:p w:rsidR="004E7696" w:rsidRDefault="00C27CE0">
      <w:pPr>
        <w:pStyle w:val="1"/>
        <w:spacing w:before="6" w:line="276" w:lineRule="auto"/>
        <w:ind w:right="2650" w:firstLine="2201"/>
      </w:pPr>
      <w:r>
        <w:t>Раздел 4. Оформление интерьера</w:t>
      </w:r>
      <w:r>
        <w:rPr>
          <w:spacing w:val="-67"/>
        </w:rPr>
        <w:t xml:space="preserve"> </w:t>
      </w:r>
      <w:r>
        <w:t>Тема 1. Интерьер кухни,</w:t>
      </w:r>
      <w:r>
        <w:rPr>
          <w:spacing w:val="-1"/>
        </w:rPr>
        <w:t xml:space="preserve"> </w:t>
      </w:r>
      <w:r>
        <w:t>столовой</w:t>
      </w:r>
    </w:p>
    <w:p w:rsidR="004E7696" w:rsidRDefault="00C27CE0">
      <w:pPr>
        <w:pStyle w:val="a3"/>
        <w:spacing w:line="276" w:lineRule="auto"/>
        <w:ind w:right="451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архитектуры с природой. Интерьер жилых помещений и их комфортность.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</w:p>
    <w:p w:rsidR="004E7696" w:rsidRDefault="00C27CE0">
      <w:pPr>
        <w:pStyle w:val="a3"/>
        <w:spacing w:line="276" w:lineRule="auto"/>
        <w:ind w:right="445"/>
      </w:pPr>
      <w:r>
        <w:t>Создание интерьера кухни с учетом запросов и потребностей семьи и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размещение в</w:t>
      </w:r>
      <w:r>
        <w:rPr>
          <w:spacing w:val="-1"/>
        </w:rPr>
        <w:t xml:space="preserve"> </w:t>
      </w:r>
      <w:r>
        <w:t>интерьере.</w:t>
      </w:r>
    </w:p>
    <w:p w:rsidR="004E7696" w:rsidRDefault="00C27CE0">
      <w:pPr>
        <w:pStyle w:val="a3"/>
        <w:spacing w:line="278" w:lineRule="auto"/>
        <w:ind w:right="450"/>
      </w:pPr>
      <w:r>
        <w:t>Декоративное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изготовления.</w:t>
      </w:r>
    </w:p>
    <w:p w:rsidR="004E7696" w:rsidRDefault="00C27CE0">
      <w:pPr>
        <w:pStyle w:val="a3"/>
        <w:spacing w:line="317" w:lineRule="exact"/>
        <w:ind w:left="1390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«Выполнение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интерьера</w:t>
      </w:r>
      <w:r>
        <w:rPr>
          <w:spacing w:val="-2"/>
        </w:rPr>
        <w:t xml:space="preserve"> </w:t>
      </w:r>
      <w:r>
        <w:t>кухни».</w:t>
      </w:r>
    </w:p>
    <w:p w:rsidR="004E7696" w:rsidRDefault="00C27CE0">
      <w:pPr>
        <w:pStyle w:val="1"/>
        <w:spacing w:before="48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Интерьер</w:t>
      </w:r>
      <w:r>
        <w:rPr>
          <w:spacing w:val="-4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</w:t>
      </w:r>
    </w:p>
    <w:p w:rsidR="004E7696" w:rsidRDefault="00C27CE0">
      <w:pPr>
        <w:pStyle w:val="a3"/>
        <w:spacing w:before="42" w:line="276" w:lineRule="auto"/>
        <w:ind w:right="44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 зон отдыха, приготовления пищи, столовой, спален, детского</w:t>
      </w:r>
      <w:r>
        <w:rPr>
          <w:spacing w:val="1"/>
        </w:rPr>
        <w:t xml:space="preserve"> </w:t>
      </w:r>
      <w:r>
        <w:t>уголка.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современных 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отделке</w:t>
      </w:r>
      <w:r>
        <w:rPr>
          <w:spacing w:val="-5"/>
        </w:rPr>
        <w:t xml:space="preserve"> </w:t>
      </w:r>
      <w:r>
        <w:t>квартиры.</w:t>
      </w:r>
    </w:p>
    <w:p w:rsidR="004E7696" w:rsidRDefault="00C27CE0">
      <w:pPr>
        <w:pStyle w:val="a3"/>
        <w:spacing w:line="322" w:lineRule="exact"/>
        <w:ind w:left="1390" w:firstLine="0"/>
      </w:pPr>
      <w:r>
        <w:t xml:space="preserve">Оформление    </w:t>
      </w:r>
      <w:r>
        <w:rPr>
          <w:spacing w:val="18"/>
        </w:rPr>
        <w:t xml:space="preserve"> </w:t>
      </w:r>
      <w:r>
        <w:t xml:space="preserve">интерьера     </w:t>
      </w:r>
      <w:r>
        <w:rPr>
          <w:spacing w:val="18"/>
        </w:rPr>
        <w:t xml:space="preserve"> </w:t>
      </w:r>
      <w:r>
        <w:t xml:space="preserve">эстампами,     </w:t>
      </w:r>
      <w:r>
        <w:rPr>
          <w:spacing w:val="15"/>
        </w:rPr>
        <w:t xml:space="preserve"> </w:t>
      </w:r>
      <w:r>
        <w:t xml:space="preserve">картинами,     </w:t>
      </w:r>
      <w:r>
        <w:rPr>
          <w:spacing w:val="12"/>
        </w:rPr>
        <w:t xml:space="preserve"> </w:t>
      </w:r>
      <w:r>
        <w:t>предметами</w:t>
      </w:r>
    </w:p>
    <w:p w:rsidR="004E7696" w:rsidRDefault="004E7696">
      <w:pPr>
        <w:spacing w:line="322" w:lineRule="exact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44" w:firstLine="0"/>
      </w:pPr>
      <w:r>
        <w:lastRenderedPageBreak/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штор,</w:t>
      </w:r>
      <w:r>
        <w:rPr>
          <w:spacing w:val="1"/>
        </w:rPr>
        <w:t xml:space="preserve"> </w:t>
      </w:r>
      <w:r>
        <w:t>занавесей,</w:t>
      </w:r>
      <w:r>
        <w:rPr>
          <w:spacing w:val="1"/>
        </w:rPr>
        <w:t xml:space="preserve"> </w:t>
      </w:r>
      <w:r>
        <w:t>портьер,</w:t>
      </w:r>
      <w:r>
        <w:rPr>
          <w:spacing w:val="-67"/>
        </w:rPr>
        <w:t xml:space="preserve"> </w:t>
      </w:r>
      <w:r>
        <w:t>накидок, ковров, мебели, обоев, салфеток и т. д. Систематизация и хранение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Сближение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искусстве.</w:t>
      </w:r>
    </w:p>
    <w:p w:rsidR="004E7696" w:rsidRDefault="00C27CE0">
      <w:pPr>
        <w:pStyle w:val="a3"/>
        <w:spacing w:before="2" w:line="276" w:lineRule="auto"/>
        <w:ind w:right="438"/>
        <w:jc w:val="left"/>
      </w:pPr>
      <w:r>
        <w:t>Роль освещения в интерьере. Естественное и искусственное освещение.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освещения.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светильников.</w:t>
      </w:r>
    </w:p>
    <w:p w:rsidR="004E7696" w:rsidRDefault="00C27CE0">
      <w:pPr>
        <w:pStyle w:val="a3"/>
        <w:tabs>
          <w:tab w:val="left" w:pos="2499"/>
          <w:tab w:val="left" w:pos="4253"/>
          <w:tab w:val="left" w:pos="5470"/>
          <w:tab w:val="left" w:pos="6643"/>
          <w:tab w:val="left" w:pos="6969"/>
        </w:tabs>
        <w:spacing w:line="276" w:lineRule="auto"/>
        <w:ind w:right="536"/>
        <w:jc w:val="left"/>
      </w:pPr>
      <w:r>
        <w:t>Подбор</w:t>
      </w:r>
      <w:r>
        <w:tab/>
        <w:t>современной</w:t>
      </w:r>
      <w:r>
        <w:tab/>
        <w:t>бытовой</w:t>
      </w:r>
      <w:r>
        <w:tab/>
        <w:t>техники</w:t>
      </w:r>
      <w:r>
        <w:tab/>
        <w:t>с</w:t>
      </w:r>
      <w:r>
        <w:tab/>
        <w:t>учетом</w:t>
      </w:r>
      <w:r>
        <w:rPr>
          <w:spacing w:val="59"/>
        </w:rPr>
        <w:t xml:space="preserve"> </w:t>
      </w:r>
      <w:r>
        <w:t>потребностей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доходов</w:t>
      </w:r>
      <w:r>
        <w:rPr>
          <w:spacing w:val="-3"/>
        </w:rPr>
        <w:t xml:space="preserve"> </w:t>
      </w:r>
      <w:r>
        <w:t>семьи.</w:t>
      </w:r>
    </w:p>
    <w:p w:rsidR="004E7696" w:rsidRDefault="00C27CE0">
      <w:pPr>
        <w:pStyle w:val="a3"/>
        <w:tabs>
          <w:tab w:val="left" w:pos="3265"/>
          <w:tab w:val="left" w:pos="4282"/>
          <w:tab w:val="left" w:pos="6147"/>
          <w:tab w:val="left" w:pos="7133"/>
          <w:tab w:val="left" w:pos="8766"/>
        </w:tabs>
        <w:spacing w:line="276" w:lineRule="auto"/>
        <w:ind w:right="450"/>
        <w:jc w:val="left"/>
      </w:pPr>
      <w:r>
        <w:t>Практическая</w:t>
      </w:r>
      <w:r>
        <w:tab/>
        <w:t>работа</w:t>
      </w:r>
      <w:r>
        <w:tab/>
        <w:t>«Выполнение</w:t>
      </w:r>
      <w:r>
        <w:tab/>
        <w:t>эскиза</w:t>
      </w:r>
      <w:r>
        <w:tab/>
        <w:t>планировки</w:t>
      </w:r>
      <w:r>
        <w:tab/>
      </w:r>
      <w:r>
        <w:rPr>
          <w:spacing w:val="-1"/>
        </w:rPr>
        <w:t>городской</w:t>
      </w:r>
      <w:r>
        <w:rPr>
          <w:spacing w:val="-67"/>
        </w:rPr>
        <w:t xml:space="preserve"> </w:t>
      </w:r>
      <w:r>
        <w:t>квартиры,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детской комнаты».</w:t>
      </w:r>
    </w:p>
    <w:p w:rsidR="004E7696" w:rsidRDefault="00C27CE0">
      <w:pPr>
        <w:pStyle w:val="1"/>
        <w:spacing w:before="3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Комнатные</w:t>
      </w:r>
      <w:r>
        <w:rPr>
          <w:spacing w:val="-1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интерьере</w:t>
      </w:r>
    </w:p>
    <w:p w:rsidR="004E7696" w:rsidRDefault="00C27CE0">
      <w:pPr>
        <w:pStyle w:val="a3"/>
        <w:spacing w:before="46" w:line="276" w:lineRule="auto"/>
        <w:ind w:right="447"/>
      </w:pPr>
      <w:r>
        <w:t>Роль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листьев и цветов комнатных растений с мебелью, обоями, общим цветовым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комнаты.</w:t>
      </w:r>
      <w:r>
        <w:rPr>
          <w:spacing w:val="-4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комнатных растений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интерьере.</w:t>
      </w:r>
    </w:p>
    <w:p w:rsidR="004E7696" w:rsidRDefault="00C27CE0">
      <w:pPr>
        <w:pStyle w:val="a3"/>
        <w:spacing w:line="276" w:lineRule="auto"/>
        <w:ind w:right="447"/>
      </w:pPr>
      <w:r>
        <w:t>Солнцелюбивые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балконов,</w:t>
      </w:r>
      <w:r>
        <w:rPr>
          <w:spacing w:val="1"/>
        </w:rPr>
        <w:t xml:space="preserve"> </w:t>
      </w:r>
      <w:r>
        <w:t>лоджий,</w:t>
      </w:r>
      <w:r>
        <w:rPr>
          <w:spacing w:val="1"/>
        </w:rPr>
        <w:t xml:space="preserve"> </w:t>
      </w:r>
      <w:r>
        <w:t>приусадебных</w:t>
      </w:r>
      <w:r>
        <w:rPr>
          <w:spacing w:val="1"/>
        </w:rPr>
        <w:t xml:space="preserve"> </w:t>
      </w:r>
      <w:r>
        <w:t>участков.</w:t>
      </w:r>
      <w:r>
        <w:rPr>
          <w:spacing w:val="1"/>
        </w:rPr>
        <w:t xml:space="preserve"> </w:t>
      </w:r>
      <w:r>
        <w:t>Декоративное</w:t>
      </w:r>
      <w:r>
        <w:rPr>
          <w:spacing w:val="-67"/>
        </w:rPr>
        <w:t xml:space="preserve"> </w:t>
      </w:r>
      <w:r>
        <w:t>цветоводство.</w:t>
      </w:r>
    </w:p>
    <w:p w:rsidR="004E7696" w:rsidRDefault="00C27CE0">
      <w:pPr>
        <w:pStyle w:val="a3"/>
        <w:spacing w:line="278" w:lineRule="auto"/>
        <w:ind w:right="444"/>
      </w:pPr>
      <w:r>
        <w:t>Эстетические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букета.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цветов.</w:t>
      </w:r>
    </w:p>
    <w:p w:rsidR="004E7696" w:rsidRDefault="00C27CE0">
      <w:pPr>
        <w:pStyle w:val="a3"/>
        <w:spacing w:line="317" w:lineRule="exact"/>
        <w:ind w:left="1390" w:firstLine="0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«Эскиз</w:t>
      </w:r>
      <w:r>
        <w:rPr>
          <w:spacing w:val="-3"/>
        </w:rPr>
        <w:t xml:space="preserve"> </w:t>
      </w:r>
      <w:r>
        <w:t>интерьера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растениями»</w:t>
      </w:r>
      <w:r>
        <w:rPr>
          <w:spacing w:val="-3"/>
        </w:rPr>
        <w:t xml:space="preserve"> </w:t>
      </w:r>
      <w:r>
        <w:t>или</w:t>
      </w:r>
    </w:p>
    <w:p w:rsidR="004E7696" w:rsidRDefault="00C27CE0">
      <w:pPr>
        <w:pStyle w:val="a3"/>
        <w:spacing w:before="46"/>
        <w:ind w:firstLine="0"/>
      </w:pPr>
      <w:r>
        <w:t>«Эскиз</w:t>
      </w:r>
      <w:r>
        <w:rPr>
          <w:spacing w:val="-5"/>
        </w:rPr>
        <w:t xml:space="preserve"> </w:t>
      </w:r>
      <w:r>
        <w:t>приусадебного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декоративными</w:t>
      </w:r>
      <w:r>
        <w:rPr>
          <w:spacing w:val="-6"/>
        </w:rPr>
        <w:t xml:space="preserve"> </w:t>
      </w:r>
      <w:r>
        <w:t>растениями».</w:t>
      </w:r>
    </w:p>
    <w:p w:rsidR="004E7696" w:rsidRDefault="00C27CE0">
      <w:pPr>
        <w:pStyle w:val="1"/>
        <w:spacing w:before="55"/>
        <w:ind w:left="2035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профессиональное</w:t>
      </w:r>
    </w:p>
    <w:p w:rsidR="004E7696" w:rsidRDefault="00C27CE0">
      <w:pPr>
        <w:spacing w:before="47"/>
        <w:ind w:left="1239" w:right="1007"/>
        <w:jc w:val="center"/>
        <w:rPr>
          <w:b/>
          <w:sz w:val="28"/>
        </w:rPr>
      </w:pPr>
      <w:r>
        <w:rPr>
          <w:b/>
          <w:sz w:val="28"/>
        </w:rPr>
        <w:t>самоопределение</w:t>
      </w:r>
    </w:p>
    <w:p w:rsidR="004E7696" w:rsidRDefault="00C27CE0">
      <w:pPr>
        <w:pStyle w:val="1"/>
        <w:spacing w:before="48" w:line="276" w:lineRule="auto"/>
        <w:ind w:left="682" w:right="443" w:firstLine="70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карьера</w:t>
      </w:r>
    </w:p>
    <w:p w:rsidR="004E7696" w:rsidRDefault="00C27CE0">
      <w:pPr>
        <w:pStyle w:val="a3"/>
        <w:spacing w:line="276" w:lineRule="auto"/>
        <w:ind w:right="445"/>
      </w:pP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производства.</w:t>
      </w:r>
      <w:r>
        <w:rPr>
          <w:spacing w:val="7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составляющие производства. Приоритетные направления развития техники и</w:t>
      </w:r>
      <w:r>
        <w:rPr>
          <w:spacing w:val="-67"/>
        </w:rPr>
        <w:t xml:space="preserve"> </w:t>
      </w:r>
      <w:r>
        <w:t>технологий. Влияние техники и новых технологий на виды и содержание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 уровень</w:t>
      </w:r>
      <w:r>
        <w:rPr>
          <w:spacing w:val="-1"/>
        </w:rPr>
        <w:t xml:space="preserve"> </w:t>
      </w:r>
      <w:r>
        <w:t>оплаты труда.</w:t>
      </w:r>
    </w:p>
    <w:p w:rsidR="004E7696" w:rsidRDefault="00C27CE0">
      <w:pPr>
        <w:pStyle w:val="a3"/>
        <w:spacing w:line="276" w:lineRule="auto"/>
        <w:ind w:right="446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4E7696" w:rsidRDefault="00C27CE0">
      <w:pPr>
        <w:pStyle w:val="a3"/>
        <w:spacing w:line="276" w:lineRule="auto"/>
        <w:ind w:right="44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профессионального образования и</w:t>
      </w:r>
      <w:r>
        <w:rPr>
          <w:spacing w:val="-1"/>
        </w:rPr>
        <w:t xml:space="preserve"> </w:t>
      </w:r>
      <w:r>
        <w:t>трудоустройства»</w:t>
      </w:r>
    </w:p>
    <w:p w:rsidR="004E7696" w:rsidRDefault="00C27CE0">
      <w:pPr>
        <w:pStyle w:val="1"/>
        <w:ind w:left="1618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деятельности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83"/>
        <w:ind w:left="1390"/>
        <w:jc w:val="both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Исследовательская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созидательная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4E7696" w:rsidRDefault="00C27CE0">
      <w:pPr>
        <w:pStyle w:val="a3"/>
        <w:spacing w:before="46" w:line="276" w:lineRule="auto"/>
        <w:ind w:right="444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Обоснованный</w:t>
      </w:r>
      <w:r>
        <w:rPr>
          <w:spacing w:val="-1"/>
        </w:rPr>
        <w:t xml:space="preserve"> </w:t>
      </w:r>
      <w:r>
        <w:t>выбор лучшего варианта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реализация.</w:t>
      </w:r>
    </w:p>
    <w:p w:rsidR="004E7696" w:rsidRDefault="00C27CE0">
      <w:pPr>
        <w:pStyle w:val="a3"/>
        <w:ind w:left="1390" w:firstLine="0"/>
      </w:pPr>
      <w:r>
        <w:t>Творческий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«Кулинария».</w:t>
      </w:r>
    </w:p>
    <w:p w:rsidR="004E7696" w:rsidRDefault="00C27CE0">
      <w:pPr>
        <w:pStyle w:val="a3"/>
        <w:spacing w:before="48" w:line="276" w:lineRule="auto"/>
        <w:ind w:right="451"/>
      </w:pP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материалов».</w:t>
      </w:r>
    </w:p>
    <w:p w:rsidR="004E7696" w:rsidRDefault="00C27CE0">
      <w:pPr>
        <w:pStyle w:val="a3"/>
        <w:spacing w:line="278" w:lineRule="auto"/>
        <w:ind w:left="1390" w:right="1896" w:firstLine="0"/>
        <w:jc w:val="left"/>
      </w:pPr>
      <w:r>
        <w:t>Творческий проект по разделу «Художественные ремесла».</w:t>
      </w:r>
      <w:r>
        <w:rPr>
          <w:spacing w:val="-67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«Умный дом».</w:t>
      </w:r>
    </w:p>
    <w:p w:rsidR="004E7696" w:rsidRDefault="00C27CE0">
      <w:pPr>
        <w:pStyle w:val="a3"/>
        <w:spacing w:line="276" w:lineRule="auto"/>
        <w:ind w:left="1390" w:right="3048" w:firstLine="0"/>
        <w:jc w:val="left"/>
      </w:pPr>
      <w:r>
        <w:t>Творческий проект «Праздничный сладкий стол».</w:t>
      </w:r>
      <w:r>
        <w:rPr>
          <w:spacing w:val="-67"/>
        </w:rPr>
        <w:t xml:space="preserve"> </w:t>
      </w:r>
      <w:r>
        <w:rPr>
          <w:color w:val="111111"/>
        </w:rPr>
        <w:t>Творческий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проект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«Праздничный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наряд».</w:t>
      </w:r>
    </w:p>
    <w:p w:rsidR="004E7696" w:rsidRDefault="00C27CE0">
      <w:pPr>
        <w:pStyle w:val="a3"/>
        <w:spacing w:line="276" w:lineRule="auto"/>
        <w:ind w:left="1390" w:right="2697" w:firstLine="0"/>
        <w:jc w:val="left"/>
      </w:pPr>
      <w:r>
        <w:t>Творческий проект «Подарок своими руками».</w:t>
      </w:r>
      <w:r>
        <w:rPr>
          <w:spacing w:val="-67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будущая</w:t>
      </w:r>
      <w:r>
        <w:rPr>
          <w:spacing w:val="-3"/>
        </w:rPr>
        <w:t xml:space="preserve"> </w:t>
      </w:r>
      <w:r>
        <w:t>профессия».</w:t>
      </w:r>
    </w:p>
    <w:p w:rsidR="004E7696" w:rsidRDefault="00C27CE0">
      <w:pPr>
        <w:pStyle w:val="1"/>
        <w:spacing w:line="276" w:lineRule="auto"/>
        <w:ind w:left="682" w:right="445" w:firstLine="707"/>
      </w:pPr>
      <w:r>
        <w:t>Раздел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276" w:lineRule="auto"/>
        <w:ind w:right="446"/>
      </w:pPr>
      <w:r>
        <w:t>Дизайн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дизайнерской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мозгового</w:t>
      </w:r>
      <w:r>
        <w:rPr>
          <w:spacing w:val="1"/>
        </w:rPr>
        <w:t xml:space="preserve"> </w:t>
      </w:r>
      <w:r>
        <w:t>штурма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инноваций.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 «Мозговой штурм».</w:t>
      </w:r>
    </w:p>
    <w:p w:rsidR="004E7696" w:rsidRDefault="00C27CE0">
      <w:pPr>
        <w:pStyle w:val="1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Производство.</w:t>
      </w:r>
    </w:p>
    <w:p w:rsidR="004E7696" w:rsidRDefault="00C27CE0">
      <w:pPr>
        <w:pStyle w:val="a3"/>
        <w:spacing w:before="43" w:line="276" w:lineRule="auto"/>
        <w:ind w:right="447"/>
      </w:pPr>
      <w:r>
        <w:t>Продукт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ВМЗ</w:t>
      </w:r>
      <w:r>
        <w:rPr>
          <w:spacing w:val="-67"/>
        </w:rPr>
        <w:t xml:space="preserve"> </w:t>
      </w:r>
      <w:r>
        <w:t>(внеурочная</w:t>
      </w:r>
      <w:r>
        <w:rPr>
          <w:spacing w:val="-3"/>
        </w:rPr>
        <w:t xml:space="preserve"> </w:t>
      </w:r>
      <w:r>
        <w:t>деятельность).</w:t>
      </w:r>
    </w:p>
    <w:p w:rsidR="004E7696" w:rsidRDefault="00C27CE0">
      <w:pPr>
        <w:pStyle w:val="1"/>
        <w:spacing w:before="5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Технология.</w:t>
      </w:r>
    </w:p>
    <w:p w:rsidR="004E7696" w:rsidRDefault="00C27CE0">
      <w:pPr>
        <w:pStyle w:val="a3"/>
        <w:spacing w:before="42" w:line="276" w:lineRule="auto"/>
        <w:ind w:right="407"/>
      </w:pPr>
      <w:r>
        <w:t>Классификация технологий. Технологии материального производства.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земледелия.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0"/>
        </w:rPr>
        <w:t xml:space="preserve"> </w:t>
      </w:r>
      <w:r>
        <w:t>технологий.</w:t>
      </w:r>
      <w:r>
        <w:rPr>
          <w:spacing w:val="16"/>
        </w:rPr>
        <w:t xml:space="preserve"> </w:t>
      </w:r>
      <w:r>
        <w:t>Практическая</w:t>
      </w:r>
      <w:r>
        <w:rPr>
          <w:spacing w:val="10"/>
        </w:rPr>
        <w:t xml:space="preserve"> </w:t>
      </w:r>
      <w:r>
        <w:t>работа</w:t>
      </w:r>
    </w:p>
    <w:p w:rsidR="004E7696" w:rsidRDefault="00C27CE0">
      <w:pPr>
        <w:pStyle w:val="a3"/>
        <w:spacing w:before="1"/>
        <w:ind w:firstLine="0"/>
      </w:pPr>
      <w:r>
        <w:t>«Разработка</w:t>
      </w:r>
      <w:r>
        <w:rPr>
          <w:spacing w:val="-7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технологии».</w:t>
      </w:r>
    </w:p>
    <w:p w:rsidR="004E7696" w:rsidRDefault="00C27CE0">
      <w:pPr>
        <w:pStyle w:val="1"/>
        <w:spacing w:before="52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Техника.</w:t>
      </w:r>
    </w:p>
    <w:p w:rsidR="004E7696" w:rsidRDefault="00C27CE0">
      <w:pPr>
        <w:pStyle w:val="a3"/>
        <w:spacing w:before="45" w:line="276" w:lineRule="auto"/>
        <w:ind w:right="409"/>
      </w:pP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машинами.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автоматики.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производства.</w:t>
      </w:r>
    </w:p>
    <w:p w:rsidR="004E7696" w:rsidRDefault="00C27CE0">
      <w:pPr>
        <w:pStyle w:val="1"/>
        <w:spacing w:before="4"/>
      </w:pPr>
      <w:r>
        <w:t>Раздел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4E7696" w:rsidRDefault="00C27CE0">
      <w:pPr>
        <w:pStyle w:val="a3"/>
        <w:spacing w:before="45"/>
        <w:ind w:left="1390" w:firstLine="0"/>
      </w:pPr>
      <w:r>
        <w:t>Мясо</w:t>
      </w:r>
      <w:r>
        <w:rPr>
          <w:spacing w:val="-4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Мясо</w:t>
      </w:r>
      <w:r>
        <w:rPr>
          <w:spacing w:val="-5"/>
        </w:rPr>
        <w:t xml:space="preserve"> </w:t>
      </w:r>
      <w:r>
        <w:t>животных.</w:t>
      </w:r>
    </w:p>
    <w:p w:rsidR="004E7696" w:rsidRDefault="00C27CE0">
      <w:pPr>
        <w:pStyle w:val="a3"/>
        <w:spacing w:before="48" w:line="276" w:lineRule="auto"/>
        <w:ind w:right="416"/>
      </w:pPr>
      <w:r>
        <w:t>Определение</w:t>
      </w:r>
      <w:r>
        <w:rPr>
          <w:spacing w:val="1"/>
        </w:rPr>
        <w:t xml:space="preserve"> </w:t>
      </w:r>
      <w:r>
        <w:t>доброкачественности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органолептическим</w:t>
      </w:r>
      <w:r>
        <w:rPr>
          <w:spacing w:val="-1"/>
        </w:rPr>
        <w:t xml:space="preserve"> </w:t>
      </w:r>
      <w:r>
        <w:t>и методом</w:t>
      </w:r>
      <w:r>
        <w:rPr>
          <w:spacing w:val="-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анализа.</w:t>
      </w:r>
    </w:p>
    <w:p w:rsidR="004E7696" w:rsidRDefault="00C27CE0">
      <w:pPr>
        <w:pStyle w:val="a3"/>
        <w:spacing w:line="321" w:lineRule="exact"/>
        <w:ind w:left="1390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«Органолептическая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мяса».</w:t>
      </w:r>
    </w:p>
    <w:p w:rsidR="004E7696" w:rsidRDefault="004E7696">
      <w:pPr>
        <w:spacing w:line="321" w:lineRule="exact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1"/>
        <w:spacing w:before="83" w:line="278" w:lineRule="auto"/>
        <w:ind w:left="682" w:right="410" w:firstLine="707"/>
      </w:pPr>
      <w:r>
        <w:lastRenderedPageBreak/>
        <w:t>Раздел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энергии.</w:t>
      </w:r>
    </w:p>
    <w:p w:rsidR="004E7696" w:rsidRDefault="00C27CE0">
      <w:pPr>
        <w:pStyle w:val="a3"/>
        <w:spacing w:line="276" w:lineRule="auto"/>
        <w:ind w:right="410"/>
      </w:pPr>
      <w:r>
        <w:t>Выделение энергии при химических реакциях. Химическая обработка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получение новых</w:t>
      </w:r>
      <w:r>
        <w:rPr>
          <w:spacing w:val="1"/>
        </w:rPr>
        <w:t xml:space="preserve"> </w:t>
      </w:r>
      <w:r>
        <w:t>веществ.</w:t>
      </w:r>
    </w:p>
    <w:p w:rsidR="004E7696" w:rsidRDefault="00C27CE0">
      <w:pPr>
        <w:pStyle w:val="a3"/>
        <w:spacing w:line="276" w:lineRule="auto"/>
        <w:ind w:right="411"/>
      </w:pPr>
      <w:r>
        <w:t>Сбор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областях получения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химической энергии.</w:t>
      </w:r>
    </w:p>
    <w:p w:rsidR="004E7696" w:rsidRDefault="00C27CE0">
      <w:pPr>
        <w:pStyle w:val="a3"/>
        <w:spacing w:line="276" w:lineRule="auto"/>
        <w:ind w:right="407"/>
      </w:pPr>
      <w:r>
        <w:t>Демонстрационная практическая работа «Преобразование химической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энергию».</w:t>
      </w:r>
    </w:p>
    <w:p w:rsidR="004E7696" w:rsidRDefault="00C27CE0">
      <w:pPr>
        <w:pStyle w:val="1"/>
        <w:spacing w:line="276" w:lineRule="auto"/>
        <w:ind w:left="682" w:right="409" w:firstLine="707"/>
      </w:pPr>
      <w:r>
        <w:t>Раздел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</w:p>
    <w:p w:rsidR="004E7696" w:rsidRDefault="00C27CE0">
      <w:pPr>
        <w:pStyle w:val="a3"/>
        <w:spacing w:line="276" w:lineRule="auto"/>
        <w:ind w:right="408"/>
      </w:pPr>
      <w:r>
        <w:t>Материальные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Средства записи информации. Современные технологии записи и хранения</w:t>
      </w:r>
      <w:r>
        <w:rPr>
          <w:spacing w:val="1"/>
        </w:rPr>
        <w:t xml:space="preserve"> </w:t>
      </w:r>
      <w:r>
        <w:t>информации.</w:t>
      </w:r>
    </w:p>
    <w:p w:rsidR="004E7696" w:rsidRDefault="00C27CE0">
      <w:pPr>
        <w:pStyle w:val="a3"/>
        <w:spacing w:line="276" w:lineRule="auto"/>
        <w:ind w:right="412"/>
      </w:pPr>
      <w:r>
        <w:t>Составление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хронометража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4E7696" w:rsidRDefault="00C27CE0">
      <w:pPr>
        <w:pStyle w:val="a3"/>
        <w:spacing w:line="276" w:lineRule="auto"/>
        <w:ind w:right="404"/>
      </w:pP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«Кинофильм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классе»</w:t>
      </w:r>
      <w:r>
        <w:rPr>
          <w:spacing w:val="1"/>
        </w:rPr>
        <w:t xml:space="preserve"> </w:t>
      </w:r>
      <w:r>
        <w:t>(внеурочная</w:t>
      </w:r>
      <w:r>
        <w:rPr>
          <w:spacing w:val="1"/>
        </w:rPr>
        <w:t xml:space="preserve"> </w:t>
      </w:r>
      <w:r>
        <w:t>деятельность).</w:t>
      </w:r>
    </w:p>
    <w:p w:rsidR="004E7696" w:rsidRDefault="00C27CE0">
      <w:pPr>
        <w:pStyle w:val="1"/>
      </w:pPr>
      <w:r>
        <w:t>Раздел</w:t>
      </w:r>
      <w:r>
        <w:rPr>
          <w:spacing w:val="-7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растениеводства.</w:t>
      </w:r>
    </w:p>
    <w:p w:rsidR="004E7696" w:rsidRDefault="00C27CE0">
      <w:pPr>
        <w:pStyle w:val="a3"/>
        <w:spacing w:before="38" w:line="276" w:lineRule="auto"/>
        <w:ind w:right="412"/>
      </w:pPr>
      <w:r>
        <w:t>Микроорганизмы, их строение и значение для человека. Бактерии и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биотехнологиях.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зеленых</w:t>
      </w:r>
      <w:r>
        <w:rPr>
          <w:spacing w:val="-67"/>
        </w:rPr>
        <w:t xml:space="preserve"> </w:t>
      </w:r>
      <w:r>
        <w:t>водорослей.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одноклеточных грибов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биотехнологиях.</w:t>
      </w:r>
    </w:p>
    <w:p w:rsidR="004E7696" w:rsidRDefault="00C27CE0">
      <w:pPr>
        <w:pStyle w:val="a3"/>
        <w:spacing w:before="1" w:line="276" w:lineRule="auto"/>
        <w:ind w:right="406"/>
      </w:pPr>
      <w:r>
        <w:t>Определение микроорганизмов по внешнему виду.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дрожжей.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кисломолочных бактерий для получения кисломолочной продукции (творога,</w:t>
      </w:r>
      <w:r>
        <w:rPr>
          <w:spacing w:val="-67"/>
        </w:rPr>
        <w:t xml:space="preserve"> </w:t>
      </w:r>
      <w:r>
        <w:t>кефира</w:t>
      </w:r>
      <w:r>
        <w:rPr>
          <w:spacing w:val="-3"/>
        </w:rPr>
        <w:t xml:space="preserve"> </w:t>
      </w:r>
      <w:r>
        <w:t>и др).</w:t>
      </w:r>
    </w:p>
    <w:p w:rsidR="004E7696" w:rsidRDefault="00C27CE0">
      <w:pPr>
        <w:pStyle w:val="a3"/>
        <w:spacing w:before="1" w:line="276" w:lineRule="auto"/>
        <w:ind w:right="41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«Овладение</w:t>
      </w:r>
      <w:r>
        <w:rPr>
          <w:spacing w:val="1"/>
        </w:rPr>
        <w:t xml:space="preserve"> </w:t>
      </w:r>
      <w:r>
        <w:t>биотехнологиями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одноклеточных грибов</w:t>
      </w:r>
      <w:r>
        <w:rPr>
          <w:spacing w:val="-4"/>
        </w:rPr>
        <w:t xml:space="preserve"> </w:t>
      </w:r>
      <w:r>
        <w:t>дрожжей».</w:t>
      </w:r>
    </w:p>
    <w:p w:rsidR="004E7696" w:rsidRDefault="00C27CE0">
      <w:pPr>
        <w:pStyle w:val="1"/>
        <w:spacing w:before="6"/>
      </w:pPr>
      <w:r>
        <w:t>Раздел</w:t>
      </w:r>
      <w:r>
        <w:rPr>
          <w:spacing w:val="-7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животноводства.</w:t>
      </w:r>
    </w:p>
    <w:p w:rsidR="004E7696" w:rsidRDefault="00C27CE0">
      <w:pPr>
        <w:pStyle w:val="a3"/>
        <w:spacing w:before="43" w:line="276" w:lineRule="auto"/>
        <w:ind w:right="412"/>
      </w:pPr>
      <w:r>
        <w:t>Получение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продуктивность.</w:t>
      </w:r>
    </w:p>
    <w:p w:rsidR="004E7696" w:rsidRDefault="00C27CE0">
      <w:pPr>
        <w:pStyle w:val="a3"/>
        <w:spacing w:line="276" w:lineRule="auto"/>
        <w:ind w:right="404"/>
      </w:pPr>
      <w:r>
        <w:t>Составление</w:t>
      </w:r>
      <w:r>
        <w:rPr>
          <w:spacing w:val="1"/>
        </w:rPr>
        <w:t xml:space="preserve"> </w:t>
      </w:r>
      <w:r>
        <w:t>рационов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кормления.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кормов.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с/х</w:t>
      </w:r>
      <w:r>
        <w:rPr>
          <w:spacing w:val="1"/>
        </w:rPr>
        <w:t xml:space="preserve"> </w:t>
      </w:r>
      <w:r>
        <w:t>(внеурочная</w:t>
      </w:r>
      <w:r>
        <w:rPr>
          <w:spacing w:val="-3"/>
        </w:rPr>
        <w:t xml:space="preserve"> </w:t>
      </w:r>
      <w:r>
        <w:t>деятельность).</w:t>
      </w:r>
    </w:p>
    <w:p w:rsidR="004E7696" w:rsidRDefault="00C27CE0">
      <w:pPr>
        <w:pStyle w:val="1"/>
        <w:spacing w:before="3"/>
      </w:pPr>
      <w:r>
        <w:t>Раздел</w:t>
      </w:r>
      <w:r>
        <w:rPr>
          <w:spacing w:val="-6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технологии.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0"/>
      </w:pPr>
      <w:r>
        <w:lastRenderedPageBreak/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7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рынком.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сбыта.</w:t>
      </w:r>
      <w:r>
        <w:rPr>
          <w:spacing w:val="-2"/>
        </w:rPr>
        <w:t xml:space="preserve"> </w:t>
      </w:r>
      <w:r>
        <w:t>Методы исследования</w:t>
      </w:r>
      <w:r>
        <w:rPr>
          <w:spacing w:val="-3"/>
        </w:rPr>
        <w:t xml:space="preserve"> </w:t>
      </w:r>
      <w:r>
        <w:t>рынка.</w:t>
      </w:r>
    </w:p>
    <w:p w:rsidR="004E7696" w:rsidRDefault="00C27CE0">
      <w:pPr>
        <w:pStyle w:val="a3"/>
        <w:spacing w:line="276" w:lineRule="auto"/>
        <w:ind w:right="410"/>
      </w:pPr>
      <w:r>
        <w:t>Составление</w:t>
      </w:r>
      <w:r>
        <w:rPr>
          <w:spacing w:val="1"/>
        </w:rPr>
        <w:t xml:space="preserve"> </w:t>
      </w:r>
      <w:r>
        <w:t>вопросников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</w:p>
    <w:p w:rsidR="004E7696" w:rsidRDefault="00C27CE0">
      <w:pPr>
        <w:pStyle w:val="a3"/>
        <w:spacing w:before="1"/>
        <w:ind w:left="1390" w:firstLine="0"/>
      </w:pPr>
      <w:r>
        <w:t>Практическая</w:t>
      </w:r>
      <w:r>
        <w:rPr>
          <w:spacing w:val="23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«Оценка</w:t>
      </w:r>
      <w:r>
        <w:rPr>
          <w:spacing w:val="26"/>
        </w:rPr>
        <w:t xml:space="preserve"> </w:t>
      </w:r>
      <w:r>
        <w:t>эффективности</w:t>
      </w:r>
      <w:r>
        <w:rPr>
          <w:spacing w:val="23"/>
        </w:rPr>
        <w:t xml:space="preserve"> </w:t>
      </w:r>
      <w:r>
        <w:t>рекламы».</w:t>
      </w:r>
      <w:r>
        <w:rPr>
          <w:spacing w:val="25"/>
        </w:rPr>
        <w:t xml:space="preserve"> </w:t>
      </w:r>
      <w:r>
        <w:t>Деловая</w:t>
      </w:r>
      <w:r>
        <w:rPr>
          <w:spacing w:val="23"/>
        </w:rPr>
        <w:t xml:space="preserve"> </w:t>
      </w:r>
      <w:r>
        <w:t>игра</w:t>
      </w:r>
    </w:p>
    <w:p w:rsidR="004E7696" w:rsidRDefault="00C27CE0">
      <w:pPr>
        <w:pStyle w:val="a3"/>
        <w:spacing w:before="47"/>
        <w:ind w:firstLine="0"/>
      </w:pPr>
      <w:r>
        <w:t>«Прием</w:t>
      </w:r>
      <w:r>
        <w:rPr>
          <w:spacing w:val="-4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работу».</w:t>
      </w:r>
    </w:p>
    <w:p w:rsidR="004E7696" w:rsidRDefault="004E7696">
      <w:pPr>
        <w:pStyle w:val="a3"/>
        <w:spacing w:before="11"/>
        <w:ind w:left="0" w:firstLine="0"/>
        <w:jc w:val="left"/>
        <w:rPr>
          <w:sz w:val="36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4E7696" w:rsidRDefault="00C27CE0">
      <w:pPr>
        <w:pStyle w:val="a3"/>
        <w:spacing w:before="43" w:line="276" w:lineRule="auto"/>
        <w:ind w:right="409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4E7696" w:rsidRDefault="00C27CE0">
      <w:pPr>
        <w:pStyle w:val="a3"/>
        <w:spacing w:line="276" w:lineRule="auto"/>
        <w:ind w:right="40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спортом.</w:t>
      </w:r>
    </w:p>
    <w:p w:rsidR="004E7696" w:rsidRDefault="00C27CE0">
      <w:pPr>
        <w:pStyle w:val="a3"/>
        <w:spacing w:before="1" w:line="276" w:lineRule="auto"/>
        <w:ind w:right="40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формируется система знаний о 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занятий физической культурой с учетом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деятельности.</w:t>
      </w:r>
    </w:p>
    <w:p w:rsidR="004E7696" w:rsidRDefault="00C27CE0">
      <w:pPr>
        <w:pStyle w:val="a3"/>
        <w:spacing w:before="1" w:line="276" w:lineRule="auto"/>
        <w:ind w:right="40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 предмета «Физическая культура» используются знания из</w:t>
      </w:r>
      <w:r>
        <w:rPr>
          <w:spacing w:val="1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предметов:</w:t>
      </w:r>
      <w:r>
        <w:rPr>
          <w:spacing w:val="47"/>
        </w:rPr>
        <w:t xml:space="preserve"> </w:t>
      </w:r>
      <w:r>
        <w:t>«Биология»,</w:t>
      </w:r>
      <w:r>
        <w:rPr>
          <w:spacing w:val="45"/>
        </w:rPr>
        <w:t xml:space="preserve"> </w:t>
      </w:r>
      <w:r>
        <w:t>«Математика»,</w:t>
      </w:r>
      <w:r>
        <w:rPr>
          <w:spacing w:val="46"/>
        </w:rPr>
        <w:t xml:space="preserve"> </w:t>
      </w:r>
      <w:r>
        <w:t>«Физика»,</w:t>
      </w:r>
    </w:p>
    <w:p w:rsidR="004E7696" w:rsidRDefault="00C27CE0">
      <w:pPr>
        <w:pStyle w:val="a3"/>
        <w:spacing w:line="276" w:lineRule="auto"/>
        <w:ind w:right="405" w:firstLine="0"/>
      </w:pP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«Музыка»</w:t>
      </w:r>
      <w:r>
        <w:rPr>
          <w:spacing w:val="-1"/>
        </w:rPr>
        <w:t xml:space="preserve"> </w:t>
      </w:r>
      <w:r>
        <w:t>и др.</w:t>
      </w:r>
    </w:p>
    <w:p w:rsidR="004E7696" w:rsidRDefault="00C27CE0">
      <w:pPr>
        <w:tabs>
          <w:tab w:val="left" w:pos="2615"/>
          <w:tab w:val="left" w:pos="3543"/>
          <w:tab w:val="left" w:pos="5239"/>
          <w:tab w:val="left" w:pos="7220"/>
          <w:tab w:val="left" w:pos="9151"/>
          <w:tab w:val="left" w:pos="9892"/>
        </w:tabs>
        <w:spacing w:before="4" w:line="276" w:lineRule="auto"/>
        <w:ind w:left="682" w:right="403" w:firstLine="707"/>
        <w:rPr>
          <w:sz w:val="28"/>
        </w:rPr>
      </w:pPr>
      <w:r>
        <w:rPr>
          <w:b/>
          <w:sz w:val="28"/>
        </w:rPr>
        <w:t>История и современное развитие физической культуры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Олимпийские</w:t>
      </w:r>
      <w:r>
        <w:rPr>
          <w:i/>
          <w:sz w:val="28"/>
        </w:rPr>
        <w:tab/>
        <w:t>игры</w:t>
      </w:r>
      <w:r>
        <w:rPr>
          <w:i/>
          <w:sz w:val="28"/>
        </w:rPr>
        <w:tab/>
        <w:t>древности.</w:t>
      </w:r>
      <w:r>
        <w:rPr>
          <w:i/>
          <w:sz w:val="28"/>
        </w:rPr>
        <w:tab/>
        <w:t>Возрождение</w:t>
      </w:r>
      <w:r>
        <w:rPr>
          <w:i/>
          <w:sz w:val="28"/>
        </w:rPr>
        <w:tab/>
        <w:t>Олимпийских</w:t>
      </w:r>
      <w:r>
        <w:rPr>
          <w:i/>
          <w:sz w:val="28"/>
        </w:rPr>
        <w:tab/>
        <w:t>игр</w:t>
      </w:r>
      <w:r>
        <w:rPr>
          <w:i/>
          <w:sz w:val="28"/>
        </w:rPr>
        <w:tab/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олимпийского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Олимпийские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4E7696" w:rsidRDefault="00C27CE0">
      <w:pPr>
        <w:pStyle w:val="1"/>
        <w:spacing w:line="276" w:lineRule="auto"/>
        <w:ind w:left="682" w:firstLine="707"/>
        <w:jc w:val="left"/>
      </w:pPr>
      <w:r>
        <w:t>Современное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(основные</w:t>
      </w:r>
      <w:r>
        <w:rPr>
          <w:spacing w:val="-67"/>
        </w:rPr>
        <w:t xml:space="preserve"> </w:t>
      </w:r>
      <w:r>
        <w:t>понятия)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spacing w:before="79" w:line="276" w:lineRule="auto"/>
        <w:ind w:left="682" w:right="405" w:firstLine="707"/>
        <w:jc w:val="both"/>
        <w:rPr>
          <w:i/>
          <w:sz w:val="28"/>
        </w:rPr>
      </w:pPr>
      <w:r>
        <w:rPr>
          <w:sz w:val="28"/>
        </w:rPr>
        <w:lastRenderedPageBreak/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обороне».</w:t>
      </w:r>
    </w:p>
    <w:p w:rsidR="004E7696" w:rsidRDefault="00C27CE0">
      <w:pPr>
        <w:pStyle w:val="1"/>
        <w:spacing w:before="6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человека</w:t>
      </w:r>
    </w:p>
    <w:p w:rsidR="004E7696" w:rsidRDefault="00C27CE0">
      <w:pPr>
        <w:pStyle w:val="a3"/>
        <w:spacing w:before="42" w:line="278" w:lineRule="auto"/>
        <w:ind w:right="402"/>
        <w:rPr>
          <w:b/>
        </w:rPr>
      </w:pPr>
      <w:r>
        <w:t>Здоровье и здоровый образ жизни. Коррекция осанки и телосложения.</w:t>
      </w:r>
      <w:r>
        <w:rPr>
          <w:spacing w:val="1"/>
        </w:rPr>
        <w:t xml:space="preserve"> </w:t>
      </w:r>
      <w:r>
        <w:t>Контроль и наблюдение за состоянием здоровья, физическим развитием и</w:t>
      </w:r>
      <w:r>
        <w:rPr>
          <w:spacing w:val="1"/>
        </w:rPr>
        <w:t xml:space="preserve"> </w:t>
      </w:r>
      <w:r>
        <w:t>физической подготовленностью. Требования безопасности и первая помощь</w:t>
      </w:r>
      <w:r>
        <w:rPr>
          <w:spacing w:val="1"/>
        </w:rPr>
        <w:t xml:space="preserve"> </w:t>
      </w:r>
      <w:r>
        <w:t xml:space="preserve">при травмах во время занятий физической культурой и спортом.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-2"/>
        </w:rPr>
        <w:t xml:space="preserve"> </w:t>
      </w:r>
      <w:r>
        <w:rPr>
          <w:b/>
        </w:rPr>
        <w:t>(физкультурной) деятельности</w:t>
      </w:r>
    </w:p>
    <w:p w:rsidR="004E7696" w:rsidRDefault="00C27CE0">
      <w:pPr>
        <w:pStyle w:val="1"/>
        <w:spacing w:line="276" w:lineRule="auto"/>
        <w:ind w:left="682" w:right="406" w:firstLine="707"/>
      </w:pPr>
      <w:r>
        <w:t>Организация и проведение самостоятельных занятий физической</w:t>
      </w:r>
      <w:r>
        <w:rPr>
          <w:spacing w:val="1"/>
        </w:rPr>
        <w:t xml:space="preserve"> </w:t>
      </w:r>
      <w:r>
        <w:t>культурой</w:t>
      </w:r>
    </w:p>
    <w:p w:rsidR="004E7696" w:rsidRDefault="00C27CE0">
      <w:pPr>
        <w:spacing w:line="276" w:lineRule="auto"/>
        <w:ind w:left="682" w:right="408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физкультпауз,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коррекции осанки и телосложения. </w:t>
      </w:r>
      <w:r>
        <w:rPr>
          <w:i/>
          <w:sz w:val="28"/>
        </w:rPr>
        <w:t>Составление планов и самостоятельное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 с учетом индивидуальных показаний здоровья и 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4E7696" w:rsidRDefault="00C27CE0">
      <w:pPr>
        <w:pStyle w:val="1"/>
      </w:pP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4E7696" w:rsidRDefault="00C27CE0">
      <w:pPr>
        <w:pStyle w:val="a3"/>
        <w:spacing w:before="35" w:line="276" w:lineRule="auto"/>
        <w:ind w:right="410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 техники осваиваемых упражнений, способы выявления и 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:rsidR="004E7696" w:rsidRDefault="00C27CE0">
      <w:pPr>
        <w:pStyle w:val="1"/>
        <w:spacing w:before="5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4E7696" w:rsidRDefault="00C27CE0">
      <w:pPr>
        <w:spacing w:before="48"/>
        <w:ind w:left="1390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4E7696" w:rsidRDefault="00C27CE0">
      <w:pPr>
        <w:spacing w:before="42" w:line="276" w:lineRule="auto"/>
        <w:ind w:left="682" w:right="408" w:firstLine="707"/>
        <w:jc w:val="both"/>
        <w:rPr>
          <w:i/>
          <w:sz w:val="28"/>
        </w:rPr>
      </w:pP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 функциональных возможностей организма, 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опорно-двигательного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дыхания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кровообращения,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 близорукости).</w:t>
      </w:r>
    </w:p>
    <w:p w:rsidR="004E7696" w:rsidRDefault="00C27CE0">
      <w:pPr>
        <w:pStyle w:val="1"/>
        <w:spacing w:before="6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4"/>
      </w:pPr>
      <w:r>
        <w:lastRenderedPageBreak/>
        <w:t>Гимнастика с основами акробатики: организующие команды и приемы.</w:t>
      </w:r>
      <w:r>
        <w:rPr>
          <w:spacing w:val="-67"/>
        </w:rPr>
        <w:t xml:space="preserve"> </w:t>
      </w:r>
      <w:r>
        <w:t>Акробатические упражнения и комбинации. Гимнастические упражнения 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 (девочки), упражнения на перекладине 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 Легкая атлетика: беговые упражнения. Прыжковые упражнения.</w:t>
      </w:r>
      <w:r>
        <w:rPr>
          <w:spacing w:val="1"/>
        </w:rPr>
        <w:t xml:space="preserve"> </w:t>
      </w:r>
      <w:r>
        <w:t>Упражнения в метании малого мяча. Спортивные игры: 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rPr>
          <w:i/>
        </w:rPr>
        <w:t>мини-футбол</w:t>
      </w:r>
      <w:r>
        <w:t>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 xml:space="preserve">Правила спортивных игр. Игры по правилам. </w:t>
      </w:r>
      <w:r>
        <w:rPr>
          <w:i/>
        </w:rPr>
        <w:t>Национальные виды спорта:</w:t>
      </w:r>
      <w:r>
        <w:rPr>
          <w:i/>
          <w:spacing w:val="1"/>
        </w:rPr>
        <w:t xml:space="preserve"> </w:t>
      </w:r>
      <w:r>
        <w:rPr>
          <w:i/>
        </w:rPr>
        <w:t xml:space="preserve">технико-тактические действия и правила. </w:t>
      </w:r>
      <w:r>
        <w:t>Лыжные гонки: передвижение на</w:t>
      </w:r>
      <w:r>
        <w:rPr>
          <w:spacing w:val="1"/>
        </w:rPr>
        <w:t xml:space="preserve"> </w:t>
      </w:r>
      <w:r>
        <w:t>лыжах разными</w:t>
      </w:r>
      <w:r>
        <w:rPr>
          <w:spacing w:val="-1"/>
        </w:rPr>
        <w:t xml:space="preserve"> </w:t>
      </w:r>
      <w:r>
        <w:t>способами.</w:t>
      </w:r>
      <w:r>
        <w:rPr>
          <w:spacing w:val="-2"/>
        </w:rPr>
        <w:t xml:space="preserve"> </w:t>
      </w:r>
      <w:r>
        <w:t>Подъемы,</w:t>
      </w:r>
      <w:r>
        <w:rPr>
          <w:spacing w:val="-2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торможения.</w:t>
      </w:r>
    </w:p>
    <w:p w:rsidR="004E7696" w:rsidRDefault="00C27CE0">
      <w:pPr>
        <w:pStyle w:val="1"/>
        <w:spacing w:before="7"/>
      </w:pPr>
      <w:r>
        <w:t>Прикладно-ориентированная</w:t>
      </w:r>
      <w:r>
        <w:rPr>
          <w:spacing w:val="-7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</w:t>
      </w:r>
    </w:p>
    <w:p w:rsidR="004E7696" w:rsidRDefault="00C27CE0">
      <w:pPr>
        <w:spacing w:before="43" w:line="276" w:lineRule="auto"/>
        <w:ind w:left="682" w:right="403" w:firstLine="707"/>
        <w:jc w:val="both"/>
        <w:rPr>
          <w:sz w:val="28"/>
        </w:rPr>
      </w:pPr>
      <w:r>
        <w:rPr>
          <w:i/>
          <w:sz w:val="28"/>
        </w:rPr>
        <w:t>Прикладная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ходьба,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прыжки,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выполняемые разными способами в разных условиях; лазание, перелезание,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ползание;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движущейся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мишени;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преодоление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 разной сложности; передвижение в висах и упорах. Полосы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Общефизическая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физических качеств (силы, быстроты, выносливости, координации,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 базовым видом спорта (гимнастика с основами акробатики,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легкая атлетика, лыжные гонки,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игры).</w:t>
      </w:r>
    </w:p>
    <w:p w:rsidR="004E7696" w:rsidRDefault="004E7696">
      <w:pPr>
        <w:pStyle w:val="a3"/>
        <w:spacing w:before="6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4E7696" w:rsidRDefault="00C27CE0">
      <w:pPr>
        <w:pStyle w:val="a3"/>
        <w:spacing w:before="46" w:line="276" w:lineRule="auto"/>
        <w:ind w:right="404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 в нашей повседневной жизни и требуют получения обучающимися</w:t>
      </w:r>
      <w:r>
        <w:rPr>
          <w:spacing w:val="1"/>
        </w:rPr>
        <w:t xml:space="preserve"> </w:t>
      </w:r>
      <w:r>
        <w:t>знаний, умений, навыков и компетенций личной безопасности в 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 окружающего мира.</w:t>
      </w:r>
    </w:p>
    <w:p w:rsidR="004E7696" w:rsidRDefault="00C27CE0">
      <w:pPr>
        <w:pStyle w:val="a3"/>
        <w:spacing w:line="276" w:lineRule="auto"/>
        <w:ind w:right="403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0"/>
      </w:pPr>
      <w:r>
        <w:lastRenderedPageBreak/>
        <w:t>Учебный предмет «Основы безопасности жизнедеятельности» является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 безопасности жизнедеятельности».</w:t>
      </w:r>
    </w:p>
    <w:p w:rsidR="004E7696" w:rsidRDefault="00C27CE0">
      <w:pPr>
        <w:pStyle w:val="a3"/>
        <w:spacing w:before="2"/>
        <w:ind w:left="1390" w:firstLine="0"/>
      </w:pPr>
      <w:r>
        <w:t>Программа</w:t>
      </w:r>
      <w:r>
        <w:rPr>
          <w:spacing w:val="37"/>
        </w:rPr>
        <w:t xml:space="preserve"> </w:t>
      </w:r>
      <w:r>
        <w:t>определяет</w:t>
      </w:r>
      <w:r>
        <w:rPr>
          <w:spacing w:val="106"/>
        </w:rPr>
        <w:t xml:space="preserve"> </w:t>
      </w:r>
      <w:r>
        <w:t>базовое</w:t>
      </w:r>
      <w:r>
        <w:rPr>
          <w:spacing w:val="106"/>
        </w:rPr>
        <w:t xml:space="preserve"> </w:t>
      </w:r>
      <w:r>
        <w:t>содержание</w:t>
      </w:r>
      <w:r>
        <w:rPr>
          <w:spacing w:val="106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учебному</w:t>
      </w:r>
      <w:r>
        <w:rPr>
          <w:spacing w:val="103"/>
        </w:rPr>
        <w:t xml:space="preserve"> </w:t>
      </w:r>
      <w:r>
        <w:t>предмету</w:t>
      </w:r>
    </w:p>
    <w:p w:rsidR="004E7696" w:rsidRDefault="00C27CE0">
      <w:pPr>
        <w:pStyle w:val="a3"/>
        <w:spacing w:before="48" w:line="276" w:lineRule="auto"/>
        <w:ind w:right="404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67"/>
        </w:rPr>
        <w:t xml:space="preserve"> </w:t>
      </w:r>
      <w:r>
        <w:t>обучения.</w:t>
      </w:r>
    </w:p>
    <w:p w:rsidR="004E7696" w:rsidRDefault="00C27CE0">
      <w:pPr>
        <w:pStyle w:val="a3"/>
        <w:spacing w:line="278" w:lineRule="auto"/>
        <w:ind w:right="409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53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95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 общества, в том числе гражданской идентичности и 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42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80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опасных и чрезвычайных ситуациях природного, техногенного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характера;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61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понимание необходимости сохранения природы и окружающей 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полноценной жизни человека;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74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рисков;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45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национальной безопасности и защиты населения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природного, техногенного и социального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 и наркотизма;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97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освоение умений использовать различные источники 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61"/>
        </w:tabs>
        <w:spacing w:before="79" w:line="276" w:lineRule="auto"/>
        <w:ind w:right="412" w:firstLine="707"/>
        <w:rPr>
          <w:sz w:val="28"/>
        </w:rPr>
      </w:pPr>
      <w:r>
        <w:rPr>
          <w:sz w:val="28"/>
        </w:rPr>
        <w:lastRenderedPageBreak/>
        <w:t>освоение умений предвидеть возникновение опасных и 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получаемой 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54"/>
        </w:tabs>
        <w:ind w:left="1553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пострадавшим;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67"/>
        </w:tabs>
        <w:spacing w:before="50" w:line="276" w:lineRule="auto"/>
        <w:ind w:right="409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предосторожность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неопределенности;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30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(чрезвычайной)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786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4E7696" w:rsidRDefault="00C27CE0">
      <w:pPr>
        <w:pStyle w:val="a3"/>
        <w:spacing w:before="1" w:line="276" w:lineRule="auto"/>
        <w:ind w:right="414" w:firstLine="1125"/>
      </w:pPr>
      <w:r>
        <w:t>Освоение и понимание учебного 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2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на: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74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561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развитие у обучающихся качеств личности, необходимых для 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4E7696" w:rsidRDefault="00C27CE0" w:rsidP="002D3271">
      <w:pPr>
        <w:pStyle w:val="a4"/>
        <w:numPr>
          <w:ilvl w:val="1"/>
          <w:numId w:val="105"/>
        </w:numPr>
        <w:tabs>
          <w:tab w:val="left" w:pos="1604"/>
        </w:tabs>
        <w:spacing w:line="276" w:lineRule="auto"/>
        <w:ind w:right="406" w:firstLine="707"/>
        <w:rPr>
          <w:sz w:val="28"/>
        </w:rPr>
      </w:pPr>
      <w:r>
        <w:rPr>
          <w:sz w:val="28"/>
        </w:rPr>
        <w:t>формирование у обучающихся современной культуры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на основе понимания необходимости защиты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условиях чрезвычайных ситуаций природного, техногенного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характера, убеждения в необходимости безопасного и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 нетерпимости к действиям и влияниям, представляющим угрозу 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E7696" w:rsidRDefault="00C27CE0">
      <w:pPr>
        <w:pStyle w:val="a3"/>
        <w:spacing w:line="276" w:lineRule="auto"/>
        <w:ind w:right="404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 и способствует формированию 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 выводы.</w:t>
      </w:r>
    </w:p>
    <w:p w:rsidR="004E7696" w:rsidRDefault="00C27CE0">
      <w:pPr>
        <w:pStyle w:val="a3"/>
        <w:spacing w:line="278" w:lineRule="auto"/>
        <w:ind w:right="411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92"/>
        </w:rPr>
        <w:t xml:space="preserve"> </w:t>
      </w:r>
      <w:r>
        <w:t>жизнедеятельности»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такими</w:t>
      </w:r>
      <w:r>
        <w:rPr>
          <w:spacing w:val="92"/>
        </w:rPr>
        <w:t xml:space="preserve"> </w:t>
      </w:r>
      <w:r>
        <w:t>предметами</w:t>
      </w:r>
      <w:r>
        <w:rPr>
          <w:spacing w:val="93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«Биология»,</w:t>
      </w:r>
    </w:p>
    <w:p w:rsidR="004E7696" w:rsidRDefault="00C27CE0">
      <w:pPr>
        <w:pStyle w:val="a3"/>
        <w:spacing w:line="317" w:lineRule="exact"/>
        <w:ind w:firstLine="0"/>
      </w:pPr>
      <w:r>
        <w:t xml:space="preserve">«История»,   </w:t>
      </w:r>
      <w:r>
        <w:rPr>
          <w:spacing w:val="24"/>
        </w:rPr>
        <w:t xml:space="preserve"> </w:t>
      </w:r>
      <w:r>
        <w:t xml:space="preserve">«Информатика»,   </w:t>
      </w:r>
      <w:r>
        <w:rPr>
          <w:spacing w:val="24"/>
        </w:rPr>
        <w:t xml:space="preserve"> </w:t>
      </w:r>
      <w:r>
        <w:t xml:space="preserve">«Обществознание»,   </w:t>
      </w:r>
      <w:r>
        <w:rPr>
          <w:spacing w:val="24"/>
        </w:rPr>
        <w:t xml:space="preserve"> </w:t>
      </w:r>
      <w:r>
        <w:t xml:space="preserve">«Физика»,   </w:t>
      </w:r>
      <w:r>
        <w:rPr>
          <w:spacing w:val="24"/>
        </w:rPr>
        <w:t xml:space="preserve"> </w:t>
      </w:r>
      <w:r>
        <w:t>«Химия»,</w:t>
      </w:r>
    </w:p>
    <w:p w:rsidR="004E7696" w:rsidRDefault="00C27CE0">
      <w:pPr>
        <w:pStyle w:val="a3"/>
        <w:spacing w:before="47" w:line="276" w:lineRule="auto"/>
        <w:ind w:right="412" w:firstLine="0"/>
      </w:pP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 xml:space="preserve">культура»  </w:t>
      </w:r>
      <w:r>
        <w:rPr>
          <w:spacing w:val="52"/>
        </w:rPr>
        <w:t xml:space="preserve"> </w:t>
      </w:r>
      <w:r>
        <w:t xml:space="preserve">способствует  </w:t>
      </w:r>
      <w:r>
        <w:rPr>
          <w:spacing w:val="54"/>
        </w:rPr>
        <w:t xml:space="preserve"> </w:t>
      </w:r>
      <w:r>
        <w:t xml:space="preserve">формированию  </w:t>
      </w:r>
      <w:r>
        <w:rPr>
          <w:spacing w:val="52"/>
        </w:rPr>
        <w:t xml:space="preserve"> </w:t>
      </w:r>
      <w:r>
        <w:t xml:space="preserve">целостного  </w:t>
      </w:r>
      <w:r>
        <w:rPr>
          <w:spacing w:val="55"/>
        </w:rPr>
        <w:t xml:space="preserve"> </w:t>
      </w:r>
      <w:r>
        <w:t xml:space="preserve">представления  </w:t>
      </w:r>
      <w:r>
        <w:rPr>
          <w:spacing w:val="51"/>
        </w:rPr>
        <w:t xml:space="preserve"> </w:t>
      </w:r>
      <w:r>
        <w:t>об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3" w:firstLine="0"/>
      </w:pPr>
      <w:r>
        <w:lastRenderedPageBreak/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 составляющей программы, а также рационального использования</w:t>
      </w:r>
      <w:r>
        <w:rPr>
          <w:spacing w:val="-67"/>
        </w:rPr>
        <w:t xml:space="preserve"> </w:t>
      </w:r>
      <w:r>
        <w:t>учебного времени.</w:t>
      </w:r>
    </w:p>
    <w:p w:rsidR="004E7696" w:rsidRDefault="00C27CE0">
      <w:pPr>
        <w:pStyle w:val="1"/>
        <w:spacing w:before="6" w:line="276" w:lineRule="auto"/>
        <w:ind w:right="1879"/>
      </w:pPr>
      <w:r>
        <w:t>Основы безопасности личности, общества и государства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</w:p>
    <w:p w:rsidR="004E7696" w:rsidRDefault="00C27CE0">
      <w:pPr>
        <w:pStyle w:val="a3"/>
        <w:spacing w:line="276" w:lineRule="auto"/>
        <w:ind w:right="403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-67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 бытовой</w:t>
      </w:r>
      <w:r>
        <w:rPr>
          <w:spacing w:val="1"/>
        </w:rPr>
        <w:t xml:space="preserve"> </w:t>
      </w:r>
      <w:r>
        <w:t>химии, персональными</w:t>
      </w:r>
      <w:r>
        <w:rPr>
          <w:spacing w:val="70"/>
        </w:rPr>
        <w:t xml:space="preserve"> </w:t>
      </w:r>
      <w:r>
        <w:t>компьютерами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  <w:r>
        <w:rPr>
          <w:spacing w:val="13"/>
        </w:rPr>
        <w:t xml:space="preserve"> </w:t>
      </w:r>
      <w:r>
        <w:t>Безопасность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дорогах.</w:t>
      </w:r>
      <w:r>
        <w:rPr>
          <w:spacing w:val="18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транспорте</w:t>
      </w:r>
      <w:r>
        <w:rPr>
          <w:spacing w:val="12"/>
        </w:rPr>
        <w:t xml:space="preserve"> </w:t>
      </w:r>
      <w:r>
        <w:t>(наземном,</w:t>
      </w:r>
      <w:r>
        <w:rPr>
          <w:spacing w:val="-67"/>
        </w:rPr>
        <w:t xml:space="preserve"> </w:t>
      </w:r>
      <w:r>
        <w:t>в том числе железнодорожном, воздушном и водном), ответственность за 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велосипедиста. </w:t>
      </w:r>
      <w:r>
        <w:rPr>
          <w:i/>
        </w:rPr>
        <w:t xml:space="preserve">Средства индивидуальной защиты велосипедиста. </w:t>
      </w:r>
      <w:r>
        <w:t>Пожар его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Водоемы. Правила поведения у воды и оказания помощи на воде.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70"/>
        </w:rPr>
        <w:t xml:space="preserve"> </w:t>
      </w:r>
      <w:r>
        <w:t>условиях. Сигналы бедствия, способы их подачи и ответы 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криминогенного</w:t>
      </w:r>
      <w:r>
        <w:rPr>
          <w:spacing w:val="7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-2"/>
        </w:rPr>
        <w:t xml:space="preserve"> 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4E7696" w:rsidRDefault="00C27CE0">
      <w:pPr>
        <w:pStyle w:val="1"/>
        <w:spacing w:before="2" w:line="276" w:lineRule="auto"/>
        <w:ind w:right="407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4E7696" w:rsidRDefault="00C27CE0">
      <w:pPr>
        <w:pStyle w:val="a3"/>
        <w:spacing w:line="276" w:lineRule="auto"/>
        <w:ind w:right="404"/>
      </w:pPr>
      <w:r>
        <w:t>Чрезвычайные ситуации природного характера и защита населения 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7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 снегопад, сильный гололед, метели, снежные заносы, наводнения,</w:t>
      </w:r>
      <w:r>
        <w:rPr>
          <w:spacing w:val="1"/>
        </w:rPr>
        <w:t xml:space="preserve"> </w:t>
      </w:r>
      <w:r>
        <w:t>половодье, сели, цунами, лесные, торфяные и степные пожары, 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6"/>
        </w:rPr>
        <w:t xml:space="preserve"> </w:t>
      </w:r>
      <w:r>
        <w:t>опасных,</w:t>
      </w:r>
      <w:r>
        <w:rPr>
          <w:spacing w:val="15"/>
        </w:rPr>
        <w:t xml:space="preserve"> </w:t>
      </w:r>
      <w:r>
        <w:t>пожароопасных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взрывоопасных,</w:t>
      </w:r>
      <w:r>
        <w:rPr>
          <w:spacing w:val="15"/>
        </w:rPr>
        <w:t xml:space="preserve"> </w:t>
      </w:r>
      <w:r>
        <w:t>объектах</w:t>
      </w:r>
      <w:r>
        <w:rPr>
          <w:spacing w:val="17"/>
        </w:rPr>
        <w:t xml:space="preserve"> </w:t>
      </w:r>
      <w:r>
        <w:t>экономики,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08" w:firstLine="0"/>
      </w:pPr>
      <w:r>
        <w:lastRenderedPageBreak/>
        <w:t>транспорте, гидротехнических сооружениях). Рекомендации по 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поведения при эвакуации.</w:t>
      </w:r>
    </w:p>
    <w:p w:rsidR="004E7696" w:rsidRDefault="00C27CE0">
      <w:pPr>
        <w:pStyle w:val="1"/>
        <w:spacing w:before="7" w:line="276" w:lineRule="auto"/>
        <w:ind w:left="682" w:right="410" w:firstLine="707"/>
      </w:pPr>
      <w:r>
        <w:t>Основы противодействия терроризму, экстремизму и наркотизму в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4E7696" w:rsidRDefault="00C27CE0">
      <w:pPr>
        <w:spacing w:line="276" w:lineRule="auto"/>
        <w:ind w:left="682" w:right="404" w:firstLine="707"/>
        <w:jc w:val="both"/>
        <w:rPr>
          <w:sz w:val="28"/>
        </w:rPr>
      </w:pPr>
      <w:r>
        <w:rPr>
          <w:sz w:val="28"/>
        </w:rPr>
        <w:t>Терроризм, экстремизм, наркотизм - сущность и угрозы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экстремистскую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 при террористических актах и при обнаружении 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возможной угрозе взрыва (при взрыве). Личная безопасность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(попытке похищения)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4E7696" w:rsidRDefault="00C27CE0">
      <w:pPr>
        <w:pStyle w:val="1"/>
        <w:spacing w:line="276" w:lineRule="auto"/>
        <w:ind w:right="1999"/>
      </w:pPr>
      <w:r>
        <w:t>Основы медицинских знаний и здорового образа жизни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4E7696" w:rsidRDefault="00C27CE0">
      <w:pPr>
        <w:pStyle w:val="a3"/>
        <w:spacing w:line="276" w:lineRule="auto"/>
        <w:ind w:right="405"/>
        <w:rPr>
          <w:i/>
        </w:rPr>
      </w:pPr>
      <w:r>
        <w:t>Основные понятия о здоровье и здоровом образе жизни. Составляющие</w:t>
      </w:r>
      <w:r>
        <w:rPr>
          <w:spacing w:val="-67"/>
        </w:rPr>
        <w:t xml:space="preserve"> </w:t>
      </w:r>
      <w:r>
        <w:t>и факторы здорового образа жизни (физическая активность, питание, 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 употребление алкоголя и наркотических</w:t>
      </w:r>
      <w:r>
        <w:rPr>
          <w:spacing w:val="70"/>
        </w:rPr>
        <w:t xml:space="preserve"> </w:t>
      </w:r>
      <w:r>
        <w:t>веществ, курение 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 супругов. Защита прав ребенка.</w:t>
      </w:r>
    </w:p>
    <w:p w:rsidR="004E7696" w:rsidRDefault="00C27CE0">
      <w:pPr>
        <w:pStyle w:val="1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4E7696" w:rsidRDefault="00C27CE0">
      <w:pPr>
        <w:spacing w:before="42" w:line="276" w:lineRule="auto"/>
        <w:ind w:left="682" w:right="409" w:firstLine="707"/>
        <w:jc w:val="both"/>
        <w:rPr>
          <w:i/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дыхательных путей. Первая помощь при ушибах и растяжениях, вывихах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переломах.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1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переохлаждении. </w:t>
      </w:r>
      <w:r>
        <w:rPr>
          <w:i/>
          <w:sz w:val="28"/>
        </w:rPr>
        <w:t>Основные неинфекционные и инфекционные заболевания, 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профилактика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тепловом (солнечном) ударе. Первая помощь при укусе насекомых и змей.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Первая помощь при остановке сердечной деятельности. Первая помощь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коме. Особенности оказания первой помощи при поражении электрическим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током.</w:t>
      </w:r>
    </w:p>
    <w:p w:rsidR="004E7696" w:rsidRDefault="004E7696">
      <w:pPr>
        <w:pStyle w:val="a3"/>
        <w:spacing w:before="8"/>
        <w:ind w:left="0" w:firstLine="0"/>
        <w:jc w:val="left"/>
        <w:rPr>
          <w:i/>
          <w:sz w:val="32"/>
        </w:rPr>
      </w:pPr>
    </w:p>
    <w:p w:rsidR="004E7696" w:rsidRDefault="00C27CE0" w:rsidP="002D3271">
      <w:pPr>
        <w:pStyle w:val="1"/>
        <w:numPr>
          <w:ilvl w:val="3"/>
          <w:numId w:val="114"/>
        </w:numPr>
        <w:tabs>
          <w:tab w:val="left" w:pos="2442"/>
        </w:tabs>
        <w:ind w:left="2441" w:hanging="1052"/>
      </w:pPr>
      <w:r>
        <w:t>Основы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4E7696" w:rsidRDefault="004E7696">
      <w:pPr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tabs>
          <w:tab w:val="left" w:pos="1797"/>
          <w:tab w:val="left" w:pos="2041"/>
          <w:tab w:val="left" w:pos="2732"/>
          <w:tab w:val="left" w:pos="3237"/>
          <w:tab w:val="left" w:pos="3517"/>
          <w:tab w:val="left" w:pos="4449"/>
          <w:tab w:val="left" w:pos="4788"/>
          <w:tab w:val="left" w:pos="5001"/>
          <w:tab w:val="left" w:pos="5912"/>
          <w:tab w:val="left" w:pos="6004"/>
          <w:tab w:val="left" w:pos="6534"/>
          <w:tab w:val="left" w:pos="7073"/>
          <w:tab w:val="left" w:pos="7316"/>
          <w:tab w:val="left" w:pos="7514"/>
          <w:tab w:val="left" w:pos="7810"/>
          <w:tab w:val="left" w:pos="8867"/>
          <w:tab w:val="left" w:pos="9760"/>
          <w:tab w:val="left" w:pos="9889"/>
        </w:tabs>
        <w:spacing w:before="79" w:line="276" w:lineRule="auto"/>
        <w:ind w:right="405"/>
        <w:jc w:val="right"/>
      </w:pPr>
      <w:r>
        <w:lastRenderedPageBreak/>
        <w:t>В</w:t>
      </w:r>
      <w:r>
        <w:rPr>
          <w:spacing w:val="5"/>
        </w:rPr>
        <w:t xml:space="preserve"> </w:t>
      </w:r>
      <w:r>
        <w:t>федеральном</w:t>
      </w:r>
      <w:r>
        <w:rPr>
          <w:spacing w:val="5"/>
        </w:rPr>
        <w:t xml:space="preserve"> </w:t>
      </w:r>
      <w:r>
        <w:t>государственном</w:t>
      </w:r>
      <w:r>
        <w:rPr>
          <w:spacing w:val="3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5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tab/>
        <w:t>образования</w:t>
      </w:r>
      <w:r>
        <w:tab/>
        <w:t>учебный</w:t>
      </w:r>
      <w:r>
        <w:tab/>
        <w:t>предмет</w:t>
      </w:r>
      <w:r>
        <w:tab/>
      </w:r>
      <w:r>
        <w:tab/>
        <w:t>«Основы</w:t>
      </w:r>
      <w:r>
        <w:tab/>
        <w:t>духовно-нравственной</w:t>
      </w:r>
      <w:r>
        <w:rPr>
          <w:spacing w:val="-67"/>
        </w:rPr>
        <w:t xml:space="preserve"> </w:t>
      </w:r>
      <w:r>
        <w:t>культуры</w:t>
      </w:r>
      <w:r>
        <w:tab/>
        <w:t>народов</w:t>
      </w:r>
      <w:r>
        <w:tab/>
        <w:t>России»</w:t>
      </w:r>
      <w:r>
        <w:tab/>
        <w:t>определен</w:t>
      </w:r>
      <w:r>
        <w:tab/>
        <w:t>как</w:t>
      </w:r>
      <w:r>
        <w:tab/>
        <w:t>предмет,</w:t>
      </w:r>
      <w:r>
        <w:tab/>
        <w:t>направленный</w:t>
      </w:r>
      <w:r>
        <w:tab/>
        <w:t>на</w:t>
      </w:r>
      <w:r>
        <w:rPr>
          <w:spacing w:val="-67"/>
        </w:rPr>
        <w:t xml:space="preserve"> </w:t>
      </w:r>
      <w:r>
        <w:t>формирование</w:t>
      </w:r>
      <w:r>
        <w:tab/>
        <w:t>первоначальных</w:t>
      </w:r>
      <w:r>
        <w:tab/>
      </w:r>
      <w:r>
        <w:tab/>
        <w:t>представлений</w:t>
      </w:r>
      <w:r>
        <w:tab/>
        <w:t>о</w:t>
      </w:r>
      <w:r>
        <w:tab/>
      </w:r>
      <w:r>
        <w:tab/>
        <w:t>светской</w:t>
      </w:r>
      <w:r>
        <w:tab/>
        <w:t>этике,</w:t>
      </w:r>
      <w:r>
        <w:tab/>
      </w:r>
      <w:r>
        <w:tab/>
        <w:t>о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67"/>
        </w:rPr>
        <w:t xml:space="preserve"> </w:t>
      </w:r>
      <w:r>
        <w:t>Особенность</w:t>
      </w:r>
      <w:r>
        <w:rPr>
          <w:spacing w:val="10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сочетается</w:t>
      </w:r>
      <w:r>
        <w:rPr>
          <w:spacing w:val="3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воспитанием</w:t>
      </w:r>
      <w:r>
        <w:rPr>
          <w:spacing w:val="69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6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4E7696" w:rsidRDefault="00C27CE0">
      <w:pPr>
        <w:pStyle w:val="a3"/>
        <w:spacing w:before="1" w:line="276" w:lineRule="auto"/>
        <w:ind w:right="4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 воспитание и развитие школьника при особом внимании к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развитию.</w:t>
      </w:r>
    </w:p>
    <w:p w:rsidR="004E7696" w:rsidRDefault="00C27CE0">
      <w:pPr>
        <w:pStyle w:val="a3"/>
        <w:spacing w:line="276" w:lineRule="auto"/>
        <w:ind w:right="405" w:firstLine="986"/>
      </w:pPr>
      <w:r>
        <w:t>Таким образом, предмет</w:t>
      </w:r>
      <w:r>
        <w:rPr>
          <w:spacing w:val="1"/>
        </w:rPr>
        <w:t xml:space="preserve"> </w:t>
      </w:r>
      <w:r>
        <w:t>«Основы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религиями.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формировать гражданскую идентичность, осознание своей принадлежности к</w:t>
      </w:r>
      <w:r>
        <w:rPr>
          <w:spacing w:val="-67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разных национальностей и вероисповеданий.</w:t>
      </w:r>
    </w:p>
    <w:p w:rsidR="004E7696" w:rsidRDefault="00C27CE0">
      <w:pPr>
        <w:pStyle w:val="a3"/>
        <w:spacing w:before="1" w:line="276" w:lineRule="auto"/>
        <w:ind w:right="406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культурообразующее</w:t>
      </w:r>
      <w:r>
        <w:rPr>
          <w:spacing w:val="1"/>
        </w:rPr>
        <w:t xml:space="preserve"> </w:t>
      </w:r>
      <w:r>
        <w:t>«ядро»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общекультурного, этического, религиозного содержания, 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нерелигиозной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Прежде всего, речь идет о формировании у школьников представлений о</w:t>
      </w:r>
      <w:r>
        <w:rPr>
          <w:spacing w:val="1"/>
        </w:rPr>
        <w:t xml:space="preserve"> </w:t>
      </w:r>
      <w:r>
        <w:t>вкладе разных религий в становление культуры общества, о роли различных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этносу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71"/>
        </w:rPr>
        <w:t xml:space="preserve"> </w:t>
      </w:r>
      <w:r>
        <w:t>гордостью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умом,</w:t>
      </w:r>
      <w:r>
        <w:rPr>
          <w:spacing w:val="1"/>
        </w:rPr>
        <w:t xml:space="preserve"> </w:t>
      </w:r>
      <w:r>
        <w:t>честностью,</w:t>
      </w:r>
      <w:r>
        <w:rPr>
          <w:spacing w:val="1"/>
        </w:rPr>
        <w:t xml:space="preserve"> </w:t>
      </w:r>
      <w:r>
        <w:t>порядочностью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народов.</w:t>
      </w:r>
    </w:p>
    <w:p w:rsidR="004E7696" w:rsidRDefault="00C27CE0">
      <w:pPr>
        <w:pStyle w:val="a3"/>
        <w:spacing w:before="1" w:line="276" w:lineRule="auto"/>
        <w:ind w:right="403"/>
      </w:pPr>
      <w:r>
        <w:t>Предмет «Основы духовно-нравственной культуры народов 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 является частью всего учебно-воспитательного процесса и</w:t>
      </w:r>
      <w:r>
        <w:rPr>
          <w:spacing w:val="1"/>
        </w:rPr>
        <w:t xml:space="preserve"> </w:t>
      </w:r>
      <w:r>
        <w:t>тесно</w:t>
      </w:r>
      <w:r>
        <w:rPr>
          <w:spacing w:val="9"/>
        </w:rPr>
        <w:t xml:space="preserve"> </w:t>
      </w:r>
      <w:r>
        <w:t>связан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содержанием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областей,</w:t>
      </w:r>
      <w:r>
        <w:rPr>
          <w:spacing w:val="8"/>
        </w:rPr>
        <w:t xml:space="preserve"> </w:t>
      </w:r>
      <w:r>
        <w:t>прежде</w:t>
      </w:r>
      <w:r>
        <w:rPr>
          <w:spacing w:val="9"/>
        </w:rPr>
        <w:t xml:space="preserve"> </w:t>
      </w:r>
      <w:r>
        <w:t>всего,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right="410" w:firstLine="0"/>
      </w:pPr>
      <w:r>
        <w:lastRenderedPageBreak/>
        <w:t>«Обществознания»,</w:t>
      </w:r>
      <w:r>
        <w:rPr>
          <w:spacing w:val="1"/>
        </w:rPr>
        <w:t xml:space="preserve"> </w:t>
      </w:r>
      <w:r>
        <w:t>«Литературы»,</w:t>
      </w:r>
      <w:r>
        <w:rPr>
          <w:spacing w:val="1"/>
        </w:rPr>
        <w:t xml:space="preserve"> </w:t>
      </w:r>
      <w:r>
        <w:t>«Истории»,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-67"/>
        </w:rPr>
        <w:t xml:space="preserve"> </w:t>
      </w:r>
      <w:r>
        <w:t>искусства».</w:t>
      </w:r>
    </w:p>
    <w:p w:rsidR="004E7696" w:rsidRDefault="00C27CE0">
      <w:pPr>
        <w:pStyle w:val="a3"/>
        <w:tabs>
          <w:tab w:val="left" w:pos="5355"/>
        </w:tabs>
        <w:spacing w:line="276" w:lineRule="auto"/>
        <w:ind w:right="408"/>
      </w:pPr>
      <w:r>
        <w:rPr>
          <w:b/>
        </w:rPr>
        <w:t xml:space="preserve">В мире культуры. </w:t>
      </w:r>
      <w:r>
        <w:t>Ученые, деятели литературы и искусства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внесли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-67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России представлен труд и усилия разных народов.</w:t>
      </w:r>
      <w:r>
        <w:rPr>
          <w:spacing w:val="1"/>
        </w:rPr>
        <w:t xml:space="preserve"> </w:t>
      </w:r>
      <w:r>
        <w:t>Многонациональная культура</w:t>
      </w:r>
      <w:r>
        <w:rPr>
          <w:spacing w:val="70"/>
        </w:rPr>
        <w:t xml:space="preserve"> </w:t>
      </w:r>
      <w:r>
        <w:t>укрепляла дружбу и добрососедство народов.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</w:t>
      </w:r>
      <w:r>
        <w:tab/>
        <w:t>усваивает культуру и сам вносит вклад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Вклад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 зависит от его таланта, способностей,</w:t>
      </w:r>
      <w:r>
        <w:rPr>
          <w:spacing w:val="1"/>
        </w:rPr>
        <w:t xml:space="preserve"> </w:t>
      </w:r>
      <w:r>
        <w:t>упорства.</w:t>
      </w:r>
      <w:r>
        <w:rPr>
          <w:spacing w:val="-2"/>
        </w:rPr>
        <w:t xml:space="preserve"> </w:t>
      </w:r>
      <w:r>
        <w:t>Законы</w:t>
      </w:r>
      <w:r>
        <w:rPr>
          <w:spacing w:val="66"/>
        </w:rPr>
        <w:t xml:space="preserve"> </w:t>
      </w:r>
      <w:r>
        <w:t>нравственности</w:t>
      </w:r>
      <w:r>
        <w:rPr>
          <w:spacing w:val="3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часть</w:t>
      </w:r>
      <w:r>
        <w:rPr>
          <w:spacing w:val="6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общества.</w:t>
      </w:r>
    </w:p>
    <w:p w:rsidR="004E7696" w:rsidRDefault="00C27CE0">
      <w:pPr>
        <w:pStyle w:val="a3"/>
        <w:spacing w:line="276" w:lineRule="auto"/>
        <w:ind w:right="403"/>
      </w:pPr>
      <w:r>
        <w:rPr>
          <w:b/>
        </w:rPr>
        <w:t>Нравственные</w:t>
      </w:r>
      <w:r>
        <w:rPr>
          <w:b/>
          <w:spacing w:val="1"/>
        </w:rPr>
        <w:t xml:space="preserve"> </w:t>
      </w:r>
      <w:r>
        <w:rPr>
          <w:b/>
        </w:rPr>
        <w:t>ценности.</w:t>
      </w:r>
      <w:r>
        <w:rPr>
          <w:b/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предания,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пословицы и поговорки разных народов России о защите Родины. Примеры</w:t>
      </w:r>
      <w:r>
        <w:rPr>
          <w:spacing w:val="1"/>
        </w:rPr>
        <w:t xml:space="preserve"> </w:t>
      </w:r>
      <w:r>
        <w:t>героизма и патриотизма, представленные</w:t>
      </w:r>
      <w:r>
        <w:rPr>
          <w:spacing w:val="1"/>
        </w:rPr>
        <w:t xml:space="preserve"> </w:t>
      </w:r>
      <w:r>
        <w:t>в эпических образах. Героические</w:t>
      </w:r>
      <w:r>
        <w:rPr>
          <w:spacing w:val="1"/>
        </w:rPr>
        <w:t xml:space="preserve"> </w:t>
      </w:r>
      <w:r>
        <w:t>страницы истории нашей страны. Подъём патриотических чувств россиян в</w:t>
      </w:r>
      <w:r>
        <w:rPr>
          <w:spacing w:val="1"/>
        </w:rPr>
        <w:t xml:space="preserve"> </w:t>
      </w:r>
      <w:r>
        <w:t>эпоху освободительных</w:t>
      </w:r>
      <w:r>
        <w:rPr>
          <w:spacing w:val="1"/>
        </w:rPr>
        <w:t xml:space="preserve"> </w:t>
      </w:r>
      <w:r>
        <w:t>войн. Примеры</w:t>
      </w:r>
      <w:r>
        <w:rPr>
          <w:spacing w:val="1"/>
        </w:rPr>
        <w:t xml:space="preserve"> </w:t>
      </w:r>
      <w:r>
        <w:t>героизма. Участие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церковнослужителей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качество человека,</w:t>
      </w:r>
      <w:r>
        <w:rPr>
          <w:spacing w:val="1"/>
        </w:rPr>
        <w:t xml:space="preserve"> </w:t>
      </w:r>
      <w:r>
        <w:t>основа трудовой</w:t>
      </w:r>
      <w:r>
        <w:rPr>
          <w:spacing w:val="1"/>
        </w:rPr>
        <w:t xml:space="preserve"> </w:t>
      </w:r>
      <w:r>
        <w:t>деятельности. Отражение</w:t>
      </w:r>
      <w:r>
        <w:rPr>
          <w:spacing w:val="-67"/>
        </w:rPr>
        <w:t xml:space="preserve"> </w:t>
      </w:r>
      <w:r>
        <w:t>отношения к труду в фольклоре. Буддизм, ислам, христианство о труде и</w:t>
      </w:r>
      <w:r>
        <w:rPr>
          <w:spacing w:val="1"/>
        </w:rPr>
        <w:t xml:space="preserve"> </w:t>
      </w:r>
      <w:r>
        <w:t>трудолюбии.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эпоху,</w:t>
      </w:r>
      <w:r>
        <w:rPr>
          <w:spacing w:val="1"/>
        </w:rPr>
        <w:t xml:space="preserve"> </w:t>
      </w:r>
      <w:r>
        <w:t>у любого народа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славные трудовые дела и подвиги которых внесли вклад в развитие культуры</w:t>
      </w:r>
      <w:r>
        <w:rPr>
          <w:spacing w:val="1"/>
        </w:rPr>
        <w:t xml:space="preserve"> </w:t>
      </w:r>
      <w:r>
        <w:t>общества.   С давних времен люди с уважением относились к природе. Не</w:t>
      </w:r>
      <w:r>
        <w:rPr>
          <w:spacing w:val="1"/>
        </w:rPr>
        <w:t xml:space="preserve"> </w:t>
      </w:r>
      <w:r>
        <w:t>зная ее законов, они одушевляли предметы и явления окружающего мира.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«школа»,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нравственности. Знание истории своей семьи, ее обычаев и традиций – залог</w:t>
      </w:r>
      <w:r>
        <w:rPr>
          <w:spacing w:val="1"/>
        </w:rPr>
        <w:t xml:space="preserve"> </w:t>
      </w:r>
      <w:r>
        <w:t>интереса</w:t>
      </w:r>
      <w:r>
        <w:rPr>
          <w:spacing w:val="67"/>
        </w:rPr>
        <w:t xml:space="preserve"> </w:t>
      </w:r>
      <w:r>
        <w:t>к культурным</w:t>
      </w:r>
      <w:r>
        <w:rPr>
          <w:spacing w:val="6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4E7696" w:rsidRDefault="00C27CE0">
      <w:pPr>
        <w:pStyle w:val="a3"/>
        <w:spacing w:line="276" w:lineRule="auto"/>
        <w:ind w:right="403"/>
      </w:pPr>
      <w:r>
        <w:rPr>
          <w:b/>
        </w:rPr>
        <w:t xml:space="preserve">Религия и культура. </w:t>
      </w:r>
      <w:r>
        <w:t>Роль религии в развитии 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(оживление</w:t>
      </w:r>
      <w:r>
        <w:rPr>
          <w:spacing w:val="-67"/>
        </w:rPr>
        <w:t xml:space="preserve"> </w:t>
      </w:r>
      <w:r>
        <w:t>имеющихся представлений). Принятие</w:t>
      </w:r>
      <w:r>
        <w:rPr>
          <w:spacing w:val="1"/>
        </w:rPr>
        <w:t xml:space="preserve"> </w:t>
      </w:r>
      <w:r>
        <w:t>христианства на Руси. Древняя Русь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народа. Исторические личности, оказавшие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культуры</w:t>
      </w:r>
      <w:r>
        <w:rPr>
          <w:spacing w:val="1"/>
        </w:rPr>
        <w:t xml:space="preserve"> </w:t>
      </w:r>
      <w:r>
        <w:t>Руси. Возникновение</w:t>
      </w:r>
      <w:r>
        <w:rPr>
          <w:spacing w:val="70"/>
        </w:rPr>
        <w:t xml:space="preserve"> </w:t>
      </w:r>
      <w:r>
        <w:t>ислама. Золотой век исламской культуры. Роль 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Искусство,</w:t>
      </w:r>
      <w:r>
        <w:rPr>
          <w:spacing w:val="70"/>
        </w:rPr>
        <w:t xml:space="preserve"> </w:t>
      </w:r>
      <w:r>
        <w:t>литература,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Ветхий</w:t>
      </w:r>
      <w:r>
        <w:rPr>
          <w:spacing w:val="70"/>
        </w:rPr>
        <w:t xml:space="preserve"> </w:t>
      </w:r>
      <w:r>
        <w:t>Завет</w:t>
      </w:r>
      <w:r>
        <w:rPr>
          <w:spacing w:val="70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(оживление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Синагога.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иудеев</w:t>
      </w:r>
      <w:r>
        <w:rPr>
          <w:spacing w:val="1"/>
        </w:rPr>
        <w:t xml:space="preserve"> </w:t>
      </w:r>
      <w:r>
        <w:t>в сюжетах</w:t>
      </w:r>
      <w:r>
        <w:rPr>
          <w:spacing w:val="1"/>
        </w:rPr>
        <w:t xml:space="preserve"> </w:t>
      </w:r>
      <w:r>
        <w:t>мировой живописи. Возникновение буддизма.</w:t>
      </w:r>
      <w:r>
        <w:rPr>
          <w:spacing w:val="1"/>
        </w:rPr>
        <w:t xml:space="preserve"> </w:t>
      </w:r>
      <w:r>
        <w:t>Буддизм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Народы</w:t>
      </w:r>
      <w:r>
        <w:rPr>
          <w:spacing w:val="10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исповедующие</w:t>
      </w:r>
      <w:r>
        <w:rPr>
          <w:spacing w:val="8"/>
        </w:rPr>
        <w:t xml:space="preserve"> </w:t>
      </w:r>
      <w:r>
        <w:t>буддизм.</w:t>
      </w:r>
      <w:r>
        <w:rPr>
          <w:spacing w:val="8"/>
        </w:rPr>
        <w:t xml:space="preserve"> </w:t>
      </w:r>
      <w:r>
        <w:t>Первый</w:t>
      </w:r>
      <w:r>
        <w:rPr>
          <w:spacing w:val="8"/>
        </w:rPr>
        <w:t xml:space="preserve"> </w:t>
      </w:r>
      <w:r>
        <w:t>буддийский</w:t>
      </w:r>
    </w:p>
    <w:p w:rsidR="004E7696" w:rsidRDefault="004E7696">
      <w:pPr>
        <w:spacing w:line="276" w:lineRule="auto"/>
        <w:sectPr w:rsidR="004E7696">
          <w:pgSz w:w="11910" w:h="16840"/>
          <w:pgMar w:top="1460" w:right="440" w:bottom="1500" w:left="102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right="413" w:firstLine="0"/>
      </w:pPr>
      <w:r>
        <w:lastRenderedPageBreak/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столице.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сооружения</w:t>
      </w:r>
      <w:r>
        <w:rPr>
          <w:spacing w:val="71"/>
        </w:rPr>
        <w:t xml:space="preserve"> </w:t>
      </w:r>
      <w:r>
        <w:t>буддистов:</w:t>
      </w:r>
      <w:r>
        <w:rPr>
          <w:spacing w:val="70"/>
        </w:rPr>
        <w:t xml:space="preserve"> </w:t>
      </w:r>
      <w:r>
        <w:t>ступа,</w:t>
      </w:r>
      <w:r>
        <w:rPr>
          <w:spacing w:val="1"/>
        </w:rPr>
        <w:t xml:space="preserve"> </w:t>
      </w:r>
      <w:r>
        <w:t>пагода. Архитектура буддийских храмов. Влияние буддийских монастырей и</w:t>
      </w:r>
      <w:r>
        <w:rPr>
          <w:spacing w:val="1"/>
        </w:rPr>
        <w:t xml:space="preserve"> </w:t>
      </w:r>
      <w:r>
        <w:t>монахов</w:t>
      </w:r>
      <w:r>
        <w:rPr>
          <w:spacing w:val="-3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развитие</w:t>
      </w:r>
      <w:r>
        <w:rPr>
          <w:spacing w:val="69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Искусство танка.</w:t>
      </w:r>
    </w:p>
    <w:p w:rsidR="004E7696" w:rsidRDefault="00C27CE0">
      <w:pPr>
        <w:pStyle w:val="a3"/>
        <w:spacing w:line="276" w:lineRule="auto"/>
        <w:ind w:right="404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сохранить</w:t>
      </w:r>
      <w:r>
        <w:rPr>
          <w:b/>
          <w:spacing w:val="1"/>
        </w:rPr>
        <w:t xml:space="preserve"> </w:t>
      </w:r>
      <w:r>
        <w:rPr>
          <w:b/>
        </w:rPr>
        <w:t>духовные</w:t>
      </w:r>
      <w:r>
        <w:rPr>
          <w:b/>
          <w:spacing w:val="1"/>
        </w:rPr>
        <w:t xml:space="preserve"> </w:t>
      </w:r>
      <w:r>
        <w:rPr>
          <w:b/>
        </w:rPr>
        <w:t>ценности.</w:t>
      </w:r>
      <w:r>
        <w:rPr>
          <w:b/>
          <w:spacing w:val="1"/>
        </w:rPr>
        <w:t xml:space="preserve"> </w:t>
      </w:r>
      <w:r>
        <w:rPr>
          <w:b/>
        </w:rPr>
        <w:t>Г</w:t>
      </w:r>
      <w:r>
        <w:t>осударство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России памятников религиозной культуры.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совести.</w:t>
      </w:r>
      <w:r>
        <w:rPr>
          <w:spacing w:val="1"/>
        </w:rPr>
        <w:t xml:space="preserve"> </w:t>
      </w:r>
      <w:r>
        <w:t>Беспамятный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неблагодарный,</w:t>
      </w:r>
      <w:r>
        <w:rPr>
          <w:spacing w:val="1"/>
        </w:rPr>
        <w:t xml:space="preserve"> </w:t>
      </w:r>
      <w:r>
        <w:t>безответственный.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обычаям,</w:t>
      </w:r>
      <w:r>
        <w:rPr>
          <w:spacing w:val="7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предков.</w:t>
      </w:r>
      <w:r>
        <w:rPr>
          <w:spacing w:val="-2"/>
        </w:rPr>
        <w:t xml:space="preserve"> </w:t>
      </w:r>
      <w:r>
        <w:t>Благотворительность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1"/>
        </w:rPr>
        <w:t xml:space="preserve"> </w:t>
      </w:r>
      <w:r>
        <w:t>ценность.</w:t>
      </w:r>
    </w:p>
    <w:p w:rsidR="004E7696" w:rsidRDefault="00C27CE0">
      <w:pPr>
        <w:pStyle w:val="a3"/>
        <w:spacing w:line="276" w:lineRule="auto"/>
        <w:ind w:right="404"/>
      </w:pPr>
      <w:r>
        <w:rPr>
          <w:b/>
        </w:rPr>
        <w:t xml:space="preserve">Твой духовный мир. </w:t>
      </w:r>
      <w:r>
        <w:t>Что составляет твой духовный мир. Культура</w:t>
      </w:r>
      <w:r>
        <w:rPr>
          <w:spacing w:val="1"/>
        </w:rPr>
        <w:t xml:space="preserve"> </w:t>
      </w:r>
      <w:r>
        <w:t>поведения современного человека.</w:t>
      </w:r>
      <w:r>
        <w:rPr>
          <w:spacing w:val="1"/>
        </w:rPr>
        <w:t xml:space="preserve"> </w:t>
      </w:r>
      <w:r>
        <w:t>Правила хорошего тона – этикет. Твоя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поведения.</w:t>
      </w:r>
    </w:p>
    <w:p w:rsidR="004E7696" w:rsidRDefault="004E7696">
      <w:pPr>
        <w:pStyle w:val="a3"/>
        <w:spacing w:before="8"/>
        <w:ind w:left="0" w:firstLine="0"/>
        <w:jc w:val="left"/>
        <w:rPr>
          <w:sz w:val="32"/>
        </w:rPr>
      </w:pPr>
    </w:p>
    <w:p w:rsidR="00F94597" w:rsidRDefault="00F94597" w:rsidP="002D3271">
      <w:pPr>
        <w:pStyle w:val="1"/>
        <w:numPr>
          <w:ilvl w:val="1"/>
          <w:numId w:val="140"/>
        </w:numPr>
        <w:tabs>
          <w:tab w:val="left" w:pos="1883"/>
        </w:tabs>
        <w:ind w:left="1882" w:hanging="493"/>
        <w:jc w:val="both"/>
      </w:pPr>
      <w:r>
        <w:t>Рабочая программа воспитания</w:t>
      </w:r>
    </w:p>
    <w:p w:rsidR="00DF3E34" w:rsidRPr="00DF3E34" w:rsidRDefault="00DF3E34" w:rsidP="00DF3E34">
      <w:pPr>
        <w:keepNext/>
        <w:keepLines/>
        <w:widowControl/>
        <w:autoSpaceDE/>
        <w:autoSpaceDN/>
        <w:spacing w:before="240"/>
        <w:jc w:val="center"/>
        <w:outlineLvl w:val="8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СОДЕРЖАНИЕ</w:t>
      </w:r>
      <w:r w:rsidRPr="00DF3E34">
        <w:rPr>
          <w:strike/>
          <w:sz w:val="24"/>
          <w:szCs w:val="24"/>
          <w:lang w:eastAsia="ru-RU"/>
        </w:rPr>
        <w:fldChar w:fldCharType="begin"/>
      </w:r>
      <w:r w:rsidRPr="00DF3E34">
        <w:rPr>
          <w:sz w:val="24"/>
          <w:szCs w:val="24"/>
          <w:lang w:eastAsia="ru-RU"/>
        </w:rPr>
        <w:instrText>TOC \h \z \u \o "1-3"</w:instrText>
      </w:r>
      <w:r w:rsidRPr="00DF3E34">
        <w:rPr>
          <w:strike/>
          <w:sz w:val="24"/>
          <w:szCs w:val="24"/>
          <w:lang w:eastAsia="ru-RU"/>
        </w:rPr>
        <w:fldChar w:fldCharType="separate"/>
      </w:r>
      <w:hyperlink w:anchor="_Toc109838893" w:history="1"/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894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РАЗДЕЛ 1. ЦЕЛЕВОЙ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3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895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1.1 Цель и задачи воспитания обучающихся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3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896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1.2 Направления воспитания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5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897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1.3 Целевые ориентиры результатов воспитания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6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898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РАЗДЕЛ 2. СОДЕРЖАТЕЛЬНЫЙ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begin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instrText xml:space="preserve"> PAGEREF _Toc109838898 \h </w:instrTex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separate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>12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end"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5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899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2.1 Уклад общеобразовательной организации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begin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instrText xml:space="preserve"> PAGEREF _Toc109838899 \h </w:instrTex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separate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>12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end"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5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0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2.2 Виды, формы и содержание воспитательной деятельности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begin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instrText xml:space="preserve"> PAGEREF _Toc109838900 \h </w:instrTex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separate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>13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end"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6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1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РАЗДЕЛ 3. ОРГАНИЗАЦИОННЫЙ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26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2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3.1 Кадровое обеспечение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26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3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3.2 Нормативно-методическое обеспечение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26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4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3.3 Требования к условиям работы с обучающимися с особыми образовательными потребностями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26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5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3.4 Система поощрения социальной успешности и проявлений активной жизненной позиции обучающихся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27</w:t>
      </w:r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6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3.5 Анализ воспитательного процесса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begin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instrText xml:space="preserve"> PAGEREF _Toc109838906 \h </w:instrTex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separate"/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>23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fldChar w:fldCharType="end"/>
        </w:r>
      </w:hyperlink>
    </w:p>
    <w:p w:rsidR="00DF3E34" w:rsidRPr="00DF3E34" w:rsidRDefault="00CA4E8D" w:rsidP="00DF3E34">
      <w:pPr>
        <w:tabs>
          <w:tab w:val="right" w:leader="dot" w:pos="9339"/>
        </w:tabs>
        <w:autoSpaceDE/>
        <w:autoSpaceDN/>
        <w:spacing w:before="120"/>
        <w:rPr>
          <w:noProof/>
          <w:sz w:val="24"/>
          <w:szCs w:val="24"/>
          <w:lang w:eastAsia="ru-RU"/>
        </w:rPr>
      </w:pPr>
      <w:hyperlink w:anchor="_Toc109838907" w:history="1">
        <w:r w:rsidR="00DF3E34" w:rsidRPr="00DF3E34">
          <w:rPr>
            <w:noProof/>
            <w:color w:val="0563C1"/>
            <w:sz w:val="24"/>
            <w:szCs w:val="24"/>
            <w:u w:val="single"/>
            <w:lang w:eastAsia="ru-RU"/>
          </w:rPr>
          <w:t>Примерный календарный план воспитательной работы</w:t>
        </w:r>
        <w:r w:rsidR="00DF3E34" w:rsidRPr="00DF3E34">
          <w:rPr>
            <w:noProof/>
            <w:webHidden/>
            <w:color w:val="000000"/>
            <w:sz w:val="24"/>
            <w:szCs w:val="24"/>
            <w:lang w:eastAsia="ru-RU"/>
          </w:rPr>
          <w:tab/>
        </w:r>
      </w:hyperlink>
      <w:r w:rsidR="00DF3E34" w:rsidRPr="00DF3E34">
        <w:rPr>
          <w:noProof/>
          <w:color w:val="000000"/>
          <w:sz w:val="24"/>
          <w:szCs w:val="24"/>
          <w:lang w:eastAsia="ru-RU"/>
        </w:rPr>
        <w:t>30</w:t>
      </w:r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fldChar w:fldCharType="end"/>
      </w:r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0" w:name="_Toc109838894"/>
      <w:r w:rsidRPr="00DF3E34">
        <w:rPr>
          <w:b/>
          <w:sz w:val="24"/>
          <w:szCs w:val="24"/>
          <w:lang w:eastAsia="ru-RU"/>
        </w:rPr>
        <w:lastRenderedPageBreak/>
        <w:t>РАЗДЕЛ 1. ЦЕЛЕВОЙ</w:t>
      </w:r>
      <w:bookmarkEnd w:id="0"/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2" w:name="_Toc109838895"/>
      <w:bookmarkStart w:id="3" w:name="bookmark8"/>
      <w:r w:rsidRPr="00DF3E34">
        <w:rPr>
          <w:b/>
          <w:sz w:val="24"/>
          <w:szCs w:val="24"/>
          <w:lang w:eastAsia="ru-RU"/>
        </w:rPr>
        <w:t>1.1 Цель и задачи воспитания обучающихся</w:t>
      </w:r>
      <w:bookmarkEnd w:id="2"/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F3E34">
        <w:rPr>
          <w:b/>
          <w:sz w:val="24"/>
          <w:szCs w:val="24"/>
          <w:lang w:eastAsia="ru-RU"/>
        </w:rPr>
        <w:t>цель воспитания</w:t>
      </w:r>
      <w:r w:rsidRPr="00DF3E34">
        <w:rPr>
          <w:sz w:val="24"/>
          <w:szCs w:val="24"/>
          <w:lang w:eastAsia="ru-RU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Задачи воспитания</w:t>
      </w:r>
      <w:r w:rsidRPr="00DF3E34">
        <w:rPr>
          <w:sz w:val="24"/>
          <w:szCs w:val="24"/>
          <w:lang w:eastAsia="ru-RU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DF3E34" w:rsidRPr="00DF3E34" w:rsidRDefault="00DF3E34" w:rsidP="00DF3E34">
      <w:pPr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Воспитательная деятельность в общеобразовательной организации планируется и </w:t>
      </w:r>
      <w:r w:rsidRPr="00DF3E34">
        <w:rPr>
          <w:sz w:val="24"/>
          <w:szCs w:val="24"/>
          <w:lang w:eastAsia="ru-RU"/>
        </w:rPr>
        <w:lastRenderedPageBreak/>
        <w:t>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DF3E34" w:rsidRPr="00DF3E34" w:rsidRDefault="00DF3E34" w:rsidP="00DF3E34">
      <w:pPr>
        <w:keepNext/>
        <w:keepLines/>
        <w:autoSpaceDE/>
        <w:autoSpaceDN/>
        <w:spacing w:before="240" w:after="240"/>
        <w:jc w:val="both"/>
        <w:outlineLvl w:val="0"/>
        <w:rPr>
          <w:b/>
          <w:color w:val="000000"/>
          <w:sz w:val="24"/>
          <w:szCs w:val="24"/>
          <w:lang w:eastAsia="ru-RU"/>
        </w:rPr>
      </w:pPr>
      <w:bookmarkStart w:id="4" w:name="_Toc109838896"/>
      <w:r w:rsidRPr="00DF3E34">
        <w:rPr>
          <w:b/>
          <w:color w:val="000000"/>
          <w:sz w:val="24"/>
          <w:szCs w:val="24"/>
          <w:lang w:eastAsia="ru-RU"/>
        </w:rPr>
        <w:t>1.2 Направления воспитания</w:t>
      </w:r>
      <w:bookmarkEnd w:id="4"/>
      <w:r w:rsidRPr="00DF3E34">
        <w:rPr>
          <w:b/>
          <w:color w:val="000000"/>
          <w:sz w:val="24"/>
          <w:szCs w:val="24"/>
          <w:lang w:eastAsia="ru-RU"/>
        </w:rPr>
        <w:t xml:space="preserve"> </w:t>
      </w:r>
    </w:p>
    <w:p w:rsidR="00DF3E34" w:rsidRPr="00DF3E34" w:rsidRDefault="00DF3E34" w:rsidP="00DF3E34">
      <w:pPr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 xml:space="preserve">гражданское воспитание </w:t>
      </w:r>
      <w:r w:rsidRPr="00DF3E34">
        <w:rPr>
          <w:bCs/>
          <w:sz w:val="24"/>
          <w:szCs w:val="24"/>
          <w:lang w:eastAsia="ru-RU"/>
        </w:rPr>
        <w:t xml:space="preserve">— </w:t>
      </w:r>
      <w:r w:rsidRPr="00DF3E34">
        <w:rPr>
          <w:sz w:val="24"/>
          <w:szCs w:val="24"/>
          <w:lang w:eastAsia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 xml:space="preserve">патриотическое воспитание </w:t>
      </w:r>
      <w:r w:rsidRPr="00DF3E34">
        <w:rPr>
          <w:bCs/>
          <w:sz w:val="24"/>
          <w:szCs w:val="24"/>
          <w:lang w:eastAsia="ru-RU"/>
        </w:rPr>
        <w:t xml:space="preserve">— </w:t>
      </w:r>
      <w:r w:rsidRPr="00DF3E34">
        <w:rPr>
          <w:sz w:val="24"/>
          <w:szCs w:val="24"/>
          <w:lang w:eastAsia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 xml:space="preserve">духовно-нравственное воспитание </w:t>
      </w:r>
      <w:r w:rsidRPr="00DF3E34">
        <w:rPr>
          <w:bCs/>
          <w:sz w:val="24"/>
          <w:szCs w:val="24"/>
          <w:lang w:eastAsia="ru-RU"/>
        </w:rPr>
        <w:t>—</w:t>
      </w:r>
      <w:r w:rsidRPr="00DF3E34">
        <w:rPr>
          <w:sz w:val="24"/>
          <w:szCs w:val="24"/>
          <w:lang w:eastAsia="ru-RU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 xml:space="preserve">эстетическое воспитание </w:t>
      </w:r>
      <w:r w:rsidRPr="00DF3E34">
        <w:rPr>
          <w:bCs/>
          <w:sz w:val="24"/>
          <w:szCs w:val="24"/>
          <w:lang w:eastAsia="ru-RU"/>
        </w:rPr>
        <w:t>—</w:t>
      </w:r>
      <w:r w:rsidRPr="00DF3E34">
        <w:rPr>
          <w:sz w:val="24"/>
          <w:szCs w:val="24"/>
          <w:lang w:eastAsia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физическое воспитание</w:t>
      </w:r>
      <w:r w:rsidRPr="00DF3E34">
        <w:rPr>
          <w:sz w:val="24"/>
          <w:szCs w:val="24"/>
          <w:lang w:eastAsia="ru-RU"/>
        </w:rPr>
        <w:t>,</w:t>
      </w:r>
      <w:r w:rsidRPr="00DF3E34">
        <w:rPr>
          <w:b/>
          <w:sz w:val="24"/>
          <w:szCs w:val="24"/>
          <w:lang w:eastAsia="ru-RU"/>
        </w:rPr>
        <w:t xml:space="preserve"> формирование культуры здорового образа жизни и эмоционального благополучия </w:t>
      </w:r>
      <w:r w:rsidRPr="00DF3E34">
        <w:rPr>
          <w:bCs/>
          <w:sz w:val="24"/>
          <w:szCs w:val="24"/>
          <w:lang w:eastAsia="ru-RU"/>
        </w:rPr>
        <w:t xml:space="preserve">— </w:t>
      </w:r>
      <w:r w:rsidRPr="00DF3E34">
        <w:rPr>
          <w:sz w:val="24"/>
          <w:szCs w:val="24"/>
          <w:lang w:eastAsia="ru-RU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трудовое воспитание</w:t>
      </w:r>
      <w:r w:rsidRPr="00DF3E34">
        <w:rPr>
          <w:bCs/>
          <w:sz w:val="24"/>
          <w:szCs w:val="24"/>
          <w:lang w:eastAsia="ru-RU"/>
        </w:rPr>
        <w:t xml:space="preserve"> —</w:t>
      </w:r>
      <w:r w:rsidRPr="00DF3E34">
        <w:rPr>
          <w:sz w:val="24"/>
          <w:szCs w:val="24"/>
          <w:lang w:eastAsia="ru-RU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экологическое воспитание</w:t>
      </w:r>
      <w:r w:rsidRPr="00DF3E34">
        <w:rPr>
          <w:bCs/>
          <w:sz w:val="24"/>
          <w:szCs w:val="24"/>
          <w:lang w:eastAsia="ru-RU"/>
        </w:rPr>
        <w:t xml:space="preserve"> —</w:t>
      </w:r>
      <w:r w:rsidRPr="00DF3E34">
        <w:rPr>
          <w:sz w:val="24"/>
          <w:szCs w:val="24"/>
          <w:lang w:eastAsia="ru-RU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DF3E34" w:rsidRPr="00DF3E34" w:rsidRDefault="00DF3E34" w:rsidP="002D3271">
      <w:pPr>
        <w:numPr>
          <w:ilvl w:val="0"/>
          <w:numId w:val="239"/>
        </w:numPr>
        <w:tabs>
          <w:tab w:val="left" w:pos="98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 xml:space="preserve">ценности научного познания </w:t>
      </w:r>
      <w:r w:rsidRPr="00DF3E34">
        <w:rPr>
          <w:bCs/>
          <w:sz w:val="24"/>
          <w:szCs w:val="24"/>
          <w:lang w:eastAsia="ru-RU"/>
        </w:rPr>
        <w:t xml:space="preserve">— </w:t>
      </w:r>
      <w:r w:rsidRPr="00DF3E34">
        <w:rPr>
          <w:sz w:val="24"/>
          <w:szCs w:val="24"/>
          <w:lang w:eastAsia="ru-RU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DF3E34" w:rsidRPr="00DF3E34" w:rsidRDefault="00DF3E34" w:rsidP="00DF3E34">
      <w:pPr>
        <w:tabs>
          <w:tab w:val="left" w:pos="983"/>
        </w:tabs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5" w:name="_Toc109838897"/>
      <w:bookmarkEnd w:id="3"/>
      <w:r w:rsidRPr="00DF3E34">
        <w:rPr>
          <w:b/>
          <w:sz w:val="24"/>
          <w:szCs w:val="24"/>
          <w:lang w:eastAsia="ru-RU"/>
        </w:rPr>
        <w:t>1.3 Целевые ориентиры результатов воспитания</w:t>
      </w:r>
      <w:bookmarkEnd w:id="5"/>
      <w:r w:rsidRPr="00DF3E34">
        <w:rPr>
          <w:b/>
          <w:sz w:val="24"/>
          <w:szCs w:val="24"/>
          <w:lang w:eastAsia="ru-RU"/>
        </w:rPr>
        <w:t xml:space="preserve"> </w:t>
      </w:r>
    </w:p>
    <w:p w:rsidR="00DF3E34" w:rsidRPr="00DF3E34" w:rsidRDefault="00DF3E34" w:rsidP="00DF3E34">
      <w:pPr>
        <w:autoSpaceDE/>
        <w:autoSpaceDN/>
        <w:jc w:val="both"/>
        <w:rPr>
          <w:color w:val="000000"/>
          <w:sz w:val="20"/>
          <w:szCs w:val="20"/>
          <w:lang w:eastAsia="ru-RU"/>
        </w:rPr>
      </w:pPr>
    </w:p>
    <w:p w:rsidR="00DF3E34" w:rsidRPr="00DF3E34" w:rsidRDefault="00DF3E34" w:rsidP="00DF3E34">
      <w:pPr>
        <w:autoSpaceDE/>
        <w:autoSpaceDN/>
        <w:ind w:firstLine="708"/>
        <w:jc w:val="both"/>
        <w:rPr>
          <w:b/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Целевые ориентиры результатов воспитания на уровне начального общего образования.</w:t>
      </w:r>
    </w:p>
    <w:p w:rsidR="00DF3E34" w:rsidRPr="00DF3E34" w:rsidRDefault="00DF3E34" w:rsidP="00DF3E34">
      <w:pPr>
        <w:autoSpaceDE/>
        <w:autoSpaceDN/>
        <w:ind w:firstLine="708"/>
        <w:jc w:val="both"/>
        <w:rPr>
          <w:b/>
          <w:sz w:val="24"/>
          <w:szCs w:val="24"/>
          <w:lang w:eastAsia="ru-RU"/>
        </w:rPr>
      </w:pPr>
    </w:p>
    <w:p w:rsidR="00DF3E34" w:rsidRPr="00DF3E34" w:rsidRDefault="00DF3E34" w:rsidP="00DF3E34">
      <w:pPr>
        <w:autoSpaceDE/>
        <w:autoSpaceDN/>
        <w:ind w:firstLine="708"/>
        <w:jc w:val="both"/>
        <w:rPr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81"/>
              <w:jc w:val="center"/>
              <w:rPr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lastRenderedPageBreak/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</w:tabs>
              <w:autoSpaceDE/>
              <w:autoSpaceDN/>
              <w:ind w:firstLine="181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интерес и уважение к отечественной и мировой художественной культуре.</w:t>
            </w:r>
          </w:p>
          <w:p w:rsidR="00DF3E34" w:rsidRPr="00DF3E34" w:rsidRDefault="00DF3E34" w:rsidP="00DF3E34">
            <w:pPr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DF3E34" w:rsidRPr="00DF3E34" w:rsidTr="001D0385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DF3E34" w:rsidRPr="00DF3E34" w:rsidTr="001D0385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Трудовое</w:t>
            </w:r>
            <w:r w:rsidRPr="00DF3E34">
              <w:rPr>
                <w:sz w:val="24"/>
                <w:szCs w:val="24"/>
                <w:lang w:eastAsia="ru-RU"/>
              </w:rPr>
              <w:t xml:space="preserve"> </w:t>
            </w:r>
            <w:r w:rsidRPr="00DF3E34">
              <w:rPr>
                <w:b/>
                <w:sz w:val="24"/>
                <w:szCs w:val="24"/>
                <w:lang w:eastAsia="ru-RU"/>
              </w:rPr>
              <w:t>воспитание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Сознающий ценность труда в жизни человека, семьи, общества. 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lastRenderedPageBreak/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lastRenderedPageBreak/>
              <w:t>Экологическое</w:t>
            </w:r>
            <w:r w:rsidRPr="00DF3E34">
              <w:rPr>
                <w:sz w:val="24"/>
                <w:szCs w:val="24"/>
                <w:lang w:eastAsia="ru-RU"/>
              </w:rPr>
              <w:t xml:space="preserve"> </w:t>
            </w:r>
            <w:r w:rsidRPr="00DF3E34">
              <w:rPr>
                <w:b/>
                <w:sz w:val="24"/>
                <w:szCs w:val="24"/>
                <w:lang w:eastAsia="ru-RU"/>
              </w:rPr>
              <w:t>воспитание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DF3E34" w:rsidRPr="00DF3E34" w:rsidTr="001D038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81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DF3E34" w:rsidRPr="00DF3E34" w:rsidRDefault="00DF3E34" w:rsidP="00DF3E34">
      <w:pPr>
        <w:keepNext/>
        <w:keepLines/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6"/>
              <w:jc w:val="center"/>
              <w:rPr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Гражданское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bookmarkStart w:id="6" w:name="_Hlk101094428"/>
            <w:r w:rsidRPr="00DF3E34">
              <w:rPr>
                <w:sz w:val="24"/>
                <w:szCs w:val="24"/>
                <w:lang w:eastAsia="ru-RU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уважение к государственным символам России, праздникам.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6"/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DF3E34" w:rsidRPr="00DF3E34" w:rsidRDefault="00DF3E34" w:rsidP="00DF3E34">
            <w:pPr>
              <w:tabs>
                <w:tab w:val="left" w:pos="318"/>
                <w:tab w:val="left" w:pos="993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lastRenderedPageBreak/>
              <w:t>Принимающий участие в мероприятиях патриотической направленности.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lastRenderedPageBreak/>
              <w:t>Духовно-нравственное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DF3E34" w:rsidRPr="00DF3E34" w:rsidRDefault="00DF3E34" w:rsidP="00DF3E34">
            <w:pPr>
              <w:widowControl/>
              <w:tabs>
                <w:tab w:val="left" w:pos="4"/>
                <w:tab w:val="left" w:pos="288"/>
                <w:tab w:val="left" w:pos="430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DF3E34" w:rsidRPr="00DF3E34" w:rsidRDefault="00DF3E34" w:rsidP="00DF3E34">
            <w:pPr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Трудовое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Уважающий труд, результаты своего труда, труда других людей.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lastRenderedPageBreak/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lastRenderedPageBreak/>
              <w:t>Экологическое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активное неприятие действий, приносящих вред природе.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7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DF3E34" w:rsidRPr="00DF3E34" w:rsidTr="001D0385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177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F3E34" w:rsidRPr="00DF3E34" w:rsidRDefault="00DF3E34" w:rsidP="00DF3E34">
      <w:pPr>
        <w:keepNext/>
        <w:keepLines/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ind w:firstLine="709"/>
        <w:jc w:val="both"/>
        <w:rPr>
          <w:b/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6"/>
              <w:jc w:val="center"/>
              <w:rPr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176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Гражданское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bookmarkStart w:id="7" w:name="_Hlk101094179"/>
            <w:r w:rsidRPr="00DF3E34">
              <w:rPr>
                <w:sz w:val="24"/>
                <w:szCs w:val="24"/>
                <w:lang w:eastAsia="ru-RU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Ориентированный на активное гражданское участие на основе уважения закона и </w:t>
            </w:r>
            <w:r w:rsidRPr="00DF3E34">
              <w:rPr>
                <w:sz w:val="24"/>
                <w:szCs w:val="24"/>
                <w:lang w:eastAsia="ru-RU"/>
              </w:rPr>
              <w:lastRenderedPageBreak/>
              <w:t>правопорядка, прав и свобод сограждан.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7"/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lastRenderedPageBreak/>
              <w:t>Патриотическое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331"/>
                <w:tab w:val="left" w:pos="460"/>
                <w:tab w:val="left" w:pos="993"/>
              </w:tabs>
              <w:autoSpaceDE/>
              <w:autoSpaceDN/>
              <w:ind w:firstLine="176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lastRenderedPageBreak/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176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tabs>
                <w:tab w:val="left" w:pos="851"/>
              </w:tabs>
              <w:autoSpaceDE/>
              <w:autoSpaceDN/>
              <w:ind w:firstLine="319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DF3E34" w:rsidRPr="00DF3E34" w:rsidRDefault="00DF3E34" w:rsidP="00DF3E34">
            <w:pPr>
              <w:widowControl/>
              <w:tabs>
                <w:tab w:val="left" w:pos="318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Трудовое</w:t>
            </w:r>
            <w:r w:rsidRPr="00DF3E34">
              <w:rPr>
                <w:sz w:val="24"/>
                <w:szCs w:val="24"/>
                <w:lang w:eastAsia="ru-RU"/>
              </w:rPr>
              <w:t xml:space="preserve"> </w:t>
            </w:r>
            <w:r w:rsidRPr="00DF3E34">
              <w:rPr>
                <w:b/>
                <w:sz w:val="24"/>
                <w:szCs w:val="24"/>
                <w:lang w:eastAsia="ru-RU"/>
              </w:rPr>
              <w:t>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DF3E34" w:rsidRPr="00DF3E34" w:rsidRDefault="00DF3E34" w:rsidP="00DF3E34">
            <w:pPr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t>Экологическое</w:t>
            </w:r>
            <w:r w:rsidRPr="00DF3E34">
              <w:rPr>
                <w:sz w:val="24"/>
                <w:szCs w:val="24"/>
                <w:lang w:eastAsia="ru-RU"/>
              </w:rPr>
              <w:t xml:space="preserve"> </w:t>
            </w:r>
            <w:r w:rsidRPr="00DF3E34">
              <w:rPr>
                <w:b/>
                <w:sz w:val="24"/>
                <w:szCs w:val="24"/>
                <w:lang w:eastAsia="ru-RU"/>
              </w:rPr>
              <w:t>воспитание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trike/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lastRenderedPageBreak/>
              <w:t>Выражающий деятельное неприятие действий, приносящих вред природе.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DF3E34" w:rsidRPr="00DF3E34" w:rsidTr="001D0385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b/>
                <w:sz w:val="24"/>
                <w:szCs w:val="24"/>
                <w:lang w:eastAsia="ru-RU"/>
              </w:rPr>
            </w:pPr>
            <w:r w:rsidRPr="00DF3E34">
              <w:rPr>
                <w:b/>
                <w:sz w:val="24"/>
                <w:szCs w:val="24"/>
                <w:lang w:eastAsia="ru-RU"/>
              </w:rPr>
              <w:lastRenderedPageBreak/>
              <w:t>Ценности научного познания</w:t>
            </w:r>
          </w:p>
        </w:tc>
      </w:tr>
      <w:tr w:rsidR="00DF3E34" w:rsidRPr="00DF3E34" w:rsidTr="001D0385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DF3E34" w:rsidRPr="00DF3E34" w:rsidRDefault="00DF3E34" w:rsidP="00DF3E34">
            <w:pPr>
              <w:widowControl/>
              <w:tabs>
                <w:tab w:val="left" w:pos="331"/>
                <w:tab w:val="left" w:pos="460"/>
              </w:tabs>
              <w:autoSpaceDE/>
              <w:autoSpaceDN/>
              <w:ind w:firstLine="319"/>
              <w:jc w:val="both"/>
              <w:rPr>
                <w:sz w:val="24"/>
                <w:szCs w:val="24"/>
                <w:lang w:eastAsia="ru-RU"/>
              </w:rPr>
            </w:pPr>
            <w:r w:rsidRPr="00DF3E34">
              <w:rPr>
                <w:sz w:val="24"/>
                <w:szCs w:val="24"/>
                <w:lang w:eastAsia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F3E34" w:rsidRPr="00DF3E34" w:rsidRDefault="00DF3E34" w:rsidP="00DF3E34">
      <w:pPr>
        <w:keepNext/>
        <w:keepLines/>
        <w:pageBreakBefore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8" w:name="_Toc109838898"/>
      <w:r w:rsidRPr="00DF3E34">
        <w:rPr>
          <w:b/>
          <w:sz w:val="24"/>
          <w:szCs w:val="24"/>
          <w:lang w:eastAsia="ru-RU"/>
        </w:rPr>
        <w:lastRenderedPageBreak/>
        <w:t>АЗДЕЛ 2. СОДЕРЖАТЕЛЬНЫЙ</w:t>
      </w:r>
      <w:bookmarkEnd w:id="8"/>
    </w:p>
    <w:p w:rsidR="00DF3E34" w:rsidRPr="00DF3E34" w:rsidRDefault="00DF3E34" w:rsidP="00DF3E34">
      <w:pPr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9" w:name="_Toc109838899"/>
      <w:r w:rsidRPr="00DF3E34">
        <w:rPr>
          <w:b/>
          <w:sz w:val="24"/>
          <w:szCs w:val="24"/>
          <w:lang w:eastAsia="ru-RU"/>
        </w:rPr>
        <w:t>2.1 Уклад общеобразовательной организации</w:t>
      </w:r>
      <w:bookmarkEnd w:id="9"/>
    </w:p>
    <w:p w:rsidR="00DF3E34" w:rsidRPr="00DF3E34" w:rsidRDefault="00DF3E34" w:rsidP="00DF3E34">
      <w:pPr>
        <w:ind w:firstLine="799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МКОУ СОШ с.Усть-Соболевка является средней общеобразовательной школой, численность обучающихся на 1 сентября 2022 года составляет 25 человек, численность педагогического коллектива – 9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DF3E34" w:rsidRPr="00DF3E34" w:rsidRDefault="00DF3E34" w:rsidP="00DF3E34">
      <w:pPr>
        <w:jc w:val="both"/>
        <w:textAlignment w:val="baseline"/>
        <w:rPr>
          <w:sz w:val="24"/>
          <w:szCs w:val="24"/>
          <w:lang w:eastAsia="ru-RU"/>
        </w:rPr>
      </w:pPr>
      <w:r w:rsidRPr="00DF3E34">
        <w:rPr>
          <w:kern w:val="2"/>
          <w:sz w:val="24"/>
          <w:szCs w:val="24"/>
          <w:lang w:eastAsia="ru-RU"/>
        </w:rPr>
        <w:t xml:space="preserve">    МКОУ СОШ с.Усть-Соболевка (далее – школа) - это сельская школа, удаленная от культурных и научных центров, спортивных школ и школ искусств. В ней обучаются менее ста учащихся. Нет ставки социального педагога, качество сети Интернет невысокое и др. Данные факторы  вносят свои особенности в воспитательный процесс.</w:t>
      </w:r>
      <w:r w:rsidRPr="00DF3E34">
        <w:rPr>
          <w:sz w:val="24"/>
          <w:szCs w:val="24"/>
          <w:lang w:eastAsia="ru-RU"/>
        </w:rPr>
        <w:t xml:space="preserve"> </w:t>
      </w:r>
    </w:p>
    <w:p w:rsidR="00DF3E34" w:rsidRPr="00DF3E34" w:rsidRDefault="00DF3E34" w:rsidP="00DF3E34">
      <w:pPr>
        <w:shd w:val="clear" w:color="auto" w:fill="FFFFFF"/>
        <w:autoSpaceDE/>
        <w:autoSpaceDN/>
        <w:ind w:firstLine="256"/>
        <w:jc w:val="both"/>
        <w:rPr>
          <w:color w:val="000000"/>
          <w:sz w:val="24"/>
          <w:szCs w:val="24"/>
          <w:lang w:eastAsia="ru-RU"/>
        </w:rPr>
      </w:pPr>
      <w:r w:rsidRPr="00DF3E34">
        <w:rPr>
          <w:color w:val="000000"/>
          <w:sz w:val="24"/>
          <w:szCs w:val="24"/>
          <w:lang w:eastAsia="ru-RU"/>
        </w:rPr>
        <w:t>Сельская школа  является не только образовательным, но и культурным центром села.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Нет резкой обособленности между классами, учащимися разного возраста.</w:t>
      </w:r>
    </w:p>
    <w:p w:rsidR="00DF3E34" w:rsidRPr="00DF3E34" w:rsidRDefault="00DF3E34" w:rsidP="00DF3E34">
      <w:pPr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DF3E34">
        <w:rPr>
          <w:color w:val="000000"/>
          <w:sz w:val="24"/>
          <w:szCs w:val="24"/>
          <w:lang w:eastAsia="ru-RU"/>
        </w:rPr>
        <w:t>             Таким образом,  создавая  условия для  ребенка по выбору форм, способов самореализации на основе освоения общечеловеческих ценностей, учитываем  особенности</w:t>
      </w:r>
    </w:p>
    <w:p w:rsidR="00DF3E34" w:rsidRPr="00DF3E34" w:rsidRDefault="00DF3E34" w:rsidP="00DF3E34">
      <w:pPr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DF3E34">
        <w:rPr>
          <w:color w:val="000000"/>
          <w:sz w:val="24"/>
          <w:szCs w:val="24"/>
          <w:lang w:eastAsia="ru-RU"/>
        </w:rPr>
        <w:t xml:space="preserve"> сельской школы.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  </w:t>
      </w:r>
      <w:r w:rsidRPr="00DF3E34">
        <w:rPr>
          <w:rFonts w:eastAsia="Calibri"/>
          <w:color w:val="000000"/>
          <w:kern w:val="2"/>
          <w:sz w:val="24"/>
          <w:szCs w:val="24"/>
          <w:lang w:eastAsia="ko-KR"/>
        </w:rPr>
        <w:t xml:space="preserve">    В школе функционируют группа « Светофорчик», Школьный спортивный клуб «Дружба», Школьный театр, учащиеся вовлекаются в волонтерское движение. 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      Процесс воспитания основывается на следующих принципах взаимодействия педагогов и школьников: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 - ориентир на создание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DF3E34" w:rsidRPr="00DF3E34" w:rsidRDefault="00DF3E34" w:rsidP="00DF3E34">
      <w:pPr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нешаблонность воспитания как условия его эффективности.</w:t>
      </w:r>
    </w:p>
    <w:p w:rsidR="00DF3E34" w:rsidRPr="00DF3E34" w:rsidRDefault="00DF3E34" w:rsidP="00DF3E34">
      <w:pPr>
        <w:ind w:firstLine="719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DF3E34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DF3E34" w:rsidRPr="00DF3E34" w:rsidRDefault="00DF3E34" w:rsidP="00DF3E34">
      <w:pPr>
        <w:jc w:val="both"/>
        <w:rPr>
          <w:color w:val="000000"/>
          <w:kern w:val="2"/>
          <w:sz w:val="24"/>
          <w:szCs w:val="24"/>
          <w:lang w:eastAsia="ru-RU"/>
        </w:rPr>
      </w:pPr>
      <w:r w:rsidRPr="00DF3E34">
        <w:rPr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DF3E34">
        <w:rPr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DF3E34" w:rsidRPr="00DF3E34" w:rsidRDefault="00DF3E34" w:rsidP="00DF3E34">
      <w:pPr>
        <w:jc w:val="both"/>
        <w:rPr>
          <w:color w:val="000000"/>
          <w:kern w:val="2"/>
          <w:sz w:val="24"/>
          <w:szCs w:val="24"/>
          <w:lang w:eastAsia="ru-RU"/>
        </w:rPr>
      </w:pPr>
      <w:r w:rsidRPr="00DF3E34">
        <w:rPr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DF3E34" w:rsidRPr="00DF3E34" w:rsidRDefault="00DF3E34" w:rsidP="00DF3E34">
      <w:pPr>
        <w:jc w:val="both"/>
        <w:rPr>
          <w:color w:val="000000"/>
          <w:kern w:val="2"/>
          <w:sz w:val="24"/>
          <w:szCs w:val="24"/>
          <w:lang w:eastAsia="ru-RU"/>
        </w:rPr>
      </w:pPr>
      <w:r w:rsidRPr="00DF3E34">
        <w:rPr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DF3E34" w:rsidRPr="00DF3E34" w:rsidRDefault="00DF3E34" w:rsidP="00DF3E34">
      <w:pPr>
        <w:jc w:val="both"/>
        <w:rPr>
          <w:color w:val="000000"/>
          <w:kern w:val="2"/>
          <w:sz w:val="24"/>
          <w:szCs w:val="24"/>
          <w:lang w:eastAsia="ru-RU"/>
        </w:rPr>
      </w:pPr>
      <w:r w:rsidRPr="00DF3E34">
        <w:rPr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DF3E34">
        <w:rPr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DF3E34" w:rsidRPr="00DF3E34" w:rsidRDefault="00DF3E34" w:rsidP="00DF3E34">
      <w:pPr>
        <w:jc w:val="both"/>
        <w:rPr>
          <w:color w:val="000000"/>
          <w:kern w:val="2"/>
          <w:sz w:val="24"/>
          <w:szCs w:val="24"/>
          <w:lang w:eastAsia="ru-RU"/>
        </w:rPr>
      </w:pPr>
      <w:r w:rsidRPr="00DF3E34">
        <w:rPr>
          <w:color w:val="000000"/>
          <w:kern w:val="2"/>
          <w:sz w:val="24"/>
          <w:szCs w:val="24"/>
          <w:lang w:eastAsia="ru-RU"/>
        </w:rPr>
        <w:t xml:space="preserve">  - </w:t>
      </w:r>
      <w:r w:rsidRPr="00DF3E34">
        <w:rPr>
          <w:kern w:val="2"/>
          <w:sz w:val="24"/>
          <w:szCs w:val="24"/>
          <w:lang w:eastAsia="ru-RU"/>
        </w:rPr>
        <w:t xml:space="preserve">явление </w:t>
      </w:r>
      <w:r w:rsidRPr="00DF3E34">
        <w:rPr>
          <w:color w:val="000000"/>
          <w:kern w:val="2"/>
          <w:sz w:val="24"/>
          <w:szCs w:val="24"/>
          <w:lang w:eastAsia="ru-RU"/>
        </w:rPr>
        <w:t>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DF3E34" w:rsidRPr="00DF3E34" w:rsidRDefault="00DF3E34" w:rsidP="00DF3E34">
      <w:pPr>
        <w:tabs>
          <w:tab w:val="left" w:pos="993"/>
        </w:tabs>
        <w:autoSpaceDE/>
        <w:autoSpaceDN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outlineLvl w:val="0"/>
        <w:rPr>
          <w:b/>
          <w:sz w:val="24"/>
          <w:szCs w:val="24"/>
          <w:lang w:eastAsia="ru-RU"/>
        </w:rPr>
      </w:pPr>
      <w:bookmarkStart w:id="10" w:name="_Toc109838900"/>
      <w:r w:rsidRPr="00DF3E34">
        <w:rPr>
          <w:b/>
          <w:sz w:val="24"/>
          <w:szCs w:val="24"/>
          <w:lang w:eastAsia="ru-RU"/>
        </w:rPr>
        <w:lastRenderedPageBreak/>
        <w:t>2.2 Виды, формы и содержание воспитательной деятельности</w:t>
      </w:r>
      <w:bookmarkEnd w:id="10"/>
    </w:p>
    <w:p w:rsidR="00DF3E34" w:rsidRPr="00DF3E34" w:rsidRDefault="00DF3E34" w:rsidP="00DF3E34">
      <w:pPr>
        <w:jc w:val="center"/>
        <w:rPr>
          <w:color w:val="000000"/>
          <w:w w:val="0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DF3E34" w:rsidRPr="00DF3E34" w:rsidRDefault="00DF3E34" w:rsidP="00DF3E34">
      <w:pPr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b/>
          <w:iCs/>
          <w:color w:val="000000"/>
          <w:w w:val="0"/>
          <w:kern w:val="2"/>
          <w:sz w:val="24"/>
          <w:szCs w:val="24"/>
          <w:lang w:eastAsia="ko-KR"/>
        </w:rPr>
        <w:t>2.2.1. Модуль «Ключевые общешкольные дела»</w:t>
      </w:r>
    </w:p>
    <w:p w:rsidR="00DF3E34" w:rsidRPr="00DF3E34" w:rsidRDefault="00DF3E34" w:rsidP="00DF3E34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DF3E34" w:rsidRPr="00DF3E34" w:rsidRDefault="00DF3E34" w:rsidP="00DF3E34">
      <w:pPr>
        <w:ind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Для этого в Школе используются следующие формы работы</w:t>
      </w:r>
    </w:p>
    <w:p w:rsidR="00DF3E34" w:rsidRPr="00DF3E34" w:rsidRDefault="00DF3E34" w:rsidP="00DF3E34">
      <w:pPr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DF3E34">
        <w:rPr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 с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оциальные проекты – ежегодные совместно разрабатываемые и реализуемые 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-патриотическая акция «Бессмертный полк» (проект проходит при непосредственном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 участии Школы, с 9 мая 2018 года шествие жителей с. Амгу с портретами ветеранов Великой Отечественной войны проходит ежегодно);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-экологическая акция «Всероссийский экологический субботник» (уборка берега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 Японского моря, русла реки от мусора) и др.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         - открытые дискуссионные площадки – комплекс открытых дискуссионных площадок. 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 общешкольные родительские и ученические собрания, которые проводятся регулярно, 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в их рамках обсуждаются насущные проблемы;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ind w:left="567"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- проводимые для жителей поселка и организуемые </w:t>
      </w:r>
      <w:r w:rsidRPr="00DF3E34">
        <w:rPr>
          <w:rFonts w:eastAsia="№Е"/>
          <w:iCs/>
          <w:kern w:val="2"/>
          <w:sz w:val="24"/>
          <w:szCs w:val="24"/>
          <w:lang w:eastAsia="ko-KR"/>
        </w:rPr>
        <w:t>совместно</w:t>
      </w:r>
      <w:r w:rsidRPr="00DF3E34">
        <w:rPr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DF3E34">
        <w:rPr>
          <w:bCs/>
          <w:kern w:val="2"/>
          <w:sz w:val="24"/>
          <w:szCs w:val="24"/>
          <w:lang w:eastAsia="ko-KR"/>
        </w:rPr>
        <w:t xml:space="preserve">с семьями учащихся 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>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    - спортивно-оздоровительная деятельность: соревнование по футболу; «Веселые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старты», военно – спортивная игра « Зарница»;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         - досугово-развлекательная деятельность: праздники, концерты, конкурсные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 программы  ко Дню матери, 8 Марта, выпускные вечера и т.п. с участием родителей,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бабушек и дедушек;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       -концерты в сельском клубе с вокальными, танцевальными выступлениями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школьников  в День пожилого человека, День защиты ребенка, на Масленицу, 8 Марта,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  9 Мая и др.</w:t>
      </w:r>
    </w:p>
    <w:p w:rsidR="00DF3E34" w:rsidRPr="00DF3E34" w:rsidRDefault="00DF3E34" w:rsidP="00DF3E34">
      <w:pPr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DF3E34">
        <w:rPr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- общешкольные праздники – ежегодно проводимые творческие (театрализованные,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-День Учителя (поздравление учителей, концертная программа, подготовленная 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обучающимися, проводимая при полном составе учеников и учителей Школы);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 День самоуправления в День Учителя (старшеклассники организуют учебный 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процесс, проводят уроки, общешкольную линейку, следят за порядком в школе и т.п.);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-праздники, концерты, конкурсные программы  в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Новогодние праздники, Осенние 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праздники, День матери, 8 Марта, День защитника Отечества, День Победы, выпускные вечера, </w:t>
      </w:r>
      <w:r w:rsidRPr="00DF3E34">
        <w:rPr>
          <w:rFonts w:eastAsia="№Е"/>
          <w:kern w:val="2"/>
          <w:sz w:val="24"/>
          <w:szCs w:val="24"/>
          <w:lang w:eastAsia="ko-KR"/>
        </w:rPr>
        <w:lastRenderedPageBreak/>
        <w:t>«Первый звонок», «Последний звонок»  и др.;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-Предметные недели (литературы, русского и английского языков; математики, физики, </w:t>
      </w:r>
    </w:p>
    <w:p w:rsidR="00DF3E34" w:rsidRPr="00DF3E34" w:rsidRDefault="00DF3E34" w:rsidP="00DF3E34">
      <w:pPr>
        <w:tabs>
          <w:tab w:val="left" w:pos="993"/>
          <w:tab w:val="left" w:pos="1310"/>
        </w:tabs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биологии и химии; истории, обществознания и географии; начальных классов);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-День науки (подготовка проектов, исследовательских работ и их защита)  </w:t>
      </w:r>
    </w:p>
    <w:p w:rsidR="00DF3E34" w:rsidRPr="00DF3E34" w:rsidRDefault="00DF3E34" w:rsidP="00DF3E34">
      <w:pPr>
        <w:tabs>
          <w:tab w:val="left" w:pos="993"/>
          <w:tab w:val="left" w:pos="1310"/>
        </w:tabs>
        <w:ind w:left="567"/>
        <w:jc w:val="both"/>
        <w:rPr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bCs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 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торжественные р</w:t>
      </w:r>
      <w:r w:rsidRPr="00DF3E34">
        <w:rPr>
          <w:rFonts w:eastAsia="№Е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>следующую</w:t>
      </w:r>
      <w:r w:rsidRPr="00DF3E34">
        <w:rPr>
          <w:rFonts w:eastAsia="№Е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азвивающие школьную идентичность детей</w:t>
      </w:r>
      <w:r w:rsidRPr="00DF3E34">
        <w:rPr>
          <w:rFonts w:eastAsia="№Е"/>
          <w:kern w:val="2"/>
          <w:sz w:val="24"/>
          <w:szCs w:val="24"/>
          <w:lang w:eastAsia="x-none"/>
        </w:rPr>
        <w:t>: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 «Посвящение в первоклассники»;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 w:rsidRPr="00DF3E34">
        <w:rPr>
          <w:rFonts w:eastAsia="№Е"/>
          <w:bCs/>
          <w:kern w:val="2"/>
          <w:sz w:val="24"/>
          <w:szCs w:val="24"/>
          <w:lang w:eastAsia="x-none"/>
        </w:rPr>
        <w:t>- «Первый звонок»;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bCs/>
          <w:kern w:val="2"/>
          <w:sz w:val="24"/>
          <w:szCs w:val="24"/>
          <w:lang w:eastAsia="x-none"/>
        </w:rPr>
      </w:pPr>
      <w:r w:rsidRPr="00DF3E34">
        <w:rPr>
          <w:rFonts w:eastAsia="№Е"/>
          <w:bCs/>
          <w:kern w:val="2"/>
          <w:sz w:val="24"/>
          <w:szCs w:val="24"/>
          <w:lang w:eastAsia="x-none"/>
        </w:rPr>
        <w:t>- «Последний звонок».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     -церемонии награждения (по итогам года) школьников и педагогов за активное участие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в жизни школы, защиту чести школы в конкурсах, соревнованиях, олимпиадах,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   значительный вклад в развитие школы:</w:t>
      </w: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ind w:left="709"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>- общешкольные линейки  с вручением грамот и благодарностей;</w:t>
      </w: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ind w:left="709"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>-награждение на торжественной линейке «Последний звонок» по итогам учебного</w:t>
      </w: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jc w:val="both"/>
        <w:rPr>
          <w:bCs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 xml:space="preserve"> года Похвальными листами и грамотами обучающихся.</w:t>
      </w: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ind w:left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ind w:left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DF3E34">
        <w:rPr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DF3E34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bCs/>
          <w:kern w:val="2"/>
          <w:sz w:val="24"/>
          <w:szCs w:val="24"/>
          <w:lang w:eastAsia="ko-KR"/>
        </w:rPr>
        <w:t>- выбор и делегирование представителей классов в общешкольные советы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 дел,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ответственных за подготовку общешкольных ключевых дел;  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 участие школьных классов в реализации общешкольных ключевых дел; 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- проведение в рамках класса итогового анализа детьми общешкольных ключевых дел, 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участие представителей классов в итоговом анализе проведенных дел на уровне общешкольных советов дела.</w:t>
      </w: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jc w:val="both"/>
        <w:rPr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DF3E34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DF3E34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iCs/>
          <w:kern w:val="2"/>
          <w:sz w:val="24"/>
          <w:szCs w:val="24"/>
          <w:lang w:eastAsia="ko-KR"/>
        </w:rPr>
        <w:t>-вовлечение по возможности</w:t>
      </w:r>
      <w:r w:rsidRPr="00DF3E34">
        <w:rPr>
          <w:i/>
          <w:kern w:val="2"/>
          <w:sz w:val="24"/>
          <w:szCs w:val="24"/>
          <w:lang w:eastAsia="ko-KR"/>
        </w:rPr>
        <w:t xml:space="preserve"> </w:t>
      </w:r>
      <w:r w:rsidRPr="00DF3E34">
        <w:rPr>
          <w:kern w:val="2"/>
          <w:sz w:val="24"/>
          <w:szCs w:val="24"/>
          <w:lang w:eastAsia="ko-KR"/>
        </w:rPr>
        <w:t>каждого ребенка в ключевые дела школы в одной из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 индивидуальная помощь ребенку (</w:t>
      </w:r>
      <w:r w:rsidRPr="00DF3E34">
        <w:rPr>
          <w:rFonts w:eastAsia="№Е"/>
          <w:iCs/>
          <w:kern w:val="2"/>
          <w:sz w:val="24"/>
          <w:szCs w:val="24"/>
          <w:lang w:eastAsia="ko-KR"/>
        </w:rPr>
        <w:t>при необходимости) в освоении навыков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DF3E34">
        <w:rPr>
          <w:rFonts w:eastAsia="№Е"/>
          <w:iCs/>
          <w:kern w:val="2"/>
          <w:sz w:val="24"/>
          <w:szCs w:val="24"/>
          <w:lang w:eastAsia="ko-KR"/>
        </w:rPr>
        <w:t xml:space="preserve"> </w:t>
      </w:r>
      <w:r w:rsidRPr="00DF3E34">
        <w:rPr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-наблюдение за поведением ребенка в ситуациях подготовки, проведения и анализа 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ключевых дел, за его отношениями со сверстниками, старшими и младшими школьниками, с педагогами и другими взрослыми;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ind w:left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 при необходимости коррекция поведения ребенка через частные беседы с ним, чере</w:t>
      </w:r>
    </w:p>
    <w:p w:rsidR="00DF3E34" w:rsidRPr="00DF3E34" w:rsidRDefault="00DF3E34" w:rsidP="00DF3E34">
      <w:pPr>
        <w:tabs>
          <w:tab w:val="left" w:pos="0"/>
          <w:tab w:val="left" w:pos="851"/>
        </w:tabs>
        <w:wordWrap w:val="0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DF3E34" w:rsidRPr="00DF3E34" w:rsidRDefault="00DF3E34" w:rsidP="00DF3E34">
      <w:pPr>
        <w:tabs>
          <w:tab w:val="left" w:pos="0"/>
          <w:tab w:val="left" w:pos="851"/>
        </w:tabs>
        <w:autoSpaceDN/>
        <w:ind w:left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b/>
          <w:iCs/>
          <w:color w:val="000000"/>
          <w:w w:val="0"/>
          <w:kern w:val="2"/>
          <w:sz w:val="24"/>
          <w:szCs w:val="24"/>
          <w:lang w:eastAsia="ko-KR"/>
        </w:rPr>
        <w:t>2.2.2. Модуль «Классное руководство»</w:t>
      </w:r>
    </w:p>
    <w:p w:rsidR="00DF3E34" w:rsidRPr="00DF3E34" w:rsidRDefault="00DF3E34" w:rsidP="00DF3E34">
      <w:pPr>
        <w:widowControl/>
        <w:autoSpaceDE/>
        <w:autoSpaceDN/>
        <w:ind w:right="-1" w:firstLine="567"/>
        <w:jc w:val="both"/>
        <w:rPr>
          <w:rFonts w:eastAsia="Calibri"/>
          <w:i/>
          <w:sz w:val="24"/>
          <w:szCs w:val="24"/>
        </w:rPr>
      </w:pPr>
      <w:r w:rsidRPr="00DF3E34">
        <w:rPr>
          <w:rFonts w:eastAsia="Calibri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F3E34" w:rsidRPr="00DF3E34" w:rsidRDefault="00DF3E34" w:rsidP="00DF3E34">
      <w:pPr>
        <w:widowControl/>
        <w:autoSpaceDE/>
        <w:autoSpaceDN/>
        <w:ind w:right="-1" w:firstLine="567"/>
        <w:jc w:val="both"/>
        <w:rPr>
          <w:rFonts w:eastAsia="№Е"/>
          <w:b/>
          <w:bCs/>
          <w:i/>
          <w:iCs/>
          <w:sz w:val="24"/>
          <w:szCs w:val="24"/>
        </w:rPr>
      </w:pPr>
      <w:r w:rsidRPr="00DF3E34">
        <w:rPr>
          <w:rFonts w:eastAsia="№Е"/>
          <w:b/>
          <w:bCs/>
          <w:i/>
          <w:iCs/>
          <w:sz w:val="24"/>
          <w:szCs w:val="24"/>
        </w:rPr>
        <w:t>Работа с классным коллективом: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инициирование и поддержка участия класса в общешкольных ключевых делах,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lastRenderedPageBreak/>
        <w:t>оказание необходимой помощи детям в их подготовке, проведении и анализе;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дел с учащимися вверенного ему класса (познавательной, трудовой, спортивно-оздоровительной, духовно-нравственной, творческой</w:t>
      </w:r>
      <w:r w:rsidRPr="00DF3E34">
        <w:rPr>
          <w:rFonts w:eastAsia="№Е"/>
          <w:kern w:val="2"/>
          <w:sz w:val="24"/>
          <w:szCs w:val="24"/>
          <w:lang w:eastAsia="x-none"/>
        </w:rPr>
        <w:t>, профориентационной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проведение классных часов как часов плодотворного и доверительного общения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DF3E34">
        <w:rPr>
          <w:rFonts w:eastAsia="№Е"/>
          <w:kern w:val="2"/>
          <w:sz w:val="24"/>
          <w:szCs w:val="24"/>
          <w:lang w:eastAsia="x-none"/>
        </w:rPr>
        <w:t>я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DF3E34">
        <w:rPr>
          <w:rFonts w:eastAsia="Tahoma"/>
          <w:kern w:val="2"/>
          <w:sz w:val="24"/>
          <w:szCs w:val="24"/>
          <w:lang w:val="x-none" w:eastAsia="x-none"/>
        </w:rPr>
        <w:t>и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гры и тренинги на сплочение и командообразова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Tahoma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DF3E34">
        <w:rPr>
          <w:rFonts w:eastAsia="Tahoma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микрогруппами поздравления, сюрпризы, творческие подарки и розыгрыши;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Tahoma"/>
          <w:kern w:val="2"/>
          <w:sz w:val="24"/>
          <w:szCs w:val="24"/>
          <w:lang w:val="x-none" w:eastAsia="x-none"/>
        </w:rPr>
      </w:pPr>
      <w:r w:rsidRPr="00DF3E34">
        <w:rPr>
          <w:rFonts w:eastAsia="Tahoma"/>
          <w:kern w:val="2"/>
          <w:sz w:val="24"/>
          <w:szCs w:val="24"/>
          <w:lang w:val="x-none" w:eastAsia="x-none"/>
        </w:rPr>
        <w:t xml:space="preserve">внутриклассные </w:t>
      </w:r>
      <w:r w:rsidRPr="00DF3E34">
        <w:rPr>
          <w:rFonts w:eastAsia="Tahoma"/>
          <w:kern w:val="2"/>
          <w:sz w:val="24"/>
          <w:szCs w:val="24"/>
          <w:lang w:eastAsia="x-none"/>
        </w:rPr>
        <w:t>«</w:t>
      </w:r>
      <w:r w:rsidRPr="00DF3E34">
        <w:rPr>
          <w:rFonts w:eastAsia="Tahoma"/>
          <w:kern w:val="2"/>
          <w:sz w:val="24"/>
          <w:szCs w:val="24"/>
          <w:lang w:val="x-none" w:eastAsia="x-none"/>
        </w:rPr>
        <w:t>огоньки»</w:t>
      </w:r>
      <w:r w:rsidRPr="00DF3E34">
        <w:rPr>
          <w:rFonts w:eastAsia="Tahoma"/>
          <w:kern w:val="2"/>
          <w:sz w:val="24"/>
          <w:szCs w:val="24"/>
          <w:lang w:eastAsia="x-none"/>
        </w:rPr>
        <w:t xml:space="preserve"> и вечера</w:t>
      </w:r>
      <w:r w:rsidRPr="00DF3E34">
        <w:rPr>
          <w:rFonts w:eastAsia="Tahoma"/>
          <w:kern w:val="2"/>
          <w:sz w:val="24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DF3E34" w:rsidRPr="00DF3E34" w:rsidRDefault="00DF3E34" w:rsidP="00DF3E34">
      <w:pPr>
        <w:widowControl/>
        <w:tabs>
          <w:tab w:val="left" w:pos="851"/>
        </w:tabs>
        <w:wordWrap w:val="0"/>
        <w:ind w:left="567"/>
        <w:contextualSpacing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</w:t>
      </w:r>
    </w:p>
    <w:p w:rsidR="00DF3E34" w:rsidRPr="00DF3E34" w:rsidRDefault="00DF3E34" w:rsidP="00DF3E34">
      <w:pPr>
        <w:widowControl/>
        <w:tabs>
          <w:tab w:val="left" w:pos="851"/>
        </w:tabs>
        <w:wordWrap w:val="0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нормы и правила общения, которым они должны следовать в школе. </w:t>
      </w:r>
    </w:p>
    <w:p w:rsidR="00DF3E34" w:rsidRPr="00DF3E34" w:rsidRDefault="00DF3E34" w:rsidP="00DF3E34">
      <w:pPr>
        <w:widowControl/>
        <w:autoSpaceDE/>
        <w:autoSpaceDN/>
        <w:ind w:right="-1" w:firstLine="567"/>
        <w:jc w:val="both"/>
        <w:rPr>
          <w:rFonts w:eastAsia="№Е"/>
          <w:b/>
          <w:bCs/>
          <w:i/>
          <w:iCs/>
          <w:sz w:val="24"/>
          <w:szCs w:val="24"/>
        </w:rPr>
      </w:pPr>
      <w:r w:rsidRPr="00DF3E34">
        <w:rPr>
          <w:rFonts w:eastAsia="№Е"/>
          <w:b/>
          <w:bCs/>
          <w:i/>
          <w:iCs/>
          <w:sz w:val="24"/>
          <w:szCs w:val="24"/>
          <w:lang w:val="x-none"/>
        </w:rPr>
        <w:t>Индивидуаль</w:t>
      </w:r>
      <w:r w:rsidRPr="00DF3E34">
        <w:rPr>
          <w:rFonts w:eastAsia="№Е"/>
          <w:b/>
          <w:bCs/>
          <w:i/>
          <w:iCs/>
          <w:sz w:val="24"/>
          <w:szCs w:val="24"/>
        </w:rPr>
        <w:t>ная</w:t>
      </w:r>
      <w:r w:rsidRPr="00DF3E34">
        <w:rPr>
          <w:rFonts w:eastAsia="№Е"/>
          <w:b/>
          <w:bCs/>
          <w:i/>
          <w:iCs/>
          <w:sz w:val="24"/>
          <w:szCs w:val="24"/>
          <w:lang w:val="x-none"/>
        </w:rPr>
        <w:t xml:space="preserve"> работ</w:t>
      </w:r>
      <w:r w:rsidRPr="00DF3E34">
        <w:rPr>
          <w:rFonts w:eastAsia="№Е"/>
          <w:b/>
          <w:bCs/>
          <w:i/>
          <w:iCs/>
          <w:sz w:val="24"/>
          <w:szCs w:val="24"/>
        </w:rPr>
        <w:t>а</w:t>
      </w:r>
      <w:r w:rsidRPr="00DF3E34">
        <w:rPr>
          <w:rFonts w:eastAsia="№Е"/>
          <w:b/>
          <w:bCs/>
          <w:i/>
          <w:iCs/>
          <w:sz w:val="24"/>
          <w:szCs w:val="24"/>
          <w:lang w:val="x-none"/>
        </w:rPr>
        <w:t xml:space="preserve"> с учащимися</w:t>
      </w:r>
      <w:r w:rsidRPr="00DF3E34">
        <w:rPr>
          <w:rFonts w:eastAsia="№Е"/>
          <w:b/>
          <w:bCs/>
          <w:i/>
          <w:iCs/>
          <w:sz w:val="24"/>
          <w:szCs w:val="24"/>
        </w:rPr>
        <w:t>:</w:t>
      </w:r>
    </w:p>
    <w:p w:rsidR="00DF3E34" w:rsidRPr="00DF3E34" w:rsidRDefault="00DF3E34" w:rsidP="00DF3E34">
      <w:pPr>
        <w:widowControl/>
        <w:tabs>
          <w:tab w:val="left" w:pos="851"/>
        </w:tabs>
        <w:wordWrap w:val="0"/>
        <w:ind w:left="567"/>
        <w:contextualSpacing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изучение особенностей личностного развития учащихся класса через наблюдение за</w:t>
      </w:r>
    </w:p>
    <w:p w:rsidR="00DF3E34" w:rsidRPr="00DF3E34" w:rsidRDefault="00DF3E34" w:rsidP="00DF3E34">
      <w:pPr>
        <w:widowControl/>
        <w:tabs>
          <w:tab w:val="left" w:pos="851"/>
        </w:tabs>
        <w:wordWrap w:val="0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DF3E34" w:rsidRPr="00DF3E34" w:rsidRDefault="00DF3E34" w:rsidP="00DF3E34">
      <w:pPr>
        <w:widowControl/>
        <w:tabs>
          <w:tab w:val="left" w:pos="851"/>
        </w:tabs>
        <w:wordWrap w:val="0"/>
        <w:ind w:left="567"/>
        <w:contextualSpacing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DF3E34">
        <w:rPr>
          <w:rFonts w:eastAsia="№Е"/>
          <w:kern w:val="2"/>
          <w:sz w:val="24"/>
          <w:szCs w:val="24"/>
          <w:lang w:eastAsia="x-none"/>
        </w:rPr>
        <w:t>е</w:t>
      </w:r>
    </w:p>
    <w:p w:rsidR="00DF3E34" w:rsidRPr="00DF3E34" w:rsidRDefault="00DF3E34" w:rsidP="00DF3E34">
      <w:pPr>
        <w:widowControl/>
        <w:tabs>
          <w:tab w:val="left" w:pos="851"/>
        </w:tabs>
        <w:wordWrap w:val="0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DF3E34">
        <w:rPr>
          <w:rFonts w:eastAsia="№Е"/>
          <w:kern w:val="2"/>
          <w:sz w:val="24"/>
          <w:szCs w:val="24"/>
          <w:lang w:eastAsia="x-none"/>
        </w:rPr>
        <w:t>ь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92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коррекция поведения ребенка через частные беседы с ним, его родителями или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autoSpaceDE/>
        <w:autoSpaceDN/>
        <w:ind w:left="567" w:right="175"/>
        <w:jc w:val="both"/>
        <w:rPr>
          <w:rFonts w:eastAsia="№Е"/>
          <w:b/>
          <w:bCs/>
          <w:iCs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регулярные консультации классного руководителя с учителями-предметниками,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проведение мини-педсоветов, направленных на решение конкретных проблем класса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 интеграцию воспитательных влияний на школьников;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привлечение учителей к участию во внутриклассных делах, дающих педагогам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возможность лучше узна</w:t>
      </w:r>
      <w:r w:rsidRPr="00DF3E34">
        <w:rPr>
          <w:rFonts w:eastAsia="№Е"/>
          <w:kern w:val="2"/>
          <w:sz w:val="24"/>
          <w:szCs w:val="24"/>
          <w:lang w:eastAsia="x-none"/>
        </w:rPr>
        <w:t>ва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ть</w:t>
      </w:r>
      <w:r w:rsidRPr="00DF3E34">
        <w:rPr>
          <w:rFonts w:eastAsia="№Е"/>
          <w:kern w:val="2"/>
          <w:sz w:val="24"/>
          <w:szCs w:val="24"/>
          <w:lang w:eastAsia="x-none"/>
        </w:rPr>
        <w:t xml:space="preserve"> и понимать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lastRenderedPageBreak/>
        <w:t xml:space="preserve"> усилий в деле обучения и воспитания детей.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autoSpaceDE/>
        <w:autoSpaceDN/>
        <w:ind w:left="567" w:right="175"/>
        <w:jc w:val="both"/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  <w:t>Работа с родителями учащихся или их законными представителями: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о жизни класса в целом;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отношений между ними, администрацией школы и учителями-предметниками;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-организация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DF3E34">
        <w:rPr>
          <w:rFonts w:eastAsia="№Е"/>
          <w:kern w:val="2"/>
          <w:sz w:val="24"/>
          <w:szCs w:val="24"/>
          <w:lang w:eastAsia="x-none"/>
        </w:rPr>
        <w:t>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собрани</w:t>
      </w:r>
      <w:r w:rsidRPr="00DF3E34">
        <w:rPr>
          <w:rFonts w:eastAsia="№Е"/>
          <w:kern w:val="2"/>
          <w:sz w:val="24"/>
          <w:szCs w:val="24"/>
          <w:lang w:eastAsia="x-none"/>
        </w:rPr>
        <w:t>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, происходящи</w:t>
      </w:r>
      <w:r w:rsidRPr="00DF3E34">
        <w:rPr>
          <w:rFonts w:eastAsia="№Е"/>
          <w:kern w:val="2"/>
          <w:sz w:val="24"/>
          <w:szCs w:val="24"/>
          <w:lang w:eastAsia="x-none"/>
        </w:rPr>
        <w:t>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 режиме обсуждения наиболее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острых проблем обучения и воспитания школьников;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-создание и организация работы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DF3E34">
        <w:rPr>
          <w:rFonts w:eastAsia="№Е"/>
          <w:kern w:val="2"/>
          <w:sz w:val="24"/>
          <w:szCs w:val="24"/>
          <w:lang w:eastAsia="x-none"/>
        </w:rPr>
        <w:t>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комитет</w:t>
      </w:r>
      <w:r w:rsidRPr="00DF3E34">
        <w:rPr>
          <w:rFonts w:eastAsia="№Е"/>
          <w:kern w:val="2"/>
          <w:sz w:val="24"/>
          <w:szCs w:val="24"/>
          <w:lang w:eastAsia="x-none"/>
        </w:rPr>
        <w:t>ов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DF3E34">
        <w:rPr>
          <w:rFonts w:eastAsia="№Е"/>
          <w:kern w:val="2"/>
          <w:sz w:val="24"/>
          <w:szCs w:val="24"/>
          <w:lang w:eastAsia="x-none"/>
        </w:rPr>
        <w:t>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управлении образовательной организацией и решении вопросов воспитания и </w:t>
      </w:r>
      <w:r w:rsidRPr="00DF3E34">
        <w:rPr>
          <w:rFonts w:eastAsia="№Е"/>
          <w:kern w:val="2"/>
          <w:sz w:val="24"/>
          <w:szCs w:val="24"/>
          <w:lang w:eastAsia="x-none"/>
        </w:rPr>
        <w:t>обучения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их детей;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организация на базе класса семейных праздников, конкурсов, соревнований,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направленных на сплочение семьи и школы.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autoSpaceDE/>
        <w:autoSpaceDN/>
        <w:ind w:left="567"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</w:p>
    <w:p w:rsidR="00DF3E34" w:rsidRPr="00DF3E34" w:rsidRDefault="00DF3E34" w:rsidP="00DF3E34">
      <w:pPr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b/>
          <w:color w:val="000000"/>
          <w:w w:val="0"/>
          <w:kern w:val="2"/>
          <w:sz w:val="24"/>
          <w:szCs w:val="24"/>
          <w:lang w:eastAsia="ko-KR"/>
        </w:rPr>
        <w:t xml:space="preserve">Модуль 2.2.3. </w:t>
      </w:r>
      <w:bookmarkStart w:id="11" w:name="_Hlk30338243"/>
      <w:r w:rsidRPr="00DF3E34">
        <w:rPr>
          <w:b/>
          <w:color w:val="000000"/>
          <w:w w:val="0"/>
          <w:kern w:val="2"/>
          <w:sz w:val="24"/>
          <w:szCs w:val="24"/>
          <w:lang w:eastAsia="ko-KR"/>
        </w:rPr>
        <w:t>«Курсы внеурочной деятельности»</w:t>
      </w:r>
      <w:bookmarkEnd w:id="11"/>
    </w:p>
    <w:p w:rsidR="00DF3E34" w:rsidRPr="00DF3E34" w:rsidRDefault="00DF3E34" w:rsidP="00DF3E34">
      <w:pPr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DF3E34" w:rsidRPr="00DF3E34" w:rsidRDefault="00DF3E34" w:rsidP="00DF3E34">
      <w:pPr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F3E34" w:rsidRPr="00DF3E34" w:rsidRDefault="00DF3E34" w:rsidP="00DF3E34">
      <w:pPr>
        <w:ind w:right="-1" w:firstLine="567"/>
        <w:jc w:val="both"/>
        <w:rPr>
          <w:rFonts w:eastAsia="Batang"/>
          <w:kern w:val="2"/>
          <w:sz w:val="24"/>
          <w:szCs w:val="24"/>
          <w:lang w:eastAsia="ko-KR"/>
        </w:rPr>
      </w:pPr>
      <w:r w:rsidRPr="00DF3E34">
        <w:rPr>
          <w:rFonts w:eastAsia="Batang"/>
          <w:kern w:val="2"/>
          <w:sz w:val="24"/>
          <w:szCs w:val="24"/>
          <w:lang w:eastAsia="ko-KR"/>
        </w:rPr>
        <w:t xml:space="preserve">- формирование в </w:t>
      </w:r>
      <w:r w:rsidRPr="00DF3E34">
        <w:rPr>
          <w:kern w:val="2"/>
          <w:sz w:val="24"/>
          <w:szCs w:val="24"/>
          <w:lang w:eastAsia="ko-KR"/>
        </w:rPr>
        <w:t>кружках, ШС клубе «Дружба», Школьном театре  и т.п. детско-взрослых общностей,</w:t>
      </w:r>
      <w:r w:rsidRPr="00DF3E34">
        <w:rPr>
          <w:rFonts w:eastAsia="Batang"/>
          <w:i/>
          <w:kern w:val="2"/>
          <w:sz w:val="24"/>
          <w:szCs w:val="24"/>
          <w:lang w:eastAsia="ko-KR"/>
        </w:rPr>
        <w:t xml:space="preserve"> </w:t>
      </w:r>
      <w:r w:rsidRPr="00DF3E34">
        <w:rPr>
          <w:rFonts w:eastAsia="Batang"/>
          <w:kern w:val="2"/>
          <w:sz w:val="24"/>
          <w:szCs w:val="24"/>
          <w:lang w:eastAsia="ko-KR"/>
        </w:rPr>
        <w:t xml:space="preserve">которые </w:t>
      </w:r>
      <w:r w:rsidRPr="00DF3E34">
        <w:rPr>
          <w:kern w:val="2"/>
          <w:sz w:val="24"/>
          <w:szCs w:val="24"/>
          <w:lang w:eastAsia="ko-KR"/>
        </w:rPr>
        <w:t xml:space="preserve">могли бы </w:t>
      </w:r>
      <w:r w:rsidRPr="00DF3E34">
        <w:rPr>
          <w:rFonts w:eastAsia="Batang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- </w:t>
      </w:r>
      <w:r w:rsidRPr="00DF3E34">
        <w:rPr>
          <w:rFonts w:eastAsia="Batang"/>
          <w:kern w:val="2"/>
          <w:sz w:val="24"/>
          <w:szCs w:val="24"/>
          <w:lang w:eastAsia="ko-KR"/>
        </w:rPr>
        <w:t>создание в</w:t>
      </w:r>
      <w:r w:rsidRPr="00DF3E34">
        <w:rPr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:rsidR="00DF3E34" w:rsidRPr="00DF3E34" w:rsidRDefault="00DF3E34" w:rsidP="00DF3E34">
      <w:pPr>
        <w:ind w:firstLine="567"/>
        <w:jc w:val="both"/>
        <w:rPr>
          <w:i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DF3E34" w:rsidRPr="00DF3E34" w:rsidRDefault="00DF3E34" w:rsidP="00DF3E34">
      <w:pPr>
        <w:tabs>
          <w:tab w:val="left" w:pos="1310"/>
        </w:tabs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b/>
          <w:i/>
          <w:kern w:val="2"/>
          <w:sz w:val="24"/>
          <w:szCs w:val="24"/>
          <w:lang w:eastAsia="ko-KR"/>
        </w:rPr>
        <w:t xml:space="preserve">Познавательная деятельность. </w:t>
      </w:r>
      <w:r w:rsidRPr="00DF3E34">
        <w:rPr>
          <w:kern w:val="2"/>
          <w:sz w:val="24"/>
          <w:szCs w:val="24"/>
          <w:lang w:eastAsia="ko-KR"/>
        </w:rPr>
        <w:t xml:space="preserve">Курсы внеурочной деятельности  « Мир вокруг меня», направленные на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DF3E34">
        <w:rPr>
          <w:kern w:val="2"/>
          <w:sz w:val="24"/>
          <w:szCs w:val="24"/>
          <w:lang w:eastAsia="ko-KR"/>
        </w:rPr>
        <w:t xml:space="preserve">экономическим, политическим, экологическим, </w:t>
      </w:r>
      <w:r w:rsidRPr="00DF3E34">
        <w:rPr>
          <w:rFonts w:eastAsia="№Е"/>
          <w:kern w:val="2"/>
          <w:sz w:val="24"/>
          <w:szCs w:val="24"/>
          <w:lang w:eastAsia="ko-KR"/>
        </w:rPr>
        <w:t>гуманитарным проблемам нашего общества, формирующие их гуманистическое мировоззрение и научную картину мира.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b/>
          <w:i/>
          <w:kern w:val="2"/>
          <w:sz w:val="24"/>
          <w:szCs w:val="24"/>
          <w:lang w:eastAsia="ko-KR"/>
        </w:rPr>
        <w:t>Художественное творчество.</w:t>
      </w:r>
      <w:r w:rsidRPr="00DF3E34">
        <w:rPr>
          <w:rFonts w:eastAsia="№Е"/>
          <w:b/>
          <w:kern w:val="2"/>
          <w:sz w:val="24"/>
          <w:szCs w:val="24"/>
          <w:lang w:eastAsia="ko-KR"/>
        </w:rPr>
        <w:t xml:space="preserve"> </w:t>
      </w:r>
      <w:r w:rsidRPr="00DF3E34">
        <w:rPr>
          <w:kern w:val="2"/>
          <w:sz w:val="24"/>
          <w:szCs w:val="24"/>
          <w:lang w:eastAsia="ko-KR"/>
        </w:rPr>
        <w:t xml:space="preserve">Курсы внеурочной деятельности «Акварелька», 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общее духовно-нравственное развитие.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rFonts w:eastAsia="№Е"/>
          <w:b/>
          <w:kern w:val="2"/>
          <w:sz w:val="24"/>
          <w:szCs w:val="24"/>
          <w:lang w:eastAsia="ko-KR"/>
        </w:rPr>
      </w:pPr>
      <w:r w:rsidRPr="00DF3E34">
        <w:rPr>
          <w:rFonts w:eastAsia="№Е"/>
          <w:b/>
          <w:i/>
          <w:kern w:val="2"/>
          <w:sz w:val="24"/>
          <w:szCs w:val="24"/>
          <w:lang w:eastAsia="ko-KR"/>
        </w:rPr>
        <w:t>Туристско-краеведческая деятельность</w:t>
      </w:r>
      <w:r w:rsidRPr="00DF3E34">
        <w:rPr>
          <w:rFonts w:eastAsia="№Е"/>
          <w:b/>
          <w:kern w:val="2"/>
          <w:sz w:val="24"/>
          <w:szCs w:val="24"/>
          <w:lang w:eastAsia="ko-KR"/>
        </w:rPr>
        <w:t>.</w:t>
      </w:r>
      <w:r w:rsidRPr="00DF3E34">
        <w:rPr>
          <w:kern w:val="2"/>
          <w:sz w:val="24"/>
          <w:szCs w:val="24"/>
          <w:lang w:eastAsia="ko-KR"/>
        </w:rPr>
        <w:t xml:space="preserve"> Курс внеурочной деятельности « Село родное», направленный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b/>
          <w:i/>
          <w:kern w:val="2"/>
          <w:sz w:val="24"/>
          <w:szCs w:val="24"/>
          <w:lang w:eastAsia="ko-KR"/>
        </w:rPr>
        <w:t xml:space="preserve">Спортивно-оздоровительная деятельность. </w:t>
      </w:r>
      <w:r w:rsidRPr="00DF3E34">
        <w:rPr>
          <w:kern w:val="2"/>
          <w:sz w:val="24"/>
          <w:szCs w:val="24"/>
          <w:lang w:eastAsia="ko-KR"/>
        </w:rPr>
        <w:t xml:space="preserve">Курсы внеурочной деятельности «Теннис»,  направленный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rFonts w:eastAsia="№Е"/>
          <w:b/>
          <w:i/>
          <w:kern w:val="2"/>
          <w:sz w:val="24"/>
          <w:szCs w:val="24"/>
          <w:lang w:eastAsia="ko-KR"/>
        </w:rPr>
        <w:t xml:space="preserve">Трудовая деятельность. </w:t>
      </w:r>
      <w:r w:rsidRPr="00DF3E34">
        <w:rPr>
          <w:kern w:val="2"/>
          <w:sz w:val="24"/>
          <w:szCs w:val="24"/>
          <w:lang w:eastAsia="ko-KR"/>
        </w:rPr>
        <w:t xml:space="preserve">Курс внеурочной деятельности «Творческая шкатулка», </w:t>
      </w:r>
      <w:r w:rsidRPr="00DF3E34">
        <w:rPr>
          <w:kern w:val="2"/>
          <w:sz w:val="24"/>
          <w:szCs w:val="24"/>
          <w:lang w:eastAsia="ko-KR"/>
        </w:rPr>
        <w:lastRenderedPageBreak/>
        <w:t xml:space="preserve">направленный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b/>
          <w:i/>
          <w:kern w:val="2"/>
          <w:sz w:val="24"/>
          <w:szCs w:val="24"/>
          <w:lang w:eastAsia="ko-KR"/>
        </w:rPr>
        <w:t xml:space="preserve">Игровая деятельность. </w:t>
      </w:r>
      <w:r w:rsidRPr="00DF3E34">
        <w:rPr>
          <w:kern w:val="2"/>
          <w:sz w:val="24"/>
          <w:szCs w:val="24"/>
          <w:lang w:eastAsia="ko-KR"/>
        </w:rPr>
        <w:t xml:space="preserve">Курс внеурочной деятельности «Веселая переменка», направленные 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DF3E34">
        <w:rPr>
          <w:kern w:val="2"/>
          <w:sz w:val="24"/>
          <w:szCs w:val="24"/>
          <w:vertAlign w:val="superscript"/>
          <w:lang w:eastAsia="ko-KR"/>
        </w:rPr>
        <w:t xml:space="preserve">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b/>
          <w:color w:val="000000"/>
          <w:w w:val="0"/>
          <w:kern w:val="2"/>
          <w:sz w:val="24"/>
          <w:szCs w:val="24"/>
          <w:lang w:eastAsia="ko-KR"/>
        </w:rPr>
        <w:t>2.2.4. Модуль «Школьный урок»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DF3E34">
        <w:rPr>
          <w:i/>
          <w:kern w:val="2"/>
          <w:sz w:val="24"/>
          <w:szCs w:val="24"/>
          <w:lang w:eastAsia="ko-KR"/>
        </w:rPr>
        <w:t>: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установление доверительных отношений между учителем и его учениками,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способствующ</w:t>
      </w:r>
      <w:r w:rsidRPr="00DF3E34">
        <w:rPr>
          <w:rFonts w:eastAsia="№Е"/>
          <w:kern w:val="2"/>
          <w:sz w:val="24"/>
          <w:szCs w:val="24"/>
          <w:lang w:eastAsia="x-none"/>
        </w:rPr>
        <w:t>их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побуждение школьников соблюдать на уроке общепринятые нормы поведения, правила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общения со старшими (учителями) и сверстниками (школьниками), принципы учебной дисциплины и самоорганизации;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привлечение внимания школьников к ценностному аспекту изучаемых на уроках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выработки своего к ней отношения;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iCs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воспитательных возможностей содержания учебного предмета через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включение в урок игровых процедур, которые помогают поддержать мотивацию детей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организация шефства мотивированных и эрудированных учащихся над их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неуспевающими одноклассниками, дающ</w:t>
      </w:r>
      <w:r w:rsidRPr="00DF3E34">
        <w:rPr>
          <w:rFonts w:eastAsia="№Е"/>
          <w:kern w:val="2"/>
          <w:sz w:val="24"/>
          <w:szCs w:val="24"/>
          <w:lang w:eastAsia="x-none"/>
        </w:rPr>
        <w:t>его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школьникам социально значимый опыт сотрудничества и взаимной помощи;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инициирование и поддержка исследовательской деятельности школьников в рамках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kern w:val="2"/>
          <w:sz w:val="24"/>
          <w:szCs w:val="24"/>
          <w:lang w:val="x-none" w:eastAsia="x-none"/>
        </w:rPr>
      </w:pPr>
    </w:p>
    <w:p w:rsidR="00DF3E34" w:rsidRPr="00DF3E34" w:rsidRDefault="00DF3E34" w:rsidP="00DF3E34">
      <w:pPr>
        <w:tabs>
          <w:tab w:val="left" w:pos="851"/>
        </w:tabs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DF3E34">
        <w:rPr>
          <w:b/>
          <w:iCs/>
          <w:color w:val="000000"/>
          <w:w w:val="0"/>
          <w:kern w:val="2"/>
          <w:sz w:val="24"/>
          <w:szCs w:val="24"/>
          <w:lang w:eastAsia="ko-KR"/>
        </w:rPr>
        <w:t>2.2.5. Модуль «Самоуправление»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№Е"/>
          <w:kern w:val="2"/>
          <w:sz w:val="24"/>
          <w:szCs w:val="24"/>
          <w:lang w:eastAsia="ko-KR"/>
        </w:rPr>
        <w:t xml:space="preserve">Поддержка детского </w:t>
      </w:r>
      <w:r w:rsidRPr="00DF3E34">
        <w:rPr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b/>
          <w:i/>
          <w:kern w:val="2"/>
          <w:sz w:val="24"/>
          <w:szCs w:val="24"/>
          <w:lang w:eastAsia="ko-KR"/>
        </w:rPr>
      </w:pPr>
      <w:r w:rsidRPr="00DF3E34">
        <w:rPr>
          <w:b/>
          <w:i/>
          <w:kern w:val="2"/>
          <w:sz w:val="24"/>
          <w:szCs w:val="24"/>
          <w:lang w:eastAsia="ko-KR"/>
        </w:rPr>
        <w:lastRenderedPageBreak/>
        <w:t>На уровне школы: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через деятельность выборного Совета </w:t>
      </w:r>
      <w:r w:rsidRPr="00DF3E34">
        <w:rPr>
          <w:rFonts w:eastAsia="№Е"/>
          <w:kern w:val="2"/>
          <w:sz w:val="24"/>
          <w:szCs w:val="24"/>
          <w:lang w:eastAsia="x-none"/>
        </w:rPr>
        <w:t>об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учащихся</w:t>
      </w:r>
      <w:r w:rsidRPr="00DF3E34">
        <w:rPr>
          <w:rFonts w:eastAsia="№Е"/>
          <w:kern w:val="2"/>
          <w:sz w:val="24"/>
          <w:szCs w:val="24"/>
          <w:lang w:eastAsia="x-none"/>
        </w:rPr>
        <w:t xml:space="preserve"> школы (далее СОШ)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, создаваемого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iCs/>
          <w:kern w:val="2"/>
          <w:sz w:val="24"/>
          <w:szCs w:val="24"/>
          <w:lang w:eastAsia="x-none"/>
        </w:rPr>
      </w:pPr>
      <w:r w:rsidRPr="00DF3E34">
        <w:rPr>
          <w:rFonts w:eastAsia="№Е"/>
          <w:iCs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>через деятельность творческих советов дела, отвечающих за проведение тех или иных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 xml:space="preserve"> конкретных мероприятий, праздников, вечеров, акций и т.п.;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bCs/>
          <w:i/>
          <w:kern w:val="2"/>
          <w:sz w:val="24"/>
          <w:szCs w:val="24"/>
          <w:lang w:eastAsia="ko-KR"/>
        </w:rPr>
      </w:pPr>
      <w:r w:rsidRPr="00DF3E34">
        <w:rPr>
          <w:b/>
          <w:i/>
          <w:kern w:val="2"/>
          <w:sz w:val="24"/>
          <w:szCs w:val="24"/>
          <w:lang w:eastAsia="ko-KR"/>
        </w:rPr>
        <w:t>На уровне классов</w:t>
      </w:r>
      <w:r w:rsidRPr="00DF3E34">
        <w:rPr>
          <w:bCs/>
          <w:i/>
          <w:kern w:val="2"/>
          <w:sz w:val="24"/>
          <w:szCs w:val="24"/>
          <w:lang w:eastAsia="ko-KR"/>
        </w:rPr>
        <w:t>: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iCs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деятельность выборных по инициативе и предложениям учащихся класса</w:t>
      </w:r>
      <w:r w:rsidRPr="00DF3E34">
        <w:rPr>
          <w:rFonts w:eastAsia="№Е"/>
          <w:kern w:val="2"/>
          <w:sz w:val="24"/>
          <w:szCs w:val="24"/>
          <w:lang w:eastAsia="x-none"/>
        </w:rPr>
        <w:t xml:space="preserve"> 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лидеров (старост), представляющих интересы класса в общешкольных делах и призванных координировать его работу с работой </w:t>
      </w:r>
      <w:r w:rsidRPr="00DF3E34">
        <w:rPr>
          <w:rFonts w:eastAsia="№Е"/>
          <w:kern w:val="2"/>
          <w:sz w:val="24"/>
          <w:szCs w:val="24"/>
          <w:lang w:eastAsia="x-none"/>
        </w:rPr>
        <w:t>СОШ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 классных руководителей;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iCs/>
          <w:kern w:val="2"/>
          <w:sz w:val="24"/>
          <w:szCs w:val="24"/>
          <w:lang w:eastAsia="x-none"/>
        </w:rPr>
      </w:pPr>
      <w:r w:rsidRPr="00DF3E34">
        <w:rPr>
          <w:rFonts w:eastAsia="№Е"/>
          <w:iCs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деятельность выборных органов самоуправления, отвечающих за различные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>направления работы класса;</w:t>
      </w:r>
    </w:p>
    <w:p w:rsidR="00DF3E34" w:rsidRPr="00DF3E34" w:rsidRDefault="00DF3E34" w:rsidP="00DF3E34">
      <w:pPr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DF3E34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DF3E34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iCs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вовлечение школьников в планирование, организацию, проведение и анализ о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бщешкольных и внутриклассных дел;</w:t>
      </w:r>
    </w:p>
    <w:p w:rsidR="00DF3E34" w:rsidRPr="00DF3E34" w:rsidRDefault="00DF3E34" w:rsidP="00DF3E34">
      <w:pPr>
        <w:wordWrap w:val="0"/>
        <w:jc w:val="both"/>
        <w:rPr>
          <w:b/>
          <w:sz w:val="24"/>
          <w:szCs w:val="24"/>
          <w:lang w:eastAsia="ru-RU"/>
        </w:rPr>
      </w:pPr>
      <w:r w:rsidRPr="00DF3E34">
        <w:rPr>
          <w:iCs/>
          <w:kern w:val="2"/>
          <w:sz w:val="24"/>
          <w:szCs w:val="24"/>
          <w:lang w:eastAsia="ko-KR"/>
        </w:rPr>
        <w:t>через реализацию функций школьниками, отвечающими за различные направления работы в классе</w:t>
      </w:r>
      <w:r w:rsidRPr="00DF3E34">
        <w:rPr>
          <w:b/>
          <w:sz w:val="24"/>
          <w:szCs w:val="24"/>
          <w:lang w:eastAsia="ru-RU"/>
        </w:rPr>
        <w:t>.</w:t>
      </w:r>
    </w:p>
    <w:p w:rsidR="00DF3E34" w:rsidRPr="00F82A13" w:rsidRDefault="00DF3E34" w:rsidP="00CA4E8D">
      <w:pPr>
        <w:wordWrap w:val="0"/>
        <w:jc w:val="both"/>
        <w:rPr>
          <w:color w:val="000000"/>
          <w:sz w:val="20"/>
          <w:szCs w:val="20"/>
          <w:lang w:eastAsia="ru-RU"/>
        </w:rPr>
      </w:pPr>
      <w:r w:rsidRPr="00DF3E34">
        <w:rPr>
          <w:b/>
          <w:sz w:val="24"/>
          <w:szCs w:val="24"/>
          <w:lang w:eastAsia="ru-RU"/>
        </w:rPr>
        <w:t xml:space="preserve">                                                 </w:t>
      </w:r>
      <w:r w:rsidRPr="00F82A13">
        <w:rPr>
          <w:b/>
          <w:bCs/>
          <w:color w:val="000000"/>
          <w:sz w:val="20"/>
          <w:szCs w:val="20"/>
          <w:lang w:eastAsia="ru-RU"/>
        </w:rPr>
        <w:t>Структура ученического самоуправления:</w:t>
      </w: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490DA552" wp14:editId="2B8C0E6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35225" cy="372110"/>
                <wp:effectExtent l="9525" t="9525" r="12700" b="8890"/>
                <wp:wrapNone/>
                <wp:docPr id="1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 xml:space="preserve">      Общее собрание 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A552" id="Text Box 20" o:spid="_x0000_s1096" type="#_x0000_t202" style="position:absolute;left:0;text-align:left;margin-left:0;margin-top:0;width:191.75pt;height:29.3pt;z-index:487618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">
                <v:textbox>
                  <w:txbxContent>
                    <w:p w:rsidR="00CA4E8D" w:rsidRDefault="00CA4E8D" w:rsidP="00DF3E34">
                      <w:r>
                        <w:t xml:space="preserve">      Общее собрание  обучающихся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3711AC5C" wp14:editId="3C0E1393">
                <wp:simplePos x="0" y="0"/>
                <wp:positionH relativeFrom="column">
                  <wp:posOffset>3242945</wp:posOffset>
                </wp:positionH>
                <wp:positionV relativeFrom="paragraph">
                  <wp:posOffset>85090</wp:posOffset>
                </wp:positionV>
                <wp:extent cx="0" cy="358140"/>
                <wp:effectExtent l="61595" t="8890" r="52705" b="23495"/>
                <wp:wrapNone/>
                <wp:docPr id="16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76F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255.35pt;margin-top:6.7pt;width:0;height:28.2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zuNQ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F82A13">
        <w:rPr>
          <w:color w:val="000000"/>
          <w:sz w:val="20"/>
          <w:szCs w:val="20"/>
          <w:lang w:eastAsia="ru-RU"/>
        </w:rPr>
        <w:t xml:space="preserve">  </w:t>
      </w: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0311B331" wp14:editId="59140889">
                <wp:simplePos x="0" y="0"/>
                <wp:positionH relativeFrom="column">
                  <wp:posOffset>2207895</wp:posOffset>
                </wp:positionH>
                <wp:positionV relativeFrom="paragraph">
                  <wp:posOffset>5080</wp:posOffset>
                </wp:positionV>
                <wp:extent cx="1950720" cy="324485"/>
                <wp:effectExtent l="7620" t="5080" r="13335" b="13335"/>
                <wp:wrapNone/>
                <wp:docPr id="16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Совет старшеклассников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B331" id="Text Box 21" o:spid="_x0000_s1097" type="#_x0000_t202" style="position:absolute;left:0;text-align:left;margin-left:173.85pt;margin-top:.4pt;width:153.6pt;height:25.55pt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">
                <v:textbox>
                  <w:txbxContent>
                    <w:p w:rsidR="00CA4E8D" w:rsidRDefault="00CA4E8D" w:rsidP="00DF3E34">
                      <w:r>
                        <w:t>Совет старшеклассников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70985047" wp14:editId="1E4CA2D7">
                <wp:simplePos x="0" y="0"/>
                <wp:positionH relativeFrom="column">
                  <wp:posOffset>4671695</wp:posOffset>
                </wp:positionH>
                <wp:positionV relativeFrom="paragraph">
                  <wp:posOffset>1383665</wp:posOffset>
                </wp:positionV>
                <wp:extent cx="1123950" cy="339725"/>
                <wp:effectExtent l="13970" t="12065" r="5080" b="10160"/>
                <wp:wrapNone/>
                <wp:docPr id="1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отдел 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5047" id="Text Box 22" o:spid="_x0000_s1098" type="#_x0000_t202" style="position:absolute;left:0;text-align:left;margin-left:367.85pt;margin-top:108.95pt;width:88.5pt;height:26.75pt;z-index:4876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">
                <v:textbox>
                  <w:txbxContent>
                    <w:p w:rsidR="00CA4E8D" w:rsidRDefault="00CA4E8D" w:rsidP="00DF3E34">
                      <w:r>
                        <w:t>отдел  труда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7D0FCD12" wp14:editId="623B29DE">
                <wp:simplePos x="0" y="0"/>
                <wp:positionH relativeFrom="column">
                  <wp:posOffset>1737995</wp:posOffset>
                </wp:positionH>
                <wp:positionV relativeFrom="paragraph">
                  <wp:posOffset>1383665</wp:posOffset>
                </wp:positionV>
                <wp:extent cx="1228725" cy="339725"/>
                <wp:effectExtent l="13970" t="12065" r="5080" b="10160"/>
                <wp:wrapNone/>
                <wp:docPr id="1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отдел 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CD12" id="Text Box 23" o:spid="_x0000_s1099" type="#_x0000_t202" style="position:absolute;left:0;text-align:left;margin-left:136.85pt;margin-top:108.95pt;width:96.75pt;height:26.75pt;z-index:4876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nnLAIAAFs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">
                <v:textbox>
                  <w:txbxContent>
                    <w:p w:rsidR="00CA4E8D" w:rsidRDefault="00CA4E8D" w:rsidP="00DF3E34">
                      <w:r>
                        <w:t>отдел  культуры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12C20D15" wp14:editId="397C9387">
                <wp:simplePos x="0" y="0"/>
                <wp:positionH relativeFrom="column">
                  <wp:posOffset>309245</wp:posOffset>
                </wp:positionH>
                <wp:positionV relativeFrom="paragraph">
                  <wp:posOffset>1383665</wp:posOffset>
                </wp:positionV>
                <wp:extent cx="1074420" cy="339725"/>
                <wp:effectExtent l="13970" t="12065" r="6985" b="10160"/>
                <wp:wrapNone/>
                <wp:docPr id="16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отдел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0D15" id="Text Box 24" o:spid="_x0000_s1100" type="#_x0000_t202" style="position:absolute;left:0;text-align:left;margin-left:24.35pt;margin-top:108.95pt;width:84.6pt;height:26.75pt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">
                <v:textbox>
                  <w:txbxContent>
                    <w:p w:rsidR="00CA4E8D" w:rsidRDefault="00CA4E8D" w:rsidP="00DF3E34">
                      <w:r>
                        <w:t>отдел знаний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7B348505" wp14:editId="28E00EFF">
                <wp:simplePos x="0" y="0"/>
                <wp:positionH relativeFrom="column">
                  <wp:posOffset>3223895</wp:posOffset>
                </wp:positionH>
                <wp:positionV relativeFrom="paragraph">
                  <wp:posOffset>1383665</wp:posOffset>
                </wp:positionV>
                <wp:extent cx="1087120" cy="339725"/>
                <wp:effectExtent l="13970" t="12065" r="13335" b="10160"/>
                <wp:wrapNone/>
                <wp:docPr id="16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отде</w:t>
                            </w:r>
                            <w:r>
                              <w:rPr>
                                <w:i/>
                              </w:rPr>
                              <w:t>л</w:t>
                            </w:r>
                            <w:r>
                              <w:t xml:space="preserve">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8505" id="Text Box 25" o:spid="_x0000_s1101" type="#_x0000_t202" style="position:absolute;left:0;text-align:left;margin-left:253.85pt;margin-top:108.95pt;width:85.6pt;height:26.75pt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">
                <v:textbox>
                  <w:txbxContent>
                    <w:p w:rsidR="00CA4E8D" w:rsidRDefault="00CA4E8D" w:rsidP="00DF3E34">
                      <w:r>
                        <w:t>отде</w:t>
                      </w:r>
                      <w:r>
                        <w:rPr>
                          <w:i/>
                        </w:rPr>
                        <w:t>л</w:t>
                      </w:r>
                      <w:r>
                        <w:t xml:space="preserve"> спорта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36AC21FB" wp14:editId="04A06FC1">
                <wp:simplePos x="0" y="0"/>
                <wp:positionH relativeFrom="column">
                  <wp:posOffset>1737995</wp:posOffset>
                </wp:positionH>
                <wp:positionV relativeFrom="paragraph">
                  <wp:posOffset>484505</wp:posOffset>
                </wp:positionV>
                <wp:extent cx="2928620" cy="367030"/>
                <wp:effectExtent l="13970" t="8255" r="10160" b="5715"/>
                <wp:wrapNone/>
                <wp:docPr id="16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Председатель  совета   старшеклассников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C21FB" id="Text Box 26" o:spid="_x0000_s1102" type="#_x0000_t202" style="position:absolute;left:0;text-align:left;margin-left:136.85pt;margin-top:38.15pt;width:230.6pt;height:28.9pt;z-index:4876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">
                <v:textbox>
                  <w:txbxContent>
                    <w:p w:rsidR="00CA4E8D" w:rsidRDefault="00CA4E8D" w:rsidP="00DF3E34">
                      <w:r>
                        <w:t>Председатель  совета   старшеклассников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19EC033A" wp14:editId="0E447FD2">
                <wp:simplePos x="0" y="0"/>
                <wp:positionH relativeFrom="column">
                  <wp:posOffset>3223895</wp:posOffset>
                </wp:positionH>
                <wp:positionV relativeFrom="paragraph">
                  <wp:posOffset>323215</wp:posOffset>
                </wp:positionV>
                <wp:extent cx="0" cy="259715"/>
                <wp:effectExtent l="61595" t="8890" r="52705" b="17145"/>
                <wp:wrapNone/>
                <wp:docPr id="16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5598E" id="AutoShape 28" o:spid="_x0000_s1026" type="#_x0000_t32" style="position:absolute;margin-left:253.85pt;margin-top:25.45pt;width:0;height:20.45pt;z-index:4876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igNAIAAF8EAAAOAAAAZHJzL2Uyb0RvYy54bWysVMGO2jAQvVfqP1i+Q0gKL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74E85428" wp14:editId="0FF17D91">
                <wp:simplePos x="0" y="0"/>
                <wp:positionH relativeFrom="column">
                  <wp:posOffset>4052570</wp:posOffset>
                </wp:positionH>
                <wp:positionV relativeFrom="paragraph">
                  <wp:posOffset>845185</wp:posOffset>
                </wp:positionV>
                <wp:extent cx="1076325" cy="551180"/>
                <wp:effectExtent l="13970" t="6985" r="43180" b="60960"/>
                <wp:wrapNone/>
                <wp:docPr id="16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55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8763" id="AutoShape 29" o:spid="_x0000_s1026" type="#_x0000_t32" style="position:absolute;margin-left:319.1pt;margin-top:66.55pt;width:84.75pt;height:43.4pt;z-index:4876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m1OgIAAGU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3E6AE10B" wp14:editId="254833C5">
                <wp:simplePos x="0" y="0"/>
                <wp:positionH relativeFrom="column">
                  <wp:posOffset>3614420</wp:posOffset>
                </wp:positionH>
                <wp:positionV relativeFrom="paragraph">
                  <wp:posOffset>845185</wp:posOffset>
                </wp:positionV>
                <wp:extent cx="635" cy="539750"/>
                <wp:effectExtent l="52070" t="6985" r="61595" b="15240"/>
                <wp:wrapNone/>
                <wp:docPr id="16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B69A8" id="AutoShape 30" o:spid="_x0000_s1026" type="#_x0000_t32" style="position:absolute;margin-left:284.6pt;margin-top:66.55pt;width:.05pt;height:42.5pt;z-index:4876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AzOgIAAGE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5DF6DF10" wp14:editId="62D84220">
                <wp:simplePos x="0" y="0"/>
                <wp:positionH relativeFrom="column">
                  <wp:posOffset>2566670</wp:posOffset>
                </wp:positionH>
                <wp:positionV relativeFrom="paragraph">
                  <wp:posOffset>845185</wp:posOffset>
                </wp:positionV>
                <wp:extent cx="304800" cy="551180"/>
                <wp:effectExtent l="52070" t="6985" r="5080" b="41910"/>
                <wp:wrapNone/>
                <wp:docPr id="17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55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DC4C2" id="AutoShape 31" o:spid="_x0000_s1026" type="#_x0000_t32" style="position:absolute;margin-left:202.1pt;margin-top:66.55pt;width:24pt;height:43.4pt;flip:x;z-index:4876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vwQgIAAG4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 wp14:anchorId="1D6DB33F" wp14:editId="148247C3">
                <wp:simplePos x="0" y="0"/>
                <wp:positionH relativeFrom="column">
                  <wp:posOffset>985520</wp:posOffset>
                </wp:positionH>
                <wp:positionV relativeFrom="paragraph">
                  <wp:posOffset>845185</wp:posOffset>
                </wp:positionV>
                <wp:extent cx="1476375" cy="488950"/>
                <wp:effectExtent l="33020" t="6985" r="5080" b="56515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6375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DF78" id="AutoShape 32" o:spid="_x0000_s1026" type="#_x0000_t32" style="position:absolute;margin-left:77.6pt;margin-top:66.55pt;width:116.25pt;height:38.5pt;flip:x;z-index:4876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XhQw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6507CF71" wp14:editId="77AE0674">
                <wp:simplePos x="0" y="0"/>
                <wp:positionH relativeFrom="column">
                  <wp:align>center</wp:align>
                </wp:positionH>
                <wp:positionV relativeFrom="paragraph">
                  <wp:posOffset>2152650</wp:posOffset>
                </wp:positionV>
                <wp:extent cx="1293495" cy="362585"/>
                <wp:effectExtent l="9525" t="9525" r="11430" b="8890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8D" w:rsidRDefault="00CA4E8D" w:rsidP="00DF3E34">
                            <w:r>
                              <w:t>Староста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CF71" id="Text Box 33" o:spid="_x0000_s1103" type="#_x0000_t202" style="position:absolute;left:0;text-align:left;margin-left:0;margin-top:169.5pt;width:101.85pt;height:28.55pt;z-index:4876318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OSLgIAAFo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">
                <v:textbox>
                  <w:txbxContent>
                    <w:p w:rsidR="00CA4E8D" w:rsidRDefault="00CA4E8D" w:rsidP="00DF3E34">
                      <w:r>
                        <w:t>Староста класса</w:t>
                      </w:r>
                    </w:p>
                  </w:txbxContent>
                </v:textbox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6A3A7943" wp14:editId="604AF98C">
                <wp:simplePos x="0" y="0"/>
                <wp:positionH relativeFrom="column">
                  <wp:posOffset>1042670</wp:posOffset>
                </wp:positionH>
                <wp:positionV relativeFrom="paragraph">
                  <wp:posOffset>1713865</wp:posOffset>
                </wp:positionV>
                <wp:extent cx="2105025" cy="443865"/>
                <wp:effectExtent l="13970" t="8890" r="24130" b="61595"/>
                <wp:wrapNone/>
                <wp:docPr id="2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5025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7EA2" id="AutoShape 34" o:spid="_x0000_s1026" type="#_x0000_t32" style="position:absolute;margin-left:82.1pt;margin-top:134.95pt;width:165.75pt;height:34.95pt;z-index:4876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 wp14:anchorId="37545384" wp14:editId="3914B8C2">
                <wp:simplePos x="0" y="0"/>
                <wp:positionH relativeFrom="column">
                  <wp:posOffset>2519045</wp:posOffset>
                </wp:positionH>
                <wp:positionV relativeFrom="paragraph">
                  <wp:posOffset>1713865</wp:posOffset>
                </wp:positionV>
                <wp:extent cx="628650" cy="443865"/>
                <wp:effectExtent l="13970" t="8890" r="43180" b="52070"/>
                <wp:wrapNone/>
                <wp:docPr id="17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D3092" id="AutoShape 35" o:spid="_x0000_s1026" type="#_x0000_t32" style="position:absolute;margin-left:198.35pt;margin-top:134.95pt;width:49.5pt;height:34.95pt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YCOAIAAGQ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6B00C117" wp14:editId="16FC8EA9">
                <wp:simplePos x="0" y="0"/>
                <wp:positionH relativeFrom="column">
                  <wp:posOffset>3147695</wp:posOffset>
                </wp:positionH>
                <wp:positionV relativeFrom="paragraph">
                  <wp:posOffset>1713865</wp:posOffset>
                </wp:positionV>
                <wp:extent cx="419100" cy="443865"/>
                <wp:effectExtent l="52070" t="8890" r="5080" b="52070"/>
                <wp:wrapNone/>
                <wp:docPr id="1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6278" id="AutoShape 36" o:spid="_x0000_s1026" type="#_x0000_t32" style="position:absolute;margin-left:247.85pt;margin-top:134.95pt;width:33pt;height:34.95pt;flip:x;z-index:4876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E5QA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Pr="00F82A1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71F9B43F" wp14:editId="1384C056">
                <wp:simplePos x="0" y="0"/>
                <wp:positionH relativeFrom="column">
                  <wp:posOffset>3071495</wp:posOffset>
                </wp:positionH>
                <wp:positionV relativeFrom="paragraph">
                  <wp:posOffset>1713865</wp:posOffset>
                </wp:positionV>
                <wp:extent cx="1885950" cy="443865"/>
                <wp:effectExtent l="33020" t="8890" r="5080" b="61595"/>
                <wp:wrapNone/>
                <wp:docPr id="17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595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14084" id="AutoShape 37" o:spid="_x0000_s1026" type="#_x0000_t32" style="position:absolute;margin-left:241.85pt;margin-top:134.95pt;width:148.5pt;height:34.95pt;flip:x;z-index:4876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3z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">
                <v:stroke endarrow="block"/>
              </v:shape>
            </w:pict>
          </mc:Fallback>
        </mc:AlternateContent>
      </w: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F82A13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</w:p>
    <w:p w:rsidR="00DF3E34" w:rsidRPr="00DF3E34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DF3E34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CA4E8D" w:rsidRDefault="00CA4E8D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CA4E8D" w:rsidRDefault="00CA4E8D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CA4E8D" w:rsidRDefault="00CA4E8D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CA4E8D" w:rsidRDefault="00CA4E8D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CA4E8D" w:rsidRDefault="00CA4E8D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CA4E8D" w:rsidRPr="00DF3E34" w:rsidRDefault="00CA4E8D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DF3E34" w:rsidRPr="00DF3E34" w:rsidRDefault="00DF3E34" w:rsidP="00DF3E34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</w:p>
    <w:p w:rsidR="00DF3E34" w:rsidRDefault="00DF3E34" w:rsidP="00DF3E34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DF3E34">
        <w:rPr>
          <w:b/>
          <w:iCs/>
          <w:w w:val="0"/>
          <w:kern w:val="2"/>
          <w:sz w:val="24"/>
          <w:szCs w:val="24"/>
          <w:lang w:eastAsia="ko-KR"/>
        </w:rPr>
        <w:t>2.2.6. Модуль «Детские общественные объединения»</w:t>
      </w:r>
    </w:p>
    <w:p w:rsidR="00CA4E8D" w:rsidRPr="00DF3E34" w:rsidRDefault="00CA4E8D" w:rsidP="00DF3E34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wordWrap w:val="0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 xml:space="preserve">          Действующее на базе школы ученическое самоуправление Совет Старшеклассников  – </w:t>
      </w:r>
      <w:r w:rsidRPr="00DF3E34">
        <w:rPr>
          <w:sz w:val="24"/>
          <w:szCs w:val="24"/>
          <w:lang w:eastAsia="ru-RU"/>
        </w:rPr>
        <w:t>это добровольное детско-юношеское объединение обучающихся МКОУ СОШ с. Усть - Соболевка,</w:t>
      </w:r>
      <w:r w:rsidRPr="00DF3E34">
        <w:rPr>
          <w:rFonts w:eastAsia="Calibri"/>
          <w:kern w:val="2"/>
          <w:sz w:val="24"/>
          <w:szCs w:val="24"/>
          <w:lang w:eastAsia="ko-KR"/>
        </w:rPr>
        <w:t xml:space="preserve"> созданное по инициативе детей и учителей, объединившихся на основе общности интересов для реализации общих целей. </w:t>
      </w:r>
    </w:p>
    <w:p w:rsidR="00DF3E34" w:rsidRPr="00DF3E34" w:rsidRDefault="00DF3E34" w:rsidP="00DF3E34">
      <w:pPr>
        <w:widowControl/>
        <w:autoSpaceDE/>
        <w:autoSpaceDN/>
        <w:ind w:firstLine="567"/>
        <w:jc w:val="both"/>
        <w:rPr>
          <w:rFonts w:eastAsia="№Е"/>
          <w:i/>
          <w:sz w:val="24"/>
          <w:szCs w:val="24"/>
          <w:lang w:eastAsia="ru-RU"/>
        </w:rPr>
      </w:pPr>
      <w:r w:rsidRPr="00DF3E34">
        <w:rPr>
          <w:rFonts w:eastAsia="Calibri"/>
          <w:sz w:val="24"/>
          <w:szCs w:val="24"/>
          <w:lang w:eastAsia="ru-RU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DF3E34" w:rsidRPr="00DF3E34" w:rsidRDefault="00DF3E34" w:rsidP="00DF3E34">
      <w:pPr>
        <w:wordWrap w:val="0"/>
        <w:ind w:left="927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-организацию общественно полезных дел, дающих детям возможность получить</w:t>
      </w:r>
    </w:p>
    <w:p w:rsidR="00DF3E34" w:rsidRPr="00DF3E34" w:rsidRDefault="00DF3E34" w:rsidP="00DF3E34">
      <w:pPr>
        <w:wordWrap w:val="0"/>
        <w:jc w:val="both"/>
        <w:rPr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 xml:space="preserve">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DF3E34">
        <w:rPr>
          <w:kern w:val="2"/>
          <w:sz w:val="24"/>
          <w:szCs w:val="24"/>
          <w:lang w:eastAsia="ko-KR"/>
        </w:rPr>
        <w:t xml:space="preserve">забота, уважение, умение </w:t>
      </w:r>
      <w:r w:rsidRPr="00DF3E34">
        <w:rPr>
          <w:kern w:val="2"/>
          <w:sz w:val="24"/>
          <w:szCs w:val="24"/>
          <w:lang w:eastAsia="ko-KR"/>
        </w:rPr>
        <w:lastRenderedPageBreak/>
        <w:t>сопереживать, умение общаться, слушать и слышать других. (Это посильная помощь, оказываемая школьниками пожилым людям; совместная работа с сельским клубом по проведению культурно- развлекательных мероприятий; помощь в благоустройстве территории памятника односельчанам защитникам Родины; участие школьников в работе на прилегающей к школе территории и т.п.);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-организацию общественно полезных дел, дающих детям возможность получить</w:t>
      </w:r>
    </w:p>
    <w:p w:rsidR="00DF3E34" w:rsidRPr="00DF3E34" w:rsidRDefault="00DF3E34" w:rsidP="00DF3E34">
      <w:pPr>
        <w:tabs>
          <w:tab w:val="left" w:pos="993"/>
          <w:tab w:val="left" w:pos="1310"/>
        </w:tabs>
        <w:wordWrap w:val="0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 xml:space="preserve">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DF3E34">
        <w:rPr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ind w:left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участие членов детского общественного </w:t>
      </w:r>
      <w:r w:rsidRPr="00DF3E34">
        <w:rPr>
          <w:rFonts w:eastAsia="Calibri"/>
          <w:kern w:val="2"/>
          <w:sz w:val="24"/>
          <w:szCs w:val="24"/>
          <w:lang w:eastAsia="ko-KR"/>
        </w:rPr>
        <w:t>движения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 в волонтерск</w:t>
      </w:r>
      <w:r w:rsidRPr="00DF3E34">
        <w:rPr>
          <w:rFonts w:eastAsia="Calibri"/>
          <w:kern w:val="2"/>
          <w:sz w:val="24"/>
          <w:szCs w:val="24"/>
          <w:lang w:eastAsia="ko-KR"/>
        </w:rPr>
        <w:t>ом  движении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>,</w:t>
      </w:r>
    </w:p>
    <w:p w:rsidR="00DF3E34" w:rsidRPr="00DF3E34" w:rsidRDefault="00DF3E34" w:rsidP="00DF3E34">
      <w:pPr>
        <w:widowControl/>
        <w:tabs>
          <w:tab w:val="left" w:pos="993"/>
          <w:tab w:val="left" w:pos="1310"/>
        </w:tabs>
        <w:wordWrap w:val="0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 деятельности на благо конкретных людей и социального окружения в целом. </w:t>
      </w:r>
    </w:p>
    <w:p w:rsidR="00DF3E34" w:rsidRPr="00DF3E34" w:rsidRDefault="00DF3E34" w:rsidP="00DF3E34">
      <w:pPr>
        <w:tabs>
          <w:tab w:val="left" w:pos="851"/>
        </w:tabs>
        <w:jc w:val="both"/>
        <w:rPr>
          <w:b/>
          <w:iCs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851"/>
        </w:tabs>
        <w:jc w:val="both"/>
        <w:rPr>
          <w:b/>
          <w:iCs/>
          <w:kern w:val="2"/>
          <w:sz w:val="24"/>
          <w:szCs w:val="24"/>
          <w:lang w:eastAsia="ko-KR"/>
        </w:rPr>
      </w:pPr>
      <w:r w:rsidRPr="00DF3E34">
        <w:rPr>
          <w:b/>
          <w:iCs/>
          <w:kern w:val="2"/>
          <w:sz w:val="24"/>
          <w:szCs w:val="24"/>
          <w:lang w:eastAsia="ko-KR"/>
        </w:rPr>
        <w:t xml:space="preserve">                             Модуль 2.2.7. </w:t>
      </w:r>
      <w:r w:rsidRPr="00DF3E34">
        <w:rPr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-ежегодные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 походы</w:t>
      </w:r>
      <w:r w:rsidRPr="00DF3E34">
        <w:rPr>
          <w:rFonts w:eastAsia="Calibri"/>
          <w:kern w:val="2"/>
          <w:sz w:val="24"/>
          <w:szCs w:val="24"/>
          <w:lang w:eastAsia="ko-KR"/>
        </w:rPr>
        <w:t xml:space="preserve"> на природу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>, организуемые в классах их классными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 руководителями и родителями школьников</w:t>
      </w:r>
      <w:r w:rsidRPr="00DF3E34">
        <w:rPr>
          <w:rFonts w:eastAsia="Calibri"/>
          <w:kern w:val="2"/>
          <w:sz w:val="24"/>
          <w:szCs w:val="24"/>
          <w:lang w:eastAsia="ko-KR"/>
        </w:rPr>
        <w:t>, после окончания учебного года;</w:t>
      </w:r>
    </w:p>
    <w:p w:rsidR="00DF3E34" w:rsidRPr="00DF3E34" w:rsidRDefault="00DF3E34" w:rsidP="00DF3E34">
      <w:pPr>
        <w:wordWrap w:val="0"/>
        <w:adjustRightInd w:val="0"/>
        <w:ind w:left="720" w:right="-1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 xml:space="preserve">-регулярные сезонные экскурсии на природу, организуемые в начальных классах их </w:t>
      </w:r>
    </w:p>
    <w:p w:rsidR="00DF3E34" w:rsidRPr="00DF3E34" w:rsidRDefault="00DF3E34" w:rsidP="00DF3E34">
      <w:pPr>
        <w:wordWrap w:val="0"/>
        <w:adjustRightInd w:val="0"/>
        <w:ind w:right="-1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классными руководителями («Природа зимой», «Осенний парк», «Приметы весны» и т.п.);</w:t>
      </w:r>
    </w:p>
    <w:p w:rsidR="00DF3E34" w:rsidRPr="00DF3E34" w:rsidRDefault="00DF3E34" w:rsidP="00DF3E34">
      <w:pPr>
        <w:widowControl/>
        <w:tabs>
          <w:tab w:val="left" w:pos="851"/>
          <w:tab w:val="left" w:pos="885"/>
        </w:tabs>
        <w:autoSpaceDE/>
        <w:autoSpaceDN/>
        <w:ind w:left="567" w:right="175"/>
        <w:jc w:val="both"/>
        <w:rPr>
          <w:rFonts w:eastAsia="№Е"/>
          <w:b/>
          <w:iCs/>
          <w:w w:val="0"/>
          <w:kern w:val="2"/>
          <w:sz w:val="24"/>
          <w:szCs w:val="24"/>
          <w:lang w:eastAsia="x-none"/>
        </w:rPr>
      </w:pPr>
      <w:r w:rsidRPr="00DF3E34">
        <w:rPr>
          <w:rFonts w:eastAsia="№Е"/>
          <w:b/>
          <w:iCs/>
          <w:w w:val="0"/>
          <w:kern w:val="2"/>
          <w:sz w:val="24"/>
          <w:szCs w:val="24"/>
          <w:lang w:eastAsia="x-none"/>
        </w:rPr>
        <w:t xml:space="preserve">                      2.2.8. Модуль «Профориентация»</w:t>
      </w:r>
    </w:p>
    <w:p w:rsidR="00DF3E34" w:rsidRPr="00DF3E34" w:rsidRDefault="00DF3E34" w:rsidP="00DF3E34">
      <w:pPr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 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>циклы профориентационных часов общения, направленных на  подготовку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 школьника к осознанному планированию и реализации своего профессионального будущего;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>профориентационные игры:  деловые игры, квесты,</w:t>
      </w:r>
      <w:r w:rsidRPr="00DF3E34">
        <w:rPr>
          <w:rFonts w:eastAsia="Calibri"/>
          <w:kern w:val="2"/>
          <w:sz w:val="24"/>
          <w:szCs w:val="24"/>
          <w:lang w:eastAsia="ko-KR"/>
        </w:rPr>
        <w:t xml:space="preserve"> 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расширяющие знания 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DF3E34">
        <w:rPr>
          <w:rFonts w:eastAsia="Calibri"/>
          <w:kern w:val="2"/>
          <w:sz w:val="24"/>
          <w:szCs w:val="24"/>
          <w:lang w:val="x-none" w:eastAsia="ko-KR"/>
        </w:rPr>
        <w:t>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экскурсии на предприятия, дающие школьникам начальные представления 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DF3E34">
        <w:rPr>
          <w:rFonts w:eastAsia="Calibri"/>
          <w:kern w:val="2"/>
          <w:sz w:val="24"/>
          <w:szCs w:val="24"/>
          <w:lang w:val="x-none" w:eastAsia="ko-KR"/>
        </w:rPr>
        <w:t>о существующих профессиях и условиях работы людей, представляющих эти профессии;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посещение </w:t>
      </w:r>
      <w:r w:rsidRPr="00DF3E34">
        <w:rPr>
          <w:rFonts w:eastAsia="Calibri"/>
          <w:kern w:val="2"/>
          <w:sz w:val="24"/>
          <w:szCs w:val="24"/>
          <w:lang w:eastAsia="ko-KR"/>
        </w:rPr>
        <w:t>дней открытых дверей в средних специальных учебных заведениях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и вузах (в формате «Онлайн»);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Calibri"/>
          <w:kern w:val="2"/>
          <w:sz w:val="24"/>
          <w:szCs w:val="24"/>
          <w:lang w:eastAsia="ko-KR"/>
        </w:rPr>
      </w:pPr>
      <w:r w:rsidRPr="00DF3E34">
        <w:rPr>
          <w:rFonts w:eastAsia="Calibri"/>
          <w:kern w:val="2"/>
          <w:sz w:val="24"/>
          <w:szCs w:val="24"/>
          <w:lang w:eastAsia="ko-KR"/>
        </w:rPr>
        <w:t>-</w:t>
      </w:r>
      <w:r w:rsidRPr="00DF3E34">
        <w:rPr>
          <w:rFonts w:eastAsia="Calibri"/>
          <w:kern w:val="2"/>
          <w:sz w:val="24"/>
          <w:szCs w:val="24"/>
          <w:lang w:val="x-none" w:eastAsia="ko-KR"/>
        </w:rPr>
        <w:t>совместное с педагогами изучение интернет ресурсов, посвященных выбору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DF3E34">
        <w:rPr>
          <w:rFonts w:eastAsia="Calibri"/>
          <w:kern w:val="2"/>
          <w:sz w:val="24"/>
          <w:szCs w:val="24"/>
          <w:lang w:val="x-none" w:eastAsia="ko-KR"/>
        </w:rPr>
        <w:t xml:space="preserve"> профессий, прохождение профориентационного онлайн-тестирования;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 xml:space="preserve">-участие в работе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всероссийск</w:t>
      </w:r>
      <w:r w:rsidRPr="00DF3E34">
        <w:rPr>
          <w:rFonts w:eastAsia="№Е"/>
          <w:kern w:val="2"/>
          <w:sz w:val="24"/>
          <w:szCs w:val="24"/>
          <w:lang w:eastAsia="x-none"/>
        </w:rPr>
        <w:t>их профориентационных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проект</w:t>
      </w:r>
      <w:r w:rsidRPr="00DF3E34">
        <w:rPr>
          <w:rFonts w:eastAsia="№Е"/>
          <w:kern w:val="2"/>
          <w:sz w:val="24"/>
          <w:szCs w:val="24"/>
          <w:lang w:eastAsia="x-none"/>
        </w:rPr>
        <w:t xml:space="preserve">ов, созданных в сети 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интернет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;</w:t>
      </w:r>
    </w:p>
    <w:p w:rsidR="00DF3E34" w:rsidRPr="00DF3E34" w:rsidRDefault="00DF3E34" w:rsidP="00DF3E34">
      <w:pPr>
        <w:widowControl/>
        <w:tabs>
          <w:tab w:val="left" w:pos="885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освоение школьниками основ профессии в рамках  </w:t>
      </w:r>
      <w:r w:rsidRPr="00DF3E34">
        <w:rPr>
          <w:rFonts w:eastAsia="№Е"/>
          <w:kern w:val="2"/>
          <w:sz w:val="24"/>
          <w:szCs w:val="24"/>
          <w:lang w:eastAsia="x-none"/>
        </w:rPr>
        <w:t>курсов внеурочной деятельности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.  </w:t>
      </w:r>
    </w:p>
    <w:p w:rsidR="00DF3E34" w:rsidRPr="00DF3E34" w:rsidRDefault="00DF3E34" w:rsidP="00DF3E34">
      <w:pPr>
        <w:widowControl/>
        <w:tabs>
          <w:tab w:val="left" w:pos="885"/>
        </w:tabs>
        <w:autoSpaceDE/>
        <w:autoSpaceDN/>
        <w:ind w:left="567" w:right="175"/>
        <w:jc w:val="both"/>
        <w:rPr>
          <w:rFonts w:eastAsia="№Е"/>
          <w:color w:val="FF0000"/>
          <w:kern w:val="2"/>
          <w:sz w:val="24"/>
          <w:szCs w:val="24"/>
          <w:lang w:val="x-none" w:eastAsia="x-none"/>
        </w:rPr>
      </w:pPr>
    </w:p>
    <w:p w:rsidR="00DF3E34" w:rsidRPr="00DF3E34" w:rsidRDefault="00DF3E34" w:rsidP="00DF3E34">
      <w:pPr>
        <w:jc w:val="both"/>
        <w:rPr>
          <w:b/>
          <w:kern w:val="2"/>
          <w:sz w:val="24"/>
          <w:szCs w:val="24"/>
          <w:lang w:eastAsia="ko-KR"/>
        </w:rPr>
      </w:pPr>
      <w:r w:rsidRPr="00DF3E34">
        <w:rPr>
          <w:b/>
          <w:w w:val="0"/>
          <w:kern w:val="2"/>
          <w:sz w:val="24"/>
          <w:szCs w:val="24"/>
          <w:lang w:eastAsia="ko-KR"/>
        </w:rPr>
        <w:t xml:space="preserve">2.2.9. Модуль </w:t>
      </w:r>
      <w:r w:rsidRPr="00DF3E34">
        <w:rPr>
          <w:b/>
          <w:kern w:val="2"/>
          <w:sz w:val="24"/>
          <w:szCs w:val="24"/>
          <w:lang w:eastAsia="ko-KR"/>
        </w:rPr>
        <w:t>«Школьные медиа»</w:t>
      </w:r>
    </w:p>
    <w:p w:rsidR="00DF3E34" w:rsidRPr="00DF3E34" w:rsidRDefault="00DF3E34" w:rsidP="00DF3E34">
      <w:pPr>
        <w:ind w:firstLine="567"/>
        <w:jc w:val="both"/>
        <w:rPr>
          <w:i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shd w:val="clear" w:color="auto" w:fill="FFFFFF"/>
          <w:lang w:eastAsia="ko-KR"/>
        </w:rPr>
        <w:lastRenderedPageBreak/>
        <w:t xml:space="preserve">Цель школьных медиа – </w:t>
      </w:r>
      <w:r w:rsidRPr="00DF3E34">
        <w:rPr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DF3E34">
        <w:rPr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DF3E34">
        <w:rPr>
          <w:rFonts w:eastAsia="Calibri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DF3E34" w:rsidRPr="00DF3E34" w:rsidRDefault="00DF3E34" w:rsidP="00DF3E34">
      <w:pPr>
        <w:widowControl/>
        <w:shd w:val="clear" w:color="auto" w:fill="FFFFFF"/>
        <w:wordWrap w:val="0"/>
        <w:ind w:left="567"/>
        <w:contextualSpacing/>
        <w:jc w:val="both"/>
        <w:rPr>
          <w:kern w:val="2"/>
          <w:sz w:val="24"/>
          <w:szCs w:val="24"/>
          <w:lang w:eastAsia="x-none"/>
        </w:rPr>
      </w:pPr>
      <w:r w:rsidRPr="00DF3E34">
        <w:rPr>
          <w:kern w:val="2"/>
          <w:sz w:val="24"/>
          <w:szCs w:val="24"/>
          <w:lang w:eastAsia="x-none"/>
        </w:rPr>
        <w:t>-</w:t>
      </w:r>
      <w:r w:rsidRPr="00DF3E34">
        <w:rPr>
          <w:kern w:val="2"/>
          <w:sz w:val="24"/>
          <w:szCs w:val="24"/>
          <w:lang w:val="x-none" w:eastAsia="x-none"/>
        </w:rPr>
        <w:t>разновозрастный редакционный совет подростков, старшеклассников и консультирую</w:t>
      </w:r>
    </w:p>
    <w:p w:rsidR="00DF3E34" w:rsidRPr="00DF3E34" w:rsidRDefault="00DF3E34" w:rsidP="00DF3E34">
      <w:pPr>
        <w:widowControl/>
        <w:shd w:val="clear" w:color="auto" w:fill="FFFFFF"/>
        <w:wordWrap w:val="0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kern w:val="2"/>
          <w:sz w:val="24"/>
          <w:szCs w:val="24"/>
          <w:lang w:val="x-none" w:eastAsia="x-none"/>
        </w:rPr>
        <w:t xml:space="preserve">щих их взрослых, целью которого является освещение (через школьную </w:t>
      </w:r>
      <w:r w:rsidRPr="00DF3E34">
        <w:rPr>
          <w:kern w:val="2"/>
          <w:sz w:val="24"/>
          <w:szCs w:val="24"/>
          <w:lang w:eastAsia="x-none"/>
        </w:rPr>
        <w:t>стен</w:t>
      </w:r>
      <w:r w:rsidRPr="00DF3E34">
        <w:rPr>
          <w:kern w:val="2"/>
          <w:sz w:val="24"/>
          <w:szCs w:val="24"/>
          <w:lang w:val="x-none" w:eastAsia="x-none"/>
        </w:rPr>
        <w:t>газету</w:t>
      </w:r>
      <w:r w:rsidRPr="00DF3E34">
        <w:rPr>
          <w:kern w:val="2"/>
          <w:sz w:val="24"/>
          <w:szCs w:val="24"/>
          <w:lang w:eastAsia="x-none"/>
        </w:rPr>
        <w:t>, канал школы в социальной сети телеграмм</w:t>
      </w:r>
      <w:r w:rsidRPr="00DF3E34">
        <w:rPr>
          <w:kern w:val="2"/>
          <w:sz w:val="24"/>
          <w:szCs w:val="24"/>
          <w:lang w:val="x-none" w:eastAsia="x-none"/>
        </w:rPr>
        <w:t>) наиболее интересных моментов жизни школы, популяризация общешкольных ключевых дел,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мероприятий</w:t>
      </w:r>
      <w:r w:rsidRPr="00DF3E34">
        <w:rPr>
          <w:rFonts w:eastAsia="№Е"/>
          <w:kern w:val="2"/>
          <w:sz w:val="24"/>
          <w:szCs w:val="24"/>
          <w:lang w:eastAsia="x-none"/>
        </w:rPr>
        <w:t>,</w:t>
      </w:r>
      <w:r w:rsidRPr="00DF3E34">
        <w:rPr>
          <w:kern w:val="2"/>
          <w:sz w:val="24"/>
          <w:szCs w:val="24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размещ</w:t>
      </w:r>
      <w:r w:rsidRPr="00DF3E34">
        <w:rPr>
          <w:rFonts w:eastAsia="№Е"/>
          <w:kern w:val="2"/>
          <w:sz w:val="24"/>
          <w:szCs w:val="24"/>
          <w:lang w:eastAsia="x-none"/>
        </w:rPr>
        <w:t>ение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</w:t>
      </w:r>
      <w:r w:rsidRPr="00DF3E34">
        <w:rPr>
          <w:rFonts w:eastAsia="№Е"/>
          <w:kern w:val="2"/>
          <w:sz w:val="24"/>
          <w:szCs w:val="24"/>
          <w:lang w:eastAsia="x-none"/>
        </w:rPr>
        <w:t xml:space="preserve">созданных детьми 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рассказ</w:t>
      </w:r>
      <w:r w:rsidRPr="00DF3E34">
        <w:rPr>
          <w:rFonts w:eastAsia="№Е"/>
          <w:kern w:val="2"/>
          <w:sz w:val="24"/>
          <w:szCs w:val="24"/>
          <w:lang w:eastAsia="x-none"/>
        </w:rPr>
        <w:t>ов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, стих</w:t>
      </w:r>
      <w:r w:rsidRPr="00DF3E34">
        <w:rPr>
          <w:rFonts w:eastAsia="№Е"/>
          <w:kern w:val="2"/>
          <w:sz w:val="24"/>
          <w:szCs w:val="24"/>
          <w:lang w:eastAsia="x-none"/>
        </w:rPr>
        <w:t>ов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, сказ</w:t>
      </w:r>
      <w:r w:rsidRPr="00DF3E34">
        <w:rPr>
          <w:rFonts w:eastAsia="№Е"/>
          <w:kern w:val="2"/>
          <w:sz w:val="24"/>
          <w:szCs w:val="24"/>
          <w:lang w:eastAsia="x-none"/>
        </w:rPr>
        <w:t>ок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, репортаж</w:t>
      </w:r>
      <w:r w:rsidRPr="00DF3E34">
        <w:rPr>
          <w:rFonts w:eastAsia="№Е"/>
          <w:kern w:val="2"/>
          <w:sz w:val="24"/>
          <w:szCs w:val="24"/>
          <w:lang w:eastAsia="x-none"/>
        </w:rPr>
        <w:t>ей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;</w:t>
      </w:r>
    </w:p>
    <w:p w:rsidR="00DF3E34" w:rsidRPr="00DF3E34" w:rsidRDefault="00DF3E34" w:rsidP="00DF3E34">
      <w:pPr>
        <w:widowControl/>
        <w:shd w:val="clear" w:color="auto" w:fill="FFFFFF"/>
        <w:wordWrap w:val="0"/>
        <w:ind w:left="567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kern w:val="2"/>
          <w:sz w:val="24"/>
          <w:szCs w:val="24"/>
          <w:lang w:eastAsia="x-none"/>
        </w:rPr>
        <w:t>-</w:t>
      </w:r>
      <w:r w:rsidRPr="00DF3E34">
        <w:rPr>
          <w:kern w:val="2"/>
          <w:sz w:val="24"/>
          <w:szCs w:val="24"/>
          <w:lang w:val="x-none" w:eastAsia="x-none"/>
        </w:rPr>
        <w:t xml:space="preserve">участие школьников в конкурсах </w:t>
      </w:r>
      <w:r w:rsidRPr="00DF3E34">
        <w:rPr>
          <w:rFonts w:eastAsia="№Е"/>
          <w:kern w:val="2"/>
          <w:sz w:val="24"/>
          <w:szCs w:val="24"/>
          <w:shd w:val="clear" w:color="auto" w:fill="FFFFFF"/>
          <w:lang w:val="x-none" w:eastAsia="x-none"/>
        </w:rPr>
        <w:t>школьных медиа.</w:t>
      </w:r>
    </w:p>
    <w:p w:rsidR="00DF3E34" w:rsidRPr="00DF3E34" w:rsidRDefault="00DF3E34" w:rsidP="00DF3E34">
      <w:pPr>
        <w:widowControl/>
        <w:shd w:val="clear" w:color="auto" w:fill="FFFFFF"/>
        <w:autoSpaceDE/>
        <w:autoSpaceDN/>
        <w:ind w:left="567"/>
        <w:contextualSpacing/>
        <w:jc w:val="both"/>
        <w:rPr>
          <w:rFonts w:eastAsia="№Е"/>
          <w:color w:val="FF0000"/>
          <w:kern w:val="2"/>
          <w:sz w:val="24"/>
          <w:szCs w:val="24"/>
          <w:lang w:val="x-none" w:eastAsia="x-none"/>
        </w:rPr>
      </w:pPr>
    </w:p>
    <w:p w:rsidR="00DF3E34" w:rsidRPr="00DF3E34" w:rsidRDefault="00DF3E34" w:rsidP="00DF3E34">
      <w:pPr>
        <w:tabs>
          <w:tab w:val="left" w:pos="851"/>
        </w:tabs>
        <w:jc w:val="both"/>
        <w:rPr>
          <w:b/>
          <w:kern w:val="2"/>
          <w:sz w:val="24"/>
          <w:szCs w:val="24"/>
          <w:lang w:eastAsia="ko-KR"/>
        </w:rPr>
      </w:pPr>
      <w:r w:rsidRPr="00DF3E34">
        <w:rPr>
          <w:b/>
          <w:w w:val="0"/>
          <w:kern w:val="2"/>
          <w:sz w:val="24"/>
          <w:szCs w:val="24"/>
          <w:lang w:eastAsia="ko-KR"/>
        </w:rPr>
        <w:t xml:space="preserve">2.2.10. Модуль </w:t>
      </w:r>
      <w:r w:rsidRPr="00DF3E34">
        <w:rPr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DF3E34" w:rsidRPr="00DF3E34" w:rsidRDefault="00DF3E34" w:rsidP="00DF3E34">
      <w:pPr>
        <w:widowControl/>
        <w:autoSpaceDE/>
        <w:autoSpaceDN/>
        <w:ind w:firstLine="567"/>
        <w:jc w:val="both"/>
        <w:rPr>
          <w:rFonts w:eastAsia="№Е"/>
          <w:sz w:val="24"/>
          <w:szCs w:val="24"/>
          <w:lang w:eastAsia="ru-RU"/>
        </w:rPr>
      </w:pPr>
      <w:r w:rsidRPr="00DF3E34">
        <w:rPr>
          <w:rFonts w:eastAsia="№Е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wordWrap w:val="0"/>
        <w:ind w:left="567" w:right="-1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оформление интерьера школьных помещений (вестибюля, коридоров, </w:t>
      </w:r>
      <w:r w:rsidRPr="00DF3E34">
        <w:rPr>
          <w:rFonts w:eastAsia="№Е"/>
          <w:kern w:val="2"/>
          <w:sz w:val="24"/>
          <w:szCs w:val="24"/>
          <w:lang w:eastAsia="x-none"/>
        </w:rPr>
        <w:t>окна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 т.п.) и их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wordWrap w:val="0"/>
        <w:ind w:right="-1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wordWrap w:val="0"/>
        <w:ind w:left="567" w:right="-1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размещение на стенах школы регулярно сменяемых экспозиций: творческих работ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wordWrap w:val="0"/>
        <w:ind w:right="-1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DF3E34">
        <w:rPr>
          <w:rFonts w:eastAsia="№Е"/>
          <w:kern w:val="2"/>
          <w:sz w:val="24"/>
          <w:szCs w:val="24"/>
          <w:lang w:eastAsia="x-none"/>
        </w:rPr>
        <w:t>происходящих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 школе;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wordWrap w:val="0"/>
        <w:ind w:left="567" w:right="-1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озеленение пришкольной территории, разбивка клумб, тенистых аллей, оборудование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wordWrap w:val="0"/>
        <w:ind w:right="-1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DF3E34" w:rsidRPr="00DF3E34" w:rsidRDefault="00DF3E34" w:rsidP="00DF3E34">
      <w:p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       - 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DF3E34" w:rsidRPr="00DF3E34" w:rsidRDefault="00DF3E34" w:rsidP="00DF3E34">
      <w:p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left="567" w:right="-1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-событийное оформление пространства при проведении конкретных школьных событий</w:t>
      </w:r>
    </w:p>
    <w:p w:rsidR="00DF3E34" w:rsidRPr="00DF3E34" w:rsidRDefault="00DF3E34" w:rsidP="00DF3E34">
      <w:p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 xml:space="preserve"> (праздников, церемоний, торжественных линеек, творческих вечеров, выставок, собраний и т.п.); </w:t>
      </w:r>
    </w:p>
    <w:p w:rsidR="00DF3E34" w:rsidRPr="00DF3E34" w:rsidRDefault="00DF3E34" w:rsidP="00DF3E34">
      <w:pPr>
        <w:tabs>
          <w:tab w:val="left" w:pos="851"/>
        </w:tabs>
        <w:wordWrap w:val="0"/>
        <w:ind w:left="567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-акцентирование внимания школьников посредством элементов предметно</w:t>
      </w:r>
    </w:p>
    <w:p w:rsidR="00DF3E34" w:rsidRPr="00DF3E34" w:rsidRDefault="00DF3E34" w:rsidP="00DF3E34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-эстетической среды (стенды, плакаты) на важных для воспитания ценностях школы, ее традициях, правилах.</w:t>
      </w:r>
    </w:p>
    <w:p w:rsidR="00DF3E34" w:rsidRPr="00DF3E34" w:rsidRDefault="00DF3E34" w:rsidP="00DF3E34">
      <w:pPr>
        <w:tabs>
          <w:tab w:val="left" w:pos="851"/>
        </w:tabs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DF3E34" w:rsidRPr="00DF3E34" w:rsidRDefault="00DF3E34" w:rsidP="00DF3E34">
      <w:pPr>
        <w:tabs>
          <w:tab w:val="left" w:pos="851"/>
        </w:tabs>
        <w:jc w:val="both"/>
        <w:rPr>
          <w:b/>
          <w:kern w:val="2"/>
          <w:sz w:val="24"/>
          <w:szCs w:val="24"/>
          <w:lang w:eastAsia="ko-KR"/>
        </w:rPr>
      </w:pPr>
      <w:r w:rsidRPr="00DF3E34">
        <w:rPr>
          <w:b/>
          <w:color w:val="000000"/>
          <w:w w:val="0"/>
          <w:kern w:val="2"/>
          <w:sz w:val="24"/>
          <w:szCs w:val="24"/>
          <w:lang w:eastAsia="ko-KR"/>
        </w:rPr>
        <w:t xml:space="preserve">2.2.11. Модуль </w:t>
      </w:r>
      <w:r w:rsidRPr="00DF3E34">
        <w:rPr>
          <w:b/>
          <w:kern w:val="2"/>
          <w:sz w:val="24"/>
          <w:szCs w:val="24"/>
          <w:lang w:eastAsia="ko-KR"/>
        </w:rPr>
        <w:t>«Работа с родителями»</w:t>
      </w:r>
    </w:p>
    <w:p w:rsidR="00DF3E34" w:rsidRPr="00DF3E34" w:rsidRDefault="00DF3E34" w:rsidP="00DF3E34">
      <w:pPr>
        <w:tabs>
          <w:tab w:val="left" w:pos="851"/>
        </w:tabs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DF3E34">
        <w:rPr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DF3E34">
        <w:rPr>
          <w:rFonts w:eastAsia="№Е"/>
          <w:kern w:val="2"/>
          <w:sz w:val="24"/>
          <w:szCs w:val="24"/>
          <w:lang w:eastAsia="ko-KR"/>
        </w:rPr>
        <w:t xml:space="preserve"> </w:t>
      </w:r>
    </w:p>
    <w:p w:rsidR="00DF3E34" w:rsidRPr="00DF3E34" w:rsidRDefault="00DF3E34" w:rsidP="00DF3E34">
      <w:pPr>
        <w:widowControl/>
        <w:autoSpaceDE/>
        <w:autoSpaceDN/>
        <w:ind w:firstLine="567"/>
        <w:jc w:val="both"/>
        <w:rPr>
          <w:rFonts w:eastAsia="№Е"/>
          <w:b/>
          <w:i/>
          <w:sz w:val="24"/>
          <w:szCs w:val="24"/>
          <w:lang w:eastAsia="ru-RU"/>
        </w:rPr>
      </w:pPr>
      <w:r w:rsidRPr="00DF3E34">
        <w:rPr>
          <w:rFonts w:eastAsia="№Е"/>
          <w:b/>
          <w:i/>
          <w:sz w:val="24"/>
          <w:szCs w:val="24"/>
          <w:lang w:eastAsia="ru-RU"/>
        </w:rPr>
        <w:t xml:space="preserve">На групповом уровне: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-О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общешкольный </w:t>
      </w:r>
      <w:r w:rsidRPr="00DF3E34">
        <w:rPr>
          <w:rFonts w:eastAsia="№Е"/>
          <w:kern w:val="2"/>
          <w:sz w:val="24"/>
          <w:szCs w:val="24"/>
          <w:lang w:eastAsia="x-none"/>
        </w:rPr>
        <w:t>родительский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комитет, участвующи</w:t>
      </w:r>
      <w:r w:rsidRPr="00DF3E34">
        <w:rPr>
          <w:rFonts w:eastAsia="№Е"/>
          <w:kern w:val="2"/>
          <w:sz w:val="24"/>
          <w:szCs w:val="24"/>
          <w:lang w:eastAsia="x-none"/>
        </w:rPr>
        <w:t>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 управлении </w:t>
      </w:r>
      <w:r w:rsidRPr="00DF3E34">
        <w:rPr>
          <w:rFonts w:eastAsia="№Е"/>
          <w:kern w:val="2"/>
          <w:sz w:val="24"/>
          <w:szCs w:val="24"/>
          <w:lang w:eastAsia="x-none"/>
        </w:rPr>
        <w:t>школой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решении вопросов воспитания и социализации их детей;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е острых проблем обучения и воспитания школьников;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 </w:t>
      </w: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 педагогическое просвещение родителей по вопросам воспитания детей</w:t>
      </w:r>
      <w:r w:rsidRPr="00DF3E34">
        <w:rPr>
          <w:rFonts w:eastAsia="№Е"/>
          <w:kern w:val="2"/>
          <w:sz w:val="24"/>
          <w:szCs w:val="24"/>
          <w:lang w:eastAsia="x-none"/>
        </w:rPr>
        <w:t>, в ходе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lastRenderedPageBreak/>
        <w:t xml:space="preserve"> которого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 родители  получа</w:t>
      </w:r>
      <w:r w:rsidRPr="00DF3E34">
        <w:rPr>
          <w:rFonts w:eastAsia="№Е"/>
          <w:kern w:val="2"/>
          <w:sz w:val="24"/>
          <w:szCs w:val="24"/>
          <w:lang w:eastAsia="x-none"/>
        </w:rPr>
        <w:t>ют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 рекомендации </w:t>
      </w:r>
      <w:r w:rsidRPr="00DF3E34">
        <w:rPr>
          <w:rFonts w:eastAsia="№Е"/>
          <w:kern w:val="2"/>
          <w:sz w:val="24"/>
          <w:szCs w:val="24"/>
          <w:lang w:eastAsia="x-none"/>
        </w:rPr>
        <w:t>классных руководителей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и обменива</w:t>
      </w:r>
      <w:r w:rsidRPr="00DF3E34">
        <w:rPr>
          <w:rFonts w:eastAsia="№Е"/>
          <w:kern w:val="2"/>
          <w:sz w:val="24"/>
          <w:szCs w:val="24"/>
          <w:lang w:eastAsia="x-none"/>
        </w:rPr>
        <w:t>ют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ся собственным творческим опытом и находками в деле воспитания детей</w:t>
      </w:r>
      <w:r w:rsidRPr="00DF3E34">
        <w:rPr>
          <w:rFonts w:eastAsia="№Е"/>
          <w:kern w:val="2"/>
          <w:sz w:val="24"/>
          <w:szCs w:val="24"/>
          <w:lang w:eastAsia="x-none"/>
        </w:rPr>
        <w:t>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 взаимодействие с родителями посредством школьного сайта: размещается 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информация, предусматривающая ознакомление родителей, школьные новости</w:t>
      </w:r>
      <w:r w:rsidRPr="00DF3E34">
        <w:rPr>
          <w:rFonts w:eastAsia="№Е"/>
          <w:kern w:val="2"/>
          <w:sz w:val="24"/>
          <w:szCs w:val="24"/>
          <w:lang w:eastAsia="x-none"/>
        </w:rPr>
        <w:t>.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</w:t>
      </w:r>
    </w:p>
    <w:p w:rsidR="00DF3E34" w:rsidRPr="00DF3E34" w:rsidRDefault="00DF3E34" w:rsidP="00DF3E34">
      <w:pPr>
        <w:widowControl/>
        <w:shd w:val="clear" w:color="auto" w:fill="FFFFFF"/>
        <w:tabs>
          <w:tab w:val="left" w:pos="993"/>
          <w:tab w:val="left" w:pos="1310"/>
        </w:tabs>
        <w:autoSpaceDE/>
        <w:autoSpaceDN/>
        <w:ind w:left="567" w:right="-1"/>
        <w:jc w:val="both"/>
        <w:rPr>
          <w:rFonts w:eastAsia="№Е"/>
          <w:b/>
          <w:i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b/>
          <w:i/>
          <w:kern w:val="2"/>
          <w:sz w:val="24"/>
          <w:szCs w:val="24"/>
          <w:lang w:val="x-none" w:eastAsia="x-none"/>
        </w:rPr>
        <w:t xml:space="preserve"> На индивидуальном уровне: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-обращение к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специалист</w:t>
      </w:r>
      <w:r w:rsidRPr="00DF3E34">
        <w:rPr>
          <w:rFonts w:eastAsia="№Е"/>
          <w:kern w:val="2"/>
          <w:sz w:val="24"/>
          <w:szCs w:val="24"/>
          <w:lang w:eastAsia="x-none"/>
        </w:rPr>
        <w:t>ам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по запросу родителей для решения острых конфликтных ситуаций;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участие родителей в педагогических консилиумах, собираемых в случае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возникновения острых проблем, связанных с обучением и воспитанием конкретного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ребенка;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помощь со стороны родителей в подготовке и проведении общешкольных и 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>внутриклассных мероприятий воспитательной направленности;</w:t>
      </w:r>
    </w:p>
    <w:p w:rsidR="00DF3E34" w:rsidRPr="00DF3E34" w:rsidRDefault="00DF3E34" w:rsidP="00DF3E34">
      <w:pPr>
        <w:widowControl/>
        <w:tabs>
          <w:tab w:val="left" w:pos="851"/>
          <w:tab w:val="left" w:pos="1310"/>
        </w:tabs>
        <w:wordWrap w:val="0"/>
        <w:ind w:left="567" w:right="175"/>
        <w:jc w:val="both"/>
        <w:rPr>
          <w:rFonts w:eastAsia="№Е"/>
          <w:kern w:val="2"/>
          <w:sz w:val="24"/>
          <w:szCs w:val="24"/>
          <w:lang w:eastAsia="x-none"/>
        </w:rPr>
      </w:pPr>
      <w:r w:rsidRPr="00DF3E34">
        <w:rPr>
          <w:rFonts w:eastAsia="№Е"/>
          <w:kern w:val="2"/>
          <w:sz w:val="24"/>
          <w:szCs w:val="24"/>
          <w:lang w:eastAsia="x-none"/>
        </w:rPr>
        <w:t>-</w:t>
      </w:r>
      <w:r w:rsidRPr="00DF3E34">
        <w:rPr>
          <w:rFonts w:eastAsia="№Е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</w:t>
      </w:r>
    </w:p>
    <w:p w:rsidR="00F82A13" w:rsidRDefault="00DF3E34" w:rsidP="00F82A13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DF3E34">
        <w:rPr>
          <w:rFonts w:eastAsia="№Е"/>
          <w:kern w:val="2"/>
          <w:sz w:val="24"/>
          <w:szCs w:val="24"/>
          <w:lang w:val="x-none" w:eastAsia="x-none"/>
        </w:rPr>
        <w:t xml:space="preserve"> педагогов и родителей.</w:t>
      </w:r>
      <w:bookmarkStart w:id="12" w:name="_Toc109838901"/>
    </w:p>
    <w:p w:rsidR="00DF3E34" w:rsidRPr="00DF3E34" w:rsidRDefault="00DF3E34" w:rsidP="00F82A13">
      <w:pPr>
        <w:widowControl/>
        <w:tabs>
          <w:tab w:val="left" w:pos="851"/>
          <w:tab w:val="left" w:pos="1310"/>
        </w:tabs>
        <w:wordWrap w:val="0"/>
        <w:ind w:right="175"/>
        <w:jc w:val="both"/>
        <w:rPr>
          <w:b/>
          <w:sz w:val="24"/>
          <w:szCs w:val="24"/>
          <w:lang w:eastAsia="ru-RU"/>
        </w:rPr>
      </w:pPr>
      <w:r w:rsidRPr="00DF3E34">
        <w:rPr>
          <w:b/>
          <w:sz w:val="24"/>
          <w:szCs w:val="24"/>
          <w:lang w:eastAsia="ru-RU"/>
        </w:rPr>
        <w:t>РАЗДЕЛ 3. ОРГАНИЗАЦИОННЫЙ</w:t>
      </w:r>
      <w:bookmarkEnd w:id="12"/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13" w:name="_Toc109838902"/>
      <w:r w:rsidRPr="00DF3E34">
        <w:rPr>
          <w:b/>
          <w:sz w:val="24"/>
          <w:szCs w:val="24"/>
          <w:lang w:eastAsia="ru-RU"/>
        </w:rPr>
        <w:t>3.1 Кадровое обеспечение</w:t>
      </w:r>
      <w:bookmarkEnd w:id="13"/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В МКОУ СОШ с. Усть - Соболевка 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за планирование, организацию и обеспечение воспитательной деятельности отвечают зам. директора по УВР (0,5 ст.)  Санникова Галина артёмовна;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за психолого-педагогическое сопровождение обучающихся - психолог (0,25 ст) вакансия</w:t>
      </w: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14" w:name="_Toc109838903"/>
      <w:r w:rsidRPr="00DF3E34">
        <w:rPr>
          <w:b/>
          <w:sz w:val="24"/>
          <w:szCs w:val="24"/>
          <w:lang w:eastAsia="ru-RU"/>
        </w:rPr>
        <w:t>3.2 Нормативно-методическое обеспечение</w:t>
      </w:r>
      <w:bookmarkEnd w:id="14"/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Ссылка на страницу на официальном сайте школы с локальными нормативными актами: 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15" w:name="_Toc109838904"/>
      <w:r w:rsidRPr="00DF3E34">
        <w:rPr>
          <w:b/>
          <w:sz w:val="24"/>
          <w:szCs w:val="24"/>
          <w:lang w:eastAsia="ru-RU"/>
        </w:rPr>
        <w:t>3.3 Требования к условиям работы с обучающимися с особыми образовательными потребностями</w:t>
      </w:r>
      <w:bookmarkEnd w:id="15"/>
    </w:p>
    <w:p w:rsidR="00DF3E34" w:rsidRPr="00DF3E34" w:rsidRDefault="00DF3E34" w:rsidP="00DF3E34">
      <w:pPr>
        <w:tabs>
          <w:tab w:val="left" w:pos="851"/>
        </w:tabs>
        <w:autoSpaceDE/>
        <w:autoSpaceDN/>
        <w:jc w:val="center"/>
        <w:outlineLvl w:val="0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В МКОУ СОШ с. Усть - Соболевка нет обучающихся с ОВЗ.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В воспитательной работе с категориями обучающихся, имеющих особые образовательные потребности: </w:t>
      </w:r>
      <w:r w:rsidRPr="00DF3E34">
        <w:rPr>
          <w:iCs/>
          <w:sz w:val="24"/>
          <w:szCs w:val="24"/>
          <w:lang w:eastAsia="ru-RU"/>
        </w:rPr>
        <w:t>обучающихся с</w:t>
      </w:r>
      <w:r w:rsidRPr="00DF3E34">
        <w:rPr>
          <w:sz w:val="24"/>
          <w:szCs w:val="24"/>
          <w:lang w:eastAsia="ru-RU"/>
        </w:rPr>
        <w:t xml:space="preserve">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— создаются особые условия.</w:t>
      </w:r>
    </w:p>
    <w:p w:rsidR="00DF3E34" w:rsidRPr="00DF3E34" w:rsidRDefault="00DF3E34" w:rsidP="00DF3E34">
      <w:p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Особыми задачами воспитания обучающихся с особыми образовательными потребностями являются:</w:t>
      </w:r>
    </w:p>
    <w:p w:rsidR="00DF3E34" w:rsidRPr="00DF3E34" w:rsidRDefault="00DF3E34" w:rsidP="002D3271">
      <w:pPr>
        <w:numPr>
          <w:ilvl w:val="0"/>
          <w:numId w:val="240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DF3E34" w:rsidRPr="00DF3E34" w:rsidRDefault="00DF3E34" w:rsidP="002D3271">
      <w:pPr>
        <w:numPr>
          <w:ilvl w:val="0"/>
          <w:numId w:val="240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DF3E34" w:rsidRPr="00DF3E34" w:rsidRDefault="00DF3E34" w:rsidP="002D3271">
      <w:pPr>
        <w:numPr>
          <w:ilvl w:val="0"/>
          <w:numId w:val="240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DF3E34" w:rsidRPr="00DF3E34" w:rsidRDefault="00DF3E34" w:rsidP="002D3271">
      <w:pPr>
        <w:numPr>
          <w:ilvl w:val="0"/>
          <w:numId w:val="240"/>
        </w:numPr>
        <w:tabs>
          <w:tab w:val="left" w:pos="993"/>
        </w:tabs>
        <w:autoSpaceDE/>
        <w:autoSpaceDN/>
        <w:ind w:left="0"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DF3E34" w:rsidRPr="00DF3E34" w:rsidRDefault="00DF3E34" w:rsidP="00DF3E34">
      <w:pPr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DF3E34" w:rsidRPr="00DF3E34" w:rsidRDefault="00DF3E34" w:rsidP="00DF3E34">
      <w:pPr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DF3E34" w:rsidRPr="00DF3E34" w:rsidRDefault="00DF3E34" w:rsidP="00DF3E34">
      <w:pPr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DF3E34" w:rsidRPr="00DF3E34" w:rsidRDefault="00DF3E34" w:rsidP="00DF3E34">
      <w:pPr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– личностно-ориентированный подход в организации всех видов деятельности</w:t>
      </w:r>
      <w:r w:rsidRPr="00DF3E34">
        <w:rPr>
          <w:i/>
          <w:sz w:val="24"/>
          <w:szCs w:val="24"/>
          <w:lang w:eastAsia="ru-RU"/>
        </w:rPr>
        <w:t xml:space="preserve"> </w:t>
      </w:r>
      <w:r w:rsidRPr="00DF3E34">
        <w:rPr>
          <w:iCs/>
          <w:sz w:val="24"/>
          <w:szCs w:val="24"/>
          <w:lang w:eastAsia="ru-RU"/>
        </w:rPr>
        <w:lastRenderedPageBreak/>
        <w:t>обучающихся с</w:t>
      </w:r>
      <w:r w:rsidRPr="00DF3E34">
        <w:rPr>
          <w:sz w:val="24"/>
          <w:szCs w:val="24"/>
          <w:lang w:eastAsia="ru-RU"/>
        </w:rPr>
        <w:t xml:space="preserve"> особыми образовательными потребностями.</w:t>
      </w: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16" w:name="_Toc109838905"/>
      <w:r w:rsidRPr="00DF3E34">
        <w:rPr>
          <w:b/>
          <w:sz w:val="24"/>
          <w:szCs w:val="24"/>
          <w:lang w:eastAsia="ru-RU"/>
        </w:rPr>
        <w:t>3.4 Система поощрения социальной успешности и проявлений активной жизненной позиции обучающихся</w:t>
      </w:r>
      <w:bookmarkEnd w:id="16"/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В школе создана система поощрения успешной деятельности обучающихся:</w:t>
      </w:r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размещение заметок о достижениях обучающихся в новостных выпусках школьного канала в социальной сети телеграмм;</w:t>
      </w:r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 информирование всех обучающихся о награждении, проведение награждений в присутствии значительного числа обучающихся.</w:t>
      </w:r>
    </w:p>
    <w:p w:rsidR="00DF3E34" w:rsidRPr="00DF3E34" w:rsidRDefault="00DF3E34" w:rsidP="00DF3E34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DF3E34" w:rsidRPr="00DF3E34" w:rsidRDefault="00DF3E34" w:rsidP="00DF3E34">
      <w:pPr>
        <w:keepNext/>
        <w:keepLines/>
        <w:autoSpaceDE/>
        <w:autoSpaceDN/>
        <w:jc w:val="both"/>
        <w:outlineLvl w:val="0"/>
        <w:rPr>
          <w:b/>
          <w:sz w:val="24"/>
          <w:szCs w:val="24"/>
          <w:lang w:eastAsia="ru-RU"/>
        </w:rPr>
      </w:pPr>
      <w:bookmarkStart w:id="17" w:name="_Toc109838906"/>
      <w:r w:rsidRPr="00DF3E34">
        <w:rPr>
          <w:b/>
          <w:sz w:val="24"/>
          <w:szCs w:val="24"/>
          <w:lang w:eastAsia="ru-RU"/>
        </w:rPr>
        <w:t>3.5 Анализ воспитательного процесса</w:t>
      </w:r>
      <w:bookmarkEnd w:id="17"/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Самоанализ осуществляется ежегодно силами самой школы.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Основными направлениями анализа организуемого в школе воспитательного процесса: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1. Результаты воспитания, социализации и саморазвития школьников.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2. Состояние организуемой в школе совместной деятельности детей и взрослых.</w:t>
      </w:r>
    </w:p>
    <w:p w:rsidR="00DF3E34" w:rsidRPr="00DF3E34" w:rsidRDefault="00DF3E34" w:rsidP="00DF3E34">
      <w:pPr>
        <w:adjustRightInd w:val="0"/>
        <w:ind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</w:t>
      </w:r>
      <w:r w:rsidRPr="00DF3E34">
        <w:rPr>
          <w:sz w:val="24"/>
          <w:szCs w:val="24"/>
          <w:lang w:eastAsia="ru-RU"/>
        </w:rPr>
        <w:lastRenderedPageBreak/>
        <w:t xml:space="preserve">взрослых.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Внимание при этом сосредотачивается на вопросах, связанных с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проводимых общешкольных ключевых дел;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совместной деятельности классных руководителей и их классов;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организуемой в школе внеурочной деятельности;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реализации личностно развивающего потенциала школьных уроков;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существующего в школе ученического самоуправления;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функционирующих на базе школы детских общественных объединений;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 xml:space="preserve">- качеством проводимых в школе экскурсий, походов; 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профориентационной работы школы;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работы школьных медиа;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организации предметно-эстетической среды школы;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- качеством взаимодействия школы и семей школьников.</w:t>
      </w:r>
    </w:p>
    <w:p w:rsidR="00DF3E34" w:rsidRPr="00DF3E34" w:rsidRDefault="00DF3E34" w:rsidP="00DF3E34">
      <w:pPr>
        <w:adjustRightInd w:val="0"/>
        <w:ind w:right="-1" w:firstLine="567"/>
        <w:jc w:val="both"/>
        <w:rPr>
          <w:sz w:val="24"/>
          <w:szCs w:val="24"/>
          <w:lang w:eastAsia="ru-RU"/>
        </w:rPr>
      </w:pPr>
      <w:r w:rsidRPr="00DF3E34">
        <w:rPr>
          <w:sz w:val="24"/>
          <w:szCs w:val="24"/>
          <w:lang w:eastAsia="ru-RU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DF3E34" w:rsidRPr="00DF3E34" w:rsidRDefault="00DF3E34" w:rsidP="00DF3E34">
      <w:pPr>
        <w:widowControl/>
        <w:autoSpaceDE/>
        <w:autoSpaceDN/>
        <w:ind w:firstLine="709"/>
        <w:jc w:val="right"/>
        <w:rPr>
          <w:b/>
          <w:sz w:val="24"/>
          <w:szCs w:val="24"/>
          <w:lang w:eastAsia="ru-RU"/>
        </w:rPr>
      </w:pPr>
    </w:p>
    <w:p w:rsidR="00F94597" w:rsidRDefault="00F94597" w:rsidP="00F94597">
      <w:pPr>
        <w:pStyle w:val="1"/>
        <w:tabs>
          <w:tab w:val="left" w:pos="1883"/>
        </w:tabs>
        <w:ind w:left="1882"/>
      </w:pPr>
    </w:p>
    <w:p w:rsidR="004E7696" w:rsidRDefault="00C27CE0" w:rsidP="002D3271">
      <w:pPr>
        <w:pStyle w:val="1"/>
        <w:numPr>
          <w:ilvl w:val="1"/>
          <w:numId w:val="140"/>
        </w:numPr>
        <w:tabs>
          <w:tab w:val="left" w:pos="1708"/>
        </w:tabs>
        <w:ind w:left="1707" w:hanging="493"/>
        <w:jc w:val="both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4E7696" w:rsidRDefault="00C27CE0">
      <w:pPr>
        <w:pStyle w:val="a3"/>
        <w:spacing w:before="43" w:line="276" w:lineRule="auto"/>
        <w:ind w:left="222" w:right="42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AA7501">
        <w:t>МК</w:t>
      </w:r>
      <w:r>
        <w:t>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AA7501">
        <w:t>с.Усть -Соболевка</w:t>
      </w:r>
      <w:r>
        <w:t>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</w:t>
      </w:r>
      <w:r>
        <w:rPr>
          <w:spacing w:val="-2"/>
        </w:rPr>
        <w:t xml:space="preserve"> </w:t>
      </w:r>
      <w:r>
        <w:t>– ОВЗ).</w:t>
      </w:r>
    </w:p>
    <w:p w:rsidR="004E7696" w:rsidRDefault="00C27CE0">
      <w:pPr>
        <w:pStyle w:val="a3"/>
        <w:spacing w:line="276" w:lineRule="auto"/>
        <w:ind w:left="222" w:right="420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и(или) психологическом развитии, подтвержденные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создания специальных</w:t>
      </w:r>
      <w:r>
        <w:rPr>
          <w:spacing w:val="-4"/>
        </w:rPr>
        <w:t xml:space="preserve"> </w:t>
      </w:r>
      <w:r>
        <w:t>условий.</w:t>
      </w:r>
    </w:p>
    <w:p w:rsidR="004E7696" w:rsidRDefault="00C27CE0">
      <w:pPr>
        <w:pStyle w:val="a3"/>
        <w:spacing w:line="276" w:lineRule="auto"/>
        <w:ind w:left="222" w:right="422" w:firstLine="99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 обучающихся , их социальную адаптацию и оказание помощи детям</w:t>
      </w:r>
      <w:r>
        <w:rPr>
          <w:spacing w:val="-67"/>
        </w:rPr>
        <w:t xml:space="preserve"> </w:t>
      </w:r>
      <w:r>
        <w:t>этой категории в</w:t>
      </w:r>
      <w:r>
        <w:rPr>
          <w:spacing w:val="-5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ОП.</w:t>
      </w:r>
    </w:p>
    <w:p w:rsidR="004E7696" w:rsidRDefault="00C27CE0" w:rsidP="00DF3E34">
      <w:pPr>
        <w:pStyle w:val="a3"/>
        <w:spacing w:before="1" w:line="276" w:lineRule="auto"/>
        <w:ind w:left="222" w:right="425" w:firstLine="99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30"/>
        </w:rPr>
        <w:t xml:space="preserve"> </w:t>
      </w:r>
      <w:r>
        <w:t>образовательные</w:t>
      </w:r>
      <w:r>
        <w:rPr>
          <w:spacing w:val="30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ограниченными</w:t>
      </w:r>
      <w:r w:rsidR="00DF3E34">
        <w:t xml:space="preserve"> </w:t>
      </w:r>
      <w:r w:rsidR="00DF3E34">
        <w:lastRenderedPageBreak/>
        <w:t>в</w:t>
      </w:r>
      <w:r>
        <w:t>озможностями здоровья посредством индивидуализации и дифференциации</w:t>
      </w:r>
      <w:r>
        <w:rPr>
          <w:spacing w:val="-67"/>
        </w:rPr>
        <w:t xml:space="preserve"> </w:t>
      </w:r>
      <w:r>
        <w:t>образовательного процесса.</w:t>
      </w:r>
    </w:p>
    <w:p w:rsidR="004E7696" w:rsidRDefault="00C27CE0">
      <w:pPr>
        <w:pStyle w:val="a3"/>
        <w:tabs>
          <w:tab w:val="left" w:pos="1275"/>
          <w:tab w:val="left" w:pos="2870"/>
          <w:tab w:val="left" w:pos="3745"/>
          <w:tab w:val="left" w:pos="5338"/>
          <w:tab w:val="left" w:pos="6286"/>
          <w:tab w:val="left" w:pos="7774"/>
          <w:tab w:val="left" w:pos="9446"/>
        </w:tabs>
        <w:spacing w:line="276" w:lineRule="auto"/>
        <w:ind w:left="222" w:right="425" w:firstLine="993"/>
        <w:jc w:val="left"/>
      </w:pPr>
      <w:r>
        <w:t>К категории школьников с ограниченными возможностями здоровья</w:t>
      </w:r>
      <w:r>
        <w:rPr>
          <w:spacing w:val="1"/>
        </w:rPr>
        <w:t xml:space="preserve"> </w:t>
      </w:r>
      <w:r>
        <w:t>(ОВЗ)</w:t>
      </w:r>
      <w:r>
        <w:tab/>
        <w:t>относятся:</w:t>
      </w:r>
      <w:r>
        <w:tab/>
        <w:t>дети</w:t>
      </w:r>
      <w:r>
        <w:tab/>
        <w:t>инвалиды;</w:t>
      </w:r>
      <w:r>
        <w:tab/>
        <w:t>дети,</w:t>
      </w:r>
      <w:r>
        <w:tab/>
        <w:t>имеющие</w:t>
      </w:r>
      <w:r>
        <w:tab/>
        <w:t>недостатки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психофизическом</w:t>
      </w:r>
      <w:r>
        <w:rPr>
          <w:spacing w:val="21"/>
        </w:rPr>
        <w:t xml:space="preserve"> </w:t>
      </w:r>
      <w:r>
        <w:t>развитии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,</w:t>
      </w:r>
      <w:r>
        <w:rPr>
          <w:spacing w:val="23"/>
        </w:rPr>
        <w:t xml:space="preserve"> </w:t>
      </w:r>
      <w:r>
        <w:t>жизнедеятельность</w:t>
      </w:r>
      <w:r>
        <w:rPr>
          <w:spacing w:val="23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нарушена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сложившихся обстоятельств</w:t>
      </w:r>
    </w:p>
    <w:p w:rsidR="004E7696" w:rsidRDefault="004E7696">
      <w:pPr>
        <w:pStyle w:val="a3"/>
        <w:spacing w:before="1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1918"/>
        </w:tabs>
        <w:spacing w:line="278" w:lineRule="auto"/>
        <w:ind w:left="222" w:right="422" w:firstLine="993"/>
        <w:jc w:val="both"/>
      </w:pPr>
      <w:r>
        <w:t>Цели и задачи коррекционной работы с обучающимися при</w:t>
      </w:r>
      <w:r>
        <w:rPr>
          <w:spacing w:val="-67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</w:p>
    <w:p w:rsidR="004E7696" w:rsidRDefault="00C27CE0">
      <w:pPr>
        <w:pStyle w:val="a3"/>
        <w:spacing w:line="276" w:lineRule="auto"/>
        <w:ind w:left="222" w:right="42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t>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психологической коррекции недостатков в развитии детей с ограниченными</w:t>
      </w:r>
      <w:r>
        <w:rPr>
          <w:spacing w:val="1"/>
        </w:rPr>
        <w:t xml:space="preserve"> </w:t>
      </w:r>
      <w:r>
        <w:t>возможностями здоровья и оказание помощи обучающимся этой категории в</w:t>
      </w:r>
      <w:r>
        <w:rPr>
          <w:spacing w:val="1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4E7696" w:rsidRDefault="00C27CE0">
      <w:pPr>
        <w:pStyle w:val="1"/>
        <w:ind w:left="930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094"/>
        </w:tabs>
        <w:spacing w:before="37" w:line="276" w:lineRule="auto"/>
        <w:ind w:right="424" w:firstLine="707"/>
        <w:rPr>
          <w:sz w:val="28"/>
        </w:rPr>
      </w:pPr>
      <w:r>
        <w:rPr>
          <w:sz w:val="28"/>
        </w:rPr>
        <w:t>выявить особые образовательные потребности детей с 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здоровья, обусловленные недостатками в их физическом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развитии.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120"/>
        </w:tabs>
        <w:spacing w:before="1" w:line="276" w:lineRule="auto"/>
        <w:ind w:right="426" w:firstLine="707"/>
        <w:rPr>
          <w:sz w:val="28"/>
        </w:rPr>
      </w:pPr>
      <w:r>
        <w:rPr>
          <w:sz w:val="28"/>
        </w:rPr>
        <w:t>определить особенности организации образовательного процесса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каждого ребёнка, структурой нарушения развития и степенью</w:t>
      </w:r>
      <w:r>
        <w:rPr>
          <w:spacing w:val="-67"/>
          <w:sz w:val="28"/>
        </w:rPr>
        <w:t xml:space="preserve"> </w:t>
      </w:r>
      <w:r>
        <w:rPr>
          <w:sz w:val="28"/>
        </w:rPr>
        <w:t>его выраженности.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449"/>
        </w:tabs>
        <w:spacing w:line="276" w:lineRule="auto"/>
        <w:ind w:right="423" w:firstLine="707"/>
        <w:rPr>
          <w:sz w:val="28"/>
        </w:rPr>
      </w:pP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педагогическую помощь детям с ограниченными возможностями здоровья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4E7696" w:rsidRDefault="00C27CE0">
      <w:pPr>
        <w:pStyle w:val="a3"/>
        <w:spacing w:line="322" w:lineRule="exact"/>
        <w:ind w:left="930" w:firstLine="0"/>
      </w:pPr>
      <w:r>
        <w:t>Предполагаемый</w:t>
      </w:r>
      <w:r>
        <w:rPr>
          <w:spacing w:val="-8"/>
        </w:rPr>
        <w:t xml:space="preserve"> </w:t>
      </w:r>
      <w:r>
        <w:t>результат: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106"/>
        </w:tabs>
        <w:spacing w:before="50" w:line="276" w:lineRule="auto"/>
        <w:ind w:right="424" w:firstLine="707"/>
        <w:rPr>
          <w:sz w:val="28"/>
        </w:rPr>
      </w:pPr>
      <w:r>
        <w:rPr>
          <w:sz w:val="28"/>
        </w:rPr>
        <w:t>увеличение доли выявленных детей с ограниченными 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199"/>
        </w:tabs>
        <w:spacing w:line="276" w:lineRule="auto"/>
        <w:ind w:right="426" w:firstLine="707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программу;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115"/>
        </w:tabs>
        <w:spacing w:line="276" w:lineRule="auto"/>
        <w:ind w:right="425" w:firstLine="707"/>
        <w:rPr>
          <w:sz w:val="28"/>
        </w:rPr>
      </w:pPr>
      <w:r>
        <w:rPr>
          <w:sz w:val="28"/>
        </w:rPr>
        <w:t>раннее выявление недостатков в развитии и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655B58" w:rsidRDefault="00C27CE0" w:rsidP="002D3271">
      <w:pPr>
        <w:pStyle w:val="a4"/>
        <w:numPr>
          <w:ilvl w:val="0"/>
          <w:numId w:val="104"/>
        </w:numPr>
        <w:tabs>
          <w:tab w:val="left" w:pos="1127"/>
        </w:tabs>
        <w:spacing w:before="79" w:line="276" w:lineRule="auto"/>
        <w:ind w:right="424" w:firstLine="707"/>
        <w:rPr>
          <w:sz w:val="28"/>
        </w:rPr>
      </w:pPr>
      <w:r w:rsidRPr="00655B58">
        <w:rPr>
          <w:sz w:val="28"/>
        </w:rPr>
        <w:t>успешная адаптация обучающихся с ограниченными возможностями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здоровья</w:t>
      </w:r>
      <w:r w:rsidRPr="00655B58">
        <w:rPr>
          <w:spacing w:val="-1"/>
          <w:sz w:val="28"/>
        </w:rPr>
        <w:t xml:space="preserve"> </w:t>
      </w:r>
      <w:r w:rsidRPr="00655B58">
        <w:rPr>
          <w:sz w:val="28"/>
        </w:rPr>
        <w:t>к условиям образовательной среды.</w:t>
      </w:r>
    </w:p>
    <w:p w:rsidR="004E7696" w:rsidRPr="00655B58" w:rsidRDefault="00C27CE0" w:rsidP="002D3271">
      <w:pPr>
        <w:pStyle w:val="a4"/>
        <w:numPr>
          <w:ilvl w:val="0"/>
          <w:numId w:val="104"/>
        </w:numPr>
        <w:tabs>
          <w:tab w:val="left" w:pos="1127"/>
        </w:tabs>
        <w:spacing w:before="79" w:line="276" w:lineRule="auto"/>
        <w:ind w:right="424" w:firstLine="707"/>
        <w:rPr>
          <w:sz w:val="28"/>
        </w:rPr>
      </w:pPr>
      <w:r w:rsidRPr="00655B58">
        <w:rPr>
          <w:sz w:val="28"/>
        </w:rPr>
        <w:t>уменьшение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степени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выраженности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патологии,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ее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поведенческих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последствий, предупреждение появления вторичных отклонений в развитии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lastRenderedPageBreak/>
        <w:t>ребенка.</w:t>
      </w:r>
    </w:p>
    <w:p w:rsidR="004E7696" w:rsidRDefault="00C27CE0">
      <w:pPr>
        <w:pStyle w:val="a3"/>
        <w:spacing w:line="276" w:lineRule="auto"/>
        <w:ind w:left="222" w:right="42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взаимодействия различных специалистов, а так же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E7696" w:rsidRDefault="004E7696">
      <w:pPr>
        <w:pStyle w:val="a3"/>
        <w:spacing w:before="9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1738"/>
        </w:tabs>
        <w:spacing w:line="276" w:lineRule="auto"/>
        <w:ind w:left="222" w:right="427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</w:p>
    <w:p w:rsidR="004E7696" w:rsidRDefault="00C27CE0">
      <w:pPr>
        <w:pStyle w:val="a3"/>
        <w:spacing w:line="276" w:lineRule="auto"/>
        <w:ind w:left="222" w:right="43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4E7696" w:rsidRDefault="00C27CE0" w:rsidP="00B14A84">
      <w:pPr>
        <w:pStyle w:val="a4"/>
        <w:numPr>
          <w:ilvl w:val="0"/>
          <w:numId w:val="103"/>
        </w:numPr>
        <w:tabs>
          <w:tab w:val="left" w:pos="1345"/>
        </w:tabs>
        <w:spacing w:line="276" w:lineRule="auto"/>
        <w:ind w:right="426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4E7696" w:rsidRDefault="00C27CE0" w:rsidP="00B14A84">
      <w:pPr>
        <w:pStyle w:val="a4"/>
        <w:numPr>
          <w:ilvl w:val="0"/>
          <w:numId w:val="103"/>
        </w:numPr>
        <w:tabs>
          <w:tab w:val="left" w:pos="1434"/>
        </w:tabs>
        <w:spacing w:line="276" w:lineRule="auto"/>
        <w:ind w:right="423" w:firstLine="707"/>
        <w:rPr>
          <w:sz w:val="28"/>
        </w:rPr>
      </w:pPr>
      <w:r>
        <w:rPr>
          <w:sz w:val="28"/>
        </w:rPr>
        <w:t>Системность.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 и развития, то есть системный подход к анализу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4E7696" w:rsidRDefault="00C27CE0" w:rsidP="00B14A84">
      <w:pPr>
        <w:pStyle w:val="a4"/>
        <w:numPr>
          <w:ilvl w:val="0"/>
          <w:numId w:val="103"/>
        </w:numPr>
        <w:tabs>
          <w:tab w:val="left" w:pos="1314"/>
        </w:tabs>
        <w:spacing w:line="276" w:lineRule="auto"/>
        <w:ind w:right="426" w:firstLine="707"/>
        <w:rPr>
          <w:sz w:val="28"/>
        </w:rPr>
      </w:pPr>
      <w:r>
        <w:rPr>
          <w:sz w:val="28"/>
        </w:rPr>
        <w:t>Непрерывность.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подхода к её решению.</w:t>
      </w:r>
    </w:p>
    <w:p w:rsidR="004E7696" w:rsidRDefault="00C27CE0" w:rsidP="00B14A84">
      <w:pPr>
        <w:pStyle w:val="a4"/>
        <w:numPr>
          <w:ilvl w:val="0"/>
          <w:numId w:val="103"/>
        </w:numPr>
        <w:tabs>
          <w:tab w:val="left" w:pos="1395"/>
        </w:tabs>
        <w:spacing w:line="276" w:lineRule="auto"/>
        <w:ind w:right="426" w:firstLine="707"/>
        <w:rPr>
          <w:sz w:val="28"/>
        </w:rPr>
      </w:pPr>
      <w:r>
        <w:rPr>
          <w:sz w:val="28"/>
        </w:rPr>
        <w:t>Вариативность.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недостатки 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 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 развитии.</w:t>
      </w:r>
    </w:p>
    <w:p w:rsidR="004E7696" w:rsidRPr="00655B58" w:rsidRDefault="00C27CE0" w:rsidP="00655B58">
      <w:pPr>
        <w:pStyle w:val="a4"/>
        <w:numPr>
          <w:ilvl w:val="0"/>
          <w:numId w:val="103"/>
        </w:numPr>
        <w:tabs>
          <w:tab w:val="left" w:pos="1523"/>
        </w:tabs>
        <w:spacing w:before="79" w:line="278" w:lineRule="auto"/>
        <w:ind w:right="431" w:firstLine="0"/>
        <w:rPr>
          <w:sz w:val="28"/>
          <w:szCs w:val="28"/>
        </w:rPr>
      </w:pPr>
      <w:r w:rsidRPr="00655B58">
        <w:rPr>
          <w:sz w:val="28"/>
        </w:rPr>
        <w:t>Рекомендательный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характер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оказания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помощи.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Принцип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обеспечивает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соблюдение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гарантированных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законодательством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прав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родителей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(законных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представителей)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детей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с</w:t>
      </w:r>
      <w:r w:rsidRPr="00655B58">
        <w:rPr>
          <w:spacing w:val="71"/>
          <w:sz w:val="28"/>
        </w:rPr>
        <w:t xml:space="preserve"> </w:t>
      </w:r>
      <w:r w:rsidRPr="00655B58">
        <w:rPr>
          <w:sz w:val="28"/>
        </w:rPr>
        <w:t>ограниченными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возможностями здоровья выбирать формы получения детьми образования,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образовательные учреждения, защищать законные права и интересы детей,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включая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обязательное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согласование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с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родителями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(законными</w:t>
      </w:r>
      <w:r w:rsidRPr="00655B58">
        <w:rPr>
          <w:spacing w:val="1"/>
          <w:sz w:val="28"/>
        </w:rPr>
        <w:t xml:space="preserve"> </w:t>
      </w:r>
      <w:r w:rsidRPr="00655B58">
        <w:rPr>
          <w:sz w:val="28"/>
        </w:rPr>
        <w:t>представителями)</w:t>
      </w:r>
      <w:r w:rsidRPr="00655B58">
        <w:rPr>
          <w:spacing w:val="16"/>
          <w:sz w:val="28"/>
        </w:rPr>
        <w:t xml:space="preserve"> </w:t>
      </w:r>
      <w:r w:rsidRPr="00655B58">
        <w:rPr>
          <w:sz w:val="28"/>
        </w:rPr>
        <w:t>вопроса</w:t>
      </w:r>
      <w:r w:rsidRPr="00655B58">
        <w:rPr>
          <w:spacing w:val="14"/>
          <w:sz w:val="28"/>
        </w:rPr>
        <w:t xml:space="preserve"> </w:t>
      </w:r>
      <w:r w:rsidRPr="00655B58">
        <w:rPr>
          <w:sz w:val="28"/>
        </w:rPr>
        <w:t>о</w:t>
      </w:r>
      <w:r w:rsidRPr="00655B58">
        <w:rPr>
          <w:spacing w:val="16"/>
          <w:sz w:val="28"/>
        </w:rPr>
        <w:t xml:space="preserve"> </w:t>
      </w:r>
      <w:r w:rsidRPr="00655B58">
        <w:rPr>
          <w:sz w:val="28"/>
        </w:rPr>
        <w:t>направлении</w:t>
      </w:r>
      <w:r w:rsidRPr="00655B58">
        <w:rPr>
          <w:spacing w:val="17"/>
          <w:sz w:val="28"/>
        </w:rPr>
        <w:t xml:space="preserve"> </w:t>
      </w:r>
      <w:r w:rsidRPr="00655B58">
        <w:rPr>
          <w:sz w:val="28"/>
        </w:rPr>
        <w:t>(переводе)</w:t>
      </w:r>
      <w:r w:rsidRPr="00655B58">
        <w:rPr>
          <w:spacing w:val="17"/>
          <w:sz w:val="28"/>
        </w:rPr>
        <w:t xml:space="preserve"> </w:t>
      </w:r>
      <w:r w:rsidRPr="00655B58">
        <w:rPr>
          <w:sz w:val="28"/>
        </w:rPr>
        <w:t>детей</w:t>
      </w:r>
      <w:r w:rsidRPr="00655B58">
        <w:rPr>
          <w:spacing w:val="16"/>
          <w:sz w:val="28"/>
        </w:rPr>
        <w:t xml:space="preserve"> </w:t>
      </w:r>
      <w:r w:rsidRPr="00655B58">
        <w:rPr>
          <w:sz w:val="28"/>
        </w:rPr>
        <w:t>с</w:t>
      </w:r>
      <w:r w:rsidRPr="00655B58">
        <w:rPr>
          <w:spacing w:val="17"/>
          <w:sz w:val="28"/>
        </w:rPr>
        <w:t xml:space="preserve"> </w:t>
      </w:r>
      <w:r w:rsidRPr="00655B58">
        <w:rPr>
          <w:sz w:val="28"/>
        </w:rPr>
        <w:t>ограниченными</w:t>
      </w:r>
      <w:r w:rsidR="00655B58">
        <w:rPr>
          <w:sz w:val="28"/>
        </w:rPr>
        <w:t xml:space="preserve"> </w:t>
      </w:r>
      <w:r w:rsidRPr="00655B58">
        <w:rPr>
          <w:sz w:val="28"/>
          <w:szCs w:val="28"/>
        </w:rPr>
        <w:t>возможностями здоровья в специальные (коррекционные) образовательные</w:t>
      </w:r>
      <w:r w:rsidRPr="00655B58">
        <w:rPr>
          <w:spacing w:val="1"/>
          <w:sz w:val="28"/>
          <w:szCs w:val="28"/>
        </w:rPr>
        <w:t xml:space="preserve"> </w:t>
      </w:r>
      <w:r w:rsidRPr="00655B58">
        <w:rPr>
          <w:sz w:val="28"/>
          <w:szCs w:val="28"/>
        </w:rPr>
        <w:t>учреждения</w:t>
      </w:r>
      <w:r w:rsidRPr="00655B58">
        <w:rPr>
          <w:spacing w:val="-1"/>
          <w:sz w:val="28"/>
          <w:szCs w:val="28"/>
        </w:rPr>
        <w:t xml:space="preserve"> </w:t>
      </w:r>
      <w:r w:rsidRPr="00655B58">
        <w:rPr>
          <w:sz w:val="28"/>
          <w:szCs w:val="28"/>
        </w:rPr>
        <w:t>(классы, группы).</w:t>
      </w:r>
    </w:p>
    <w:p w:rsidR="004E7696" w:rsidRDefault="00C27CE0">
      <w:pPr>
        <w:pStyle w:val="a3"/>
        <w:spacing w:line="276" w:lineRule="auto"/>
        <w:ind w:left="222" w:right="430"/>
      </w:pPr>
      <w:r>
        <w:t>Теоретико-методологической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lastRenderedPageBreak/>
        <w:t>работы</w:t>
      </w:r>
      <w:r>
        <w:rPr>
          <w:spacing w:val="-1"/>
        </w:rPr>
        <w:t xml:space="preserve"> </w:t>
      </w:r>
      <w:r>
        <w:t>является взаимосвязь</w:t>
      </w:r>
      <w:r>
        <w:rPr>
          <w:spacing w:val="-2"/>
        </w:rPr>
        <w:t xml:space="preserve"> </w:t>
      </w:r>
      <w:r>
        <w:t>трех подходов: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158"/>
        </w:tabs>
        <w:spacing w:line="276" w:lineRule="auto"/>
        <w:ind w:right="427" w:firstLine="707"/>
        <w:rPr>
          <w:sz w:val="28"/>
        </w:rPr>
      </w:pPr>
      <w:r>
        <w:rPr>
          <w:sz w:val="28"/>
        </w:rPr>
        <w:t>нейропсихологического, выявляющего причины, лежащие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 трудностей;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482"/>
        </w:tabs>
        <w:spacing w:line="276" w:lineRule="auto"/>
        <w:ind w:right="423" w:firstLine="707"/>
        <w:rPr>
          <w:sz w:val="28"/>
        </w:rPr>
      </w:pPr>
      <w:r>
        <w:rPr>
          <w:sz w:val="28"/>
        </w:rPr>
        <w:t>комплексного,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знаний 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ребенке;</w:t>
      </w:r>
    </w:p>
    <w:p w:rsidR="004E7696" w:rsidRDefault="00C27CE0" w:rsidP="002D3271">
      <w:pPr>
        <w:pStyle w:val="a4"/>
        <w:numPr>
          <w:ilvl w:val="0"/>
          <w:numId w:val="104"/>
        </w:numPr>
        <w:tabs>
          <w:tab w:val="left" w:pos="1314"/>
        </w:tabs>
        <w:spacing w:line="276" w:lineRule="auto"/>
        <w:ind w:right="423" w:firstLine="707"/>
        <w:rPr>
          <w:sz w:val="28"/>
        </w:rPr>
      </w:pPr>
      <w:r>
        <w:rPr>
          <w:sz w:val="28"/>
        </w:rPr>
        <w:t>междисциплинарного,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 Эта деятельность отражает, с одной стороны, специфику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работы медицинских работников, педагогов и психологов,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а с другой интеграцию действий формирующегося коллективного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сотрудничеству).</w:t>
      </w:r>
    </w:p>
    <w:p w:rsidR="004E7696" w:rsidRDefault="00C27CE0">
      <w:pPr>
        <w:pStyle w:val="1"/>
        <w:ind w:left="930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деятельности</w:t>
      </w:r>
    </w:p>
    <w:p w:rsidR="004E7696" w:rsidRDefault="00C27CE0">
      <w:pPr>
        <w:pStyle w:val="2"/>
        <w:ind w:left="930"/>
      </w:pPr>
      <w:r>
        <w:t>Диагностическое</w:t>
      </w:r>
      <w:r>
        <w:rPr>
          <w:spacing w:val="-7"/>
        </w:rPr>
        <w:t xml:space="preserve"> </w:t>
      </w:r>
      <w:r>
        <w:t>направление.</w:t>
      </w:r>
    </w:p>
    <w:p w:rsidR="004E7696" w:rsidRDefault="00C27CE0">
      <w:pPr>
        <w:pStyle w:val="a3"/>
        <w:spacing w:before="41" w:line="276" w:lineRule="auto"/>
        <w:ind w:left="222" w:right="423"/>
      </w:pPr>
      <w:r>
        <w:t>Целью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психолого-медико-педагогического обследования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4E7696" w:rsidRDefault="00C27CE0">
      <w:pPr>
        <w:pStyle w:val="2"/>
        <w:spacing w:before="9"/>
        <w:ind w:left="930"/>
      </w:pPr>
      <w:r>
        <w:t>Консультативное</w:t>
      </w:r>
      <w:r>
        <w:rPr>
          <w:spacing w:val="-8"/>
        </w:rPr>
        <w:t xml:space="preserve"> </w:t>
      </w:r>
      <w:r>
        <w:t>направление.</w:t>
      </w:r>
    </w:p>
    <w:p w:rsidR="004E7696" w:rsidRDefault="00C27CE0">
      <w:pPr>
        <w:pStyle w:val="a3"/>
        <w:spacing w:before="40" w:line="276" w:lineRule="auto"/>
        <w:ind w:left="222" w:right="424"/>
      </w:pPr>
      <w:r>
        <w:t>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категории детей с целью создания адаптивной среды, 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4E7696" w:rsidRDefault="00C27CE0">
      <w:pPr>
        <w:pStyle w:val="2"/>
        <w:spacing w:before="9"/>
        <w:ind w:left="930"/>
      </w:pPr>
      <w:r>
        <w:t>Коррекционное</w:t>
      </w:r>
      <w:r>
        <w:rPr>
          <w:spacing w:val="-6"/>
        </w:rPr>
        <w:t xml:space="preserve"> </w:t>
      </w:r>
      <w:r>
        <w:t>направление.</w:t>
      </w:r>
    </w:p>
    <w:p w:rsidR="004E7696" w:rsidRDefault="00C27CE0">
      <w:pPr>
        <w:pStyle w:val="a3"/>
        <w:spacing w:before="40" w:line="276" w:lineRule="auto"/>
        <w:ind w:left="222" w:right="427"/>
      </w:pPr>
      <w:r>
        <w:t>Уменьшение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патологии,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-67"/>
        </w:rPr>
        <w:t xml:space="preserve"> </w:t>
      </w:r>
      <w:r>
        <w:t>последствий, предупреждение появления вторичных отклонений в развитии,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ребенка.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1944"/>
        </w:tabs>
        <w:spacing w:line="276" w:lineRule="auto"/>
        <w:ind w:left="222" w:right="424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поддержки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ограниченными</w:t>
      </w:r>
    </w:p>
    <w:p w:rsidR="004E7696" w:rsidRDefault="00C27CE0">
      <w:pPr>
        <w:tabs>
          <w:tab w:val="left" w:pos="2477"/>
          <w:tab w:val="left" w:pos="3935"/>
          <w:tab w:val="left" w:pos="5905"/>
          <w:tab w:val="left" w:pos="7801"/>
        </w:tabs>
        <w:spacing w:before="83" w:line="278" w:lineRule="auto"/>
        <w:ind w:left="222" w:right="427"/>
        <w:rPr>
          <w:b/>
          <w:sz w:val="28"/>
        </w:rPr>
      </w:pPr>
      <w:r>
        <w:rPr>
          <w:b/>
          <w:sz w:val="28"/>
        </w:rPr>
        <w:t>возможностями</w:t>
      </w:r>
      <w:r>
        <w:rPr>
          <w:b/>
          <w:sz w:val="28"/>
        </w:rPr>
        <w:tab/>
        <w:t>здоровья,</w:t>
      </w:r>
      <w:r>
        <w:rPr>
          <w:b/>
          <w:sz w:val="28"/>
        </w:rPr>
        <w:tab/>
        <w:t>включающая</w:t>
      </w:r>
      <w:r>
        <w:rPr>
          <w:b/>
          <w:sz w:val="28"/>
        </w:rPr>
        <w:tab/>
        <w:t>комплексное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обследование,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успешности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ООП ООО</w:t>
      </w:r>
    </w:p>
    <w:p w:rsidR="004E7696" w:rsidRDefault="004E7696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4E7696" w:rsidRDefault="00C27CE0">
      <w:pPr>
        <w:pStyle w:val="1"/>
        <w:spacing w:after="53"/>
        <w:ind w:left="930"/>
        <w:jc w:val="left"/>
      </w:pPr>
      <w:r>
        <w:lastRenderedPageBreak/>
        <w:t>План-график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446"/>
        <w:gridCol w:w="2941"/>
      </w:tblGrid>
      <w:tr w:rsidR="004E7696">
        <w:trPr>
          <w:trHeight w:val="275"/>
        </w:trPr>
        <w:tc>
          <w:tcPr>
            <w:tcW w:w="4078" w:type="dxa"/>
          </w:tcPr>
          <w:p w:rsidR="004E7696" w:rsidRDefault="00C27CE0">
            <w:pPr>
              <w:pStyle w:val="TableParagraph"/>
              <w:spacing w:line="256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56" w:lineRule="exact"/>
              <w:ind w:left="304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E7696">
        <w:trPr>
          <w:trHeight w:val="827"/>
        </w:trPr>
        <w:tc>
          <w:tcPr>
            <w:tcW w:w="4078" w:type="dxa"/>
          </w:tcPr>
          <w:p w:rsidR="004E7696" w:rsidRDefault="00C27CE0">
            <w:pPr>
              <w:pStyle w:val="TableParagraph"/>
              <w:tabs>
                <w:tab w:val="left" w:pos="1467"/>
                <w:tab w:val="left" w:pos="28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Плановое</w:t>
            </w:r>
            <w:r>
              <w:rPr>
                <w:sz w:val="24"/>
              </w:rPr>
              <w:tab/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консилиума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4" w:right="299"/>
              <w:jc w:val="center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Председатель 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4E7696">
        <w:trPr>
          <w:trHeight w:val="551"/>
        </w:trPr>
        <w:tc>
          <w:tcPr>
            <w:tcW w:w="4078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4" w:right="299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E7696">
        <w:trPr>
          <w:trHeight w:val="551"/>
        </w:trPr>
        <w:tc>
          <w:tcPr>
            <w:tcW w:w="4078" w:type="dxa"/>
          </w:tcPr>
          <w:p w:rsidR="004E7696" w:rsidRDefault="00C27CE0">
            <w:pPr>
              <w:pStyle w:val="TableParagraph"/>
              <w:tabs>
                <w:tab w:val="left" w:pos="1547"/>
                <w:tab w:val="left" w:pos="37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на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4" w:right="29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4E7696" w:rsidRDefault="00C27CE0">
            <w:pPr>
              <w:pStyle w:val="TableParagraph"/>
              <w:spacing w:line="264" w:lineRule="exact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E7696">
        <w:trPr>
          <w:trHeight w:val="1104"/>
        </w:trPr>
        <w:tc>
          <w:tcPr>
            <w:tcW w:w="4078" w:type="dxa"/>
          </w:tcPr>
          <w:p w:rsidR="004E7696" w:rsidRDefault="00C27CE0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3" w:right="2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E7696" w:rsidRDefault="00C27CE0" w:rsidP="006C3BB1">
            <w:pPr>
              <w:pStyle w:val="TableParagraph"/>
              <w:spacing w:line="270" w:lineRule="atLeast"/>
              <w:ind w:right="16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4E7696">
        <w:trPr>
          <w:trHeight w:val="551"/>
        </w:trPr>
        <w:tc>
          <w:tcPr>
            <w:tcW w:w="4078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3" w:right="2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</w:t>
            </w:r>
            <w:r w:rsidR="006C3BB1">
              <w:rPr>
                <w:sz w:val="24"/>
              </w:rPr>
              <w:t>гоги</w:t>
            </w:r>
          </w:p>
        </w:tc>
      </w:tr>
      <w:tr w:rsidR="004E7696">
        <w:trPr>
          <w:trHeight w:val="554"/>
        </w:trPr>
        <w:tc>
          <w:tcPr>
            <w:tcW w:w="4078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70" w:lineRule="exact"/>
              <w:ind w:left="303" w:right="2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6C3BB1">
              <w:rPr>
                <w:sz w:val="24"/>
              </w:rPr>
              <w:t>и</w:t>
            </w:r>
          </w:p>
        </w:tc>
      </w:tr>
      <w:tr w:rsidR="004E7696">
        <w:trPr>
          <w:trHeight w:val="551"/>
        </w:trPr>
        <w:tc>
          <w:tcPr>
            <w:tcW w:w="4078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3" w:right="2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41" w:type="dxa"/>
          </w:tcPr>
          <w:p w:rsidR="004E7696" w:rsidRDefault="006C3BB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E7696">
        <w:trPr>
          <w:trHeight w:val="827"/>
        </w:trPr>
        <w:tc>
          <w:tcPr>
            <w:tcW w:w="4078" w:type="dxa"/>
          </w:tcPr>
          <w:p w:rsidR="004E7696" w:rsidRDefault="00C27CE0">
            <w:pPr>
              <w:pStyle w:val="TableParagraph"/>
              <w:tabs>
                <w:tab w:val="left" w:pos="1467"/>
                <w:tab w:val="left" w:pos="28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Плановое</w:t>
            </w:r>
            <w:r>
              <w:rPr>
                <w:sz w:val="24"/>
              </w:rPr>
              <w:tab/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консилиума</w:t>
            </w:r>
          </w:p>
        </w:tc>
        <w:tc>
          <w:tcPr>
            <w:tcW w:w="2446" w:type="dxa"/>
          </w:tcPr>
          <w:p w:rsidR="004E7696" w:rsidRDefault="00C27CE0">
            <w:pPr>
              <w:pStyle w:val="TableParagraph"/>
              <w:spacing w:line="268" w:lineRule="exact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41" w:type="dxa"/>
          </w:tcPr>
          <w:p w:rsidR="004E7696" w:rsidRDefault="00C27CE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Председатель 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</w:tbl>
    <w:p w:rsidR="004E7696" w:rsidRDefault="004E7696">
      <w:pPr>
        <w:rPr>
          <w:sz w:val="24"/>
        </w:rPr>
        <w:sectPr w:rsidR="004E7696">
          <w:headerReference w:type="default" r:id="rId26"/>
          <w:footerReference w:type="default" r:id="rId27"/>
          <w:pgSz w:w="11910" w:h="16840"/>
          <w:pgMar w:top="1460" w:right="420" w:bottom="1500" w:left="1480" w:header="0" w:footer="1301" w:gutter="0"/>
          <w:cols w:space="720"/>
        </w:sectPr>
      </w:pPr>
    </w:p>
    <w:p w:rsidR="004E7696" w:rsidRDefault="004E7696">
      <w:pPr>
        <w:pStyle w:val="a3"/>
        <w:spacing w:before="11"/>
        <w:ind w:left="0" w:firstLine="0"/>
        <w:jc w:val="left"/>
        <w:rPr>
          <w:b/>
          <w:sz w:val="12"/>
        </w:rPr>
      </w:pPr>
    </w:p>
    <w:p w:rsidR="004E7696" w:rsidRDefault="00C27CE0">
      <w:pPr>
        <w:spacing w:before="89"/>
        <w:ind w:left="3366"/>
        <w:rPr>
          <w:b/>
          <w:sz w:val="28"/>
        </w:rPr>
      </w:pPr>
      <w:r>
        <w:rPr>
          <w:b/>
          <w:sz w:val="28"/>
        </w:rPr>
        <w:t>Перечень,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spacing w:before="8"/>
        <w:ind w:left="0" w:firstLine="0"/>
        <w:jc w:val="left"/>
        <w:rPr>
          <w:b/>
          <w:sz w:val="16"/>
        </w:rPr>
      </w:pPr>
    </w:p>
    <w:tbl>
      <w:tblPr>
        <w:tblStyle w:val="TableNormal"/>
        <w:tblW w:w="1491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3651"/>
        <w:gridCol w:w="4349"/>
        <w:gridCol w:w="1747"/>
        <w:gridCol w:w="2267"/>
      </w:tblGrid>
      <w:tr w:rsidR="004E7696" w:rsidTr="00655B58">
        <w:trPr>
          <w:trHeight w:val="635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5" w:lineRule="exac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</w:p>
          <w:p w:rsidR="004E7696" w:rsidRDefault="00C27CE0">
            <w:pPr>
              <w:pStyle w:val="TableParagraph"/>
              <w:spacing w:before="41"/>
              <w:ind w:left="11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3651" w:type="dxa"/>
          </w:tcPr>
          <w:p w:rsidR="004E7696" w:rsidRDefault="00C27CE0">
            <w:pPr>
              <w:pStyle w:val="TableParagraph"/>
              <w:spacing w:line="275" w:lineRule="exact"/>
              <w:ind w:left="9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4E7696" w:rsidRDefault="00C27CE0">
            <w:pPr>
              <w:pStyle w:val="TableParagraph"/>
              <w:spacing w:before="41"/>
              <w:ind w:left="9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5" w:lineRule="exact"/>
              <w:ind w:left="15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</w:p>
          <w:p w:rsidR="004E7696" w:rsidRDefault="00C27CE0">
            <w:pPr>
              <w:pStyle w:val="TableParagraph"/>
              <w:spacing w:before="41"/>
              <w:ind w:left="156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5" w:lineRule="exact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267" w:type="dxa"/>
          </w:tcPr>
          <w:p w:rsidR="004E7696" w:rsidRDefault="00C27CE0">
            <w:pPr>
              <w:pStyle w:val="TableParagraph"/>
              <w:spacing w:line="275" w:lineRule="exact"/>
              <w:ind w:left="225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E7696" w:rsidTr="00655B58">
        <w:trPr>
          <w:trHeight w:val="316"/>
        </w:trPr>
        <w:tc>
          <w:tcPr>
            <w:tcW w:w="14911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4"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4E7696" w:rsidTr="00655B58">
        <w:trPr>
          <w:trHeight w:val="316"/>
        </w:trPr>
        <w:tc>
          <w:tcPr>
            <w:tcW w:w="14911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3" w:right="3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обследование: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4E7696" w:rsidTr="00655B58">
        <w:trPr>
          <w:trHeight w:val="1836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261" w:right="251" w:hanging="2"/>
              <w:jc w:val="center"/>
              <w:rPr>
                <w:sz w:val="24"/>
              </w:rPr>
            </w:pPr>
            <w:r>
              <w:rPr>
                <w:sz w:val="24"/>
              </w:rPr>
              <w:t>Определить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651" w:type="dxa"/>
          </w:tcPr>
          <w:p w:rsidR="004E7696" w:rsidRDefault="00C27CE0">
            <w:pPr>
              <w:pStyle w:val="TableParagraph"/>
              <w:spacing w:line="273" w:lineRule="exact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Объективные</w:t>
            </w:r>
          </w:p>
          <w:p w:rsidR="004E7696" w:rsidRDefault="00C27CE0">
            <w:pPr>
              <w:pStyle w:val="TableParagraph"/>
              <w:spacing w:before="41" w:line="276" w:lineRule="auto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диагностические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маршрутов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4E7696" w:rsidRDefault="00C27CE0">
            <w:pPr>
              <w:pStyle w:val="TableParagraph"/>
              <w:spacing w:line="276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6" w:lineRule="auto"/>
              <w:ind w:left="156" w:right="140"/>
              <w:jc w:val="center"/>
              <w:rPr>
                <w:sz w:val="24"/>
              </w:rPr>
            </w:pPr>
            <w:r>
              <w:rPr>
                <w:sz w:val="24"/>
              </w:rPr>
              <w:t>Изучение истории развития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работ обучающихся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3" w:lineRule="exact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7" w:type="dxa"/>
          </w:tcPr>
          <w:p w:rsidR="004E7696" w:rsidRDefault="00C27CE0">
            <w:pPr>
              <w:pStyle w:val="TableParagraph"/>
              <w:spacing w:line="273" w:lineRule="exact"/>
              <w:ind w:left="225" w:right="213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</w:tr>
      <w:tr w:rsidR="004E7696" w:rsidTr="00655B58">
        <w:trPr>
          <w:trHeight w:val="318"/>
        </w:trPr>
        <w:tc>
          <w:tcPr>
            <w:tcW w:w="14911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3" w:right="3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обследование: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4E7696" w:rsidTr="00655B58">
        <w:trPr>
          <w:trHeight w:val="2667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369" w:right="350" w:hanging="10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диагностику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4E7696" w:rsidRDefault="00C27CE0">
            <w:pPr>
              <w:pStyle w:val="TableParagraph"/>
              <w:spacing w:line="276" w:lineRule="auto"/>
              <w:ind w:left="259" w:right="184" w:hanging="6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с ОВЗ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651" w:type="dxa"/>
          </w:tcPr>
          <w:p w:rsidR="004E7696" w:rsidRDefault="00C27CE0" w:rsidP="00655B58">
            <w:pPr>
              <w:pStyle w:val="TableParagraph"/>
              <w:spacing w:line="276" w:lineRule="auto"/>
              <w:ind w:left="259" w:right="245" w:firstLine="2"/>
              <w:rPr>
                <w:sz w:val="24"/>
              </w:rPr>
            </w:pPr>
            <w:r>
              <w:rPr>
                <w:sz w:val="24"/>
              </w:rPr>
              <w:t>Формирование: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655B5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655B58">
              <w:rPr>
                <w:sz w:val="24"/>
              </w:rPr>
              <w:t xml:space="preserve">ОВЗ,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 w:rsidR="00655B5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 w:rsidR="00655B58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 w:rsidR="00655B58">
              <w:rPr>
                <w:spacing w:val="1"/>
                <w:sz w:val="24"/>
              </w:rPr>
              <w:t>о</w:t>
            </w:r>
            <w:r>
              <w:rPr>
                <w:sz w:val="24"/>
              </w:rPr>
              <w:t>бразовательной</w:t>
            </w:r>
            <w:r w:rsidR="00655B58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6" w:lineRule="auto"/>
              <w:ind w:left="216" w:right="203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 логопедическое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 обследование,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1" w:lineRule="exact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7" w:type="dxa"/>
          </w:tcPr>
          <w:p w:rsidR="004E7696" w:rsidRDefault="00C27CE0">
            <w:pPr>
              <w:pStyle w:val="TableParagraph"/>
              <w:spacing w:line="276" w:lineRule="auto"/>
              <w:ind w:left="216" w:right="206" w:firstLine="26"/>
              <w:jc w:val="both"/>
              <w:rPr>
                <w:sz w:val="24"/>
              </w:rPr>
            </w:pPr>
            <w:r>
              <w:rPr>
                <w:sz w:val="24"/>
              </w:rPr>
              <w:t>члены школьного 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4E7696" w:rsidTr="00655B58">
        <w:trPr>
          <w:trHeight w:val="318"/>
        </w:trPr>
        <w:tc>
          <w:tcPr>
            <w:tcW w:w="14911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4" w:right="3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успешности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4E7696" w:rsidTr="00655B58">
        <w:trPr>
          <w:trHeight w:val="316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0" w:lineRule="exact"/>
              <w:ind w:left="66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</w:p>
        </w:tc>
        <w:tc>
          <w:tcPr>
            <w:tcW w:w="3651" w:type="dxa"/>
          </w:tcPr>
          <w:p w:rsidR="004E7696" w:rsidRDefault="00C27CE0"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0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</w:tc>
        <w:tc>
          <w:tcPr>
            <w:tcW w:w="2267" w:type="dxa"/>
          </w:tcPr>
          <w:p w:rsidR="004E7696" w:rsidRDefault="00C27CE0">
            <w:pPr>
              <w:pStyle w:val="TableParagraph"/>
              <w:spacing w:line="270" w:lineRule="exact"/>
              <w:ind w:left="221" w:right="21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4E7696" w:rsidRDefault="004E7696">
      <w:pPr>
        <w:spacing w:line="270" w:lineRule="exact"/>
        <w:jc w:val="center"/>
        <w:rPr>
          <w:sz w:val="24"/>
        </w:rPr>
        <w:sectPr w:rsidR="004E7696">
          <w:headerReference w:type="default" r:id="rId28"/>
          <w:footerReference w:type="default" r:id="rId29"/>
          <w:pgSz w:w="16840" w:h="11910" w:orient="landscape"/>
          <w:pgMar w:top="1300" w:right="900" w:bottom="1500" w:left="920" w:header="0" w:footer="1301" w:gutter="0"/>
          <w:cols w:space="720"/>
        </w:sectPr>
      </w:pPr>
    </w:p>
    <w:p w:rsidR="004E7696" w:rsidRDefault="004E7696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3651"/>
        <w:gridCol w:w="4252"/>
        <w:gridCol w:w="1559"/>
        <w:gridCol w:w="2428"/>
      </w:tblGrid>
      <w:tr w:rsidR="004E7696" w:rsidTr="00655B58">
        <w:trPr>
          <w:trHeight w:val="1588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112" w:right="103" w:firstLine="160"/>
              <w:jc w:val="both"/>
              <w:rPr>
                <w:sz w:val="24"/>
              </w:rPr>
            </w:pPr>
            <w:r>
              <w:rPr>
                <w:sz w:val="24"/>
              </w:rPr>
              <w:t>трудностей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ООО (достижение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E7696" w:rsidRDefault="00C27CE0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ООО)</w:t>
            </w:r>
          </w:p>
        </w:tc>
        <w:tc>
          <w:tcPr>
            <w:tcW w:w="3651" w:type="dxa"/>
          </w:tcPr>
          <w:p w:rsidR="004E7696" w:rsidRDefault="00C27CE0">
            <w:pPr>
              <w:pStyle w:val="TableParagraph"/>
              <w:spacing w:line="276" w:lineRule="auto"/>
              <w:ind w:left="398" w:right="375" w:hanging="9"/>
              <w:jc w:val="center"/>
              <w:rPr>
                <w:sz w:val="24"/>
              </w:rPr>
            </w:pPr>
            <w:r>
              <w:rPr>
                <w:sz w:val="24"/>
              </w:rPr>
              <w:t>данных об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4E7696" w:rsidRDefault="00C27CE0">
            <w:pPr>
              <w:pStyle w:val="TableParagraph"/>
              <w:spacing w:line="274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E7696" w:rsidRDefault="00C27CE0">
            <w:pPr>
              <w:pStyle w:val="TableParagraph"/>
              <w:spacing w:before="39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252" w:type="dxa"/>
          </w:tcPr>
          <w:p w:rsidR="004E7696" w:rsidRDefault="00C27CE0">
            <w:pPr>
              <w:pStyle w:val="TableParagraph"/>
              <w:spacing w:line="276" w:lineRule="auto"/>
              <w:ind w:left="1236" w:right="693" w:hanging="514"/>
              <w:rPr>
                <w:sz w:val="24"/>
              </w:rPr>
            </w:pPr>
            <w:r>
              <w:rPr>
                <w:sz w:val="24"/>
              </w:rPr>
              <w:t>обучающихся с ОВЗ,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559" w:type="dxa"/>
          </w:tcPr>
          <w:p w:rsidR="004E7696" w:rsidRDefault="00C27CE0">
            <w:pPr>
              <w:pStyle w:val="TableParagraph"/>
              <w:spacing w:line="273" w:lineRule="exact"/>
              <w:ind w:left="420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428" w:type="dxa"/>
          </w:tcPr>
          <w:p w:rsidR="00655B58" w:rsidRDefault="00655B58">
            <w:pPr>
              <w:pStyle w:val="TableParagraph"/>
              <w:spacing w:line="276" w:lineRule="auto"/>
              <w:ind w:left="1127" w:right="230" w:hanging="8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E7696" w:rsidRDefault="00C27CE0">
            <w:pPr>
              <w:pStyle w:val="TableParagraph"/>
              <w:spacing w:line="276" w:lineRule="auto"/>
              <w:ind w:left="1127" w:right="230" w:hanging="86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 w:rsidR="00655B58">
              <w:rPr>
                <w:spacing w:val="-57"/>
                <w:sz w:val="24"/>
              </w:rPr>
              <w:t xml:space="preserve">                             </w:t>
            </w:r>
            <w:r>
              <w:rPr>
                <w:sz w:val="24"/>
              </w:rPr>
              <w:t>по УР</w:t>
            </w:r>
          </w:p>
        </w:tc>
      </w:tr>
      <w:tr w:rsidR="004E7696" w:rsidTr="00655B58">
        <w:trPr>
          <w:trHeight w:val="2539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275" w:right="266" w:firstLine="1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651" w:type="dxa"/>
          </w:tcPr>
          <w:p w:rsidR="004E7696" w:rsidRDefault="00C27CE0">
            <w:pPr>
              <w:pStyle w:val="TableParagraph"/>
              <w:spacing w:line="276" w:lineRule="auto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 о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 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4E7696" w:rsidRDefault="00C27CE0">
            <w:pPr>
              <w:pStyle w:val="TableParagraph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252" w:type="dxa"/>
          </w:tcPr>
          <w:p w:rsidR="004E7696" w:rsidRDefault="00C27CE0">
            <w:pPr>
              <w:pStyle w:val="TableParagraph"/>
              <w:spacing w:line="276" w:lineRule="auto"/>
              <w:ind w:left="216" w:right="203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 логопедическое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 обследование,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559" w:type="dxa"/>
          </w:tcPr>
          <w:p w:rsidR="004E7696" w:rsidRDefault="00C27CE0">
            <w:pPr>
              <w:pStyle w:val="TableParagraph"/>
              <w:spacing w:line="276" w:lineRule="auto"/>
              <w:ind w:left="151" w:right="135" w:firstLine="333"/>
              <w:rPr>
                <w:sz w:val="24"/>
              </w:rPr>
            </w:pPr>
            <w:r>
              <w:rPr>
                <w:sz w:val="24"/>
              </w:rPr>
              <w:t>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8" w:type="dxa"/>
          </w:tcPr>
          <w:p w:rsidR="004E7696" w:rsidRDefault="00C27CE0">
            <w:pPr>
              <w:pStyle w:val="TableParagraph"/>
              <w:spacing w:line="276" w:lineRule="auto"/>
              <w:ind w:left="260" w:right="247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  <w:p w:rsidR="004E7696" w:rsidRDefault="00C27CE0">
            <w:pPr>
              <w:pStyle w:val="TableParagraph"/>
              <w:spacing w:line="276" w:lineRule="auto"/>
              <w:ind w:left="225" w:right="211"/>
              <w:jc w:val="center"/>
              <w:rPr>
                <w:sz w:val="24"/>
              </w:rPr>
            </w:pPr>
            <w:r>
              <w:rPr>
                <w:sz w:val="24"/>
              </w:rPr>
              <w:t>члены школьного 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4E7696">
        <w:trPr>
          <w:trHeight w:val="316"/>
        </w:trPr>
        <w:tc>
          <w:tcPr>
            <w:tcW w:w="14787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2" w:right="3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4E7696" w:rsidTr="00655B58">
        <w:trPr>
          <w:trHeight w:val="2539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191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E7696" w:rsidRDefault="00C27CE0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651" w:type="dxa"/>
            <w:vMerge w:val="restart"/>
          </w:tcPr>
          <w:p w:rsidR="004E7696" w:rsidRDefault="00C27CE0">
            <w:pPr>
              <w:pStyle w:val="TableParagraph"/>
              <w:spacing w:line="276" w:lineRule="auto"/>
              <w:ind w:left="336" w:right="324" w:firstLine="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в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 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</w:p>
          <w:p w:rsidR="004E7696" w:rsidRDefault="00C27CE0">
            <w:pPr>
              <w:pStyle w:val="TableParagraph"/>
              <w:spacing w:line="276" w:lineRule="auto"/>
              <w:ind w:left="148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обучающимися с ОВЗ;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включающие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себя 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</w:p>
          <w:p w:rsidR="004E7696" w:rsidRDefault="00C27CE0">
            <w:pPr>
              <w:pStyle w:val="TableParagraph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spacing w:before="3" w:line="310" w:lineRule="atLeast"/>
              <w:ind w:left="213" w:right="201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обучающимися с ОВЗ;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2" w:type="dxa"/>
            <w:vMerge w:val="restart"/>
          </w:tcPr>
          <w:p w:rsidR="004E7696" w:rsidRDefault="00C27CE0">
            <w:pPr>
              <w:pStyle w:val="TableParagraph"/>
              <w:spacing w:line="278" w:lineRule="auto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4E7696" w:rsidRDefault="00C27CE0">
            <w:pPr>
              <w:pStyle w:val="TableParagraph"/>
              <w:spacing w:line="276" w:lineRule="auto"/>
              <w:ind w:left="197" w:right="18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деятельности,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с классом,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4E7696" w:rsidRDefault="00C27CE0">
            <w:pPr>
              <w:pStyle w:val="TableParagraph"/>
              <w:spacing w:line="276" w:lineRule="auto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559" w:type="dxa"/>
            <w:vMerge w:val="restart"/>
          </w:tcPr>
          <w:p w:rsidR="004E7696" w:rsidRDefault="00C27CE0">
            <w:pPr>
              <w:pStyle w:val="TableParagraph"/>
              <w:spacing w:line="278" w:lineRule="auto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сентябрь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4E7696" w:rsidRDefault="00C27CE0">
            <w:pPr>
              <w:pStyle w:val="TableParagraph"/>
              <w:spacing w:line="276" w:lineRule="auto"/>
              <w:ind w:left="163" w:right="151" w:hanging="2"/>
              <w:jc w:val="center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428" w:type="dxa"/>
            <w:vMerge w:val="restart"/>
          </w:tcPr>
          <w:p w:rsidR="004E7696" w:rsidRDefault="00C27CE0">
            <w:pPr>
              <w:pStyle w:val="TableParagraph"/>
              <w:spacing w:line="276" w:lineRule="auto"/>
              <w:ind w:left="190" w:right="178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  <w:p w:rsidR="004E7696" w:rsidRDefault="00C27CE0">
            <w:pPr>
              <w:pStyle w:val="TableParagraph"/>
              <w:spacing w:line="276" w:lineRule="auto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4E7696" w:rsidTr="00655B58">
        <w:trPr>
          <w:trHeight w:val="1588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220" w:right="212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4E7696" w:rsidRDefault="00C27CE0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</w:tc>
        <w:tc>
          <w:tcPr>
            <w:tcW w:w="3651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2428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</w:tbl>
    <w:p w:rsidR="004E7696" w:rsidRDefault="004E7696">
      <w:pPr>
        <w:rPr>
          <w:sz w:val="2"/>
          <w:szCs w:val="2"/>
        </w:rPr>
        <w:sectPr w:rsidR="004E7696">
          <w:pgSz w:w="16840" w:h="11910" w:orient="landscape"/>
          <w:pgMar w:top="1300" w:right="900" w:bottom="1500" w:left="920" w:header="0" w:footer="1301" w:gutter="0"/>
          <w:cols w:space="720"/>
        </w:sectPr>
      </w:pPr>
    </w:p>
    <w:p w:rsidR="004E7696" w:rsidRDefault="004E7696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928"/>
        <w:gridCol w:w="4349"/>
        <w:gridCol w:w="1747"/>
        <w:gridCol w:w="2866"/>
      </w:tblGrid>
      <w:tr w:rsidR="004E7696" w:rsidTr="00655B58">
        <w:trPr>
          <w:trHeight w:val="1724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191" w:right="184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928" w:type="dxa"/>
          </w:tcPr>
          <w:p w:rsidR="004E7696" w:rsidRDefault="00C27CE0">
            <w:pPr>
              <w:pStyle w:val="TableParagraph"/>
              <w:spacing w:line="276" w:lineRule="auto"/>
              <w:ind w:left="194" w:right="180" w:hanging="1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E7696" w:rsidRDefault="00C27CE0">
            <w:pPr>
              <w:pStyle w:val="TableParagraph"/>
              <w:spacing w:line="276" w:lineRule="exact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434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6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953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319" w:right="308" w:firstLine="110"/>
              <w:rPr>
                <w:sz w:val="24"/>
              </w:rPr>
            </w:pPr>
            <w:r>
              <w:rPr>
                <w:sz w:val="24"/>
              </w:rPr>
              <w:t>Проведение ИКРЗ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928" w:type="dxa"/>
          </w:tcPr>
          <w:p w:rsidR="004E7696" w:rsidRDefault="00C27CE0">
            <w:pPr>
              <w:pStyle w:val="TableParagraph"/>
              <w:spacing w:line="276" w:lineRule="auto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Коррекция 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4E7696" w:rsidRDefault="00C27CE0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6" w:lineRule="auto"/>
              <w:ind w:left="185" w:right="172" w:firstLine="3"/>
              <w:jc w:val="center"/>
              <w:rPr>
                <w:sz w:val="24"/>
              </w:rPr>
            </w:pPr>
            <w:r>
              <w:rPr>
                <w:sz w:val="24"/>
              </w:rPr>
              <w:t>Реализация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4E7696" w:rsidRDefault="00C27CE0">
            <w:pPr>
              <w:pStyle w:val="TableParagraph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6" w:lineRule="auto"/>
              <w:ind w:left="151" w:right="135" w:firstLine="23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6" w:type="dxa"/>
          </w:tcPr>
          <w:p w:rsidR="004E7696" w:rsidRDefault="00C27CE0">
            <w:pPr>
              <w:pStyle w:val="TableParagraph"/>
              <w:spacing w:line="270" w:lineRule="exact"/>
              <w:ind w:left="53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E7696">
        <w:trPr>
          <w:trHeight w:val="316"/>
        </w:trPr>
        <w:tc>
          <w:tcPr>
            <w:tcW w:w="14787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4" w:right="3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4E7696">
        <w:trPr>
          <w:trHeight w:val="2222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172" w:right="163" w:firstLine="2"/>
              <w:jc w:val="center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по 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spacing w:line="275" w:lineRule="exact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928" w:type="dxa"/>
            <w:vMerge w:val="restart"/>
          </w:tcPr>
          <w:p w:rsidR="004E7696" w:rsidRDefault="00C27CE0">
            <w:pPr>
              <w:pStyle w:val="TableParagraph"/>
              <w:spacing w:line="276" w:lineRule="auto"/>
              <w:ind w:left="112" w:right="96" w:hanging="4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Рекомендации, 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 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классами, 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 единство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6" w:lineRule="auto"/>
              <w:ind w:left="744" w:right="717" w:firstLine="33"/>
              <w:rPr>
                <w:sz w:val="24"/>
              </w:rPr>
            </w:pPr>
            <w:r>
              <w:rPr>
                <w:sz w:val="24"/>
              </w:rPr>
              <w:t>Индивидуально-групповые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6" w:lineRule="auto"/>
              <w:ind w:left="147" w:right="137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66" w:type="dxa"/>
          </w:tcPr>
          <w:p w:rsidR="004E7696" w:rsidRDefault="00C27CE0">
            <w:pPr>
              <w:pStyle w:val="TableParagraph"/>
              <w:spacing w:line="276" w:lineRule="auto"/>
              <w:ind w:left="531" w:right="229" w:hanging="289"/>
              <w:rPr>
                <w:sz w:val="24"/>
              </w:rPr>
            </w:pPr>
            <w:r>
              <w:rPr>
                <w:sz w:val="24"/>
              </w:rPr>
              <w:t>члены школьного 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4E7696">
        <w:trPr>
          <w:trHeight w:val="3175"/>
        </w:trPr>
        <w:tc>
          <w:tcPr>
            <w:tcW w:w="2897" w:type="dxa"/>
          </w:tcPr>
          <w:p w:rsidR="004E7696" w:rsidRDefault="00C27CE0">
            <w:pPr>
              <w:pStyle w:val="TableParagraph"/>
              <w:spacing w:line="276" w:lineRule="auto"/>
              <w:ind w:left="378" w:right="365" w:hanging="3"/>
              <w:jc w:val="center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76" w:lineRule="auto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воспитания, коррекции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4E7696" w:rsidRDefault="00C27CE0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349" w:type="dxa"/>
          </w:tcPr>
          <w:p w:rsidR="004E7696" w:rsidRDefault="00C27CE0">
            <w:pPr>
              <w:pStyle w:val="TableParagraph"/>
              <w:spacing w:line="278" w:lineRule="auto"/>
              <w:ind w:left="744" w:right="717" w:firstLine="33"/>
              <w:rPr>
                <w:sz w:val="24"/>
              </w:rPr>
            </w:pPr>
            <w:r>
              <w:rPr>
                <w:sz w:val="24"/>
              </w:rPr>
              <w:t>Индивидуально-групповые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47" w:type="dxa"/>
          </w:tcPr>
          <w:p w:rsidR="004E7696" w:rsidRDefault="00C27CE0">
            <w:pPr>
              <w:pStyle w:val="TableParagraph"/>
              <w:spacing w:line="278" w:lineRule="auto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сентябрь,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  <w:p w:rsidR="004E7696" w:rsidRDefault="00C27CE0">
            <w:pPr>
              <w:pStyle w:val="TableParagraph"/>
              <w:spacing w:line="276" w:lineRule="auto"/>
              <w:ind w:left="113" w:right="1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866" w:type="dxa"/>
          </w:tcPr>
          <w:p w:rsidR="004E7696" w:rsidRDefault="00C27CE0">
            <w:pPr>
              <w:pStyle w:val="TableParagraph"/>
              <w:spacing w:line="278" w:lineRule="auto"/>
              <w:ind w:left="531" w:right="229" w:hanging="289"/>
              <w:rPr>
                <w:sz w:val="24"/>
              </w:rPr>
            </w:pPr>
            <w:r>
              <w:rPr>
                <w:sz w:val="24"/>
              </w:rPr>
              <w:t>члены школьного 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4E7696" w:rsidRDefault="004E7696">
      <w:pPr>
        <w:spacing w:line="278" w:lineRule="auto"/>
        <w:rPr>
          <w:sz w:val="24"/>
        </w:rPr>
        <w:sectPr w:rsidR="004E7696">
          <w:pgSz w:w="16840" w:h="11910" w:orient="landscape"/>
          <w:pgMar w:top="1300" w:right="900" w:bottom="1500" w:left="920" w:header="0" w:footer="1301" w:gutter="0"/>
          <w:cols w:space="720"/>
        </w:sectPr>
      </w:pPr>
    </w:p>
    <w:p w:rsidR="004E7696" w:rsidRDefault="004E7696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3827"/>
        <w:gridCol w:w="3119"/>
        <w:gridCol w:w="1843"/>
        <w:gridCol w:w="2409"/>
      </w:tblGrid>
      <w:tr w:rsidR="004E7696" w:rsidTr="00655B58">
        <w:trPr>
          <w:trHeight w:val="2575"/>
        </w:trPr>
        <w:tc>
          <w:tcPr>
            <w:tcW w:w="3996" w:type="dxa"/>
          </w:tcPr>
          <w:p w:rsidR="004E7696" w:rsidRDefault="00C27CE0">
            <w:pPr>
              <w:pStyle w:val="TableParagraph"/>
              <w:spacing w:line="276" w:lineRule="auto"/>
              <w:ind w:left="117" w:right="109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коррекции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4E7696" w:rsidRDefault="00C27CE0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82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4E7696" w:rsidRDefault="00C27CE0">
            <w:pPr>
              <w:pStyle w:val="TableParagraph"/>
              <w:spacing w:line="276" w:lineRule="auto"/>
              <w:ind w:left="744" w:right="717" w:firstLine="33"/>
              <w:rPr>
                <w:sz w:val="24"/>
              </w:rPr>
            </w:pPr>
            <w:r>
              <w:rPr>
                <w:sz w:val="24"/>
              </w:rPr>
              <w:t>Индивидуально-групповые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843" w:type="dxa"/>
          </w:tcPr>
          <w:p w:rsidR="004E7696" w:rsidRDefault="00C27CE0">
            <w:pPr>
              <w:pStyle w:val="TableParagraph"/>
              <w:spacing w:line="276" w:lineRule="auto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й)</w:t>
            </w:r>
          </w:p>
        </w:tc>
        <w:tc>
          <w:tcPr>
            <w:tcW w:w="2409" w:type="dxa"/>
          </w:tcPr>
          <w:p w:rsidR="004E7696" w:rsidRDefault="00C27CE0">
            <w:pPr>
              <w:pStyle w:val="TableParagraph"/>
              <w:spacing w:line="276" w:lineRule="auto"/>
              <w:ind w:left="216" w:right="206" w:firstLine="3"/>
              <w:jc w:val="center"/>
              <w:rPr>
                <w:sz w:val="24"/>
              </w:rPr>
            </w:pPr>
            <w:r>
              <w:rPr>
                <w:sz w:val="24"/>
              </w:rPr>
              <w:t>члены школьного 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E7696" w:rsidTr="00655B58">
        <w:trPr>
          <w:trHeight w:val="316"/>
        </w:trPr>
        <w:tc>
          <w:tcPr>
            <w:tcW w:w="15194" w:type="dxa"/>
            <w:gridSpan w:val="5"/>
          </w:tcPr>
          <w:p w:rsidR="004E7696" w:rsidRDefault="00C27CE0">
            <w:pPr>
              <w:pStyle w:val="TableParagraph"/>
              <w:spacing w:line="275" w:lineRule="exact"/>
              <w:ind w:left="3044" w:right="3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Информационно-просветительская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4E7696" w:rsidTr="00655B58">
        <w:trPr>
          <w:trHeight w:val="2222"/>
        </w:trPr>
        <w:tc>
          <w:tcPr>
            <w:tcW w:w="3996" w:type="dxa"/>
          </w:tcPr>
          <w:p w:rsidR="004E7696" w:rsidRDefault="00C27CE0">
            <w:pPr>
              <w:pStyle w:val="TableParagraph"/>
              <w:spacing w:line="276" w:lineRule="auto"/>
              <w:ind w:left="122" w:right="114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4E7696" w:rsidRDefault="00C27CE0">
            <w:pPr>
              <w:pStyle w:val="TableParagraph"/>
              <w:spacing w:line="275" w:lineRule="exact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827" w:type="dxa"/>
          </w:tcPr>
          <w:p w:rsidR="004E7696" w:rsidRDefault="00C27CE0">
            <w:pPr>
              <w:pStyle w:val="TableParagraph"/>
              <w:spacing w:line="276" w:lineRule="auto"/>
              <w:ind w:left="96" w:right="8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 тренингов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4E7696" w:rsidRDefault="00C27CE0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4E7696" w:rsidRDefault="00C27CE0">
            <w:pPr>
              <w:pStyle w:val="TableParagraph"/>
              <w:spacing w:before="37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инклюзии</w:t>
            </w:r>
          </w:p>
        </w:tc>
        <w:tc>
          <w:tcPr>
            <w:tcW w:w="3119" w:type="dxa"/>
          </w:tcPr>
          <w:p w:rsidR="004E7696" w:rsidRDefault="00C27CE0">
            <w:pPr>
              <w:pStyle w:val="TableParagraph"/>
              <w:spacing w:line="273" w:lineRule="exact"/>
              <w:ind w:left="552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4E7696" w:rsidRDefault="00C27CE0">
            <w:pPr>
              <w:pStyle w:val="TableParagraph"/>
              <w:spacing w:line="276" w:lineRule="auto"/>
              <w:ind w:left="466" w:right="435" w:firstLine="69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полгода</w:t>
            </w:r>
          </w:p>
        </w:tc>
        <w:tc>
          <w:tcPr>
            <w:tcW w:w="2409" w:type="dxa"/>
          </w:tcPr>
          <w:p w:rsidR="004E7696" w:rsidRDefault="00C27CE0">
            <w:pPr>
              <w:pStyle w:val="TableParagraph"/>
              <w:spacing w:line="276" w:lineRule="auto"/>
              <w:ind w:left="216" w:right="206" w:firstLine="3"/>
              <w:jc w:val="center"/>
              <w:rPr>
                <w:sz w:val="24"/>
              </w:rPr>
            </w:pPr>
            <w:r>
              <w:rPr>
                <w:sz w:val="24"/>
              </w:rPr>
              <w:t>члены школьного ППК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E7696" w:rsidTr="00655B58">
        <w:trPr>
          <w:trHeight w:val="2358"/>
        </w:trPr>
        <w:tc>
          <w:tcPr>
            <w:tcW w:w="3996" w:type="dxa"/>
          </w:tcPr>
          <w:p w:rsidR="004E7696" w:rsidRDefault="00C27CE0">
            <w:pPr>
              <w:pStyle w:val="TableParagraph"/>
              <w:spacing w:line="276" w:lineRule="auto"/>
              <w:ind w:left="251" w:right="243" w:firstLine="4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форм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4E7696" w:rsidRDefault="00C27CE0">
            <w:pPr>
              <w:pStyle w:val="TableParagraph"/>
              <w:spacing w:line="276" w:lineRule="auto"/>
              <w:ind w:left="134" w:right="125" w:hanging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 с ОВЗ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 с нормативным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</w:tc>
        <w:tc>
          <w:tcPr>
            <w:tcW w:w="3827" w:type="dxa"/>
          </w:tcPr>
          <w:p w:rsidR="004E7696" w:rsidRDefault="00C27CE0" w:rsidP="00655B58">
            <w:pPr>
              <w:pStyle w:val="TableParagraph"/>
              <w:spacing w:line="276" w:lineRule="auto"/>
              <w:ind w:left="160" w:right="148" w:firstLine="1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655B58">
              <w:rPr>
                <w:sz w:val="24"/>
              </w:rPr>
              <w:t xml:space="preserve">освоении </w:t>
            </w:r>
            <w:r>
              <w:rPr>
                <w:sz w:val="24"/>
              </w:rPr>
              <w:t>ООП ООО;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E7696" w:rsidRDefault="00C27CE0" w:rsidP="00655B58">
            <w:pPr>
              <w:pStyle w:val="TableParagraph"/>
              <w:ind w:left="91" w:right="81"/>
              <w:rPr>
                <w:sz w:val="24"/>
              </w:rPr>
            </w:pPr>
            <w:r>
              <w:rPr>
                <w:sz w:val="24"/>
              </w:rPr>
              <w:t>ограничений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E2D3D">
              <w:rPr>
                <w:sz w:val="24"/>
              </w:rPr>
              <w:t xml:space="preserve"> потенциальных возможностей</w:t>
            </w:r>
          </w:p>
        </w:tc>
        <w:tc>
          <w:tcPr>
            <w:tcW w:w="3119" w:type="dxa"/>
          </w:tcPr>
          <w:p w:rsidR="004E7696" w:rsidRDefault="00C27CE0">
            <w:pPr>
              <w:pStyle w:val="TableParagraph"/>
              <w:spacing w:line="278" w:lineRule="auto"/>
              <w:ind w:left="307" w:right="284" w:firstLine="45"/>
              <w:rPr>
                <w:sz w:val="24"/>
              </w:rPr>
            </w:pPr>
            <w:r>
              <w:rPr>
                <w:sz w:val="24"/>
              </w:rPr>
              <w:t>Открытые педагогические формы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4E7696" w:rsidRDefault="00C27CE0">
            <w:pPr>
              <w:pStyle w:val="TableParagraph"/>
              <w:spacing w:line="278" w:lineRule="auto"/>
              <w:ind w:left="430" w:right="408" w:firstLine="10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409" w:type="dxa"/>
          </w:tcPr>
          <w:p w:rsidR="004E7696" w:rsidRDefault="00C27CE0">
            <w:pPr>
              <w:pStyle w:val="TableParagraph"/>
              <w:spacing w:line="278" w:lineRule="auto"/>
              <w:ind w:left="225" w:right="21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  <w:p w:rsidR="004E7696" w:rsidRDefault="00C27CE0">
            <w:pPr>
              <w:pStyle w:val="TableParagraph"/>
              <w:spacing w:line="276" w:lineRule="auto"/>
              <w:ind w:left="216" w:right="206" w:hanging="1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E7696" w:rsidRDefault="004E7696">
      <w:pPr>
        <w:spacing w:line="276" w:lineRule="auto"/>
        <w:jc w:val="center"/>
        <w:rPr>
          <w:sz w:val="24"/>
        </w:rPr>
        <w:sectPr w:rsidR="004E7696">
          <w:pgSz w:w="16840" w:h="11910" w:orient="landscape"/>
          <w:pgMar w:top="1300" w:right="900" w:bottom="1500" w:left="920" w:header="0" w:footer="1301" w:gutter="0"/>
          <w:cols w:space="720"/>
        </w:sectPr>
      </w:pPr>
    </w:p>
    <w:p w:rsidR="004E7696" w:rsidRDefault="004E7696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4E7696" w:rsidRDefault="00C27CE0">
      <w:pPr>
        <w:pStyle w:val="a3"/>
        <w:spacing w:before="79" w:line="276" w:lineRule="auto"/>
        <w:ind w:left="542" w:right="225"/>
      </w:pPr>
      <w:r>
        <w:t>Психолого-педагогическое обследование, консультирование и 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 (законных представителей).</w:t>
      </w:r>
    </w:p>
    <w:p w:rsidR="004E7696" w:rsidRDefault="00C27CE0">
      <w:pPr>
        <w:pStyle w:val="a3"/>
        <w:spacing w:line="276" w:lineRule="auto"/>
        <w:ind w:left="542" w:right="226"/>
      </w:pPr>
      <w:r>
        <w:t>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(далее - ППК), в который входят представители 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(неврологи,</w:t>
      </w:r>
      <w:r>
        <w:rPr>
          <w:spacing w:val="1"/>
        </w:rPr>
        <w:t xml:space="preserve"> </w:t>
      </w:r>
      <w:r>
        <w:t>офтальмологи,</w:t>
      </w:r>
      <w:r>
        <w:rPr>
          <w:spacing w:val="1"/>
        </w:rPr>
        <w:t xml:space="preserve"> </w:t>
      </w:r>
      <w:r>
        <w:t>отоларингологи,</w:t>
      </w:r>
      <w:r>
        <w:rPr>
          <w:spacing w:val="1"/>
        </w:rPr>
        <w:t xml:space="preserve"> </w:t>
      </w:r>
      <w:r>
        <w:t>хирурги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-67"/>
        </w:rPr>
        <w:t xml:space="preserve"> </w:t>
      </w:r>
      <w:r>
        <w:t>взаимодействие специалистов при участии педагогов школы,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4E7696" w:rsidRDefault="00C27CE0">
      <w:pPr>
        <w:pStyle w:val="a3"/>
        <w:spacing w:before="2" w:line="276" w:lineRule="auto"/>
        <w:ind w:left="542" w:right="225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 w:rsidR="006C3BB1">
        <w:rPr>
          <w:spacing w:val="1"/>
        </w:rPr>
        <w:t xml:space="preserve"> в МКОУ СОШ с. Усть – Соболевка </w:t>
      </w:r>
      <w:r w:rsidR="006C3BB1">
        <w:t xml:space="preserve"> </w:t>
      </w:r>
      <w:r>
        <w:t>осуществляются медицинским работником на регулярной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 определенную специфику в сопровождении обучающихся с ОВЗ. Так,</w:t>
      </w:r>
      <w:r>
        <w:rPr>
          <w:spacing w:val="1"/>
        </w:rPr>
        <w:t xml:space="preserve"> </w:t>
      </w:r>
      <w:r>
        <w:t>медицинский</w:t>
      </w:r>
      <w:r>
        <w:rPr>
          <w:spacing w:val="15"/>
        </w:rPr>
        <w:t xml:space="preserve"> </w:t>
      </w:r>
      <w:r>
        <w:t>работник</w:t>
      </w:r>
      <w:r>
        <w:rPr>
          <w:spacing w:val="17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диагностике</w:t>
      </w:r>
      <w:r>
        <w:rPr>
          <w:spacing w:val="16"/>
        </w:rPr>
        <w:t xml:space="preserve"> </w:t>
      </w:r>
      <w:r>
        <w:t>школьников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ОВЗ</w:t>
      </w:r>
      <w:r>
        <w:rPr>
          <w:spacing w:val="-68"/>
        </w:rPr>
        <w:t xml:space="preserve"> </w:t>
      </w:r>
      <w:r>
        <w:t>и в определении их индивидуального образовательного маршрута, возможно</w:t>
      </w:r>
      <w:r>
        <w:rPr>
          <w:spacing w:val="1"/>
        </w:rPr>
        <w:t xml:space="preserve"> </w:t>
      </w:r>
      <w:r>
        <w:t>проведение консультаций педагогов и родителей (законных 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профильными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E7696" w:rsidRDefault="00C27CE0">
      <w:pPr>
        <w:pStyle w:val="a3"/>
        <w:spacing w:line="276" w:lineRule="auto"/>
        <w:ind w:left="542" w:right="224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 w:rsidR="006C3BB1">
        <w:t xml:space="preserve"> классный 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 педагога направлена на защиту прав всех обучающихся, охрану</w:t>
      </w:r>
      <w:r>
        <w:rPr>
          <w:spacing w:val="1"/>
        </w:rPr>
        <w:t xml:space="preserve"> </w:t>
      </w:r>
      <w:r>
        <w:t>их жизни и здоровья, соблюдение их интересов; создание для 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с ОВЗ, их условий жизни и воспитания, социального 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 социальную помощь и поддержку обучающимся и их семьям 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профилактической и информационно-просветительской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lastRenderedPageBreak/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51"/>
        </w:rPr>
        <w:t xml:space="preserve"> </w:t>
      </w:r>
      <w:r>
        <w:t>склонностей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интересов.</w:t>
      </w:r>
      <w:r>
        <w:rPr>
          <w:spacing w:val="55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формами</w:t>
      </w:r>
      <w:r>
        <w:rPr>
          <w:spacing w:val="53"/>
        </w:rPr>
        <w:t xml:space="preserve"> </w:t>
      </w:r>
      <w:r>
        <w:t>работы</w:t>
      </w:r>
    </w:p>
    <w:p w:rsidR="004E7696" w:rsidRDefault="00C27CE0">
      <w:pPr>
        <w:pStyle w:val="a3"/>
        <w:spacing w:before="79" w:line="276" w:lineRule="auto"/>
        <w:ind w:left="542" w:right="225" w:firstLine="0"/>
      </w:pPr>
      <w:r>
        <w:t>социального педагога являются: урок (за счет классных часов), 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 педагогами), индивидуальные консультации (с 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выступления специалиста на родительских собраниях, на классных часах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-67"/>
        </w:rPr>
        <w:t xml:space="preserve"> </w:t>
      </w:r>
      <w:r>
        <w:t>педагог взаимодействует с педагогом-психологом, администрацией школы,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детей.</w:t>
      </w:r>
    </w:p>
    <w:p w:rsidR="004E7696" w:rsidRDefault="00C27CE0">
      <w:pPr>
        <w:pStyle w:val="a3"/>
        <w:spacing w:before="3" w:line="276" w:lineRule="auto"/>
        <w:ind w:left="542" w:right="225"/>
      </w:pPr>
      <w:r>
        <w:t>Психологическое сопровождение обучающихся с ОВЗ осуществляется</w:t>
      </w:r>
      <w:r>
        <w:rPr>
          <w:spacing w:val="1"/>
        </w:rPr>
        <w:t xml:space="preserve"> </w:t>
      </w:r>
      <w:r>
        <w:t>педагогом-психологом.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 по комплексному изучению и развитию личности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психодиагностики; развитии и коррекции 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психологического здоровья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E7696" w:rsidRDefault="00C27CE0">
      <w:pPr>
        <w:pStyle w:val="a3"/>
        <w:spacing w:line="276" w:lineRule="auto"/>
        <w:ind w:left="542" w:right="226"/>
      </w:pPr>
      <w:r>
        <w:t>Помимо работы с обучающимися с ОВЗ, педагог-психолог проводит</w:t>
      </w:r>
      <w:r>
        <w:rPr>
          <w:spacing w:val="1"/>
        </w:rPr>
        <w:t xml:space="preserve"> </w:t>
      </w:r>
      <w:r>
        <w:t>консультативную работу с педагогами, администрацией</w:t>
      </w:r>
      <w:r w:rsidR="00867C1F"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 и воспитанием обучающихся с ОВЗ. Кроме того, в течение года</w:t>
      </w:r>
      <w:r>
        <w:rPr>
          <w:spacing w:val="1"/>
        </w:rPr>
        <w:t xml:space="preserve"> </w:t>
      </w:r>
      <w:r>
        <w:t>педагог-психолог осуществляет информационно-просветительскую 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лекций,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-1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тренингов.</w:t>
      </w:r>
    </w:p>
    <w:p w:rsidR="004E7696" w:rsidRDefault="00C27CE0">
      <w:pPr>
        <w:pStyle w:val="a3"/>
        <w:spacing w:line="276" w:lineRule="auto"/>
        <w:ind w:left="542" w:right="22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специалисты школьного ППК. Цель работы ППК: выявление особых</w:t>
      </w:r>
      <w:r>
        <w:rPr>
          <w:spacing w:val="1"/>
        </w:rPr>
        <w:t xml:space="preserve"> </w:t>
      </w:r>
      <w:r>
        <w:t>образовательных потребностей обучающихся с ОВЗ и оказание им помощи</w:t>
      </w:r>
      <w:r>
        <w:rPr>
          <w:spacing w:val="1"/>
        </w:rPr>
        <w:t xml:space="preserve"> </w:t>
      </w:r>
      <w:r>
        <w:t>(выработка рекомендаций по обучению и воспитанию; составление,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перечень изучаемых предметов и их количество; выбор и отбор специальных</w:t>
      </w:r>
      <w:r>
        <w:rPr>
          <w:spacing w:val="1"/>
        </w:rPr>
        <w:t xml:space="preserve"> </w:t>
      </w:r>
      <w:r>
        <w:lastRenderedPageBreak/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и следят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динамикой</w:t>
      </w:r>
      <w:r>
        <w:rPr>
          <w:spacing w:val="-3"/>
        </w:rPr>
        <w:t xml:space="preserve"> </w:t>
      </w:r>
      <w:r>
        <w:t>развития</w:t>
      </w:r>
      <w:r>
        <w:rPr>
          <w:spacing w:val="6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E7696" w:rsidRDefault="00C27CE0">
      <w:pPr>
        <w:pStyle w:val="a3"/>
        <w:spacing w:before="79" w:line="278" w:lineRule="auto"/>
        <w:ind w:left="542" w:right="23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мониторинг,</w:t>
      </w:r>
      <w:r>
        <w:rPr>
          <w:spacing w:val="-3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обучающихся: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714"/>
        </w:tabs>
        <w:spacing w:line="276" w:lineRule="auto"/>
        <w:ind w:right="226" w:firstLine="707"/>
        <w:rPr>
          <w:sz w:val="28"/>
        </w:rPr>
      </w:pPr>
      <w:r>
        <w:rPr>
          <w:sz w:val="28"/>
        </w:rPr>
        <w:t>численность/процент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Численность/процент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 получивших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коррекционную помощь.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433"/>
        </w:tabs>
        <w:spacing w:line="276" w:lineRule="auto"/>
        <w:ind w:right="229" w:firstLine="707"/>
        <w:rPr>
          <w:sz w:val="28"/>
        </w:rPr>
      </w:pPr>
      <w:r>
        <w:rPr>
          <w:sz w:val="28"/>
        </w:rPr>
        <w:t>численность/процент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Численность/процент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программу.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447"/>
        </w:tabs>
        <w:spacing w:line="276" w:lineRule="auto"/>
        <w:ind w:right="233" w:firstLine="707"/>
        <w:rPr>
          <w:sz w:val="28"/>
        </w:rPr>
      </w:pPr>
      <w:r>
        <w:rPr>
          <w:sz w:val="28"/>
        </w:rPr>
        <w:t>успешная адаптация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к условиям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522"/>
        </w:tabs>
        <w:spacing w:line="276" w:lineRule="auto"/>
        <w:ind w:right="228" w:firstLine="707"/>
        <w:rPr>
          <w:sz w:val="28"/>
        </w:rPr>
      </w:pP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4E7696" w:rsidRDefault="00C27CE0">
      <w:pPr>
        <w:pStyle w:val="a3"/>
        <w:spacing w:line="276" w:lineRule="auto"/>
        <w:ind w:left="542" w:right="226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эффективности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программы.</w:t>
      </w:r>
      <w:r>
        <w:rPr>
          <w:b/>
          <w:i/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 до начала реализации коррекционной работы с обучающимся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патологии,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последствий.</w:t>
      </w:r>
    </w:p>
    <w:p w:rsidR="004E7696" w:rsidRDefault="004E7696">
      <w:pPr>
        <w:pStyle w:val="a3"/>
        <w:spacing w:before="3"/>
        <w:ind w:left="0" w:firstLine="0"/>
        <w:jc w:val="left"/>
        <w:rPr>
          <w:sz w:val="32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140"/>
        </w:tabs>
        <w:spacing w:line="276" w:lineRule="auto"/>
        <w:ind w:left="542" w:right="229" w:firstLine="707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вариативно-деятельностной тактики учителей, специалистов в 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7"/>
        </w:rPr>
        <w:t xml:space="preserve"> </w:t>
      </w:r>
      <w:r>
        <w:t>работн</w:t>
      </w:r>
      <w:r w:rsidR="00D91FB7">
        <w:t>ика МКОУ СОШ с. Усть - Соболевка</w:t>
      </w:r>
      <w:r>
        <w:t>, других образовательных организаций и</w:t>
      </w:r>
      <w:r>
        <w:rPr>
          <w:spacing w:val="1"/>
        </w:rPr>
        <w:t xml:space="preserve"> </w:t>
      </w:r>
      <w:r>
        <w:t>институтов общества, реализующийся в единстве урочной, внеурочной и</w:t>
      </w:r>
      <w:r>
        <w:rPr>
          <w:spacing w:val="-67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деятельности</w:t>
      </w:r>
    </w:p>
    <w:p w:rsidR="004E7696" w:rsidRDefault="00C27CE0">
      <w:pPr>
        <w:pStyle w:val="a3"/>
        <w:spacing w:line="276" w:lineRule="auto"/>
        <w:ind w:left="542" w:right="22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учителей, специалистов в области коррекционной педагогики, 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23"/>
        </w:rPr>
        <w:t xml:space="preserve"> </w:t>
      </w:r>
      <w:r>
        <w:t>медицинского</w:t>
      </w:r>
      <w:r>
        <w:rPr>
          <w:spacing w:val="26"/>
        </w:rPr>
        <w:t xml:space="preserve"> </w:t>
      </w:r>
      <w:r>
        <w:t>работника,</w:t>
      </w:r>
      <w:r>
        <w:rPr>
          <w:spacing w:val="24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Такое взаимодействие</w:t>
      </w:r>
      <w:r>
        <w:rPr>
          <w:spacing w:val="-1"/>
        </w:rPr>
        <w:t xml:space="preserve"> </w:t>
      </w:r>
      <w:r>
        <w:t>включает: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610"/>
        </w:tabs>
        <w:spacing w:line="276" w:lineRule="auto"/>
        <w:ind w:right="225" w:firstLine="707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профиля.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519"/>
        </w:tabs>
        <w:spacing w:line="276" w:lineRule="auto"/>
        <w:ind w:right="231" w:firstLine="707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ОВЗ.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630"/>
        </w:tabs>
        <w:spacing w:before="79" w:line="276" w:lineRule="auto"/>
        <w:ind w:right="227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ОВЗ.</w:t>
      </w:r>
    </w:p>
    <w:p w:rsidR="004E7696" w:rsidRDefault="00C27CE0">
      <w:pPr>
        <w:pStyle w:val="a3"/>
        <w:spacing w:line="278" w:lineRule="auto"/>
        <w:ind w:left="542" w:right="22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ППК</w:t>
      </w:r>
      <w:r>
        <w:rPr>
          <w:spacing w:val="6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планы.</w:t>
      </w:r>
    </w:p>
    <w:p w:rsidR="004E7696" w:rsidRDefault="00C27CE0">
      <w:pPr>
        <w:pStyle w:val="a3"/>
        <w:spacing w:line="276" w:lineRule="auto"/>
        <w:ind w:left="542" w:right="226"/>
      </w:pPr>
      <w:r>
        <w:t>Реализация индивидуальных учебных планов для обучающихся с 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-67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поддержкой.</w:t>
      </w:r>
    </w:p>
    <w:p w:rsidR="004E7696" w:rsidRDefault="00C27CE0">
      <w:pPr>
        <w:pStyle w:val="a3"/>
        <w:spacing w:line="276" w:lineRule="auto"/>
        <w:ind w:left="542" w:right="23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7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4E7696" w:rsidRDefault="00C27CE0">
      <w:pPr>
        <w:pStyle w:val="a3"/>
        <w:tabs>
          <w:tab w:val="left" w:pos="5008"/>
        </w:tabs>
        <w:spacing w:line="276" w:lineRule="auto"/>
        <w:ind w:left="542" w:right="225"/>
      </w:pPr>
      <w:r>
        <w:t xml:space="preserve">Механизм    </w:t>
      </w:r>
      <w:r>
        <w:rPr>
          <w:spacing w:val="34"/>
        </w:rPr>
        <w:t xml:space="preserve"> </w:t>
      </w:r>
      <w:r>
        <w:t>реализации</w:t>
      </w:r>
      <w:r>
        <w:tab/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школы; в сетевом взаимодействии в многофункциональном комплексе 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деятельность.</w:t>
      </w:r>
    </w:p>
    <w:p w:rsidR="004E7696" w:rsidRDefault="00C27CE0">
      <w:pPr>
        <w:pStyle w:val="a3"/>
        <w:ind w:left="1250" w:firstLine="0"/>
      </w:pPr>
      <w:r>
        <w:t>Взаимодействие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495"/>
        </w:tabs>
        <w:spacing w:before="44" w:line="276" w:lineRule="auto"/>
        <w:ind w:right="225" w:firstLine="707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519"/>
        </w:tabs>
        <w:spacing w:line="278" w:lineRule="auto"/>
        <w:ind w:right="231" w:firstLine="707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630"/>
        </w:tabs>
        <w:spacing w:line="276" w:lineRule="auto"/>
        <w:ind w:right="227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4E7696" w:rsidRDefault="00C27CE0">
      <w:pPr>
        <w:pStyle w:val="a3"/>
        <w:spacing w:line="276" w:lineRule="auto"/>
        <w:ind w:left="542" w:right="227"/>
      </w:pPr>
      <w:r>
        <w:t>Указанный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lastRenderedPageBreak/>
        <w:t>коррекционной</w:t>
      </w:r>
      <w:r>
        <w:rPr>
          <w:spacing w:val="-1"/>
        </w:rPr>
        <w:t xml:space="preserve"> </w:t>
      </w:r>
      <w:r>
        <w:t>работы: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3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537"/>
        <w:gridCol w:w="2660"/>
      </w:tblGrid>
      <w:tr w:rsidR="004E7696">
        <w:trPr>
          <w:trHeight w:val="952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6" w:lineRule="auto"/>
              <w:ind w:left="270" w:right="257" w:firstLine="448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ПКР</w:t>
            </w:r>
          </w:p>
        </w:tc>
        <w:tc>
          <w:tcPr>
            <w:tcW w:w="4537" w:type="dxa"/>
          </w:tcPr>
          <w:p w:rsidR="004E7696" w:rsidRDefault="00C27CE0">
            <w:pPr>
              <w:pStyle w:val="TableParagraph"/>
              <w:spacing w:line="276" w:lineRule="auto"/>
              <w:ind w:left="157" w:right="15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4E7696" w:rsidRDefault="00C27CE0">
            <w:pPr>
              <w:pStyle w:val="TableParagraph"/>
              <w:ind w:left="1331" w:right="1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ПКР</w:t>
            </w:r>
          </w:p>
        </w:tc>
        <w:tc>
          <w:tcPr>
            <w:tcW w:w="2660" w:type="dxa"/>
          </w:tcPr>
          <w:p w:rsidR="004E7696" w:rsidRDefault="00C27CE0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537"/>
        <w:gridCol w:w="2660"/>
      </w:tblGrid>
      <w:tr w:rsidR="004E7696">
        <w:trPr>
          <w:trHeight w:val="9841"/>
        </w:trPr>
        <w:tc>
          <w:tcPr>
            <w:tcW w:w="2377" w:type="dxa"/>
          </w:tcPr>
          <w:p w:rsidR="004E7696" w:rsidRDefault="00C27CE0">
            <w:pPr>
              <w:pStyle w:val="TableParagraph"/>
              <w:spacing w:before="1" w:line="276" w:lineRule="auto"/>
              <w:ind w:right="578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4537" w:type="dxa"/>
          </w:tcPr>
          <w:p w:rsidR="004E7696" w:rsidRDefault="00C27CE0">
            <w:pPr>
              <w:pStyle w:val="TableParagraph"/>
              <w:spacing w:line="276" w:lineRule="auto"/>
              <w:ind w:right="40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ППК:</w:t>
            </w:r>
          </w:p>
          <w:p w:rsidR="004E7696" w:rsidRDefault="00C27CE0">
            <w:pPr>
              <w:pStyle w:val="TableParagraph"/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Использование специальных 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и средств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4E7696" w:rsidRDefault="00C27CE0">
            <w:pPr>
              <w:pStyle w:val="TableParagraph"/>
              <w:spacing w:line="276" w:lineRule="auto"/>
              <w:ind w:right="343"/>
              <w:rPr>
                <w:sz w:val="24"/>
              </w:rPr>
            </w:pPr>
            <w:r>
              <w:rPr>
                <w:sz w:val="24"/>
              </w:rPr>
              <w:t>Дифференцированное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индивидуализированное обучение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с ОВЗ; Коррекционное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ИКЗ; Коррекционная 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4E7696" w:rsidRDefault="00C27CE0">
            <w:pPr>
              <w:pStyle w:val="TableParagraph"/>
              <w:spacing w:line="276" w:lineRule="auto"/>
              <w:ind w:right="580"/>
              <w:rPr>
                <w:sz w:val="24"/>
              </w:rPr>
            </w:pPr>
            <w:r>
              <w:rPr>
                <w:sz w:val="24"/>
              </w:rPr>
              <w:t>комфортного 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4E7696" w:rsidRDefault="00C27CE0">
            <w:pPr>
              <w:pStyle w:val="TableParagraph"/>
              <w:spacing w:line="276" w:lineRule="auto"/>
              <w:ind w:right="15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физического и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профилактика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перегрузок обучающихся,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СанПин; обеспечение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выбора.</w:t>
            </w:r>
          </w:p>
        </w:tc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left="185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 ППК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4E7696">
        <w:trPr>
          <w:trHeight w:val="2539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6" w:lineRule="auto"/>
              <w:ind w:right="7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4537" w:type="dxa"/>
          </w:tcPr>
          <w:p w:rsidR="004E7696" w:rsidRDefault="00C27CE0">
            <w:pPr>
              <w:pStyle w:val="TableParagraph"/>
              <w:spacing w:line="276" w:lineRule="auto"/>
              <w:ind w:right="27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 программ;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диагностического и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инструментария.</w:t>
            </w:r>
          </w:p>
          <w:p w:rsidR="004E7696" w:rsidRDefault="00C27CE0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Использование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(коррекционных)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ЭОР.</w:t>
            </w:r>
          </w:p>
        </w:tc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left="185" w:right="178" w:firstLine="32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4E7696">
        <w:trPr>
          <w:trHeight w:val="1269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8" w:lineRule="auto"/>
              <w:ind w:right="917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4537" w:type="dxa"/>
          </w:tcPr>
          <w:p w:rsidR="004E7696" w:rsidRDefault="00C27CE0">
            <w:pPr>
              <w:pStyle w:val="TableParagraph"/>
              <w:spacing w:line="278" w:lineRule="auto"/>
              <w:ind w:right="1068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(медицинская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сестра),</w:t>
            </w:r>
          </w:p>
          <w:p w:rsidR="004E7696" w:rsidRDefault="00C27CE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УВР, учителя-</w:t>
            </w:r>
          </w:p>
          <w:p w:rsidR="004E7696" w:rsidRDefault="00C27CE0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660" w:type="dxa"/>
          </w:tcPr>
          <w:p w:rsidR="004E7696" w:rsidRDefault="00C27CE0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537"/>
        <w:gridCol w:w="2660"/>
      </w:tblGrid>
      <w:tr w:rsidR="004E7696">
        <w:trPr>
          <w:trHeight w:val="2858"/>
        </w:trPr>
        <w:tc>
          <w:tcPr>
            <w:tcW w:w="2377" w:type="dxa"/>
          </w:tcPr>
          <w:p w:rsidR="004E7696" w:rsidRDefault="00C27CE0">
            <w:pPr>
              <w:pStyle w:val="TableParagraph"/>
              <w:spacing w:before="1" w:line="276" w:lineRule="auto"/>
              <w:ind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4537" w:type="dxa"/>
          </w:tcPr>
          <w:p w:rsidR="004E7696" w:rsidRDefault="00C27CE0">
            <w:pPr>
              <w:pStyle w:val="TableParagraph"/>
              <w:spacing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Функционирование кабинета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 Материально-техническая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 w:rsidR="00D91FB7">
              <w:rPr>
                <w:sz w:val="24"/>
              </w:rPr>
              <w:t>МКОУ СОШ с. Усть - Соболевка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4E7696" w:rsidRDefault="00C27CE0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залы,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</w:p>
          <w:p w:rsidR="004E7696" w:rsidRDefault="00C27CE0">
            <w:pPr>
              <w:pStyle w:val="TableParagraph"/>
              <w:spacing w:line="276" w:lineRule="auto"/>
              <w:ind w:right="595"/>
              <w:rPr>
                <w:sz w:val="24"/>
              </w:rPr>
            </w:pPr>
            <w:r>
              <w:rPr>
                <w:sz w:val="24"/>
              </w:rPr>
              <w:t>оборудование, столовая, библиотека,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мастерская, кабинет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обслуживающего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</w:p>
          <w:p w:rsidR="004E7696" w:rsidRDefault="00C27CE0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</w:tc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left="404" w:right="397" w:hanging="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</w:t>
            </w:r>
          </w:p>
          <w:p w:rsidR="004E7696" w:rsidRDefault="00C27CE0">
            <w:pPr>
              <w:pStyle w:val="TableParagraph"/>
              <w:spacing w:line="275" w:lineRule="exact"/>
              <w:ind w:left="166" w:right="161"/>
              <w:jc w:val="center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4E7696">
        <w:trPr>
          <w:trHeight w:val="5079"/>
        </w:trPr>
        <w:tc>
          <w:tcPr>
            <w:tcW w:w="2377" w:type="dxa"/>
          </w:tcPr>
          <w:p w:rsidR="004E7696" w:rsidRDefault="00C27CE0">
            <w:pPr>
              <w:pStyle w:val="TableParagraph"/>
              <w:spacing w:line="276" w:lineRule="auto"/>
              <w:ind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4537" w:type="dxa"/>
          </w:tcPr>
          <w:p w:rsidR="004E7696" w:rsidRDefault="00C27CE0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Информационно-образовательная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дистанционной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 (имеющими</w:t>
            </w:r>
          </w:p>
          <w:p w:rsidR="004E7696" w:rsidRDefault="00C27CE0">
            <w:pPr>
              <w:pStyle w:val="TableParagraph"/>
              <w:spacing w:line="276" w:lineRule="auto"/>
              <w:ind w:right="156"/>
              <w:rPr>
                <w:sz w:val="24"/>
              </w:rPr>
            </w:pPr>
            <w:r>
              <w:rPr>
                <w:sz w:val="24"/>
              </w:rPr>
              <w:t>трудности в передвижении)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современных ИКТ-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к электронному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контенту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всем</w:t>
            </w:r>
          </w:p>
          <w:p w:rsidR="004E7696" w:rsidRDefault="00C27CE0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учебным предметам, в том числе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предметных 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 можно манипулировать,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 можно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вмешиваться.</w:t>
            </w:r>
          </w:p>
        </w:tc>
        <w:tc>
          <w:tcPr>
            <w:tcW w:w="2660" w:type="dxa"/>
          </w:tcPr>
          <w:p w:rsidR="004E7696" w:rsidRDefault="00C27CE0">
            <w:pPr>
              <w:pStyle w:val="TableParagraph"/>
              <w:spacing w:line="276" w:lineRule="auto"/>
              <w:ind w:left="185" w:right="178" w:firstLine="32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</w:tbl>
    <w:p w:rsidR="004E7696" w:rsidRDefault="004E7696">
      <w:pPr>
        <w:pStyle w:val="a3"/>
        <w:spacing w:before="9"/>
        <w:ind w:left="0" w:firstLine="0"/>
        <w:jc w:val="left"/>
        <w:rPr>
          <w:sz w:val="23"/>
        </w:rPr>
      </w:pPr>
    </w:p>
    <w:p w:rsidR="004E7696" w:rsidRDefault="00C27CE0">
      <w:pPr>
        <w:pStyle w:val="a3"/>
        <w:tabs>
          <w:tab w:val="left" w:pos="3100"/>
          <w:tab w:val="left" w:pos="8011"/>
        </w:tabs>
        <w:spacing w:before="89" w:after="8" w:line="276" w:lineRule="auto"/>
        <w:ind w:left="542" w:right="230"/>
      </w:pPr>
      <w:r>
        <w:t>Система</w:t>
      </w:r>
      <w:r>
        <w:tab/>
        <w:t>индивидуально-ориентированных</w:t>
      </w:r>
      <w:r>
        <w:tab/>
      </w:r>
      <w:r>
        <w:rPr>
          <w:spacing w:val="-1"/>
        </w:rPr>
        <w:t>коррекционных</w:t>
      </w:r>
      <w:r>
        <w:rPr>
          <w:spacing w:val="-68"/>
        </w:rPr>
        <w:t xml:space="preserve"> </w:t>
      </w:r>
      <w:r>
        <w:t>мероприятий реализуется в единстве урочной, внеурочной и внешкольной</w:t>
      </w:r>
      <w:r>
        <w:rPr>
          <w:spacing w:val="1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2432"/>
        <w:gridCol w:w="2430"/>
        <w:gridCol w:w="2216"/>
      </w:tblGrid>
      <w:tr w:rsidR="004E7696">
        <w:trPr>
          <w:trHeight w:val="635"/>
        </w:trPr>
        <w:tc>
          <w:tcPr>
            <w:tcW w:w="249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5" w:lineRule="exact"/>
              <w:ind w:left="14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</w:p>
          <w:p w:rsidR="004E7696" w:rsidRDefault="00C27CE0">
            <w:pPr>
              <w:pStyle w:val="TableParagraph"/>
              <w:spacing w:before="41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5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</w:p>
          <w:p w:rsidR="004E7696" w:rsidRDefault="00C27CE0">
            <w:pPr>
              <w:pStyle w:val="TableParagraph"/>
              <w:spacing w:before="41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5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Внешкольная</w:t>
            </w:r>
          </w:p>
          <w:p w:rsidR="004E7696" w:rsidRDefault="00C27CE0">
            <w:pPr>
              <w:pStyle w:val="TableParagraph"/>
              <w:spacing w:before="41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4E7696">
        <w:trPr>
          <w:trHeight w:val="2222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6" w:lineRule="auto"/>
              <w:ind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7078" w:type="dxa"/>
            <w:gridSpan w:val="3"/>
          </w:tcPr>
          <w:p w:rsidR="004E7696" w:rsidRDefault="00C27CE0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зрительно-моторных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оптико-пространственных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и мелкой моторики. Задачи предметной направленности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4E7696" w:rsidRDefault="00C27CE0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4E7696">
        <w:trPr>
          <w:trHeight w:val="1269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6" w:lineRule="auto"/>
              <w:ind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Развитие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4E7696" w:rsidRDefault="00C27CE0">
            <w:pPr>
              <w:pStyle w:val="TableParagraph"/>
              <w:spacing w:line="274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42" w:right="1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сенсомоторного</w:t>
            </w:r>
          </w:p>
          <w:p w:rsidR="004E7696" w:rsidRDefault="00C27CE0">
            <w:pPr>
              <w:pStyle w:val="TableParagraph"/>
              <w:spacing w:line="274" w:lineRule="exact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439" w:right="439" w:hanging="1"/>
              <w:jc w:val="center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4E7696" w:rsidRDefault="00C27CE0">
            <w:pPr>
              <w:pStyle w:val="TableParagraph"/>
              <w:spacing w:line="274" w:lineRule="exact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2432"/>
        <w:gridCol w:w="2430"/>
        <w:gridCol w:w="2216"/>
      </w:tblGrid>
      <w:tr w:rsidR="004E7696">
        <w:trPr>
          <w:trHeight w:val="3808"/>
        </w:trPr>
        <w:tc>
          <w:tcPr>
            <w:tcW w:w="249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587" w:right="582" w:hanging="1"/>
              <w:jc w:val="center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4E7696" w:rsidRDefault="00C27CE0">
            <w:pPr>
              <w:pStyle w:val="TableParagraph"/>
              <w:spacing w:line="276" w:lineRule="auto"/>
              <w:ind w:left="150" w:right="145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42" w:right="143"/>
              <w:jc w:val="center"/>
              <w:rPr>
                <w:sz w:val="24"/>
              </w:rPr>
            </w:pPr>
            <w:r>
              <w:rPr>
                <w:sz w:val="24"/>
              </w:rPr>
              <w:t>отдельных сторон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</w:p>
          <w:p w:rsidR="004E7696" w:rsidRDefault="00C27CE0">
            <w:pPr>
              <w:pStyle w:val="TableParagraph"/>
              <w:spacing w:line="276" w:lineRule="auto"/>
              <w:ind w:left="142" w:right="14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4E7696" w:rsidRDefault="00C27CE0">
            <w:pPr>
              <w:pStyle w:val="TableParagraph"/>
              <w:spacing w:line="276" w:lineRule="auto"/>
              <w:ind w:left="147" w:right="146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4E7696" w:rsidRDefault="00C27CE0">
            <w:pPr>
              <w:pStyle w:val="TableParagraph"/>
              <w:spacing w:line="274" w:lineRule="exact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4E7696" w:rsidRDefault="00C27CE0">
            <w:pPr>
              <w:pStyle w:val="TableParagraph"/>
              <w:spacing w:line="276" w:lineRule="auto"/>
              <w:ind w:left="135" w:right="132" w:hanging="4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4E7696">
        <w:trPr>
          <w:trHeight w:val="636"/>
        </w:trPr>
        <w:tc>
          <w:tcPr>
            <w:tcW w:w="249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8" w:type="dxa"/>
            <w:gridSpan w:val="3"/>
          </w:tcPr>
          <w:p w:rsidR="004E7696" w:rsidRDefault="00C27CE0">
            <w:pPr>
              <w:pStyle w:val="TableParagraph"/>
              <w:spacing w:before="1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</w:p>
          <w:p w:rsidR="004E7696" w:rsidRDefault="00C27CE0" w:rsidP="005E2D3D">
            <w:pPr>
              <w:pStyle w:val="TableParagraph"/>
              <w:spacing w:before="41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</w:t>
            </w:r>
            <w:r w:rsidR="005E2D3D"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>хся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4E7696">
        <w:trPr>
          <w:trHeight w:val="9204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8" w:lineRule="auto"/>
              <w:ind w:right="8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432" w:type="dxa"/>
          </w:tcPr>
          <w:p w:rsidR="004E7696" w:rsidRDefault="00C27CE0" w:rsidP="005E2D3D">
            <w:pPr>
              <w:pStyle w:val="TableParagraph"/>
              <w:spacing w:line="276" w:lineRule="auto"/>
              <w:ind w:left="145" w:right="141"/>
              <w:rPr>
                <w:sz w:val="24"/>
              </w:rPr>
            </w:pPr>
            <w:r>
              <w:rPr>
                <w:sz w:val="24"/>
              </w:rPr>
              <w:t>Игровые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валеопаузы, </w:t>
            </w:r>
            <w:r>
              <w:rPr>
                <w:sz w:val="24"/>
              </w:rPr>
              <w:t>минуты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4E7696" w:rsidRDefault="00C27CE0" w:rsidP="005E2D3D">
            <w:pPr>
              <w:pStyle w:val="TableParagraph"/>
              <w:spacing w:line="276" w:lineRule="auto"/>
              <w:ind w:left="147" w:right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и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83" w:right="181" w:hanging="2"/>
              <w:jc w:val="center"/>
              <w:rPr>
                <w:sz w:val="24"/>
              </w:rPr>
            </w:pPr>
            <w:r>
              <w:rPr>
                <w:sz w:val="24"/>
              </w:rPr>
              <w:t>Курсы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секции,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</w:p>
          <w:p w:rsidR="004E7696" w:rsidRDefault="00C27CE0">
            <w:pPr>
              <w:pStyle w:val="TableParagraph"/>
              <w:spacing w:line="276" w:lineRule="auto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мероприятия,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  <w:p w:rsidR="004E7696" w:rsidRDefault="00C27CE0">
            <w:pPr>
              <w:pStyle w:val="TableParagraph"/>
              <w:spacing w:line="276" w:lineRule="auto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4E7696" w:rsidRDefault="00C27CE0">
            <w:pPr>
              <w:pStyle w:val="TableParagraph"/>
              <w:spacing w:line="276" w:lineRule="auto"/>
              <w:ind w:left="409" w:right="405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субботники,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76" w:lineRule="auto"/>
              <w:ind w:left="241" w:right="23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игровой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4E7696" w:rsidRDefault="00C27CE0">
            <w:pPr>
              <w:pStyle w:val="TableParagraph"/>
              <w:spacing w:line="276" w:lineRule="auto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навыков общения,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75" w:lineRule="exact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228" w:right="225" w:hanging="6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ЛФК,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4E7696" w:rsidRDefault="00C27CE0">
            <w:pPr>
              <w:pStyle w:val="TableParagraph"/>
              <w:spacing w:line="276" w:lineRule="auto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4E7696" w:rsidRDefault="00C27CE0">
            <w:pPr>
              <w:pStyle w:val="TableParagraph"/>
              <w:spacing w:line="276" w:lineRule="auto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секции),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ind w:left="131" w:right="132"/>
              <w:jc w:val="center"/>
              <w:rPr>
                <w:sz w:val="24"/>
              </w:rPr>
            </w:pPr>
            <w:r>
              <w:rPr>
                <w:sz w:val="24"/>
              </w:rPr>
              <w:t>друзьями.</w:t>
            </w:r>
          </w:p>
        </w:tc>
      </w:tr>
    </w:tbl>
    <w:p w:rsidR="004E7696" w:rsidRDefault="004E7696">
      <w:pPr>
        <w:jc w:val="center"/>
        <w:rPr>
          <w:sz w:val="24"/>
        </w:rPr>
        <w:sectPr w:rsidR="004E7696">
          <w:headerReference w:type="default" r:id="rId30"/>
          <w:footerReference w:type="default" r:id="rId31"/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2432"/>
        <w:gridCol w:w="2430"/>
        <w:gridCol w:w="2216"/>
      </w:tblGrid>
      <w:tr w:rsidR="004E7696">
        <w:trPr>
          <w:trHeight w:val="4762"/>
        </w:trPr>
        <w:tc>
          <w:tcPr>
            <w:tcW w:w="249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30" w:right="122" w:hanging="9"/>
              <w:jc w:val="center"/>
              <w:rPr>
                <w:sz w:val="24"/>
              </w:rPr>
            </w:pPr>
            <w:r>
              <w:rPr>
                <w:sz w:val="24"/>
              </w:rPr>
              <w:t>моторики,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76" w:lineRule="auto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по</w:t>
            </w:r>
          </w:p>
          <w:p w:rsidR="004E7696" w:rsidRDefault="00C27CE0">
            <w:pPr>
              <w:pStyle w:val="TableParagraph"/>
              <w:spacing w:line="276" w:lineRule="auto"/>
              <w:ind w:left="272" w:right="273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</w:p>
          <w:p w:rsidR="004E7696" w:rsidRDefault="00C27CE0">
            <w:pPr>
              <w:pStyle w:val="TableParagraph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восприятия.</w:t>
            </w:r>
          </w:p>
        </w:tc>
        <w:tc>
          <w:tcPr>
            <w:tcW w:w="2216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2222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8" w:lineRule="auto"/>
              <w:ind w:right="47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416" w:right="409" w:firstLine="55"/>
              <w:jc w:val="both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4E7696" w:rsidRDefault="00C27CE0">
            <w:pPr>
              <w:pStyle w:val="TableParagraph"/>
              <w:spacing w:line="276" w:lineRule="auto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учителя, оценка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E7696" w:rsidRDefault="00C27CE0">
            <w:pPr>
              <w:pStyle w:val="TableParagraph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83" w:right="179" w:hanging="4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ПМПК, психологом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логопедом.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108" w:right="107" w:hanging="1"/>
              <w:jc w:val="center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4E7696">
        <w:trPr>
          <w:trHeight w:val="4444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6" w:lineRule="auto"/>
              <w:ind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4E7696" w:rsidRDefault="00C27CE0">
            <w:pPr>
              <w:pStyle w:val="TableParagraph"/>
              <w:spacing w:line="276" w:lineRule="auto"/>
              <w:ind w:left="147" w:right="1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Стимуляция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</w:p>
          <w:p w:rsidR="004E7696" w:rsidRDefault="00C27CE0">
            <w:pPr>
              <w:pStyle w:val="TableParagraph"/>
              <w:spacing w:line="278" w:lineRule="auto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71" w:right="167" w:hanging="4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 занятия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78" w:lineRule="auto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отдыха, полноценное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144" w:right="139" w:firstLine="3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76" w:lineRule="auto"/>
              <w:ind w:left="300" w:right="299" w:firstLine="2"/>
              <w:jc w:val="center"/>
              <w:rPr>
                <w:sz w:val="24"/>
              </w:rPr>
            </w:pPr>
            <w:r>
              <w:rPr>
                <w:sz w:val="24"/>
              </w:rPr>
              <w:t>двигательную,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логоритмика,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ЛФК,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4E7696" w:rsidRDefault="00C27CE0">
            <w:pPr>
              <w:pStyle w:val="TableParagraph"/>
              <w:spacing w:line="276" w:lineRule="auto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4E7696" w:rsidRDefault="00C27CE0">
            <w:pPr>
              <w:pStyle w:val="TableParagraph"/>
              <w:spacing w:line="275" w:lineRule="exact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4E7696">
        <w:trPr>
          <w:trHeight w:val="2222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6" w:lineRule="auto"/>
              <w:ind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167" w:right="163" w:firstLine="1"/>
              <w:jc w:val="center"/>
              <w:rPr>
                <w:sz w:val="24"/>
              </w:rPr>
            </w:pPr>
            <w:r>
              <w:rPr>
                <w:sz w:val="24"/>
              </w:rPr>
              <w:t>Систематические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валеопаузы, </w:t>
            </w:r>
            <w:r>
              <w:rPr>
                <w:sz w:val="24"/>
              </w:rPr>
              <w:t>минуты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  <w:p w:rsidR="004E7696" w:rsidRDefault="00C27CE0">
            <w:pPr>
              <w:pStyle w:val="TableParagraph"/>
              <w:spacing w:line="276" w:lineRule="auto"/>
              <w:ind w:left="220" w:right="212" w:hanging="5"/>
              <w:jc w:val="center"/>
              <w:rPr>
                <w:sz w:val="24"/>
              </w:rPr>
            </w:pPr>
            <w:r>
              <w:rPr>
                <w:sz w:val="24"/>
              </w:rPr>
              <w:t>режима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 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4E7696" w:rsidRDefault="00C27CE0">
            <w:pPr>
              <w:pStyle w:val="TableParagraph"/>
              <w:ind w:left="93" w:right="91"/>
              <w:jc w:val="center"/>
              <w:rPr>
                <w:sz w:val="24"/>
              </w:rPr>
            </w:pPr>
            <w:r>
              <w:rPr>
                <w:sz w:val="24"/>
              </w:rPr>
              <w:t>важных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274" w:right="276" w:firstLine="5"/>
              <w:jc w:val="center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42" w:right="143"/>
              <w:jc w:val="center"/>
              <w:rPr>
                <w:sz w:val="24"/>
              </w:rPr>
            </w:pPr>
            <w:r>
              <w:rPr>
                <w:sz w:val="24"/>
              </w:rPr>
              <w:t>двигательную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</w:p>
          <w:p w:rsidR="004E7696" w:rsidRDefault="00C27CE0">
            <w:pPr>
              <w:pStyle w:val="TableParagraph"/>
              <w:spacing w:before="1" w:line="310" w:lineRule="atLeast"/>
              <w:ind w:left="471" w:right="468" w:hanging="2"/>
              <w:jc w:val="center"/>
              <w:rPr>
                <w:sz w:val="24"/>
              </w:rPr>
            </w:pPr>
            <w:r>
              <w:rPr>
                <w:sz w:val="24"/>
              </w:rPr>
              <w:t>контакты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сверстниками,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Социализация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4E7696" w:rsidRDefault="00C27CE0">
            <w:pPr>
              <w:pStyle w:val="TableParagraph"/>
              <w:spacing w:line="278" w:lineRule="auto"/>
              <w:ind w:left="132" w:right="1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Стимуляция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4E7696" w:rsidRDefault="00C27CE0">
            <w:pPr>
              <w:pStyle w:val="TableParagraph"/>
              <w:spacing w:line="272" w:lineRule="exact"/>
              <w:ind w:left="132" w:right="131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  <w:p w:rsidR="004E7696" w:rsidRDefault="00C27CE0">
            <w:pPr>
              <w:pStyle w:val="TableParagraph"/>
              <w:spacing w:before="33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</w:tr>
    </w:tbl>
    <w:p w:rsidR="004E7696" w:rsidRDefault="004E7696">
      <w:pPr>
        <w:jc w:val="center"/>
        <w:rPr>
          <w:sz w:val="24"/>
        </w:rPr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2432"/>
        <w:gridCol w:w="2430"/>
        <w:gridCol w:w="2216"/>
      </w:tblGrid>
      <w:tr w:rsidR="004E7696">
        <w:trPr>
          <w:trHeight w:val="1905"/>
        </w:trPr>
        <w:tc>
          <w:tcPr>
            <w:tcW w:w="2497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215" w:right="206" w:firstLine="376"/>
              <w:rPr>
                <w:sz w:val="24"/>
              </w:rPr>
            </w:pPr>
            <w:r>
              <w:rPr>
                <w:sz w:val="24"/>
              </w:rPr>
              <w:t>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</w:p>
          <w:p w:rsidR="004E7696" w:rsidRDefault="00C27CE0">
            <w:pPr>
              <w:pStyle w:val="TableParagraph"/>
              <w:spacing w:line="276" w:lineRule="auto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4E7696" w:rsidRDefault="00C27CE0">
            <w:pPr>
              <w:pStyle w:val="TableParagraph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тенденций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E7696" w:rsidRDefault="00C27CE0">
            <w:pPr>
              <w:pStyle w:val="TableParagraph"/>
              <w:spacing w:before="38"/>
              <w:ind w:left="144" w:right="141"/>
              <w:jc w:val="center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231" w:right="224" w:firstLine="364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  <w:tr w:rsidR="004E7696">
        <w:trPr>
          <w:trHeight w:val="6031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6" w:lineRule="auto"/>
              <w:ind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148" w:right="142" w:hanging="2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общения,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4E7696" w:rsidRDefault="00C27CE0">
            <w:pPr>
              <w:pStyle w:val="TableParagraph"/>
              <w:spacing w:line="276" w:lineRule="auto"/>
              <w:ind w:left="171" w:right="167" w:hanging="3"/>
              <w:jc w:val="center"/>
              <w:rPr>
                <w:sz w:val="24"/>
              </w:rPr>
            </w:pPr>
            <w:r>
              <w:rPr>
                <w:sz w:val="24"/>
              </w:rPr>
              <w:t>занятий,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456" w:right="458" w:firstLine="4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4E7696" w:rsidRDefault="00C27CE0">
            <w:pPr>
              <w:pStyle w:val="TableParagraph"/>
              <w:spacing w:line="276" w:lineRule="auto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spacing w:line="276" w:lineRule="auto"/>
              <w:ind w:left="154" w:right="156" w:firstLine="1"/>
              <w:jc w:val="center"/>
              <w:rPr>
                <w:sz w:val="24"/>
              </w:rPr>
            </w:pPr>
            <w:r>
              <w:rPr>
                <w:sz w:val="24"/>
              </w:rPr>
              <w:t>разными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</w:tr>
      <w:tr w:rsidR="004E7696">
        <w:trPr>
          <w:trHeight w:val="2538"/>
        </w:trPr>
        <w:tc>
          <w:tcPr>
            <w:tcW w:w="2497" w:type="dxa"/>
          </w:tcPr>
          <w:p w:rsidR="004E7696" w:rsidRDefault="00C27CE0">
            <w:pPr>
              <w:pStyle w:val="TableParagraph"/>
              <w:spacing w:line="276" w:lineRule="auto"/>
              <w:ind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 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32" w:type="dxa"/>
          </w:tcPr>
          <w:p w:rsidR="004E7696" w:rsidRDefault="00C27CE0">
            <w:pPr>
              <w:pStyle w:val="TableParagraph"/>
              <w:spacing w:line="276" w:lineRule="auto"/>
              <w:ind w:left="541" w:right="518" w:firstLine="20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30" w:type="dxa"/>
          </w:tcPr>
          <w:p w:rsidR="004E7696" w:rsidRDefault="00C27CE0">
            <w:pPr>
              <w:pStyle w:val="TableParagraph"/>
              <w:spacing w:line="276" w:lineRule="auto"/>
              <w:ind w:left="538" w:right="536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4E7696" w:rsidRDefault="00C27CE0">
            <w:pPr>
              <w:pStyle w:val="TableParagraph"/>
              <w:spacing w:line="278" w:lineRule="auto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 ПМПК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4E7696" w:rsidRDefault="00C27CE0">
            <w:pPr>
              <w:pStyle w:val="TableParagraph"/>
              <w:spacing w:line="272" w:lineRule="exact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216" w:type="dxa"/>
          </w:tcPr>
          <w:p w:rsidR="004E7696" w:rsidRDefault="00C27CE0">
            <w:pPr>
              <w:pStyle w:val="TableParagraph"/>
              <w:spacing w:line="276" w:lineRule="auto"/>
              <w:ind w:left="315" w:right="312" w:hanging="2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4E7696" w:rsidRDefault="00C27CE0">
            <w:pPr>
              <w:pStyle w:val="TableParagraph"/>
              <w:spacing w:line="276" w:lineRule="auto"/>
              <w:ind w:left="401" w:right="402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E7696" w:rsidRDefault="00C27CE0">
            <w:pPr>
              <w:pStyle w:val="TableParagraph"/>
              <w:ind w:left="132" w:right="132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6"/>
        <w:ind w:left="0" w:firstLine="0"/>
        <w:jc w:val="left"/>
        <w:rPr>
          <w:sz w:val="16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1951"/>
        </w:tabs>
        <w:spacing w:before="89"/>
        <w:ind w:left="1950" w:hanging="70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4E7696" w:rsidRDefault="00C27CE0">
      <w:pPr>
        <w:pStyle w:val="a3"/>
        <w:spacing w:before="44" w:line="276" w:lineRule="auto"/>
        <w:ind w:left="542" w:right="23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ОВЗ.</w:t>
      </w:r>
    </w:p>
    <w:p w:rsidR="004E7696" w:rsidRDefault="00C27CE0">
      <w:pPr>
        <w:pStyle w:val="a3"/>
        <w:spacing w:line="276" w:lineRule="auto"/>
        <w:ind w:left="542" w:right="2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52"/>
        </w:rPr>
        <w:t xml:space="preserve"> </w:t>
      </w:r>
      <w:r>
        <w:t>разные</w:t>
      </w:r>
      <w:r>
        <w:rPr>
          <w:spacing w:val="52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(личностные,</w:t>
      </w:r>
      <w:r>
        <w:rPr>
          <w:spacing w:val="49"/>
        </w:rPr>
        <w:t xml:space="preserve"> </w:t>
      </w:r>
      <w:r>
        <w:t>метапредметные,</w:t>
      </w:r>
    </w:p>
    <w:p w:rsidR="004E7696" w:rsidRDefault="004E7696">
      <w:pPr>
        <w:spacing w:line="276" w:lineRule="auto"/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left="542" w:right="227" w:firstLine="0"/>
      </w:pPr>
      <w:r>
        <w:lastRenderedPageBreak/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-67"/>
        </w:rPr>
        <w:t xml:space="preserve"> </w:t>
      </w:r>
      <w:r>
        <w:t>метапредметные и личностные результаты. Во внеурочной – личностные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результаты.</w:t>
      </w:r>
    </w:p>
    <w:p w:rsidR="004E7696" w:rsidRDefault="00C27CE0">
      <w:pPr>
        <w:pStyle w:val="a3"/>
        <w:spacing w:line="276" w:lineRule="auto"/>
        <w:ind w:left="542" w:right="229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собственной</w:t>
      </w:r>
      <w:r>
        <w:rPr>
          <w:spacing w:val="-1"/>
        </w:rPr>
        <w:t xml:space="preserve"> </w:t>
      </w:r>
      <w:r>
        <w:t>результативности и</w:t>
      </w:r>
      <w:r>
        <w:rPr>
          <w:spacing w:val="-4"/>
        </w:rPr>
        <w:t xml:space="preserve"> </w:t>
      </w:r>
      <w:r>
        <w:t>др.).</w:t>
      </w:r>
    </w:p>
    <w:p w:rsidR="004E7696" w:rsidRDefault="00C27CE0">
      <w:pPr>
        <w:pStyle w:val="a3"/>
        <w:spacing w:before="1" w:line="276" w:lineRule="auto"/>
        <w:ind w:left="542" w:right="225"/>
      </w:pPr>
      <w:r>
        <w:rPr>
          <w:i/>
        </w:rPr>
        <w:t xml:space="preserve">Метапредметные результаты </w:t>
      </w:r>
      <w:r>
        <w:t>– овладение общеучебными умениями 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и конструктивное общение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E7696" w:rsidRDefault="00C27CE0">
      <w:pPr>
        <w:pStyle w:val="a3"/>
        <w:spacing w:before="2" w:line="276" w:lineRule="auto"/>
        <w:ind w:left="542" w:right="226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 с ОВЗ; индивидуальные достижения по отдельным учебным</w:t>
      </w:r>
      <w:r>
        <w:rPr>
          <w:spacing w:val="1"/>
        </w:rPr>
        <w:t xml:space="preserve"> </w:t>
      </w:r>
      <w:r>
        <w:t>предметам.</w:t>
      </w:r>
    </w:p>
    <w:p w:rsidR="004E7696" w:rsidRDefault="00C27CE0">
      <w:pPr>
        <w:pStyle w:val="a3"/>
        <w:spacing w:after="7" w:line="276" w:lineRule="auto"/>
        <w:ind w:left="542" w:right="223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сравнении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успеваемостью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 не столько успешное достижение ими планируемых результатов</w:t>
      </w:r>
      <w:r>
        <w:rPr>
          <w:spacing w:val="1"/>
        </w:rPr>
        <w:t xml:space="preserve"> </w:t>
      </w:r>
      <w:r>
        <w:t xml:space="preserve">освоения ООП ООО, сколько </w:t>
      </w:r>
      <w:r>
        <w:rPr>
          <w:b/>
        </w:rPr>
        <w:t>формирование социальной компетентности</w:t>
      </w:r>
      <w:r>
        <w:t>,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компетенций: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5972"/>
      </w:tblGrid>
      <w:tr w:rsidR="004E7696">
        <w:trPr>
          <w:trHeight w:val="635"/>
        </w:trPr>
        <w:tc>
          <w:tcPr>
            <w:tcW w:w="3521" w:type="dxa"/>
          </w:tcPr>
          <w:p w:rsidR="004E7696" w:rsidRDefault="00C27CE0">
            <w:pPr>
              <w:pStyle w:val="TableParagraph"/>
              <w:spacing w:line="275" w:lineRule="exact"/>
              <w:ind w:left="237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</w:p>
          <w:p w:rsidR="004E7696" w:rsidRDefault="00C27CE0">
            <w:pPr>
              <w:pStyle w:val="TableParagraph"/>
              <w:spacing w:before="41"/>
              <w:ind w:left="237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</w:p>
        </w:tc>
        <w:tc>
          <w:tcPr>
            <w:tcW w:w="5972" w:type="dxa"/>
          </w:tcPr>
          <w:p w:rsidR="004E7696" w:rsidRDefault="00C27CE0">
            <w:pPr>
              <w:pStyle w:val="TableParagraph"/>
              <w:spacing w:line="275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4E7696">
        <w:trPr>
          <w:trHeight w:val="4442"/>
        </w:trPr>
        <w:tc>
          <w:tcPr>
            <w:tcW w:w="3521" w:type="dxa"/>
          </w:tcPr>
          <w:p w:rsidR="004E7696" w:rsidRDefault="00C27CE0">
            <w:pPr>
              <w:pStyle w:val="TableParagraph"/>
              <w:spacing w:line="276" w:lineRule="auto"/>
              <w:ind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адекватных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 о собственных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ограничениях, о насущно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необходимом</w:t>
            </w:r>
          </w:p>
          <w:p w:rsidR="004E7696" w:rsidRDefault="00C27CE0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жизнеобеспечении,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 вступать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коммуникацию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вопросам медицинского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 и созданию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специальных условий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 в ОО, своих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нуждах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правах в</w:t>
            </w:r>
          </w:p>
          <w:p w:rsidR="004E7696" w:rsidRDefault="00C27CE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972" w:type="dxa"/>
          </w:tcPr>
          <w:p w:rsidR="004E7696" w:rsidRDefault="00C27CE0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адекватно оценивать свои силы, понимать,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и чего нельзя. Умение пользоваться 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связаться с семьей. Умение обратиться к взрослым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</w:p>
          <w:p w:rsidR="004E7696" w:rsidRDefault="00C27CE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запрос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</w:tr>
    </w:tbl>
    <w:p w:rsidR="004E7696" w:rsidRDefault="004E7696">
      <w:pPr>
        <w:jc w:val="both"/>
        <w:rPr>
          <w:sz w:val="24"/>
        </w:rPr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5972"/>
      </w:tblGrid>
      <w:tr w:rsidR="004E7696">
        <w:trPr>
          <w:trHeight w:val="300"/>
        </w:trPr>
        <w:tc>
          <w:tcPr>
            <w:tcW w:w="352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</w:t>
            </w:r>
          </w:p>
        </w:tc>
        <w:tc>
          <w:tcPr>
            <w:tcW w:w="5972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бытовыми умениями,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быту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повседневной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537"/>
                <w:tab w:val="left" w:pos="1892"/>
                <w:tab w:val="left" w:pos="3662"/>
                <w:tab w:val="left" w:pos="5343"/>
              </w:tabs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включаться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  <w:t>повседневные</w:t>
            </w:r>
            <w:r>
              <w:rPr>
                <w:sz w:val="24"/>
              </w:rPr>
              <w:tab/>
              <w:t>дела.</w:t>
            </w:r>
          </w:p>
        </w:tc>
      </w:tr>
      <w:tr w:rsidR="004E7696">
        <w:trPr>
          <w:trHeight w:val="315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998"/>
                <w:tab w:val="left" w:pos="2321"/>
                <w:tab w:val="left" w:pos="3696"/>
                <w:tab w:val="left" w:pos="4816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каких-либо</w:t>
            </w:r>
            <w:r>
              <w:rPr>
                <w:sz w:val="24"/>
              </w:rPr>
              <w:tab/>
              <w:t>областях</w:t>
            </w:r>
            <w:r>
              <w:rPr>
                <w:sz w:val="24"/>
              </w:rPr>
              <w:tab/>
              <w:t>домашней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27"/>
                <w:tab w:val="left" w:pos="2230"/>
                <w:tab w:val="left" w:pos="4269"/>
                <w:tab w:val="left" w:pos="4693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жизни.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предметно-</w:t>
            </w:r>
          </w:p>
        </w:tc>
      </w:tr>
      <w:tr w:rsidR="004E7696">
        <w:trPr>
          <w:trHeight w:val="318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832"/>
                <w:tab w:val="left" w:pos="2209"/>
                <w:tab w:val="left" w:pos="3484"/>
                <w:tab w:val="left" w:pos="3815"/>
                <w:tab w:val="left" w:pos="4857"/>
                <w:tab w:val="left" w:pos="5180"/>
              </w:tabs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ИКЗ.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попросить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затруднений.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дома.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37"/>
        </w:trPr>
        <w:tc>
          <w:tcPr>
            <w:tcW w:w="352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КТД.</w:t>
            </w:r>
          </w:p>
        </w:tc>
      </w:tr>
      <w:tr w:rsidR="004E7696">
        <w:trPr>
          <w:trHeight w:val="300"/>
        </w:trPr>
        <w:tc>
          <w:tcPr>
            <w:tcW w:w="352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</w:p>
        </w:tc>
        <w:tc>
          <w:tcPr>
            <w:tcW w:w="5972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89"/>
                <w:tab w:val="left" w:pos="2211"/>
                <w:tab w:val="left" w:pos="3679"/>
                <w:tab w:val="left" w:pos="5120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актуальные</w:t>
            </w:r>
            <w:r>
              <w:rPr>
                <w:sz w:val="24"/>
              </w:rPr>
              <w:tab/>
              <w:t>жизненные</w:t>
            </w:r>
            <w:r>
              <w:rPr>
                <w:sz w:val="24"/>
              </w:rPr>
              <w:tab/>
              <w:t>задачи,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коммуникативными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навыками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(вербальную,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невербальную).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5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поддержать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намерения,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пожелание,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опасения,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328"/>
                <w:tab w:val="left" w:pos="2390"/>
                <w:tab w:val="left" w:pos="3714"/>
                <w:tab w:val="left" w:pos="4920"/>
                <w:tab w:val="left" w:pos="5733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разговор.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корректно</w:t>
            </w:r>
            <w:r>
              <w:rPr>
                <w:sz w:val="24"/>
              </w:rPr>
              <w:tab/>
              <w:t>выразить</w:t>
            </w:r>
            <w:r>
              <w:rPr>
                <w:sz w:val="24"/>
              </w:rPr>
              <w:tab/>
              <w:t>отказ</w:t>
            </w:r>
            <w:r>
              <w:rPr>
                <w:sz w:val="24"/>
              </w:rPr>
              <w:tab/>
              <w:t>и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недовольство,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4E7696">
        <w:trPr>
          <w:trHeight w:val="318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</w:tr>
      <w:tr w:rsidR="004E7696">
        <w:trPr>
          <w:trHeight w:val="318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4E7696">
        <w:trPr>
          <w:trHeight w:val="318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564"/>
                <w:tab w:val="left" w:pos="2583"/>
                <w:tab w:val="left" w:pos="4466"/>
              </w:tabs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впечатления,</w:t>
            </w:r>
            <w:r>
              <w:rPr>
                <w:sz w:val="24"/>
              </w:rPr>
              <w:tab/>
              <w:t>соображения,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умозаключения,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так,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чтобы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быть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понятым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человеком.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жизненный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людей.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воспоминаниями,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E7696">
        <w:trPr>
          <w:trHeight w:val="338"/>
        </w:trPr>
        <w:tc>
          <w:tcPr>
            <w:tcW w:w="352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4E7696">
        <w:trPr>
          <w:trHeight w:val="298"/>
        </w:trPr>
        <w:tc>
          <w:tcPr>
            <w:tcW w:w="3521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972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осмысление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временно-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пространственной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56"/>
                <w:tab w:val="left" w:pos="2801"/>
                <w:tab w:val="left" w:pos="3324"/>
                <w:tab w:val="left" w:pos="5095"/>
                <w:tab w:val="left" w:pos="5610"/>
              </w:tabs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вещей</w:t>
            </w:r>
            <w:r>
              <w:rPr>
                <w:sz w:val="24"/>
              </w:rPr>
              <w:tab/>
              <w:t>(предметов)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их</w:t>
            </w:r>
          </w:p>
        </w:tc>
      </w:tr>
      <w:tr w:rsidR="004E7696">
        <w:trPr>
          <w:trHeight w:val="315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наличной</w:t>
            </w:r>
          </w:p>
        </w:tc>
      </w:tr>
      <w:tr w:rsidR="004E7696">
        <w:trPr>
          <w:trHeight w:val="318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328"/>
                <w:tab w:val="left" w:pos="2784"/>
                <w:tab w:val="left" w:pos="3121"/>
                <w:tab w:val="left" w:pos="4522"/>
                <w:tab w:val="left" w:pos="5730"/>
              </w:tabs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ситуации.</w:t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накопление</w:t>
            </w:r>
            <w:r>
              <w:rPr>
                <w:sz w:val="24"/>
              </w:rPr>
              <w:tab/>
              <w:t>знакомых</w:t>
            </w:r>
            <w:r>
              <w:rPr>
                <w:sz w:val="24"/>
              </w:rPr>
              <w:tab/>
              <w:t>и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разнообразно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освоенных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мест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пределами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школы: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двор,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дача,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лес,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парк,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река,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8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загородные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4E7696">
        <w:trPr>
          <w:trHeight w:val="317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</w:tr>
      <w:tr w:rsidR="004E7696">
        <w:trPr>
          <w:trHeight w:val="316"/>
        </w:trPr>
        <w:tc>
          <w:tcPr>
            <w:tcW w:w="3521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результативности.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  <w:tr w:rsidR="004E7696">
        <w:trPr>
          <w:trHeight w:val="337"/>
        </w:trPr>
        <w:tc>
          <w:tcPr>
            <w:tcW w:w="3521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  <w:tcBorders>
              <w:top w:val="nil"/>
            </w:tcBorders>
          </w:tcPr>
          <w:p w:rsidR="004E7696" w:rsidRDefault="00C27CE0">
            <w:pPr>
              <w:pStyle w:val="TableParagraph"/>
              <w:tabs>
                <w:tab w:val="left" w:pos="472"/>
                <w:tab w:val="left" w:pos="1726"/>
                <w:tab w:val="left" w:pos="3033"/>
                <w:tab w:val="left" w:pos="3418"/>
                <w:tab w:val="left" w:pos="5068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экскурсий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путешествий.</w:t>
            </w:r>
            <w:r>
              <w:rPr>
                <w:sz w:val="24"/>
              </w:rPr>
              <w:tab/>
              <w:t>Умение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5972"/>
      </w:tblGrid>
      <w:tr w:rsidR="004E7696">
        <w:trPr>
          <w:trHeight w:val="2858"/>
        </w:trPr>
        <w:tc>
          <w:tcPr>
            <w:tcW w:w="3521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2" w:type="dxa"/>
          </w:tcPr>
          <w:p w:rsidR="004E7696" w:rsidRDefault="00C27CE0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 природного порядка и уклада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E7696" w:rsidRDefault="00C27CE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4E7696">
        <w:trPr>
          <w:trHeight w:val="4125"/>
        </w:trPr>
        <w:tc>
          <w:tcPr>
            <w:tcW w:w="3521" w:type="dxa"/>
          </w:tcPr>
          <w:p w:rsidR="004E7696" w:rsidRDefault="00C27CE0">
            <w:pPr>
              <w:pStyle w:val="TableParagraph"/>
              <w:spacing w:line="276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Осмысление своего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 окружения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 соответствующих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972" w:type="dxa"/>
          </w:tcPr>
          <w:p w:rsidR="004E7696" w:rsidRDefault="00C27CE0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 адекватно использовать принятые в окружении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социальные ритуалы. Умение корректно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и ограничивать контакт. Умение не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назойливым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 Умение применять формы выражения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контакта.</w:t>
            </w:r>
          </w:p>
          <w:p w:rsidR="004E7696" w:rsidRDefault="00C27CE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контактов.</w:t>
            </w:r>
          </w:p>
        </w:tc>
      </w:tr>
    </w:tbl>
    <w:p w:rsidR="004E7696" w:rsidRDefault="004E7696">
      <w:pPr>
        <w:pStyle w:val="a3"/>
        <w:spacing w:before="2"/>
        <w:ind w:left="0" w:firstLine="0"/>
        <w:jc w:val="left"/>
        <w:rPr>
          <w:sz w:val="24"/>
        </w:rPr>
      </w:pPr>
    </w:p>
    <w:p w:rsidR="004E7696" w:rsidRDefault="00C27CE0" w:rsidP="002D3271">
      <w:pPr>
        <w:pStyle w:val="1"/>
        <w:numPr>
          <w:ilvl w:val="2"/>
          <w:numId w:val="140"/>
        </w:numPr>
        <w:tabs>
          <w:tab w:val="left" w:pos="2671"/>
        </w:tabs>
        <w:spacing w:before="89"/>
        <w:ind w:left="2670" w:hanging="701"/>
        <w:jc w:val="both"/>
      </w:pPr>
      <w:r>
        <w:t>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4E7696" w:rsidRDefault="00C27CE0">
      <w:pPr>
        <w:pStyle w:val="2"/>
        <w:spacing w:before="53"/>
        <w:ind w:left="1250"/>
      </w:pPr>
      <w:r>
        <w:t>Психолого-педагогическое</w:t>
      </w:r>
      <w:r>
        <w:rPr>
          <w:spacing w:val="-7"/>
        </w:rPr>
        <w:t xml:space="preserve"> </w:t>
      </w:r>
      <w:r>
        <w:t>обеспечение:</w:t>
      </w:r>
    </w:p>
    <w:p w:rsidR="004E7696" w:rsidRDefault="00C27CE0" w:rsidP="005E2D3D">
      <w:pPr>
        <w:pStyle w:val="a4"/>
        <w:numPr>
          <w:ilvl w:val="1"/>
          <w:numId w:val="104"/>
        </w:numPr>
        <w:tabs>
          <w:tab w:val="left" w:pos="851"/>
        </w:tabs>
        <w:spacing w:before="41" w:line="276" w:lineRule="auto"/>
        <w:ind w:left="851" w:right="22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5"/>
          <w:sz w:val="28"/>
        </w:rPr>
        <w:t xml:space="preserve"> </w:t>
      </w:r>
      <w:r>
        <w:rPr>
          <w:sz w:val="28"/>
        </w:rPr>
        <w:t>ТПМПК;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586"/>
        </w:tabs>
        <w:spacing w:line="276" w:lineRule="auto"/>
        <w:ind w:right="229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</w:p>
    <w:p w:rsidR="005E2D3D" w:rsidRDefault="005E2D3D" w:rsidP="005E2D3D">
      <w:pPr>
        <w:tabs>
          <w:tab w:val="left" w:pos="1586"/>
        </w:tabs>
        <w:spacing w:line="276" w:lineRule="auto"/>
        <w:ind w:right="229"/>
        <w:rPr>
          <w:sz w:val="28"/>
        </w:rPr>
      </w:pPr>
      <w:r>
        <w:rPr>
          <w:spacing w:val="1"/>
          <w:sz w:val="28"/>
        </w:rPr>
        <w:t xml:space="preserve">         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(коррекционная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направленность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учебно-воспитательного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процесса;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учёт</w:t>
      </w:r>
    </w:p>
    <w:p w:rsidR="005E2D3D" w:rsidRDefault="005E2D3D" w:rsidP="005E2D3D">
      <w:pPr>
        <w:tabs>
          <w:tab w:val="left" w:pos="1586"/>
        </w:tabs>
        <w:spacing w:line="276" w:lineRule="auto"/>
        <w:ind w:right="229"/>
        <w:rPr>
          <w:spacing w:val="1"/>
          <w:sz w:val="28"/>
        </w:rPr>
      </w:pPr>
      <w:r>
        <w:rPr>
          <w:sz w:val="28"/>
        </w:rPr>
        <w:t xml:space="preserve">       </w:t>
      </w:r>
      <w:r w:rsidR="00C27CE0" w:rsidRPr="005E2D3D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</w:t>
      </w:r>
      <w:r w:rsidR="00C27CE0" w:rsidRPr="005E2D3D">
        <w:rPr>
          <w:sz w:val="28"/>
        </w:rPr>
        <w:t>индивидуальных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особенностей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ребёнка;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соблюдение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комфортного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586"/>
        </w:tabs>
        <w:spacing w:line="276" w:lineRule="auto"/>
        <w:ind w:right="229"/>
        <w:rPr>
          <w:sz w:val="28"/>
        </w:rPr>
      </w:pPr>
      <w:r>
        <w:rPr>
          <w:spacing w:val="1"/>
          <w:sz w:val="28"/>
        </w:rPr>
        <w:t xml:space="preserve">          </w:t>
      </w:r>
      <w:r w:rsidR="00C27CE0" w:rsidRPr="005E2D3D">
        <w:rPr>
          <w:sz w:val="28"/>
        </w:rPr>
        <w:t>психоэмоционального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режима;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использование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современных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педагогических</w:t>
      </w:r>
    </w:p>
    <w:p w:rsidR="005E2D3D" w:rsidRDefault="005E2D3D" w:rsidP="005E2D3D">
      <w:pPr>
        <w:tabs>
          <w:tab w:val="left" w:pos="1586"/>
        </w:tabs>
        <w:spacing w:line="276" w:lineRule="auto"/>
        <w:ind w:right="229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технологий,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в</w:t>
      </w:r>
      <w:r w:rsidR="00C27CE0" w:rsidRPr="005E2D3D">
        <w:rPr>
          <w:spacing w:val="70"/>
          <w:sz w:val="28"/>
        </w:rPr>
        <w:t xml:space="preserve"> </w:t>
      </w:r>
      <w:r w:rsidR="00C27CE0" w:rsidRPr="005E2D3D">
        <w:rPr>
          <w:sz w:val="28"/>
        </w:rPr>
        <w:t>том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числе информационных, компьютерных для оптимизации</w:t>
      </w:r>
    </w:p>
    <w:p w:rsidR="004E7696" w:rsidRPr="005E2D3D" w:rsidRDefault="005E2D3D" w:rsidP="005E2D3D">
      <w:pPr>
        <w:tabs>
          <w:tab w:val="left" w:pos="1586"/>
        </w:tabs>
        <w:spacing w:line="276" w:lineRule="auto"/>
        <w:ind w:right="229"/>
        <w:rPr>
          <w:sz w:val="28"/>
        </w:rPr>
      </w:pPr>
      <w:r>
        <w:rPr>
          <w:sz w:val="28"/>
        </w:rPr>
        <w:t xml:space="preserve">         </w:t>
      </w:r>
      <w:r w:rsidR="00C27CE0" w:rsidRPr="005E2D3D">
        <w:rPr>
          <w:sz w:val="28"/>
        </w:rPr>
        <w:t xml:space="preserve"> образовательного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процесса,</w:t>
      </w:r>
      <w:r w:rsidR="00C27CE0" w:rsidRPr="005E2D3D">
        <w:rPr>
          <w:spacing w:val="-4"/>
          <w:sz w:val="28"/>
        </w:rPr>
        <w:t xml:space="preserve"> </w:t>
      </w:r>
      <w:r w:rsidR="00C27CE0" w:rsidRPr="005E2D3D">
        <w:rPr>
          <w:sz w:val="28"/>
        </w:rPr>
        <w:t>повышения его эффективности, доступности);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88"/>
        </w:tabs>
        <w:spacing w:before="1" w:line="276" w:lineRule="auto"/>
        <w:ind w:right="227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(выдвижение</w:t>
      </w:r>
    </w:p>
    <w:p w:rsidR="005E2D3D" w:rsidRDefault="005E2D3D" w:rsidP="005E2D3D">
      <w:pPr>
        <w:tabs>
          <w:tab w:val="left" w:pos="1488"/>
        </w:tabs>
        <w:spacing w:before="1" w:line="276" w:lineRule="auto"/>
        <w:ind w:right="227"/>
        <w:rPr>
          <w:sz w:val="28"/>
        </w:rPr>
      </w:pPr>
      <w:r>
        <w:rPr>
          <w:spacing w:val="1"/>
          <w:sz w:val="28"/>
        </w:rPr>
        <w:t xml:space="preserve">        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комплекса</w:t>
      </w:r>
      <w:r w:rsidR="00C27CE0" w:rsidRPr="005E2D3D">
        <w:rPr>
          <w:spacing w:val="-67"/>
          <w:sz w:val="28"/>
        </w:rPr>
        <w:t xml:space="preserve"> </w:t>
      </w:r>
      <w:r w:rsidR="00C27CE0" w:rsidRPr="005E2D3D">
        <w:rPr>
          <w:sz w:val="28"/>
        </w:rPr>
        <w:t>специальных задач обучения, ориентированных на особые</w:t>
      </w:r>
    </w:p>
    <w:p w:rsidR="005E2D3D" w:rsidRDefault="005E2D3D" w:rsidP="005E2D3D">
      <w:pPr>
        <w:tabs>
          <w:tab w:val="left" w:pos="1488"/>
        </w:tabs>
        <w:spacing w:before="1" w:line="276" w:lineRule="auto"/>
        <w:ind w:right="227"/>
        <w:rPr>
          <w:spacing w:val="1"/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 xml:space="preserve"> образовательные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потребности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обучающихся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с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ограниченными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88"/>
        </w:tabs>
        <w:spacing w:before="1" w:line="276" w:lineRule="auto"/>
        <w:ind w:right="227"/>
        <w:rPr>
          <w:sz w:val="28"/>
        </w:rPr>
      </w:pPr>
      <w:r>
        <w:rPr>
          <w:spacing w:val="1"/>
          <w:sz w:val="28"/>
        </w:rPr>
        <w:t xml:space="preserve">         </w:t>
      </w:r>
      <w:r w:rsidR="00C27CE0" w:rsidRPr="005E2D3D">
        <w:rPr>
          <w:sz w:val="28"/>
        </w:rPr>
        <w:t>возможностями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здоровья;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введение в содержание обучения специальных </w:t>
      </w:r>
    </w:p>
    <w:p w:rsidR="005E2D3D" w:rsidRDefault="005E2D3D" w:rsidP="005E2D3D">
      <w:pPr>
        <w:tabs>
          <w:tab w:val="left" w:pos="1488"/>
        </w:tabs>
        <w:spacing w:before="1" w:line="276" w:lineRule="auto"/>
        <w:ind w:right="227"/>
        <w:rPr>
          <w:sz w:val="28"/>
        </w:rPr>
      </w:pPr>
      <w:r>
        <w:rPr>
          <w:sz w:val="28"/>
        </w:rPr>
        <w:t xml:space="preserve">         </w:t>
      </w:r>
      <w:r w:rsidR="00C27CE0" w:rsidRPr="005E2D3D">
        <w:rPr>
          <w:sz w:val="28"/>
        </w:rPr>
        <w:t>разделов, направленных на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решение задач развития ребёнка, отсутствующих </w:t>
      </w:r>
    </w:p>
    <w:p w:rsidR="005E2D3D" w:rsidRDefault="005E2D3D" w:rsidP="005E2D3D">
      <w:pPr>
        <w:tabs>
          <w:tab w:val="left" w:pos="1488"/>
        </w:tabs>
        <w:spacing w:before="1" w:line="276" w:lineRule="auto"/>
        <w:ind w:right="227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>в содержании образования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нормально</w:t>
      </w:r>
      <w:r w:rsidR="00C27CE0" w:rsidRPr="005E2D3D">
        <w:rPr>
          <w:spacing w:val="53"/>
          <w:sz w:val="28"/>
        </w:rPr>
        <w:t xml:space="preserve"> </w:t>
      </w:r>
      <w:r w:rsidR="00C27CE0" w:rsidRPr="005E2D3D">
        <w:rPr>
          <w:sz w:val="28"/>
        </w:rPr>
        <w:t>развивающегося</w:t>
      </w:r>
      <w:r w:rsidR="00C27CE0" w:rsidRPr="005E2D3D">
        <w:rPr>
          <w:spacing w:val="55"/>
          <w:sz w:val="28"/>
        </w:rPr>
        <w:t xml:space="preserve"> </w:t>
      </w:r>
      <w:r w:rsidR="00C27CE0" w:rsidRPr="005E2D3D">
        <w:rPr>
          <w:sz w:val="28"/>
        </w:rPr>
        <w:t>сверстника;</w:t>
      </w:r>
      <w:r>
        <w:rPr>
          <w:sz w:val="28"/>
        </w:rPr>
        <w:t xml:space="preserve"> </w:t>
      </w:r>
    </w:p>
    <w:p w:rsidR="004E7696" w:rsidRPr="005E2D3D" w:rsidRDefault="005E2D3D" w:rsidP="005E2D3D">
      <w:pPr>
        <w:tabs>
          <w:tab w:val="left" w:pos="1488"/>
        </w:tabs>
        <w:spacing w:before="1" w:line="276" w:lineRule="auto"/>
        <w:ind w:right="227"/>
        <w:rPr>
          <w:sz w:val="28"/>
        </w:rPr>
      </w:pPr>
      <w:r>
        <w:rPr>
          <w:sz w:val="28"/>
        </w:rPr>
        <w:lastRenderedPageBreak/>
        <w:t xml:space="preserve">  </w:t>
      </w:r>
      <w:r w:rsidR="00C27CE0" w:rsidRPr="005E2D3D">
        <w:rPr>
          <w:spacing w:val="53"/>
          <w:sz w:val="28"/>
        </w:rPr>
        <w:t xml:space="preserve"> </w:t>
      </w:r>
      <w:r>
        <w:rPr>
          <w:spacing w:val="53"/>
          <w:sz w:val="28"/>
        </w:rPr>
        <w:t xml:space="preserve">       </w:t>
      </w:r>
      <w:r w:rsidR="00C27CE0" w:rsidRPr="005E2D3D">
        <w:rPr>
          <w:sz w:val="28"/>
        </w:rPr>
        <w:t>использование</w:t>
      </w:r>
      <w:r w:rsidR="00C27CE0" w:rsidRPr="005E2D3D">
        <w:rPr>
          <w:spacing w:val="55"/>
          <w:sz w:val="28"/>
        </w:rPr>
        <w:t xml:space="preserve"> </w:t>
      </w:r>
      <w:r w:rsidR="00C27CE0" w:rsidRPr="005E2D3D">
        <w:rPr>
          <w:sz w:val="28"/>
        </w:rPr>
        <w:t>специальных</w:t>
      </w:r>
    </w:p>
    <w:p w:rsidR="004E7696" w:rsidRDefault="00C27CE0">
      <w:pPr>
        <w:pStyle w:val="a3"/>
        <w:spacing w:before="79" w:line="276" w:lineRule="auto"/>
        <w:ind w:left="542" w:right="230" w:firstLine="0"/>
      </w:pPr>
      <w:r>
        <w:t>методов,</w:t>
      </w:r>
      <w:r>
        <w:rPr>
          <w:spacing w:val="31"/>
        </w:rPr>
        <w:t xml:space="preserve"> </w:t>
      </w:r>
      <w:r>
        <w:t>приёмов,</w:t>
      </w:r>
      <w:r>
        <w:rPr>
          <w:spacing w:val="32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специализированных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и коррекционных программ, ориентированных на 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индивидуализированное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-67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занятиях);</w:t>
      </w:r>
    </w:p>
    <w:p w:rsidR="005E2D3D" w:rsidRDefault="00C27CE0" w:rsidP="005E2D3D">
      <w:pPr>
        <w:pStyle w:val="a4"/>
        <w:numPr>
          <w:ilvl w:val="1"/>
          <w:numId w:val="104"/>
        </w:numPr>
        <w:tabs>
          <w:tab w:val="left" w:pos="1560"/>
        </w:tabs>
        <w:spacing w:before="1" w:line="276" w:lineRule="auto"/>
        <w:ind w:right="229" w:firstLine="70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</w:p>
    <w:p w:rsidR="005E2D3D" w:rsidRDefault="005E2D3D" w:rsidP="005E2D3D">
      <w:pPr>
        <w:tabs>
          <w:tab w:val="left" w:pos="1560"/>
        </w:tabs>
        <w:spacing w:before="1" w:line="276" w:lineRule="auto"/>
        <w:ind w:right="229"/>
        <w:rPr>
          <w:sz w:val="28"/>
        </w:rPr>
      </w:pPr>
      <w:r>
        <w:rPr>
          <w:spacing w:val="1"/>
          <w:sz w:val="28"/>
        </w:rPr>
        <w:t xml:space="preserve">       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(оздоровительный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и</w:t>
      </w:r>
      <w:r w:rsidR="00C27CE0" w:rsidRPr="005E2D3D">
        <w:rPr>
          <w:spacing w:val="-67"/>
          <w:sz w:val="28"/>
        </w:rPr>
        <w:t xml:space="preserve"> </w:t>
      </w:r>
      <w:r w:rsidR="00C27CE0" w:rsidRPr="005E2D3D">
        <w:rPr>
          <w:sz w:val="28"/>
        </w:rPr>
        <w:t>охранительный режим,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укрепление физического и</w:t>
      </w:r>
    </w:p>
    <w:p w:rsidR="005E2D3D" w:rsidRDefault="005E2D3D" w:rsidP="005E2D3D">
      <w:pPr>
        <w:tabs>
          <w:tab w:val="left" w:pos="1560"/>
        </w:tabs>
        <w:spacing w:before="1" w:line="276" w:lineRule="auto"/>
        <w:ind w:right="229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психического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здоровья,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профилактика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физических,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умственных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и</w:t>
      </w:r>
    </w:p>
    <w:p w:rsidR="005E2D3D" w:rsidRDefault="005E2D3D" w:rsidP="005E2D3D">
      <w:pPr>
        <w:tabs>
          <w:tab w:val="left" w:pos="1560"/>
        </w:tabs>
        <w:spacing w:before="1" w:line="276" w:lineRule="auto"/>
        <w:ind w:right="229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психологических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перегрузок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обучающихся,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соблюдение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санитарно-</w:t>
      </w:r>
    </w:p>
    <w:p w:rsidR="004E7696" w:rsidRPr="005E2D3D" w:rsidRDefault="005E2D3D" w:rsidP="005E2D3D">
      <w:pPr>
        <w:tabs>
          <w:tab w:val="left" w:pos="1560"/>
        </w:tabs>
        <w:spacing w:before="1" w:line="276" w:lineRule="auto"/>
        <w:ind w:right="229"/>
        <w:rPr>
          <w:sz w:val="28"/>
        </w:rPr>
      </w:pPr>
      <w:r>
        <w:rPr>
          <w:sz w:val="28"/>
        </w:rPr>
        <w:t xml:space="preserve">          </w:t>
      </w:r>
      <w:r w:rsidR="00C27CE0" w:rsidRPr="005E2D3D">
        <w:rPr>
          <w:sz w:val="28"/>
        </w:rPr>
        <w:t>гигиенических правил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и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норм);</w:t>
      </w:r>
    </w:p>
    <w:p w:rsidR="005E2D3D" w:rsidRPr="005E2D3D" w:rsidRDefault="00C27CE0" w:rsidP="005E2D3D">
      <w:pPr>
        <w:pStyle w:val="a4"/>
        <w:numPr>
          <w:ilvl w:val="1"/>
          <w:numId w:val="104"/>
        </w:numPr>
        <w:tabs>
          <w:tab w:val="left" w:pos="1493"/>
        </w:tabs>
        <w:spacing w:line="276" w:lineRule="auto"/>
        <w:ind w:right="226" w:firstLine="70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93"/>
        </w:tabs>
        <w:spacing w:line="276" w:lineRule="auto"/>
        <w:ind w:right="226"/>
        <w:rPr>
          <w:spacing w:val="1"/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>возможностями</w:t>
      </w:r>
      <w:r w:rsidR="00C27CE0" w:rsidRPr="005E2D3D">
        <w:rPr>
          <w:spacing w:val="-67"/>
          <w:sz w:val="28"/>
        </w:rPr>
        <w:t xml:space="preserve"> </w:t>
      </w:r>
      <w:r w:rsidR="00C27CE0" w:rsidRPr="005E2D3D">
        <w:rPr>
          <w:sz w:val="28"/>
        </w:rPr>
        <w:t>здоровья,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независимо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от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степени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выраженности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нарушений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93"/>
        </w:tabs>
        <w:spacing w:line="276" w:lineRule="auto"/>
        <w:ind w:right="226"/>
        <w:rPr>
          <w:sz w:val="28"/>
        </w:rPr>
      </w:pPr>
      <w:r>
        <w:rPr>
          <w:spacing w:val="1"/>
          <w:sz w:val="28"/>
        </w:rPr>
        <w:t xml:space="preserve">        </w:t>
      </w:r>
      <w:r w:rsidR="00C27CE0" w:rsidRPr="005E2D3D">
        <w:rPr>
          <w:sz w:val="28"/>
        </w:rPr>
        <w:t>их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развития,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вместе с нормально развивающимися детьми в проведении </w:t>
      </w:r>
    </w:p>
    <w:p w:rsidR="005E2D3D" w:rsidRDefault="005E2D3D" w:rsidP="005E2D3D">
      <w:pPr>
        <w:tabs>
          <w:tab w:val="left" w:pos="1493"/>
        </w:tabs>
        <w:spacing w:line="276" w:lineRule="auto"/>
        <w:ind w:right="226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>воспитательных,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культурно-развлекательных, спортивно оздоровительных и</w:t>
      </w:r>
    </w:p>
    <w:p w:rsidR="004E7696" w:rsidRPr="005E2D3D" w:rsidRDefault="005E2D3D" w:rsidP="005E2D3D">
      <w:pPr>
        <w:tabs>
          <w:tab w:val="left" w:pos="1493"/>
        </w:tabs>
        <w:spacing w:line="276" w:lineRule="auto"/>
        <w:ind w:right="226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 xml:space="preserve"> иных досуговых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мероприятий;</w:t>
      </w:r>
    </w:p>
    <w:p w:rsidR="005E2D3D" w:rsidRDefault="00C27CE0" w:rsidP="005E2D3D">
      <w:pPr>
        <w:pStyle w:val="a4"/>
        <w:numPr>
          <w:ilvl w:val="1"/>
          <w:numId w:val="104"/>
        </w:numPr>
        <w:tabs>
          <w:tab w:val="left" w:pos="1457"/>
        </w:tabs>
        <w:spacing w:before="1" w:line="276" w:lineRule="auto"/>
        <w:ind w:right="228" w:firstLine="707"/>
        <w:jc w:val="left"/>
        <w:rPr>
          <w:sz w:val="28"/>
        </w:rPr>
      </w:pPr>
      <w:r>
        <w:rPr>
          <w:sz w:val="28"/>
        </w:rPr>
        <w:t>развитие системы обучения и воспитания детей, имеющих</w:t>
      </w:r>
    </w:p>
    <w:p w:rsidR="004E7696" w:rsidRPr="005E2D3D" w:rsidRDefault="005E2D3D" w:rsidP="005E2D3D">
      <w:pPr>
        <w:tabs>
          <w:tab w:val="left" w:pos="1457"/>
        </w:tabs>
        <w:spacing w:before="1" w:line="276" w:lineRule="auto"/>
        <w:ind w:right="228"/>
        <w:rPr>
          <w:sz w:val="28"/>
        </w:rPr>
      </w:pPr>
      <w:r>
        <w:rPr>
          <w:sz w:val="28"/>
        </w:rPr>
        <w:t xml:space="preserve">       </w:t>
      </w:r>
      <w:r w:rsidR="00C27CE0" w:rsidRPr="005E2D3D">
        <w:rPr>
          <w:sz w:val="28"/>
        </w:rPr>
        <w:t xml:space="preserve"> сложные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нарушения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психического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и (или)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физического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развития.</w:t>
      </w:r>
    </w:p>
    <w:p w:rsidR="004E7696" w:rsidRDefault="00C27CE0">
      <w:pPr>
        <w:pStyle w:val="2"/>
        <w:spacing w:before="6"/>
        <w:ind w:left="1250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4E7696" w:rsidRDefault="00C27CE0">
      <w:pPr>
        <w:pStyle w:val="a3"/>
        <w:spacing w:before="41" w:line="276" w:lineRule="auto"/>
        <w:ind w:left="542" w:right="228"/>
      </w:pPr>
      <w:r>
        <w:t>В процессе реализации программы коррекционной работы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психолога.</w:t>
      </w:r>
    </w:p>
    <w:p w:rsidR="004E7696" w:rsidRDefault="00C27CE0">
      <w:pPr>
        <w:pStyle w:val="a3"/>
        <w:spacing w:before="2" w:line="276" w:lineRule="auto"/>
        <w:ind w:left="542" w:right="224"/>
      </w:pPr>
      <w:r>
        <w:t>В случаях обучения детей с выраженными нарушениями 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 программ, учебников и учебных пособий для специальных</w:t>
      </w:r>
      <w:r>
        <w:rPr>
          <w:spacing w:val="1"/>
        </w:rPr>
        <w:t xml:space="preserve"> </w:t>
      </w:r>
      <w:r>
        <w:t>(коррекционных) образовательных учреждений (соответствующего вида),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ресурсов.</w:t>
      </w:r>
    </w:p>
    <w:p w:rsidR="004E7696" w:rsidRDefault="00C27CE0">
      <w:pPr>
        <w:pStyle w:val="2"/>
        <w:spacing w:before="8"/>
        <w:ind w:left="1250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4E7696" w:rsidRDefault="00C27CE0">
      <w:pPr>
        <w:pStyle w:val="a3"/>
        <w:spacing w:before="40" w:line="276" w:lineRule="auto"/>
        <w:ind w:left="542" w:right="227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осуществляться специалистами соответствую щей квалификации, имеющими</w:t>
      </w:r>
      <w:r>
        <w:rPr>
          <w:spacing w:val="-67"/>
        </w:rPr>
        <w:t xml:space="preserve"> </w:t>
      </w:r>
      <w:r>
        <w:t>специализированное образование, и педагогами, прошедшими 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lastRenderedPageBreak/>
        <w:t>обозначенной</w:t>
      </w:r>
      <w:r>
        <w:rPr>
          <w:spacing w:val="-1"/>
        </w:rPr>
        <w:t xml:space="preserve"> </w:t>
      </w:r>
      <w:r>
        <w:t>темы.</w:t>
      </w:r>
    </w:p>
    <w:p w:rsidR="004E7696" w:rsidRDefault="00C27CE0">
      <w:pPr>
        <w:pStyle w:val="a3"/>
        <w:spacing w:before="79" w:line="276" w:lineRule="auto"/>
        <w:ind w:left="542" w:right="225"/>
      </w:pPr>
      <w:r>
        <w:t>Педагогические работники школы должны иметь чёткое представление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 и</w:t>
      </w:r>
      <w:r>
        <w:rPr>
          <w:spacing w:val="-4"/>
        </w:rPr>
        <w:t xml:space="preserve"> </w:t>
      </w:r>
      <w:r>
        <w:t>реабилитационного</w:t>
      </w:r>
      <w:r>
        <w:rPr>
          <w:spacing w:val="-4"/>
        </w:rPr>
        <w:t xml:space="preserve"> </w:t>
      </w:r>
      <w:r>
        <w:t>процесса.</w:t>
      </w:r>
    </w:p>
    <w:p w:rsidR="004E7696" w:rsidRDefault="00C27CE0">
      <w:pPr>
        <w:pStyle w:val="2"/>
        <w:spacing w:before="9"/>
        <w:ind w:left="1250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</w:p>
    <w:p w:rsidR="004E7696" w:rsidRDefault="00C27CE0">
      <w:pPr>
        <w:pStyle w:val="a3"/>
        <w:spacing w:before="41" w:line="276" w:lineRule="auto"/>
        <w:ind w:left="542" w:right="22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 образовательного учреждения и организацию их пребывания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учебное,</w:t>
      </w:r>
      <w:r>
        <w:rPr>
          <w:spacing w:val="1"/>
        </w:rPr>
        <w:t xml:space="preserve"> </w:t>
      </w:r>
      <w:r>
        <w:t>реабилитационное,</w:t>
      </w:r>
      <w:r>
        <w:rPr>
          <w:spacing w:val="7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оборудование, а также оборудование и технические средства обучения лиц с</w:t>
      </w:r>
      <w:r>
        <w:rPr>
          <w:spacing w:val="1"/>
        </w:rPr>
        <w:t xml:space="preserve"> </w:t>
      </w:r>
      <w:r>
        <w:t>ограниченными возможностями здоровья индивидуального и 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</w:t>
      </w:r>
      <w:r>
        <w:rPr>
          <w:spacing w:val="-67"/>
        </w:rPr>
        <w:t xml:space="preserve"> </w:t>
      </w:r>
      <w:r>
        <w:t>профилактических мероприятий, санитарно-гигиенического и 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обслуживания).</w:t>
      </w:r>
    </w:p>
    <w:p w:rsidR="004E7696" w:rsidRDefault="00C27CE0">
      <w:pPr>
        <w:pStyle w:val="2"/>
        <w:spacing w:before="7"/>
        <w:ind w:left="1250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4E7696" w:rsidRDefault="00C27CE0">
      <w:pPr>
        <w:pStyle w:val="a3"/>
        <w:spacing w:before="43" w:line="276" w:lineRule="auto"/>
        <w:ind w:left="542" w:right="228"/>
      </w:pPr>
      <w:r>
        <w:t>Желательным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 формы обучения детей, имеющих трудности в передвижении,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4E7696" w:rsidRDefault="00C27CE0">
      <w:pPr>
        <w:pStyle w:val="a3"/>
        <w:spacing w:line="276" w:lineRule="auto"/>
        <w:ind w:left="542" w:right="227"/>
      </w:pPr>
      <w:r>
        <w:t>Обязательным является создание системы широкого доступа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4E7696" w:rsidRDefault="004E7696">
      <w:pPr>
        <w:spacing w:line="276" w:lineRule="auto"/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C27CE0">
      <w:pPr>
        <w:pStyle w:val="1"/>
        <w:spacing w:before="89"/>
        <w:ind w:left="2918"/>
        <w:jc w:val="left"/>
      </w:pPr>
      <w:r>
        <w:lastRenderedPageBreak/>
        <w:t>3.</w:t>
      </w:r>
      <w:r>
        <w:rPr>
          <w:spacing w:val="-2"/>
        </w:rPr>
        <w:t xml:space="preserve"> </w:t>
      </w:r>
      <w:r>
        <w:t>ОРГАНИЗАЦИОННЫЙ РАЗДЕЛ</w:t>
      </w:r>
    </w:p>
    <w:p w:rsidR="004E7696" w:rsidRDefault="00C27CE0" w:rsidP="00B14A84">
      <w:pPr>
        <w:pStyle w:val="a4"/>
        <w:numPr>
          <w:ilvl w:val="1"/>
          <w:numId w:val="102"/>
        </w:numPr>
        <w:tabs>
          <w:tab w:val="left" w:pos="1743"/>
        </w:tabs>
        <w:spacing w:before="48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4E7696" w:rsidRDefault="00C27CE0">
      <w:pPr>
        <w:pStyle w:val="a3"/>
        <w:spacing w:before="45" w:line="276" w:lineRule="auto"/>
        <w:ind w:left="542" w:right="22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 xml:space="preserve">Данный учебный план представляет собой нормативный документ </w:t>
      </w:r>
      <w:r w:rsidR="006C3BB1">
        <w:t>МКОУ СОШ с. Усть - Соболевка</w:t>
      </w:r>
      <w:r>
        <w:t>, реализующий основную образовательную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 объем аудиторной нагрузки обучающихся, состав и структуру</w:t>
      </w:r>
      <w:r>
        <w:rPr>
          <w:spacing w:val="-67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 обучения).</w:t>
      </w:r>
    </w:p>
    <w:p w:rsidR="004E7696" w:rsidRDefault="00C27CE0">
      <w:pPr>
        <w:pStyle w:val="a3"/>
        <w:spacing w:before="1" w:line="276" w:lineRule="auto"/>
        <w:ind w:left="542" w:right="2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 активная учебно-познавательная деятельность, осуществляется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осознание и принятие ценности человеческой жизни, семьи, гражданского</w:t>
      </w:r>
      <w:r>
        <w:rPr>
          <w:spacing w:val="1"/>
        </w:rPr>
        <w:t xml:space="preserve"> </w:t>
      </w:r>
      <w:r>
        <w:t>общества, осознание ценности труда, науки и творчества, уважение закона и</w:t>
      </w:r>
      <w:r>
        <w:rPr>
          <w:spacing w:val="1"/>
        </w:rPr>
        <w:t xml:space="preserve"> </w:t>
      </w:r>
      <w:r>
        <w:t>правопорядка, соизмерение своих поступков с нравственными ценностями,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осознанное выполнение правил здорового и экологически 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природы.</w:t>
      </w:r>
    </w:p>
    <w:p w:rsidR="004E7696" w:rsidRDefault="00C27CE0">
      <w:pPr>
        <w:pStyle w:val="a3"/>
        <w:spacing w:line="276" w:lineRule="auto"/>
        <w:ind w:left="542" w:right="226" w:firstLine="705"/>
      </w:pPr>
      <w:r>
        <w:t xml:space="preserve">Учебный план </w:t>
      </w:r>
      <w:r w:rsidR="006C3BB1">
        <w:t xml:space="preserve">МКОУ СОШ с. Усть – Соболевка </w:t>
      </w:r>
      <w:r>
        <w:t>для классов реализующих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7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 механизмов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реализации.</w:t>
      </w:r>
    </w:p>
    <w:p w:rsidR="004E7696" w:rsidRDefault="00C27CE0">
      <w:pPr>
        <w:pStyle w:val="a3"/>
        <w:spacing w:line="276" w:lineRule="auto"/>
        <w:ind w:left="542" w:right="228" w:firstLine="686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-1"/>
        </w:rPr>
        <w:t xml:space="preserve"> </w:t>
      </w:r>
      <w:r>
        <w:t>документы: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74"/>
        </w:tabs>
        <w:spacing w:line="276" w:lineRule="auto"/>
        <w:ind w:right="229" w:firstLine="707"/>
        <w:rPr>
          <w:sz w:val="28"/>
        </w:rPr>
      </w:pPr>
      <w:r>
        <w:rPr>
          <w:sz w:val="28"/>
        </w:rPr>
        <w:t>Федеральный закон от 29.12.2012 г. № 273-ФЗ «Об</w:t>
      </w:r>
    </w:p>
    <w:p w:rsidR="004E7696" w:rsidRPr="005E2D3D" w:rsidRDefault="005E2D3D" w:rsidP="005E2D3D">
      <w:pPr>
        <w:tabs>
          <w:tab w:val="left" w:pos="1474"/>
        </w:tabs>
        <w:spacing w:line="276" w:lineRule="auto"/>
        <w:ind w:right="229"/>
        <w:rPr>
          <w:sz w:val="28"/>
        </w:rPr>
      </w:pPr>
      <w:r>
        <w:rPr>
          <w:sz w:val="28"/>
        </w:rPr>
        <w:t xml:space="preserve">       </w:t>
      </w:r>
      <w:r w:rsidR="00C27CE0" w:rsidRPr="005E2D3D">
        <w:rPr>
          <w:sz w:val="28"/>
        </w:rPr>
        <w:t xml:space="preserve"> образовании в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Российской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Федерации»;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62"/>
        </w:tabs>
        <w:spacing w:before="1" w:line="276" w:lineRule="auto"/>
        <w:ind w:right="231" w:firstLine="707"/>
        <w:rPr>
          <w:sz w:val="28"/>
        </w:rPr>
      </w:pPr>
      <w:r>
        <w:rPr>
          <w:sz w:val="28"/>
        </w:rPr>
        <w:t xml:space="preserve">Концепция духовно-нравственного развития и воспитания </w:t>
      </w:r>
    </w:p>
    <w:p w:rsidR="004E7696" w:rsidRPr="005E2D3D" w:rsidRDefault="005E2D3D" w:rsidP="005E2D3D">
      <w:pPr>
        <w:tabs>
          <w:tab w:val="left" w:pos="1462"/>
        </w:tabs>
        <w:spacing w:before="1" w:line="276" w:lineRule="auto"/>
        <w:ind w:right="231"/>
        <w:rPr>
          <w:sz w:val="28"/>
        </w:rPr>
      </w:pPr>
      <w:r>
        <w:rPr>
          <w:sz w:val="28"/>
        </w:rPr>
        <w:t xml:space="preserve">         </w:t>
      </w:r>
      <w:r w:rsidR="00C27CE0" w:rsidRPr="005E2D3D">
        <w:rPr>
          <w:sz w:val="28"/>
        </w:rPr>
        <w:t>личности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гражданина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России;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47"/>
        </w:tabs>
        <w:spacing w:before="79" w:line="276" w:lineRule="auto"/>
        <w:ind w:right="223" w:firstLine="707"/>
        <w:rPr>
          <w:sz w:val="28"/>
        </w:rPr>
      </w:pPr>
      <w:r>
        <w:rPr>
          <w:sz w:val="28"/>
        </w:rPr>
        <w:t>Постановление Главного государственного санитарного</w:t>
      </w:r>
    </w:p>
    <w:p w:rsidR="005E2D3D" w:rsidRDefault="005E2D3D" w:rsidP="005E2D3D">
      <w:pPr>
        <w:tabs>
          <w:tab w:val="left" w:pos="1447"/>
        </w:tabs>
        <w:spacing w:before="79" w:line="276" w:lineRule="auto"/>
        <w:ind w:right="223"/>
        <w:rPr>
          <w:sz w:val="28"/>
        </w:rPr>
      </w:pPr>
      <w:r>
        <w:rPr>
          <w:sz w:val="28"/>
        </w:rPr>
        <w:t xml:space="preserve">       </w:t>
      </w:r>
      <w:r w:rsidR="00C27CE0" w:rsidRPr="005E2D3D">
        <w:rPr>
          <w:sz w:val="28"/>
        </w:rPr>
        <w:t xml:space="preserve"> врача РФ от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29.12.2010 № 189 (ред. от 22.05.2019) «Об утверждении СанПиН</w:t>
      </w:r>
    </w:p>
    <w:p w:rsidR="005E2D3D" w:rsidRDefault="005E2D3D" w:rsidP="005E2D3D">
      <w:pPr>
        <w:tabs>
          <w:tab w:val="left" w:pos="1447"/>
        </w:tabs>
        <w:spacing w:before="79" w:line="276" w:lineRule="auto"/>
        <w:ind w:right="223"/>
        <w:rPr>
          <w:sz w:val="28"/>
        </w:rPr>
      </w:pPr>
      <w:r>
        <w:rPr>
          <w:sz w:val="28"/>
        </w:rPr>
        <w:t xml:space="preserve">       </w:t>
      </w:r>
      <w:r w:rsidR="00C27CE0" w:rsidRPr="005E2D3D">
        <w:rPr>
          <w:sz w:val="28"/>
        </w:rPr>
        <w:t xml:space="preserve"> 2.4.2.2821-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10 «Санитарно-эпидемиологические требования к условиям и </w:t>
      </w:r>
    </w:p>
    <w:p w:rsidR="004E7696" w:rsidRPr="005E2D3D" w:rsidRDefault="005E2D3D" w:rsidP="005E2D3D">
      <w:pPr>
        <w:tabs>
          <w:tab w:val="left" w:pos="1447"/>
        </w:tabs>
        <w:spacing w:before="79" w:line="276" w:lineRule="auto"/>
        <w:ind w:right="223"/>
        <w:rPr>
          <w:sz w:val="28"/>
        </w:rPr>
      </w:pPr>
      <w:r>
        <w:rPr>
          <w:sz w:val="28"/>
        </w:rPr>
        <w:lastRenderedPageBreak/>
        <w:t xml:space="preserve">        </w:t>
      </w:r>
      <w:r w:rsidR="00C27CE0" w:rsidRPr="005E2D3D">
        <w:rPr>
          <w:sz w:val="28"/>
        </w:rPr>
        <w:t>организации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обучения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в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общеобразовательных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учреждениях»;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459"/>
        </w:tabs>
        <w:spacing w:before="2"/>
        <w:ind w:left="1458" w:hanging="209"/>
        <w:rPr>
          <w:sz w:val="28"/>
        </w:rPr>
      </w:pPr>
      <w:r>
        <w:rPr>
          <w:sz w:val="28"/>
        </w:rPr>
        <w:t>Приказ</w:t>
      </w:r>
      <w:r>
        <w:rPr>
          <w:spacing w:val="8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науки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2"/>
          <w:sz w:val="28"/>
        </w:rPr>
        <w:t xml:space="preserve"> </w:t>
      </w:r>
      <w:r>
        <w:rPr>
          <w:sz w:val="28"/>
        </w:rPr>
        <w:t>Федерации</w:t>
      </w:r>
    </w:p>
    <w:p w:rsidR="004E7696" w:rsidRDefault="00C27CE0">
      <w:pPr>
        <w:pStyle w:val="a3"/>
        <w:spacing w:before="48" w:line="276" w:lineRule="auto"/>
        <w:ind w:left="542" w:right="234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образования»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17.12.2010</w:t>
      </w:r>
      <w:r>
        <w:rPr>
          <w:spacing w:val="15"/>
        </w:rPr>
        <w:t xml:space="preserve"> </w:t>
      </w:r>
      <w:r>
        <w:t>г.</w:t>
      </w:r>
    </w:p>
    <w:p w:rsidR="004E7696" w:rsidRDefault="00C27CE0">
      <w:pPr>
        <w:pStyle w:val="a3"/>
        <w:spacing w:line="321" w:lineRule="exact"/>
        <w:ind w:left="542" w:firstLine="0"/>
      </w:pPr>
      <w:r>
        <w:t>№1897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изменениями);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18"/>
        </w:tabs>
        <w:spacing w:before="50" w:line="276" w:lineRule="auto"/>
        <w:ind w:right="225" w:firstLine="707"/>
        <w:rPr>
          <w:sz w:val="28"/>
        </w:rPr>
      </w:pPr>
      <w:r>
        <w:rPr>
          <w:sz w:val="28"/>
        </w:rPr>
        <w:t xml:space="preserve">Порядок организации и осуществления образовательной </w:t>
      </w:r>
    </w:p>
    <w:p w:rsidR="005E2D3D" w:rsidRDefault="005E2D3D" w:rsidP="005E2D3D">
      <w:pPr>
        <w:tabs>
          <w:tab w:val="left" w:pos="1418"/>
        </w:tabs>
        <w:spacing w:before="50" w:line="276" w:lineRule="auto"/>
        <w:ind w:right="225"/>
        <w:rPr>
          <w:spacing w:val="1"/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>деятельности</w:t>
      </w:r>
      <w:r w:rsidR="00C27CE0" w:rsidRPr="005E2D3D">
        <w:rPr>
          <w:spacing w:val="-67"/>
          <w:sz w:val="28"/>
        </w:rPr>
        <w:t xml:space="preserve"> </w:t>
      </w:r>
      <w:r w:rsidR="00C27CE0" w:rsidRPr="005E2D3D">
        <w:rPr>
          <w:sz w:val="28"/>
        </w:rPr>
        <w:t>по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основным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общеобразовательным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программам</w:t>
      </w:r>
      <w:r w:rsidR="00C27CE0" w:rsidRPr="005E2D3D">
        <w:rPr>
          <w:spacing w:val="1"/>
          <w:sz w:val="28"/>
        </w:rPr>
        <w:t xml:space="preserve"> </w:t>
      </w:r>
      <w:r>
        <w:rPr>
          <w:sz w:val="28"/>
        </w:rPr>
        <w:t>–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18"/>
        </w:tabs>
        <w:spacing w:before="50" w:line="276" w:lineRule="auto"/>
        <w:ind w:right="225"/>
        <w:rPr>
          <w:spacing w:val="1"/>
          <w:sz w:val="28"/>
        </w:rPr>
      </w:pPr>
      <w:r>
        <w:rPr>
          <w:spacing w:val="1"/>
          <w:sz w:val="28"/>
        </w:rPr>
        <w:t xml:space="preserve">       </w:t>
      </w:r>
      <w:r w:rsidR="00C27CE0" w:rsidRPr="005E2D3D">
        <w:rPr>
          <w:sz w:val="28"/>
        </w:rPr>
        <w:t>образовательным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программам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начального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основного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и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18"/>
        </w:tabs>
        <w:spacing w:before="50" w:line="276" w:lineRule="auto"/>
        <w:ind w:right="225"/>
        <w:rPr>
          <w:sz w:val="28"/>
        </w:rPr>
      </w:pPr>
      <w:r>
        <w:rPr>
          <w:spacing w:val="1"/>
          <w:sz w:val="28"/>
        </w:rPr>
        <w:t xml:space="preserve">       </w:t>
      </w:r>
      <w:r w:rsidR="00C27CE0" w:rsidRPr="005E2D3D">
        <w:rPr>
          <w:sz w:val="28"/>
        </w:rPr>
        <w:t>среднего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образования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(утвержден приказом Министерства </w:t>
      </w:r>
    </w:p>
    <w:p w:rsidR="004E7696" w:rsidRPr="005E2D3D" w:rsidRDefault="005E2D3D" w:rsidP="005E2D3D">
      <w:pPr>
        <w:tabs>
          <w:tab w:val="left" w:pos="1418"/>
        </w:tabs>
        <w:spacing w:before="50" w:line="276" w:lineRule="auto"/>
        <w:ind w:right="225"/>
        <w:rPr>
          <w:sz w:val="28"/>
        </w:rPr>
      </w:pPr>
      <w:r>
        <w:rPr>
          <w:sz w:val="28"/>
        </w:rPr>
        <w:t xml:space="preserve">        </w:t>
      </w:r>
      <w:r w:rsidR="00C27CE0" w:rsidRPr="005E2D3D">
        <w:rPr>
          <w:sz w:val="28"/>
        </w:rPr>
        <w:t>образования и науки РФ от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30 августа 2013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г.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№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1015);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507"/>
        </w:tabs>
        <w:spacing w:line="276" w:lineRule="auto"/>
        <w:ind w:right="227" w:firstLine="707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</w:p>
    <w:p w:rsidR="005E2D3D" w:rsidRDefault="00C27CE0" w:rsidP="005E2D3D">
      <w:pPr>
        <w:tabs>
          <w:tab w:val="left" w:pos="1507"/>
        </w:tabs>
        <w:spacing w:line="276" w:lineRule="auto"/>
        <w:ind w:right="227"/>
        <w:rPr>
          <w:sz w:val="28"/>
        </w:rPr>
      </w:pPr>
      <w:r w:rsidRPr="005E2D3D">
        <w:rPr>
          <w:spacing w:val="1"/>
          <w:sz w:val="28"/>
        </w:rPr>
        <w:t xml:space="preserve"> </w:t>
      </w:r>
      <w:r w:rsidR="005E2D3D">
        <w:rPr>
          <w:spacing w:val="1"/>
          <w:sz w:val="28"/>
        </w:rPr>
        <w:t xml:space="preserve">     </w:t>
      </w:r>
      <w:r w:rsidRPr="005E2D3D">
        <w:rPr>
          <w:sz w:val="28"/>
        </w:rPr>
        <w:t>Федерации</w:t>
      </w:r>
      <w:r w:rsidRPr="005E2D3D">
        <w:rPr>
          <w:spacing w:val="1"/>
          <w:sz w:val="28"/>
        </w:rPr>
        <w:t xml:space="preserve"> </w:t>
      </w:r>
      <w:r w:rsidRPr="005E2D3D">
        <w:rPr>
          <w:sz w:val="28"/>
        </w:rPr>
        <w:t>от</w:t>
      </w:r>
      <w:r w:rsidRPr="005E2D3D">
        <w:rPr>
          <w:spacing w:val="1"/>
          <w:sz w:val="28"/>
        </w:rPr>
        <w:t xml:space="preserve"> </w:t>
      </w:r>
      <w:r w:rsidRPr="005E2D3D">
        <w:rPr>
          <w:sz w:val="28"/>
        </w:rPr>
        <w:t>28</w:t>
      </w:r>
      <w:r w:rsidRPr="005E2D3D">
        <w:rPr>
          <w:spacing w:val="1"/>
          <w:sz w:val="28"/>
        </w:rPr>
        <w:t xml:space="preserve"> </w:t>
      </w:r>
      <w:r w:rsidRPr="005E2D3D">
        <w:rPr>
          <w:sz w:val="28"/>
        </w:rPr>
        <w:t>декабря 2018 г. № 345   «О федеральном перечне учебников,</w:t>
      </w:r>
    </w:p>
    <w:p w:rsidR="005E2D3D" w:rsidRDefault="005E2D3D" w:rsidP="005E2D3D">
      <w:pPr>
        <w:tabs>
          <w:tab w:val="left" w:pos="1507"/>
        </w:tabs>
        <w:spacing w:line="276" w:lineRule="auto"/>
        <w:ind w:right="227"/>
        <w:rPr>
          <w:sz w:val="28"/>
        </w:rPr>
      </w:pPr>
      <w:r>
        <w:rPr>
          <w:sz w:val="28"/>
        </w:rPr>
        <w:t xml:space="preserve">   </w:t>
      </w:r>
      <w:r w:rsidR="00C27CE0" w:rsidRPr="005E2D3D">
        <w:rPr>
          <w:sz w:val="28"/>
        </w:rPr>
        <w:t xml:space="preserve"> </w:t>
      </w:r>
      <w:r>
        <w:rPr>
          <w:sz w:val="28"/>
        </w:rPr>
        <w:t xml:space="preserve">   </w:t>
      </w:r>
      <w:r w:rsidR="00C27CE0" w:rsidRPr="005E2D3D">
        <w:rPr>
          <w:sz w:val="28"/>
        </w:rPr>
        <w:t>рекомендуемых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к использованию при реализации имеющих государственную</w:t>
      </w:r>
    </w:p>
    <w:p w:rsidR="005E2D3D" w:rsidRDefault="005E2D3D" w:rsidP="005E2D3D">
      <w:pPr>
        <w:tabs>
          <w:tab w:val="left" w:pos="1507"/>
        </w:tabs>
        <w:spacing w:line="276" w:lineRule="auto"/>
        <w:ind w:right="227"/>
        <w:rPr>
          <w:sz w:val="28"/>
        </w:rPr>
      </w:pPr>
      <w:r>
        <w:rPr>
          <w:sz w:val="28"/>
        </w:rPr>
        <w:t xml:space="preserve">     </w:t>
      </w:r>
      <w:r w:rsidR="00C27CE0" w:rsidRPr="005E2D3D">
        <w:rPr>
          <w:sz w:val="28"/>
        </w:rPr>
        <w:t xml:space="preserve"> аккредитацию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образовательных программ начального общего, основного </w:t>
      </w:r>
    </w:p>
    <w:p w:rsidR="004E7696" w:rsidRPr="005E2D3D" w:rsidRDefault="005E2D3D" w:rsidP="005E2D3D">
      <w:pPr>
        <w:tabs>
          <w:tab w:val="left" w:pos="1507"/>
        </w:tabs>
        <w:spacing w:line="276" w:lineRule="auto"/>
        <w:ind w:right="227"/>
        <w:rPr>
          <w:sz w:val="28"/>
        </w:rPr>
      </w:pPr>
      <w:r>
        <w:rPr>
          <w:sz w:val="28"/>
        </w:rPr>
        <w:t xml:space="preserve">      </w:t>
      </w:r>
      <w:r w:rsidR="00C27CE0" w:rsidRPr="005E2D3D">
        <w:rPr>
          <w:sz w:val="28"/>
        </w:rPr>
        <w:t>общего, среднего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образования»;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33"/>
        </w:tabs>
        <w:spacing w:line="276" w:lineRule="auto"/>
        <w:ind w:right="228" w:firstLine="707"/>
        <w:rPr>
          <w:sz w:val="28"/>
        </w:rPr>
      </w:pPr>
      <w:r>
        <w:rPr>
          <w:sz w:val="28"/>
        </w:rPr>
        <w:t>Приказ Министерства просвещения Российской</w:t>
      </w:r>
    </w:p>
    <w:p w:rsidR="005E2D3D" w:rsidRDefault="005E2D3D" w:rsidP="005E2D3D">
      <w:pPr>
        <w:tabs>
          <w:tab w:val="left" w:pos="1433"/>
        </w:tabs>
        <w:spacing w:line="276" w:lineRule="auto"/>
        <w:ind w:right="228"/>
        <w:rPr>
          <w:sz w:val="28"/>
        </w:rPr>
      </w:pPr>
      <w:r>
        <w:rPr>
          <w:sz w:val="28"/>
        </w:rPr>
        <w:t xml:space="preserve">     </w:t>
      </w:r>
      <w:r w:rsidR="00C27CE0" w:rsidRPr="005E2D3D">
        <w:rPr>
          <w:sz w:val="28"/>
        </w:rPr>
        <w:t xml:space="preserve"> Федерации от 08 мая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2019 г. № 233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«О внесении изменений в федеральный </w:t>
      </w:r>
    </w:p>
    <w:p w:rsidR="005E2D3D" w:rsidRDefault="005E2D3D" w:rsidP="005E2D3D">
      <w:pPr>
        <w:tabs>
          <w:tab w:val="left" w:pos="1433"/>
        </w:tabs>
        <w:spacing w:line="276" w:lineRule="auto"/>
        <w:ind w:right="228"/>
        <w:rPr>
          <w:sz w:val="28"/>
        </w:rPr>
      </w:pPr>
      <w:r>
        <w:rPr>
          <w:sz w:val="28"/>
        </w:rPr>
        <w:t xml:space="preserve">       </w:t>
      </w:r>
      <w:r w:rsidR="00C27CE0" w:rsidRPr="005E2D3D">
        <w:rPr>
          <w:sz w:val="28"/>
        </w:rPr>
        <w:t>перечень учебников,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 xml:space="preserve">рекомендуемых к использованию при реализации </w:t>
      </w:r>
    </w:p>
    <w:p w:rsidR="005E2D3D" w:rsidRDefault="005E2D3D" w:rsidP="005E2D3D">
      <w:pPr>
        <w:tabs>
          <w:tab w:val="left" w:pos="1433"/>
        </w:tabs>
        <w:spacing w:line="276" w:lineRule="auto"/>
        <w:ind w:right="228"/>
        <w:rPr>
          <w:spacing w:val="1"/>
          <w:sz w:val="28"/>
        </w:rPr>
      </w:pPr>
      <w:r>
        <w:rPr>
          <w:sz w:val="28"/>
        </w:rPr>
        <w:t xml:space="preserve">      </w:t>
      </w:r>
      <w:r w:rsidR="00C27CE0" w:rsidRPr="005E2D3D">
        <w:rPr>
          <w:sz w:val="28"/>
        </w:rPr>
        <w:t>имеющих государственную</w:t>
      </w:r>
      <w:r w:rsidR="00C27CE0" w:rsidRPr="005E2D3D">
        <w:rPr>
          <w:spacing w:val="-67"/>
          <w:sz w:val="28"/>
        </w:rPr>
        <w:t xml:space="preserve"> </w:t>
      </w:r>
      <w:r w:rsidR="00C27CE0" w:rsidRPr="005E2D3D">
        <w:rPr>
          <w:sz w:val="28"/>
        </w:rPr>
        <w:t>аккредитацию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образовательных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программ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33"/>
        </w:tabs>
        <w:spacing w:line="276" w:lineRule="auto"/>
        <w:ind w:right="228"/>
        <w:rPr>
          <w:spacing w:val="1"/>
          <w:sz w:val="28"/>
        </w:rPr>
      </w:pPr>
      <w:r>
        <w:rPr>
          <w:spacing w:val="1"/>
          <w:sz w:val="28"/>
        </w:rPr>
        <w:t xml:space="preserve">      </w:t>
      </w:r>
      <w:r w:rsidR="00C27CE0" w:rsidRPr="005E2D3D">
        <w:rPr>
          <w:sz w:val="28"/>
        </w:rPr>
        <w:t>начального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основного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общего,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среднего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общего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образования,</w:t>
      </w:r>
      <w:r w:rsidR="00C27CE0" w:rsidRPr="005E2D3D">
        <w:rPr>
          <w:spacing w:val="1"/>
          <w:sz w:val="28"/>
        </w:rPr>
        <w:t xml:space="preserve"> </w:t>
      </w:r>
    </w:p>
    <w:p w:rsidR="005E2D3D" w:rsidRDefault="005E2D3D" w:rsidP="005E2D3D">
      <w:pPr>
        <w:tabs>
          <w:tab w:val="left" w:pos="1433"/>
        </w:tabs>
        <w:spacing w:line="276" w:lineRule="auto"/>
        <w:ind w:right="228"/>
        <w:rPr>
          <w:sz w:val="28"/>
        </w:rPr>
      </w:pPr>
      <w:r>
        <w:rPr>
          <w:spacing w:val="1"/>
          <w:sz w:val="28"/>
        </w:rPr>
        <w:t xml:space="preserve">     </w:t>
      </w:r>
      <w:r w:rsidR="00C27CE0" w:rsidRPr="005E2D3D">
        <w:rPr>
          <w:sz w:val="28"/>
        </w:rPr>
        <w:t>утвержденный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приказом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Министерства</w:t>
      </w:r>
      <w:r w:rsidR="00C27CE0" w:rsidRPr="005E2D3D">
        <w:rPr>
          <w:spacing w:val="-5"/>
          <w:sz w:val="28"/>
        </w:rPr>
        <w:t xml:space="preserve"> </w:t>
      </w:r>
      <w:r w:rsidR="00C27CE0" w:rsidRPr="005E2D3D">
        <w:rPr>
          <w:sz w:val="28"/>
        </w:rPr>
        <w:t>просвещения</w:t>
      </w:r>
      <w:r w:rsidR="00C27CE0" w:rsidRPr="005E2D3D">
        <w:rPr>
          <w:spacing w:val="2"/>
          <w:sz w:val="28"/>
        </w:rPr>
        <w:t xml:space="preserve"> </w:t>
      </w:r>
      <w:r w:rsidR="00C27CE0" w:rsidRPr="005E2D3D">
        <w:rPr>
          <w:sz w:val="28"/>
        </w:rPr>
        <w:t>РФ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от</w:t>
      </w:r>
      <w:r w:rsidR="00C27CE0" w:rsidRPr="005E2D3D">
        <w:rPr>
          <w:spacing w:val="-4"/>
          <w:sz w:val="28"/>
        </w:rPr>
        <w:t xml:space="preserve"> </w:t>
      </w:r>
      <w:r w:rsidR="00C27CE0" w:rsidRPr="005E2D3D">
        <w:rPr>
          <w:sz w:val="28"/>
        </w:rPr>
        <w:t>28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декабря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2018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г.</w:t>
      </w:r>
    </w:p>
    <w:p w:rsidR="004E7696" w:rsidRPr="005E2D3D" w:rsidRDefault="005E2D3D" w:rsidP="005E2D3D">
      <w:pPr>
        <w:tabs>
          <w:tab w:val="left" w:pos="1433"/>
        </w:tabs>
        <w:spacing w:line="276" w:lineRule="auto"/>
        <w:ind w:right="228"/>
        <w:rPr>
          <w:sz w:val="28"/>
        </w:rPr>
      </w:pPr>
      <w:r>
        <w:rPr>
          <w:sz w:val="28"/>
        </w:rPr>
        <w:t xml:space="preserve">    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№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345»;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414"/>
        </w:tabs>
        <w:ind w:left="1413" w:hanging="164"/>
        <w:rPr>
          <w:sz w:val="28"/>
        </w:rPr>
      </w:pPr>
      <w:r>
        <w:rPr>
          <w:sz w:val="28"/>
        </w:rPr>
        <w:t>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областей:</w:t>
      </w:r>
    </w:p>
    <w:p w:rsidR="005E2D3D" w:rsidRDefault="005E2D3D" w:rsidP="005E2D3D">
      <w:pPr>
        <w:pStyle w:val="a3"/>
        <w:spacing w:before="47" w:line="276" w:lineRule="auto"/>
        <w:ind w:left="0" w:right="223" w:firstLine="0"/>
        <w:rPr>
          <w:spacing w:val="1"/>
        </w:rPr>
      </w:pPr>
      <w:r>
        <w:t xml:space="preserve">    </w:t>
      </w:r>
      <w:r w:rsidR="00C27CE0">
        <w:t>«Основы</w:t>
      </w:r>
      <w:r w:rsidR="00C27CE0">
        <w:rPr>
          <w:spacing w:val="1"/>
        </w:rPr>
        <w:t xml:space="preserve"> </w:t>
      </w:r>
      <w:r w:rsidR="00C27CE0">
        <w:t>религиозных</w:t>
      </w:r>
      <w:r w:rsidR="00C27CE0">
        <w:rPr>
          <w:spacing w:val="1"/>
        </w:rPr>
        <w:t xml:space="preserve"> </w:t>
      </w:r>
      <w:r w:rsidR="00C27CE0">
        <w:t>культур</w:t>
      </w:r>
      <w:r w:rsidR="00C27CE0">
        <w:rPr>
          <w:spacing w:val="1"/>
        </w:rPr>
        <w:t xml:space="preserve"> </w:t>
      </w:r>
      <w:r w:rsidR="00C27CE0">
        <w:t>и</w:t>
      </w:r>
      <w:r w:rsidR="00C27CE0">
        <w:rPr>
          <w:spacing w:val="1"/>
        </w:rPr>
        <w:t xml:space="preserve"> </w:t>
      </w:r>
      <w:r w:rsidR="00C27CE0">
        <w:t>светской</w:t>
      </w:r>
      <w:r w:rsidR="00C27CE0">
        <w:rPr>
          <w:spacing w:val="1"/>
        </w:rPr>
        <w:t xml:space="preserve"> </w:t>
      </w:r>
      <w:r w:rsidR="00C27CE0">
        <w:t>этики»</w:t>
      </w:r>
      <w:r w:rsidR="00C27CE0">
        <w:rPr>
          <w:spacing w:val="1"/>
        </w:rPr>
        <w:t xml:space="preserve"> </w:t>
      </w:r>
      <w:r w:rsidR="00C27CE0">
        <w:t>и</w:t>
      </w:r>
      <w:r w:rsidR="00C27CE0">
        <w:rPr>
          <w:spacing w:val="1"/>
        </w:rPr>
        <w:t xml:space="preserve"> </w:t>
      </w:r>
      <w:r w:rsidR="00C27CE0">
        <w:t>«Основы</w:t>
      </w:r>
      <w:r w:rsidR="00C27CE0">
        <w:rPr>
          <w:spacing w:val="1"/>
        </w:rPr>
        <w:t xml:space="preserve"> </w:t>
      </w:r>
      <w:r w:rsidR="00C27CE0">
        <w:t>духовно-</w:t>
      </w:r>
      <w:r w:rsidR="00C27CE0">
        <w:rPr>
          <w:spacing w:val="1"/>
        </w:rPr>
        <w:t xml:space="preserve"> </w:t>
      </w:r>
    </w:p>
    <w:p w:rsidR="005E2D3D" w:rsidRDefault="005E2D3D" w:rsidP="005E2D3D">
      <w:pPr>
        <w:pStyle w:val="a3"/>
        <w:spacing w:before="47" w:line="276" w:lineRule="auto"/>
        <w:ind w:left="0" w:right="223" w:firstLine="0"/>
      </w:pPr>
      <w:r>
        <w:rPr>
          <w:spacing w:val="1"/>
        </w:rPr>
        <w:t xml:space="preserve">    </w:t>
      </w:r>
      <w:r w:rsidR="00C27CE0">
        <w:t>нравственной</w:t>
      </w:r>
      <w:r w:rsidR="00C27CE0">
        <w:rPr>
          <w:spacing w:val="1"/>
        </w:rPr>
        <w:t xml:space="preserve"> </w:t>
      </w:r>
      <w:r w:rsidR="00C27CE0">
        <w:t>культуры</w:t>
      </w:r>
      <w:r w:rsidR="00C27CE0">
        <w:rPr>
          <w:spacing w:val="1"/>
        </w:rPr>
        <w:t xml:space="preserve"> </w:t>
      </w:r>
      <w:r w:rsidR="00C27CE0">
        <w:t>народов</w:t>
      </w:r>
      <w:r w:rsidR="00C27CE0">
        <w:rPr>
          <w:spacing w:val="1"/>
        </w:rPr>
        <w:t xml:space="preserve"> </w:t>
      </w:r>
      <w:r w:rsidR="00C27CE0">
        <w:t>России»</w:t>
      </w:r>
      <w:r w:rsidR="00C27CE0">
        <w:rPr>
          <w:spacing w:val="1"/>
        </w:rPr>
        <w:t xml:space="preserve"> </w:t>
      </w:r>
      <w:r w:rsidR="00C27CE0">
        <w:t>(Письмо</w:t>
      </w:r>
      <w:r w:rsidR="00C27CE0">
        <w:rPr>
          <w:spacing w:val="1"/>
        </w:rPr>
        <w:t xml:space="preserve"> </w:t>
      </w:r>
      <w:r w:rsidR="00C27CE0">
        <w:t>Минобрнауки</w:t>
      </w:r>
      <w:r w:rsidR="00C27CE0">
        <w:rPr>
          <w:spacing w:val="1"/>
        </w:rPr>
        <w:t xml:space="preserve"> </w:t>
      </w:r>
      <w:r w:rsidR="00C27CE0">
        <w:t>РФ</w:t>
      </w:r>
      <w:r w:rsidR="00C27CE0">
        <w:rPr>
          <w:spacing w:val="1"/>
        </w:rPr>
        <w:t xml:space="preserve"> </w:t>
      </w:r>
      <w:r w:rsidR="00C27CE0">
        <w:t>от</w:t>
      </w:r>
    </w:p>
    <w:p w:rsidR="004E7696" w:rsidRDefault="005E2D3D" w:rsidP="005E2D3D">
      <w:pPr>
        <w:pStyle w:val="a3"/>
        <w:spacing w:before="47" w:line="276" w:lineRule="auto"/>
        <w:ind w:left="0" w:right="223" w:firstLine="0"/>
      </w:pPr>
      <w:r>
        <w:t xml:space="preserve">    </w:t>
      </w:r>
      <w:r w:rsidR="00C27CE0">
        <w:rPr>
          <w:spacing w:val="1"/>
        </w:rPr>
        <w:t xml:space="preserve"> </w:t>
      </w:r>
      <w:r w:rsidR="00C27CE0">
        <w:t>25.05.2015 г.</w:t>
      </w:r>
      <w:r w:rsidR="00C27CE0">
        <w:rPr>
          <w:spacing w:val="-1"/>
        </w:rPr>
        <w:t xml:space="preserve"> </w:t>
      </w:r>
      <w:r w:rsidR="00C27CE0">
        <w:t>№</w:t>
      </w:r>
      <w:r w:rsidR="00C27CE0">
        <w:rPr>
          <w:spacing w:val="-3"/>
        </w:rPr>
        <w:t xml:space="preserve"> </w:t>
      </w:r>
      <w:r w:rsidR="00C27CE0">
        <w:t>08-761);</w:t>
      </w:r>
    </w:p>
    <w:p w:rsidR="005E2D3D" w:rsidRDefault="00C27CE0" w:rsidP="002D3271">
      <w:pPr>
        <w:pStyle w:val="a4"/>
        <w:numPr>
          <w:ilvl w:val="1"/>
          <w:numId w:val="104"/>
        </w:numPr>
        <w:tabs>
          <w:tab w:val="left" w:pos="1471"/>
        </w:tabs>
        <w:spacing w:before="1" w:line="276" w:lineRule="auto"/>
        <w:ind w:right="226" w:firstLine="707"/>
        <w:rPr>
          <w:sz w:val="28"/>
        </w:rPr>
      </w:pPr>
      <w:r>
        <w:rPr>
          <w:sz w:val="28"/>
        </w:rPr>
        <w:t>Примерная основная образовательная программа</w:t>
      </w:r>
    </w:p>
    <w:p w:rsidR="005E2D3D" w:rsidRDefault="005E2D3D" w:rsidP="005E2D3D">
      <w:pPr>
        <w:tabs>
          <w:tab w:val="left" w:pos="1471"/>
        </w:tabs>
        <w:spacing w:before="1" w:line="276" w:lineRule="auto"/>
        <w:ind w:right="226"/>
        <w:rPr>
          <w:sz w:val="28"/>
        </w:rPr>
      </w:pPr>
      <w:r>
        <w:rPr>
          <w:sz w:val="28"/>
        </w:rPr>
        <w:t xml:space="preserve">   </w:t>
      </w:r>
      <w:r w:rsidR="00C27CE0" w:rsidRPr="005E2D3D">
        <w:rPr>
          <w:sz w:val="28"/>
        </w:rPr>
        <w:t xml:space="preserve"> основного общего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образования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(одобрена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решением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федерального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учебно-</w:t>
      </w:r>
    </w:p>
    <w:p w:rsidR="005E2D3D" w:rsidRDefault="005E2D3D" w:rsidP="005E2D3D">
      <w:pPr>
        <w:tabs>
          <w:tab w:val="left" w:pos="1471"/>
        </w:tabs>
        <w:spacing w:before="1" w:line="276" w:lineRule="auto"/>
        <w:ind w:right="226"/>
        <w:rPr>
          <w:spacing w:val="-1"/>
          <w:sz w:val="28"/>
        </w:rPr>
      </w:pPr>
      <w:r>
        <w:rPr>
          <w:sz w:val="28"/>
        </w:rPr>
        <w:t xml:space="preserve">   </w:t>
      </w:r>
      <w:r w:rsidR="00C27CE0" w:rsidRPr="005E2D3D">
        <w:rPr>
          <w:sz w:val="28"/>
        </w:rPr>
        <w:t>методического</w:t>
      </w:r>
      <w:r w:rsidR="00C27CE0" w:rsidRPr="005E2D3D">
        <w:rPr>
          <w:spacing w:val="1"/>
          <w:sz w:val="28"/>
        </w:rPr>
        <w:t xml:space="preserve"> </w:t>
      </w:r>
      <w:r w:rsidR="00C27CE0" w:rsidRPr="005E2D3D">
        <w:rPr>
          <w:sz w:val="28"/>
        </w:rPr>
        <w:t>объединения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по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общему</w:t>
      </w:r>
      <w:r w:rsidR="00C27CE0" w:rsidRPr="005E2D3D">
        <w:rPr>
          <w:spacing w:val="-6"/>
          <w:sz w:val="28"/>
        </w:rPr>
        <w:t xml:space="preserve"> </w:t>
      </w:r>
      <w:r w:rsidR="00C27CE0" w:rsidRPr="005E2D3D">
        <w:rPr>
          <w:sz w:val="28"/>
        </w:rPr>
        <w:t>образованию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(протокол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от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8</w:t>
      </w:r>
      <w:r w:rsidR="00C27CE0" w:rsidRPr="005E2D3D">
        <w:rPr>
          <w:spacing w:val="-2"/>
          <w:sz w:val="28"/>
        </w:rPr>
        <w:t xml:space="preserve"> </w:t>
      </w:r>
      <w:r w:rsidR="00C27CE0" w:rsidRPr="005E2D3D">
        <w:rPr>
          <w:sz w:val="28"/>
        </w:rPr>
        <w:t>апреля</w:t>
      </w:r>
      <w:r w:rsidR="00C27CE0" w:rsidRPr="005E2D3D">
        <w:rPr>
          <w:spacing w:val="-1"/>
          <w:sz w:val="28"/>
        </w:rPr>
        <w:t xml:space="preserve"> </w:t>
      </w:r>
    </w:p>
    <w:p w:rsidR="004E7696" w:rsidRPr="005E2D3D" w:rsidRDefault="005E2D3D" w:rsidP="005E2D3D">
      <w:pPr>
        <w:tabs>
          <w:tab w:val="left" w:pos="1471"/>
        </w:tabs>
        <w:spacing w:before="1" w:line="276" w:lineRule="auto"/>
        <w:ind w:right="226"/>
        <w:rPr>
          <w:sz w:val="28"/>
        </w:rPr>
      </w:pPr>
      <w:r>
        <w:rPr>
          <w:spacing w:val="-1"/>
          <w:sz w:val="28"/>
        </w:rPr>
        <w:t xml:space="preserve">     </w:t>
      </w:r>
      <w:r w:rsidR="00C27CE0" w:rsidRPr="005E2D3D">
        <w:rPr>
          <w:sz w:val="28"/>
        </w:rPr>
        <w:t>2015</w:t>
      </w:r>
      <w:r w:rsidR="00C27CE0" w:rsidRPr="005E2D3D">
        <w:rPr>
          <w:spacing w:val="-1"/>
          <w:sz w:val="28"/>
        </w:rPr>
        <w:t xml:space="preserve"> </w:t>
      </w:r>
      <w:r w:rsidR="00C27CE0" w:rsidRPr="005E2D3D">
        <w:rPr>
          <w:sz w:val="28"/>
        </w:rPr>
        <w:t>г.</w:t>
      </w:r>
      <w:r w:rsidR="00C27CE0" w:rsidRPr="005E2D3D">
        <w:rPr>
          <w:spacing w:val="-3"/>
          <w:sz w:val="28"/>
        </w:rPr>
        <w:t xml:space="preserve"> </w:t>
      </w:r>
      <w:r w:rsidR="00C27CE0" w:rsidRPr="005E2D3D">
        <w:rPr>
          <w:sz w:val="28"/>
        </w:rPr>
        <w:t>№</w:t>
      </w:r>
      <w:r w:rsidR="00C27CE0" w:rsidRPr="005E2D3D">
        <w:rPr>
          <w:spacing w:val="-5"/>
          <w:sz w:val="28"/>
        </w:rPr>
        <w:t xml:space="preserve"> </w:t>
      </w:r>
      <w:r w:rsidR="00C27CE0" w:rsidRPr="005E2D3D">
        <w:rPr>
          <w:sz w:val="28"/>
        </w:rPr>
        <w:t>1/15);</w:t>
      </w:r>
    </w:p>
    <w:p w:rsidR="004E7696" w:rsidRDefault="00C27CE0" w:rsidP="002D3271">
      <w:pPr>
        <w:pStyle w:val="a4"/>
        <w:numPr>
          <w:ilvl w:val="1"/>
          <w:numId w:val="104"/>
        </w:numPr>
        <w:tabs>
          <w:tab w:val="left" w:pos="1414"/>
        </w:tabs>
        <w:spacing w:before="1"/>
        <w:ind w:left="1413" w:hanging="164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1"/>
          <w:sz w:val="28"/>
        </w:rPr>
        <w:t xml:space="preserve"> </w:t>
      </w:r>
      <w:r w:rsidR="006C3BB1">
        <w:rPr>
          <w:spacing w:val="-1"/>
          <w:sz w:val="28"/>
        </w:rPr>
        <w:t>МКОУ СОШ с. Усть - Соболевка</w:t>
      </w:r>
      <w:r>
        <w:rPr>
          <w:sz w:val="28"/>
        </w:rPr>
        <w:t>.</w:t>
      </w:r>
    </w:p>
    <w:p w:rsidR="00EC7D06" w:rsidRDefault="00C27CE0">
      <w:pPr>
        <w:pStyle w:val="a3"/>
        <w:spacing w:before="47" w:line="276" w:lineRule="auto"/>
        <w:ind w:left="542" w:right="227" w:firstLine="566"/>
        <w:rPr>
          <w:spacing w:val="1"/>
        </w:r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Федерального</w:t>
      </w:r>
    </w:p>
    <w:p w:rsidR="004E7696" w:rsidRDefault="00EC7D06" w:rsidP="00EC7D06">
      <w:pPr>
        <w:pStyle w:val="a3"/>
        <w:spacing w:before="47" w:line="276" w:lineRule="auto"/>
        <w:ind w:left="0" w:right="227" w:firstLine="0"/>
      </w:pPr>
      <w:r>
        <w:rPr>
          <w:spacing w:val="1"/>
        </w:rPr>
        <w:t xml:space="preserve">    </w:t>
      </w:r>
      <w:r w:rsidR="00C27CE0">
        <w:t>государственного</w:t>
      </w:r>
      <w:r w:rsidR="00C27CE0">
        <w:rPr>
          <w:spacing w:val="1"/>
        </w:rPr>
        <w:t xml:space="preserve"> </w:t>
      </w:r>
      <w:r w:rsidR="00C27CE0">
        <w:t>образовательного</w:t>
      </w:r>
      <w:r w:rsidR="00C27CE0">
        <w:rPr>
          <w:spacing w:val="1"/>
        </w:rPr>
        <w:t xml:space="preserve"> </w:t>
      </w:r>
      <w:r w:rsidR="00C27CE0">
        <w:t>стандарта</w:t>
      </w:r>
      <w:r w:rsidR="00C27CE0">
        <w:rPr>
          <w:spacing w:val="1"/>
        </w:rPr>
        <w:t xml:space="preserve"> </w:t>
      </w:r>
      <w:r w:rsidR="00C27CE0">
        <w:t>основного</w:t>
      </w:r>
      <w:r w:rsidR="00C27CE0">
        <w:rPr>
          <w:spacing w:val="71"/>
        </w:rPr>
        <w:t xml:space="preserve"> </w:t>
      </w:r>
      <w:r w:rsidR="00C27CE0">
        <w:t>общего</w:t>
      </w:r>
      <w:r w:rsidR="00C27CE0">
        <w:rPr>
          <w:spacing w:val="1"/>
        </w:rPr>
        <w:t xml:space="preserve"> </w:t>
      </w:r>
      <w:r w:rsidR="00C27CE0">
        <w:t>образования.</w:t>
      </w:r>
    </w:p>
    <w:p w:rsidR="00EC7D06" w:rsidRDefault="00C27CE0">
      <w:pPr>
        <w:pStyle w:val="a3"/>
        <w:spacing w:before="1" w:line="276" w:lineRule="auto"/>
        <w:ind w:left="542" w:right="227" w:firstLine="767"/>
        <w:rPr>
          <w:spacing w:val="1"/>
        </w:rPr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</w:p>
    <w:p w:rsidR="004E7696" w:rsidRDefault="00EC7D06" w:rsidP="00EC7D06">
      <w:pPr>
        <w:pStyle w:val="a3"/>
        <w:spacing w:before="1" w:line="276" w:lineRule="auto"/>
        <w:ind w:left="0" w:right="227" w:firstLine="0"/>
      </w:pPr>
      <w:r>
        <w:rPr>
          <w:spacing w:val="1"/>
        </w:rPr>
        <w:t xml:space="preserve">   </w:t>
      </w:r>
      <w:r w:rsidR="00C27CE0">
        <w:t>обучающихся</w:t>
      </w:r>
      <w:r w:rsidR="00C27CE0">
        <w:rPr>
          <w:spacing w:val="30"/>
        </w:rPr>
        <w:t xml:space="preserve"> </w:t>
      </w:r>
      <w:r w:rsidR="00C27CE0">
        <w:t>прочных</w:t>
      </w:r>
      <w:r w:rsidR="00C27CE0">
        <w:rPr>
          <w:spacing w:val="33"/>
        </w:rPr>
        <w:t xml:space="preserve"> </w:t>
      </w:r>
      <w:r w:rsidR="00C27CE0">
        <w:t>знаний</w:t>
      </w:r>
      <w:r w:rsidR="00C27CE0">
        <w:rPr>
          <w:spacing w:val="30"/>
        </w:rPr>
        <w:t xml:space="preserve"> </w:t>
      </w:r>
      <w:r w:rsidR="00C27CE0">
        <w:t>по</w:t>
      </w:r>
      <w:r w:rsidR="00C27CE0">
        <w:rPr>
          <w:spacing w:val="31"/>
        </w:rPr>
        <w:t xml:space="preserve"> </w:t>
      </w:r>
      <w:r w:rsidR="00C27CE0">
        <w:t>учебным</w:t>
      </w:r>
      <w:r w:rsidR="00C27CE0">
        <w:rPr>
          <w:spacing w:val="29"/>
        </w:rPr>
        <w:t xml:space="preserve"> </w:t>
      </w:r>
      <w:r w:rsidR="00C27CE0">
        <w:t>дисциплинам</w:t>
      </w:r>
      <w:r w:rsidR="00C27CE0">
        <w:rPr>
          <w:spacing w:val="29"/>
        </w:rPr>
        <w:t xml:space="preserve"> </w:t>
      </w:r>
      <w:r w:rsidR="00C27CE0">
        <w:t>и</w:t>
      </w:r>
      <w:r w:rsidR="00C27CE0">
        <w:rPr>
          <w:spacing w:val="36"/>
        </w:rPr>
        <w:t xml:space="preserve"> </w:t>
      </w:r>
      <w:r w:rsidR="00C27CE0">
        <w:t>положительных</w:t>
      </w:r>
    </w:p>
    <w:p w:rsidR="004E7696" w:rsidRDefault="00C27CE0">
      <w:pPr>
        <w:pStyle w:val="a3"/>
        <w:spacing w:before="79" w:line="276" w:lineRule="auto"/>
        <w:ind w:left="542" w:right="226" w:firstLine="0"/>
      </w:pPr>
      <w:r>
        <w:lastRenderedPageBreak/>
        <w:t>поведенческих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заказа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запроса,</w:t>
      </w:r>
      <w:r>
        <w:rPr>
          <w:spacing w:val="1"/>
        </w:rPr>
        <w:t xml:space="preserve"> </w:t>
      </w:r>
      <w:r>
        <w:t>стратегическим ориентиром развития школы 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 среды для самореализации, саморазвития, самоопределения</w:t>
      </w:r>
      <w:r>
        <w:rPr>
          <w:spacing w:val="1"/>
        </w:rPr>
        <w:t xml:space="preserve"> </w:t>
      </w:r>
      <w:r>
        <w:t>школьника.</w:t>
      </w:r>
    </w:p>
    <w:p w:rsidR="004E7696" w:rsidRDefault="00C27CE0">
      <w:pPr>
        <w:pStyle w:val="a3"/>
        <w:spacing w:before="1"/>
        <w:ind w:left="1240" w:firstLine="0"/>
      </w:pPr>
      <w:r>
        <w:t>Из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вытекают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4E7696" w:rsidRDefault="00C27CE0" w:rsidP="00B14A84">
      <w:pPr>
        <w:pStyle w:val="a4"/>
        <w:numPr>
          <w:ilvl w:val="0"/>
          <w:numId w:val="101"/>
        </w:numPr>
        <w:tabs>
          <w:tab w:val="left" w:pos="1730"/>
        </w:tabs>
        <w:spacing w:before="47" w:line="276" w:lineRule="auto"/>
        <w:ind w:right="232" w:firstLine="707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воспитательной деятельности, которая обеспечила бы 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самопроявление</w:t>
      </w:r>
      <w:r>
        <w:rPr>
          <w:spacing w:val="68"/>
          <w:sz w:val="28"/>
        </w:rPr>
        <w:t xml:space="preserve"> </w:t>
      </w:r>
      <w:r>
        <w:rPr>
          <w:sz w:val="28"/>
        </w:rPr>
        <w:t>и развитие обучающихся.</w:t>
      </w:r>
    </w:p>
    <w:p w:rsidR="004E7696" w:rsidRDefault="00C27CE0" w:rsidP="00B14A84">
      <w:pPr>
        <w:pStyle w:val="a4"/>
        <w:numPr>
          <w:ilvl w:val="0"/>
          <w:numId w:val="101"/>
        </w:numPr>
        <w:tabs>
          <w:tab w:val="left" w:pos="1555"/>
        </w:tabs>
        <w:spacing w:before="1" w:line="278" w:lineRule="auto"/>
        <w:ind w:right="234" w:firstLine="707"/>
        <w:rPr>
          <w:sz w:val="28"/>
        </w:rPr>
      </w:pPr>
      <w:r>
        <w:rPr>
          <w:sz w:val="28"/>
        </w:rPr>
        <w:t>Усилить влияние школы на социализацию личности школьника,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 мира,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самоопределение.</w:t>
      </w:r>
    </w:p>
    <w:p w:rsidR="004E7696" w:rsidRDefault="00C27CE0">
      <w:pPr>
        <w:pStyle w:val="a3"/>
        <w:spacing w:line="276" w:lineRule="auto"/>
        <w:ind w:left="542" w:right="235" w:firstLine="698"/>
      </w:pP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являются: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03"/>
        </w:tabs>
        <w:spacing w:line="278" w:lineRule="auto"/>
        <w:ind w:right="234" w:firstLine="566"/>
        <w:rPr>
          <w:sz w:val="28"/>
        </w:rPr>
      </w:pPr>
      <w:r>
        <w:rPr>
          <w:sz w:val="28"/>
        </w:rPr>
        <w:t>обеспечение конституционного права граждан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04"/>
        </w:tabs>
        <w:spacing w:line="276" w:lineRule="auto"/>
        <w:ind w:right="233" w:firstLine="566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49"/>
        </w:tabs>
        <w:spacing w:line="276" w:lineRule="auto"/>
        <w:ind w:right="227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09"/>
        </w:tabs>
        <w:spacing w:line="276" w:lineRule="auto"/>
        <w:ind w:right="227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способностей обучающихся в соответствии с их интересами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507"/>
          <w:tab w:val="left" w:pos="3732"/>
          <w:tab w:val="left" w:pos="8237"/>
        </w:tabs>
        <w:spacing w:line="276" w:lineRule="auto"/>
        <w:ind w:right="223" w:firstLine="566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z w:val="28"/>
        </w:rPr>
        <w:tab/>
        <w:t>художественно-эстетической,</w:t>
      </w:r>
      <w:r>
        <w:rPr>
          <w:sz w:val="28"/>
        </w:rPr>
        <w:tab/>
        <w:t>общественно-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организаторской,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 деятельности;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78"/>
        </w:tabs>
        <w:spacing w:line="276" w:lineRule="auto"/>
        <w:ind w:right="22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84"/>
        </w:tabs>
        <w:spacing w:line="278" w:lineRule="auto"/>
        <w:ind w:right="233" w:firstLine="566"/>
        <w:rPr>
          <w:sz w:val="28"/>
        </w:rPr>
      </w:pPr>
      <w:r>
        <w:rPr>
          <w:sz w:val="28"/>
        </w:rPr>
        <w:t>создание единого социокультурного образовательного пространства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социума;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18"/>
        </w:tabs>
        <w:spacing w:line="276" w:lineRule="auto"/>
        <w:ind w:right="236" w:firstLine="566"/>
        <w:rPr>
          <w:sz w:val="28"/>
        </w:rPr>
      </w:pPr>
      <w:r>
        <w:rPr>
          <w:sz w:val="28"/>
        </w:rPr>
        <w:t>создание организационных и материальных условий для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роста.</w:t>
      </w:r>
    </w:p>
    <w:p w:rsidR="004E7696" w:rsidRDefault="00C27CE0">
      <w:pPr>
        <w:pStyle w:val="a3"/>
        <w:spacing w:before="79" w:line="276" w:lineRule="auto"/>
        <w:ind w:left="542" w:right="232" w:firstLine="0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соблюдалась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lastRenderedPageBreak/>
        <w:t>уровнями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циклами,</w:t>
      </w:r>
      <w:r>
        <w:rPr>
          <w:spacing w:val="-1"/>
        </w:rPr>
        <w:t xml:space="preserve"> </w:t>
      </w:r>
      <w:r>
        <w:t>отдельными предметами.</w:t>
      </w:r>
    </w:p>
    <w:p w:rsidR="004E7696" w:rsidRDefault="00C27CE0">
      <w:pPr>
        <w:pStyle w:val="a3"/>
        <w:spacing w:line="276" w:lineRule="auto"/>
        <w:ind w:left="542" w:right="227" w:firstLine="566"/>
      </w:pP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и использование части 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 отношений самостоятельно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идеи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</w:p>
    <w:p w:rsidR="004E7696" w:rsidRDefault="00C27CE0">
      <w:pPr>
        <w:pStyle w:val="a3"/>
        <w:spacing w:line="278" w:lineRule="auto"/>
        <w:ind w:left="542" w:right="228" w:firstLine="767"/>
      </w:pPr>
      <w:r>
        <w:t>Величина недельной образовательной нагрузки (количество учебных</w:t>
      </w:r>
      <w:r>
        <w:rPr>
          <w:spacing w:val="1"/>
        </w:rPr>
        <w:t xml:space="preserve"> </w:t>
      </w:r>
      <w:r>
        <w:t>занятий)</w:t>
      </w:r>
      <w:r>
        <w:rPr>
          <w:spacing w:val="-3"/>
        </w:rPr>
        <w:t xml:space="preserve"> </w:t>
      </w:r>
      <w:r>
        <w:t>не превышает предельно</w:t>
      </w:r>
      <w:r>
        <w:rPr>
          <w:spacing w:val="-3"/>
        </w:rPr>
        <w:t xml:space="preserve"> </w:t>
      </w:r>
      <w:r>
        <w:t>допустимой.</w:t>
      </w:r>
    </w:p>
    <w:p w:rsidR="004E7696" w:rsidRDefault="00C27CE0">
      <w:pPr>
        <w:pStyle w:val="a3"/>
        <w:spacing w:line="276" w:lineRule="auto"/>
        <w:ind w:left="542" w:right="225" w:firstLine="983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 учебных предметов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 которое обеспечивает решение важнейших целей современного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школьников, их приобщение к общекультурным и национальным ценностям,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старшей школе, формирование здорового образа жизни, знаний поведения 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индивидуальностью.</w:t>
      </w:r>
    </w:p>
    <w:p w:rsidR="004E7696" w:rsidRDefault="00C27CE0">
      <w:pPr>
        <w:pStyle w:val="a3"/>
        <w:spacing w:line="276" w:lineRule="auto"/>
        <w:ind w:left="542" w:right="233" w:firstLine="767"/>
      </w:pPr>
      <w:r>
        <w:t>Наполняемость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областей: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72"/>
        </w:tabs>
        <w:spacing w:line="321" w:lineRule="exact"/>
        <w:ind w:left="1271" w:hanging="164"/>
        <w:jc w:val="left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72"/>
        </w:tabs>
        <w:spacing w:before="44"/>
        <w:ind w:left="1271" w:hanging="164"/>
        <w:jc w:val="left"/>
        <w:rPr>
          <w:sz w:val="28"/>
        </w:rPr>
      </w:pP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(родной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язык,</w:t>
      </w:r>
      <w:r>
        <w:rPr>
          <w:spacing w:val="-3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72"/>
        </w:tabs>
        <w:spacing w:before="50"/>
        <w:ind w:left="1271" w:hanging="164"/>
        <w:jc w:val="left"/>
        <w:rPr>
          <w:sz w:val="28"/>
        </w:rPr>
      </w:pPr>
      <w:r>
        <w:rPr>
          <w:sz w:val="28"/>
        </w:rPr>
        <w:t>иностранные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языки</w:t>
      </w:r>
      <w:r>
        <w:rPr>
          <w:spacing w:val="-3"/>
          <w:sz w:val="28"/>
        </w:rPr>
        <w:t xml:space="preserve"> </w:t>
      </w:r>
      <w:r>
        <w:rPr>
          <w:sz w:val="28"/>
        </w:rPr>
        <w:t>(иностранный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язык,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25"/>
        </w:tabs>
        <w:spacing w:before="48" w:line="276" w:lineRule="auto"/>
        <w:ind w:right="225" w:firstLine="566"/>
        <w:jc w:val="left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48"/>
          <w:sz w:val="28"/>
        </w:rPr>
        <w:t xml:space="preserve"> </w:t>
      </w:r>
      <w:r>
        <w:rPr>
          <w:sz w:val="28"/>
        </w:rPr>
        <w:t>(история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7"/>
          <w:sz w:val="28"/>
        </w:rPr>
        <w:t xml:space="preserve"> </w:t>
      </w:r>
      <w:r>
        <w:rPr>
          <w:sz w:val="28"/>
        </w:rPr>
        <w:t>всеобщая</w:t>
      </w:r>
      <w:r>
        <w:rPr>
          <w:spacing w:val="46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обществознание,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94"/>
          <w:tab w:val="left" w:pos="1495"/>
          <w:tab w:val="left" w:pos="3168"/>
          <w:tab w:val="left" w:pos="3609"/>
          <w:tab w:val="left" w:pos="5497"/>
          <w:tab w:val="left" w:pos="7334"/>
          <w:tab w:val="left" w:pos="8604"/>
        </w:tabs>
        <w:spacing w:before="1" w:line="276" w:lineRule="auto"/>
        <w:ind w:right="227" w:firstLine="566"/>
        <w:jc w:val="left"/>
        <w:rPr>
          <w:sz w:val="28"/>
        </w:rPr>
      </w:pPr>
      <w:r>
        <w:rPr>
          <w:sz w:val="28"/>
        </w:rPr>
        <w:t>математика</w:t>
      </w:r>
      <w:r>
        <w:rPr>
          <w:sz w:val="28"/>
        </w:rPr>
        <w:tab/>
        <w:t>и</w:t>
      </w:r>
      <w:r>
        <w:rPr>
          <w:sz w:val="28"/>
        </w:rPr>
        <w:tab/>
        <w:t>информатика</w:t>
      </w:r>
      <w:r>
        <w:rPr>
          <w:sz w:val="28"/>
        </w:rPr>
        <w:tab/>
        <w:t>(математика,</w:t>
      </w:r>
      <w:r>
        <w:rPr>
          <w:sz w:val="28"/>
        </w:rPr>
        <w:tab/>
        <w:t>алгебра,</w:t>
      </w:r>
      <w:r>
        <w:rPr>
          <w:sz w:val="28"/>
        </w:rPr>
        <w:tab/>
      </w:r>
      <w:r>
        <w:rPr>
          <w:spacing w:val="-1"/>
          <w:sz w:val="28"/>
        </w:rPr>
        <w:t>геометрия,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информатика);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02"/>
        </w:tabs>
        <w:spacing w:line="276" w:lineRule="auto"/>
        <w:ind w:right="232" w:firstLine="566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5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2"/>
          <w:sz w:val="28"/>
        </w:rPr>
        <w:t xml:space="preserve"> </w:t>
      </w:r>
      <w:r>
        <w:rPr>
          <w:sz w:val="28"/>
        </w:rPr>
        <w:t>(основы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72"/>
        </w:tabs>
        <w:ind w:left="1271" w:hanging="164"/>
        <w:jc w:val="left"/>
        <w:rPr>
          <w:sz w:val="28"/>
        </w:rPr>
      </w:pPr>
      <w:r>
        <w:rPr>
          <w:sz w:val="28"/>
        </w:rPr>
        <w:t>естественно-научные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(физика,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химия,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биология);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72"/>
        </w:tabs>
        <w:spacing w:before="48"/>
        <w:ind w:left="1271" w:hanging="164"/>
        <w:jc w:val="left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искусство);</w:t>
      </w:r>
    </w:p>
    <w:p w:rsidR="004E7696" w:rsidRPr="00D91FB7" w:rsidRDefault="00C27CE0" w:rsidP="00B14A84">
      <w:pPr>
        <w:pStyle w:val="a4"/>
        <w:numPr>
          <w:ilvl w:val="0"/>
          <w:numId w:val="100"/>
        </w:numPr>
        <w:tabs>
          <w:tab w:val="left" w:pos="1420"/>
          <w:tab w:val="left" w:pos="1421"/>
          <w:tab w:val="left" w:pos="3008"/>
          <w:tab w:val="left" w:pos="4291"/>
          <w:tab w:val="left" w:pos="4658"/>
          <w:tab w:val="left" w:pos="5748"/>
          <w:tab w:val="left" w:pos="7566"/>
        </w:tabs>
        <w:spacing w:before="79" w:line="276" w:lineRule="auto"/>
        <w:ind w:left="1271" w:right="234" w:hanging="164"/>
        <w:jc w:val="left"/>
        <w:rPr>
          <w:sz w:val="28"/>
        </w:rPr>
      </w:pPr>
      <w:r w:rsidRPr="00D91FB7">
        <w:rPr>
          <w:sz w:val="28"/>
        </w:rPr>
        <w:t>физическая</w:t>
      </w:r>
      <w:r w:rsidRPr="00D91FB7">
        <w:rPr>
          <w:sz w:val="28"/>
        </w:rPr>
        <w:tab/>
        <w:t>культура</w:t>
      </w:r>
      <w:r w:rsidRPr="00D91FB7">
        <w:rPr>
          <w:sz w:val="28"/>
        </w:rPr>
        <w:tab/>
        <w:t>и</w:t>
      </w:r>
      <w:r w:rsidRPr="00D91FB7">
        <w:rPr>
          <w:sz w:val="28"/>
        </w:rPr>
        <w:tab/>
        <w:t>основы</w:t>
      </w:r>
      <w:r w:rsidRPr="00D91FB7">
        <w:rPr>
          <w:sz w:val="28"/>
        </w:rPr>
        <w:tab/>
        <w:t>безопасности</w:t>
      </w:r>
      <w:r w:rsidRPr="00D91FB7">
        <w:rPr>
          <w:sz w:val="28"/>
        </w:rPr>
        <w:tab/>
      </w:r>
      <w:r w:rsidRPr="00D91FB7">
        <w:rPr>
          <w:spacing w:val="-1"/>
          <w:sz w:val="28"/>
        </w:rPr>
        <w:t>жизнедеятельности</w:t>
      </w:r>
      <w:r w:rsidRPr="00D91FB7">
        <w:rPr>
          <w:spacing w:val="-67"/>
          <w:sz w:val="28"/>
        </w:rPr>
        <w:t xml:space="preserve"> </w:t>
      </w:r>
      <w:r w:rsidRPr="00D91FB7">
        <w:rPr>
          <w:sz w:val="28"/>
        </w:rPr>
        <w:t>(физическая</w:t>
      </w:r>
      <w:r w:rsidRPr="00D91FB7">
        <w:rPr>
          <w:spacing w:val="-1"/>
          <w:sz w:val="28"/>
        </w:rPr>
        <w:t xml:space="preserve"> </w:t>
      </w:r>
      <w:r w:rsidRPr="00D91FB7">
        <w:rPr>
          <w:sz w:val="28"/>
        </w:rPr>
        <w:t>культура,</w:t>
      </w:r>
      <w:r w:rsidRPr="00D91FB7">
        <w:rPr>
          <w:spacing w:val="-1"/>
          <w:sz w:val="28"/>
        </w:rPr>
        <w:t xml:space="preserve"> </w:t>
      </w:r>
      <w:r w:rsidRPr="00D91FB7">
        <w:rPr>
          <w:sz w:val="28"/>
        </w:rPr>
        <w:t>основы</w:t>
      </w:r>
      <w:r w:rsidRPr="00D91FB7">
        <w:rPr>
          <w:spacing w:val="-3"/>
          <w:sz w:val="28"/>
        </w:rPr>
        <w:t xml:space="preserve"> </w:t>
      </w:r>
      <w:r w:rsidRPr="00D91FB7">
        <w:rPr>
          <w:sz w:val="28"/>
        </w:rPr>
        <w:t>безопасности</w:t>
      </w:r>
      <w:r w:rsidRPr="00D91FB7">
        <w:rPr>
          <w:spacing w:val="-3"/>
          <w:sz w:val="28"/>
        </w:rPr>
        <w:t xml:space="preserve"> </w:t>
      </w:r>
      <w:r w:rsidRPr="00D91FB7">
        <w:rPr>
          <w:sz w:val="28"/>
        </w:rPr>
        <w:lastRenderedPageBreak/>
        <w:t>жизнедеятельности);технология</w:t>
      </w:r>
      <w:r w:rsidRPr="00D91FB7">
        <w:rPr>
          <w:spacing w:val="-5"/>
          <w:sz w:val="28"/>
        </w:rPr>
        <w:t xml:space="preserve"> </w:t>
      </w:r>
      <w:r w:rsidRPr="00D91FB7">
        <w:rPr>
          <w:sz w:val="28"/>
        </w:rPr>
        <w:t>(технология).</w:t>
      </w:r>
    </w:p>
    <w:p w:rsidR="004E7696" w:rsidRDefault="00C27CE0">
      <w:pPr>
        <w:pStyle w:val="a3"/>
        <w:tabs>
          <w:tab w:val="left" w:pos="6565"/>
        </w:tabs>
        <w:spacing w:before="50" w:after="55"/>
        <w:ind w:left="125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</w:t>
      </w:r>
      <w:r>
        <w:tab/>
        <w:t>приведено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885"/>
      </w:tblGrid>
      <w:tr w:rsidR="004E7696">
        <w:trPr>
          <w:trHeight w:val="635"/>
        </w:trPr>
        <w:tc>
          <w:tcPr>
            <w:tcW w:w="2689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4E7696">
        <w:trPr>
          <w:trHeight w:val="8280"/>
        </w:trPr>
        <w:tc>
          <w:tcPr>
            <w:tcW w:w="2689" w:type="dxa"/>
          </w:tcPr>
          <w:p w:rsidR="004E7696" w:rsidRDefault="00C27CE0">
            <w:pPr>
              <w:pStyle w:val="TableParagraph"/>
              <w:tabs>
                <w:tab w:val="left" w:pos="1445"/>
                <w:tab w:val="left" w:pos="2438"/>
              </w:tabs>
              <w:spacing w:line="276" w:lineRule="auto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z w:val="24"/>
              </w:rPr>
              <w:tab/>
              <w:t>язык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позволяющей понимать, быть понятым, выражать 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человека, в том числе при помощи альтернативных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9"/>
              </w:numPr>
              <w:tabs>
                <w:tab w:val="left" w:pos="49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культурно-языковое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народов России;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интеллектуальным, духовно-нравственным развитием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ростом;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9"/>
              </w:numPr>
              <w:tabs>
                <w:tab w:val="left" w:pos="278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 российскому литературному наследию 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свершениям,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9"/>
              </w:numPr>
              <w:tabs>
                <w:tab w:val="left" w:pos="30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активного и потенциального словарного запаса,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культуры владения русским литературным языком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нормами устной и письменной речи,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лингвистики, формирование аналитических умений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языковых единиц и текстов разных 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типов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</w:tr>
      <w:tr w:rsidR="004E7696">
        <w:trPr>
          <w:trHeight w:val="3864"/>
        </w:trPr>
        <w:tc>
          <w:tcPr>
            <w:tcW w:w="2689" w:type="dxa"/>
          </w:tcPr>
          <w:p w:rsidR="004E7696" w:rsidRDefault="00C27CE0">
            <w:pPr>
              <w:pStyle w:val="TableParagraph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Родной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8"/>
              </w:numPr>
              <w:tabs>
                <w:tab w:val="left" w:pos="2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к родному языку и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как хранителю культуры, включение в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8"/>
              </w:numPr>
              <w:tabs>
                <w:tab w:val="left" w:pos="36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8"/>
              </w:numPr>
              <w:tabs>
                <w:tab w:val="left" w:pos="302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активного и потенциального словарного запаса,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 обучающихся культуры владения родным языком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нормами устной и письменной речи,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885"/>
      </w:tblGrid>
      <w:tr w:rsidR="004E7696">
        <w:trPr>
          <w:trHeight w:val="1658"/>
        </w:trPr>
        <w:tc>
          <w:tcPr>
            <w:tcW w:w="268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лингвистики,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7696" w:rsidRDefault="00C27CE0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отношении языковых единиц и текстов разных 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типов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</w:tr>
      <w:tr w:rsidR="004E7696">
        <w:trPr>
          <w:trHeight w:val="4140"/>
        </w:trPr>
        <w:tc>
          <w:tcPr>
            <w:tcW w:w="2689" w:type="dxa"/>
          </w:tcPr>
          <w:p w:rsidR="004E7696" w:rsidRDefault="00C27CE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языки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7"/>
              </w:numPr>
              <w:tabs>
                <w:tab w:val="left" w:pos="37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иностранному языку как инструменту Познания 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7"/>
              </w:numPr>
              <w:tabs>
                <w:tab w:val="left" w:pos="34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ростом;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7"/>
              </w:numPr>
              <w:tabs>
                <w:tab w:val="left" w:pos="34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иноязычной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(говорение, аудирование, чтение и письмо), 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самореализации;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7"/>
              </w:numPr>
              <w:tabs>
                <w:tab w:val="left" w:pos="302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активного и потенциального словарного запаса,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4E7696">
        <w:trPr>
          <w:trHeight w:val="5796"/>
        </w:trPr>
        <w:tc>
          <w:tcPr>
            <w:tcW w:w="2689" w:type="dxa"/>
          </w:tcPr>
          <w:p w:rsidR="004E7696" w:rsidRDefault="00C27CE0">
            <w:pPr>
              <w:pStyle w:val="TableParagraph"/>
              <w:spacing w:line="276" w:lineRule="auto"/>
              <w:ind w:right="4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6"/>
              </w:numPr>
              <w:tabs>
                <w:tab w:val="left" w:pos="43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6"/>
              </w:numPr>
              <w:tabs>
                <w:tab w:val="left" w:pos="38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 как важного фактора формирования 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6"/>
              </w:numPr>
              <w:tabs>
                <w:tab w:val="left" w:pos="44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6"/>
              </w:numPr>
              <w:tabs>
                <w:tab w:val="left" w:pos="28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своей роли в целостном, многообразном и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6"/>
              </w:numPr>
              <w:tabs>
                <w:tab w:val="left" w:pos="290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теоретических знаний и опыта их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адаптации в нем, формирования собственной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в общественной жизни при решении задач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4E7696">
        <w:trPr>
          <w:trHeight w:val="1932"/>
        </w:trPr>
        <w:tc>
          <w:tcPr>
            <w:tcW w:w="2689" w:type="dxa"/>
          </w:tcPr>
          <w:p w:rsidR="004E7696" w:rsidRDefault="00C27CE0">
            <w:pPr>
              <w:pStyle w:val="TableParagraph"/>
              <w:tabs>
                <w:tab w:val="left" w:pos="2439"/>
              </w:tabs>
              <w:spacing w:line="276" w:lineRule="auto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5"/>
              </w:numPr>
              <w:tabs>
                <w:tab w:val="left" w:pos="484"/>
                <w:tab w:val="left" w:pos="485"/>
                <w:tab w:val="left" w:pos="1821"/>
                <w:tab w:val="left" w:pos="3042"/>
                <w:tab w:val="left" w:pos="4546"/>
                <w:tab w:val="left" w:pos="4970"/>
                <w:tab w:val="left" w:pos="665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информатики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5"/>
              </w:numPr>
              <w:tabs>
                <w:tab w:val="left" w:pos="32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факторах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885"/>
      </w:tblGrid>
      <w:tr w:rsidR="004E7696">
        <w:trPr>
          <w:trHeight w:val="3864"/>
        </w:trPr>
        <w:tc>
          <w:tcPr>
            <w:tcW w:w="268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41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31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математическое мышление,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моделях;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рассуждениями;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390"/>
                <w:tab w:val="left" w:pos="391"/>
                <w:tab w:val="left" w:pos="1256"/>
                <w:tab w:val="left" w:pos="2546"/>
                <w:tab w:val="left" w:pos="4393"/>
                <w:tab w:val="left" w:pos="5289"/>
                <w:tab w:val="left" w:pos="586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математические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 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развивают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интуицию;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4"/>
              </w:numPr>
              <w:tabs>
                <w:tab w:val="left" w:pos="390"/>
                <w:tab w:val="left" w:pos="391"/>
                <w:tab w:val="left" w:pos="1594"/>
                <w:tab w:val="left" w:pos="3296"/>
                <w:tab w:val="left" w:pos="3742"/>
                <w:tab w:val="left" w:pos="4944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4E7696">
        <w:trPr>
          <w:trHeight w:val="4968"/>
        </w:trPr>
        <w:tc>
          <w:tcPr>
            <w:tcW w:w="2689" w:type="dxa"/>
          </w:tcPr>
          <w:p w:rsidR="004E7696" w:rsidRDefault="00C27CE0">
            <w:pPr>
              <w:pStyle w:val="TableParagraph"/>
              <w:tabs>
                <w:tab w:val="left" w:pos="1631"/>
                <w:tab w:val="left" w:pos="1698"/>
              </w:tabs>
              <w:spacing w:before="2" w:line="276" w:lineRule="auto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3"/>
              </w:numPr>
              <w:tabs>
                <w:tab w:val="left" w:pos="55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3"/>
              </w:numPr>
              <w:tabs>
                <w:tab w:val="left" w:pos="36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веротерпимости,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чувствам, взглядам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отсутствию;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3"/>
              </w:numPr>
              <w:tabs>
                <w:tab w:val="left" w:pos="3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 на их основе к сознательному самоограничению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 поведении,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расточительном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потребительстве;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3"/>
              </w:numPr>
              <w:tabs>
                <w:tab w:val="left" w:pos="348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истории человечества, России и родного края, в 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3"/>
              </w:numPr>
              <w:tabs>
                <w:tab w:val="left" w:pos="26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значения нравственности, веры и религии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 и общества;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3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:rsidR="004E7696" w:rsidRDefault="00C27CE0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традиционных религий и гражданского общества в 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</w:p>
        </w:tc>
      </w:tr>
      <w:tr w:rsidR="004E7696">
        <w:trPr>
          <w:trHeight w:val="4694"/>
        </w:trPr>
        <w:tc>
          <w:tcPr>
            <w:tcW w:w="2689" w:type="dxa"/>
          </w:tcPr>
          <w:p w:rsidR="004E7696" w:rsidRDefault="00C27CE0">
            <w:pPr>
              <w:pStyle w:val="TableParagraph"/>
              <w:spacing w:before="1" w:line="276" w:lineRule="auto"/>
              <w:ind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Естественно-научные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27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возрастающей роли естественных наук и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задач;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66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413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объективными реалиями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4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2"/>
              </w:numPr>
              <w:tabs>
                <w:tab w:val="left" w:pos="396"/>
              </w:tabs>
              <w:ind w:left="395" w:hanging="289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 xml:space="preserve">экосистемной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познавательной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моделью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4E7696" w:rsidRDefault="00C27CE0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885"/>
      </w:tblGrid>
      <w:tr w:rsidR="004E7696">
        <w:trPr>
          <w:trHeight w:val="2210"/>
        </w:trPr>
        <w:tc>
          <w:tcPr>
            <w:tcW w:w="268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среды;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1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1"/>
              </w:numPr>
              <w:tabs>
                <w:tab w:val="left" w:pos="485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</w:tr>
      <w:tr w:rsidR="004E7696">
        <w:trPr>
          <w:trHeight w:val="4416"/>
        </w:trPr>
        <w:tc>
          <w:tcPr>
            <w:tcW w:w="2689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Искусство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0"/>
              </w:numPr>
              <w:tabs>
                <w:tab w:val="left" w:pos="360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самоидентификации личности;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способности воспринимать эстетику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чувственно-эмоционально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0"/>
              </w:numPr>
              <w:tabs>
                <w:tab w:val="left" w:pos="535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90"/>
              </w:numPr>
              <w:tabs>
                <w:tab w:val="left" w:pos="398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приумножению.</w:t>
            </w:r>
          </w:p>
        </w:tc>
      </w:tr>
      <w:tr w:rsidR="004E7696">
        <w:trPr>
          <w:trHeight w:val="3588"/>
        </w:trPr>
        <w:tc>
          <w:tcPr>
            <w:tcW w:w="2689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9"/>
              </w:numPr>
              <w:tabs>
                <w:tab w:val="left" w:pos="57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9"/>
              </w:numPr>
              <w:tabs>
                <w:tab w:val="left" w:pos="31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учебных предметов, и сформированных 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9"/>
              </w:numPr>
              <w:tabs>
                <w:tab w:val="left" w:pos="62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9"/>
              </w:numPr>
              <w:tabs>
                <w:tab w:val="left" w:pos="362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аспектах научно-технического прогресса;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9"/>
              </w:numPr>
              <w:tabs>
                <w:tab w:val="left" w:pos="487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любой деятельности, проекту; 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E7696">
        <w:trPr>
          <w:trHeight w:val="3312"/>
        </w:trPr>
        <w:tc>
          <w:tcPr>
            <w:tcW w:w="2689" w:type="dxa"/>
          </w:tcPr>
          <w:p w:rsidR="004E7696" w:rsidRDefault="00C27CE0">
            <w:pPr>
              <w:pStyle w:val="TableParagraph"/>
              <w:tabs>
                <w:tab w:val="left" w:pos="1778"/>
              </w:tabs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основы</w:t>
            </w:r>
          </w:p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</w:t>
            </w:r>
          </w:p>
          <w:p w:rsidR="004E7696" w:rsidRDefault="00C27CE0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жизнедеятельности</w:t>
            </w: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обеспечить: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8"/>
              </w:numPr>
              <w:tabs>
                <w:tab w:val="left" w:pos="30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физическое, эмоциональное, интеллектуальное и 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8"/>
              </w:numPr>
              <w:tabs>
                <w:tab w:val="left" w:pos="27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установок активного,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8"/>
              </w:numPr>
              <w:tabs>
                <w:tab w:val="left" w:pos="28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 личной и общественной значимости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4E7696">
        <w:trPr>
          <w:trHeight w:val="3038"/>
        </w:trPr>
        <w:tc>
          <w:tcPr>
            <w:tcW w:w="2689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85" w:type="dxa"/>
          </w:tcPr>
          <w:p w:rsidR="004E7696" w:rsidRDefault="00C27CE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7"/>
              </w:numPr>
              <w:tabs>
                <w:tab w:val="left" w:pos="61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в обеспечении национальной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7"/>
              </w:numPr>
              <w:tabs>
                <w:tab w:val="left" w:pos="27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двигательной активности обучающихся,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4E7696" w:rsidRDefault="00C27CE0" w:rsidP="00B14A84">
            <w:pPr>
              <w:pStyle w:val="TableParagraph"/>
              <w:numPr>
                <w:ilvl w:val="0"/>
                <w:numId w:val="87"/>
              </w:numPr>
              <w:tabs>
                <w:tab w:val="left" w:pos="269"/>
              </w:tabs>
              <w:spacing w:line="270" w:lineRule="atLeast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связей между жизненным опытом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предметных областей.</w:t>
            </w:r>
          </w:p>
        </w:tc>
      </w:tr>
    </w:tbl>
    <w:p w:rsidR="004E7696" w:rsidRDefault="00C27CE0">
      <w:pPr>
        <w:pStyle w:val="a3"/>
        <w:spacing w:before="27" w:line="276" w:lineRule="auto"/>
        <w:ind w:left="542" w:right="224" w:firstLine="1250"/>
      </w:pP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плана,</w:t>
      </w:r>
      <w:r>
        <w:rPr>
          <w:b/>
          <w:spacing w:val="1"/>
        </w:rPr>
        <w:t xml:space="preserve"> </w:t>
      </w:r>
      <w:r>
        <w:rPr>
          <w:b/>
        </w:rPr>
        <w:t>формируемая</w:t>
      </w:r>
      <w:r>
        <w:rPr>
          <w:b/>
          <w:spacing w:val="1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процесса,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обеспечивающего реализацию интересов и потребностей обучающихся, их</w:t>
      </w:r>
      <w:r>
        <w:rPr>
          <w:spacing w:val="1"/>
        </w:rPr>
        <w:t xml:space="preserve"> </w:t>
      </w:r>
      <w:r>
        <w:t>родителей (законных представителей), образовательного учреждения. Часть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плана,   </w:t>
      </w:r>
      <w:r>
        <w:rPr>
          <w:spacing w:val="1"/>
        </w:rPr>
        <w:t xml:space="preserve"> </w:t>
      </w:r>
      <w:r>
        <w:t xml:space="preserve">формируемая   </w:t>
      </w:r>
      <w:r>
        <w:rPr>
          <w:spacing w:val="1"/>
        </w:rPr>
        <w:t xml:space="preserve"> </w:t>
      </w:r>
      <w:r>
        <w:t xml:space="preserve">участниками   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общекультурному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 подтвержденного письменным заявлением,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предметами:</w:t>
      </w:r>
    </w:p>
    <w:p w:rsidR="004E7696" w:rsidRPr="006C3BB1" w:rsidRDefault="00C27CE0" w:rsidP="00B14A84">
      <w:pPr>
        <w:pStyle w:val="1"/>
        <w:numPr>
          <w:ilvl w:val="1"/>
          <w:numId w:val="100"/>
        </w:numPr>
        <w:tabs>
          <w:tab w:val="left" w:pos="1627"/>
        </w:tabs>
        <w:spacing w:before="25"/>
        <w:jc w:val="left"/>
        <w:rPr>
          <w:b w:val="0"/>
        </w:rPr>
      </w:pPr>
      <w:r w:rsidRPr="006C3BB1">
        <w:rPr>
          <w:b w:val="0"/>
        </w:rPr>
        <w:t>«Обществознание»;</w:t>
      </w:r>
    </w:p>
    <w:p w:rsidR="006C3BB1" w:rsidRPr="006C3BB1" w:rsidRDefault="006C3BB1" w:rsidP="00B14A84">
      <w:pPr>
        <w:pStyle w:val="1"/>
        <w:numPr>
          <w:ilvl w:val="1"/>
          <w:numId w:val="100"/>
        </w:numPr>
        <w:tabs>
          <w:tab w:val="left" w:pos="1627"/>
        </w:tabs>
        <w:spacing w:before="25"/>
        <w:jc w:val="left"/>
        <w:rPr>
          <w:b w:val="0"/>
        </w:rPr>
      </w:pPr>
      <w:r w:rsidRPr="006C3BB1">
        <w:rPr>
          <w:b w:val="0"/>
        </w:rPr>
        <w:t>« Черчение»</w:t>
      </w:r>
    </w:p>
    <w:p w:rsidR="004E7696" w:rsidRDefault="00C27CE0">
      <w:pPr>
        <w:pStyle w:val="a3"/>
        <w:spacing w:before="43" w:line="276" w:lineRule="auto"/>
        <w:ind w:left="542" w:right="231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 для продолжения образования, является предметом 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E7696" w:rsidRDefault="00C27CE0">
      <w:pPr>
        <w:pStyle w:val="a3"/>
        <w:spacing w:before="1" w:line="276" w:lineRule="auto"/>
        <w:ind w:left="542" w:right="23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составляющие:</w:t>
      </w:r>
    </w:p>
    <w:p w:rsidR="00EC7D06" w:rsidRDefault="00C27CE0" w:rsidP="00D91FB7">
      <w:pPr>
        <w:pStyle w:val="a4"/>
        <w:numPr>
          <w:ilvl w:val="0"/>
          <w:numId w:val="86"/>
        </w:numPr>
        <w:tabs>
          <w:tab w:val="left" w:pos="1488"/>
        </w:tabs>
        <w:spacing w:before="79" w:line="276" w:lineRule="auto"/>
        <w:ind w:right="231" w:firstLine="707"/>
        <w:rPr>
          <w:sz w:val="28"/>
        </w:rPr>
      </w:pPr>
      <w:r w:rsidRPr="00D91FB7">
        <w:rPr>
          <w:sz w:val="28"/>
        </w:rPr>
        <w:t>результаты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промежуточной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аттестации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обучающихся,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отражающие</w:t>
      </w:r>
      <w:r w:rsidRPr="00D91FB7">
        <w:rPr>
          <w:spacing w:val="-67"/>
          <w:sz w:val="28"/>
        </w:rPr>
        <w:t xml:space="preserve"> </w:t>
      </w:r>
      <w:r w:rsidRPr="00D91FB7">
        <w:rPr>
          <w:sz w:val="28"/>
        </w:rPr>
        <w:t>динамику их индивидуальных образовательных достижений в соответствии с</w:t>
      </w:r>
      <w:r w:rsidRPr="00D91FB7">
        <w:rPr>
          <w:spacing w:val="-67"/>
          <w:sz w:val="28"/>
        </w:rPr>
        <w:t xml:space="preserve"> </w:t>
      </w:r>
      <w:r w:rsidRPr="00D91FB7">
        <w:rPr>
          <w:sz w:val="28"/>
        </w:rPr>
        <w:t>планируемыми результатами освоения основной образовательной программы</w:t>
      </w:r>
      <w:r w:rsidRPr="00D91FB7">
        <w:rPr>
          <w:spacing w:val="-67"/>
          <w:sz w:val="28"/>
        </w:rPr>
        <w:t xml:space="preserve"> </w:t>
      </w:r>
      <w:r w:rsidRPr="00D91FB7">
        <w:rPr>
          <w:sz w:val="28"/>
        </w:rPr>
        <w:t>основного</w:t>
      </w:r>
      <w:r w:rsidRPr="00D91FB7">
        <w:rPr>
          <w:spacing w:val="-4"/>
          <w:sz w:val="28"/>
        </w:rPr>
        <w:t xml:space="preserve"> </w:t>
      </w:r>
      <w:r w:rsidRPr="00D91FB7">
        <w:rPr>
          <w:sz w:val="28"/>
        </w:rPr>
        <w:t>общего</w:t>
      </w:r>
      <w:r w:rsidRPr="00D91FB7">
        <w:rPr>
          <w:spacing w:val="-2"/>
          <w:sz w:val="28"/>
        </w:rPr>
        <w:t xml:space="preserve"> </w:t>
      </w:r>
      <w:r w:rsidRPr="00D91FB7">
        <w:rPr>
          <w:sz w:val="28"/>
        </w:rPr>
        <w:t>образования;</w:t>
      </w:r>
    </w:p>
    <w:p w:rsidR="004E7696" w:rsidRPr="00D91FB7" w:rsidRDefault="00C27CE0" w:rsidP="00D91FB7">
      <w:pPr>
        <w:pStyle w:val="a4"/>
        <w:numPr>
          <w:ilvl w:val="0"/>
          <w:numId w:val="86"/>
        </w:numPr>
        <w:tabs>
          <w:tab w:val="left" w:pos="1488"/>
        </w:tabs>
        <w:spacing w:before="79" w:line="276" w:lineRule="auto"/>
        <w:ind w:right="231" w:firstLine="707"/>
        <w:rPr>
          <w:sz w:val="28"/>
        </w:rPr>
      </w:pPr>
      <w:r w:rsidRPr="00D91FB7">
        <w:rPr>
          <w:sz w:val="28"/>
        </w:rPr>
        <w:t>результаты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государственной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итоговой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аттестации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выпускников,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характеризующие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уровень достижения планируемых результатов освоения</w:t>
      </w:r>
      <w:r w:rsidRPr="00D91FB7">
        <w:rPr>
          <w:spacing w:val="1"/>
          <w:sz w:val="28"/>
        </w:rPr>
        <w:t xml:space="preserve"> </w:t>
      </w:r>
      <w:r w:rsidRPr="00D91FB7">
        <w:rPr>
          <w:sz w:val="28"/>
        </w:rPr>
        <w:t>основной</w:t>
      </w:r>
      <w:r w:rsidRPr="00D91FB7">
        <w:rPr>
          <w:spacing w:val="-2"/>
          <w:sz w:val="28"/>
        </w:rPr>
        <w:t xml:space="preserve"> </w:t>
      </w:r>
      <w:r w:rsidRPr="00D91FB7">
        <w:rPr>
          <w:sz w:val="28"/>
        </w:rPr>
        <w:t>образовательной</w:t>
      </w:r>
      <w:r w:rsidRPr="00D91FB7">
        <w:rPr>
          <w:spacing w:val="-1"/>
          <w:sz w:val="28"/>
        </w:rPr>
        <w:t xml:space="preserve"> </w:t>
      </w:r>
      <w:r w:rsidRPr="00D91FB7">
        <w:rPr>
          <w:sz w:val="28"/>
        </w:rPr>
        <w:t>программы основного</w:t>
      </w:r>
      <w:r w:rsidRPr="00D91FB7">
        <w:rPr>
          <w:spacing w:val="-4"/>
          <w:sz w:val="28"/>
        </w:rPr>
        <w:t xml:space="preserve"> </w:t>
      </w:r>
      <w:r w:rsidRPr="00D91FB7">
        <w:rPr>
          <w:sz w:val="28"/>
        </w:rPr>
        <w:t>общего</w:t>
      </w:r>
      <w:r w:rsidRPr="00D91FB7">
        <w:rPr>
          <w:spacing w:val="-3"/>
          <w:sz w:val="28"/>
        </w:rPr>
        <w:t xml:space="preserve"> </w:t>
      </w:r>
      <w:r w:rsidRPr="00D91FB7">
        <w:rPr>
          <w:sz w:val="28"/>
        </w:rPr>
        <w:t>образования.</w:t>
      </w:r>
    </w:p>
    <w:p w:rsidR="004E7696" w:rsidRPr="006C3BB1" w:rsidRDefault="00C27CE0">
      <w:pPr>
        <w:spacing w:line="276" w:lineRule="auto"/>
        <w:ind w:left="542" w:right="224" w:firstLine="698"/>
        <w:jc w:val="both"/>
        <w:rPr>
          <w:sz w:val="28"/>
        </w:rPr>
      </w:pPr>
      <w:r>
        <w:rPr>
          <w:sz w:val="28"/>
        </w:rPr>
        <w:t xml:space="preserve">Данный учебный план предусматривает работу школы </w:t>
      </w:r>
      <w:r w:rsidRPr="006C3BB1">
        <w:rPr>
          <w:sz w:val="28"/>
        </w:rPr>
        <w:t>при 5-дневной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учебной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неделе.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Продолжительность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учебного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года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для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5-9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классов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составляет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lastRenderedPageBreak/>
        <w:t>34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учебные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недели,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продолжительность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урока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составляет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40</w:t>
      </w:r>
      <w:r w:rsidRPr="006C3BB1">
        <w:rPr>
          <w:spacing w:val="1"/>
          <w:sz w:val="28"/>
        </w:rPr>
        <w:t xml:space="preserve"> </w:t>
      </w:r>
      <w:r w:rsidRPr="006C3BB1">
        <w:rPr>
          <w:sz w:val="28"/>
        </w:rPr>
        <w:t>минут.</w:t>
      </w:r>
    </w:p>
    <w:p w:rsidR="004E7696" w:rsidRPr="006C3BB1" w:rsidRDefault="00C27CE0">
      <w:pPr>
        <w:pStyle w:val="1"/>
        <w:spacing w:before="5"/>
        <w:ind w:left="1250"/>
        <w:rPr>
          <w:b w:val="0"/>
        </w:rPr>
      </w:pPr>
      <w:r w:rsidRPr="006C3BB1">
        <w:rPr>
          <w:b w:val="0"/>
        </w:rPr>
        <w:t>Особенности</w:t>
      </w:r>
      <w:r w:rsidRPr="006C3BB1">
        <w:rPr>
          <w:b w:val="0"/>
          <w:spacing w:val="-4"/>
        </w:rPr>
        <w:t xml:space="preserve"> </w:t>
      </w:r>
      <w:r w:rsidRPr="006C3BB1">
        <w:rPr>
          <w:b w:val="0"/>
        </w:rPr>
        <w:t>формирования</w:t>
      </w:r>
      <w:r w:rsidRPr="006C3BB1">
        <w:rPr>
          <w:b w:val="0"/>
          <w:spacing w:val="-5"/>
        </w:rPr>
        <w:t xml:space="preserve"> </w:t>
      </w:r>
      <w:r w:rsidRPr="006C3BB1">
        <w:rPr>
          <w:b w:val="0"/>
        </w:rPr>
        <w:t>обязательной</w:t>
      </w:r>
      <w:r w:rsidRPr="006C3BB1">
        <w:rPr>
          <w:b w:val="0"/>
          <w:spacing w:val="-5"/>
        </w:rPr>
        <w:t xml:space="preserve"> </w:t>
      </w:r>
      <w:r w:rsidRPr="006C3BB1">
        <w:rPr>
          <w:b w:val="0"/>
        </w:rPr>
        <w:t>части</w:t>
      </w:r>
      <w:r w:rsidRPr="006C3BB1">
        <w:rPr>
          <w:b w:val="0"/>
          <w:spacing w:val="-4"/>
        </w:rPr>
        <w:t xml:space="preserve"> </w:t>
      </w:r>
      <w:r w:rsidRPr="006C3BB1">
        <w:rPr>
          <w:b w:val="0"/>
        </w:rPr>
        <w:t>учебного</w:t>
      </w:r>
      <w:r w:rsidRPr="006C3BB1">
        <w:rPr>
          <w:b w:val="0"/>
          <w:spacing w:val="-3"/>
        </w:rPr>
        <w:t xml:space="preserve"> </w:t>
      </w:r>
      <w:r w:rsidRPr="006C3BB1">
        <w:rPr>
          <w:b w:val="0"/>
        </w:rPr>
        <w:t>плана</w:t>
      </w:r>
    </w:p>
    <w:p w:rsidR="004E7696" w:rsidRDefault="00C27CE0">
      <w:pPr>
        <w:pStyle w:val="a3"/>
        <w:spacing w:before="45" w:line="276" w:lineRule="auto"/>
        <w:ind w:left="542" w:right="22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«О соблюдении требований ФГОС в части изучения родного</w:t>
      </w:r>
      <w:r>
        <w:rPr>
          <w:spacing w:val="1"/>
        </w:rPr>
        <w:t xml:space="preserve"> </w:t>
      </w:r>
      <w:r>
        <w:t>языка» в обязательную часть учебного плана включены предметы «Русский</w:t>
      </w:r>
      <w:r>
        <w:rPr>
          <w:spacing w:val="1"/>
        </w:rPr>
        <w:t xml:space="preserve"> </w:t>
      </w:r>
      <w:r>
        <w:t>родной язык» и «Родная литература (русская)». В соответствии с выбором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содержания учебных предметов предметной области «Родной язык и 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5,6,7,8 и</w:t>
      </w:r>
      <w:r>
        <w:rPr>
          <w:spacing w:val="-3"/>
        </w:rPr>
        <w:t xml:space="preserve"> </w:t>
      </w:r>
      <w:r>
        <w:t>9 классах,</w:t>
      </w:r>
      <w:r>
        <w:rPr>
          <w:spacing w:val="-2"/>
        </w:rPr>
        <w:t xml:space="preserve"> </w:t>
      </w:r>
      <w:r>
        <w:t>выбор языка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русский.</w:t>
      </w:r>
    </w:p>
    <w:p w:rsidR="004E7696" w:rsidRDefault="00C27CE0">
      <w:pPr>
        <w:pStyle w:val="a3"/>
        <w:spacing w:line="276" w:lineRule="auto"/>
        <w:ind w:left="542" w:right="232"/>
      </w:pPr>
      <w:r>
        <w:t>Реализация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E7696" w:rsidRDefault="00C27CE0" w:rsidP="00EC7D06">
      <w:pPr>
        <w:pStyle w:val="a3"/>
        <w:spacing w:line="276" w:lineRule="auto"/>
        <w:ind w:left="542" w:right="227"/>
      </w:pPr>
      <w:r>
        <w:t>Предметная область «Основы духовно-нравственной культуры России»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26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светской</w:t>
      </w:r>
      <w:r>
        <w:rPr>
          <w:spacing w:val="26"/>
        </w:rPr>
        <w:t xml:space="preserve"> </w:t>
      </w:r>
      <w:r>
        <w:t>этики»</w:t>
      </w:r>
      <w:r>
        <w:rPr>
          <w:spacing w:val="25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предмет</w:t>
      </w:r>
      <w:r w:rsidR="00EC7D06">
        <w:t xml:space="preserve"> </w:t>
      </w:r>
      <w:r>
        <w:t>«Основы духовн</w:t>
      </w:r>
      <w:r w:rsidR="00EC7D06">
        <w:t>о-нравственной культуры России».</w:t>
      </w:r>
      <w:r>
        <w:t xml:space="preserve"> </w:t>
      </w:r>
      <w:r w:rsidR="00EC7D06" w:rsidRPr="00EC7D06">
        <w:rPr>
          <w:color w:val="000000"/>
          <w:lang w:eastAsia="ru-RU"/>
        </w:rPr>
        <w:t xml:space="preserve">Реализация предметной области «Основы духовно-нравственной культуры народов России» будет осуществляться через включение в рабочие программы учебных предметов других предметных областей тем, содержащих вопросы духовно-нравственного воспитания и с учетом планов внеурочной деятельности.. </w:t>
      </w:r>
      <w:r>
        <w:t>Содержание</w:t>
      </w:r>
      <w:r>
        <w:rPr>
          <w:spacing w:val="1"/>
        </w:rPr>
        <w:t xml:space="preserve"> </w:t>
      </w:r>
      <w:r>
        <w:t>данного учебного предмета выстроено с учетом этнокультурных интересов</w:t>
      </w:r>
      <w:r>
        <w:rPr>
          <w:spacing w:val="1"/>
        </w:rPr>
        <w:t xml:space="preserve"> </w:t>
      </w:r>
      <w:r>
        <w:t>обучающихся.</w:t>
      </w:r>
    </w:p>
    <w:p w:rsidR="004E7696" w:rsidRDefault="00C27CE0">
      <w:pPr>
        <w:pStyle w:val="1"/>
        <w:spacing w:before="6" w:line="276" w:lineRule="auto"/>
        <w:ind w:left="542" w:right="230" w:firstLine="707"/>
      </w:pP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</w:t>
      </w:r>
    </w:p>
    <w:p w:rsidR="004E7696" w:rsidRDefault="00C27CE0">
      <w:pPr>
        <w:pStyle w:val="a3"/>
        <w:spacing w:line="276" w:lineRule="auto"/>
        <w:ind w:left="542" w:right="23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образовательные</w:t>
      </w:r>
      <w:r>
        <w:rPr>
          <w:spacing w:val="5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интересы</w:t>
      </w:r>
      <w:r>
        <w:rPr>
          <w:spacing w:val="6"/>
        </w:rPr>
        <w:t xml:space="preserve"> </w:t>
      </w:r>
      <w:r>
        <w:t>обучающихся.</w:t>
      </w:r>
    </w:p>
    <w:p w:rsidR="004E7696" w:rsidRDefault="00C27CE0">
      <w:pPr>
        <w:pStyle w:val="a3"/>
        <w:spacing w:before="79" w:line="276" w:lineRule="auto"/>
        <w:ind w:left="542" w:right="230" w:firstLine="0"/>
      </w:pPr>
      <w:r>
        <w:t>Часть, формируемая участниками образовательных отношений, составлена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школьников.</w:t>
      </w:r>
    </w:p>
    <w:p w:rsidR="004E7696" w:rsidRDefault="00C27CE0">
      <w:pPr>
        <w:pStyle w:val="a3"/>
        <w:spacing w:before="1" w:line="276" w:lineRule="auto"/>
        <w:ind w:left="542" w:right="227"/>
      </w:pPr>
      <w:r>
        <w:t>Учебный предмет «Обществознание» введен в 5-м классе в объеме 0,5</w:t>
      </w:r>
      <w:r>
        <w:rPr>
          <w:spacing w:val="1"/>
        </w:rPr>
        <w:t xml:space="preserve"> </w:t>
      </w:r>
      <w:r>
        <w:t>час в неделю. Освоение данного учебного предмета направлено на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lastRenderedPageBreak/>
        <w:t>информацию, делать необходимые выводы и давать обоснованные 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развивающегося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4E7696" w:rsidRDefault="00C27CE0">
      <w:pPr>
        <w:pStyle w:val="a3"/>
        <w:spacing w:before="81" w:line="276" w:lineRule="auto"/>
        <w:ind w:left="542" w:right="233"/>
      </w:pPr>
      <w:r>
        <w:t>Рабочие программы по обязательным учебным предметам реализуются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отвечающих ФГОС ООО.</w:t>
      </w:r>
    </w:p>
    <w:p w:rsidR="004E7696" w:rsidRDefault="00C27CE0" w:rsidP="00881D71">
      <w:pPr>
        <w:pStyle w:val="a3"/>
        <w:spacing w:before="1" w:line="276" w:lineRule="auto"/>
        <w:ind w:left="542" w:right="226"/>
      </w:pP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81D71">
        <w:t>МКОУ СОШ с. Усть - Соболевка</w:t>
      </w:r>
      <w:r>
        <w:t>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24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текущий</w:t>
      </w:r>
      <w:r>
        <w:rPr>
          <w:spacing w:val="27"/>
        </w:rPr>
        <w:t xml:space="preserve"> </w:t>
      </w:r>
      <w:r>
        <w:t>учебный</w:t>
      </w:r>
      <w:r>
        <w:rPr>
          <w:spacing w:val="25"/>
        </w:rPr>
        <w:t xml:space="preserve"> </w:t>
      </w:r>
      <w:r>
        <w:t>год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соотносится</w:t>
      </w:r>
      <w:r>
        <w:rPr>
          <w:spacing w:val="23"/>
        </w:rPr>
        <w:t xml:space="preserve"> </w:t>
      </w:r>
      <w:r>
        <w:t>с</w:t>
      </w:r>
      <w:r w:rsidR="00881D71">
        <w:t xml:space="preserve"> Ф</w:t>
      </w:r>
      <w:r>
        <w:t>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345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08.05.2019 г.).</w:t>
      </w:r>
    </w:p>
    <w:p w:rsidR="004E7696" w:rsidRDefault="00C27CE0">
      <w:pPr>
        <w:pStyle w:val="a3"/>
        <w:spacing w:before="1" w:line="276" w:lineRule="auto"/>
        <w:ind w:left="542" w:right="226"/>
      </w:pP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10.30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 заданий (по всем предметам) должен быть таким, чтобы затраты</w:t>
      </w:r>
      <w:r>
        <w:rPr>
          <w:spacing w:val="1"/>
        </w:rPr>
        <w:t xml:space="preserve"> </w:t>
      </w:r>
      <w:r>
        <w:t>времени на его выполнение не превышали (в астрономических часах): в 5-х</w:t>
      </w:r>
      <w:r>
        <w:rPr>
          <w:spacing w:val="1"/>
        </w:rPr>
        <w:t xml:space="preserve"> </w:t>
      </w:r>
      <w:r>
        <w:t>классах 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-х классах -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3,5 часов.</w:t>
      </w:r>
    </w:p>
    <w:p w:rsidR="004E7696" w:rsidRDefault="00C27CE0">
      <w:pPr>
        <w:pStyle w:val="a3"/>
        <w:spacing w:before="2" w:line="276" w:lineRule="auto"/>
        <w:ind w:left="542" w:right="228"/>
      </w:pPr>
      <w:r>
        <w:t>Промежуточная аттестация обучающихся 5-9-х классов проводится 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формах,</w:t>
      </w:r>
      <w:r>
        <w:rPr>
          <w:spacing w:val="4"/>
        </w:rPr>
        <w:t xml:space="preserve"> </w:t>
      </w:r>
      <w:r>
        <w:t>прописанных</w:t>
      </w:r>
      <w:r>
        <w:rPr>
          <w:spacing w:val="6"/>
        </w:rPr>
        <w:t xml:space="preserve"> </w:t>
      </w:r>
      <w:r>
        <w:t>в</w:t>
      </w:r>
    </w:p>
    <w:p w:rsidR="004E7696" w:rsidRDefault="00C27CE0">
      <w:pPr>
        <w:pStyle w:val="a3"/>
        <w:spacing w:line="276" w:lineRule="auto"/>
        <w:ind w:left="542" w:right="235" w:firstLine="0"/>
      </w:pPr>
      <w:r>
        <w:t>«Положении о порядке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аттестации».</w:t>
      </w:r>
    </w:p>
    <w:p w:rsidR="004E7696" w:rsidRDefault="00C27CE0">
      <w:pPr>
        <w:pStyle w:val="a3"/>
        <w:spacing w:line="276" w:lineRule="auto"/>
        <w:ind w:left="542" w:right="226" w:firstLine="847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школы.</w:t>
      </w:r>
    </w:p>
    <w:p w:rsidR="004E7696" w:rsidRDefault="00C27CE0">
      <w:pPr>
        <w:pStyle w:val="a3"/>
        <w:spacing w:line="276" w:lineRule="auto"/>
        <w:ind w:left="542" w:right="226"/>
      </w:pPr>
      <w:r>
        <w:t xml:space="preserve">Учебный план основного общего образования разрабатывается </w:t>
      </w:r>
      <w:r w:rsidR="00881D71">
        <w:t xml:space="preserve">МКОУ СОШ с. Усть – Соболевка </w:t>
      </w:r>
      <w:r>
        <w:t>самостоятельно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 w:rsidR="00881D71">
        <w:rPr>
          <w:spacing w:val="1"/>
        </w:rPr>
        <w:t xml:space="preserve">МКОУ СОШ с. Усть – Соболевка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календарного года</w:t>
      </w:r>
      <w:r>
        <w:rPr>
          <w:spacing w:val="1"/>
        </w:rPr>
        <w:t xml:space="preserve"> </w:t>
      </w:r>
      <w:r>
        <w:t>вносится в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0710FD" w:rsidRPr="000710FD" w:rsidRDefault="000710FD" w:rsidP="000710FD">
      <w:pPr>
        <w:widowControl/>
        <w:autoSpaceDE/>
        <w:autoSpaceDN/>
        <w:jc w:val="center"/>
        <w:rPr>
          <w:rFonts w:eastAsia="Calibri"/>
          <w:b/>
          <w:sz w:val="32"/>
          <w:szCs w:val="32"/>
        </w:rPr>
      </w:pPr>
      <w:r w:rsidRPr="000710FD">
        <w:rPr>
          <w:rFonts w:eastAsia="Calibri"/>
          <w:b/>
          <w:sz w:val="32"/>
          <w:szCs w:val="32"/>
        </w:rPr>
        <w:t>УЧЕБНЫЙ  ПЛАН</w:t>
      </w:r>
    </w:p>
    <w:p w:rsidR="000710FD" w:rsidRPr="000710FD" w:rsidRDefault="000710FD" w:rsidP="000710FD">
      <w:pPr>
        <w:widowControl/>
        <w:autoSpaceDE/>
        <w:autoSpaceDN/>
        <w:jc w:val="center"/>
        <w:rPr>
          <w:rFonts w:ascii="Calibri" w:eastAsia="Calibri" w:hAnsi="Calibri"/>
          <w:b/>
        </w:rPr>
      </w:pPr>
      <w:r w:rsidRPr="000710FD">
        <w:rPr>
          <w:rFonts w:ascii="Calibri" w:eastAsia="Calibri" w:hAnsi="Calibri"/>
          <w:b/>
          <w:sz w:val="32"/>
          <w:szCs w:val="32"/>
        </w:rPr>
        <w:t xml:space="preserve"> основного общего образования</w:t>
      </w:r>
      <w:r w:rsidRPr="000710FD">
        <w:rPr>
          <w:rFonts w:ascii="Calibri" w:eastAsia="Calibri" w:hAnsi="Calibri"/>
          <w:b/>
        </w:rPr>
        <w:t xml:space="preserve"> </w:t>
      </w:r>
    </w:p>
    <w:p w:rsidR="000710FD" w:rsidRPr="000710FD" w:rsidRDefault="000710FD" w:rsidP="000710FD">
      <w:pPr>
        <w:widowControl/>
        <w:autoSpaceDE/>
        <w:autoSpaceDN/>
        <w:jc w:val="center"/>
        <w:rPr>
          <w:rFonts w:ascii="Calibri" w:eastAsia="Calibri" w:hAnsi="Calibri"/>
          <w:b/>
        </w:rPr>
      </w:pPr>
      <w:r w:rsidRPr="000710FD">
        <w:rPr>
          <w:rFonts w:ascii="Calibri" w:eastAsia="Calibri" w:hAnsi="Calibri"/>
          <w:b/>
        </w:rPr>
        <w:t xml:space="preserve">на </w:t>
      </w:r>
      <w:r w:rsidRPr="000710FD">
        <w:rPr>
          <w:rFonts w:eastAsia="Calibri"/>
          <w:b/>
          <w:sz w:val="32"/>
          <w:szCs w:val="32"/>
        </w:rPr>
        <w:t>2021 – 2022</w:t>
      </w:r>
      <w:r w:rsidRPr="000710FD">
        <w:rPr>
          <w:rFonts w:ascii="Calibri" w:eastAsia="Calibri" w:hAnsi="Calibri"/>
          <w:b/>
        </w:rPr>
        <w:t xml:space="preserve"> учебный год</w:t>
      </w:r>
    </w:p>
    <w:tbl>
      <w:tblPr>
        <w:tblW w:w="11291" w:type="dxa"/>
        <w:tblInd w:w="93" w:type="dxa"/>
        <w:tblLook w:val="04A0" w:firstRow="1" w:lastRow="0" w:firstColumn="1" w:lastColumn="0" w:noHBand="0" w:noVBand="1"/>
      </w:tblPr>
      <w:tblGrid>
        <w:gridCol w:w="2800"/>
        <w:gridCol w:w="3200"/>
        <w:gridCol w:w="721"/>
        <w:gridCol w:w="721"/>
        <w:gridCol w:w="721"/>
        <w:gridCol w:w="721"/>
        <w:gridCol w:w="721"/>
        <w:gridCol w:w="726"/>
        <w:gridCol w:w="960"/>
      </w:tblGrid>
      <w:tr w:rsidR="000710FD" w:rsidRPr="000710FD" w:rsidTr="000710FD">
        <w:trPr>
          <w:trHeight w:val="33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0710FD">
              <w:rPr>
                <w:rFonts w:ascii="Calibri" w:hAnsi="Calibri"/>
                <w:b/>
                <w:sz w:val="28"/>
                <w:szCs w:val="28"/>
                <w:lang w:eastAsia="ru-RU"/>
              </w:rPr>
              <w:t>п. 18.3.1.ФГОС ООО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525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Обязательные предметные области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3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Кол-во учебных часов (за неделю)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 кол-</w:t>
            </w: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во часов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51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5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6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7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8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9 класс</w:t>
            </w: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103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Родной язык и родная литература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Родной (русский)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6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 xml:space="preserve">Родная русская литература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Иностранный (английский)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801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Основы духовно-нравственной культуры народов России (ОДНКНР)</w:t>
            </w:r>
          </w:p>
        </w:tc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Основы духовно-нравственной культуры народов России (ОДНКНР)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710FD">
              <w:rPr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Естественнонаучные предметы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510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103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61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214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Черчение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259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Естественно-научные предметы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Cs/>
                <w:color w:val="000000"/>
                <w:sz w:val="20"/>
                <w:szCs w:val="20"/>
                <w:lang w:eastAsia="ru-RU"/>
              </w:rPr>
              <w:t>Русский язык и литература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10FD" w:rsidRPr="000710FD" w:rsidRDefault="000710FD" w:rsidP="000710F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710FD" w:rsidRPr="000710FD" w:rsidRDefault="000710FD" w:rsidP="000710FD">
      <w:pPr>
        <w:widowControl/>
        <w:autoSpaceDE/>
        <w:autoSpaceDN/>
        <w:ind w:left="720"/>
        <w:contextualSpacing/>
        <w:jc w:val="center"/>
        <w:rPr>
          <w:b/>
          <w:sz w:val="28"/>
          <w:szCs w:val="28"/>
          <w:lang w:eastAsia="ru-RU"/>
        </w:rPr>
      </w:pPr>
    </w:p>
    <w:p w:rsidR="000710FD" w:rsidRPr="000710FD" w:rsidRDefault="000710FD" w:rsidP="000710FD">
      <w:pPr>
        <w:widowControl/>
        <w:shd w:val="clear" w:color="auto" w:fill="FFFFFF"/>
        <w:autoSpaceDE/>
        <w:autoSpaceDN/>
        <w:spacing w:line="240" w:lineRule="atLeast"/>
        <w:jc w:val="center"/>
        <w:rPr>
          <w:b/>
          <w:bCs/>
          <w:color w:val="22272F"/>
          <w:sz w:val="30"/>
          <w:szCs w:val="30"/>
          <w:lang w:eastAsia="ru-RU"/>
        </w:rPr>
      </w:pPr>
    </w:p>
    <w:p w:rsidR="000710FD" w:rsidRPr="000710FD" w:rsidRDefault="000710FD" w:rsidP="000710FD">
      <w:pPr>
        <w:widowControl/>
        <w:shd w:val="clear" w:color="auto" w:fill="FFFFFF"/>
        <w:autoSpaceDE/>
        <w:autoSpaceDN/>
        <w:spacing w:line="240" w:lineRule="atLeast"/>
        <w:jc w:val="center"/>
        <w:rPr>
          <w:b/>
          <w:bCs/>
          <w:color w:val="22272F"/>
          <w:sz w:val="30"/>
          <w:szCs w:val="30"/>
          <w:lang w:eastAsia="ru-RU"/>
        </w:rPr>
      </w:pPr>
    </w:p>
    <w:p w:rsidR="000710FD" w:rsidRPr="000710FD" w:rsidRDefault="000710FD" w:rsidP="000710FD">
      <w:pPr>
        <w:widowControl/>
        <w:shd w:val="clear" w:color="auto" w:fill="FFFFFF"/>
        <w:autoSpaceDE/>
        <w:autoSpaceDN/>
        <w:spacing w:line="240" w:lineRule="atLeast"/>
        <w:jc w:val="center"/>
        <w:rPr>
          <w:b/>
          <w:bCs/>
          <w:color w:val="22272F"/>
          <w:sz w:val="30"/>
          <w:szCs w:val="30"/>
          <w:lang w:eastAsia="ru-RU"/>
        </w:rPr>
      </w:pPr>
    </w:p>
    <w:p w:rsidR="000710FD" w:rsidRPr="000710FD" w:rsidRDefault="000710FD" w:rsidP="000710FD">
      <w:pPr>
        <w:widowControl/>
        <w:shd w:val="clear" w:color="auto" w:fill="FFFFFF"/>
        <w:autoSpaceDE/>
        <w:autoSpaceDN/>
        <w:spacing w:line="240" w:lineRule="atLeast"/>
        <w:jc w:val="center"/>
        <w:rPr>
          <w:b/>
          <w:bCs/>
          <w:color w:val="22272F"/>
          <w:sz w:val="30"/>
          <w:szCs w:val="30"/>
          <w:lang w:eastAsia="ru-RU"/>
        </w:rPr>
      </w:pPr>
      <w:r w:rsidRPr="000710FD">
        <w:rPr>
          <w:b/>
          <w:bCs/>
          <w:color w:val="22272F"/>
          <w:sz w:val="30"/>
          <w:szCs w:val="30"/>
          <w:lang w:eastAsia="ru-RU"/>
        </w:rPr>
        <w:lastRenderedPageBreak/>
        <w:t>Учебный план (годовой)</w:t>
      </w:r>
    </w:p>
    <w:p w:rsidR="000710FD" w:rsidRPr="000710FD" w:rsidRDefault="000710FD" w:rsidP="000710FD">
      <w:pPr>
        <w:widowControl/>
        <w:autoSpaceDE/>
        <w:autoSpaceDN/>
        <w:ind w:left="720"/>
        <w:contextualSpacing/>
        <w:jc w:val="center"/>
        <w:rPr>
          <w:b/>
          <w:sz w:val="28"/>
          <w:szCs w:val="28"/>
          <w:lang w:eastAsia="ru-RU"/>
        </w:rPr>
      </w:pPr>
    </w:p>
    <w:tbl>
      <w:tblPr>
        <w:tblW w:w="11051" w:type="dxa"/>
        <w:tblInd w:w="93" w:type="dxa"/>
        <w:tblLook w:val="04A0" w:firstRow="1" w:lastRow="0" w:firstColumn="1" w:lastColumn="0" w:noHBand="0" w:noVBand="1"/>
      </w:tblPr>
      <w:tblGrid>
        <w:gridCol w:w="2580"/>
        <w:gridCol w:w="3180"/>
        <w:gridCol w:w="721"/>
        <w:gridCol w:w="721"/>
        <w:gridCol w:w="721"/>
        <w:gridCol w:w="721"/>
        <w:gridCol w:w="721"/>
        <w:gridCol w:w="726"/>
        <w:gridCol w:w="960"/>
      </w:tblGrid>
      <w:tr w:rsidR="000710FD" w:rsidRPr="000710FD" w:rsidTr="000710FD">
        <w:trPr>
          <w:trHeight w:val="525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Обязательные предметные области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3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Кол-во учебных часов (за год)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Всего кол-во часов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51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5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6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7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8 класс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9 класс</w:t>
            </w: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Родной язык и родная литература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Родной (русский)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6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 xml:space="preserve">Родная русская литература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Иностранный (английский)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История России. Всеобщая история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900"/>
        </w:trPr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Основы духовно-нравственной культуры народов России (ОДНКНР)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Основы духовно-нравственной культуры народов России (ОДНКНР)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Естественнонаучные предметы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51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710FD">
              <w:rPr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5066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color w:val="FF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511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405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Черчение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425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Естественнонаучные предметы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Cs/>
                <w:color w:val="000000"/>
                <w:sz w:val="20"/>
                <w:szCs w:val="20"/>
                <w:lang w:eastAsia="ru-RU"/>
              </w:rPr>
              <w:t> Русский язык и литература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72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Основы духовно-нравственной культуры народов России (ОДНКНР)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962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710FD">
              <w:rPr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0710FD">
              <w:rPr>
                <w:b/>
                <w:bCs/>
                <w:sz w:val="20"/>
                <w:szCs w:val="20"/>
                <w:lang w:eastAsia="ru-RU"/>
              </w:rPr>
              <w:t>5270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right"/>
              <w:rPr>
                <w:b/>
                <w:bCs/>
                <w:color w:val="FF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  <w:tr w:rsidR="000710FD" w:rsidRPr="000710FD" w:rsidTr="000710FD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</w:p>
        </w:tc>
      </w:tr>
    </w:tbl>
    <w:p w:rsidR="000710FD" w:rsidRPr="000710FD" w:rsidRDefault="000710FD" w:rsidP="000710FD">
      <w:pPr>
        <w:keepNext/>
        <w:keepLines/>
        <w:widowControl/>
        <w:autoSpaceDE/>
        <w:autoSpaceDN/>
        <w:spacing w:before="200" w:line="276" w:lineRule="auto"/>
        <w:jc w:val="center"/>
        <w:outlineLvl w:val="2"/>
        <w:rPr>
          <w:b/>
          <w:bCs/>
          <w:i/>
          <w:sz w:val="24"/>
          <w:u w:val="single"/>
          <w:lang w:eastAsia="ru-RU"/>
        </w:rPr>
      </w:pPr>
      <w:bookmarkStart w:id="18" w:name="_Toc17897735"/>
    </w:p>
    <w:p w:rsidR="000710FD" w:rsidRPr="000710FD" w:rsidRDefault="000710FD" w:rsidP="000710FD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0710FD" w:rsidRPr="000710FD" w:rsidRDefault="000710FD" w:rsidP="000710FD">
      <w:pPr>
        <w:keepNext/>
        <w:keepLines/>
        <w:widowControl/>
        <w:autoSpaceDE/>
        <w:autoSpaceDN/>
        <w:spacing w:before="200" w:line="276" w:lineRule="auto"/>
        <w:jc w:val="center"/>
        <w:outlineLvl w:val="2"/>
        <w:rPr>
          <w:b/>
          <w:bCs/>
          <w:i/>
          <w:sz w:val="24"/>
          <w:u w:val="single"/>
          <w:lang w:eastAsia="ru-RU"/>
        </w:rPr>
      </w:pPr>
      <w:r w:rsidRPr="000710FD">
        <w:rPr>
          <w:b/>
          <w:bCs/>
          <w:i/>
          <w:sz w:val="24"/>
          <w:u w:val="single"/>
          <w:lang w:eastAsia="ru-RU"/>
        </w:rPr>
        <w:t>Промежуточная аттестация обучающихся в 2021 – 2022 учебном году</w:t>
      </w:r>
      <w:bookmarkEnd w:id="18"/>
    </w:p>
    <w:p w:rsidR="000710FD" w:rsidRPr="000710FD" w:rsidRDefault="000710FD" w:rsidP="000710FD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3"/>
        <w:gridCol w:w="1738"/>
        <w:gridCol w:w="1738"/>
        <w:gridCol w:w="1738"/>
        <w:gridCol w:w="1738"/>
        <w:gridCol w:w="1405"/>
      </w:tblGrid>
      <w:tr w:rsidR="000710FD" w:rsidRPr="000710FD" w:rsidTr="000710FD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/>
                <w:bCs/>
                <w:spacing w:val="-1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56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/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/>
                <w:bCs/>
                <w:spacing w:val="-10"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0710FD" w:rsidRPr="000710FD" w:rsidTr="000710F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/>
                <w:bCs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9 класс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1B6531" w:rsidP="001B6531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1B6531" w:rsidP="001B6531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1B653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1B6531">
              <w:rPr>
                <w:bCs/>
                <w:spacing w:val="-1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П.р.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П.р.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П.р.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П.р.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К.р.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К.р.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К.р.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К.р.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Искусство (Музыка, ИЗО)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, 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, 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, 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ест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, 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, П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роект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-</w:t>
            </w:r>
          </w:p>
        </w:tc>
      </w:tr>
      <w:tr w:rsidR="000710FD" w:rsidRPr="000710FD" w:rsidTr="000710F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1B6531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bCs/>
                <w:spacing w:val="-1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0FD" w:rsidRPr="000710FD" w:rsidRDefault="000710FD" w:rsidP="000710FD">
            <w:pPr>
              <w:widowControl/>
              <w:autoSpaceDE/>
              <w:autoSpaceDN/>
              <w:jc w:val="center"/>
              <w:rPr>
                <w:bCs/>
                <w:spacing w:val="-10"/>
                <w:sz w:val="24"/>
                <w:szCs w:val="24"/>
                <w:lang w:eastAsia="ru-RU"/>
              </w:rPr>
            </w:pPr>
            <w:r w:rsidRPr="000710FD">
              <w:rPr>
                <w:bCs/>
                <w:spacing w:val="-10"/>
                <w:sz w:val="24"/>
                <w:szCs w:val="24"/>
                <w:lang w:eastAsia="ru-RU"/>
              </w:rPr>
              <w:t>З</w:t>
            </w:r>
            <w:r w:rsidR="001B6531">
              <w:rPr>
                <w:bCs/>
                <w:spacing w:val="-10"/>
                <w:sz w:val="24"/>
                <w:szCs w:val="24"/>
                <w:lang w:eastAsia="ru-RU"/>
              </w:rPr>
              <w:t>ачет</w:t>
            </w:r>
          </w:p>
        </w:tc>
      </w:tr>
    </w:tbl>
    <w:p w:rsidR="000710FD" w:rsidRDefault="000710FD">
      <w:pPr>
        <w:pStyle w:val="a3"/>
        <w:spacing w:line="276" w:lineRule="auto"/>
        <w:ind w:left="542" w:right="226"/>
      </w:pPr>
    </w:p>
    <w:p w:rsidR="004E7696" w:rsidRDefault="00C27CE0" w:rsidP="00B14A84">
      <w:pPr>
        <w:pStyle w:val="1"/>
        <w:numPr>
          <w:ilvl w:val="2"/>
          <w:numId w:val="102"/>
        </w:numPr>
        <w:tabs>
          <w:tab w:val="left" w:pos="1951"/>
        </w:tabs>
        <w:spacing w:before="89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4E7696" w:rsidRDefault="00C27CE0">
      <w:pPr>
        <w:pStyle w:val="a3"/>
        <w:spacing w:before="115" w:line="283" w:lineRule="auto"/>
        <w:ind w:left="542" w:right="229" w:firstLine="63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</w:t>
      </w:r>
      <w:r>
        <w:rPr>
          <w:spacing w:val="-67"/>
        </w:rPr>
        <w:t xml:space="preserve"> </w:t>
      </w:r>
      <w:r>
        <w:t>иных целей (каникул) по календарным периодам учебного года: даты начала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года;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69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</w:t>
      </w:r>
    </w:p>
    <w:p w:rsidR="004E7696" w:rsidRDefault="004E7696">
      <w:pPr>
        <w:spacing w:line="283" w:lineRule="auto"/>
        <w:sectPr w:rsidR="004E7696">
          <w:footerReference w:type="default" r:id="rId32"/>
          <w:pgSz w:w="11910" w:h="16840"/>
          <w:pgMar w:top="1460" w:right="620" w:bottom="1460" w:left="1160" w:header="0" w:footer="1263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left="542" w:right="235" w:firstLine="0"/>
      </w:pPr>
      <w:r>
        <w:lastRenderedPageBreak/>
        <w:t>(триместров);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промежуточных аттестаций.</w:t>
      </w:r>
    </w:p>
    <w:p w:rsidR="004E7696" w:rsidRDefault="00C27CE0" w:rsidP="001B6531">
      <w:pPr>
        <w:pStyle w:val="a3"/>
        <w:spacing w:line="276" w:lineRule="auto"/>
        <w:ind w:left="542" w:right="226"/>
      </w:pPr>
      <w:r>
        <w:t>Руководствуясь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деятельности, календарный учебный график </w:t>
      </w:r>
      <w:r w:rsidR="001B6531">
        <w:t xml:space="preserve">МКОУ СОШ с.Усть - Соболевка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позиции: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1"/>
        <w:gridCol w:w="6762"/>
      </w:tblGrid>
      <w:tr w:rsidR="004E7696">
        <w:trPr>
          <w:trHeight w:val="4125"/>
        </w:trPr>
        <w:tc>
          <w:tcPr>
            <w:tcW w:w="2811" w:type="dxa"/>
          </w:tcPr>
          <w:p w:rsidR="004E7696" w:rsidRDefault="00C27CE0">
            <w:pPr>
              <w:pStyle w:val="TableParagraph"/>
              <w:spacing w:line="276" w:lineRule="auto"/>
              <w:ind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Чередование 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внеурочной)</w:t>
            </w:r>
          </w:p>
        </w:tc>
        <w:tc>
          <w:tcPr>
            <w:tcW w:w="6762" w:type="dxa"/>
          </w:tcPr>
          <w:p w:rsidR="004E7696" w:rsidRDefault="00C27CE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 директором</w:t>
            </w:r>
            <w:r>
              <w:rPr>
                <w:spacing w:val="1"/>
                <w:sz w:val="24"/>
              </w:rPr>
              <w:t xml:space="preserve"> </w:t>
            </w:r>
            <w:r w:rsidR="001B6531">
              <w:rPr>
                <w:sz w:val="24"/>
              </w:rPr>
              <w:t xml:space="preserve">МКОУ СОШ сУсть -Соболевка  </w:t>
            </w:r>
            <w:r>
              <w:rPr>
                <w:sz w:val="24"/>
              </w:rPr>
              <w:t>на конкретный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деятельностью проводятся во второй половине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динамической паузы продолжительностью не менее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 в соответствии с расписанием внеурочной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утвержденным директором </w:t>
            </w:r>
            <w:r w:rsidR="00EC7D06">
              <w:rPr>
                <w:sz w:val="24"/>
              </w:rPr>
              <w:t xml:space="preserve">МКОУ СОШ с. Усть – Соболевка </w:t>
            </w:r>
            <w:r>
              <w:rPr>
                <w:sz w:val="24"/>
              </w:rPr>
              <w:t>на конкретный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(урочной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соблюдаются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режиму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E7696">
        <w:trPr>
          <w:trHeight w:val="952"/>
        </w:trPr>
        <w:tc>
          <w:tcPr>
            <w:tcW w:w="2811" w:type="dxa"/>
          </w:tcPr>
          <w:p w:rsidR="004E7696" w:rsidRDefault="00C27CE0">
            <w:pPr>
              <w:pStyle w:val="TableParagraph"/>
              <w:spacing w:before="1" w:line="276" w:lineRule="auto"/>
              <w:ind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Даты начала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</w:p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классах</w:t>
            </w:r>
          </w:p>
        </w:tc>
        <w:tc>
          <w:tcPr>
            <w:tcW w:w="6762" w:type="dxa"/>
          </w:tcPr>
          <w:p w:rsidR="004E7696" w:rsidRDefault="00C27CE0">
            <w:pPr>
              <w:pStyle w:val="TableParagraph"/>
              <w:spacing w:line="276" w:lineRule="auto"/>
              <w:ind w:right="2707"/>
              <w:rPr>
                <w:sz w:val="24"/>
              </w:rPr>
            </w:pPr>
            <w:r>
              <w:rPr>
                <w:sz w:val="24"/>
              </w:rPr>
              <w:t>Начало учебного года – 01 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4E7696">
        <w:trPr>
          <w:trHeight w:val="952"/>
        </w:trPr>
        <w:tc>
          <w:tcPr>
            <w:tcW w:w="2811" w:type="dxa"/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:rsidR="004E7696" w:rsidRDefault="00C27CE0">
            <w:pPr>
              <w:pStyle w:val="TableParagraph"/>
              <w:spacing w:before="9" w:line="310" w:lineRule="atLeast"/>
              <w:ind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классах</w:t>
            </w:r>
          </w:p>
        </w:tc>
        <w:tc>
          <w:tcPr>
            <w:tcW w:w="6762" w:type="dxa"/>
          </w:tcPr>
          <w:p w:rsidR="004E7696" w:rsidRDefault="00C27CE0">
            <w:pPr>
              <w:pStyle w:val="TableParagraph"/>
              <w:spacing w:line="278" w:lineRule="auto"/>
              <w:ind w:right="192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в 5-9 классах составляет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4E7696">
        <w:trPr>
          <w:trHeight w:val="1588"/>
        </w:trPr>
        <w:tc>
          <w:tcPr>
            <w:tcW w:w="2811" w:type="dxa"/>
          </w:tcPr>
          <w:p w:rsidR="004E7696" w:rsidRDefault="00C27CE0">
            <w:pPr>
              <w:pStyle w:val="TableParagraph"/>
              <w:spacing w:line="278" w:lineRule="auto"/>
              <w:ind w:right="44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четвертей</w:t>
            </w:r>
          </w:p>
        </w:tc>
        <w:tc>
          <w:tcPr>
            <w:tcW w:w="6762" w:type="dxa"/>
          </w:tcPr>
          <w:p w:rsidR="004E7696" w:rsidRDefault="00C27CE0">
            <w:pPr>
              <w:pStyle w:val="TableParagraph"/>
              <w:spacing w:line="278" w:lineRule="auto"/>
              <w:ind w:right="813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4E7696" w:rsidRDefault="00C27CE0">
            <w:pPr>
              <w:pStyle w:val="TableParagraph"/>
              <w:spacing w:line="276" w:lineRule="auto"/>
              <w:ind w:right="3251"/>
              <w:rPr>
                <w:sz w:val="24"/>
              </w:rPr>
            </w:pPr>
            <w:r>
              <w:rPr>
                <w:sz w:val="24"/>
              </w:rPr>
              <w:t>II четверть – не менее 7 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4E7696">
        <w:trPr>
          <w:trHeight w:val="1269"/>
        </w:trPr>
        <w:tc>
          <w:tcPr>
            <w:tcW w:w="2811" w:type="dxa"/>
          </w:tcPr>
          <w:p w:rsidR="004E7696" w:rsidRDefault="00C27CE0">
            <w:pPr>
              <w:pStyle w:val="TableParagraph"/>
              <w:spacing w:line="276" w:lineRule="auto"/>
              <w:ind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</w:t>
            </w:r>
          </w:p>
        </w:tc>
        <w:tc>
          <w:tcPr>
            <w:tcW w:w="6762" w:type="dxa"/>
          </w:tcPr>
          <w:p w:rsidR="004E7696" w:rsidRDefault="00C27CE0">
            <w:pPr>
              <w:pStyle w:val="TableParagraph"/>
              <w:spacing w:line="276" w:lineRule="auto"/>
              <w:ind w:right="192" w:firstLine="60"/>
              <w:rPr>
                <w:sz w:val="24"/>
              </w:rPr>
            </w:pPr>
            <w:r>
              <w:rPr>
                <w:sz w:val="24"/>
              </w:rPr>
              <w:t>Равномерное распределение периодов каникул; 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дней.</w:t>
            </w:r>
          </w:p>
          <w:p w:rsidR="004E7696" w:rsidRDefault="00C27CE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 дней</w:t>
            </w:r>
          </w:p>
        </w:tc>
      </w:tr>
    </w:tbl>
    <w:p w:rsidR="004E7696" w:rsidRDefault="004E7696">
      <w:pPr>
        <w:pStyle w:val="a3"/>
        <w:spacing w:before="6"/>
        <w:ind w:left="0" w:firstLine="0"/>
        <w:jc w:val="left"/>
        <w:rPr>
          <w:sz w:val="31"/>
        </w:rPr>
      </w:pPr>
    </w:p>
    <w:p w:rsidR="004E7696" w:rsidRDefault="00C27CE0">
      <w:pPr>
        <w:pStyle w:val="a3"/>
        <w:spacing w:line="276" w:lineRule="auto"/>
        <w:ind w:left="542" w:right="22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 w:rsidR="00EC7D06">
        <w:rPr>
          <w:spacing w:val="1"/>
        </w:rPr>
        <w:t>МКОУ СОШ с. Усть - Соболевка</w:t>
      </w:r>
      <w:r w:rsidR="00881D71">
        <w:rPr>
          <w:spacing w:val="1"/>
        </w:rPr>
        <w:t xml:space="preserve"> </w:t>
      </w:r>
      <w:r>
        <w:t>«О внесении изменений в Организационный раздел ООП</w:t>
      </w:r>
      <w:r>
        <w:rPr>
          <w:spacing w:val="1"/>
        </w:rPr>
        <w:t xml:space="preserve"> </w:t>
      </w:r>
      <w:r>
        <w:t>ООО» и</w:t>
      </w:r>
      <w:r>
        <w:rPr>
          <w:spacing w:val="1"/>
        </w:rPr>
        <w:t xml:space="preserve"> </w:t>
      </w:r>
      <w:r>
        <w:t>срок до 01 сентября текущего календарного года вносится в ООП</w:t>
      </w:r>
      <w:r>
        <w:rPr>
          <w:spacing w:val="1"/>
        </w:rPr>
        <w:t xml:space="preserve"> </w:t>
      </w:r>
      <w:r>
        <w:t>ООО.</w:t>
      </w:r>
    </w:p>
    <w:p w:rsidR="004E7696" w:rsidRDefault="004E7696">
      <w:pPr>
        <w:spacing w:line="276" w:lineRule="auto"/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left="542" w:right="230" w:firstLine="556"/>
      </w:pPr>
      <w:r>
        <w:lastRenderedPageBreak/>
        <w:t xml:space="preserve">Календарный учебный график </w:t>
      </w:r>
      <w:r w:rsidR="004C072E">
        <w:t xml:space="preserve">МКОУ СОШ с. Усть – Соболевка </w:t>
      </w:r>
      <w:r w:rsidR="00881D71">
        <w:t xml:space="preserve">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 нормативных</w:t>
      </w:r>
      <w:r>
        <w:rPr>
          <w:spacing w:val="-3"/>
        </w:rPr>
        <w:t xml:space="preserve"> </w:t>
      </w:r>
      <w:r>
        <w:t>документов:</w:t>
      </w:r>
    </w:p>
    <w:p w:rsidR="004E7696" w:rsidRDefault="00C27CE0">
      <w:pPr>
        <w:pStyle w:val="a4"/>
        <w:numPr>
          <w:ilvl w:val="0"/>
          <w:numId w:val="86"/>
        </w:numPr>
        <w:tabs>
          <w:tab w:val="left" w:pos="1430"/>
        </w:tabs>
        <w:spacing w:line="278" w:lineRule="auto"/>
        <w:ind w:right="237" w:firstLine="707"/>
        <w:rPr>
          <w:sz w:val="28"/>
        </w:rPr>
      </w:pPr>
      <w:r>
        <w:rPr>
          <w:sz w:val="28"/>
        </w:rPr>
        <w:t>Федерального закона Российской Федерации от 29 декабря 2012 г. 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-1"/>
          <w:sz w:val="28"/>
        </w:rPr>
        <w:t xml:space="preserve"> </w:t>
      </w:r>
      <w:r>
        <w:rPr>
          <w:sz w:val="28"/>
        </w:rPr>
        <w:t>"Об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Федерации";</w:t>
      </w:r>
    </w:p>
    <w:p w:rsidR="004E7696" w:rsidRDefault="00C27CE0">
      <w:pPr>
        <w:pStyle w:val="a4"/>
        <w:numPr>
          <w:ilvl w:val="0"/>
          <w:numId w:val="86"/>
        </w:numPr>
        <w:tabs>
          <w:tab w:val="left" w:pos="1445"/>
        </w:tabs>
        <w:spacing w:line="317" w:lineRule="exact"/>
        <w:ind w:left="1444" w:hanging="195"/>
        <w:rPr>
          <w:sz w:val="28"/>
        </w:rPr>
      </w:pPr>
      <w:r>
        <w:rPr>
          <w:sz w:val="28"/>
        </w:rPr>
        <w:t>Приказа</w:t>
      </w:r>
      <w:r>
        <w:rPr>
          <w:spacing w:val="5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науки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</w:p>
    <w:p w:rsidR="004E7696" w:rsidRDefault="00C27CE0">
      <w:pPr>
        <w:pStyle w:val="a3"/>
        <w:spacing w:before="48" w:line="276" w:lineRule="auto"/>
        <w:ind w:left="542" w:right="234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образования»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17.12.2010</w:t>
      </w:r>
      <w:r>
        <w:rPr>
          <w:spacing w:val="15"/>
        </w:rPr>
        <w:t xml:space="preserve"> </w:t>
      </w:r>
      <w:r>
        <w:t>г.</w:t>
      </w:r>
    </w:p>
    <w:p w:rsidR="004E7696" w:rsidRDefault="00C27CE0">
      <w:pPr>
        <w:pStyle w:val="a3"/>
        <w:spacing w:before="1"/>
        <w:ind w:left="542" w:firstLine="0"/>
      </w:pPr>
      <w:r>
        <w:t>№</w:t>
      </w:r>
      <w:r>
        <w:rPr>
          <w:spacing w:val="-2"/>
        </w:rPr>
        <w:t xml:space="preserve"> </w:t>
      </w:r>
      <w:r>
        <w:t>1897;</w:t>
      </w:r>
    </w:p>
    <w:p w:rsidR="004E7696" w:rsidRDefault="00C27CE0">
      <w:pPr>
        <w:pStyle w:val="a4"/>
        <w:numPr>
          <w:ilvl w:val="0"/>
          <w:numId w:val="86"/>
        </w:numPr>
        <w:tabs>
          <w:tab w:val="left" w:pos="1718"/>
        </w:tabs>
        <w:spacing w:before="48" w:line="276" w:lineRule="auto"/>
        <w:ind w:right="231" w:firstLine="707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2.4.2.2821–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санитарного врача РФ</w:t>
      </w:r>
      <w:r>
        <w:rPr>
          <w:spacing w:val="-5"/>
          <w:sz w:val="28"/>
        </w:rPr>
        <w:t xml:space="preserve"> </w:t>
      </w:r>
      <w:r>
        <w:rPr>
          <w:sz w:val="28"/>
        </w:rPr>
        <w:t>от 29.12.2010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189);</w:t>
      </w:r>
    </w:p>
    <w:p w:rsidR="004E7696" w:rsidRDefault="00C27CE0">
      <w:pPr>
        <w:pStyle w:val="a4"/>
        <w:numPr>
          <w:ilvl w:val="0"/>
          <w:numId w:val="86"/>
        </w:numPr>
        <w:tabs>
          <w:tab w:val="left" w:pos="1622"/>
        </w:tabs>
        <w:spacing w:line="278" w:lineRule="auto"/>
        <w:ind w:right="232" w:firstLine="707"/>
        <w:rPr>
          <w:sz w:val="28"/>
        </w:rPr>
      </w:pP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№26.</w:t>
      </w:r>
    </w:p>
    <w:p w:rsidR="004E7696" w:rsidRDefault="00C27CE0">
      <w:pPr>
        <w:pStyle w:val="a3"/>
        <w:spacing w:line="276" w:lineRule="auto"/>
        <w:ind w:left="542" w:right="228" w:firstLine="487"/>
      </w:pPr>
      <w:r>
        <w:t>Календарный</w:t>
      </w:r>
      <w:r>
        <w:rPr>
          <w:spacing w:val="1"/>
        </w:rPr>
        <w:t xml:space="preserve"> </w:t>
      </w:r>
      <w:r>
        <w:t xml:space="preserve">учебный график </w:t>
      </w:r>
      <w:r w:rsidR="001B6531">
        <w:t xml:space="preserve">МКОУ СОШ с.Усть - Соболевка </w:t>
      </w:r>
      <w:r>
        <w:t>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7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психофизические особенности обучающихся и отвечает требованиям охраны</w:t>
      </w:r>
      <w:r>
        <w:rPr>
          <w:spacing w:val="1"/>
        </w:rPr>
        <w:t xml:space="preserve"> </w:t>
      </w:r>
      <w:r>
        <w:t>их жизни и здоровья.</w:t>
      </w:r>
    </w:p>
    <w:p w:rsidR="004E7696" w:rsidRDefault="00C27CE0">
      <w:pPr>
        <w:pStyle w:val="a3"/>
        <w:spacing w:line="276" w:lineRule="auto"/>
        <w:ind w:left="542" w:right="228" w:firstLine="417"/>
      </w:pPr>
      <w:r>
        <w:t>Муниципальное</w:t>
      </w:r>
      <w:r>
        <w:rPr>
          <w:spacing w:val="1"/>
        </w:rPr>
        <w:t xml:space="preserve"> </w:t>
      </w:r>
      <w:r>
        <w:t>автономное общеобразовательное учреждение средняя</w:t>
      </w:r>
      <w:r>
        <w:rPr>
          <w:spacing w:val="1"/>
        </w:rPr>
        <w:t xml:space="preserve"> </w:t>
      </w:r>
      <w:r>
        <w:t>общеобразовательная школа №26 работает в режиме пятидневной рабочей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 недели, в 9 классах – 34 учебные недели без учета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выпускников.</w:t>
      </w:r>
    </w:p>
    <w:p w:rsidR="004E7696" w:rsidRDefault="00C27CE0">
      <w:pPr>
        <w:pStyle w:val="a3"/>
        <w:spacing w:line="276" w:lineRule="auto"/>
        <w:ind w:left="542" w:right="226" w:firstLine="559"/>
      </w:pPr>
      <w:r>
        <w:t>Началом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Окончанием</w:t>
      </w:r>
      <w:r>
        <w:rPr>
          <w:spacing w:val="1"/>
        </w:rPr>
        <w:t xml:space="preserve"> </w:t>
      </w:r>
      <w:r>
        <w:t>учебного года для 5-8 классов считать 31 августа 2021 года. Учебный год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аттестации.</w:t>
      </w:r>
    </w:p>
    <w:p w:rsidR="004E7696" w:rsidRDefault="00C27CE0">
      <w:pPr>
        <w:pStyle w:val="a3"/>
        <w:spacing w:line="276" w:lineRule="auto"/>
        <w:ind w:left="542" w:right="225" w:firstLine="717"/>
      </w:pPr>
      <w:r>
        <w:t>Окончанием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 1-8 и 10</w:t>
      </w:r>
      <w:r>
        <w:rPr>
          <w:spacing w:val="1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считать 31 августа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9-х,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длится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 итоговой</w:t>
      </w:r>
      <w:r>
        <w:rPr>
          <w:spacing w:val="-1"/>
        </w:rPr>
        <w:t xml:space="preserve"> </w:t>
      </w:r>
      <w:r>
        <w:t>аттестации.</w:t>
      </w:r>
    </w:p>
    <w:p w:rsidR="004E7696" w:rsidRDefault="00C27CE0">
      <w:pPr>
        <w:pStyle w:val="a3"/>
        <w:spacing w:line="321" w:lineRule="exact"/>
        <w:ind w:left="1250" w:firstLine="0"/>
      </w:pPr>
      <w:r>
        <w:t>Последним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года.</w:t>
      </w:r>
    </w:p>
    <w:p w:rsidR="004E7696" w:rsidRDefault="00C27CE0">
      <w:pPr>
        <w:pStyle w:val="a3"/>
        <w:spacing w:before="45" w:line="276" w:lineRule="auto"/>
        <w:ind w:left="542" w:right="226" w:firstLine="628"/>
      </w:pPr>
      <w:r>
        <w:t>Промежуточная аттестация по всем учебным предметам в 5-9 классах</w:t>
      </w:r>
      <w:r>
        <w:rPr>
          <w:spacing w:val="1"/>
        </w:rPr>
        <w:t xml:space="preserve"> </w:t>
      </w:r>
      <w:r>
        <w:t>является годовой и проводится на основе четвертных оценок в мае текущего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lastRenderedPageBreak/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  <w:r>
        <w:rPr>
          <w:spacing w:val="21"/>
        </w:rPr>
        <w:t xml:space="preserve"> </w:t>
      </w:r>
      <w:r>
        <w:t>«Литература»</w:t>
      </w:r>
      <w:r>
        <w:rPr>
          <w:spacing w:val="24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итоговое</w:t>
      </w:r>
    </w:p>
    <w:p w:rsidR="004E7696" w:rsidRDefault="004C072E">
      <w:pPr>
        <w:pStyle w:val="a3"/>
        <w:spacing w:before="79" w:line="278" w:lineRule="auto"/>
        <w:ind w:left="542" w:right="233" w:firstLine="0"/>
      </w:pPr>
      <w:r>
        <w:t>с</w:t>
      </w:r>
      <w:r w:rsidR="00C27CE0">
        <w:t>обеседование,</w:t>
      </w:r>
      <w:r w:rsidR="00C27CE0">
        <w:rPr>
          <w:spacing w:val="1"/>
        </w:rPr>
        <w:t xml:space="preserve"> </w:t>
      </w:r>
      <w:r w:rsidR="00C27CE0">
        <w:t>которое</w:t>
      </w:r>
      <w:r w:rsidR="00C27CE0">
        <w:rPr>
          <w:spacing w:val="1"/>
        </w:rPr>
        <w:t xml:space="preserve"> </w:t>
      </w:r>
      <w:r w:rsidR="00C27CE0">
        <w:t>проводится</w:t>
      </w:r>
      <w:r w:rsidR="00C27CE0">
        <w:rPr>
          <w:spacing w:val="1"/>
        </w:rPr>
        <w:t xml:space="preserve"> </w:t>
      </w:r>
      <w:r w:rsidR="00C27CE0">
        <w:t>во</w:t>
      </w:r>
      <w:r w:rsidR="00C27CE0">
        <w:rPr>
          <w:spacing w:val="1"/>
        </w:rPr>
        <w:t xml:space="preserve"> </w:t>
      </w:r>
      <w:r w:rsidR="00C27CE0">
        <w:t>вторую</w:t>
      </w:r>
      <w:r w:rsidR="00C27CE0">
        <w:rPr>
          <w:spacing w:val="1"/>
        </w:rPr>
        <w:t xml:space="preserve"> </w:t>
      </w:r>
      <w:r w:rsidR="00C27CE0">
        <w:t>среду</w:t>
      </w:r>
      <w:r w:rsidR="00C27CE0">
        <w:rPr>
          <w:spacing w:val="1"/>
        </w:rPr>
        <w:t xml:space="preserve"> </w:t>
      </w:r>
      <w:r w:rsidR="00C27CE0">
        <w:t>февраля</w:t>
      </w:r>
      <w:r w:rsidR="00C27CE0">
        <w:rPr>
          <w:spacing w:val="1"/>
        </w:rPr>
        <w:t xml:space="preserve"> </w:t>
      </w:r>
      <w:r w:rsidR="00C27CE0">
        <w:t>текущего</w:t>
      </w:r>
      <w:r w:rsidR="00C27CE0">
        <w:rPr>
          <w:spacing w:val="1"/>
        </w:rPr>
        <w:t xml:space="preserve"> </w:t>
      </w:r>
      <w:r w:rsidR="00C27CE0">
        <w:t>учебного года.</w:t>
      </w:r>
    </w:p>
    <w:p w:rsidR="004E7696" w:rsidRDefault="00C27CE0">
      <w:pPr>
        <w:pStyle w:val="a3"/>
        <w:spacing w:line="276" w:lineRule="auto"/>
        <w:ind w:left="542" w:right="233" w:firstLine="556"/>
      </w:pPr>
      <w:r>
        <w:t>Сроки проведения государственной (итоговой) аттестации обучающихся</w:t>
      </w:r>
      <w:r>
        <w:rPr>
          <w:spacing w:val="-67"/>
        </w:rPr>
        <w:t xml:space="preserve"> </w:t>
      </w:r>
      <w:r>
        <w:t>в 9-х классах устанавливаются Федеральной службой по надзору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науки.</w:t>
      </w:r>
    </w:p>
    <w:p w:rsidR="004E7696" w:rsidRDefault="00C27CE0">
      <w:pPr>
        <w:pStyle w:val="a3"/>
        <w:spacing w:line="276" w:lineRule="auto"/>
        <w:ind w:left="542" w:right="232" w:firstLine="556"/>
      </w:pPr>
      <w:r>
        <w:t>Занятия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временному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71"/>
        </w:rPr>
        <w:t xml:space="preserve"> </w:t>
      </w:r>
      <w:r>
        <w:t>составленному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творческих групп,</w:t>
      </w:r>
      <w:r>
        <w:rPr>
          <w:spacing w:val="68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сборов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E7696" w:rsidRDefault="004E7696">
      <w:pPr>
        <w:spacing w:line="276" w:lineRule="auto"/>
        <w:sectPr w:rsidR="004E7696">
          <w:pgSz w:w="11910" w:h="16840"/>
          <w:pgMar w:top="1460" w:right="620" w:bottom="1500" w:left="1160" w:header="0" w:footer="1263" w:gutter="0"/>
          <w:cols w:space="720"/>
        </w:sectPr>
      </w:pPr>
    </w:p>
    <w:p w:rsidR="004E7696" w:rsidRDefault="008E0FE2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6227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7178040" cy="841375"/>
                <wp:effectExtent l="0" t="0" r="0" b="0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040" cy="841375"/>
                          <a:chOff x="0" y="-7"/>
                          <a:chExt cx="11304" cy="1325"/>
                        </a:xfrm>
                      </wpg:grpSpPr>
                      <wps:wsp>
                        <wps:cNvPr id="4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75" y="0"/>
                            <a:ext cx="231" cy="13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1"/>
                        <wps:cNvSpPr>
                          <a:spLocks/>
                        </wps:cNvSpPr>
                        <wps:spPr bwMode="auto">
                          <a:xfrm>
                            <a:off x="775" y="0"/>
                            <a:ext cx="231" cy="1311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231"/>
                              <a:gd name="T2" fmla="*/ 1310 h 1311"/>
                              <a:gd name="T3" fmla="+- 0 1006 775"/>
                              <a:gd name="T4" fmla="*/ T3 w 231"/>
                              <a:gd name="T5" fmla="*/ 1310 h 1311"/>
                              <a:gd name="T6" fmla="+- 0 1006 775"/>
                              <a:gd name="T7" fmla="*/ T6 w 231"/>
                              <a:gd name="T8" fmla="*/ 0 h 1311"/>
                              <a:gd name="T9" fmla="+- 0 775 775"/>
                              <a:gd name="T10" fmla="*/ T9 w 231"/>
                              <a:gd name="T11" fmla="*/ 0 h 1311"/>
                              <a:gd name="T12" fmla="+- 0 775 775"/>
                              <a:gd name="T13" fmla="*/ T12 w 231"/>
                              <a:gd name="T14" fmla="*/ 1310 h 13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1" h="1311">
                                <a:moveTo>
                                  <a:pt x="0" y="1310"/>
                                </a:moveTo>
                                <a:lnTo>
                                  <a:pt x="231" y="1310"/>
                                </a:lnTo>
                                <a:lnTo>
                                  <a:pt x="23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1303"/>
                            <a:ext cx="11304" cy="15"/>
                          </a:xfrm>
                          <a:prstGeom prst="rect">
                            <a:avLst/>
                          </a:pr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FCB23" id="Group 29" o:spid="_x0000_s1026" style="position:absolute;margin-left:0;margin-top:-.35pt;width:565.2pt;height:66.25pt;z-index:-27088896;mso-position-horizontal-relative:page;mso-position-vertical-relative:page" coordorigin=",-7" coordsize="11304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">
                <v:rect id="Rectangle 32" o:spid="_x0000_s1027" style="position:absolute;left:775;width:231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vHMQA&#10;AADbAAAADwAAAGRycy9kb3ducmV2LnhtbESPT2vCQBTE7wW/w/KE3upGERujq0igKPRU/4DHR/aZ&#10;jWbfhuw2Jt++Wyj0OMzMb5j1tre16Kj1lWMF00kCgrhwuuJSwfn08ZaC8AFZY+2YFAzkYbsZvawx&#10;0+7JX9QdQykihH2GCkwITSalLwxZ9BPXEEfv5lqLIcq2lLrFZ4TbWs6SZCEtVhwXDDaUGyoex2+r&#10;4JDei/xih8/31Nz312mXL9xjUOp13O9WIAL14T/81z5oBfM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rxzEAAAA2wAAAA8AAAAAAAAAAAAAAAAAmAIAAGRycy9k&#10;b3ducmV2LnhtbFBLBQYAAAAABAAEAPUAAACJAwAAAAA=&#10;" fillcolor="#4f81bc" stroked="f"/>
                <v:shape id="AutoShape 31" o:spid="_x0000_s1028" style="position:absolute;left:775;width:231;height:1311;visibility:visible;mso-wrap-style:square;v-text-anchor:top" coordsize="231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rcIA&#10;AADbAAAADwAAAGRycy9kb3ducmV2LnhtbESPTWvCQBCG7wX/wzKCt7qxYJHoKiIExFP9KPQ4ZMck&#10;uDsbsmuM/vrOodDj8M77zDyrzeCd6qmLTWADs2kGirgMtuHKwOVcvC9AxYRs0QUmA0+KsFmP3laY&#10;2/DgI/WnVCmBcMzRQJ1Sm2sdy5o8xmloiSW7hs5jkrGrtO3wIXDv9EeWfWqPDcuFGlva1VTeTncv&#10;lAOef+KhmBfZ8/v15Xvn4rEwZjIetktQiYb0v/zX3lsDc/leXMQD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gutwgAAANsAAAAPAAAAAAAAAAAAAAAAAJgCAABkcnMvZG93&#10;bnJldi54bWxQSwUGAAAAAAQABAD1AAAAhwMAAAAA&#10;" path="m,1310r231,l231,m,l,1310e" filled="f" strokecolor="#4f81bc" strokeweight=".72pt">
                  <v:path arrowok="t" o:connecttype="custom" o:connectlocs="0,1310;231,1310;231,0;0,0;0,1310" o:connectangles="0,0,0,0,0"/>
                </v:shape>
                <v:rect id="Rectangle 30" o:spid="_x0000_s1029" style="position:absolute;top:1303;width:1130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CIsQA&#10;AADbAAAADwAAAGRycy9kb3ducmV2LnhtbESPwWrDMBBE74H+g9hCb4nsQEJxI4dSaEgTeqidD1is&#10;teXWWhlLiZ18fVQo9DjMzBtms51sJy40+NaxgnSRgCCunG65UXAq3+fPIHxA1tg5JgVX8rDNH2Yb&#10;zLQb+YsuRWhEhLDPUIEJoc+k9JUhi37heuLo1W6wGKIcGqkHHCPcdnKZJGtpseW4YLCnN0PVT3G2&#10;CsrjWJVpEfzn7UDtR12udt+mV+rpcXp9ARFoCv/hv/ZeK1il8Ps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QiLEAAAA2wAAAA8AAAAAAAAAAAAAAAAAmAIAAGRycy9k&#10;b3ducmV2LnhtbFBLBQYAAAAABAAEAPUAAACJAwAAAAA=&#10;" fillcolor="#497dba" stroked="f"/>
                <w10:wrap anchorx="page" anchory="page"/>
              </v:group>
            </w:pict>
          </mc:Fallback>
        </mc:AlternateConten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2"/>
        </w:rPr>
      </w:pPr>
    </w:p>
    <w:p w:rsidR="004E7696" w:rsidRDefault="004E7696">
      <w:pPr>
        <w:pStyle w:val="a3"/>
        <w:spacing w:before="4"/>
        <w:ind w:left="0" w:firstLine="0"/>
        <w:jc w:val="left"/>
        <w:rPr>
          <w:rFonts w:ascii="Cambria"/>
          <w:b/>
          <w:sz w:val="18"/>
        </w:rPr>
      </w:pPr>
    </w:p>
    <w:p w:rsidR="004E7696" w:rsidRDefault="00C27CE0">
      <w:pPr>
        <w:spacing w:before="89" w:line="264" w:lineRule="auto"/>
        <w:ind w:left="4802" w:right="2097" w:hanging="3143"/>
        <w:rPr>
          <w:b/>
          <w:sz w:val="27"/>
        </w:rPr>
      </w:pPr>
      <w:r>
        <w:rPr>
          <w:b/>
          <w:color w:val="000009"/>
          <w:sz w:val="27"/>
        </w:rPr>
        <w:t>РЕГЛАМЕНТИРОВАНИЕ ОБРАЗОВАТЕЛЬНОГО ПРОЦЕССА НА 2020-2021 УЧЕБНЫЙ ГОД</w:t>
      </w:r>
      <w:r>
        <w:rPr>
          <w:b/>
          <w:color w:val="000009"/>
          <w:spacing w:val="-65"/>
          <w:sz w:val="27"/>
        </w:rPr>
        <w:t xml:space="preserve"> </w:t>
      </w:r>
      <w:r>
        <w:rPr>
          <w:b/>
          <w:color w:val="000009"/>
          <w:sz w:val="27"/>
        </w:rPr>
        <w:t>ДЛЯ</w:t>
      </w:r>
      <w:r>
        <w:rPr>
          <w:b/>
          <w:color w:val="000009"/>
          <w:spacing w:val="1"/>
          <w:sz w:val="27"/>
        </w:rPr>
        <w:t xml:space="preserve"> </w:t>
      </w:r>
      <w:r>
        <w:rPr>
          <w:b/>
          <w:color w:val="000009"/>
          <w:sz w:val="27"/>
        </w:rPr>
        <w:t>5</w:t>
      </w:r>
      <w:r>
        <w:rPr>
          <w:b/>
          <w:color w:val="000009"/>
          <w:spacing w:val="-3"/>
          <w:sz w:val="27"/>
        </w:rPr>
        <w:t xml:space="preserve"> </w:t>
      </w:r>
      <w:r>
        <w:rPr>
          <w:b/>
          <w:color w:val="000009"/>
          <w:sz w:val="27"/>
        </w:rPr>
        <w:t>- 9-ых</w:t>
      </w:r>
      <w:r>
        <w:rPr>
          <w:b/>
          <w:color w:val="000009"/>
          <w:spacing w:val="64"/>
          <w:sz w:val="27"/>
        </w:rPr>
        <w:t xml:space="preserve"> </w:t>
      </w:r>
      <w:r>
        <w:rPr>
          <w:b/>
          <w:color w:val="000009"/>
          <w:sz w:val="27"/>
        </w:rPr>
        <w:t>КЛАССОВ</w:t>
      </w:r>
      <w:r w:rsidR="00CA4E8D">
        <w:rPr>
          <w:b/>
          <w:color w:val="000009"/>
          <w:spacing w:val="-4"/>
          <w:sz w:val="27"/>
        </w:rPr>
        <w:t xml:space="preserve"> МКОУ СОШ с. Усть - Соболевка</w:t>
      </w:r>
    </w:p>
    <w:p w:rsidR="004E7696" w:rsidRDefault="004E7696">
      <w:pPr>
        <w:pStyle w:val="a3"/>
        <w:spacing w:before="4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275"/>
        <w:gridCol w:w="1294"/>
        <w:gridCol w:w="2677"/>
        <w:gridCol w:w="2552"/>
        <w:gridCol w:w="1419"/>
        <w:gridCol w:w="1986"/>
        <w:gridCol w:w="2977"/>
      </w:tblGrid>
      <w:tr w:rsidR="004E7696">
        <w:trPr>
          <w:trHeight w:val="275"/>
        </w:trPr>
        <w:tc>
          <w:tcPr>
            <w:tcW w:w="1244" w:type="dxa"/>
            <w:vMerge w:val="restart"/>
          </w:tcPr>
          <w:p w:rsidR="004E7696" w:rsidRDefault="004E769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E7696" w:rsidRDefault="00C27CE0">
            <w:pPr>
              <w:pStyle w:val="TableParagraph"/>
              <w:ind w:left="259" w:right="149" w:hanging="8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569" w:type="dxa"/>
            <w:gridSpan w:val="2"/>
          </w:tcPr>
          <w:p w:rsidR="004E7696" w:rsidRDefault="00C27CE0">
            <w:pPr>
              <w:pStyle w:val="TableParagraph"/>
              <w:spacing w:line="256" w:lineRule="exact"/>
              <w:ind w:left="1041" w:right="1036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677" w:type="dxa"/>
            <w:vMerge w:val="restart"/>
          </w:tcPr>
          <w:p w:rsidR="004E7696" w:rsidRDefault="00C27CE0">
            <w:pPr>
              <w:pStyle w:val="TableParagraph"/>
              <w:ind w:left="248" w:right="242" w:firstLine="69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четвертей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4E7696" w:rsidRDefault="00C27CE0">
            <w:pPr>
              <w:pStyle w:val="TableParagraph"/>
              <w:spacing w:line="264" w:lineRule="exact"/>
              <w:ind w:left="672"/>
              <w:rPr>
                <w:sz w:val="24"/>
              </w:rPr>
            </w:pPr>
            <w:r>
              <w:rPr>
                <w:sz w:val="24"/>
              </w:rPr>
              <w:t>недель/дней)</w:t>
            </w:r>
          </w:p>
        </w:tc>
        <w:tc>
          <w:tcPr>
            <w:tcW w:w="2552" w:type="dxa"/>
            <w:vMerge w:val="restart"/>
          </w:tcPr>
          <w:p w:rsidR="004E7696" w:rsidRDefault="00C27CE0">
            <w:pPr>
              <w:pStyle w:val="TableParagraph"/>
              <w:ind w:left="710" w:right="121" w:hanging="58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05" w:type="dxa"/>
            <w:gridSpan w:val="2"/>
          </w:tcPr>
          <w:p w:rsidR="004E7696" w:rsidRDefault="00C27CE0">
            <w:pPr>
              <w:pStyle w:val="TableParagraph"/>
              <w:spacing w:line="256" w:lineRule="exact"/>
              <w:ind w:left="1460" w:right="145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977" w:type="dxa"/>
            <w:vMerge w:val="restart"/>
          </w:tcPr>
          <w:p w:rsidR="004E7696" w:rsidRDefault="00C27CE0">
            <w:pPr>
              <w:pStyle w:val="TableParagraph"/>
              <w:spacing w:before="128"/>
              <w:ind w:left="466" w:right="463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4E7696">
        <w:trPr>
          <w:trHeight w:val="817"/>
        </w:trPr>
        <w:tc>
          <w:tcPr>
            <w:tcW w:w="124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4E7696" w:rsidRDefault="00C27CE0">
            <w:pPr>
              <w:pStyle w:val="TableParagraph"/>
              <w:ind w:left="184" w:right="163" w:firstLine="10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1294" w:type="dxa"/>
          </w:tcPr>
          <w:p w:rsidR="004E7696" w:rsidRDefault="00C27CE0">
            <w:pPr>
              <w:pStyle w:val="TableParagraph"/>
              <w:ind w:left="193" w:right="79" w:hanging="84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677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4E7696" w:rsidRDefault="00C27CE0">
            <w:pPr>
              <w:pStyle w:val="TableParagraph"/>
              <w:ind w:left="287" w:right="272" w:firstLine="6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</w:t>
            </w:r>
          </w:p>
        </w:tc>
        <w:tc>
          <w:tcPr>
            <w:tcW w:w="1986" w:type="dxa"/>
          </w:tcPr>
          <w:p w:rsidR="004E7696" w:rsidRDefault="00C27CE0">
            <w:pPr>
              <w:pStyle w:val="TableParagraph"/>
              <w:ind w:left="570" w:right="430" w:hanging="120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 w:rsidTr="00BD6DAB">
        <w:trPr>
          <w:trHeight w:val="609"/>
        </w:trPr>
        <w:tc>
          <w:tcPr>
            <w:tcW w:w="1244" w:type="dxa"/>
            <w:shd w:val="clear" w:color="auto" w:fill="auto"/>
          </w:tcPr>
          <w:p w:rsidR="004E7696" w:rsidRDefault="00C27CE0">
            <w:pPr>
              <w:pStyle w:val="TableParagraph"/>
              <w:spacing w:before="2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4E7696" w:rsidRDefault="00C27CE0">
            <w:pPr>
              <w:pStyle w:val="TableParagraph"/>
              <w:spacing w:before="26" w:line="259" w:lineRule="exact"/>
              <w:ind w:left="11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275" w:type="dxa"/>
            <w:shd w:val="clear" w:color="auto" w:fill="auto"/>
          </w:tcPr>
          <w:p w:rsidR="004E7696" w:rsidRDefault="00C27CE0">
            <w:pPr>
              <w:pStyle w:val="TableParagraph"/>
              <w:spacing w:before="182"/>
              <w:ind w:left="14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01.09.20г</w:t>
            </w:r>
          </w:p>
        </w:tc>
        <w:tc>
          <w:tcPr>
            <w:tcW w:w="1294" w:type="dxa"/>
            <w:shd w:val="clear" w:color="auto" w:fill="auto"/>
          </w:tcPr>
          <w:p w:rsidR="004E7696" w:rsidRDefault="00C27CE0">
            <w:pPr>
              <w:pStyle w:val="TableParagraph"/>
              <w:spacing w:before="182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30.10.20г</w:t>
            </w:r>
          </w:p>
        </w:tc>
        <w:tc>
          <w:tcPr>
            <w:tcW w:w="2677" w:type="dxa"/>
            <w:shd w:val="clear" w:color="auto" w:fill="auto"/>
          </w:tcPr>
          <w:p w:rsidR="004E7696" w:rsidRDefault="00C27CE0">
            <w:pPr>
              <w:pStyle w:val="TableParagraph"/>
              <w:spacing w:before="177"/>
              <w:ind w:left="987" w:right="978"/>
              <w:jc w:val="center"/>
              <w:rPr>
                <w:sz w:val="24"/>
              </w:rPr>
            </w:pPr>
            <w:r>
              <w:rPr>
                <w:sz w:val="24"/>
              </w:rPr>
              <w:t>44 дня</w:t>
            </w:r>
          </w:p>
        </w:tc>
        <w:tc>
          <w:tcPr>
            <w:tcW w:w="2552" w:type="dxa"/>
            <w:shd w:val="clear" w:color="auto" w:fill="auto"/>
          </w:tcPr>
          <w:p w:rsidR="004E7696" w:rsidRDefault="00C27CE0">
            <w:pPr>
              <w:pStyle w:val="TableParagraph"/>
              <w:spacing w:before="28" w:line="275" w:lineRule="exact"/>
              <w:ind w:left="264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 по 30 октября</w:t>
            </w:r>
          </w:p>
          <w:p w:rsidR="004E7696" w:rsidRDefault="00C27CE0">
            <w:pPr>
              <w:pStyle w:val="TableParagraph"/>
              <w:spacing w:line="275" w:lineRule="exact"/>
              <w:ind w:left="26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9" w:type="dxa"/>
            <w:shd w:val="clear" w:color="auto" w:fill="auto"/>
          </w:tcPr>
          <w:p w:rsidR="004E7696" w:rsidRDefault="00C27CE0">
            <w:pPr>
              <w:pStyle w:val="TableParagraph"/>
              <w:spacing w:before="182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31.10.20г</w:t>
            </w:r>
          </w:p>
        </w:tc>
        <w:tc>
          <w:tcPr>
            <w:tcW w:w="1986" w:type="dxa"/>
            <w:shd w:val="clear" w:color="auto" w:fill="auto"/>
          </w:tcPr>
          <w:p w:rsidR="004E7696" w:rsidRDefault="00C27CE0">
            <w:pPr>
              <w:pStyle w:val="TableParagraph"/>
              <w:spacing w:before="182"/>
              <w:ind w:left="495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08.11.20г</w:t>
            </w:r>
          </w:p>
        </w:tc>
        <w:tc>
          <w:tcPr>
            <w:tcW w:w="2977" w:type="dxa"/>
            <w:shd w:val="clear" w:color="auto" w:fill="auto"/>
          </w:tcPr>
          <w:p w:rsidR="004E7696" w:rsidRDefault="00C27CE0">
            <w:pPr>
              <w:pStyle w:val="TableParagraph"/>
              <w:spacing w:line="302" w:lineRule="exact"/>
              <w:ind w:left="1150" w:right="532" w:hanging="608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дней</w:t>
            </w:r>
          </w:p>
        </w:tc>
      </w:tr>
      <w:tr w:rsidR="004E7696" w:rsidTr="00BD6DAB">
        <w:trPr>
          <w:trHeight w:val="609"/>
        </w:trPr>
        <w:tc>
          <w:tcPr>
            <w:tcW w:w="1244" w:type="dxa"/>
            <w:shd w:val="clear" w:color="auto" w:fill="auto"/>
          </w:tcPr>
          <w:p w:rsidR="004E7696" w:rsidRDefault="00C27CE0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4E7696" w:rsidRDefault="00C27CE0">
            <w:pPr>
              <w:pStyle w:val="TableParagraph"/>
              <w:spacing w:before="27" w:line="259" w:lineRule="exact"/>
              <w:ind w:left="11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275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14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09.11.20г</w:t>
            </w:r>
          </w:p>
        </w:tc>
        <w:tc>
          <w:tcPr>
            <w:tcW w:w="1294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30.12.20г</w:t>
            </w:r>
          </w:p>
        </w:tc>
        <w:tc>
          <w:tcPr>
            <w:tcW w:w="2677" w:type="dxa"/>
            <w:shd w:val="clear" w:color="auto" w:fill="auto"/>
          </w:tcPr>
          <w:p w:rsidR="004E7696" w:rsidRDefault="00C27CE0">
            <w:pPr>
              <w:pStyle w:val="TableParagraph"/>
              <w:spacing w:before="162"/>
              <w:ind w:left="0" w:right="934"/>
              <w:jc w:val="right"/>
              <w:rPr>
                <w:sz w:val="24"/>
              </w:rPr>
            </w:pPr>
            <w:r>
              <w:rPr>
                <w:sz w:val="24"/>
              </w:rPr>
              <w:t>38 дней</w:t>
            </w:r>
          </w:p>
        </w:tc>
        <w:tc>
          <w:tcPr>
            <w:tcW w:w="2552" w:type="dxa"/>
            <w:shd w:val="clear" w:color="auto" w:fill="auto"/>
          </w:tcPr>
          <w:p w:rsidR="004E7696" w:rsidRDefault="00C27CE0">
            <w:pPr>
              <w:pStyle w:val="TableParagraph"/>
              <w:spacing w:before="27" w:line="275" w:lineRule="exact"/>
              <w:ind w:left="26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21 по 30 декабря</w:t>
            </w:r>
          </w:p>
          <w:p w:rsidR="004E7696" w:rsidRDefault="00C27CE0">
            <w:pPr>
              <w:pStyle w:val="TableParagraph"/>
              <w:spacing w:line="275" w:lineRule="exact"/>
              <w:ind w:left="26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9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31.12.20г</w:t>
            </w:r>
          </w:p>
        </w:tc>
        <w:tc>
          <w:tcPr>
            <w:tcW w:w="1986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495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10.01.21г</w:t>
            </w:r>
          </w:p>
        </w:tc>
        <w:tc>
          <w:tcPr>
            <w:tcW w:w="2977" w:type="dxa"/>
            <w:shd w:val="clear" w:color="auto" w:fill="auto"/>
          </w:tcPr>
          <w:p w:rsidR="004E7696" w:rsidRDefault="00C27CE0">
            <w:pPr>
              <w:pStyle w:val="TableParagraph"/>
              <w:spacing w:line="302" w:lineRule="exact"/>
              <w:ind w:left="1090" w:right="575" w:hanging="504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 дней</w:t>
            </w:r>
          </w:p>
        </w:tc>
      </w:tr>
      <w:tr w:rsidR="004E7696" w:rsidTr="00BD6DAB">
        <w:trPr>
          <w:trHeight w:val="640"/>
        </w:trPr>
        <w:tc>
          <w:tcPr>
            <w:tcW w:w="1244" w:type="dxa"/>
            <w:shd w:val="clear" w:color="auto" w:fill="auto"/>
          </w:tcPr>
          <w:p w:rsidR="004E7696" w:rsidRDefault="00C27CE0">
            <w:pPr>
              <w:pStyle w:val="TableParagraph"/>
              <w:spacing w:before="4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4E7696" w:rsidRDefault="00C27CE0">
            <w:pPr>
              <w:pStyle w:val="TableParagraph"/>
              <w:spacing w:before="27" w:line="273" w:lineRule="exact"/>
              <w:ind w:left="11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275" w:type="dxa"/>
            <w:shd w:val="clear" w:color="auto" w:fill="auto"/>
          </w:tcPr>
          <w:p w:rsidR="004E7696" w:rsidRDefault="00C27CE0">
            <w:pPr>
              <w:pStyle w:val="TableParagraph"/>
              <w:spacing w:before="195"/>
              <w:ind w:left="14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11.01.21г</w:t>
            </w:r>
          </w:p>
        </w:tc>
        <w:tc>
          <w:tcPr>
            <w:tcW w:w="1294" w:type="dxa"/>
            <w:shd w:val="clear" w:color="auto" w:fill="auto"/>
          </w:tcPr>
          <w:p w:rsidR="004E7696" w:rsidRDefault="00C27CE0">
            <w:pPr>
              <w:pStyle w:val="TableParagraph"/>
              <w:spacing w:before="195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19.03.21г</w:t>
            </w:r>
          </w:p>
        </w:tc>
        <w:tc>
          <w:tcPr>
            <w:tcW w:w="2677" w:type="dxa"/>
            <w:shd w:val="clear" w:color="auto" w:fill="auto"/>
          </w:tcPr>
          <w:p w:rsidR="004E7696" w:rsidRDefault="00C27CE0">
            <w:pPr>
              <w:pStyle w:val="TableParagraph"/>
              <w:spacing w:before="191"/>
              <w:ind w:left="0" w:right="93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2" w:type="dxa"/>
            <w:shd w:val="clear" w:color="auto" w:fill="auto"/>
          </w:tcPr>
          <w:p w:rsidR="004E7696" w:rsidRDefault="00C27CE0">
            <w:pPr>
              <w:pStyle w:val="TableParagraph"/>
              <w:spacing w:before="30"/>
              <w:ind w:left="264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 по 19 марта</w:t>
            </w:r>
          </w:p>
          <w:p w:rsidR="004E7696" w:rsidRDefault="00C27CE0">
            <w:pPr>
              <w:pStyle w:val="TableParagraph"/>
              <w:spacing w:before="29"/>
              <w:ind w:left="264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9" w:type="dxa"/>
            <w:shd w:val="clear" w:color="auto" w:fill="auto"/>
          </w:tcPr>
          <w:p w:rsidR="004E7696" w:rsidRDefault="00C27CE0">
            <w:pPr>
              <w:pStyle w:val="TableParagraph"/>
              <w:spacing w:before="30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20.03.21г</w:t>
            </w:r>
          </w:p>
        </w:tc>
        <w:tc>
          <w:tcPr>
            <w:tcW w:w="1986" w:type="dxa"/>
            <w:shd w:val="clear" w:color="auto" w:fill="auto"/>
          </w:tcPr>
          <w:p w:rsidR="004E7696" w:rsidRDefault="00C27CE0">
            <w:pPr>
              <w:pStyle w:val="TableParagraph"/>
              <w:spacing w:before="30"/>
              <w:ind w:left="495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28.03.21г</w:t>
            </w:r>
          </w:p>
        </w:tc>
        <w:tc>
          <w:tcPr>
            <w:tcW w:w="2977" w:type="dxa"/>
            <w:shd w:val="clear" w:color="auto" w:fill="auto"/>
          </w:tcPr>
          <w:p w:rsidR="004E7696" w:rsidRDefault="00C27CE0">
            <w:pPr>
              <w:pStyle w:val="TableParagraph"/>
              <w:spacing w:before="6" w:line="304" w:lineRule="exact"/>
              <w:ind w:left="1150" w:right="483" w:hanging="658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дней</w:t>
            </w:r>
          </w:p>
        </w:tc>
      </w:tr>
      <w:tr w:rsidR="004E7696" w:rsidTr="00BD6DAB">
        <w:trPr>
          <w:trHeight w:val="609"/>
        </w:trPr>
        <w:tc>
          <w:tcPr>
            <w:tcW w:w="1244" w:type="dxa"/>
            <w:shd w:val="clear" w:color="auto" w:fill="auto"/>
          </w:tcPr>
          <w:p w:rsidR="004E7696" w:rsidRDefault="00C27CE0">
            <w:pPr>
              <w:pStyle w:val="TableParagraph"/>
              <w:spacing w:before="2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4E7696" w:rsidRDefault="00C27CE0">
            <w:pPr>
              <w:pStyle w:val="TableParagraph"/>
              <w:spacing w:before="27" w:line="259" w:lineRule="exact"/>
              <w:ind w:left="11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1275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14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29.03.21г</w:t>
            </w:r>
          </w:p>
        </w:tc>
        <w:tc>
          <w:tcPr>
            <w:tcW w:w="1294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25.05.21г</w:t>
            </w:r>
          </w:p>
        </w:tc>
        <w:tc>
          <w:tcPr>
            <w:tcW w:w="2677" w:type="dxa"/>
            <w:shd w:val="clear" w:color="auto" w:fill="auto"/>
          </w:tcPr>
          <w:p w:rsidR="004E7696" w:rsidRDefault="00C27CE0">
            <w:pPr>
              <w:pStyle w:val="TableParagraph"/>
              <w:spacing w:before="162"/>
              <w:ind w:left="0" w:right="934"/>
              <w:jc w:val="right"/>
              <w:rPr>
                <w:sz w:val="24"/>
              </w:rPr>
            </w:pPr>
            <w:r>
              <w:rPr>
                <w:sz w:val="24"/>
              </w:rPr>
              <w:t>40 дней</w:t>
            </w:r>
          </w:p>
        </w:tc>
        <w:tc>
          <w:tcPr>
            <w:tcW w:w="2552" w:type="dxa"/>
            <w:shd w:val="clear" w:color="auto" w:fill="auto"/>
          </w:tcPr>
          <w:p w:rsidR="004E7696" w:rsidRDefault="00C27CE0">
            <w:pPr>
              <w:pStyle w:val="TableParagraph"/>
              <w:spacing w:line="304" w:lineRule="exact"/>
              <w:ind w:left="797" w:right="529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с 12 по 21мая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19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26.05.21г</w:t>
            </w:r>
          </w:p>
        </w:tc>
        <w:tc>
          <w:tcPr>
            <w:tcW w:w="1986" w:type="dxa"/>
            <w:shd w:val="clear" w:color="auto" w:fill="auto"/>
          </w:tcPr>
          <w:p w:rsidR="004E7696" w:rsidRDefault="00C27CE0">
            <w:pPr>
              <w:pStyle w:val="TableParagraph"/>
              <w:spacing w:before="181"/>
              <w:ind w:left="495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31.08.21г</w:t>
            </w:r>
          </w:p>
        </w:tc>
        <w:tc>
          <w:tcPr>
            <w:tcW w:w="2977" w:type="dxa"/>
            <w:shd w:val="clear" w:color="auto" w:fill="auto"/>
          </w:tcPr>
          <w:p w:rsidR="004E7696" w:rsidRDefault="00C27CE0">
            <w:pPr>
              <w:pStyle w:val="TableParagraph"/>
              <w:spacing w:line="302" w:lineRule="exact"/>
              <w:ind w:left="1090" w:right="594" w:hanging="4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летние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98 дней</w:t>
            </w:r>
          </w:p>
        </w:tc>
      </w:tr>
      <w:tr w:rsidR="004E7696">
        <w:trPr>
          <w:trHeight w:val="1413"/>
        </w:trPr>
        <w:tc>
          <w:tcPr>
            <w:tcW w:w="1244" w:type="dxa"/>
          </w:tcPr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4E7696" w:rsidRDefault="00C27CE0"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7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7" w:type="dxa"/>
          </w:tcPr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4E7696" w:rsidRDefault="00C27CE0">
            <w:pPr>
              <w:pStyle w:val="TableParagraph"/>
              <w:ind w:left="0" w:right="8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  <w:tc>
          <w:tcPr>
            <w:tcW w:w="2552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4E7696" w:rsidRDefault="00C27CE0">
            <w:pPr>
              <w:pStyle w:val="TableParagraph"/>
              <w:spacing w:before="30" w:line="237" w:lineRule="auto"/>
              <w:ind w:left="125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 дней + дополнительно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каникулярных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  <w:p w:rsidR="004E7696" w:rsidRDefault="00C27CE0">
            <w:pPr>
              <w:pStyle w:val="TableParagraph"/>
              <w:spacing w:before="1"/>
              <w:ind w:left="462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(1,2,3,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9,10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мая)</w:t>
            </w:r>
          </w:p>
          <w:p w:rsidR="004E7696" w:rsidRDefault="004E769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4E7696" w:rsidRDefault="00C27CE0">
            <w:pPr>
              <w:pStyle w:val="TableParagraph"/>
              <w:spacing w:line="259" w:lineRule="exact"/>
              <w:ind w:left="464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 дня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spacing w:before="8"/>
        <w:ind w:left="0" w:firstLine="0"/>
        <w:jc w:val="left"/>
        <w:rPr>
          <w:b/>
          <w:sz w:val="22"/>
        </w:rPr>
      </w:pPr>
    </w:p>
    <w:p w:rsidR="004E7696" w:rsidRDefault="00C27CE0">
      <w:pPr>
        <w:ind w:right="851"/>
        <w:jc w:val="right"/>
        <w:rPr>
          <w:sz w:val="24"/>
        </w:rPr>
      </w:pPr>
      <w:r>
        <w:rPr>
          <w:sz w:val="24"/>
        </w:rPr>
        <w:t>591</w:t>
      </w:r>
    </w:p>
    <w:p w:rsidR="004E7696" w:rsidRDefault="004E7696">
      <w:pPr>
        <w:jc w:val="right"/>
        <w:rPr>
          <w:sz w:val="24"/>
        </w:rPr>
        <w:sectPr w:rsidR="004E7696">
          <w:headerReference w:type="default" r:id="rId33"/>
          <w:footerReference w:type="default" r:id="rId34"/>
          <w:pgSz w:w="16840" w:h="11910" w:orient="landscape"/>
          <w:pgMar w:top="0" w:right="280" w:bottom="280" w:left="920" w:header="0" w:footer="0" w:gutter="0"/>
          <w:cols w:space="720"/>
        </w:sect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C27CE0" w:rsidP="00B14A84">
      <w:pPr>
        <w:pStyle w:val="a4"/>
        <w:numPr>
          <w:ilvl w:val="2"/>
          <w:numId w:val="102"/>
        </w:numPr>
        <w:tabs>
          <w:tab w:val="left" w:pos="2091"/>
        </w:tabs>
        <w:spacing w:before="230"/>
        <w:ind w:left="2090"/>
        <w:jc w:val="both"/>
        <w:rPr>
          <w:b/>
          <w:color w:val="000009"/>
          <w:sz w:val="28"/>
        </w:rPr>
      </w:pPr>
      <w:r>
        <w:rPr>
          <w:b/>
          <w:color w:val="000009"/>
          <w:sz w:val="28"/>
        </w:rPr>
        <w:t>План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деятельности</w:t>
      </w:r>
    </w:p>
    <w:p w:rsidR="004E7696" w:rsidRDefault="00C27CE0">
      <w:pPr>
        <w:pStyle w:val="a3"/>
        <w:spacing w:before="43" w:line="276" w:lineRule="auto"/>
        <w:ind w:right="263" w:firstLine="6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 xml:space="preserve">образовательного стандарта в </w:t>
      </w:r>
      <w:r w:rsidR="004C072E">
        <w:t>МКОУ СОШ с. Усть - Соболевка</w:t>
      </w:r>
      <w:r w:rsidR="00881D71">
        <w:t xml:space="preserve"> </w:t>
      </w:r>
      <w:r>
        <w:t>реализуется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спортивно-оздоровительное.</w:t>
      </w:r>
      <w:r w:rsidR="00BD6DAB">
        <w:t xml:space="preserve"> </w:t>
      </w:r>
      <w:r w:rsidR="004C072E">
        <w:rPr>
          <w:spacing w:val="1"/>
        </w:rPr>
        <w:t>МКОУ СОШ с. Усть - Соболевка</w:t>
      </w:r>
      <w:r w:rsidR="004C072E">
        <w:t xml:space="preserve"> </w:t>
      </w:r>
      <w:r>
        <w:t>предоставляет обучающимся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 и реализуется посредством различных</w:t>
      </w:r>
      <w:r>
        <w:rPr>
          <w:spacing w:val="1"/>
        </w:rPr>
        <w:t xml:space="preserve"> </w:t>
      </w:r>
      <w:r>
        <w:t>форм организации, таких, как экскурсии, кружки, секции, круглые столы,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общественно-полезные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проектирование и т.д.</w:t>
      </w:r>
    </w:p>
    <w:p w:rsidR="004C072E" w:rsidRDefault="00C27CE0" w:rsidP="00881D71">
      <w:pPr>
        <w:pStyle w:val="a3"/>
        <w:spacing w:before="2"/>
        <w:ind w:left="1241" w:firstLine="0"/>
      </w:pPr>
      <w:r>
        <w:t>При</w:t>
      </w:r>
      <w:r>
        <w:rPr>
          <w:spacing w:val="29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rPr>
          <w:spacing w:val="1"/>
        </w:rPr>
        <w:t xml:space="preserve"> </w:t>
      </w:r>
      <w:r>
        <w:t>использует</w:t>
      </w:r>
    </w:p>
    <w:p w:rsidR="004E7696" w:rsidRDefault="00C27CE0" w:rsidP="004C072E">
      <w:pPr>
        <w:pStyle w:val="a3"/>
        <w:spacing w:before="2"/>
        <w:ind w:firstLine="0"/>
      </w:pPr>
      <w:r>
        <w:t>возможности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 спорта и других организаций. В период каникул для 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7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 смен.</w:t>
      </w:r>
    </w:p>
    <w:p w:rsidR="004E7696" w:rsidRDefault="00C27CE0">
      <w:pPr>
        <w:pStyle w:val="a3"/>
        <w:spacing w:line="276" w:lineRule="auto"/>
        <w:ind w:right="266"/>
      </w:pPr>
      <w:r>
        <w:t xml:space="preserve">Модель внеурочной деятельности, реализуемая в </w:t>
      </w:r>
      <w:r w:rsidR="004C072E">
        <w:t xml:space="preserve">МКОУ СОШ с. Усть - Соболевка - </w:t>
      </w:r>
      <w:r>
        <w:rPr>
          <w:spacing w:val="1"/>
        </w:rPr>
        <w:t xml:space="preserve"> </w:t>
      </w:r>
      <w:r>
        <w:t>оптимизационная. Такая модель, построенная на основе оптимизации всех</w:t>
      </w:r>
      <w:r>
        <w:rPr>
          <w:spacing w:val="1"/>
        </w:rPr>
        <w:t xml:space="preserve"> </w:t>
      </w:r>
      <w:r>
        <w:t>внутренних ресурсов образовательной организации, предполагает, что в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педагог-библиотекарь</w:t>
      </w:r>
      <w:r>
        <w:rPr>
          <w:spacing w:val="1"/>
        </w:rPr>
        <w:t xml:space="preserve"> </w:t>
      </w:r>
      <w:r>
        <w:t>и другие), предполагает возможность использования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партнеров.</w:t>
      </w:r>
    </w:p>
    <w:p w:rsidR="004E7696" w:rsidRDefault="00C27CE0">
      <w:pPr>
        <w:pStyle w:val="a3"/>
        <w:spacing w:line="278" w:lineRule="auto"/>
        <w:ind w:right="274"/>
      </w:pPr>
      <w:r>
        <w:t>Координирующую роль выполняет классный руководитель, который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задачами:</w:t>
      </w:r>
    </w:p>
    <w:p w:rsidR="004E7696" w:rsidRDefault="00C27CE0">
      <w:pPr>
        <w:pStyle w:val="a4"/>
        <w:numPr>
          <w:ilvl w:val="0"/>
          <w:numId w:val="85"/>
        </w:numPr>
        <w:tabs>
          <w:tab w:val="left" w:pos="1623"/>
        </w:tabs>
        <w:spacing w:line="276" w:lineRule="auto"/>
        <w:ind w:right="265" w:firstLine="707"/>
        <w:rPr>
          <w:sz w:val="28"/>
        </w:rPr>
      </w:pPr>
      <w:r>
        <w:rPr>
          <w:sz w:val="28"/>
        </w:rPr>
        <w:t>взаимодействует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персоналом школы;</w:t>
      </w:r>
    </w:p>
    <w:p w:rsidR="004E7696" w:rsidRDefault="00C27CE0">
      <w:pPr>
        <w:pStyle w:val="a4"/>
        <w:numPr>
          <w:ilvl w:val="0"/>
          <w:numId w:val="85"/>
        </w:numPr>
        <w:tabs>
          <w:tab w:val="left" w:pos="1566"/>
        </w:tabs>
        <w:spacing w:line="276" w:lineRule="auto"/>
        <w:ind w:right="267" w:firstLine="707"/>
        <w:rPr>
          <w:sz w:val="28"/>
        </w:rPr>
      </w:pPr>
      <w:r>
        <w:rPr>
          <w:sz w:val="28"/>
        </w:rPr>
        <w:t>организует в классе образовательную деятельность, оптимальную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headerReference w:type="default" r:id="rId35"/>
          <w:footerReference w:type="default" r:id="rId36"/>
          <w:pgSz w:w="11910" w:h="16840"/>
          <w:pgMar w:top="1460" w:right="580" w:bottom="1420" w:left="1020" w:header="0" w:footer="1237" w:gutter="0"/>
          <w:pgNumType w:start="592"/>
          <w:cols w:space="720"/>
        </w:sectPr>
      </w:pPr>
    </w:p>
    <w:p w:rsidR="004E7696" w:rsidRDefault="00C27CE0">
      <w:pPr>
        <w:pStyle w:val="a4"/>
        <w:numPr>
          <w:ilvl w:val="0"/>
          <w:numId w:val="85"/>
        </w:numPr>
        <w:tabs>
          <w:tab w:val="left" w:pos="1611"/>
        </w:tabs>
        <w:spacing w:before="83" w:line="276" w:lineRule="auto"/>
        <w:ind w:right="266" w:firstLine="707"/>
        <w:rPr>
          <w:sz w:val="28"/>
        </w:rPr>
      </w:pPr>
      <w:r>
        <w:rPr>
          <w:sz w:val="28"/>
        </w:rPr>
        <w:lastRenderedPageBreak/>
        <w:t>организует систему отношений обучающегося через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воспитывающей деятельности коллектива класса, в том числе,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4E7696" w:rsidRDefault="00C27CE0">
      <w:pPr>
        <w:pStyle w:val="a4"/>
        <w:numPr>
          <w:ilvl w:val="0"/>
          <w:numId w:val="85"/>
        </w:numPr>
        <w:tabs>
          <w:tab w:val="left" w:pos="1832"/>
        </w:tabs>
        <w:spacing w:before="1" w:line="278" w:lineRule="auto"/>
        <w:ind w:right="271" w:firstLine="707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4E7696" w:rsidRDefault="00C27CE0">
      <w:pPr>
        <w:pStyle w:val="a3"/>
        <w:spacing w:line="276" w:lineRule="auto"/>
        <w:ind w:right="267"/>
      </w:pPr>
      <w:r>
        <w:t>Преимущества оптимизационной модели состоят в</w:t>
      </w:r>
      <w:r>
        <w:rPr>
          <w:spacing w:val="1"/>
        </w:rPr>
        <w:t xml:space="preserve"> </w:t>
      </w:r>
      <w:r>
        <w:t>создании 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 подразделений.</w:t>
      </w:r>
    </w:p>
    <w:p w:rsidR="004E7696" w:rsidRDefault="00C27CE0">
      <w:pPr>
        <w:pStyle w:val="a3"/>
        <w:spacing w:line="276" w:lineRule="auto"/>
        <w:ind w:right="265"/>
      </w:pPr>
      <w:r>
        <w:t xml:space="preserve">Внеурочная образовательная деятельность </w:t>
      </w:r>
      <w:r w:rsidR="00881D71"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 набора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внутришкольных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Насыщение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конкретных дел осуществляется ежегодно классным руководителем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потребностей</w:t>
      </w:r>
      <w:r>
        <w:rPr>
          <w:spacing w:val="3"/>
        </w:rPr>
        <w:t xml:space="preserve"> </w:t>
      </w:r>
      <w:r>
        <w:t>обучающихся класса.</w:t>
      </w:r>
    </w:p>
    <w:p w:rsidR="004E7696" w:rsidRDefault="00C27CE0">
      <w:pPr>
        <w:pStyle w:val="a3"/>
        <w:spacing w:line="276" w:lineRule="auto"/>
        <w:ind w:right="268"/>
      </w:pPr>
      <w:r>
        <w:t>Добровольность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упорядоченности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обозначено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ориентировочно,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Кружковые,</w:t>
      </w:r>
      <w:r>
        <w:rPr>
          <w:spacing w:val="1"/>
        </w:rPr>
        <w:t xml:space="preserve"> </w:t>
      </w:r>
      <w:r>
        <w:t>клубные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6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обучающихся.</w:t>
      </w:r>
    </w:p>
    <w:p w:rsidR="004E7696" w:rsidRDefault="00C27CE0">
      <w:pPr>
        <w:pStyle w:val="a3"/>
        <w:spacing w:line="276" w:lineRule="auto"/>
        <w:ind w:right="269"/>
      </w:pPr>
      <w:r>
        <w:t>Достижение планируемых результатов обеспечивается использованием</w:t>
      </w:r>
      <w:r>
        <w:rPr>
          <w:spacing w:val="-67"/>
        </w:rPr>
        <w:t xml:space="preserve"> </w:t>
      </w:r>
      <w:r>
        <w:t>во внеурочной деятельности таких технологий как коллективное творческое</w:t>
      </w:r>
      <w:r>
        <w:rPr>
          <w:spacing w:val="1"/>
        </w:rPr>
        <w:t xml:space="preserve"> </w:t>
      </w:r>
      <w:r>
        <w:t>дело, рефлексивный ситуационный классный час, игровые коммуникативные</w:t>
      </w:r>
      <w:r>
        <w:rPr>
          <w:spacing w:val="-67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шоу-технологии и другие.</w:t>
      </w:r>
    </w:p>
    <w:p w:rsidR="004E7696" w:rsidRDefault="00C27CE0">
      <w:pPr>
        <w:pStyle w:val="a3"/>
        <w:spacing w:line="276" w:lineRule="auto"/>
        <w:ind w:right="26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могут использоваться следующие </w:t>
      </w:r>
      <w:r>
        <w:rPr>
          <w:b/>
        </w:rPr>
        <w:t>виды внеурочной деятельности</w:t>
      </w:r>
      <w:r>
        <w:t>: игровая</w:t>
      </w:r>
      <w:r>
        <w:rPr>
          <w:spacing w:val="1"/>
        </w:rPr>
        <w:t xml:space="preserve"> </w:t>
      </w:r>
      <w:r>
        <w:t>деятельность, познавательная деятельность, проблемно-ценностное общение,</w:t>
      </w:r>
      <w:r>
        <w:rPr>
          <w:spacing w:val="-67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7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социально-значимая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трудовая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E7696" w:rsidRDefault="00C27CE0">
      <w:pPr>
        <w:pStyle w:val="a3"/>
        <w:spacing w:line="276" w:lineRule="auto"/>
        <w:ind w:right="267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b/>
        </w:rPr>
        <w:t>форм</w:t>
      </w:r>
      <w:r>
        <w:rPr>
          <w:b/>
          <w:spacing w:val="71"/>
        </w:rPr>
        <w:t xml:space="preserve"> </w:t>
      </w:r>
      <w:r>
        <w:rPr>
          <w:b/>
        </w:rPr>
        <w:t>внеурочной</w:t>
      </w:r>
      <w:r>
        <w:rPr>
          <w:b/>
          <w:spacing w:val="7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формируются с учётом пожеланий обучающихся и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реализован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отличных</w:t>
      </w:r>
      <w:r>
        <w:rPr>
          <w:spacing w:val="38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урочной</w:t>
      </w:r>
      <w:r>
        <w:rPr>
          <w:spacing w:val="38"/>
        </w:rPr>
        <w:t xml:space="preserve"> </w:t>
      </w:r>
      <w:r>
        <w:t>системы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4" w:firstLine="0"/>
      </w:pPr>
      <w:r>
        <w:lastRenderedPageBreak/>
        <w:t>обучения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студии, круглые столы, конференции, диспуты, школьные научные общества,</w:t>
      </w:r>
      <w:r>
        <w:rPr>
          <w:spacing w:val="-67"/>
        </w:rPr>
        <w:t xml:space="preserve"> </w:t>
      </w:r>
      <w:r>
        <w:t>олимпиады, конкурсы, соревнования, поисковые и научные 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внеурочной деятельности из перечня, предлагаемого ОО и др. Многие формы</w:t>
      </w:r>
      <w:r>
        <w:rPr>
          <w:spacing w:val="-67"/>
        </w:rPr>
        <w:t xml:space="preserve"> </w:t>
      </w:r>
      <w:r>
        <w:t>внеурочной деятельности могут носить комплексный характер, что позволяет</w:t>
      </w:r>
      <w:r>
        <w:rPr>
          <w:spacing w:val="-67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разнонаправленного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межвозрастного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участие семей обучающихся.</w:t>
      </w:r>
    </w:p>
    <w:p w:rsidR="004E7696" w:rsidRDefault="00C27CE0">
      <w:pPr>
        <w:pStyle w:val="a3"/>
        <w:spacing w:before="3" w:line="276" w:lineRule="auto"/>
        <w:ind w:right="2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посредством плана внеурочной деятельности</w:t>
      </w:r>
      <w:r>
        <w:rPr>
          <w:spacing w:val="1"/>
        </w:rPr>
        <w:t xml:space="preserve"> </w:t>
      </w:r>
      <w:r>
        <w:t>учитываются 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 w:rsidR="004C072E">
        <w:t xml:space="preserve"> МКОУ СОШ с. Усть - Соболевка </w:t>
      </w:r>
      <w:r>
        <w:t>(услуги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соревнования, погружения, КТД проводимые в ОО и составляющие уклад</w:t>
      </w:r>
      <w:r>
        <w:rPr>
          <w:spacing w:val="1"/>
        </w:rPr>
        <w:t xml:space="preserve"> </w:t>
      </w:r>
      <w:r>
        <w:t>школьной жизни), так и услуги учреждений дополнительного образования,</w:t>
      </w:r>
      <w:r>
        <w:rPr>
          <w:spacing w:val="1"/>
        </w:rPr>
        <w:t xml:space="preserve"> </w:t>
      </w:r>
      <w:r w:rsidR="004C072E">
        <w:t xml:space="preserve">культуры. При реализации  </w:t>
      </w:r>
      <w:r>
        <w:t>учитывается</w:t>
      </w:r>
      <w:r>
        <w:rPr>
          <w:spacing w:val="1"/>
        </w:rPr>
        <w:t xml:space="preserve"> </w:t>
      </w:r>
      <w:r>
        <w:t>освоение обучающимися учебных предметов, курсов, дисциплин 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организациях, осуществляющих образовательную деятельность (основание –</w:t>
      </w:r>
      <w:r>
        <w:rPr>
          <w:spacing w:val="1"/>
        </w:rPr>
        <w:t xml:space="preserve"> </w:t>
      </w:r>
      <w:r>
        <w:t>п.7</w:t>
      </w:r>
      <w:r>
        <w:rPr>
          <w:spacing w:val="-1"/>
        </w:rPr>
        <w:t xml:space="preserve"> </w:t>
      </w:r>
      <w:r>
        <w:t>ч.1</w:t>
      </w:r>
      <w:r>
        <w:rPr>
          <w:spacing w:val="1"/>
        </w:rPr>
        <w:t xml:space="preserve"> </w:t>
      </w:r>
      <w:r>
        <w:t>ст.34</w:t>
      </w:r>
      <w:r>
        <w:rPr>
          <w:spacing w:val="1"/>
        </w:rPr>
        <w:t xml:space="preserve"> </w:t>
      </w:r>
      <w:r>
        <w:t>ФЗ-273).</w:t>
      </w:r>
    </w:p>
    <w:p w:rsidR="004E7696" w:rsidRDefault="00C27CE0">
      <w:pPr>
        <w:pStyle w:val="a3"/>
        <w:spacing w:line="276" w:lineRule="auto"/>
        <w:ind w:right="26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 ПВУД ООО может предусматривать </w:t>
      </w:r>
      <w:r>
        <w:rPr>
          <w:b/>
        </w:rPr>
        <w:t>регулярные внеурочные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фиксируемой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(один,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установленное время (в определенные дни недели в определенные часы)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утверждаемого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(руководителя)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нерегулярные</w:t>
      </w:r>
      <w:r>
        <w:rPr>
          <w:b/>
          <w:spacing w:val="1"/>
        </w:rPr>
        <w:t xml:space="preserve"> </w:t>
      </w:r>
      <w:r>
        <w:rPr>
          <w:b/>
        </w:rPr>
        <w:t xml:space="preserve">внеурочные занятия </w:t>
      </w:r>
      <w:r>
        <w:t>обучающихся, которые планируются и реализуются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 ОО.</w:t>
      </w:r>
    </w:p>
    <w:p w:rsidR="004E7696" w:rsidRDefault="00C27CE0">
      <w:pPr>
        <w:pStyle w:val="a3"/>
        <w:spacing w:line="276" w:lineRule="auto"/>
        <w:ind w:right="272"/>
      </w:pPr>
      <w:r>
        <w:t>Оптимизационная модель является целостной системой реализации в</w:t>
      </w:r>
      <w:r>
        <w:rPr>
          <w:spacing w:val="1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включающей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компоненты: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271"/>
        </w:trPr>
        <w:tc>
          <w:tcPr>
            <w:tcW w:w="2943" w:type="dxa"/>
          </w:tcPr>
          <w:p w:rsidR="004E7696" w:rsidRDefault="00C27CE0">
            <w:pPr>
              <w:pStyle w:val="TableParagraph"/>
              <w:spacing w:before="1" w:line="276" w:lineRule="auto"/>
              <w:ind w:left="407" w:right="3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оптимизационной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:rsidR="004E7696" w:rsidRDefault="00C27CE0">
            <w:pPr>
              <w:pStyle w:val="TableParagraph"/>
              <w:spacing w:line="275" w:lineRule="exact"/>
              <w:ind w:left="718" w:righ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before="1"/>
              <w:ind w:left="147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E7696">
        <w:trPr>
          <w:trHeight w:val="298"/>
        </w:trPr>
        <w:tc>
          <w:tcPr>
            <w:tcW w:w="294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663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важной составляющей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ученического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формате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школьного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ученического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законодательством,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самоидентификация</w:t>
            </w:r>
          </w:p>
        </w:tc>
      </w:tr>
      <w:tr w:rsidR="004E7696">
        <w:trPr>
          <w:trHeight w:val="315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приемлемой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ролях 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 ученического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предусматривает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классу: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организаторской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организаторами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организаторскую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 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КТД;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КТД,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достигнутые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КТД.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 г</w:t>
            </w:r>
            <w:r>
              <w:rPr>
                <w:sz w:val="24"/>
              </w:rPr>
              <w:t>одовой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традиционный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планом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</w:tc>
      </w:tr>
      <w:tr w:rsidR="004E7696">
        <w:trPr>
          <w:trHeight w:val="320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Нерегулярные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</w:tc>
      </w:tr>
      <w:tr w:rsidR="004E7696">
        <w:trPr>
          <w:trHeight w:val="335"/>
        </w:trPr>
        <w:tc>
          <w:tcPr>
            <w:tcW w:w="2943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905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532"/>
              <w:rPr>
                <w:sz w:val="24"/>
              </w:rPr>
            </w:pPr>
            <w:r>
              <w:rPr>
                <w:sz w:val="24"/>
              </w:rPr>
              <w:t>выходного дня; ситуационные классные часы;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музеев, театров и др; фестивали, не входящие в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 цикл КТД школы и план работы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дискуссионные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</w:tr>
      <w:tr w:rsidR="004E7696">
        <w:trPr>
          <w:trHeight w:val="4444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6" w:lineRule="auto"/>
              <w:ind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курсов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различной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960"/>
              <w:rPr>
                <w:sz w:val="24"/>
              </w:rPr>
            </w:pPr>
            <w:r>
              <w:rPr>
                <w:b/>
                <w:sz w:val="24"/>
              </w:rPr>
              <w:t xml:space="preserve">Общие положения: </w:t>
            </w:r>
            <w:r>
              <w:rPr>
                <w:sz w:val="24"/>
              </w:rPr>
              <w:t>осуществляется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выбором обучающихся и их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4E7696" w:rsidRDefault="00C27CE0">
            <w:pPr>
              <w:pStyle w:val="TableParagraph"/>
              <w:spacing w:line="276" w:lineRule="auto"/>
              <w:ind w:right="159"/>
              <w:rPr>
                <w:sz w:val="24"/>
              </w:rPr>
            </w:pPr>
            <w:r>
              <w:rPr>
                <w:b/>
                <w:sz w:val="24"/>
              </w:rPr>
              <w:t xml:space="preserve">Регулярные формы внеурочной деятельности: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внеурочной деятельности (например, Лего-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 робототехника и др.) по выбору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 школ,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</w:p>
          <w:p w:rsidR="004E7696" w:rsidRDefault="00C27CE0">
            <w:pPr>
              <w:pStyle w:val="TableParagraph"/>
              <w:spacing w:line="276" w:lineRule="auto"/>
              <w:ind w:right="1360"/>
              <w:rPr>
                <w:sz w:val="24"/>
              </w:rPr>
            </w:pPr>
            <w:r>
              <w:rPr>
                <w:sz w:val="24"/>
              </w:rPr>
              <w:t>студии, кружков и др. в системе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E7696" w:rsidRDefault="00C27CE0">
            <w:pPr>
              <w:pStyle w:val="TableParagraph"/>
              <w:spacing w:before="1" w:line="273" w:lineRule="auto"/>
              <w:ind w:right="177"/>
              <w:rPr>
                <w:sz w:val="24"/>
              </w:rPr>
            </w:pPr>
            <w:r>
              <w:rPr>
                <w:b/>
                <w:sz w:val="24"/>
              </w:rPr>
              <w:t>Нерегулярные формы внеурочной 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4E7696" w:rsidRDefault="00C27CE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</w:tc>
      </w:tr>
      <w:tr w:rsidR="004E7696">
        <w:trPr>
          <w:trHeight w:val="5078"/>
        </w:trPr>
        <w:tc>
          <w:tcPr>
            <w:tcW w:w="2943" w:type="dxa"/>
          </w:tcPr>
          <w:p w:rsidR="004E7696" w:rsidRDefault="00C27CE0">
            <w:pPr>
              <w:pStyle w:val="TableParagraph"/>
              <w:tabs>
                <w:tab w:val="left" w:pos="2256"/>
              </w:tabs>
              <w:spacing w:line="276" w:lineRule="auto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через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систему 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Общие положения: </w:t>
            </w:r>
            <w:r>
              <w:rPr>
                <w:sz w:val="24"/>
              </w:rPr>
              <w:t>включает совокупность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информационных, социально-психологических,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др. ресурсов для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максимально возможных результатов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E7696" w:rsidRDefault="00C27CE0">
            <w:pPr>
              <w:pStyle w:val="TableParagraph"/>
              <w:spacing w:line="276" w:lineRule="auto"/>
              <w:ind w:right="463"/>
              <w:rPr>
                <w:sz w:val="24"/>
              </w:rPr>
            </w:pPr>
            <w:r>
              <w:rPr>
                <w:b/>
                <w:sz w:val="24"/>
              </w:rPr>
              <w:t xml:space="preserve">Регулярные формы внеурочной деятельности: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мероприятия школы: День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Новогодняя сказка 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Посвящение в пятиклассники и старшеклассники, 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выпускников, Смотр строя и песни, 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празднованию 9 мая</w:t>
            </w:r>
          </w:p>
          <w:p w:rsidR="004E7696" w:rsidRDefault="00C27CE0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b/>
                <w:sz w:val="24"/>
              </w:rPr>
              <w:t>Нерегулярные формы внеурочной 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не входящие в план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потенциал:</w:t>
            </w:r>
          </w:p>
          <w:p w:rsidR="004E7696" w:rsidRDefault="00C27CE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</w:tr>
      <w:tr w:rsidR="004E7696">
        <w:trPr>
          <w:trHeight w:val="2222"/>
        </w:trPr>
        <w:tc>
          <w:tcPr>
            <w:tcW w:w="2943" w:type="dxa"/>
          </w:tcPr>
          <w:p w:rsidR="004E7696" w:rsidRDefault="00C27CE0">
            <w:pPr>
              <w:pStyle w:val="TableParagraph"/>
              <w:spacing w:line="276" w:lineRule="auto"/>
              <w:ind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через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систему учебной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2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Общие положения: </w:t>
            </w:r>
            <w:r>
              <w:rPr>
                <w:sz w:val="24"/>
              </w:rPr>
              <w:t>учебная деятельность, несмотря на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рамками 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внеурочной</w:t>
            </w:r>
          </w:p>
          <w:p w:rsidR="004E7696" w:rsidRDefault="00C27CE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деятельности обучающихся. При этом решается задача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общеинтеллектуального развития обучающихся,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становление.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2858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146"/>
              <w:rPr>
                <w:sz w:val="24"/>
              </w:rPr>
            </w:pPr>
            <w:r>
              <w:rPr>
                <w:sz w:val="24"/>
              </w:rPr>
              <w:t>деятельности, хотя и осуществляется некоторыми 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предметниками, классными руководителями систематически.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Нерегулярные формы внеурочной 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проектно-исследовательская деятельность; 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 сопровождение обучающихся по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4E7696" w:rsidRDefault="00C27CE0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z w:val="24"/>
              </w:rPr>
              <w:t>работа с обучающимися, испытывающими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квестов,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баттлов.</w:t>
            </w:r>
          </w:p>
        </w:tc>
      </w:tr>
      <w:tr w:rsidR="004E7696">
        <w:trPr>
          <w:trHeight w:val="298"/>
        </w:trPr>
        <w:tc>
          <w:tcPr>
            <w:tcW w:w="294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Педагогическая</w:t>
            </w:r>
          </w:p>
        </w:tc>
        <w:tc>
          <w:tcPr>
            <w:tcW w:w="663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положения: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(самопознания,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самореализации,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духовно-нравственному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самосовершенствованию;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7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внешкольном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самооценки,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самореализации,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</w:t>
            </w:r>
          </w:p>
        </w:tc>
      </w:tr>
      <w:tr w:rsidR="004E7696">
        <w:trPr>
          <w:trHeight w:val="314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мышления).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(проблем),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продуктивного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путям,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 w:rsidR="004C072E">
              <w:rPr>
                <w:sz w:val="24"/>
              </w:rPr>
              <w:t>включает: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оптимизации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оптимального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наибольшей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</w:tc>
      </w:tr>
      <w:tr w:rsidR="004E7696">
        <w:trPr>
          <w:trHeight w:val="316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</w:tr>
      <w:tr w:rsidR="004E7696">
        <w:trPr>
          <w:trHeight w:val="318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здоровьсберегающих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</w:tc>
      </w:tr>
      <w:tr w:rsidR="004E7696">
        <w:trPr>
          <w:trHeight w:val="317"/>
        </w:trPr>
        <w:tc>
          <w:tcPr>
            <w:tcW w:w="294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4E7696">
        <w:trPr>
          <w:trHeight w:val="337"/>
        </w:trPr>
        <w:tc>
          <w:tcPr>
            <w:tcW w:w="2943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4E7696">
        <w:trPr>
          <w:trHeight w:val="12380"/>
        </w:trPr>
        <w:tc>
          <w:tcPr>
            <w:tcW w:w="2943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4E7696" w:rsidRDefault="00C27CE0">
            <w:pPr>
              <w:pStyle w:val="TableParagraph"/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(выявление обучающихся, вызывающих наибольшее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</w:p>
          <w:p w:rsidR="004E7696" w:rsidRDefault="00C27CE0">
            <w:pPr>
              <w:pStyle w:val="TableParagraph"/>
              <w:spacing w:line="276" w:lineRule="auto"/>
              <w:ind w:right="498"/>
              <w:rPr>
                <w:sz w:val="24"/>
              </w:rPr>
            </w:pPr>
            <w:r>
              <w:rPr>
                <w:sz w:val="24"/>
              </w:rPr>
              <w:t>– групп лиц, объектов и т.п.), разработка и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(медицинских,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различного 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зависимостей: развитие</w:t>
            </w:r>
          </w:p>
          <w:p w:rsidR="004E7696" w:rsidRDefault="00C27CE0">
            <w:pPr>
              <w:pStyle w:val="TableParagraph"/>
              <w:spacing w:before="36"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представлений обучающихся о ценности здоровья, важности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необходимости бережного отношения к нему;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обучающихся о правилах здорового образа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4E7696" w:rsidRDefault="00C27CE0">
            <w:pPr>
              <w:pStyle w:val="TableParagraph"/>
              <w:spacing w:before="1" w:line="276" w:lineRule="auto"/>
              <w:ind w:right="564"/>
              <w:rPr>
                <w:sz w:val="24"/>
              </w:rPr>
            </w:pPr>
            <w:r>
              <w:rPr>
                <w:sz w:val="24"/>
              </w:rPr>
              <w:t>формирование адекватной самооценки, развитие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состояния;</w:t>
            </w:r>
          </w:p>
          <w:p w:rsidR="004E7696" w:rsidRDefault="00C27CE0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давлению 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4E7696" w:rsidRDefault="00C27CE0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формирование представлений о наркотизации как поведении,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неизбежных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4E7696" w:rsidRDefault="00C27CE0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последствиях наркотизации для 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способностей человека,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 достижения социального успеха; включение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 социально-значимую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позволяющую им реализовать потребность в 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проявить свои лучшие качества и способности;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обучающихся с разнообразными 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досуга; формирование умений 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режима; развитие способности контролировать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мобильными</w:t>
            </w:r>
          </w:p>
          <w:p w:rsidR="004E7696" w:rsidRDefault="00C27CE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гаджетами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девайсами.</w:t>
            </w:r>
          </w:p>
          <w:p w:rsidR="004E7696" w:rsidRDefault="00C27CE0">
            <w:pPr>
              <w:pStyle w:val="TableParagraph"/>
              <w:spacing w:before="44"/>
              <w:rPr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деятельности: </w:t>
            </w:r>
            <w:r>
              <w:rPr>
                <w:sz w:val="24"/>
              </w:rPr>
              <w:t>система</w:t>
            </w:r>
          </w:p>
          <w:p w:rsidR="004E7696" w:rsidRDefault="00C27CE0">
            <w:pPr>
              <w:pStyle w:val="TableParagraph"/>
              <w:spacing w:before="41" w:line="276" w:lineRule="auto"/>
              <w:ind w:right="150"/>
              <w:rPr>
                <w:sz w:val="24"/>
              </w:rPr>
            </w:pPr>
            <w:r>
              <w:rPr>
                <w:sz w:val="24"/>
              </w:rPr>
              <w:t>единых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руководителя.</w:t>
            </w:r>
          </w:p>
          <w:p w:rsidR="004E7696" w:rsidRDefault="00C27CE0">
            <w:pPr>
              <w:pStyle w:val="TableParagraph"/>
              <w:spacing w:line="276" w:lineRule="auto"/>
              <w:ind w:right="563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b/>
                <w:sz w:val="24"/>
              </w:rPr>
              <w:t>ерегулярные формы внеурочной 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практики и проекты; экскурсии;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 дня; ситуационные классные часы; 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музеев, театров; фестивали, не входящие в 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 цикл КТД ОО и план работы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ситуационно-ролевые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4E7696" w:rsidRDefault="004E7696">
      <w:pPr>
        <w:pStyle w:val="a3"/>
        <w:spacing w:before="10"/>
        <w:ind w:left="0" w:firstLine="0"/>
        <w:jc w:val="left"/>
        <w:rPr>
          <w:sz w:val="23"/>
        </w:rPr>
      </w:pPr>
    </w:p>
    <w:p w:rsidR="004E7696" w:rsidRDefault="00C27CE0">
      <w:pPr>
        <w:pStyle w:val="a3"/>
        <w:tabs>
          <w:tab w:val="left" w:pos="1821"/>
          <w:tab w:val="left" w:pos="3510"/>
          <w:tab w:val="left" w:pos="5391"/>
          <w:tab w:val="left" w:pos="6086"/>
          <w:tab w:val="left" w:pos="8032"/>
          <w:tab w:val="left" w:pos="8756"/>
        </w:tabs>
        <w:spacing w:before="89" w:line="278" w:lineRule="auto"/>
        <w:ind w:right="267"/>
        <w:jc w:val="left"/>
      </w:pPr>
      <w:r>
        <w:t>Конкретизация</w:t>
      </w:r>
      <w:r>
        <w:rPr>
          <w:spacing w:val="46"/>
        </w:rPr>
        <w:t xml:space="preserve"> </w:t>
      </w:r>
      <w:r>
        <w:t>состава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структуры</w:t>
      </w:r>
      <w:r>
        <w:rPr>
          <w:spacing w:val="46"/>
        </w:rPr>
        <w:t xml:space="preserve"> </w:t>
      </w:r>
      <w:r>
        <w:t>направлений,</w:t>
      </w:r>
      <w:r>
        <w:rPr>
          <w:spacing w:val="46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объема</w:t>
      </w:r>
      <w:r>
        <w:tab/>
        <w:t>внеурочной</w:t>
      </w:r>
      <w:r>
        <w:tab/>
        <w:t>деятельности</w:t>
      </w:r>
      <w:r>
        <w:tab/>
        <w:t>для</w:t>
      </w:r>
      <w:r>
        <w:tab/>
        <w:t>обучающихся</w:t>
      </w:r>
      <w:r>
        <w:tab/>
        <w:t>при</w:t>
      </w:r>
      <w:r>
        <w:tab/>
      </w:r>
      <w:r>
        <w:rPr>
          <w:spacing w:val="-1"/>
        </w:rPr>
        <w:t>получении</w:t>
      </w:r>
    </w:p>
    <w:p w:rsidR="004E7696" w:rsidRDefault="004E7696">
      <w:pPr>
        <w:spacing w:line="278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4" w:firstLine="0"/>
      </w:pPr>
      <w:r>
        <w:lastRenderedPageBreak/>
        <w:t>основного общего образования с учетом их интересов проводится в Плане</w:t>
      </w:r>
      <w:r>
        <w:rPr>
          <w:spacing w:val="1"/>
        </w:rPr>
        <w:t xml:space="preserve"> </w:t>
      </w:r>
      <w:r>
        <w:t>внеурочной деятельности. План внеурочной деятельности основного общего</w:t>
      </w:r>
      <w:r>
        <w:rPr>
          <w:spacing w:val="1"/>
        </w:rPr>
        <w:t xml:space="preserve"> </w:t>
      </w:r>
      <w:r>
        <w:t xml:space="preserve">образования разрабатывается </w:t>
      </w:r>
      <w:r w:rsidR="004C072E">
        <w:t xml:space="preserve"> МКОУ СОШ с. Усть - Соболевка</w:t>
      </w:r>
      <w:r w:rsidR="00F94597">
        <w:t xml:space="preserve"> </w:t>
      </w:r>
      <w:r w:rsidR="00881D71">
        <w:t xml:space="preserve"> </w:t>
      </w:r>
      <w:r>
        <w:t>самостоятельно на каждый</w:t>
      </w:r>
      <w:r>
        <w:rPr>
          <w:spacing w:val="1"/>
        </w:rPr>
        <w:t xml:space="preserve"> </w:t>
      </w:r>
      <w:r>
        <w:t xml:space="preserve">учебный год. Он утверждается приказом директора </w:t>
      </w:r>
      <w:r w:rsidR="00881D71"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 изменений в Организационный раздел ООП ООО» и в срок до 01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текущего 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вносится в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4E7696" w:rsidRDefault="004E7696">
      <w:pPr>
        <w:pStyle w:val="a3"/>
        <w:spacing w:before="7"/>
        <w:ind w:left="0" w:firstLine="0"/>
        <w:jc w:val="left"/>
        <w:rPr>
          <w:sz w:val="32"/>
        </w:rPr>
      </w:pPr>
    </w:p>
    <w:p w:rsidR="004E7696" w:rsidRDefault="00C27CE0">
      <w:pPr>
        <w:pStyle w:val="1"/>
        <w:spacing w:before="1" w:line="278" w:lineRule="auto"/>
        <w:ind w:left="3740" w:right="926" w:hanging="2391"/>
        <w:jc w:val="left"/>
      </w:pPr>
      <w:r>
        <w:t>План внеурочной деятельности основного общего образования</w:t>
      </w:r>
      <w:r>
        <w:rPr>
          <w:spacing w:val="-67"/>
        </w:rPr>
        <w:t xml:space="preserve"> </w:t>
      </w:r>
      <w:r>
        <w:t>на 2020-2021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3404"/>
        <w:gridCol w:w="1418"/>
        <w:gridCol w:w="1560"/>
        <w:gridCol w:w="1274"/>
      </w:tblGrid>
      <w:tr w:rsidR="004E7696">
        <w:trPr>
          <w:trHeight w:val="275"/>
        </w:trPr>
        <w:tc>
          <w:tcPr>
            <w:tcW w:w="2234" w:type="dxa"/>
            <w:vMerge w:val="restart"/>
          </w:tcPr>
          <w:p w:rsidR="004E7696" w:rsidRDefault="00C27CE0">
            <w:pPr>
              <w:pStyle w:val="TableParagraph"/>
              <w:spacing w:line="272" w:lineRule="exact"/>
              <w:ind w:left="4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</w:p>
        </w:tc>
        <w:tc>
          <w:tcPr>
            <w:tcW w:w="3404" w:type="dxa"/>
            <w:vMerge w:val="restart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2" w:lineRule="exact"/>
              <w:ind w:left="6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предметы</w:t>
            </w:r>
          </w:p>
        </w:tc>
        <w:tc>
          <w:tcPr>
            <w:tcW w:w="4252" w:type="dxa"/>
            <w:gridSpan w:val="3"/>
            <w:tcBorders>
              <w:left w:val="single" w:sz="12" w:space="0" w:color="000000"/>
            </w:tcBorders>
          </w:tcPr>
          <w:p w:rsidR="004E7696" w:rsidRDefault="00C27CE0">
            <w:pPr>
              <w:pStyle w:val="TableParagraph"/>
              <w:spacing w:line="256" w:lineRule="exact"/>
              <w:ind w:left="6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</w:tr>
      <w:tr w:rsidR="004E7696">
        <w:trPr>
          <w:trHeight w:val="830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right w:val="single" w:sz="12" w:space="0" w:color="000000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2" w:lineRule="exact"/>
              <w:ind w:left="281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  <w:p w:rsidR="004E7696" w:rsidRDefault="00C27CE0">
            <w:pPr>
              <w:pStyle w:val="TableParagraph"/>
              <w:ind w:left="281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2" w:lineRule="exact"/>
              <w:ind w:left="348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  <w:p w:rsidR="004E7696" w:rsidRDefault="00C27CE0">
            <w:pPr>
              <w:pStyle w:val="TableParagraph"/>
              <w:ind w:left="348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C27CE0">
            <w:pPr>
              <w:pStyle w:val="TableParagraph"/>
              <w:spacing w:line="272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 w:rsidR="004E7696" w:rsidRDefault="00C27CE0">
            <w:pPr>
              <w:pStyle w:val="TableParagraph"/>
              <w:ind w:left="209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4E7696">
        <w:trPr>
          <w:trHeight w:val="275"/>
        </w:trPr>
        <w:tc>
          <w:tcPr>
            <w:tcW w:w="2234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4E7696" w:rsidRDefault="00C27CE0">
            <w:pPr>
              <w:pStyle w:val="TableParagraph"/>
              <w:spacing w:before="1" w:line="278" w:lineRule="auto"/>
              <w:ind w:left="115" w:right="89" w:firstLine="727"/>
              <w:rPr>
                <w:b/>
                <w:sz w:val="24"/>
              </w:rPr>
            </w:pPr>
            <w:r>
              <w:rPr>
                <w:b/>
                <w:sz w:val="24"/>
              </w:rPr>
              <w:t>обще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интеллектуальное</w:t>
            </w: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56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Нерегулярные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</w:tr>
      <w:tr w:rsidR="004E7696">
        <w:trPr>
          <w:trHeight w:val="2210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67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4E7696" w:rsidRDefault="00C27CE0">
            <w:pPr>
              <w:pStyle w:val="TableParagraph"/>
              <w:ind w:left="160" w:right="151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олимпиады, конкурсы, НПК</w:t>
            </w:r>
          </w:p>
          <w:p w:rsidR="004E7696" w:rsidRDefault="00C27CE0">
            <w:pPr>
              <w:pStyle w:val="TableParagraph"/>
              <w:ind w:left="160" w:right="149" w:hanging="2"/>
              <w:jc w:val="center"/>
              <w:rPr>
                <w:sz w:val="24"/>
              </w:rPr>
            </w:pPr>
            <w:r>
              <w:rPr>
                <w:sz w:val="24"/>
              </w:rPr>
              <w:t>Экскурсии, посещения и др. вне плана воспитательной работы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практики и проекты вне плана воспитательной работы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межпредметные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  <w:p w:rsidR="004E7696" w:rsidRDefault="00C27CE0">
            <w:pPr>
              <w:pStyle w:val="TableParagraph"/>
              <w:spacing w:line="270" w:lineRule="atLeast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Внутриклассные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4E7696">
        <w:trPr>
          <w:trHeight w:val="275"/>
        </w:trPr>
        <w:tc>
          <w:tcPr>
            <w:tcW w:w="2234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4E7696" w:rsidRDefault="00C27CE0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316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6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316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64384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Художественная самодеятельность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643846">
            <w:pPr>
              <w:pStyle w:val="TableParagraph"/>
              <w:spacing w:line="26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56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Нерегулярные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</w:tr>
      <w:tr w:rsidR="004E7696">
        <w:trPr>
          <w:trHeight w:val="2210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67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4E7696" w:rsidRDefault="00C27CE0">
            <w:pPr>
              <w:pStyle w:val="TableParagraph"/>
              <w:ind w:left="216" w:right="209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 классные часы по плану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 посещения и др. по плану воспитательной работы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ОО</w:t>
            </w:r>
          </w:p>
          <w:p w:rsidR="004E7696" w:rsidRDefault="00C27CE0">
            <w:pPr>
              <w:pStyle w:val="TableParagraph"/>
              <w:spacing w:line="270" w:lineRule="atLeast"/>
              <w:ind w:left="358" w:right="351" w:hanging="1"/>
              <w:jc w:val="center"/>
              <w:rPr>
                <w:sz w:val="24"/>
              </w:rPr>
            </w:pPr>
            <w:r>
              <w:rPr>
                <w:sz w:val="24"/>
              </w:rPr>
              <w:t>Ситуационные классные часы вне плана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4E7696">
        <w:trPr>
          <w:trHeight w:val="275"/>
        </w:trPr>
        <w:tc>
          <w:tcPr>
            <w:tcW w:w="2234" w:type="dxa"/>
          </w:tcPr>
          <w:p w:rsidR="004E7696" w:rsidRDefault="00C27CE0">
            <w:pPr>
              <w:pStyle w:val="TableParagraph"/>
              <w:spacing w:before="156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E7696" w:rsidRDefault="004E7696">
      <w:pPr>
        <w:spacing w:line="269" w:lineRule="exact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3404"/>
        <w:gridCol w:w="1418"/>
        <w:gridCol w:w="1560"/>
        <w:gridCol w:w="1274"/>
      </w:tblGrid>
      <w:tr w:rsidR="004E7696">
        <w:trPr>
          <w:trHeight w:val="314"/>
        </w:trPr>
        <w:tc>
          <w:tcPr>
            <w:tcW w:w="2234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  <w:tcBorders>
              <w:bottom w:val="single" w:sz="6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418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4" w:type="dxa"/>
            <w:tcBorders>
              <w:left w:val="single" w:sz="12" w:space="0" w:color="000000"/>
              <w:bottom w:val="single" w:sz="6" w:space="0" w:color="000000"/>
            </w:tcBorders>
          </w:tcPr>
          <w:p w:rsidR="004E7696" w:rsidRDefault="004E7696">
            <w:pPr>
              <w:pStyle w:val="TableParagraph"/>
              <w:ind w:left="0"/>
            </w:pPr>
          </w:p>
        </w:tc>
      </w:tr>
      <w:tr w:rsidR="004E7696">
        <w:trPr>
          <w:trHeight w:val="633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</w:p>
          <w:p w:rsidR="004E7696" w:rsidRDefault="00C27CE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0"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277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58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Нерегулярные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</w:tr>
      <w:tr w:rsidR="004E7696">
        <w:trPr>
          <w:trHeight w:val="2484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68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4E7696" w:rsidRDefault="00C27CE0">
            <w:pPr>
              <w:pStyle w:val="TableParagraph"/>
              <w:ind w:left="216" w:right="209" w:firstLine="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 классные часы по плану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ОО</w:t>
            </w:r>
          </w:p>
          <w:p w:rsidR="004E7696" w:rsidRDefault="00C27CE0">
            <w:pPr>
              <w:pStyle w:val="TableParagraph"/>
              <w:ind w:left="408" w:right="398" w:hanging="4"/>
              <w:jc w:val="center"/>
              <w:rPr>
                <w:sz w:val="24"/>
              </w:rPr>
            </w:pPr>
            <w:r>
              <w:rPr>
                <w:sz w:val="24"/>
              </w:rPr>
              <w:t>Ситуационные классные часы вне плана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 посещения и др. вне плана воспитательной работы 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4E7696" w:rsidRDefault="00C27CE0">
            <w:pPr>
              <w:pStyle w:val="TableParagraph"/>
              <w:spacing w:line="276" w:lineRule="exact"/>
              <w:ind w:left="160" w:right="153"/>
              <w:jc w:val="center"/>
              <w:rPr>
                <w:sz w:val="24"/>
              </w:rPr>
            </w:pPr>
            <w:r>
              <w:rPr>
                <w:sz w:val="24"/>
              </w:rPr>
              <w:t>Внутриклассные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4E7696">
        <w:trPr>
          <w:trHeight w:val="275"/>
        </w:trPr>
        <w:tc>
          <w:tcPr>
            <w:tcW w:w="2234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C27CE0">
            <w:pPr>
              <w:pStyle w:val="TableParagraph"/>
              <w:spacing w:before="216"/>
              <w:ind w:left="374" w:right="345" w:firstLine="26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56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Нерегулярные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</w:tr>
      <w:tr w:rsidR="004E7696">
        <w:trPr>
          <w:trHeight w:val="2483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70" w:lineRule="exact"/>
              <w:ind w:left="160" w:right="15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:rsidR="004E7696" w:rsidRDefault="00C27CE0">
            <w:pPr>
              <w:pStyle w:val="TableParagraph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4E7696" w:rsidRDefault="00C27CE0">
            <w:pPr>
              <w:pStyle w:val="TableParagraph"/>
              <w:ind w:left="216" w:right="209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 классные часы по плану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ОО</w:t>
            </w:r>
          </w:p>
          <w:p w:rsidR="004E7696" w:rsidRDefault="00C27CE0">
            <w:pPr>
              <w:pStyle w:val="TableParagraph"/>
              <w:ind w:left="358" w:right="351" w:hanging="1"/>
              <w:jc w:val="center"/>
              <w:rPr>
                <w:sz w:val="24"/>
              </w:rPr>
            </w:pPr>
            <w:r>
              <w:rPr>
                <w:sz w:val="24"/>
              </w:rPr>
              <w:t>Ситуационные классные часы вне плана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 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плана воспитательной работы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4E7696" w:rsidRDefault="00C27CE0">
            <w:pPr>
              <w:pStyle w:val="TableParagraph"/>
              <w:spacing w:line="262" w:lineRule="exact"/>
              <w:ind w:left="160" w:right="148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</w:tr>
      <w:tr w:rsidR="004E7696">
        <w:trPr>
          <w:trHeight w:val="278"/>
        </w:trPr>
        <w:tc>
          <w:tcPr>
            <w:tcW w:w="2234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ind w:left="0"/>
              <w:rPr>
                <w:b/>
                <w:sz w:val="26"/>
              </w:rPr>
            </w:pPr>
          </w:p>
          <w:p w:rsidR="004E7696" w:rsidRDefault="004E7696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E7696" w:rsidRDefault="00C27CE0">
            <w:pPr>
              <w:pStyle w:val="TableParagraph"/>
              <w:spacing w:before="1"/>
              <w:ind w:left="201" w:right="173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58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316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0"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316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418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12" w:space="0" w:color="000000"/>
              <w:right w:val="single" w:sz="12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4" w:type="dxa"/>
            <w:tcBorders>
              <w:left w:val="single" w:sz="12" w:space="0" w:color="000000"/>
            </w:tcBorders>
          </w:tcPr>
          <w:p w:rsidR="004E7696" w:rsidRDefault="00C27CE0">
            <w:pPr>
              <w:pStyle w:val="TableParagraph"/>
              <w:spacing w:line="273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E7696">
        <w:trPr>
          <w:trHeight w:val="277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spacing w:line="258" w:lineRule="exact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Нерегулярные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</w:tr>
      <w:tr w:rsidR="004E7696">
        <w:trPr>
          <w:trHeight w:val="1655"/>
        </w:trPr>
        <w:tc>
          <w:tcPr>
            <w:tcW w:w="223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4"/>
          </w:tcPr>
          <w:p w:rsidR="004E7696" w:rsidRDefault="00C27CE0">
            <w:pPr>
              <w:pStyle w:val="TableParagraph"/>
              <w:ind w:left="160" w:right="151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Традиционные спортивные КТД по плану воспитательной работы 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 классные часы по плану классного 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Внутриклассные мероприятия совместно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4E7696" w:rsidRDefault="00C27CE0">
            <w:pPr>
              <w:pStyle w:val="TableParagraph"/>
              <w:spacing w:line="270" w:lineRule="atLeast"/>
              <w:ind w:left="160" w:right="155"/>
              <w:jc w:val="center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ЧС</w:t>
            </w:r>
          </w:p>
        </w:tc>
      </w:tr>
    </w:tbl>
    <w:p w:rsidR="004E7696" w:rsidRDefault="00C27CE0">
      <w:pPr>
        <w:pStyle w:val="a3"/>
        <w:spacing w:line="276" w:lineRule="auto"/>
        <w:ind w:right="27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276" w:lineRule="auto"/>
        <w:ind w:right="272"/>
      </w:pPr>
      <w:r>
        <w:t>Рабочие программы</w:t>
      </w:r>
      <w:r>
        <w:rPr>
          <w:spacing w:val="1"/>
        </w:rPr>
        <w:t xml:space="preserve"> </w:t>
      </w:r>
      <w:r>
        <w:t>внеурочной деятельности, разрабатываются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с учетом программ, включенных в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структуру.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tabs>
          <w:tab w:val="left" w:pos="2677"/>
          <w:tab w:val="left" w:pos="4337"/>
          <w:tab w:val="left" w:pos="5459"/>
          <w:tab w:val="left" w:pos="7172"/>
          <w:tab w:val="left" w:pos="9078"/>
        </w:tabs>
        <w:spacing w:before="83" w:line="278" w:lineRule="auto"/>
        <w:ind w:right="273"/>
        <w:jc w:val="left"/>
      </w:pPr>
      <w:r>
        <w:lastRenderedPageBreak/>
        <w:t>Рабочие</w:t>
      </w:r>
      <w:r>
        <w:tab/>
        <w:t>программы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1"/>
        </w:rPr>
        <w:t>должны</w:t>
      </w:r>
      <w:r>
        <w:rPr>
          <w:spacing w:val="-67"/>
        </w:rPr>
        <w:t xml:space="preserve"> </w:t>
      </w:r>
      <w:r>
        <w:t>содержать:</w:t>
      </w:r>
    </w:p>
    <w:p w:rsidR="004E7696" w:rsidRDefault="00C27CE0">
      <w:pPr>
        <w:pStyle w:val="a4"/>
        <w:numPr>
          <w:ilvl w:val="0"/>
          <w:numId w:val="84"/>
        </w:numPr>
        <w:tabs>
          <w:tab w:val="left" w:pos="2097"/>
          <w:tab w:val="left" w:pos="2098"/>
        </w:tabs>
        <w:spacing w:line="317" w:lineRule="exact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>
      <w:pPr>
        <w:pStyle w:val="a4"/>
        <w:numPr>
          <w:ilvl w:val="0"/>
          <w:numId w:val="84"/>
        </w:numPr>
        <w:tabs>
          <w:tab w:val="left" w:pos="2097"/>
          <w:tab w:val="left" w:pos="2098"/>
        </w:tabs>
        <w:spacing w:before="48" w:line="278" w:lineRule="auto"/>
        <w:ind w:left="682" w:right="273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>
      <w:pPr>
        <w:pStyle w:val="a4"/>
        <w:numPr>
          <w:ilvl w:val="0"/>
          <w:numId w:val="84"/>
        </w:numPr>
        <w:tabs>
          <w:tab w:val="left" w:pos="2097"/>
          <w:tab w:val="left" w:pos="2098"/>
        </w:tabs>
        <w:spacing w:line="317" w:lineRule="exact"/>
        <w:rPr>
          <w:sz w:val="28"/>
        </w:rPr>
      </w:pPr>
      <w:r>
        <w:rPr>
          <w:sz w:val="28"/>
        </w:rPr>
        <w:t>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планирование.</w:t>
      </w:r>
    </w:p>
    <w:p w:rsidR="004E7696" w:rsidRDefault="00C27CE0">
      <w:pPr>
        <w:pStyle w:val="a3"/>
        <w:spacing w:before="47" w:line="276" w:lineRule="auto"/>
        <w:jc w:val="left"/>
      </w:pPr>
      <w:r>
        <w:t>Рабочие</w:t>
      </w:r>
      <w:r>
        <w:rPr>
          <w:spacing w:val="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текущий</w:t>
      </w:r>
      <w:r>
        <w:rPr>
          <w:spacing w:val="7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год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ООП</w:t>
      </w:r>
      <w:r>
        <w:rPr>
          <w:spacing w:val="-1"/>
        </w:rPr>
        <w:t xml:space="preserve"> </w:t>
      </w:r>
      <w:r>
        <w:t>ООО.</w:t>
      </w:r>
    </w:p>
    <w:p w:rsidR="004E7696" w:rsidRDefault="000206F2">
      <w:pPr>
        <w:pStyle w:val="a3"/>
        <w:spacing w:before="8"/>
        <w:ind w:left="0" w:firstLine="0"/>
        <w:jc w:val="left"/>
        <w:rPr>
          <w:b/>
          <w:sz w:val="32"/>
        </w:rPr>
      </w:pPr>
      <w:r>
        <w:rPr>
          <w:sz w:val="32"/>
        </w:rPr>
        <w:t xml:space="preserve">              </w:t>
      </w:r>
      <w:r w:rsidRPr="000206F2">
        <w:rPr>
          <w:b/>
          <w:sz w:val="32"/>
        </w:rPr>
        <w:t>3.1.3 Календарный план воспитательной работы</w:t>
      </w:r>
      <w:r>
        <w:rPr>
          <w:b/>
          <w:sz w:val="32"/>
        </w:rPr>
        <w:t>.</w:t>
      </w:r>
    </w:p>
    <w:p w:rsidR="00BD6DAB" w:rsidRDefault="00BD6DAB">
      <w:pPr>
        <w:pStyle w:val="a3"/>
        <w:spacing w:before="8"/>
        <w:ind w:left="0" w:firstLine="0"/>
        <w:jc w:val="left"/>
        <w:rPr>
          <w:b/>
          <w:sz w:val="32"/>
        </w:rPr>
      </w:pPr>
    </w:p>
    <w:p w:rsidR="000206F2" w:rsidRPr="00BD6DAB" w:rsidRDefault="000206F2">
      <w:pPr>
        <w:pStyle w:val="a3"/>
        <w:spacing w:before="8"/>
        <w:ind w:left="0" w:firstLine="0"/>
        <w:jc w:val="left"/>
        <w:rPr>
          <w:rFonts w:ascii="Calibri" w:eastAsia="Calibri" w:hAnsi="Calibri"/>
          <w:b/>
          <w:color w:val="0563C1"/>
          <w:u w:val="single"/>
        </w:rPr>
      </w:pPr>
      <w:r w:rsidRPr="00BD6DAB">
        <w:rPr>
          <w:rFonts w:ascii="Calibri" w:eastAsia="Calibri" w:hAnsi="Calibri"/>
          <w:b/>
          <w:color w:val="0563C1"/>
          <w:u w:val="single"/>
        </w:rPr>
        <w:t xml:space="preserve">                </w:t>
      </w:r>
      <w:hyperlink r:id="rId37" w:history="1">
        <w:r w:rsidRPr="00BD6DAB">
          <w:rPr>
            <w:rFonts w:ascii="Calibri" w:eastAsia="Calibri" w:hAnsi="Calibri"/>
            <w:b/>
            <w:color w:val="0563C1"/>
            <w:u w:val="single"/>
          </w:rPr>
          <w:t>https://sobolevka-sosh.primorschool.ru/file/download?id=527</w:t>
        </w:r>
      </w:hyperlink>
    </w:p>
    <w:p w:rsidR="000206F2" w:rsidRPr="000206F2" w:rsidRDefault="000206F2">
      <w:pPr>
        <w:pStyle w:val="a3"/>
        <w:spacing w:before="8"/>
        <w:ind w:left="0" w:firstLine="0"/>
        <w:jc w:val="left"/>
        <w:rPr>
          <w:b/>
          <w:sz w:val="32"/>
        </w:rPr>
      </w:pPr>
    </w:p>
    <w:p w:rsidR="004E7696" w:rsidRDefault="00C27CE0" w:rsidP="00B14A84">
      <w:pPr>
        <w:pStyle w:val="1"/>
        <w:numPr>
          <w:ilvl w:val="1"/>
          <w:numId w:val="102"/>
        </w:numPr>
        <w:tabs>
          <w:tab w:val="left" w:pos="1883"/>
        </w:tabs>
        <w:ind w:left="1882"/>
        <w:jc w:val="both"/>
      </w:pPr>
      <w:r>
        <w:t>Оценочные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материалы</w:t>
      </w:r>
    </w:p>
    <w:p w:rsidR="004E7696" w:rsidRDefault="00C27CE0">
      <w:pPr>
        <w:pStyle w:val="a3"/>
        <w:spacing w:before="43" w:line="276" w:lineRule="auto"/>
        <w:ind w:right="267"/>
      </w:pPr>
      <w:r>
        <w:t xml:space="preserve">В </w:t>
      </w:r>
      <w:r w:rsidR="00F94597">
        <w:t xml:space="preserve"> МКОУ СОШ с. Усть – Соболевка у</w:t>
      </w:r>
      <w:r>
        <w:t>становлены единые требования к структуре,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(оценочных</w:t>
      </w:r>
      <w:r>
        <w:rPr>
          <w:spacing w:val="1"/>
        </w:rPr>
        <w:t xml:space="preserve"> </w:t>
      </w:r>
      <w:r>
        <w:t>средств) ООП</w:t>
      </w:r>
      <w:r>
        <w:rPr>
          <w:spacing w:val="-1"/>
        </w:rPr>
        <w:t xml:space="preserve"> </w:t>
      </w:r>
      <w:r>
        <w:t>ООО.</w:t>
      </w:r>
    </w:p>
    <w:p w:rsidR="004E7696" w:rsidRDefault="00C27CE0">
      <w:pPr>
        <w:pStyle w:val="a3"/>
        <w:spacing w:before="1" w:line="276" w:lineRule="auto"/>
        <w:ind w:right="268"/>
      </w:pPr>
      <w:r>
        <w:t>Оценочные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(средства)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методических материалов, нормирующих процедуры оценивания результатов</w:t>
      </w:r>
      <w:r>
        <w:rPr>
          <w:spacing w:val="-67"/>
        </w:rPr>
        <w:t xml:space="preserve"> </w:t>
      </w:r>
      <w:r>
        <w:t>обучения, т.е. установления соответствия учебных достижений обучающихся</w:t>
      </w:r>
      <w:r>
        <w:rPr>
          <w:spacing w:val="-67"/>
        </w:rPr>
        <w:t xml:space="preserve"> </w:t>
      </w:r>
      <w:r>
        <w:t>запланированным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модулей.</w:t>
      </w:r>
    </w:p>
    <w:p w:rsidR="004E7696" w:rsidRDefault="00C27CE0">
      <w:pPr>
        <w:pStyle w:val="a3"/>
        <w:spacing w:line="278" w:lineRule="auto"/>
        <w:ind w:right="265"/>
      </w:pPr>
      <w:r>
        <w:t>Оценочные материалы (средства) в</w:t>
      </w:r>
      <w:r w:rsidR="00F94597">
        <w:t xml:space="preserve"> МКОУ СОШ с. Усть - Соболевка</w:t>
      </w:r>
      <w:r w:rsidR="00867C1F">
        <w:t xml:space="preserve"> </w:t>
      </w:r>
      <w:r w:rsidR="00881D71">
        <w:t xml:space="preserve"> </w:t>
      </w:r>
      <w:r>
        <w:t>формируются на</w:t>
      </w:r>
      <w:r w:rsidR="00F94597"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оценивания:</w:t>
      </w:r>
    </w:p>
    <w:p w:rsidR="004E7696" w:rsidRDefault="00C27CE0">
      <w:pPr>
        <w:pStyle w:val="a4"/>
        <w:numPr>
          <w:ilvl w:val="0"/>
          <w:numId w:val="83"/>
        </w:numPr>
        <w:tabs>
          <w:tab w:val="left" w:pos="1594"/>
        </w:tabs>
        <w:spacing w:line="276" w:lineRule="auto"/>
        <w:ind w:right="271" w:firstLine="707"/>
        <w:jc w:val="left"/>
        <w:rPr>
          <w:sz w:val="28"/>
        </w:rPr>
      </w:pPr>
      <w:r>
        <w:rPr>
          <w:sz w:val="28"/>
        </w:rPr>
        <w:t>валидность:</w:t>
      </w:r>
      <w:r>
        <w:rPr>
          <w:spacing w:val="3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4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поставленным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4E7696" w:rsidRDefault="00C27CE0">
      <w:pPr>
        <w:pStyle w:val="a4"/>
        <w:numPr>
          <w:ilvl w:val="0"/>
          <w:numId w:val="83"/>
        </w:numPr>
        <w:tabs>
          <w:tab w:val="left" w:pos="1578"/>
        </w:tabs>
        <w:spacing w:line="276" w:lineRule="auto"/>
        <w:ind w:right="272" w:firstLine="707"/>
        <w:jc w:val="left"/>
        <w:rPr>
          <w:sz w:val="28"/>
        </w:rPr>
      </w:pPr>
      <w:r>
        <w:rPr>
          <w:sz w:val="28"/>
        </w:rPr>
        <w:t>надежность: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единообразных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 и критериев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 достижений;</w:t>
      </w:r>
    </w:p>
    <w:p w:rsidR="004E7696" w:rsidRDefault="00C27CE0">
      <w:pPr>
        <w:pStyle w:val="a4"/>
        <w:numPr>
          <w:ilvl w:val="0"/>
          <w:numId w:val="83"/>
        </w:numPr>
        <w:tabs>
          <w:tab w:val="left" w:pos="1614"/>
        </w:tabs>
        <w:spacing w:line="276" w:lineRule="auto"/>
        <w:ind w:right="272" w:firstLine="707"/>
        <w:jc w:val="left"/>
        <w:rPr>
          <w:sz w:val="28"/>
        </w:rPr>
      </w:pPr>
      <w:r>
        <w:rPr>
          <w:sz w:val="28"/>
        </w:rPr>
        <w:t>объективность:</w:t>
      </w:r>
      <w:r>
        <w:rPr>
          <w:spacing w:val="5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объективных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достоверных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целями.</w:t>
      </w:r>
    </w:p>
    <w:p w:rsidR="004E7696" w:rsidRDefault="00C27CE0">
      <w:pPr>
        <w:pStyle w:val="a3"/>
        <w:spacing w:line="276" w:lineRule="auto"/>
        <w:ind w:right="265"/>
      </w:pP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оценочных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являются:</w:t>
      </w:r>
    </w:p>
    <w:p w:rsidR="004E7696" w:rsidRDefault="00C27CE0">
      <w:pPr>
        <w:pStyle w:val="a4"/>
        <w:numPr>
          <w:ilvl w:val="0"/>
          <w:numId w:val="82"/>
        </w:numPr>
        <w:tabs>
          <w:tab w:val="left" w:pos="1760"/>
        </w:tabs>
        <w:spacing w:line="276" w:lineRule="auto"/>
        <w:ind w:right="273" w:firstLine="707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 </w:t>
      </w:r>
      <w:r w:rsidR="00643846">
        <w:rPr>
          <w:sz w:val="28"/>
        </w:rPr>
        <w:t>МКОУ СОШ с. Усть - Соболевка</w:t>
      </w:r>
      <w:r>
        <w:rPr>
          <w:sz w:val="28"/>
        </w:rPr>
        <w:t>;</w:t>
      </w:r>
    </w:p>
    <w:p w:rsidR="004E7696" w:rsidRDefault="00C27CE0">
      <w:pPr>
        <w:pStyle w:val="a4"/>
        <w:numPr>
          <w:ilvl w:val="0"/>
          <w:numId w:val="82"/>
        </w:numPr>
        <w:tabs>
          <w:tab w:val="left" w:pos="1818"/>
        </w:tabs>
        <w:spacing w:line="276" w:lineRule="auto"/>
        <w:ind w:right="271" w:firstLine="707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и 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4E7696" w:rsidRDefault="00C27CE0">
      <w:pPr>
        <w:pStyle w:val="a4"/>
        <w:numPr>
          <w:ilvl w:val="0"/>
          <w:numId w:val="82"/>
        </w:numPr>
        <w:tabs>
          <w:tab w:val="left" w:pos="1854"/>
        </w:tabs>
        <w:spacing w:line="276" w:lineRule="auto"/>
        <w:ind w:right="271" w:firstLine="707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(лексическим,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грамматическим,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орфографическим 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пунктуационным).</w:t>
      </w:r>
    </w:p>
    <w:p w:rsidR="004E7696" w:rsidRDefault="00C27CE0">
      <w:pPr>
        <w:pStyle w:val="1"/>
        <w:numPr>
          <w:ilvl w:val="2"/>
          <w:numId w:val="81"/>
        </w:numPr>
        <w:tabs>
          <w:tab w:val="left" w:pos="1976"/>
        </w:tabs>
        <w:spacing w:before="88" w:line="242" w:lineRule="auto"/>
        <w:ind w:right="261" w:firstLine="395"/>
      </w:pPr>
      <w:bookmarkStart w:id="19" w:name="_GoBack"/>
      <w:bookmarkEnd w:id="19"/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</w:t>
      </w:r>
    </w:p>
    <w:p w:rsidR="004E7696" w:rsidRDefault="00C27CE0">
      <w:pPr>
        <w:pStyle w:val="a3"/>
        <w:ind w:right="262" w:firstLine="39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94597">
        <w:rPr>
          <w:spacing w:val="1"/>
        </w:rPr>
        <w:t>МКОУ СОШ с. Усть – Соболевка и</w:t>
      </w:r>
      <w:r>
        <w:t>спользуется трехуровневая шкала: повышенный, базовый, недостаточный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Оценка метапредметных результатов носит персонифицированный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hyperlink r:id="rId38">
        <w:r>
          <w:t>программ</w:t>
        </w:r>
      </w:hyperlink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39">
        <w:r>
          <w:t>электронными</w:t>
        </w:r>
        <w:r>
          <w:rPr>
            <w:spacing w:val="1"/>
          </w:rPr>
          <w:t xml:space="preserve"> </w:t>
        </w:r>
        <w:r>
          <w:t>таблицами,</w:t>
        </w:r>
      </w:hyperlink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графической форме.</w:t>
      </w:r>
    </w:p>
    <w:p w:rsidR="004E7696" w:rsidRDefault="00C27CE0">
      <w:pPr>
        <w:pStyle w:val="a3"/>
        <w:spacing w:line="276" w:lineRule="auto"/>
        <w:ind w:right="277"/>
      </w:pPr>
      <w:r>
        <w:t>Оценочные процедуры по метапредметным и личностным результатам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1"/>
        </w:rPr>
        <w:t xml:space="preserve"> </w:t>
      </w:r>
      <w:r>
        <w:t>года.</w:t>
      </w:r>
    </w:p>
    <w:p w:rsidR="004E7696" w:rsidRDefault="00C27CE0">
      <w:pPr>
        <w:pStyle w:val="a3"/>
        <w:spacing w:line="276" w:lineRule="auto"/>
        <w:ind w:right="265"/>
      </w:pPr>
      <w:r>
        <w:t>С целью оценки метапредметных результатов организуется проведение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процедур:</w:t>
      </w:r>
      <w:r>
        <w:rPr>
          <w:spacing w:val="1"/>
        </w:rPr>
        <w:t xml:space="preserve"> </w:t>
      </w:r>
      <w:r>
        <w:t>групповой/индивидуальный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для оценки уровня сформированности 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компетентности.</w:t>
      </w:r>
    </w:p>
    <w:p w:rsidR="004E7696" w:rsidRDefault="00C27CE0">
      <w:pPr>
        <w:pStyle w:val="a3"/>
        <w:spacing w:line="276" w:lineRule="auto"/>
        <w:ind w:right="270"/>
      </w:pPr>
      <w:r>
        <w:t>В</w:t>
      </w:r>
      <w:r>
        <w:rPr>
          <w:spacing w:val="1"/>
        </w:rPr>
        <w:t xml:space="preserve"> </w:t>
      </w:r>
      <w:r w:rsidR="00F94597">
        <w:rPr>
          <w:spacing w:val="1"/>
        </w:rPr>
        <w:t>МКОУ СОШ с. Усть - Соболевка</w:t>
      </w:r>
      <w:r w:rsidR="0017267C"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процедуры: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3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6015"/>
        <w:gridCol w:w="2878"/>
      </w:tblGrid>
      <w:tr w:rsidR="004E7696">
        <w:trPr>
          <w:trHeight w:val="971"/>
        </w:trPr>
        <w:tc>
          <w:tcPr>
            <w:tcW w:w="470" w:type="dxa"/>
          </w:tcPr>
          <w:p w:rsidR="004E7696" w:rsidRDefault="004E7696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E7696" w:rsidRDefault="00C27CE0">
            <w:pPr>
              <w:pStyle w:val="TableParagraph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spacing w:before="1"/>
              <w:ind w:left="1101" w:right="378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 образовательные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</w:t>
            </w:r>
          </w:p>
        </w:tc>
        <w:tc>
          <w:tcPr>
            <w:tcW w:w="2878" w:type="dxa"/>
          </w:tcPr>
          <w:p w:rsidR="004E7696" w:rsidRDefault="004E7696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E7696" w:rsidRDefault="00C27CE0">
            <w:pPr>
              <w:pStyle w:val="TableParagraph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</w:tr>
      <w:tr w:rsidR="004E7696">
        <w:trPr>
          <w:trHeight w:val="321"/>
        </w:trPr>
        <w:tc>
          <w:tcPr>
            <w:tcW w:w="470" w:type="dxa"/>
          </w:tcPr>
          <w:p w:rsidR="004E7696" w:rsidRDefault="00C27CE0">
            <w:pPr>
              <w:pStyle w:val="TableParagraph"/>
              <w:spacing w:line="275" w:lineRule="exact"/>
              <w:ind w:left="302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893" w:type="dxa"/>
            <w:gridSpan w:val="2"/>
          </w:tcPr>
          <w:p w:rsidR="004E7696" w:rsidRDefault="00C27CE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(Р1-Р5)</w:t>
            </w:r>
          </w:p>
        </w:tc>
      </w:tr>
      <w:tr w:rsidR="004E7696">
        <w:trPr>
          <w:trHeight w:val="1375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1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Р1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spacing w:line="237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новые 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E7696" w:rsidRDefault="00C27CE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(целеполагание).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4E7696">
        <w:trPr>
          <w:trHeight w:val="1380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30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position w:val="-5"/>
                <w:sz w:val="24"/>
              </w:rPr>
              <w:t>2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</w:p>
          <w:p w:rsidR="004E7696" w:rsidRDefault="00C27CE0">
            <w:pPr>
              <w:pStyle w:val="TableParagraph"/>
              <w:spacing w:line="274" w:lineRule="exact"/>
              <w:ind w:left="110" w:right="8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(планирование).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6015"/>
        <w:gridCol w:w="2878"/>
      </w:tblGrid>
      <w:tr w:rsidR="004E7696">
        <w:trPr>
          <w:trHeight w:val="1927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11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position w:val="-5"/>
                <w:sz w:val="24"/>
              </w:rPr>
              <w:t>3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ind w:left="110" w:right="7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результатами, осуществлять контроль своей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7696" w:rsidRDefault="00C27CE0">
            <w:pPr>
              <w:pStyle w:val="TableParagraph"/>
              <w:spacing w:line="274" w:lineRule="exact"/>
              <w:ind w:left="110" w:right="7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 (контроль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4E7696">
        <w:trPr>
          <w:trHeight w:val="825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7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position w:val="-5"/>
                <w:sz w:val="24"/>
              </w:rPr>
              <w:t>4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tabs>
                <w:tab w:val="left" w:pos="1135"/>
                <w:tab w:val="left" w:pos="2784"/>
                <w:tab w:val="left" w:pos="4481"/>
                <w:tab w:val="left" w:pos="5036"/>
              </w:tabs>
              <w:spacing w:line="237" w:lineRule="auto"/>
              <w:ind w:left="110" w:right="8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</w:p>
          <w:p w:rsidR="004E7696" w:rsidRDefault="00C27CE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(оценка).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 проект</w:t>
            </w:r>
          </w:p>
        </w:tc>
      </w:tr>
      <w:tr w:rsidR="004E7696">
        <w:trPr>
          <w:trHeight w:val="1101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11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position w:val="-5"/>
                <w:sz w:val="24"/>
              </w:rPr>
              <w:t>5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ind w:left="110" w:right="73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Владение основами самоконтроля, самооценки, </w:t>
            </w:r>
            <w:r>
              <w:rPr>
                <w:spacing w:val="-2"/>
                <w:sz w:val="24"/>
              </w:rPr>
              <w:t>принятия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(познавательная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рефлексия,</w:t>
            </w:r>
          </w:p>
          <w:p w:rsidR="004E7696" w:rsidRDefault="00C27CE0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саморегуляция).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4E7696">
        <w:trPr>
          <w:trHeight w:val="336"/>
        </w:trPr>
        <w:tc>
          <w:tcPr>
            <w:tcW w:w="470" w:type="dxa"/>
          </w:tcPr>
          <w:p w:rsidR="004E7696" w:rsidRDefault="00C27CE0">
            <w:pPr>
              <w:pStyle w:val="TableParagraph"/>
              <w:spacing w:line="275" w:lineRule="exact"/>
              <w:ind w:left="0"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893" w:type="dxa"/>
            <w:gridSpan w:val="2"/>
          </w:tcPr>
          <w:p w:rsidR="004E7696" w:rsidRDefault="00C27CE0">
            <w:pPr>
              <w:pStyle w:val="TableParagraph"/>
              <w:spacing w:before="7" w:line="31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 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действия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</w:t>
            </w:r>
            <w:r>
              <w:rPr>
                <w:b/>
                <w:position w:val="-4"/>
                <w:sz w:val="24"/>
              </w:rPr>
              <w:t>6</w:t>
            </w:r>
            <w:r>
              <w:rPr>
                <w:b/>
                <w:spacing w:val="10"/>
                <w:position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</w:t>
            </w:r>
            <w:r>
              <w:rPr>
                <w:b/>
                <w:position w:val="-4"/>
                <w:sz w:val="24"/>
              </w:rPr>
              <w:t>10</w:t>
            </w:r>
            <w:r>
              <w:rPr>
                <w:b/>
                <w:sz w:val="24"/>
              </w:rPr>
              <w:t>)</w:t>
            </w:r>
          </w:p>
        </w:tc>
      </w:tr>
      <w:tr w:rsidR="004E7696">
        <w:trPr>
          <w:trHeight w:val="1934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8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position w:val="-5"/>
                <w:sz w:val="24"/>
              </w:rPr>
              <w:t>6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tabs>
                <w:tab w:val="left" w:pos="2520"/>
              </w:tabs>
              <w:ind w:left="110" w:right="7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классификации, устанавливать 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строить логическое рассуждение, умозаключение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(индуктивное,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дедуктивное,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аналогии)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4E7696" w:rsidRDefault="00C27CE0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tabs>
                <w:tab w:val="left" w:pos="1582"/>
                <w:tab w:val="left" w:pos="2489"/>
              </w:tabs>
              <w:ind w:left="108" w:right="145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4E7696">
        <w:trPr>
          <w:trHeight w:val="1382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8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position w:val="-5"/>
                <w:sz w:val="24"/>
              </w:rPr>
              <w:t>7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spacing w:line="237" w:lineRule="auto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символические/моделирование).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tabs>
                <w:tab w:val="left" w:pos="1582"/>
                <w:tab w:val="left" w:pos="2489"/>
              </w:tabs>
              <w:ind w:left="108" w:right="145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 основе.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</w:p>
          <w:p w:rsidR="004E7696" w:rsidRDefault="00C27CE0">
            <w:pPr>
              <w:pStyle w:val="TableParagraph"/>
              <w:spacing w:line="270" w:lineRule="atLeast"/>
              <w:ind w:left="108" w:right="208"/>
              <w:rPr>
                <w:sz w:val="24"/>
              </w:rPr>
            </w:pPr>
            <w:r>
              <w:rPr>
                <w:sz w:val="24"/>
              </w:rPr>
              <w:t>использованием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4E7696">
        <w:trPr>
          <w:trHeight w:val="1101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8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position w:val="-5"/>
                <w:sz w:val="24"/>
              </w:rPr>
              <w:t>8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Групповой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Индивидуальный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проект.</w:t>
            </w:r>
          </w:p>
          <w:p w:rsidR="004E7696" w:rsidRDefault="00C27CE0">
            <w:pPr>
              <w:pStyle w:val="TableParagraph"/>
              <w:tabs>
                <w:tab w:val="left" w:pos="1582"/>
                <w:tab w:val="left" w:pos="2489"/>
              </w:tabs>
              <w:spacing w:line="274" w:lineRule="exact"/>
              <w:ind w:left="108" w:right="145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4E7696">
        <w:trPr>
          <w:trHeight w:val="1101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8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position w:val="-5"/>
                <w:sz w:val="24"/>
              </w:rPr>
              <w:t>9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tabs>
                <w:tab w:val="left" w:pos="4048"/>
                <w:tab w:val="left" w:pos="5796"/>
              </w:tabs>
              <w:ind w:left="110" w:right="7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коммуникативной,социальной</w:t>
            </w:r>
            <w:r>
              <w:rPr>
                <w:sz w:val="24"/>
              </w:rPr>
              <w:tab/>
              <w:t>практике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tabs>
                <w:tab w:val="left" w:pos="1582"/>
                <w:tab w:val="left" w:pos="2489"/>
              </w:tabs>
              <w:ind w:left="108" w:right="145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 основе.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</w:tr>
      <w:tr w:rsidR="004E7696">
        <w:trPr>
          <w:trHeight w:val="1110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25"/>
              <w:ind w:left="26"/>
              <w:rPr>
                <w:b/>
                <w:sz w:val="24"/>
              </w:rPr>
            </w:pPr>
            <w:r>
              <w:rPr>
                <w:b/>
                <w:i/>
                <w:position w:val="6"/>
                <w:sz w:val="24"/>
              </w:rPr>
              <w:t>П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Групповой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Индивидуальный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проект.</w:t>
            </w:r>
          </w:p>
          <w:p w:rsidR="004E7696" w:rsidRDefault="00C27CE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E7696" w:rsidRDefault="00C27CE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4E7696">
        <w:trPr>
          <w:trHeight w:val="345"/>
        </w:trPr>
        <w:tc>
          <w:tcPr>
            <w:tcW w:w="470" w:type="dxa"/>
          </w:tcPr>
          <w:p w:rsidR="004E7696" w:rsidRDefault="00C27CE0">
            <w:pPr>
              <w:pStyle w:val="TableParagraph"/>
              <w:spacing w:before="1"/>
              <w:ind w:left="0"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893" w:type="dxa"/>
            <w:gridSpan w:val="2"/>
          </w:tcPr>
          <w:p w:rsidR="004E7696" w:rsidRDefault="00C27CE0">
            <w:pPr>
              <w:pStyle w:val="TableParagraph"/>
              <w:spacing w:before="8" w:line="31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Коммуникативные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универсальные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учебные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действия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К</w:t>
            </w:r>
            <w:r>
              <w:rPr>
                <w:b/>
                <w:spacing w:val="-4"/>
                <w:position w:val="-5"/>
                <w:sz w:val="24"/>
              </w:rPr>
              <w:t>11</w:t>
            </w:r>
            <w:r>
              <w:rPr>
                <w:b/>
                <w:spacing w:val="-35"/>
                <w:position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К</w:t>
            </w:r>
            <w:r>
              <w:rPr>
                <w:b/>
                <w:spacing w:val="-4"/>
                <w:position w:val="-4"/>
                <w:sz w:val="24"/>
              </w:rPr>
              <w:t>13</w:t>
            </w:r>
            <w:r>
              <w:rPr>
                <w:b/>
                <w:spacing w:val="-35"/>
                <w:position w:val="-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)</w:t>
            </w:r>
          </w:p>
        </w:tc>
      </w:tr>
      <w:tr w:rsidR="004E7696">
        <w:trPr>
          <w:trHeight w:val="1930"/>
        </w:trPr>
        <w:tc>
          <w:tcPr>
            <w:tcW w:w="470" w:type="dxa"/>
          </w:tcPr>
          <w:p w:rsidR="004E7696" w:rsidRDefault="00C27CE0">
            <w:pPr>
              <w:pStyle w:val="TableParagraph"/>
              <w:spacing w:line="335" w:lineRule="exact"/>
              <w:ind w:left="23"/>
              <w:rPr>
                <w:b/>
                <w:sz w:val="24"/>
              </w:rPr>
            </w:pPr>
            <w:r>
              <w:rPr>
                <w:b/>
                <w:i/>
                <w:position w:val="6"/>
                <w:sz w:val="24"/>
              </w:rPr>
              <w:t>К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tabs>
                <w:tab w:val="left" w:pos="1243"/>
                <w:tab w:val="left" w:pos="1903"/>
                <w:tab w:val="left" w:pos="3113"/>
                <w:tab w:val="left" w:pos="3221"/>
                <w:tab w:val="left" w:pos="3531"/>
                <w:tab w:val="left" w:pos="3811"/>
                <w:tab w:val="left" w:pos="3931"/>
                <w:tab w:val="left" w:pos="4786"/>
                <w:tab w:val="left" w:pos="4822"/>
                <w:tab w:val="left" w:pos="4985"/>
                <w:tab w:val="left" w:pos="5230"/>
                <w:tab w:val="left" w:pos="5667"/>
              </w:tabs>
              <w:ind w:left="110" w:right="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индивидуально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интересов;</w:t>
            </w:r>
          </w:p>
          <w:p w:rsidR="004E7696" w:rsidRDefault="00C27CE0">
            <w:pPr>
              <w:pStyle w:val="TableParagraph"/>
              <w:spacing w:line="274" w:lineRule="exact"/>
              <w:ind w:left="110" w:right="378"/>
              <w:rPr>
                <w:sz w:val="24"/>
              </w:rPr>
            </w:pPr>
            <w:r>
              <w:rPr>
                <w:sz w:val="24"/>
              </w:rPr>
              <w:t>формулировать,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сотрудничество).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 проект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6015"/>
        <w:gridCol w:w="2878"/>
      </w:tblGrid>
      <w:tr w:rsidR="004E7696">
        <w:trPr>
          <w:trHeight w:val="1651"/>
        </w:trPr>
        <w:tc>
          <w:tcPr>
            <w:tcW w:w="470" w:type="dxa"/>
          </w:tcPr>
          <w:p w:rsidR="004E7696" w:rsidRDefault="00C27CE0">
            <w:pPr>
              <w:pStyle w:val="TableParagraph"/>
              <w:spacing w:line="335" w:lineRule="exact"/>
              <w:ind w:left="0" w:right="14"/>
              <w:jc w:val="right"/>
              <w:rPr>
                <w:b/>
                <w:sz w:val="24"/>
              </w:rPr>
            </w:pPr>
            <w:r>
              <w:rPr>
                <w:b/>
                <w:i/>
                <w:position w:val="6"/>
                <w:sz w:val="24"/>
              </w:rPr>
              <w:t>К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ind w:left="110" w:right="7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задачей коммуникации для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</w:p>
          <w:p w:rsidR="004E7696" w:rsidRDefault="00C27CE0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(коммуникация).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tabs>
                <w:tab w:val="left" w:pos="1582"/>
                <w:tab w:val="left" w:pos="2489"/>
              </w:tabs>
              <w:ind w:left="108" w:right="145"/>
              <w:rPr>
                <w:sz w:val="24"/>
              </w:rPr>
            </w:pPr>
            <w:r>
              <w:rPr>
                <w:sz w:val="24"/>
              </w:rPr>
              <w:t>Групповой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Индивидуальный проект.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4E7696">
        <w:trPr>
          <w:trHeight w:val="830"/>
        </w:trPr>
        <w:tc>
          <w:tcPr>
            <w:tcW w:w="470" w:type="dxa"/>
          </w:tcPr>
          <w:p w:rsidR="004E7696" w:rsidRDefault="00C27CE0">
            <w:pPr>
              <w:pStyle w:val="TableParagraph"/>
              <w:spacing w:line="335" w:lineRule="exact"/>
              <w:ind w:left="0" w:right="11"/>
              <w:jc w:val="right"/>
              <w:rPr>
                <w:b/>
                <w:sz w:val="24"/>
              </w:rPr>
            </w:pPr>
            <w:r>
              <w:rPr>
                <w:b/>
                <w:i/>
                <w:position w:val="6"/>
                <w:sz w:val="24"/>
              </w:rPr>
              <w:t>К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6015" w:type="dxa"/>
          </w:tcPr>
          <w:p w:rsidR="004E7696" w:rsidRDefault="00C27C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4E7696" w:rsidRDefault="00C27CE0">
            <w:pPr>
              <w:pStyle w:val="TableParagraph"/>
              <w:tabs>
                <w:tab w:val="left" w:pos="2122"/>
              </w:tabs>
              <w:spacing w:line="274" w:lineRule="exact"/>
              <w:ind w:left="110" w:right="84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(ИКТ-компетентность).</w:t>
            </w:r>
          </w:p>
        </w:tc>
        <w:tc>
          <w:tcPr>
            <w:tcW w:w="2878" w:type="dxa"/>
          </w:tcPr>
          <w:p w:rsidR="004E7696" w:rsidRDefault="00C27C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E7696" w:rsidRDefault="00C27CE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</w:tbl>
    <w:p w:rsidR="004E7696" w:rsidRDefault="00C27CE0">
      <w:pPr>
        <w:pStyle w:val="a3"/>
        <w:spacing w:line="276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«12.</w:t>
      </w:r>
      <w:r>
        <w:rPr>
          <w:spacing w:val="1"/>
        </w:rPr>
        <w:t xml:space="preserve"> </w:t>
      </w:r>
      <w:r>
        <w:t>&lt;…&gt;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обучающимися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и учебно-познавательных</w:t>
      </w:r>
      <w:r>
        <w:rPr>
          <w:spacing w:val="-1"/>
        </w:rPr>
        <w:t xml:space="preserve"> </w:t>
      </w:r>
      <w:r>
        <w:t>задач».</w:t>
      </w:r>
    </w:p>
    <w:p w:rsidR="004E7696" w:rsidRDefault="00C27CE0">
      <w:pPr>
        <w:pStyle w:val="1"/>
        <w:spacing w:line="276" w:lineRule="auto"/>
        <w:ind w:left="682" w:right="266" w:firstLine="707"/>
      </w:pPr>
      <w:r>
        <w:t xml:space="preserve">Описание оценочных процедур, используемых в </w:t>
      </w:r>
      <w:r w:rsidR="00F94597">
        <w:t xml:space="preserve"> МКОУ СОШ с. Усть - Соболевка</w:t>
      </w:r>
      <w:r w:rsidR="0017267C"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</w:p>
    <w:p w:rsidR="004E7696" w:rsidRDefault="00C27CE0">
      <w:pPr>
        <w:spacing w:line="321" w:lineRule="exact"/>
        <w:ind w:left="1390"/>
        <w:jc w:val="both"/>
        <w:rPr>
          <w:b/>
          <w:sz w:val="28"/>
        </w:rPr>
      </w:pPr>
      <w:r>
        <w:rPr>
          <w:b/>
          <w:sz w:val="28"/>
        </w:rPr>
        <w:t>Групповой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</w:t>
      </w:r>
    </w:p>
    <w:p w:rsidR="004E7696" w:rsidRDefault="00C27CE0">
      <w:pPr>
        <w:pStyle w:val="a3"/>
        <w:spacing w:before="44" w:line="276" w:lineRule="auto"/>
        <w:ind w:right="267"/>
      </w:pPr>
      <w:r>
        <w:t>Групповой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коммуникативных, регулятивных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 группой обучающихся мини-проекта жестко фиксированного по</w:t>
      </w:r>
      <w:r>
        <w:rPr>
          <w:spacing w:val="1"/>
        </w:rPr>
        <w:t xml:space="preserve"> </w:t>
      </w:r>
      <w:r>
        <w:t>времени (не более 90 минут), требующего от обучающихся распределения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взаимо-</w:t>
      </w:r>
      <w:r>
        <w:rPr>
          <w:spacing w:val="-2"/>
        </w:rPr>
        <w:t xml:space="preserve"> </w:t>
      </w:r>
      <w:r>
        <w:t>и 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выполнения</w:t>
      </w:r>
      <w:r>
        <w:rPr>
          <w:spacing w:val="-1"/>
        </w:rPr>
        <w:t xml:space="preserve"> </w:t>
      </w:r>
      <w:r>
        <w:t>задачи.</w:t>
      </w:r>
    </w:p>
    <w:p w:rsidR="004E7696" w:rsidRDefault="00C27CE0">
      <w:pPr>
        <w:pStyle w:val="a3"/>
        <w:spacing w:after="6" w:line="276" w:lineRule="auto"/>
        <w:ind w:right="272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проект: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696"/>
        <w:gridCol w:w="219"/>
        <w:gridCol w:w="1626"/>
        <w:gridCol w:w="1851"/>
      </w:tblGrid>
      <w:tr w:rsidR="004E7696">
        <w:trPr>
          <w:trHeight w:val="554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276" w:lineRule="exact"/>
              <w:ind w:left="1238" w:right="286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 учебные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5392" w:type="dxa"/>
            <w:gridSpan w:val="4"/>
          </w:tcPr>
          <w:p w:rsidR="004E7696" w:rsidRDefault="00C27CE0">
            <w:pPr>
              <w:pStyle w:val="TableParagraph"/>
              <w:spacing w:line="276" w:lineRule="exact"/>
              <w:ind w:left="2095" w:right="933" w:hanging="108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4E7696">
        <w:trPr>
          <w:trHeight w:val="278"/>
        </w:trPr>
        <w:tc>
          <w:tcPr>
            <w:tcW w:w="8796" w:type="dxa"/>
            <w:gridSpan w:val="5"/>
          </w:tcPr>
          <w:p w:rsidR="004E7696" w:rsidRDefault="00C27CE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4E7696">
        <w:trPr>
          <w:trHeight w:val="2251"/>
        </w:trPr>
        <w:tc>
          <w:tcPr>
            <w:tcW w:w="3404" w:type="dxa"/>
          </w:tcPr>
          <w:p w:rsidR="004E7696" w:rsidRDefault="00C27CE0">
            <w:pPr>
              <w:pStyle w:val="TableParagraph"/>
              <w:ind w:left="110" w:right="7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1</w:t>
            </w:r>
            <w:r>
              <w:rPr>
                <w:b/>
                <w:i/>
                <w:spacing w:val="1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  <w:p w:rsidR="004E7696" w:rsidRDefault="00C27CE0">
            <w:pPr>
              <w:pStyle w:val="TableParagraph"/>
              <w:tabs>
                <w:tab w:val="left" w:pos="1773"/>
              </w:tabs>
              <w:spacing w:line="276" w:lineRule="exact"/>
              <w:ind w:left="110" w:right="8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(целеполагание)</w:t>
            </w:r>
          </w:p>
        </w:tc>
        <w:tc>
          <w:tcPr>
            <w:tcW w:w="5392" w:type="dxa"/>
            <w:gridSpan w:val="4"/>
          </w:tcPr>
          <w:p w:rsidR="004E7696" w:rsidRDefault="00C27CE0">
            <w:pPr>
              <w:pStyle w:val="TableParagraph"/>
              <w:numPr>
                <w:ilvl w:val="0"/>
                <w:numId w:val="80"/>
              </w:numPr>
              <w:tabs>
                <w:tab w:val="left" w:pos="44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 результат;</w:t>
            </w:r>
          </w:p>
          <w:p w:rsidR="004E7696" w:rsidRDefault="00C27CE0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4E7696" w:rsidRDefault="00C27CE0">
            <w:pPr>
              <w:pStyle w:val="TableParagraph"/>
              <w:numPr>
                <w:ilvl w:val="0"/>
                <w:numId w:val="80"/>
              </w:numPr>
              <w:tabs>
                <w:tab w:val="left" w:pos="35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E7696">
        <w:trPr>
          <w:trHeight w:val="594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717"/>
              </w:tabs>
              <w:spacing w:line="312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2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4E7696" w:rsidRDefault="00C27CE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1696" w:type="dxa"/>
            <w:tcBorders>
              <w:right w:val="nil"/>
            </w:tcBorders>
          </w:tcPr>
          <w:p w:rsidR="004E7696" w:rsidRDefault="00C27CE0">
            <w:pPr>
              <w:pStyle w:val="TableParagraph"/>
              <w:tabs>
                <w:tab w:val="left" w:pos="491"/>
              </w:tabs>
              <w:ind w:right="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4E7696" w:rsidRDefault="004E769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E7696" w:rsidRDefault="00C27CE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626" w:type="dxa"/>
            <w:tcBorders>
              <w:left w:val="nil"/>
              <w:right w:val="nil"/>
            </w:tcBorders>
          </w:tcPr>
          <w:p w:rsidR="004E7696" w:rsidRDefault="00C27CE0">
            <w:pPr>
              <w:pStyle w:val="TableParagraph"/>
              <w:tabs>
                <w:tab w:val="left" w:pos="1356"/>
              </w:tabs>
              <w:ind w:left="228" w:right="139" w:hanging="171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1851" w:type="dxa"/>
            <w:tcBorders>
              <w:left w:val="nil"/>
            </w:tcBorders>
          </w:tcPr>
          <w:p w:rsidR="004E7696" w:rsidRDefault="00C27CE0">
            <w:pPr>
              <w:pStyle w:val="TableParagraph"/>
              <w:tabs>
                <w:tab w:val="left" w:pos="1643"/>
              </w:tabs>
              <w:ind w:left="140" w:right="89" w:firstLine="7"/>
              <w:rPr>
                <w:sz w:val="24"/>
              </w:rPr>
            </w:pPr>
            <w:r>
              <w:rPr>
                <w:sz w:val="24"/>
              </w:rPr>
              <w:t>действие(я)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3595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1348"/>
                <w:tab w:val="left" w:pos="2075"/>
              </w:tabs>
              <w:ind w:left="110" w:right="268"/>
              <w:rPr>
                <w:sz w:val="24"/>
              </w:rPr>
            </w:pP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E7696" w:rsidRDefault="00C27CE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(планирование)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выполнения;</w:t>
            </w:r>
          </w:p>
          <w:p w:rsidR="004E7696" w:rsidRDefault="00C27CE0">
            <w:pPr>
              <w:pStyle w:val="TableParagraph"/>
              <w:numPr>
                <w:ilvl w:val="0"/>
                <w:numId w:val="79"/>
              </w:numPr>
              <w:tabs>
                <w:tab w:val="left" w:pos="274"/>
              </w:tabs>
              <w:spacing w:before="3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задач;</w:t>
            </w:r>
          </w:p>
          <w:p w:rsidR="004E7696" w:rsidRDefault="00C27CE0">
            <w:pPr>
              <w:pStyle w:val="TableParagraph"/>
              <w:numPr>
                <w:ilvl w:val="0"/>
                <w:numId w:val="79"/>
              </w:numPr>
              <w:tabs>
                <w:tab w:val="left" w:pos="473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определять/находить,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79"/>
              </w:numPr>
              <w:tabs>
                <w:tab w:val="left" w:pos="341"/>
              </w:tabs>
              <w:spacing w:before="2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средства/ресурсы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задачи/достижения цели;</w:t>
            </w:r>
          </w:p>
          <w:p w:rsidR="004E7696" w:rsidRDefault="00C27CE0">
            <w:pPr>
              <w:pStyle w:val="TableParagraph"/>
              <w:numPr>
                <w:ilvl w:val="0"/>
                <w:numId w:val="79"/>
              </w:numPr>
              <w:tabs>
                <w:tab w:val="left" w:pos="526"/>
                <w:tab w:val="left" w:pos="2339"/>
                <w:tab w:val="left" w:pos="4106"/>
              </w:tabs>
              <w:spacing w:before="5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(выполнения</w:t>
            </w:r>
            <w:r>
              <w:rPr>
                <w:sz w:val="24"/>
              </w:rPr>
              <w:tab/>
              <w:t>проекта,</w:t>
            </w:r>
            <w:r>
              <w:rPr>
                <w:sz w:val="24"/>
              </w:rPr>
              <w:tab/>
              <w:t>проведения</w:t>
            </w:r>
          </w:p>
          <w:p w:rsidR="004E7696" w:rsidRDefault="00C27CE0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исследования)</w:t>
            </w:r>
          </w:p>
        </w:tc>
      </w:tr>
      <w:tr w:rsidR="004E7696">
        <w:trPr>
          <w:trHeight w:val="3869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628"/>
                <w:tab w:val="left" w:pos="1646"/>
              </w:tabs>
              <w:spacing w:before="2" w:line="235" w:lineRule="auto"/>
              <w:ind w:left="110" w:right="600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3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tabs>
                <w:tab w:val="left" w:pos="1754"/>
                <w:tab w:val="left" w:pos="1864"/>
              </w:tabs>
              <w:spacing w:before="2"/>
              <w:ind w:left="110" w:right="94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</w:p>
          <w:p w:rsidR="004E7696" w:rsidRDefault="00C27CE0">
            <w:pPr>
              <w:pStyle w:val="TableParagraph"/>
              <w:ind w:left="110" w:right="1196"/>
              <w:rPr>
                <w:sz w:val="24"/>
              </w:rPr>
            </w:pPr>
            <w:r>
              <w:rPr>
                <w:sz w:val="24"/>
              </w:rPr>
              <w:t>определять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4E7696" w:rsidRDefault="00C27CE0">
            <w:pPr>
              <w:pStyle w:val="TableParagraph"/>
              <w:tabs>
                <w:tab w:val="left" w:pos="2733"/>
              </w:tabs>
              <w:ind w:left="110" w:right="199"/>
              <w:rPr>
                <w:b/>
                <w:sz w:val="24"/>
              </w:rPr>
            </w:pPr>
            <w:r>
              <w:rPr>
                <w:sz w:val="24"/>
              </w:rPr>
              <w:t>предложенных условий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 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(контроль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78"/>
              </w:numPr>
              <w:tabs>
                <w:tab w:val="left" w:pos="274"/>
              </w:tabs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E7696" w:rsidRDefault="00C27CE0">
            <w:pPr>
              <w:pStyle w:val="TableParagraph"/>
              <w:numPr>
                <w:ilvl w:val="0"/>
                <w:numId w:val="78"/>
              </w:numPr>
              <w:tabs>
                <w:tab w:val="left" w:pos="303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4E7696" w:rsidRDefault="00C27CE0">
            <w:pPr>
              <w:pStyle w:val="TableParagraph"/>
              <w:numPr>
                <w:ilvl w:val="0"/>
                <w:numId w:val="78"/>
              </w:numPr>
              <w:tabs>
                <w:tab w:val="left" w:pos="523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 планируемого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4E7696" w:rsidRDefault="00C27CE0">
            <w:pPr>
              <w:pStyle w:val="TableParagraph"/>
              <w:numPr>
                <w:ilvl w:val="0"/>
                <w:numId w:val="78"/>
              </w:numPr>
              <w:tabs>
                <w:tab w:val="left" w:pos="413"/>
                <w:tab w:val="left" w:pos="2543"/>
                <w:tab w:val="left" w:pos="4490"/>
              </w:tabs>
              <w:spacing w:line="270" w:lineRule="atLeast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z w:val="24"/>
              </w:rPr>
              <w:tab/>
              <w:t>исправлять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4E7696">
        <w:trPr>
          <w:trHeight w:val="2769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693"/>
                <w:tab w:val="left" w:pos="1842"/>
                <w:tab w:val="left" w:pos="1986"/>
                <w:tab w:val="left" w:pos="2068"/>
                <w:tab w:val="left" w:pos="2426"/>
              </w:tabs>
              <w:ind w:left="110" w:right="8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4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(оценка)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77"/>
              </w:numPr>
              <w:tabs>
                <w:tab w:val="left" w:pos="611"/>
                <w:tab w:val="left" w:pos="612"/>
                <w:tab w:val="left" w:pos="2344"/>
                <w:tab w:val="left" w:pos="3878"/>
                <w:tab w:val="left" w:pos="4217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критерии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(корректности)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  <w:tab w:val="left" w:pos="1451"/>
                <w:tab w:val="left" w:pos="3040"/>
              </w:tabs>
              <w:spacing w:before="2"/>
              <w:ind w:right="226" w:firstLine="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выработанными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4E7696" w:rsidRDefault="00C27CE0">
            <w:pPr>
              <w:pStyle w:val="TableParagraph"/>
              <w:numPr>
                <w:ilvl w:val="0"/>
                <w:numId w:val="77"/>
              </w:numPr>
              <w:tabs>
                <w:tab w:val="left" w:pos="247"/>
              </w:tabs>
              <w:spacing w:before="2" w:line="275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76" w:lineRule="exact"/>
              <w:ind w:right="291"/>
              <w:rPr>
                <w:sz w:val="24"/>
              </w:rPr>
            </w:pPr>
            <w:r>
              <w:rPr>
                <w:sz w:val="24"/>
              </w:rPr>
              <w:t>заданным и/или самостоятельно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E7696">
        <w:trPr>
          <w:trHeight w:val="2251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335"/>
              </w:tabs>
              <w:ind w:left="110" w:right="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 xml:space="preserve">5   </w:t>
            </w:r>
            <w:r>
              <w:rPr>
                <w:b/>
                <w:i/>
                <w:spacing w:val="3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E7696" w:rsidRDefault="00C27CE0">
            <w:pPr>
              <w:pStyle w:val="TableParagraph"/>
              <w:spacing w:line="270" w:lineRule="atLeast"/>
              <w:ind w:left="110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(познавательная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76"/>
              </w:numPr>
              <w:tabs>
                <w:tab w:val="left" w:pos="454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обучающих-ся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взаимопроверки;</w:t>
            </w:r>
          </w:p>
          <w:p w:rsidR="004E7696" w:rsidRDefault="00C27CE0">
            <w:pPr>
              <w:pStyle w:val="TableParagraph"/>
              <w:numPr>
                <w:ilvl w:val="0"/>
                <w:numId w:val="76"/>
              </w:numPr>
              <w:tabs>
                <w:tab w:val="left" w:pos="271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ретроспективно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привели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продукта учебной деятельности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действия</w:t>
            </w:r>
          </w:p>
        </w:tc>
      </w:tr>
      <w:tr w:rsidR="004E7696">
        <w:trPr>
          <w:trHeight w:val="861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313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8</w:t>
            </w:r>
            <w:r>
              <w:rPr>
                <w:b/>
                <w:i/>
                <w:spacing w:val="26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деятельности);</w:t>
            </w:r>
          </w:p>
          <w:p w:rsidR="004E7696" w:rsidRDefault="00C27CE0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  <w:tab w:val="left" w:pos="3883"/>
              </w:tabs>
              <w:spacing w:line="280" w:lineRule="exact"/>
              <w:ind w:left="299" w:hanging="193"/>
              <w:rPr>
                <w:sz w:val="24"/>
              </w:rPr>
            </w:pPr>
            <w:r>
              <w:rPr>
                <w:sz w:val="24"/>
              </w:rPr>
              <w:t>систематизировать,</w:t>
            </w:r>
            <w:r>
              <w:rPr>
                <w:sz w:val="24"/>
              </w:rPr>
              <w:tab/>
              <w:t>сопоставлять,</w:t>
            </w:r>
          </w:p>
        </w:tc>
      </w:tr>
    </w:tbl>
    <w:p w:rsidR="004E7696" w:rsidRDefault="004E7696">
      <w:pPr>
        <w:spacing w:line="280" w:lineRule="exact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823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tabs>
                <w:tab w:val="left" w:pos="1879"/>
                <w:tab w:val="left" w:pos="3088"/>
                <w:tab w:val="left" w:pos="3439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интерпретировать</w:t>
            </w:r>
          </w:p>
          <w:p w:rsidR="004E7696" w:rsidRDefault="00C27CE0">
            <w:pPr>
              <w:pStyle w:val="TableParagraph"/>
              <w:tabs>
                <w:tab w:val="left" w:pos="2003"/>
                <w:tab w:val="left" w:pos="3945"/>
                <w:tab w:val="left" w:pos="4454"/>
              </w:tabs>
              <w:spacing w:line="274" w:lineRule="exact"/>
              <w:ind w:right="87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z w:val="24"/>
              </w:rPr>
              <w:tab/>
              <w:t>содержащуюся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4E7696">
        <w:trPr>
          <w:trHeight w:val="9152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717"/>
                <w:tab w:val="left" w:pos="1093"/>
                <w:tab w:val="left" w:pos="1297"/>
                <w:tab w:val="left" w:pos="1562"/>
                <w:tab w:val="left" w:pos="1594"/>
                <w:tab w:val="left" w:pos="1658"/>
                <w:tab w:val="left" w:pos="1823"/>
                <w:tab w:val="left" w:pos="2263"/>
                <w:tab w:val="left" w:pos="2385"/>
                <w:tab w:val="left" w:pos="2616"/>
                <w:tab w:val="left" w:pos="2671"/>
                <w:tab w:val="left" w:pos="3206"/>
              </w:tabs>
              <w:spacing w:line="237" w:lineRule="auto"/>
              <w:ind w:left="110" w:right="8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>11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(учебное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74"/>
              </w:numPr>
              <w:tabs>
                <w:tab w:val="left" w:pos="377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74"/>
              </w:numPr>
              <w:tabs>
                <w:tab w:val="left" w:pos="377"/>
                <w:tab w:val="left" w:pos="1257"/>
                <w:tab w:val="left" w:pos="2954"/>
                <w:tab w:val="left" w:pos="3635"/>
                <w:tab w:val="left" w:pos="3960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z w:val="24"/>
              </w:rPr>
              <w:tab/>
              <w:t>определенную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74"/>
              </w:numPr>
              <w:tabs>
                <w:tab w:val="left" w:pos="377"/>
                <w:tab w:val="left" w:pos="861"/>
                <w:tab w:val="left" w:pos="1209"/>
                <w:tab w:val="left" w:pos="1826"/>
                <w:tab w:val="left" w:pos="2145"/>
                <w:tab w:val="left" w:pos="2347"/>
                <w:tab w:val="left" w:pos="2697"/>
                <w:tab w:val="left" w:pos="3429"/>
                <w:tab w:val="left" w:pos="3611"/>
                <w:tab w:val="left" w:pos="3739"/>
                <w:tab w:val="left" w:pos="4670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понимая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другого,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  <w:t>(точку</w:t>
            </w:r>
            <w:r>
              <w:rPr>
                <w:sz w:val="24"/>
              </w:rPr>
              <w:tab/>
              <w:t>зрения),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доказательство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(аргументы),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аксиомы,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теории;</w:t>
            </w:r>
          </w:p>
          <w:p w:rsidR="004E7696" w:rsidRDefault="00C27CE0">
            <w:pPr>
              <w:pStyle w:val="TableParagraph"/>
              <w:numPr>
                <w:ilvl w:val="0"/>
                <w:numId w:val="74"/>
              </w:numPr>
              <w:tabs>
                <w:tab w:val="left" w:pos="377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препятствовали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37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26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корректно и аргументированно 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контраргументы,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перефразировать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эквивалентных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замен);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259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 относиться к собственному мнению,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достоинством 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 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корректировать его;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363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в соответствии с поставленной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41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4E7696" w:rsidRDefault="00C27CE0">
            <w:pPr>
              <w:pStyle w:val="TableParagraph"/>
              <w:numPr>
                <w:ilvl w:val="0"/>
                <w:numId w:val="73"/>
              </w:numPr>
              <w:tabs>
                <w:tab w:val="left" w:pos="435"/>
                <w:tab w:val="left" w:pos="3551"/>
                <w:tab w:val="left" w:pos="3720"/>
                <w:tab w:val="left" w:pos="442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обусловленные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непониманием/неприятием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стороны</w:t>
            </w:r>
          </w:p>
          <w:p w:rsidR="004E7696" w:rsidRDefault="00C27CE0">
            <w:pPr>
              <w:pStyle w:val="TableParagraph"/>
              <w:spacing w:line="276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</w:tr>
      <w:tr w:rsidR="004E7696">
        <w:trPr>
          <w:trHeight w:val="3350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258"/>
              </w:tabs>
              <w:spacing w:line="283" w:lineRule="exact"/>
              <w:ind w:left="11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 xml:space="preserve">12  </w:t>
            </w:r>
            <w:r>
              <w:rPr>
                <w:b/>
                <w:i/>
                <w:spacing w:val="53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осознанно</w:t>
            </w:r>
          </w:p>
          <w:p w:rsidR="004E7696" w:rsidRDefault="00C27CE0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речевые</w:t>
            </w:r>
          </w:p>
          <w:p w:rsidR="004E7696" w:rsidRDefault="00C27CE0">
            <w:pPr>
              <w:pStyle w:val="TableParagraph"/>
              <w:spacing w:before="1" w:line="237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мыслей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tabs>
                <w:tab w:val="left" w:pos="1427"/>
                <w:tab w:val="left" w:pos="2613"/>
              </w:tabs>
              <w:spacing w:before="2" w:line="237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>регуляции своей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</w:p>
          <w:p w:rsidR="004E7696" w:rsidRDefault="00C27CE0">
            <w:pPr>
              <w:pStyle w:val="TableParagraph"/>
              <w:tabs>
                <w:tab w:val="left" w:pos="2675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контекстной</w:t>
            </w:r>
            <w:r>
              <w:rPr>
                <w:sz w:val="24"/>
              </w:rPr>
              <w:tab/>
              <w:t>речью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72"/>
              </w:numPr>
              <w:tabs>
                <w:tab w:val="left" w:pos="377"/>
              </w:tabs>
              <w:spacing w:line="260" w:lineRule="exact"/>
              <w:ind w:left="376" w:hanging="2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отбирать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:rsidR="004E7696" w:rsidRDefault="00C27CE0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(диалог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малой 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4E7696" w:rsidRDefault="00C27CE0">
            <w:pPr>
              <w:pStyle w:val="TableParagraph"/>
              <w:numPr>
                <w:ilvl w:val="0"/>
                <w:numId w:val="72"/>
              </w:numPr>
              <w:tabs>
                <w:tab w:val="left" w:pos="377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E7696" w:rsidRDefault="00C27CE0">
            <w:pPr>
              <w:pStyle w:val="TableParagraph"/>
              <w:numPr>
                <w:ilvl w:val="0"/>
                <w:numId w:val="72"/>
              </w:numPr>
              <w:tabs>
                <w:tab w:val="left" w:pos="377"/>
                <w:tab w:val="left" w:pos="1874"/>
                <w:tab w:val="left" w:pos="2109"/>
                <w:tab w:val="left" w:pos="2373"/>
                <w:tab w:val="left" w:pos="2673"/>
                <w:tab w:val="left" w:pos="4339"/>
                <w:tab w:val="left" w:pos="4538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(суждение)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запрашивать</w:t>
            </w:r>
            <w:r>
              <w:rPr>
                <w:sz w:val="24"/>
              </w:rPr>
              <w:tab/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4E7696" w:rsidRDefault="00C27CE0">
            <w:pPr>
              <w:pStyle w:val="TableParagraph"/>
              <w:numPr>
                <w:ilvl w:val="0"/>
                <w:numId w:val="72"/>
              </w:numPr>
              <w:tabs>
                <w:tab w:val="left" w:pos="377"/>
              </w:tabs>
              <w:ind w:right="1100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собеседником;</w:t>
            </w:r>
          </w:p>
          <w:p w:rsidR="004E7696" w:rsidRDefault="00C27CE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«клишированные»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E7696" w:rsidRDefault="004E7696">
      <w:pPr>
        <w:spacing w:line="263" w:lineRule="exact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2479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(коммуникация)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ind w:right="1136"/>
              <w:rPr>
                <w:sz w:val="24"/>
              </w:rPr>
            </w:pPr>
            <w:r>
              <w:rPr>
                <w:sz w:val="24"/>
              </w:rPr>
              <w:t>оригинальные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E7696" w:rsidRDefault="00C27CE0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ind w:right="510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выступления;</w:t>
            </w:r>
          </w:p>
          <w:p w:rsidR="004E7696" w:rsidRDefault="00C27CE0">
            <w:pPr>
              <w:pStyle w:val="TableParagraph"/>
              <w:numPr>
                <w:ilvl w:val="0"/>
                <w:numId w:val="71"/>
              </w:numPr>
              <w:tabs>
                <w:tab w:val="left" w:pos="247"/>
              </w:tabs>
              <w:spacing w:line="237" w:lineRule="auto"/>
              <w:ind w:right="86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4E7696" w:rsidRDefault="00C27CE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подготовленные/отобранные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4E7696" w:rsidRDefault="00C27CE0">
      <w:pPr>
        <w:pStyle w:val="a3"/>
        <w:spacing w:line="276" w:lineRule="auto"/>
        <w:ind w:right="273"/>
        <w:jc w:val="left"/>
      </w:pPr>
      <w:r>
        <w:t>В</w:t>
      </w:r>
      <w:r>
        <w:rPr>
          <w:spacing w:val="9"/>
        </w:rPr>
        <w:t xml:space="preserve"> </w:t>
      </w:r>
      <w:r>
        <w:t>составе</w:t>
      </w:r>
      <w:r>
        <w:rPr>
          <w:spacing w:val="7"/>
        </w:rPr>
        <w:t xml:space="preserve"> </w:t>
      </w:r>
      <w:r>
        <w:t>инструментария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группового</w:t>
      </w:r>
      <w:r>
        <w:rPr>
          <w:spacing w:val="9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представлены:</w:t>
      </w:r>
    </w:p>
    <w:p w:rsidR="004E7696" w:rsidRDefault="00C27CE0">
      <w:pPr>
        <w:pStyle w:val="a4"/>
        <w:numPr>
          <w:ilvl w:val="3"/>
          <w:numId w:val="81"/>
        </w:numPr>
        <w:tabs>
          <w:tab w:val="left" w:pos="1671"/>
        </w:tabs>
        <w:spacing w:line="278" w:lineRule="auto"/>
        <w:ind w:right="272" w:firstLine="70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заданию,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ресурсы;</w:t>
      </w:r>
    </w:p>
    <w:p w:rsidR="004E7696" w:rsidRDefault="00C27CE0">
      <w:pPr>
        <w:pStyle w:val="a4"/>
        <w:numPr>
          <w:ilvl w:val="3"/>
          <w:numId w:val="81"/>
        </w:numPr>
        <w:tabs>
          <w:tab w:val="left" w:pos="1664"/>
        </w:tabs>
        <w:spacing w:line="276" w:lineRule="auto"/>
        <w:ind w:right="276" w:firstLine="70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59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групп,</w:t>
      </w:r>
      <w:r>
        <w:rPr>
          <w:spacing w:val="58"/>
          <w:sz w:val="28"/>
        </w:rPr>
        <w:t xml:space="preserve"> </w:t>
      </w:r>
      <w:r>
        <w:rPr>
          <w:sz w:val="28"/>
        </w:rPr>
        <w:t>карта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наблюдения.</w:t>
      </w:r>
    </w:p>
    <w:p w:rsidR="004E7696" w:rsidRDefault="00C27CE0">
      <w:pPr>
        <w:pStyle w:val="1"/>
        <w:ind w:left="1553"/>
        <w:jc w:val="left"/>
      </w:pPr>
      <w:r>
        <w:t>Краткая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материала</w:t>
      </w:r>
    </w:p>
    <w:p w:rsidR="004E7696" w:rsidRDefault="00C27CE0">
      <w:pPr>
        <w:spacing w:before="41"/>
        <w:ind w:left="4047"/>
        <w:rPr>
          <w:b/>
          <w:sz w:val="28"/>
        </w:rPr>
      </w:pPr>
      <w:r>
        <w:rPr>
          <w:b/>
          <w:sz w:val="28"/>
        </w:rPr>
        <w:t>«Групповой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проект»</w:t>
      </w:r>
    </w:p>
    <w:p w:rsidR="004E7696" w:rsidRDefault="00C27CE0">
      <w:pPr>
        <w:pStyle w:val="a4"/>
        <w:numPr>
          <w:ilvl w:val="0"/>
          <w:numId w:val="70"/>
        </w:numPr>
        <w:tabs>
          <w:tab w:val="left" w:pos="1671"/>
        </w:tabs>
        <w:spacing w:before="43"/>
        <w:rPr>
          <w:sz w:val="28"/>
        </w:rPr>
      </w:pP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групп.</w:t>
      </w:r>
    </w:p>
    <w:p w:rsidR="004E7696" w:rsidRDefault="00C27CE0">
      <w:pPr>
        <w:pStyle w:val="a3"/>
        <w:spacing w:before="47" w:line="276" w:lineRule="auto"/>
        <w:ind w:right="269"/>
      </w:pP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интересен</w:t>
      </w:r>
      <w:r>
        <w:rPr>
          <w:spacing w:val="71"/>
        </w:rPr>
        <w:t xml:space="preserve"> </w:t>
      </w:r>
      <w:r>
        <w:t>подросткам,</w:t>
      </w:r>
      <w:r>
        <w:rPr>
          <w:spacing w:val="1"/>
        </w:rPr>
        <w:t xml:space="preserve"> </w:t>
      </w:r>
      <w:r>
        <w:t>содержать четкие инструкции (советы) по выполнению задания, варианты</w:t>
      </w:r>
      <w:r>
        <w:rPr>
          <w:spacing w:val="1"/>
        </w:rPr>
        <w:t xml:space="preserve"> </w:t>
      </w:r>
      <w:r>
        <w:t>представления результата (продукта). Текст задания должен ориентировать</w:t>
      </w:r>
      <w:r>
        <w:rPr>
          <w:spacing w:val="1"/>
        </w:rPr>
        <w:t xml:space="preserve"> </w:t>
      </w:r>
      <w:r>
        <w:t>обучающихся на постановку совместной цели, выбор формы представления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обучающимися.</w:t>
      </w:r>
    </w:p>
    <w:p w:rsidR="004E7696" w:rsidRDefault="00C27CE0">
      <w:pPr>
        <w:pStyle w:val="a4"/>
        <w:numPr>
          <w:ilvl w:val="0"/>
          <w:numId w:val="70"/>
        </w:numPr>
        <w:tabs>
          <w:tab w:val="left" w:pos="1671"/>
        </w:tabs>
        <w:spacing w:before="3"/>
        <w:rPr>
          <w:sz w:val="28"/>
        </w:rPr>
      </w:pP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заданию.</w:t>
      </w:r>
    </w:p>
    <w:p w:rsidR="004E7696" w:rsidRDefault="00C27CE0">
      <w:pPr>
        <w:pStyle w:val="a3"/>
        <w:spacing w:before="47" w:line="276" w:lineRule="auto"/>
        <w:ind w:right="271" w:firstLine="777"/>
      </w:pP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удобна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(продукта), фиксации времени выполнения работы, а также для оформления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(можно представить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 форме</w:t>
      </w:r>
      <w:r>
        <w:rPr>
          <w:spacing w:val="-3"/>
        </w:rPr>
        <w:t xml:space="preserve"> </w:t>
      </w:r>
      <w:r>
        <w:t>с указанием).</w:t>
      </w:r>
    </w:p>
    <w:p w:rsidR="004E7696" w:rsidRDefault="00C27CE0">
      <w:pPr>
        <w:pStyle w:val="a4"/>
        <w:numPr>
          <w:ilvl w:val="0"/>
          <w:numId w:val="70"/>
        </w:numPr>
        <w:tabs>
          <w:tab w:val="left" w:pos="1671"/>
        </w:tabs>
        <w:spacing w:before="1"/>
        <w:rPr>
          <w:sz w:val="28"/>
        </w:rPr>
      </w:pP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самооценки.</w:t>
      </w:r>
    </w:p>
    <w:p w:rsidR="004E7696" w:rsidRDefault="00C27CE0">
      <w:pPr>
        <w:pStyle w:val="a3"/>
        <w:spacing w:before="48" w:line="276" w:lineRule="auto"/>
        <w:ind w:right="272"/>
      </w:pPr>
      <w:r>
        <w:t>Заполняется всеми обучающимися, выполнявшими групповой проект.</w:t>
      </w:r>
      <w:r>
        <w:rPr>
          <w:spacing w:val="1"/>
        </w:rPr>
        <w:t xml:space="preserve"> </w:t>
      </w:r>
      <w:r>
        <w:t>Вопросы листа самооценки должны отражать оценку работы группы в 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обучающегося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группы.</w:t>
      </w:r>
    </w:p>
    <w:p w:rsidR="004E7696" w:rsidRDefault="00C27CE0">
      <w:pPr>
        <w:pStyle w:val="a4"/>
        <w:numPr>
          <w:ilvl w:val="0"/>
          <w:numId w:val="70"/>
        </w:numPr>
        <w:tabs>
          <w:tab w:val="left" w:pos="1671"/>
        </w:tabs>
        <w:rPr>
          <w:sz w:val="28"/>
        </w:rPr>
      </w:pPr>
      <w:r>
        <w:rPr>
          <w:sz w:val="28"/>
        </w:rPr>
        <w:t>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ресурсы.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9"/>
      </w:pPr>
      <w:r>
        <w:lastRenderedPageBreak/>
        <w:t>Целесообразно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перечень 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так-же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достаточный/избыточный пакет материалов для обучающихся, включающий</w:t>
      </w:r>
      <w:r>
        <w:rPr>
          <w:spacing w:val="1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 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4E7696" w:rsidRDefault="00C27CE0">
      <w:pPr>
        <w:pStyle w:val="a4"/>
        <w:numPr>
          <w:ilvl w:val="0"/>
          <w:numId w:val="70"/>
        </w:numPr>
        <w:tabs>
          <w:tab w:val="left" w:pos="1671"/>
        </w:tabs>
        <w:spacing w:before="2"/>
        <w:rPr>
          <w:sz w:val="28"/>
        </w:rPr>
      </w:pP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групп.</w:t>
      </w:r>
    </w:p>
    <w:p w:rsidR="004E7696" w:rsidRDefault="00C27CE0">
      <w:pPr>
        <w:pStyle w:val="a3"/>
        <w:spacing w:before="48" w:line="276" w:lineRule="auto"/>
        <w:ind w:right="273" w:firstLine="777"/>
      </w:pPr>
      <w:r>
        <w:t>Предназначены для организаторов проведения оценочной процедуры.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групповой работы, проведению наблюдения за работой групп и</w:t>
      </w:r>
      <w:r>
        <w:rPr>
          <w:spacing w:val="1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наблюдений.</w:t>
      </w:r>
    </w:p>
    <w:p w:rsidR="004E7696" w:rsidRDefault="00C27CE0">
      <w:pPr>
        <w:pStyle w:val="a4"/>
        <w:numPr>
          <w:ilvl w:val="0"/>
          <w:numId w:val="70"/>
        </w:numPr>
        <w:tabs>
          <w:tab w:val="left" w:pos="1671"/>
        </w:tabs>
        <w:spacing w:before="2"/>
        <w:rPr>
          <w:sz w:val="28"/>
        </w:rPr>
      </w:pP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</w:p>
    <w:p w:rsidR="004E7696" w:rsidRDefault="00C27CE0">
      <w:pPr>
        <w:pStyle w:val="a3"/>
        <w:spacing w:before="47" w:line="276" w:lineRule="auto"/>
        <w:ind w:right="269"/>
      </w:pPr>
      <w:r>
        <w:t>Форма карты должна быть удобна для заполнения, структурирована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проверяемых планируемых</w:t>
      </w:r>
      <w:r>
        <w:rPr>
          <w:spacing w:val="1"/>
        </w:rPr>
        <w:t xml:space="preserve"> </w:t>
      </w:r>
      <w:r>
        <w:t>результатов.</w:t>
      </w:r>
    </w:p>
    <w:p w:rsidR="004E7696" w:rsidRDefault="00C27CE0">
      <w:pPr>
        <w:pStyle w:val="1"/>
        <w:spacing w:before="5"/>
        <w:ind w:left="2849"/>
      </w:pPr>
      <w:r>
        <w:t>Алгоритм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оценочного</w:t>
      </w:r>
      <w:r>
        <w:rPr>
          <w:spacing w:val="-6"/>
        </w:rPr>
        <w:t xml:space="preserve"> </w:t>
      </w:r>
      <w:r>
        <w:t>материала</w:t>
      </w:r>
    </w:p>
    <w:p w:rsidR="004E7696" w:rsidRDefault="00C27CE0">
      <w:pPr>
        <w:pStyle w:val="a4"/>
        <w:numPr>
          <w:ilvl w:val="0"/>
          <w:numId w:val="69"/>
        </w:numPr>
        <w:tabs>
          <w:tab w:val="left" w:pos="1668"/>
        </w:tabs>
        <w:spacing w:before="43" w:line="276" w:lineRule="auto"/>
        <w:ind w:right="274" w:firstLine="707"/>
        <w:rPr>
          <w:sz w:val="28"/>
        </w:rPr>
      </w:pPr>
      <w:r>
        <w:rPr>
          <w:sz w:val="28"/>
        </w:rPr>
        <w:t>шаг. Определение перечня проверяемых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2"/>
          <w:sz w:val="28"/>
        </w:rPr>
        <w:t xml:space="preserve"> </w:t>
      </w:r>
      <w:r>
        <w:rPr>
          <w:sz w:val="28"/>
        </w:rPr>
        <w:t>4)</w:t>
      </w:r>
      <w:r>
        <w:rPr>
          <w:spacing w:val="-3"/>
          <w:sz w:val="28"/>
        </w:rPr>
        <w:t xml:space="preserve"> </w:t>
      </w:r>
      <w:r>
        <w:rPr>
          <w:sz w:val="28"/>
        </w:rPr>
        <w:t>и разработка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на 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 наблюдения.</w:t>
      </w:r>
    </w:p>
    <w:p w:rsidR="004E7696" w:rsidRDefault="00C27CE0">
      <w:pPr>
        <w:pStyle w:val="a4"/>
        <w:numPr>
          <w:ilvl w:val="0"/>
          <w:numId w:val="69"/>
        </w:numPr>
        <w:tabs>
          <w:tab w:val="left" w:pos="1733"/>
        </w:tabs>
        <w:spacing w:line="276" w:lineRule="auto"/>
        <w:ind w:right="273" w:firstLine="707"/>
        <w:rPr>
          <w:sz w:val="28"/>
        </w:rPr>
      </w:pPr>
      <w:r>
        <w:rPr>
          <w:sz w:val="28"/>
        </w:rPr>
        <w:t>шаг.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для организации работы групп, листов продвижения по заданию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 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4E7696" w:rsidRDefault="00C27CE0">
      <w:pPr>
        <w:pStyle w:val="a4"/>
        <w:numPr>
          <w:ilvl w:val="0"/>
          <w:numId w:val="69"/>
        </w:numPr>
        <w:tabs>
          <w:tab w:val="left" w:pos="1602"/>
        </w:tabs>
        <w:ind w:left="1601" w:hanging="212"/>
        <w:rPr>
          <w:sz w:val="28"/>
        </w:rPr>
      </w:pPr>
      <w:r>
        <w:rPr>
          <w:sz w:val="28"/>
        </w:rPr>
        <w:t>шаг.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групп.</w:t>
      </w:r>
    </w:p>
    <w:p w:rsidR="004E7696" w:rsidRDefault="00C27CE0">
      <w:pPr>
        <w:pStyle w:val="a4"/>
        <w:numPr>
          <w:ilvl w:val="0"/>
          <w:numId w:val="69"/>
        </w:numPr>
        <w:tabs>
          <w:tab w:val="left" w:pos="1724"/>
        </w:tabs>
        <w:spacing w:before="50"/>
        <w:ind w:left="1723" w:hanging="334"/>
        <w:rPr>
          <w:sz w:val="28"/>
        </w:rPr>
      </w:pPr>
      <w:r>
        <w:rPr>
          <w:sz w:val="28"/>
        </w:rPr>
        <w:t>шаг.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1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18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18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7"/>
          <w:sz w:val="28"/>
        </w:rPr>
        <w:t xml:space="preserve"> </w:t>
      </w:r>
      <w:r>
        <w:rPr>
          <w:sz w:val="28"/>
        </w:rPr>
        <w:t>на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основе</w:t>
      </w:r>
    </w:p>
    <w:p w:rsidR="004E7696" w:rsidRDefault="00C27CE0">
      <w:pPr>
        <w:pStyle w:val="a3"/>
        <w:spacing w:before="47"/>
        <w:ind w:firstLine="0"/>
      </w:pPr>
      <w:r>
        <w:t>«принципа</w:t>
      </w:r>
      <w:r>
        <w:rPr>
          <w:spacing w:val="-2"/>
        </w:rPr>
        <w:t xml:space="preserve"> </w:t>
      </w:r>
      <w:r>
        <w:t>сложения».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результатов</w:t>
      </w:r>
    </w:p>
    <w:p w:rsidR="004E7696" w:rsidRDefault="00C27CE0">
      <w:pPr>
        <w:pStyle w:val="1"/>
        <w:spacing w:before="53"/>
        <w:ind w:left="682" w:right="268" w:firstLine="395"/>
      </w:pPr>
      <w:r>
        <w:t>Образец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проекта</w:t>
      </w:r>
      <w:r>
        <w:rPr>
          <w:spacing w:val="-67"/>
        </w:rPr>
        <w:t xml:space="preserve"> </w:t>
      </w:r>
      <w:r>
        <w:t>приведен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4E7696" w:rsidRDefault="00C27CE0">
      <w:pPr>
        <w:spacing w:before="201"/>
        <w:ind w:left="1390"/>
        <w:jc w:val="both"/>
        <w:rPr>
          <w:b/>
          <w:sz w:val="28"/>
        </w:rPr>
      </w:pPr>
      <w:r>
        <w:rPr>
          <w:b/>
          <w:sz w:val="28"/>
        </w:rPr>
        <w:t>Индивидуальный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</w:t>
      </w:r>
    </w:p>
    <w:p w:rsidR="004E7696" w:rsidRDefault="00C27CE0">
      <w:pPr>
        <w:pStyle w:val="a3"/>
        <w:spacing w:before="42" w:line="276" w:lineRule="auto"/>
        <w:ind w:right="26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регулятивных, познавательных и коммуникативных универсальных 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 обучающимся проекта или учебного исследования, процедура</w:t>
      </w:r>
      <w:r>
        <w:rPr>
          <w:spacing w:val="1"/>
        </w:rPr>
        <w:t xml:space="preserve"> </w:t>
      </w:r>
      <w:r>
        <w:t>дли-тельная,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нескольких лет. В ходе выполнения индивидуального проекта 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самоконтролю,</w:t>
      </w:r>
      <w:r>
        <w:rPr>
          <w:spacing w:val="51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различные</w:t>
      </w:r>
      <w:r>
        <w:rPr>
          <w:spacing w:val="52"/>
        </w:rPr>
        <w:t xml:space="preserve"> </w:t>
      </w:r>
      <w:r>
        <w:t>источники</w:t>
      </w:r>
      <w:r>
        <w:rPr>
          <w:spacing w:val="53"/>
        </w:rPr>
        <w:t xml:space="preserve"> </w:t>
      </w:r>
      <w:r>
        <w:t>информации,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440" w:left="1020" w:header="0" w:footer="1237" w:gutter="0"/>
          <w:cols w:space="720"/>
        </w:sectPr>
      </w:pPr>
    </w:p>
    <w:p w:rsidR="004E7696" w:rsidRDefault="00C27CE0">
      <w:pPr>
        <w:pStyle w:val="a3"/>
        <w:tabs>
          <w:tab w:val="left" w:pos="2727"/>
          <w:tab w:val="left" w:pos="4159"/>
          <w:tab w:val="left" w:pos="6016"/>
          <w:tab w:val="left" w:pos="7891"/>
          <w:tab w:val="left" w:pos="8255"/>
        </w:tabs>
        <w:spacing w:before="83" w:line="278" w:lineRule="auto"/>
        <w:ind w:right="269" w:firstLine="0"/>
        <w:jc w:val="left"/>
      </w:pPr>
      <w:r>
        <w:lastRenderedPageBreak/>
        <w:t>предвосхищать</w:t>
      </w:r>
      <w:r>
        <w:tab/>
        <w:t>результат,</w:t>
      </w:r>
      <w:r>
        <w:tab/>
        <w:t>осуществлять</w:t>
      </w:r>
      <w:r>
        <w:tab/>
        <w:t>самоконтроль</w:t>
      </w:r>
      <w:r>
        <w:tab/>
        <w:t>и</w:t>
      </w:r>
      <w:r>
        <w:tab/>
        <w:t>корректировку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4E7696" w:rsidRDefault="00C27CE0">
      <w:pPr>
        <w:pStyle w:val="a3"/>
        <w:tabs>
          <w:tab w:val="left" w:pos="3671"/>
          <w:tab w:val="left" w:pos="5299"/>
          <w:tab w:val="left" w:pos="6356"/>
          <w:tab w:val="left" w:pos="7581"/>
          <w:tab w:val="left" w:pos="8687"/>
        </w:tabs>
        <w:spacing w:after="3" w:line="276" w:lineRule="auto"/>
        <w:ind w:right="269"/>
        <w:jc w:val="left"/>
      </w:pPr>
      <w:r>
        <w:t>Метапредметные</w:t>
      </w:r>
      <w:r>
        <w:tab/>
        <w:t>результаты,</w:t>
      </w:r>
      <w:r>
        <w:tab/>
        <w:t>оценку</w:t>
      </w:r>
      <w:r>
        <w:tab/>
        <w:t>которых</w:t>
      </w:r>
      <w:r>
        <w:tab/>
        <w:t>должен</w:t>
      </w:r>
      <w:r>
        <w:tab/>
        <w:t>обеспечить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проект: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551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276" w:lineRule="exact"/>
              <w:ind w:left="1238" w:right="286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 учебные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76" w:lineRule="exact"/>
              <w:ind w:left="2095" w:right="930" w:hanging="108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4E7696">
        <w:trPr>
          <w:trHeight w:val="2251"/>
        </w:trPr>
        <w:tc>
          <w:tcPr>
            <w:tcW w:w="3404" w:type="dxa"/>
          </w:tcPr>
          <w:p w:rsidR="004E7696" w:rsidRDefault="00C27CE0">
            <w:pPr>
              <w:pStyle w:val="TableParagraph"/>
              <w:ind w:left="110" w:right="7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1</w:t>
            </w:r>
            <w:r>
              <w:rPr>
                <w:b/>
                <w:i/>
                <w:spacing w:val="1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  <w:p w:rsidR="004E7696" w:rsidRDefault="00C27CE0">
            <w:pPr>
              <w:pStyle w:val="TableParagraph"/>
              <w:tabs>
                <w:tab w:val="left" w:pos="1773"/>
              </w:tabs>
              <w:spacing w:line="276" w:lineRule="exact"/>
              <w:ind w:left="110" w:right="8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(целеполагание)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68"/>
              </w:numPr>
              <w:tabs>
                <w:tab w:val="left" w:pos="447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 результат;</w:t>
            </w:r>
          </w:p>
          <w:p w:rsidR="004E7696" w:rsidRDefault="00C27CE0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4E7696" w:rsidRDefault="00C27CE0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E7696">
        <w:trPr>
          <w:trHeight w:val="587"/>
        </w:trPr>
        <w:tc>
          <w:tcPr>
            <w:tcW w:w="3404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717"/>
              </w:tabs>
              <w:spacing w:line="312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2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4E7696" w:rsidRDefault="00C27CE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5389" w:type="dxa"/>
            <w:vMerge w:val="restart"/>
          </w:tcPr>
          <w:p w:rsidR="004E7696" w:rsidRDefault="00C27CE0">
            <w:pPr>
              <w:pStyle w:val="TableParagraph"/>
              <w:numPr>
                <w:ilvl w:val="0"/>
                <w:numId w:val="67"/>
              </w:numPr>
              <w:tabs>
                <w:tab w:val="left" w:pos="492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действие(я)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</w:p>
          <w:p w:rsidR="004E7696" w:rsidRDefault="00C27CE0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задач;</w:t>
            </w:r>
          </w:p>
          <w:p w:rsidR="004E7696" w:rsidRDefault="00C27CE0">
            <w:pPr>
              <w:pStyle w:val="TableParagraph"/>
              <w:numPr>
                <w:ilvl w:val="0"/>
                <w:numId w:val="67"/>
              </w:numPr>
              <w:tabs>
                <w:tab w:val="left" w:pos="473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определять/находить,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67"/>
              </w:numPr>
              <w:tabs>
                <w:tab w:val="left" w:pos="341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средства/ресурсы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задачи/достижения цели;</w:t>
            </w:r>
          </w:p>
          <w:p w:rsidR="004E7696" w:rsidRDefault="00C27CE0">
            <w:pPr>
              <w:pStyle w:val="TableParagraph"/>
              <w:numPr>
                <w:ilvl w:val="0"/>
                <w:numId w:val="67"/>
              </w:numPr>
              <w:tabs>
                <w:tab w:val="left" w:pos="526"/>
                <w:tab w:val="left" w:pos="2339"/>
                <w:tab w:val="left" w:pos="4106"/>
              </w:tabs>
              <w:spacing w:before="2"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(выполнения</w:t>
            </w:r>
            <w:r>
              <w:rPr>
                <w:sz w:val="24"/>
              </w:rPr>
              <w:tab/>
              <w:t>проекта,</w:t>
            </w:r>
            <w:r>
              <w:rPr>
                <w:sz w:val="24"/>
              </w:rPr>
              <w:tab/>
              <w:t>проведения</w:t>
            </w:r>
          </w:p>
          <w:p w:rsidR="004E7696" w:rsidRDefault="00C27CE0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исследования)</w:t>
            </w:r>
          </w:p>
        </w:tc>
      </w:tr>
      <w:tr w:rsidR="004E7696">
        <w:trPr>
          <w:trHeight w:val="270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1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075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альтернативные,</w:t>
            </w:r>
            <w:r>
              <w:rPr>
                <w:sz w:val="24"/>
              </w:rPr>
              <w:tab/>
              <w:t>осознанно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0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348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наиболее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1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0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1894"/>
        </w:trPr>
        <w:tc>
          <w:tcPr>
            <w:tcW w:w="3404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(планирование)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3869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628"/>
                <w:tab w:val="left" w:pos="1646"/>
              </w:tabs>
              <w:spacing w:before="1" w:line="237" w:lineRule="auto"/>
              <w:ind w:left="110" w:right="600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3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tabs>
                <w:tab w:val="left" w:pos="1754"/>
                <w:tab w:val="left" w:pos="186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</w:p>
          <w:p w:rsidR="004E7696" w:rsidRDefault="00C27CE0">
            <w:pPr>
              <w:pStyle w:val="TableParagraph"/>
              <w:ind w:left="110" w:right="1196"/>
              <w:rPr>
                <w:sz w:val="24"/>
              </w:rPr>
            </w:pPr>
            <w:r>
              <w:rPr>
                <w:sz w:val="24"/>
              </w:rPr>
              <w:t>определять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4E7696" w:rsidRDefault="00C27CE0">
            <w:pPr>
              <w:pStyle w:val="TableParagraph"/>
              <w:tabs>
                <w:tab w:val="left" w:pos="2733"/>
              </w:tabs>
              <w:ind w:left="110" w:right="199"/>
              <w:rPr>
                <w:b/>
                <w:sz w:val="24"/>
              </w:rPr>
            </w:pPr>
            <w:r>
              <w:rPr>
                <w:sz w:val="24"/>
              </w:rPr>
              <w:t>предложенных условий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 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(контроль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66"/>
              </w:numPr>
              <w:tabs>
                <w:tab w:val="left" w:pos="274"/>
              </w:tabs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E7696" w:rsidRDefault="00C27CE0">
            <w:pPr>
              <w:pStyle w:val="TableParagraph"/>
              <w:numPr>
                <w:ilvl w:val="0"/>
                <w:numId w:val="66"/>
              </w:numPr>
              <w:tabs>
                <w:tab w:val="left" w:pos="303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4E7696" w:rsidRDefault="00C27CE0">
            <w:pPr>
              <w:pStyle w:val="TableParagraph"/>
              <w:numPr>
                <w:ilvl w:val="0"/>
                <w:numId w:val="66"/>
              </w:numPr>
              <w:tabs>
                <w:tab w:val="left" w:pos="523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 планируемого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4E7696" w:rsidRDefault="00C27CE0">
            <w:pPr>
              <w:pStyle w:val="TableParagraph"/>
              <w:numPr>
                <w:ilvl w:val="0"/>
                <w:numId w:val="66"/>
              </w:numPr>
              <w:tabs>
                <w:tab w:val="left" w:pos="413"/>
                <w:tab w:val="left" w:pos="2543"/>
                <w:tab w:val="left" w:pos="4490"/>
              </w:tabs>
              <w:spacing w:line="270" w:lineRule="atLeast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z w:val="24"/>
              </w:rPr>
              <w:tab/>
              <w:t>исправлять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4E7696">
        <w:trPr>
          <w:trHeight w:val="318"/>
        </w:trPr>
        <w:tc>
          <w:tcPr>
            <w:tcW w:w="3404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693"/>
                <w:tab w:val="left" w:pos="1986"/>
              </w:tabs>
              <w:spacing w:before="1" w:line="297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>4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оценивать</w:t>
            </w:r>
          </w:p>
        </w:tc>
        <w:tc>
          <w:tcPr>
            <w:tcW w:w="5389" w:type="dxa"/>
            <w:vMerge w:val="restart"/>
          </w:tcPr>
          <w:p w:rsidR="004E7696" w:rsidRDefault="00C27CE0">
            <w:pPr>
              <w:pStyle w:val="TableParagraph"/>
              <w:numPr>
                <w:ilvl w:val="0"/>
                <w:numId w:val="65"/>
              </w:numPr>
              <w:tabs>
                <w:tab w:val="left" w:pos="611"/>
                <w:tab w:val="left" w:pos="612"/>
                <w:tab w:val="left" w:pos="2344"/>
                <w:tab w:val="left" w:pos="3878"/>
                <w:tab w:val="left" w:pos="4217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критерии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(корректности)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  <w:tab w:val="left" w:pos="1451"/>
                <w:tab w:val="left" w:pos="3040"/>
              </w:tabs>
              <w:spacing w:before="1"/>
              <w:ind w:left="246" w:hanging="14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выработанными</w:t>
            </w:r>
          </w:p>
        </w:tc>
      </w:tr>
      <w:tr w:rsidR="004E7696">
        <w:trPr>
          <w:trHeight w:val="268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068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  <w:t>выполнения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0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278"/>
        </w:trPr>
        <w:tc>
          <w:tcPr>
            <w:tcW w:w="3404" w:type="dxa"/>
            <w:tcBorders>
              <w:top w:val="nil"/>
            </w:tcBorders>
          </w:tcPr>
          <w:p w:rsidR="004E7696" w:rsidRDefault="00C27CE0">
            <w:pPr>
              <w:pStyle w:val="TableParagraph"/>
              <w:tabs>
                <w:tab w:val="left" w:pos="1842"/>
                <w:tab w:val="left" w:pos="2426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538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</w:tbl>
    <w:p w:rsidR="004E7696" w:rsidRDefault="004E7696">
      <w:pPr>
        <w:rPr>
          <w:sz w:val="2"/>
          <w:szCs w:val="2"/>
        </w:rPr>
        <w:sectPr w:rsidR="004E7696">
          <w:pgSz w:w="11910" w:h="16840"/>
          <w:pgMar w:top="1460" w:right="580" w:bottom="142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1663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(оценка)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критериями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4E7696" w:rsidRDefault="00C27C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заданным и/или самостоятельно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E7696">
        <w:trPr>
          <w:trHeight w:val="2248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335"/>
              </w:tabs>
              <w:ind w:left="110" w:right="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position w:val="-3"/>
                <w:sz w:val="24"/>
              </w:rPr>
              <w:t xml:space="preserve">5   </w:t>
            </w:r>
            <w:r>
              <w:rPr>
                <w:b/>
                <w:i/>
                <w:spacing w:val="3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E7696" w:rsidRDefault="00C27CE0">
            <w:pPr>
              <w:pStyle w:val="TableParagraph"/>
              <w:spacing w:line="270" w:lineRule="atLeast"/>
              <w:ind w:left="110" w:righ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(познавательная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64"/>
              </w:numPr>
              <w:tabs>
                <w:tab w:val="left" w:pos="454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обучающих-ся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взаимопроверки;</w:t>
            </w:r>
          </w:p>
          <w:p w:rsidR="004E7696" w:rsidRDefault="00C27CE0">
            <w:pPr>
              <w:pStyle w:val="TableParagraph"/>
              <w:numPr>
                <w:ilvl w:val="0"/>
                <w:numId w:val="64"/>
              </w:numPr>
              <w:tabs>
                <w:tab w:val="left" w:pos="271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ретроспективно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привели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продукта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действия</w:t>
            </w:r>
          </w:p>
        </w:tc>
      </w:tr>
      <w:tr w:rsidR="004E7696">
        <w:trPr>
          <w:trHeight w:val="5045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690"/>
                <w:tab w:val="left" w:pos="911"/>
                <w:tab w:val="left" w:pos="1286"/>
                <w:tab w:val="left" w:pos="1389"/>
                <w:tab w:val="left" w:pos="1682"/>
              </w:tabs>
              <w:ind w:left="110" w:right="13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7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символы, модели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(знаково-символические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63"/>
              </w:numPr>
              <w:tabs>
                <w:tab w:val="left" w:pos="315"/>
                <w:tab w:val="left" w:pos="4169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существенных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  <w:t>объекта</w:t>
            </w:r>
          </w:p>
          <w:p w:rsidR="004E7696" w:rsidRDefault="00C27CE0">
            <w:pPr>
              <w:pStyle w:val="TableParagraph"/>
              <w:numPr>
                <w:ilvl w:val="0"/>
                <w:numId w:val="63"/>
              </w:numPr>
              <w:tabs>
                <w:tab w:val="left" w:pos="315"/>
              </w:tabs>
              <w:spacing w:before="3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область;</w:t>
            </w:r>
          </w:p>
          <w:p w:rsidR="004E7696" w:rsidRDefault="00C27CE0">
            <w:pPr>
              <w:pStyle w:val="TableParagraph"/>
              <w:numPr>
                <w:ilvl w:val="0"/>
                <w:numId w:val="63"/>
              </w:numPr>
              <w:tabs>
                <w:tab w:val="left" w:pos="315"/>
                <w:tab w:val="left" w:pos="1146"/>
                <w:tab w:val="left" w:pos="3821"/>
              </w:tabs>
              <w:spacing w:before="5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(многоаспектную) информацию из 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формализованного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(символьного)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4E7696" w:rsidRDefault="00C27CE0">
            <w:pPr>
              <w:pStyle w:val="TableParagraph"/>
              <w:numPr>
                <w:ilvl w:val="0"/>
                <w:numId w:val="63"/>
              </w:numPr>
              <w:tabs>
                <w:tab w:val="left" w:pos="315"/>
              </w:tabs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доказательство: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противного;</w:t>
            </w:r>
          </w:p>
          <w:p w:rsidR="004E7696" w:rsidRDefault="00C27CE0">
            <w:pPr>
              <w:pStyle w:val="TableParagraph"/>
              <w:numPr>
                <w:ilvl w:val="0"/>
                <w:numId w:val="63"/>
              </w:numPr>
              <w:tabs>
                <w:tab w:val="left" w:pos="315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анализировать/рефлексировать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(теоретического,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эмпирического)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  <w:p w:rsidR="004E7696" w:rsidRDefault="00C27CE0">
            <w:pPr>
              <w:pStyle w:val="TableParagraph"/>
              <w:spacing w:line="25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продукта/результата</w:t>
            </w:r>
          </w:p>
        </w:tc>
      </w:tr>
      <w:tr w:rsidR="004E7696">
        <w:trPr>
          <w:trHeight w:val="4421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315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8</w:t>
            </w:r>
            <w:r>
              <w:rPr>
                <w:b/>
                <w:i/>
                <w:spacing w:val="26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62"/>
              </w:numPr>
              <w:tabs>
                <w:tab w:val="left" w:pos="300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деятельности);</w:t>
            </w:r>
          </w:p>
          <w:p w:rsidR="004E7696" w:rsidRDefault="00C27CE0">
            <w:pPr>
              <w:pStyle w:val="TableParagraph"/>
              <w:numPr>
                <w:ilvl w:val="0"/>
                <w:numId w:val="62"/>
              </w:numPr>
              <w:tabs>
                <w:tab w:val="left" w:pos="300"/>
                <w:tab w:val="left" w:pos="3883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объектах;</w:t>
            </w:r>
          </w:p>
          <w:p w:rsidR="004E7696" w:rsidRDefault="00C27CE0">
            <w:pPr>
              <w:pStyle w:val="TableParagraph"/>
              <w:numPr>
                <w:ilvl w:val="0"/>
                <w:numId w:val="61"/>
              </w:numPr>
              <w:tabs>
                <w:tab w:val="left" w:pos="363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4E7696" w:rsidRDefault="00C27CE0">
            <w:pPr>
              <w:pStyle w:val="TableParagraph"/>
              <w:numPr>
                <w:ilvl w:val="0"/>
                <w:numId w:val="61"/>
              </w:numPr>
              <w:tabs>
                <w:tab w:val="left" w:pos="1033"/>
                <w:tab w:val="left" w:pos="1035"/>
                <w:tab w:val="left" w:pos="3883"/>
              </w:tabs>
              <w:spacing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систематизировать,</w:t>
            </w:r>
            <w:r>
              <w:rPr>
                <w:sz w:val="24"/>
              </w:rPr>
              <w:tab/>
              <w:t>сопоставлять,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анализировать, обобщать и интерпретировать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объектах;</w:t>
            </w:r>
          </w:p>
          <w:p w:rsidR="004E7696" w:rsidRDefault="00C27CE0">
            <w:pPr>
              <w:pStyle w:val="TableParagraph"/>
              <w:numPr>
                <w:ilvl w:val="0"/>
                <w:numId w:val="61"/>
              </w:numPr>
              <w:tabs>
                <w:tab w:val="left" w:pos="283"/>
              </w:tabs>
              <w:spacing w:line="274" w:lineRule="exact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 главную и избыточную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4E7696" w:rsidRDefault="004E7696">
      <w:pPr>
        <w:spacing w:line="274" w:lineRule="exact"/>
        <w:jc w:val="both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1646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тезисов)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таблиц, графических схем и диаграмм,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конспектов);</w:t>
            </w:r>
          </w:p>
          <w:p w:rsidR="004E7696" w:rsidRDefault="00C27CE0"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4E7696">
        <w:trPr>
          <w:trHeight w:val="3386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746"/>
                <w:tab w:val="left" w:pos="1223"/>
                <w:tab w:val="left" w:pos="1509"/>
                <w:tab w:val="left" w:pos="2484"/>
              </w:tabs>
              <w:spacing w:line="237" w:lineRule="auto"/>
              <w:ind w:left="110" w:right="451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9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при-</w:t>
            </w:r>
          </w:p>
          <w:p w:rsidR="004E7696" w:rsidRDefault="00C27CE0">
            <w:pPr>
              <w:pStyle w:val="TableParagraph"/>
              <w:spacing w:line="237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менять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60"/>
              </w:numPr>
              <w:tabs>
                <w:tab w:val="left" w:pos="315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влияние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организмов;</w:t>
            </w:r>
          </w:p>
          <w:p w:rsidR="004E7696" w:rsidRDefault="00C27CE0">
            <w:pPr>
              <w:pStyle w:val="TableParagraph"/>
              <w:numPr>
                <w:ilvl w:val="0"/>
                <w:numId w:val="60"/>
              </w:numPr>
              <w:tabs>
                <w:tab w:val="left" w:pos="315"/>
                <w:tab w:val="left" w:pos="1588"/>
                <w:tab w:val="left" w:pos="2963"/>
                <w:tab w:val="left" w:pos="3299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причинный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вероятностный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экологических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4E7696" w:rsidRDefault="00C27CE0">
            <w:pPr>
              <w:pStyle w:val="TableParagraph"/>
              <w:numPr>
                <w:ilvl w:val="0"/>
                <w:numId w:val="60"/>
              </w:numPr>
              <w:tabs>
                <w:tab w:val="left" w:pos="315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фактора;</w:t>
            </w:r>
          </w:p>
          <w:p w:rsidR="004E7696" w:rsidRDefault="00C27CE0">
            <w:pPr>
              <w:pStyle w:val="TableParagraph"/>
              <w:numPr>
                <w:ilvl w:val="0"/>
                <w:numId w:val="60"/>
              </w:numPr>
              <w:tabs>
                <w:tab w:val="left" w:pos="315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</w:p>
          <w:p w:rsidR="004E7696" w:rsidRDefault="00C27CE0">
            <w:pPr>
              <w:pStyle w:val="TableParagraph"/>
              <w:numPr>
                <w:ilvl w:val="0"/>
                <w:numId w:val="60"/>
              </w:numPr>
              <w:tabs>
                <w:tab w:val="left" w:pos="315"/>
              </w:tabs>
              <w:spacing w:line="276" w:lineRule="exac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E7696">
        <w:trPr>
          <w:trHeight w:val="2529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287"/>
              </w:tabs>
              <w:spacing w:line="235" w:lineRule="auto"/>
              <w:ind w:left="110" w:right="8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10</w:t>
            </w:r>
            <w:r>
              <w:rPr>
                <w:b/>
                <w:i/>
                <w:spacing w:val="1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культурой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4E7696" w:rsidRDefault="00C27CE0">
            <w:pPr>
              <w:pStyle w:val="TableParagraph"/>
              <w:tabs>
                <w:tab w:val="left" w:pos="1749"/>
                <w:tab w:val="left" w:pos="2601"/>
              </w:tabs>
              <w:spacing w:before="1" w:line="235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словарей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запросы;</w:t>
            </w:r>
          </w:p>
          <w:p w:rsidR="004E7696" w:rsidRDefault="00C27CE0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взаимодействие с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системами, словарями;</w:t>
            </w:r>
          </w:p>
          <w:p w:rsidR="004E7696" w:rsidRDefault="00C27CE0">
            <w:pPr>
              <w:pStyle w:val="TableParagraph"/>
              <w:numPr>
                <w:ilvl w:val="0"/>
                <w:numId w:val="59"/>
              </w:numPr>
              <w:tabs>
                <w:tab w:val="left" w:pos="315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4E7696" w:rsidRDefault="00C27CE0">
            <w:pPr>
              <w:pStyle w:val="TableParagraph"/>
              <w:spacing w:line="270" w:lineRule="atLeast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4E7696">
        <w:trPr>
          <w:trHeight w:val="5851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717"/>
                <w:tab w:val="left" w:pos="1093"/>
                <w:tab w:val="left" w:pos="1297"/>
                <w:tab w:val="left" w:pos="1562"/>
                <w:tab w:val="left" w:pos="1594"/>
                <w:tab w:val="left" w:pos="1658"/>
                <w:tab w:val="left" w:pos="1823"/>
                <w:tab w:val="left" w:pos="2263"/>
                <w:tab w:val="left" w:pos="2385"/>
                <w:tab w:val="left" w:pos="2616"/>
                <w:tab w:val="left" w:pos="2671"/>
                <w:tab w:val="left" w:pos="3206"/>
              </w:tabs>
              <w:spacing w:line="237" w:lineRule="auto"/>
              <w:ind w:left="110" w:right="8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>11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(учебное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58"/>
              </w:numPr>
              <w:tabs>
                <w:tab w:val="left" w:pos="377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58"/>
              </w:numPr>
              <w:tabs>
                <w:tab w:val="left" w:pos="377"/>
                <w:tab w:val="left" w:pos="1257"/>
                <w:tab w:val="left" w:pos="2954"/>
                <w:tab w:val="left" w:pos="3635"/>
                <w:tab w:val="left" w:pos="3960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z w:val="24"/>
              </w:rPr>
              <w:tab/>
              <w:t>определенную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58"/>
              </w:numPr>
              <w:tabs>
                <w:tab w:val="left" w:pos="377"/>
                <w:tab w:val="left" w:pos="861"/>
                <w:tab w:val="left" w:pos="1209"/>
                <w:tab w:val="left" w:pos="1826"/>
                <w:tab w:val="left" w:pos="2145"/>
                <w:tab w:val="left" w:pos="2347"/>
                <w:tab w:val="left" w:pos="2697"/>
                <w:tab w:val="left" w:pos="3429"/>
                <w:tab w:val="left" w:pos="3611"/>
                <w:tab w:val="left" w:pos="3739"/>
                <w:tab w:val="left" w:pos="4670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понимая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другого,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  <w:t>(точку</w:t>
            </w:r>
            <w:r>
              <w:rPr>
                <w:sz w:val="24"/>
              </w:rPr>
              <w:tab/>
              <w:t>зрения),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доказательство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(аргументы),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аксиомы,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теории;</w:t>
            </w:r>
          </w:p>
          <w:p w:rsidR="004E7696" w:rsidRDefault="00C27CE0">
            <w:pPr>
              <w:pStyle w:val="TableParagraph"/>
              <w:numPr>
                <w:ilvl w:val="0"/>
                <w:numId w:val="58"/>
              </w:numPr>
              <w:tabs>
                <w:tab w:val="left" w:pos="377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препятствовали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4E7696" w:rsidRDefault="00C27CE0">
            <w:pPr>
              <w:pStyle w:val="TableParagraph"/>
              <w:numPr>
                <w:ilvl w:val="0"/>
                <w:numId w:val="57"/>
              </w:numPr>
              <w:tabs>
                <w:tab w:val="left" w:pos="375"/>
              </w:tabs>
              <w:spacing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57"/>
              </w:numPr>
              <w:tabs>
                <w:tab w:val="left" w:pos="267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корректно и аргументированно 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контраргументы,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перефразировать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эквивалентных замен);</w:t>
            </w:r>
          </w:p>
          <w:p w:rsidR="004E7696" w:rsidRDefault="00C27CE0">
            <w:pPr>
              <w:pStyle w:val="TableParagraph"/>
              <w:numPr>
                <w:ilvl w:val="0"/>
                <w:numId w:val="57"/>
              </w:numPr>
              <w:tabs>
                <w:tab w:val="left" w:pos="259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 относиться к собственному мнению,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достоинством 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 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корректировать его;</w:t>
            </w:r>
          </w:p>
          <w:p w:rsidR="004E7696" w:rsidRDefault="00C27CE0">
            <w:pPr>
              <w:pStyle w:val="TableParagraph"/>
              <w:numPr>
                <w:ilvl w:val="0"/>
                <w:numId w:val="57"/>
              </w:numPr>
              <w:tabs>
                <w:tab w:val="left" w:pos="533"/>
              </w:tabs>
              <w:spacing w:line="264" w:lineRule="exact"/>
              <w:ind w:left="532" w:hanging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предлагать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альтернативное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4E7696" w:rsidRDefault="004E7696">
      <w:pPr>
        <w:spacing w:line="264" w:lineRule="exact"/>
        <w:jc w:val="both"/>
        <w:rPr>
          <w:sz w:val="24"/>
        </w:rPr>
        <w:sectPr w:rsidR="004E7696">
          <w:pgSz w:w="11910" w:h="16840"/>
          <w:pgMar w:top="1460" w:right="580" w:bottom="148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3305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конфликтной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4E7696" w:rsidRDefault="00C27CE0">
            <w:pPr>
              <w:pStyle w:val="TableParagraph"/>
              <w:numPr>
                <w:ilvl w:val="0"/>
                <w:numId w:val="56"/>
              </w:numPr>
              <w:tabs>
                <w:tab w:val="left" w:pos="363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в соответствии с поставленной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E7696" w:rsidRDefault="00C27CE0">
            <w:pPr>
              <w:pStyle w:val="TableParagraph"/>
              <w:numPr>
                <w:ilvl w:val="0"/>
                <w:numId w:val="56"/>
              </w:numPr>
              <w:tabs>
                <w:tab w:val="left" w:pos="41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4E7696" w:rsidRDefault="00C27CE0">
            <w:pPr>
              <w:pStyle w:val="TableParagraph"/>
              <w:numPr>
                <w:ilvl w:val="0"/>
                <w:numId w:val="56"/>
              </w:numPr>
              <w:tabs>
                <w:tab w:val="left" w:pos="435"/>
                <w:tab w:val="left" w:pos="3551"/>
                <w:tab w:val="left" w:pos="3722"/>
                <w:tab w:val="left" w:pos="442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обусловленные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непониманием/неприятием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стороны</w:t>
            </w:r>
          </w:p>
          <w:p w:rsidR="004E7696" w:rsidRDefault="00C27CE0">
            <w:pPr>
              <w:pStyle w:val="TableParagraph"/>
              <w:spacing w:line="274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</w:tr>
      <w:tr w:rsidR="004E7696">
        <w:trPr>
          <w:trHeight w:val="5847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258"/>
              </w:tabs>
              <w:spacing w:line="235" w:lineRule="auto"/>
              <w:ind w:left="110" w:right="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 xml:space="preserve">12  </w:t>
            </w:r>
            <w:r>
              <w:rPr>
                <w:b/>
                <w:i/>
                <w:spacing w:val="53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:rsidR="004E7696" w:rsidRDefault="00C27CE0">
            <w:pPr>
              <w:pStyle w:val="TableParagraph"/>
              <w:spacing w:before="1" w:line="237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мыслей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tabs>
                <w:tab w:val="left" w:pos="1427"/>
                <w:tab w:val="left" w:pos="2613"/>
              </w:tabs>
              <w:spacing w:before="5" w:line="237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>регуляции своей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</w:p>
          <w:p w:rsidR="004E7696" w:rsidRDefault="00C27CE0">
            <w:pPr>
              <w:pStyle w:val="TableParagraph"/>
              <w:tabs>
                <w:tab w:val="left" w:pos="2675"/>
              </w:tabs>
              <w:spacing w:before="1" w:line="237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контекстной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55"/>
              </w:numPr>
              <w:tabs>
                <w:tab w:val="left" w:pos="377"/>
              </w:tabs>
              <w:spacing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отбирать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(диалог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малой 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4E7696" w:rsidRDefault="00C27CE0">
            <w:pPr>
              <w:pStyle w:val="TableParagraph"/>
              <w:numPr>
                <w:ilvl w:val="0"/>
                <w:numId w:val="55"/>
              </w:numPr>
              <w:tabs>
                <w:tab w:val="left" w:pos="377"/>
              </w:tabs>
              <w:spacing w:before="4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E7696" w:rsidRDefault="00C27CE0">
            <w:pPr>
              <w:pStyle w:val="TableParagraph"/>
              <w:numPr>
                <w:ilvl w:val="0"/>
                <w:numId w:val="55"/>
              </w:numPr>
              <w:tabs>
                <w:tab w:val="left" w:pos="377"/>
                <w:tab w:val="left" w:pos="1874"/>
                <w:tab w:val="left" w:pos="2109"/>
                <w:tab w:val="left" w:pos="2373"/>
                <w:tab w:val="left" w:pos="2673"/>
                <w:tab w:val="left" w:pos="4339"/>
                <w:tab w:val="left" w:pos="4538"/>
              </w:tabs>
              <w:spacing w:before="5" w:line="237" w:lineRule="auto"/>
              <w:ind w:right="84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(суждение)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запрашивать</w:t>
            </w:r>
            <w:r>
              <w:rPr>
                <w:sz w:val="24"/>
              </w:rPr>
              <w:tab/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4E7696" w:rsidRDefault="00C27CE0">
            <w:pPr>
              <w:pStyle w:val="TableParagraph"/>
              <w:numPr>
                <w:ilvl w:val="0"/>
                <w:numId w:val="55"/>
              </w:numPr>
              <w:tabs>
                <w:tab w:val="left" w:pos="377"/>
              </w:tabs>
              <w:spacing w:before="2"/>
              <w:ind w:right="1100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собеседником;</w:t>
            </w:r>
          </w:p>
          <w:p w:rsidR="004E7696" w:rsidRDefault="00C27CE0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ind w:right="651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«клишированные»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оригинальные тексты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E7696" w:rsidRDefault="00C27CE0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510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выступления;</w:t>
            </w:r>
          </w:p>
          <w:p w:rsidR="004E7696" w:rsidRDefault="00C27CE0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86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4E7696" w:rsidRDefault="00C27CE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подготовленные/отобранные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4E7696">
        <w:trPr>
          <w:trHeight w:val="575"/>
        </w:trPr>
        <w:tc>
          <w:tcPr>
            <w:tcW w:w="3404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748"/>
              </w:tabs>
              <w:spacing w:line="307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>13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389" w:type="dxa"/>
            <w:tcBorders>
              <w:bottom w:val="nil"/>
            </w:tcBorders>
          </w:tcPr>
          <w:p w:rsidR="004E7696" w:rsidRDefault="00C27CE0">
            <w:pPr>
              <w:pStyle w:val="TableParagraph"/>
              <w:numPr>
                <w:ilvl w:val="0"/>
                <w:numId w:val="53"/>
              </w:numPr>
              <w:tabs>
                <w:tab w:val="left" w:pos="315"/>
                <w:tab w:val="left" w:pos="2164"/>
                <w:tab w:val="left" w:pos="2431"/>
                <w:tab w:val="left" w:pos="3307"/>
                <w:tab w:val="left" w:pos="3453"/>
                <w:tab w:val="left" w:pos="3931"/>
                <w:tab w:val="left" w:pos="4942"/>
              </w:tabs>
              <w:spacing w:before="3" w:line="276" w:lineRule="exact"/>
              <w:ind w:right="87" w:firstLine="0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z w:val="24"/>
              </w:rPr>
              <w:tab/>
              <w:t>ресурсы,</w:t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</w:tr>
      <w:tr w:rsidR="004E7696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32"/>
              </w:tabs>
              <w:spacing w:before="5"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использования</w:t>
            </w: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52"/>
                <w:tab w:val="left" w:pos="2278"/>
                <w:tab w:val="left" w:pos="2652"/>
                <w:tab w:val="left" w:pos="4302"/>
                <w:tab w:val="left" w:pos="5096"/>
              </w:tabs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практических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</w:t>
            </w:r>
          </w:p>
        </w:tc>
      </w:tr>
      <w:tr w:rsidR="004E7696">
        <w:trPr>
          <w:trHeight w:val="837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497"/>
              </w:tabs>
              <w:spacing w:line="270" w:lineRule="atLeast"/>
              <w:ind w:left="110" w:right="1256"/>
              <w:rPr>
                <w:b/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(икт-</w:t>
            </w: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4E7696" w:rsidRDefault="00C27CE0">
            <w:pPr>
              <w:pStyle w:val="TableParagraph"/>
              <w:numPr>
                <w:ilvl w:val="0"/>
                <w:numId w:val="52"/>
              </w:numPr>
              <w:tabs>
                <w:tab w:val="left" w:pos="315"/>
                <w:tab w:val="left" w:pos="1523"/>
                <w:tab w:val="left" w:pos="1665"/>
                <w:tab w:val="left" w:pos="2925"/>
                <w:tab w:val="left" w:pos="3623"/>
                <w:tab w:val="left" w:pos="4558"/>
              </w:tabs>
              <w:spacing w:before="9" w:line="274" w:lineRule="exact"/>
              <w:ind w:right="85" w:firstLine="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информационный</w:t>
            </w:r>
            <w:r>
              <w:rPr>
                <w:sz w:val="24"/>
              </w:rPr>
              <w:tab/>
              <w:t>аспект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данными,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модель</w:t>
            </w:r>
          </w:p>
        </w:tc>
      </w:tr>
      <w:tr w:rsidR="004E7696">
        <w:trPr>
          <w:trHeight w:val="848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компетентность)</w:t>
            </w: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51"/>
              </w:numPr>
              <w:tabs>
                <w:tab w:val="left" w:pos="315"/>
                <w:tab w:val="left" w:pos="1639"/>
                <w:tab w:val="left" w:pos="2133"/>
                <w:tab w:val="left" w:pos="2865"/>
                <w:tab w:val="left" w:pos="4121"/>
                <w:tab w:val="left" w:pos="4639"/>
              </w:tabs>
              <w:spacing w:line="270" w:lineRule="atLeast"/>
              <w:ind w:right="83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компьютерные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адекватных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задаче</w:t>
            </w:r>
          </w:p>
        </w:tc>
      </w:tr>
      <w:tr w:rsidR="004E7696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656"/>
              </w:tabs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инструментальных</w:t>
            </w:r>
            <w:r>
              <w:rPr>
                <w:sz w:val="24"/>
              </w:rPr>
              <w:tab/>
              <w:t>программно-аппаратных</w:t>
            </w:r>
          </w:p>
        </w:tc>
      </w:tr>
      <w:tr w:rsidR="004E7696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316"/>
                <w:tab w:val="left" w:pos="1956"/>
                <w:tab w:val="left" w:pos="3466"/>
                <w:tab w:val="left" w:pos="4331"/>
              </w:tabs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сервисов)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</w:p>
        </w:tc>
      </w:tr>
      <w:tr w:rsidR="004E7696">
        <w:trPr>
          <w:trHeight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440"/>
                <w:tab w:val="left" w:pos="3156"/>
              </w:tabs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коммуникационных</w:t>
            </w:r>
          </w:p>
        </w:tc>
      </w:tr>
      <w:tr w:rsidR="004E7696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86"/>
                <w:tab w:val="left" w:pos="2045"/>
                <w:tab w:val="left" w:pos="2408"/>
                <w:tab w:val="left" w:pos="3034"/>
                <w:tab w:val="left" w:pos="3930"/>
              </w:tabs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задач,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числе:</w:t>
            </w:r>
            <w:r>
              <w:rPr>
                <w:sz w:val="24"/>
              </w:rPr>
              <w:tab/>
              <w:t>вычисление,</w:t>
            </w:r>
          </w:p>
        </w:tc>
      </w:tr>
      <w:tr w:rsidR="004E7696">
        <w:trPr>
          <w:trHeight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504"/>
                <w:tab w:val="left" w:pos="2617"/>
                <w:tab w:val="left" w:pos="4204"/>
              </w:tabs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писем,</w:t>
            </w:r>
            <w:r>
              <w:rPr>
                <w:sz w:val="24"/>
              </w:rPr>
              <w:tab/>
              <w:t>сочинений,</w:t>
            </w:r>
            <w:r>
              <w:rPr>
                <w:sz w:val="24"/>
              </w:rPr>
              <w:tab/>
              <w:t>докладов,</w:t>
            </w:r>
          </w:p>
        </w:tc>
      </w:tr>
      <w:tr w:rsidR="004E7696">
        <w:trPr>
          <w:trHeight w:val="574"/>
        </w:trPr>
        <w:tc>
          <w:tcPr>
            <w:tcW w:w="3404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рефератов,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4E7696" w:rsidRDefault="00C27CE0">
            <w:pPr>
              <w:pStyle w:val="TableParagraph"/>
              <w:numPr>
                <w:ilvl w:val="0"/>
                <w:numId w:val="50"/>
              </w:numPr>
              <w:tabs>
                <w:tab w:val="left" w:pos="315"/>
              </w:tabs>
              <w:spacing w:before="2" w:line="281" w:lineRule="exact"/>
              <w:ind w:hanging="2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</w:p>
        </w:tc>
      </w:tr>
    </w:tbl>
    <w:p w:rsidR="004E7696" w:rsidRDefault="004E7696">
      <w:pPr>
        <w:spacing w:line="281" w:lineRule="exact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280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 норм</w:t>
            </w:r>
          </w:p>
        </w:tc>
      </w:tr>
    </w:tbl>
    <w:p w:rsidR="004E7696" w:rsidRDefault="00C27CE0">
      <w:pPr>
        <w:pStyle w:val="a3"/>
        <w:spacing w:line="278" w:lineRule="auto"/>
        <w:ind w:right="273"/>
      </w:pPr>
      <w:r>
        <w:t>В составе инструментария для проведения индивидуального проекта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представлены:</w:t>
      </w:r>
    </w:p>
    <w:p w:rsidR="004E7696" w:rsidRDefault="00C27CE0">
      <w:pPr>
        <w:pStyle w:val="a4"/>
        <w:numPr>
          <w:ilvl w:val="3"/>
          <w:numId w:val="81"/>
        </w:numPr>
        <w:tabs>
          <w:tab w:val="left" w:pos="1707"/>
        </w:tabs>
        <w:spacing w:line="276" w:lineRule="auto"/>
        <w:ind w:right="269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(продуктов)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проектной деятельности, в том числе к защите проекта, 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 и самооценки для учащихся, примерная тематика проектов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исследований;</w:t>
      </w:r>
    </w:p>
    <w:p w:rsidR="004E7696" w:rsidRDefault="00C27CE0">
      <w:pPr>
        <w:pStyle w:val="a4"/>
        <w:numPr>
          <w:ilvl w:val="3"/>
          <w:numId w:val="81"/>
        </w:numPr>
        <w:tabs>
          <w:tab w:val="left" w:pos="1743"/>
        </w:tabs>
        <w:spacing w:line="276" w:lineRule="auto"/>
        <w:ind w:right="263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проектной/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 деятельности, карты наблюдений за ходом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проведением защиты.</w:t>
      </w:r>
    </w:p>
    <w:p w:rsidR="004E7696" w:rsidRDefault="00C27CE0">
      <w:pPr>
        <w:pStyle w:val="1"/>
        <w:ind w:left="1553"/>
      </w:pPr>
      <w:r>
        <w:t>Краткая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материала</w:t>
      </w:r>
    </w:p>
    <w:p w:rsidR="004E7696" w:rsidRDefault="00C27CE0">
      <w:pPr>
        <w:spacing w:before="41"/>
        <w:ind w:left="3613"/>
        <w:jc w:val="both"/>
        <w:rPr>
          <w:b/>
          <w:sz w:val="28"/>
        </w:rPr>
      </w:pPr>
      <w:r>
        <w:rPr>
          <w:b/>
          <w:sz w:val="28"/>
        </w:rPr>
        <w:t>«Индивидуальный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проект»</w:t>
      </w:r>
    </w:p>
    <w:p w:rsidR="004E7696" w:rsidRDefault="00C27CE0">
      <w:pPr>
        <w:pStyle w:val="a4"/>
        <w:numPr>
          <w:ilvl w:val="0"/>
          <w:numId w:val="49"/>
        </w:numPr>
        <w:tabs>
          <w:tab w:val="left" w:pos="1707"/>
        </w:tabs>
        <w:spacing w:before="45" w:line="276" w:lineRule="auto"/>
        <w:ind w:right="265" w:firstLine="707"/>
        <w:rPr>
          <w:sz w:val="28"/>
        </w:rPr>
      </w:pPr>
      <w:r>
        <w:rPr>
          <w:sz w:val="28"/>
        </w:rPr>
        <w:t>Перечень возможных результатов (продуктов) проектной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pStyle w:val="a3"/>
        <w:spacing w:line="276" w:lineRule="auto"/>
        <w:ind w:right="270"/>
      </w:pPr>
      <w:r>
        <w:t>Результатом (продуктом) проектной деятельности может быть любая из</w:t>
      </w:r>
      <w:r>
        <w:rPr>
          <w:spacing w:val="-67"/>
        </w:rPr>
        <w:t xml:space="preserve"> </w:t>
      </w:r>
      <w:r>
        <w:t>следующих работ:</w:t>
      </w:r>
    </w:p>
    <w:p w:rsidR="004E7696" w:rsidRDefault="00C27CE0">
      <w:pPr>
        <w:pStyle w:val="a3"/>
        <w:spacing w:line="276" w:lineRule="auto"/>
        <w:ind w:right="270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 др.);</w:t>
      </w:r>
    </w:p>
    <w:p w:rsidR="004E7696" w:rsidRDefault="00C27CE0">
      <w:pPr>
        <w:pStyle w:val="a3"/>
        <w:spacing w:line="276" w:lineRule="auto"/>
        <w:ind w:right="270"/>
      </w:pPr>
      <w:r>
        <w:t>б) художественная творческая работа (в области литературы, 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-3"/>
        </w:rPr>
        <w:t xml:space="preserve"> </w:t>
      </w:r>
      <w:r>
        <w:t>др.;</w:t>
      </w:r>
    </w:p>
    <w:p w:rsidR="004E7696" w:rsidRDefault="00C27CE0">
      <w:pPr>
        <w:pStyle w:val="a3"/>
        <w:spacing w:line="321" w:lineRule="exact"/>
        <w:ind w:left="1390" w:firstLine="0"/>
      </w:pPr>
      <w:r>
        <w:t>в)</w:t>
      </w:r>
      <w:r>
        <w:rPr>
          <w:spacing w:val="-3"/>
        </w:rPr>
        <w:t xml:space="preserve"> </w:t>
      </w:r>
      <w:r>
        <w:t>материальный</w:t>
      </w:r>
      <w:r>
        <w:rPr>
          <w:spacing w:val="-4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4E7696" w:rsidRDefault="00C27CE0">
      <w:pPr>
        <w:pStyle w:val="a3"/>
        <w:spacing w:before="48" w:line="278" w:lineRule="auto"/>
        <w:ind w:right="272"/>
      </w:pP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как тексты,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мультимедийные продукты.</w:t>
      </w:r>
    </w:p>
    <w:p w:rsidR="004E7696" w:rsidRDefault="00C27CE0">
      <w:pPr>
        <w:pStyle w:val="a4"/>
        <w:numPr>
          <w:ilvl w:val="0"/>
          <w:numId w:val="49"/>
        </w:numPr>
        <w:tabs>
          <w:tab w:val="left" w:pos="1671"/>
        </w:tabs>
        <w:spacing w:line="317" w:lineRule="exact"/>
        <w:ind w:left="1670" w:hanging="281"/>
        <w:rPr>
          <w:sz w:val="28"/>
        </w:rPr>
      </w:pPr>
      <w:r>
        <w:rPr>
          <w:sz w:val="28"/>
        </w:rPr>
        <w:t>Примерная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исследований.</w:t>
      </w:r>
    </w:p>
    <w:p w:rsidR="004E7696" w:rsidRDefault="00C27CE0">
      <w:pPr>
        <w:pStyle w:val="a3"/>
        <w:spacing w:before="48" w:line="276" w:lineRule="auto"/>
        <w:ind w:right="267" w:firstLine="777"/>
      </w:pPr>
      <w:r>
        <w:t>При определении тем необходимо учитывать возрастные особенности</w:t>
      </w:r>
      <w:r>
        <w:rPr>
          <w:spacing w:val="1"/>
        </w:rPr>
        <w:t xml:space="preserve"> </w:t>
      </w:r>
      <w:r>
        <w:t>подростков, а также степень доступности информационных материалов по</w:t>
      </w:r>
      <w:r>
        <w:rPr>
          <w:spacing w:val="1"/>
        </w:rPr>
        <w:t xml:space="preserve"> </w:t>
      </w:r>
      <w:r>
        <w:t>проблеме.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обучающимся нужно изучить интернет-ресурсы на наличие готовых работ по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исключить</w:t>
      </w:r>
      <w:r>
        <w:rPr>
          <w:spacing w:val="-1"/>
        </w:rPr>
        <w:t xml:space="preserve"> </w:t>
      </w:r>
      <w:r>
        <w:t>случаи плагиата.</w:t>
      </w:r>
    </w:p>
    <w:p w:rsidR="004E7696" w:rsidRDefault="00C27CE0">
      <w:pPr>
        <w:pStyle w:val="a4"/>
        <w:numPr>
          <w:ilvl w:val="0"/>
          <w:numId w:val="49"/>
        </w:numPr>
        <w:tabs>
          <w:tab w:val="left" w:pos="1817"/>
        </w:tabs>
        <w:spacing w:line="278" w:lineRule="auto"/>
        <w:ind w:right="267" w:firstLine="707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проектной/учебно-исследовательской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4E7696">
      <w:pPr>
        <w:spacing w:line="278" w:lineRule="auto"/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3"/>
      </w:pPr>
      <w:r>
        <w:lastRenderedPageBreak/>
        <w:t>Предназначены для педагогов, организующих проектную деятельность.</w:t>
      </w:r>
      <w:r>
        <w:rPr>
          <w:spacing w:val="-67"/>
        </w:rPr>
        <w:t xml:space="preserve"> </w:t>
      </w:r>
      <w:r>
        <w:t>В требованиях должны быть отражены цели организации проектной/учебно-</w:t>
      </w:r>
      <w:r>
        <w:rPr>
          <w:spacing w:val="1"/>
        </w:rPr>
        <w:t xml:space="preserve"> </w:t>
      </w:r>
      <w:r>
        <w:t>исследовательской деятельности, требования к подготовке индивидуального</w:t>
      </w:r>
      <w:r>
        <w:rPr>
          <w:spacing w:val="1"/>
        </w:rPr>
        <w:t xml:space="preserve"> </w:t>
      </w:r>
      <w:r>
        <w:t>проекта, в том числе сроки выполнения, требования к содержанию,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антиплагиат,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защите проекта.</w:t>
      </w:r>
    </w:p>
    <w:p w:rsidR="004E7696" w:rsidRDefault="00C27CE0">
      <w:pPr>
        <w:pStyle w:val="a4"/>
        <w:numPr>
          <w:ilvl w:val="0"/>
          <w:numId w:val="49"/>
        </w:numPr>
        <w:tabs>
          <w:tab w:val="left" w:pos="1671"/>
        </w:tabs>
        <w:spacing w:before="1"/>
        <w:ind w:left="1670" w:hanging="281"/>
        <w:rPr>
          <w:sz w:val="28"/>
        </w:rPr>
      </w:pPr>
      <w:r>
        <w:rPr>
          <w:sz w:val="28"/>
        </w:rPr>
        <w:t>Листы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самооценки.</w:t>
      </w:r>
    </w:p>
    <w:p w:rsidR="004E7696" w:rsidRDefault="00C27CE0">
      <w:pPr>
        <w:pStyle w:val="a3"/>
        <w:spacing w:before="48" w:line="276" w:lineRule="auto"/>
        <w:ind w:right="271"/>
      </w:pPr>
      <w:r>
        <w:t>Заполняются всеми обучающимися, выполняющими индивидуальный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5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включенные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листы</w:t>
      </w:r>
      <w:r>
        <w:rPr>
          <w:spacing w:val="14"/>
        </w:rPr>
        <w:t xml:space="preserve"> </w:t>
      </w:r>
      <w:r>
        <w:t>планирования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самооценки,</w:t>
      </w:r>
      <w:r>
        <w:rPr>
          <w:spacing w:val="15"/>
        </w:rPr>
        <w:t xml:space="preserve"> </w:t>
      </w:r>
      <w:r>
        <w:t>должны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регулятивных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коррекция,</w:t>
      </w:r>
      <w:r>
        <w:rPr>
          <w:spacing w:val="-67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действий.</w:t>
      </w:r>
    </w:p>
    <w:p w:rsidR="004E7696" w:rsidRDefault="00C27CE0">
      <w:pPr>
        <w:pStyle w:val="a4"/>
        <w:numPr>
          <w:ilvl w:val="0"/>
          <w:numId w:val="49"/>
        </w:numPr>
        <w:tabs>
          <w:tab w:val="left" w:pos="1671"/>
        </w:tabs>
        <w:spacing w:before="1"/>
        <w:ind w:left="1670" w:hanging="281"/>
        <w:rPr>
          <w:sz w:val="28"/>
        </w:rPr>
      </w:pPr>
      <w:r>
        <w:rPr>
          <w:sz w:val="28"/>
        </w:rPr>
        <w:t>Карты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</w:t>
      </w:r>
    </w:p>
    <w:p w:rsidR="004E7696" w:rsidRDefault="00C27CE0">
      <w:pPr>
        <w:pStyle w:val="a3"/>
        <w:spacing w:before="48" w:line="276" w:lineRule="auto"/>
        <w:ind w:right="266"/>
      </w:pPr>
      <w:r>
        <w:t>Форма карты должна быть структурирована в соответствии с этапами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(таблица).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результатов, которые руководитель проекта наблюдает в ходе</w:t>
      </w:r>
      <w:r>
        <w:rPr>
          <w:spacing w:val="1"/>
        </w:rPr>
        <w:t xml:space="preserve"> </w:t>
      </w:r>
      <w:r>
        <w:t>его выполнения, во второй – планируемые результаты, связанные с защитой</w:t>
      </w:r>
      <w:r>
        <w:rPr>
          <w:spacing w:val="1"/>
        </w:rPr>
        <w:t xml:space="preserve"> </w:t>
      </w:r>
      <w:r>
        <w:t>проекта.</w:t>
      </w:r>
    </w:p>
    <w:p w:rsidR="004E7696" w:rsidRDefault="00C27CE0">
      <w:pPr>
        <w:pStyle w:val="1"/>
        <w:spacing w:before="5"/>
        <w:ind w:left="2849"/>
      </w:pPr>
      <w:r>
        <w:t>Алгоритм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оценочного</w:t>
      </w:r>
      <w:r>
        <w:rPr>
          <w:spacing w:val="-6"/>
        </w:rPr>
        <w:t xml:space="preserve"> </w:t>
      </w:r>
      <w:r>
        <w:t>материала</w:t>
      </w:r>
    </w:p>
    <w:p w:rsidR="004E7696" w:rsidRDefault="00C27CE0">
      <w:pPr>
        <w:pStyle w:val="a4"/>
        <w:numPr>
          <w:ilvl w:val="0"/>
          <w:numId w:val="48"/>
        </w:numPr>
        <w:tabs>
          <w:tab w:val="left" w:pos="1661"/>
        </w:tabs>
        <w:spacing w:before="45" w:line="276" w:lineRule="auto"/>
        <w:ind w:right="275" w:firstLine="707"/>
        <w:rPr>
          <w:sz w:val="28"/>
        </w:rPr>
      </w:pPr>
      <w:r>
        <w:rPr>
          <w:sz w:val="28"/>
        </w:rPr>
        <w:t>шаг. Разработка карт наблюдений на основе перечня проверяемых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4E7696" w:rsidRDefault="00C27CE0">
      <w:pPr>
        <w:pStyle w:val="a4"/>
        <w:numPr>
          <w:ilvl w:val="0"/>
          <w:numId w:val="48"/>
        </w:numPr>
        <w:tabs>
          <w:tab w:val="left" w:pos="1707"/>
        </w:tabs>
        <w:spacing w:line="276" w:lineRule="auto"/>
        <w:ind w:right="265" w:firstLine="707"/>
        <w:rPr>
          <w:sz w:val="28"/>
        </w:rPr>
      </w:pPr>
      <w:r>
        <w:rPr>
          <w:sz w:val="28"/>
        </w:rPr>
        <w:t>шаг.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(продуктов)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с учетом интересов обучающихся,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 w:rsidR="00F94597">
        <w:rPr>
          <w:spacing w:val="-3"/>
          <w:sz w:val="28"/>
        </w:rPr>
        <w:t xml:space="preserve"> МКОУ СОШ с. Усть - Соболевка</w:t>
      </w:r>
      <w:r>
        <w:rPr>
          <w:sz w:val="28"/>
        </w:rPr>
        <w:t>.</w:t>
      </w:r>
    </w:p>
    <w:p w:rsidR="004E7696" w:rsidRDefault="00C27CE0">
      <w:pPr>
        <w:pStyle w:val="a4"/>
        <w:numPr>
          <w:ilvl w:val="0"/>
          <w:numId w:val="48"/>
        </w:numPr>
        <w:tabs>
          <w:tab w:val="left" w:pos="1889"/>
        </w:tabs>
        <w:spacing w:line="276" w:lineRule="auto"/>
        <w:ind w:right="273" w:firstLine="707"/>
        <w:rPr>
          <w:sz w:val="28"/>
        </w:rPr>
      </w:pPr>
      <w:r>
        <w:rPr>
          <w:sz w:val="28"/>
        </w:rPr>
        <w:t>шаг.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в том числе к защите проекта. Разработка листов планирования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4E7696" w:rsidRDefault="00C27CE0">
      <w:pPr>
        <w:pStyle w:val="a4"/>
        <w:numPr>
          <w:ilvl w:val="0"/>
          <w:numId w:val="48"/>
        </w:numPr>
        <w:tabs>
          <w:tab w:val="left" w:pos="1724"/>
        </w:tabs>
        <w:ind w:left="1723" w:hanging="334"/>
        <w:rPr>
          <w:sz w:val="28"/>
        </w:rPr>
      </w:pPr>
      <w:r>
        <w:rPr>
          <w:sz w:val="28"/>
        </w:rPr>
        <w:t>шаг.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1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18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18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7"/>
          <w:sz w:val="28"/>
        </w:rPr>
        <w:t xml:space="preserve"> </w:t>
      </w:r>
      <w:r>
        <w:rPr>
          <w:sz w:val="28"/>
        </w:rPr>
        <w:t>на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основе</w:t>
      </w:r>
    </w:p>
    <w:p w:rsidR="004E7696" w:rsidRDefault="00C27CE0">
      <w:pPr>
        <w:pStyle w:val="a3"/>
        <w:spacing w:before="47"/>
        <w:ind w:firstLine="0"/>
      </w:pPr>
      <w:r>
        <w:t>«принципа</w:t>
      </w:r>
      <w:r>
        <w:rPr>
          <w:spacing w:val="-3"/>
        </w:rPr>
        <w:t xml:space="preserve"> </w:t>
      </w:r>
      <w:r>
        <w:t>сложения»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результатов.</w:t>
      </w:r>
    </w:p>
    <w:p w:rsidR="004E7696" w:rsidRDefault="00C27CE0">
      <w:pPr>
        <w:pStyle w:val="1"/>
        <w:spacing w:before="55"/>
        <w:ind w:left="682" w:right="262" w:firstLine="395"/>
      </w:pPr>
      <w:r>
        <w:t>Все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 w:rsidR="00867C1F">
        <w:t xml:space="preserve">МКОУ СОШ С. УСТЬ </w:t>
      </w:r>
      <w:r w:rsidR="0017267C">
        <w:t>–</w:t>
      </w:r>
      <w:r w:rsidR="00867C1F">
        <w:t xml:space="preserve"> СОБОЛЕВКА</w:t>
      </w:r>
      <w:r w:rsidR="0017267C">
        <w:t xml:space="preserve"> </w:t>
      </w:r>
      <w:r>
        <w:t>«О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ООО».</w:t>
      </w:r>
    </w:p>
    <w:p w:rsidR="004E7696" w:rsidRDefault="004E7696">
      <w:p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spacing w:before="88" w:line="278" w:lineRule="auto"/>
        <w:ind w:left="682" w:right="270" w:firstLine="707"/>
        <w:jc w:val="both"/>
        <w:rPr>
          <w:b/>
          <w:sz w:val="28"/>
        </w:rPr>
      </w:pPr>
      <w:r>
        <w:rPr>
          <w:b/>
          <w:sz w:val="28"/>
        </w:rPr>
        <w:lastRenderedPageBreak/>
        <w:t>Письменная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межпредметной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(комплексная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работа)</w:t>
      </w:r>
    </w:p>
    <w:p w:rsidR="004E7696" w:rsidRDefault="00C27CE0">
      <w:pPr>
        <w:pStyle w:val="a3"/>
        <w:spacing w:line="276" w:lineRule="auto"/>
        <w:ind w:right="266"/>
      </w:pPr>
      <w:r>
        <w:t>Письменная работа на межпредметной основе (комплексная работа) –</w:t>
      </w:r>
      <w:r>
        <w:rPr>
          <w:spacing w:val="1"/>
        </w:rPr>
        <w:t xml:space="preserve"> </w:t>
      </w:r>
      <w:r>
        <w:t>оценочная процедура, обеспечивающая оценку метапредметных 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содержанием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текста.</w:t>
      </w:r>
    </w:p>
    <w:p w:rsidR="004E7696" w:rsidRDefault="00C27CE0">
      <w:pPr>
        <w:pStyle w:val="a3"/>
        <w:spacing w:line="276" w:lineRule="auto"/>
        <w:ind w:right="272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 межпредметной основе: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552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276" w:lineRule="exact"/>
              <w:ind w:left="1238" w:right="286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 учебные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76" w:lineRule="exact"/>
              <w:ind w:left="2095" w:right="930" w:hanging="108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действия</w:t>
            </w:r>
          </w:p>
        </w:tc>
      </w:tr>
      <w:tr w:rsidR="004E7696">
        <w:trPr>
          <w:trHeight w:val="8597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165"/>
                <w:tab w:val="left" w:pos="2345"/>
              </w:tabs>
              <w:spacing w:line="237" w:lineRule="auto"/>
              <w:ind w:left="110" w:right="8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6</w:t>
            </w:r>
            <w:r>
              <w:rPr>
                <w:b/>
                <w:i/>
                <w:spacing w:val="1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классификации,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(индуктивное,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дедуктивное,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аналогии) и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свойства;</w:t>
            </w:r>
          </w:p>
          <w:p w:rsidR="004E7696" w:rsidRDefault="00C27CE0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2435"/>
                <w:tab w:val="left" w:pos="4392"/>
              </w:tabs>
              <w:spacing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z w:val="24"/>
              </w:rPr>
              <w:tab/>
              <w:t>логическую</w:t>
            </w:r>
            <w:r>
              <w:rPr>
                <w:sz w:val="24"/>
              </w:rPr>
              <w:tab/>
              <w:t>цепочку,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ключевого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4E7696" w:rsidRDefault="00C27CE0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сходство;</w:t>
            </w:r>
          </w:p>
          <w:p w:rsidR="004E7696" w:rsidRDefault="00C27CE0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  <w:tab w:val="left" w:pos="2282"/>
                <w:tab w:val="left" w:pos="4097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объединять предметы и явления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z w:val="24"/>
              </w:rPr>
              <w:tab/>
              <w:t>признакам,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факты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</w:p>
          <w:p w:rsidR="004E7696" w:rsidRDefault="00C27CE0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4E7696" w:rsidRDefault="00C27CE0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определятьобстоятельства,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4E7696" w:rsidRDefault="00C27CE0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предшествовали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при-чиной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 явления, выявлять причины и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4E7696" w:rsidRDefault="00C27CE0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рассуждение от общих закономерностей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закономерностям;</w:t>
            </w:r>
          </w:p>
          <w:p w:rsidR="004E7696" w:rsidRDefault="00C27CE0">
            <w:pPr>
              <w:pStyle w:val="TableParagraph"/>
              <w:numPr>
                <w:ilvl w:val="0"/>
                <w:numId w:val="46"/>
              </w:numPr>
              <w:tabs>
                <w:tab w:val="left" w:pos="394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:rsidR="004E7696" w:rsidRDefault="00C27CE0">
            <w:pPr>
              <w:pStyle w:val="TableParagraph"/>
              <w:numPr>
                <w:ilvl w:val="0"/>
                <w:numId w:val="46"/>
              </w:numPr>
              <w:tabs>
                <w:tab w:val="left" w:pos="708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интерпретируя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46"/>
              </w:numPr>
              <w:tabs>
                <w:tab w:val="left" w:pos="394"/>
              </w:tabs>
              <w:spacing w:line="274" w:lineRule="exact"/>
              <w:ind w:left="393" w:hanging="28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указывать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4E7696" w:rsidRDefault="00C27CE0">
            <w:pPr>
              <w:pStyle w:val="TableParagraph"/>
              <w:spacing w:line="274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нуждающуюся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</w:p>
        </w:tc>
      </w:tr>
    </w:tbl>
    <w:p w:rsidR="004E7696" w:rsidRDefault="004E7696">
      <w:pPr>
        <w:spacing w:line="274" w:lineRule="exact"/>
        <w:jc w:val="both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4951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  <w:p w:rsidR="004E7696" w:rsidRDefault="00C27CE0">
            <w:pPr>
              <w:pStyle w:val="TableParagraph"/>
              <w:numPr>
                <w:ilvl w:val="0"/>
                <w:numId w:val="45"/>
              </w:numPr>
              <w:tabs>
                <w:tab w:val="left" w:pos="435"/>
              </w:tabs>
              <w:spacing w:before="2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вербализовать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источником;</w:t>
            </w:r>
          </w:p>
          <w:p w:rsidR="004E7696" w:rsidRDefault="00C27CE0">
            <w:pPr>
              <w:pStyle w:val="TableParagraph"/>
              <w:numPr>
                <w:ilvl w:val="0"/>
                <w:numId w:val="45"/>
              </w:numPr>
              <w:tabs>
                <w:tab w:val="left" w:pos="485"/>
                <w:tab w:val="left" w:pos="4141"/>
              </w:tabs>
              <w:spacing w:before="4"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выявляемые в ходе познавательной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объяснение с изменением формы представления;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 детализируя или обобщая; объяснять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зрения);</w:t>
            </w:r>
          </w:p>
          <w:p w:rsidR="004E7696" w:rsidRDefault="00C27CE0">
            <w:pPr>
              <w:pStyle w:val="TableParagraph"/>
              <w:numPr>
                <w:ilvl w:val="0"/>
                <w:numId w:val="45"/>
              </w:numPr>
              <w:tabs>
                <w:tab w:val="left" w:pos="257"/>
              </w:tabs>
              <w:spacing w:before="7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 и называть причины события,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 самостоятельно осуществляя 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</w:p>
          <w:p w:rsidR="004E7696" w:rsidRDefault="00C27CE0">
            <w:pPr>
              <w:pStyle w:val="TableParagraph"/>
              <w:numPr>
                <w:ilvl w:val="0"/>
                <w:numId w:val="45"/>
              </w:numPr>
              <w:tabs>
                <w:tab w:val="left" w:pos="305"/>
              </w:tabs>
              <w:spacing w:line="237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 на основе критического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</w:p>
          <w:p w:rsidR="004E7696" w:rsidRDefault="00C27CE0">
            <w:pPr>
              <w:pStyle w:val="TableParagraph"/>
              <w:spacing w:line="274" w:lineRule="exac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</w:tc>
      </w:tr>
      <w:tr w:rsidR="004E7696">
        <w:trPr>
          <w:trHeight w:val="5045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690"/>
                <w:tab w:val="left" w:pos="911"/>
                <w:tab w:val="left" w:pos="1286"/>
                <w:tab w:val="left" w:pos="1389"/>
                <w:tab w:val="left" w:pos="1682"/>
              </w:tabs>
              <w:spacing w:before="1" w:line="237" w:lineRule="auto"/>
              <w:ind w:left="110" w:right="13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7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символы, модели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(знаково-символические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  <w:tab w:val="left" w:pos="4169"/>
              </w:tabs>
              <w:spacing w:line="237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существенных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  <w:t>объекта</w:t>
            </w:r>
          </w:p>
          <w:p w:rsidR="004E7696" w:rsidRDefault="00C27C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spacing w:before="3"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область;</w:t>
            </w:r>
          </w:p>
          <w:p w:rsidR="004E7696" w:rsidRDefault="00C27C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  <w:tab w:val="left" w:pos="1146"/>
                <w:tab w:val="left" w:pos="3821"/>
              </w:tabs>
              <w:spacing w:before="3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(многоаспектную) информацию из 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формализованного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(символьного)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4E7696" w:rsidRDefault="00C27C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spacing w:before="1" w:line="237" w:lineRule="auto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доказательство: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противного;</w:t>
            </w:r>
          </w:p>
          <w:p w:rsidR="004E7696" w:rsidRDefault="00C27C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spacing w:before="5" w:line="237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анализировать/рефлексировать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(теоретического,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эмпирического)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  <w:p w:rsidR="004E7696" w:rsidRDefault="00C27CE0">
            <w:pPr>
              <w:pStyle w:val="TableParagraph"/>
              <w:spacing w:before="4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продукта/результата</w:t>
            </w:r>
          </w:p>
        </w:tc>
      </w:tr>
      <w:tr w:rsidR="004E7696">
        <w:trPr>
          <w:trHeight w:val="3600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315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8</w:t>
            </w:r>
            <w:r>
              <w:rPr>
                <w:b/>
                <w:i/>
                <w:spacing w:val="26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деятельности);</w:t>
            </w:r>
          </w:p>
          <w:p w:rsidR="004E7696" w:rsidRDefault="00C27CE0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  <w:tab w:val="left" w:pos="3883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объектах;</w:t>
            </w:r>
          </w:p>
          <w:p w:rsidR="004E7696" w:rsidRDefault="00C27CE0">
            <w:pPr>
              <w:pStyle w:val="TableParagraph"/>
              <w:numPr>
                <w:ilvl w:val="0"/>
                <w:numId w:val="42"/>
              </w:numPr>
              <w:tabs>
                <w:tab w:val="left" w:pos="363"/>
              </w:tabs>
              <w:spacing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4E7696" w:rsidRDefault="00C27CE0">
            <w:pPr>
              <w:pStyle w:val="TableParagraph"/>
              <w:numPr>
                <w:ilvl w:val="0"/>
                <w:numId w:val="42"/>
              </w:numPr>
              <w:tabs>
                <w:tab w:val="left" w:pos="1033"/>
                <w:tab w:val="left" w:pos="1035"/>
                <w:tab w:val="left" w:pos="3883"/>
              </w:tabs>
              <w:spacing w:line="237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систематизировать,</w:t>
            </w:r>
            <w:r>
              <w:rPr>
                <w:sz w:val="24"/>
              </w:rPr>
              <w:tab/>
              <w:t>сопоставлять,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анализировать, обобщать и интерпретировать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объектах;</w:t>
            </w:r>
          </w:p>
          <w:p w:rsidR="004E7696" w:rsidRDefault="00C27CE0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line="263" w:lineRule="exact"/>
              <w:ind w:left="282" w:hanging="176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избыточную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</w:tc>
      </w:tr>
    </w:tbl>
    <w:p w:rsidR="004E7696" w:rsidRDefault="004E7696">
      <w:pPr>
        <w:spacing w:line="263" w:lineRule="exact"/>
        <w:jc w:val="both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2467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тезисов)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таблиц, графических схем и диаграмм,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конспектов);</w:t>
            </w:r>
          </w:p>
          <w:p w:rsidR="004E7696" w:rsidRDefault="00C27CE0">
            <w:pPr>
              <w:pStyle w:val="TableParagraph"/>
              <w:spacing w:line="274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4E7696">
        <w:trPr>
          <w:trHeight w:val="3386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746"/>
                <w:tab w:val="left" w:pos="1223"/>
                <w:tab w:val="left" w:pos="1509"/>
                <w:tab w:val="left" w:pos="2484"/>
              </w:tabs>
              <w:spacing w:line="237" w:lineRule="auto"/>
              <w:ind w:left="110" w:right="451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9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при-</w:t>
            </w:r>
          </w:p>
          <w:p w:rsidR="004E7696" w:rsidRDefault="00C27CE0">
            <w:pPr>
              <w:pStyle w:val="TableParagraph"/>
              <w:spacing w:line="237" w:lineRule="auto"/>
              <w:ind w:left="110" w:right="221"/>
              <w:rPr>
                <w:sz w:val="24"/>
              </w:rPr>
            </w:pPr>
            <w:r>
              <w:rPr>
                <w:sz w:val="24"/>
              </w:rPr>
              <w:t>менять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41"/>
              </w:numPr>
              <w:tabs>
                <w:tab w:val="left" w:pos="315"/>
              </w:tabs>
              <w:spacing w:line="237" w:lineRule="auto"/>
              <w:ind w:right="86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влияние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организмов;</w:t>
            </w:r>
          </w:p>
          <w:p w:rsidR="004E7696" w:rsidRDefault="00C27CE0">
            <w:pPr>
              <w:pStyle w:val="TableParagraph"/>
              <w:numPr>
                <w:ilvl w:val="0"/>
                <w:numId w:val="41"/>
              </w:numPr>
              <w:tabs>
                <w:tab w:val="left" w:pos="315"/>
                <w:tab w:val="left" w:pos="1588"/>
                <w:tab w:val="left" w:pos="2963"/>
                <w:tab w:val="left" w:pos="3299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причинный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вероятностный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экологических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4E7696" w:rsidRDefault="00C27CE0">
            <w:pPr>
              <w:pStyle w:val="TableParagraph"/>
              <w:numPr>
                <w:ilvl w:val="0"/>
                <w:numId w:val="41"/>
              </w:numPr>
              <w:tabs>
                <w:tab w:val="left" w:pos="315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фактора;</w:t>
            </w:r>
          </w:p>
          <w:p w:rsidR="004E7696" w:rsidRDefault="00C27CE0">
            <w:pPr>
              <w:pStyle w:val="TableParagraph"/>
              <w:numPr>
                <w:ilvl w:val="0"/>
                <w:numId w:val="41"/>
              </w:numPr>
              <w:tabs>
                <w:tab w:val="left" w:pos="315"/>
              </w:tabs>
              <w:spacing w:line="237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распространять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</w:p>
          <w:p w:rsidR="004E7696" w:rsidRDefault="00C27CE0">
            <w:pPr>
              <w:pStyle w:val="TableParagraph"/>
              <w:numPr>
                <w:ilvl w:val="0"/>
                <w:numId w:val="41"/>
              </w:numPr>
              <w:tabs>
                <w:tab w:val="left" w:pos="315"/>
              </w:tabs>
              <w:spacing w:line="276" w:lineRule="exac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E7696">
        <w:trPr>
          <w:trHeight w:val="278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4E7696">
        <w:trPr>
          <w:trHeight w:val="5849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2258"/>
              </w:tabs>
              <w:spacing w:line="237" w:lineRule="auto"/>
              <w:ind w:left="110" w:right="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 xml:space="preserve">12  </w:t>
            </w:r>
            <w:r>
              <w:rPr>
                <w:b/>
                <w:i/>
                <w:spacing w:val="53"/>
                <w:position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:rsidR="004E7696" w:rsidRDefault="00C27CE0">
            <w:pPr>
              <w:pStyle w:val="TableParagraph"/>
              <w:spacing w:line="237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мыслей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tabs>
                <w:tab w:val="left" w:pos="1427"/>
                <w:tab w:val="left" w:pos="2613"/>
              </w:tabs>
              <w:spacing w:line="237" w:lineRule="auto"/>
              <w:ind w:left="110" w:right="84"/>
              <w:rPr>
                <w:sz w:val="24"/>
              </w:rPr>
            </w:pPr>
            <w:r>
              <w:rPr>
                <w:sz w:val="24"/>
              </w:rPr>
              <w:t>регуляции своей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</w:p>
          <w:p w:rsidR="004E7696" w:rsidRDefault="00C27CE0">
            <w:pPr>
              <w:pStyle w:val="TableParagraph"/>
              <w:tabs>
                <w:tab w:val="left" w:pos="2675"/>
              </w:tabs>
              <w:ind w:left="110" w:right="86"/>
              <w:rPr>
                <w:sz w:val="24"/>
              </w:rPr>
            </w:pPr>
            <w:r>
              <w:rPr>
                <w:sz w:val="24"/>
              </w:rPr>
              <w:t>контекстной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(коммуникация)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40"/>
              </w:numPr>
              <w:tabs>
                <w:tab w:val="left" w:pos="37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отбирать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(диалог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малой 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4E7696" w:rsidRDefault="00C27CE0">
            <w:pPr>
              <w:pStyle w:val="TableParagraph"/>
              <w:numPr>
                <w:ilvl w:val="0"/>
                <w:numId w:val="40"/>
              </w:numPr>
              <w:tabs>
                <w:tab w:val="left" w:pos="377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публичной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4E7696" w:rsidRDefault="00C27CE0">
            <w:pPr>
              <w:pStyle w:val="TableParagraph"/>
              <w:numPr>
                <w:ilvl w:val="0"/>
                <w:numId w:val="40"/>
              </w:numPr>
              <w:tabs>
                <w:tab w:val="left" w:pos="377"/>
                <w:tab w:val="left" w:pos="1874"/>
                <w:tab w:val="left" w:pos="2109"/>
                <w:tab w:val="left" w:pos="2373"/>
                <w:tab w:val="left" w:pos="2673"/>
                <w:tab w:val="left" w:pos="4339"/>
                <w:tab w:val="left" w:pos="4538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(суждение)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запрашивать</w:t>
            </w:r>
            <w:r>
              <w:rPr>
                <w:sz w:val="24"/>
              </w:rPr>
              <w:tab/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4E7696" w:rsidRDefault="00C27CE0">
            <w:pPr>
              <w:pStyle w:val="TableParagraph"/>
              <w:numPr>
                <w:ilvl w:val="0"/>
                <w:numId w:val="40"/>
              </w:numPr>
              <w:tabs>
                <w:tab w:val="left" w:pos="377"/>
              </w:tabs>
              <w:ind w:right="1100" w:firstLine="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собеседником;</w:t>
            </w:r>
          </w:p>
          <w:p w:rsidR="004E7696" w:rsidRDefault="00C27CE0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651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«клишированные»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оригинальные тексты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E7696" w:rsidRDefault="00C27CE0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50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выступления;</w:t>
            </w:r>
          </w:p>
          <w:p w:rsidR="004E7696" w:rsidRDefault="00C27CE0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37" w:lineRule="auto"/>
              <w:ind w:right="867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  <w:p w:rsidR="004E7696" w:rsidRDefault="00C27CE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подготовленные/отобранные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4E7696" w:rsidRDefault="00C27CE0">
      <w:pPr>
        <w:pStyle w:val="a3"/>
        <w:spacing w:line="276" w:lineRule="auto"/>
        <w:ind w:right="273"/>
        <w:jc w:val="left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(комплексная</w:t>
      </w:r>
      <w:r>
        <w:rPr>
          <w:spacing w:val="-4"/>
        </w:rPr>
        <w:t xml:space="preserve"> </w:t>
      </w:r>
      <w:r>
        <w:t>работа)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представлены:</w:t>
      </w:r>
    </w:p>
    <w:p w:rsidR="004E7696" w:rsidRDefault="00C27CE0">
      <w:pPr>
        <w:pStyle w:val="a4"/>
        <w:numPr>
          <w:ilvl w:val="3"/>
          <w:numId w:val="81"/>
        </w:numPr>
        <w:tabs>
          <w:tab w:val="left" w:pos="1602"/>
        </w:tabs>
        <w:spacing w:line="321" w:lineRule="exact"/>
        <w:ind w:left="1601" w:hanging="21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4E7696" w:rsidRDefault="004E7696">
      <w:pPr>
        <w:spacing w:line="321" w:lineRule="exact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4"/>
        <w:numPr>
          <w:ilvl w:val="3"/>
          <w:numId w:val="81"/>
        </w:numPr>
        <w:tabs>
          <w:tab w:val="left" w:pos="1669"/>
        </w:tabs>
        <w:spacing w:before="83" w:line="276" w:lineRule="auto"/>
        <w:ind w:right="266" w:firstLine="707"/>
        <w:rPr>
          <w:sz w:val="28"/>
        </w:rPr>
      </w:pPr>
      <w:r>
        <w:rPr>
          <w:sz w:val="28"/>
        </w:rPr>
        <w:lastRenderedPageBreak/>
        <w:t>для педагогов: спецификация, включающая перечень проверяемых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результатов, рекомендации по оцениванию отдельных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4E7696" w:rsidRDefault="00C27CE0">
      <w:pPr>
        <w:pStyle w:val="1"/>
        <w:spacing w:before="7"/>
        <w:ind w:left="1115"/>
        <w:jc w:val="center"/>
      </w:pPr>
      <w:r>
        <w:t>Краткая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материала</w:t>
      </w:r>
    </w:p>
    <w:p w:rsidR="004E7696" w:rsidRDefault="00C27CE0">
      <w:pPr>
        <w:spacing w:before="48" w:line="276" w:lineRule="auto"/>
        <w:ind w:left="2705" w:right="1587"/>
        <w:jc w:val="center"/>
        <w:rPr>
          <w:b/>
          <w:sz w:val="28"/>
        </w:rPr>
      </w:pPr>
      <w:r>
        <w:rPr>
          <w:b/>
          <w:sz w:val="28"/>
        </w:rPr>
        <w:t>«Письменная работа на межпредметной основе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(комплексная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работа)»</w:t>
      </w:r>
    </w:p>
    <w:p w:rsidR="004E7696" w:rsidRDefault="00C27CE0">
      <w:pPr>
        <w:pStyle w:val="a4"/>
        <w:numPr>
          <w:ilvl w:val="0"/>
          <w:numId w:val="38"/>
        </w:numPr>
        <w:tabs>
          <w:tab w:val="left" w:pos="1671"/>
        </w:tabs>
        <w:spacing w:line="316" w:lineRule="exact"/>
        <w:rPr>
          <w:sz w:val="28"/>
        </w:rPr>
      </w:pP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4E7696" w:rsidRDefault="00C27CE0">
      <w:pPr>
        <w:pStyle w:val="a3"/>
        <w:spacing w:before="50" w:line="276" w:lineRule="auto"/>
        <w:ind w:right="269"/>
      </w:pPr>
      <w:r>
        <w:t>Работа состоит из двух частей: непосредственно текста (могут быть</w:t>
      </w:r>
      <w:r>
        <w:rPr>
          <w:spacing w:val="1"/>
        </w:rPr>
        <w:t xml:space="preserve"> </w:t>
      </w:r>
      <w:r>
        <w:t>предложены тексты различных жанров и стилей), задания, обеспечивающие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(таблица).</w:t>
      </w:r>
    </w:p>
    <w:p w:rsidR="004E7696" w:rsidRDefault="00C27CE0">
      <w:pPr>
        <w:pStyle w:val="a4"/>
        <w:numPr>
          <w:ilvl w:val="0"/>
          <w:numId w:val="38"/>
        </w:numPr>
        <w:tabs>
          <w:tab w:val="left" w:pos="1671"/>
        </w:tabs>
        <w:spacing w:before="1"/>
        <w:rPr>
          <w:sz w:val="28"/>
        </w:rPr>
      </w:pPr>
      <w:r>
        <w:rPr>
          <w:sz w:val="28"/>
        </w:rPr>
        <w:t>Спецификация,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4E7696" w:rsidRDefault="00C27CE0">
      <w:pPr>
        <w:pStyle w:val="a4"/>
        <w:numPr>
          <w:ilvl w:val="1"/>
          <w:numId w:val="38"/>
        </w:numPr>
        <w:tabs>
          <w:tab w:val="left" w:pos="1896"/>
        </w:tabs>
        <w:spacing w:before="48" w:line="276" w:lineRule="auto"/>
        <w:ind w:right="266" w:firstLine="707"/>
        <w:rPr>
          <w:sz w:val="28"/>
        </w:rPr>
      </w:pPr>
      <w:r>
        <w:rPr>
          <w:sz w:val="28"/>
        </w:rPr>
        <w:t>Цель,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отражающую</w:t>
      </w:r>
      <w:r>
        <w:rPr>
          <w:spacing w:val="9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4E7696" w:rsidRDefault="00C27CE0">
      <w:pPr>
        <w:pStyle w:val="a4"/>
        <w:numPr>
          <w:ilvl w:val="1"/>
          <w:numId w:val="38"/>
        </w:numPr>
        <w:tabs>
          <w:tab w:val="left" w:pos="1883"/>
        </w:tabs>
        <w:spacing w:line="321" w:lineRule="exact"/>
        <w:ind w:left="1882" w:hanging="493"/>
        <w:rPr>
          <w:sz w:val="28"/>
        </w:rPr>
      </w:pPr>
      <w:r>
        <w:rPr>
          <w:sz w:val="28"/>
        </w:rPr>
        <w:t>Краткую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форме.</w:t>
      </w:r>
    </w:p>
    <w:p w:rsidR="004E7696" w:rsidRDefault="00C27CE0">
      <w:pPr>
        <w:pStyle w:val="a3"/>
        <w:spacing w:before="50" w:after="7" w:line="276" w:lineRule="auto"/>
        <w:ind w:right="268"/>
      </w:pPr>
      <w:r>
        <w:t>В работу могут быть включены задания разного типа, определяемого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ответа: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множественным</w:t>
      </w:r>
      <w:r>
        <w:rPr>
          <w:spacing w:val="1"/>
        </w:rPr>
        <w:t xml:space="preserve"> </w:t>
      </w:r>
      <w:r>
        <w:t>выбором;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соответствия;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последовательности;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однозначным</w:t>
      </w:r>
      <w:r>
        <w:rPr>
          <w:spacing w:val="1"/>
        </w:rPr>
        <w:t xml:space="preserve"> </w:t>
      </w:r>
      <w:r>
        <w:t>ответом;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работы»,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содержать</w:t>
      </w:r>
      <w:r>
        <w:rPr>
          <w:spacing w:val="-1"/>
        </w:rPr>
        <w:t xml:space="preserve"> </w:t>
      </w:r>
      <w:r>
        <w:t>следующие колонки:</w:t>
      </w:r>
    </w:p>
    <w:tbl>
      <w:tblPr>
        <w:tblStyle w:val="TableNormal"/>
        <w:tblW w:w="0" w:type="auto"/>
        <w:tblInd w:w="6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2549"/>
        <w:gridCol w:w="2546"/>
        <w:gridCol w:w="2544"/>
      </w:tblGrid>
      <w:tr w:rsidR="004E7696">
        <w:trPr>
          <w:trHeight w:val="969"/>
        </w:trPr>
        <w:tc>
          <w:tcPr>
            <w:tcW w:w="1147" w:type="dxa"/>
          </w:tcPr>
          <w:p w:rsidR="004E7696" w:rsidRDefault="00C27CE0">
            <w:pPr>
              <w:pStyle w:val="TableParagraph"/>
              <w:spacing w:before="164" w:line="237" w:lineRule="auto"/>
              <w:ind w:left="172" w:right="8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2549" w:type="dxa"/>
          </w:tcPr>
          <w:p w:rsidR="004E7696" w:rsidRDefault="00C27CE0">
            <w:pPr>
              <w:pStyle w:val="TableParagraph"/>
              <w:spacing w:before="1"/>
              <w:ind w:left="540" w:right="46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Проверяемый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2546" w:type="dxa"/>
          </w:tcPr>
          <w:p w:rsidR="004E7696" w:rsidRDefault="004E7696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4E7696" w:rsidRDefault="00C27CE0">
            <w:pPr>
              <w:pStyle w:val="TableParagraph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2544" w:type="dxa"/>
          </w:tcPr>
          <w:p w:rsidR="004E7696" w:rsidRDefault="004E7696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4E7696" w:rsidRDefault="00C27CE0">
            <w:pPr>
              <w:pStyle w:val="TableParagraph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</w:tr>
      <w:tr w:rsidR="004E7696">
        <w:trPr>
          <w:trHeight w:val="352"/>
        </w:trPr>
        <w:tc>
          <w:tcPr>
            <w:tcW w:w="1147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9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6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4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E7696" w:rsidRDefault="00C27CE0">
      <w:pPr>
        <w:pStyle w:val="a4"/>
        <w:numPr>
          <w:ilvl w:val="1"/>
          <w:numId w:val="38"/>
        </w:numPr>
        <w:tabs>
          <w:tab w:val="left" w:pos="1883"/>
        </w:tabs>
        <w:spacing w:after="45"/>
        <w:ind w:left="1882" w:hanging="493"/>
        <w:rPr>
          <w:sz w:val="28"/>
        </w:rPr>
      </w:pPr>
      <w:r>
        <w:rPr>
          <w:sz w:val="28"/>
        </w:rPr>
        <w:t>Инструкцию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форме: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4381"/>
        <w:gridCol w:w="3241"/>
      </w:tblGrid>
      <w:tr w:rsidR="004E7696">
        <w:trPr>
          <w:trHeight w:val="650"/>
        </w:trPr>
        <w:tc>
          <w:tcPr>
            <w:tcW w:w="1147" w:type="dxa"/>
          </w:tcPr>
          <w:p w:rsidR="004E7696" w:rsidRDefault="00C27CE0">
            <w:pPr>
              <w:pStyle w:val="TableParagraph"/>
              <w:spacing w:before="4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4E7696" w:rsidRDefault="00C27CE0">
            <w:pPr>
              <w:pStyle w:val="TableParagraph"/>
              <w:spacing w:before="40"/>
              <w:ind w:left="52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381" w:type="dxa"/>
          </w:tcPr>
          <w:p w:rsidR="004E7696" w:rsidRDefault="00C27CE0">
            <w:pPr>
              <w:pStyle w:val="TableParagraph"/>
              <w:spacing w:before="4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3241" w:type="dxa"/>
          </w:tcPr>
          <w:p w:rsidR="004E7696" w:rsidRDefault="00C27CE0">
            <w:pPr>
              <w:pStyle w:val="TableParagraph"/>
              <w:spacing w:before="4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4E7696" w:rsidRDefault="00C27CE0">
            <w:pPr>
              <w:pStyle w:val="TableParagraph"/>
              <w:spacing w:before="40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4E7696">
        <w:trPr>
          <w:trHeight w:val="352"/>
        </w:trPr>
        <w:tc>
          <w:tcPr>
            <w:tcW w:w="1147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1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1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E7696" w:rsidRDefault="00C27CE0">
      <w:pPr>
        <w:pStyle w:val="a4"/>
        <w:numPr>
          <w:ilvl w:val="1"/>
          <w:numId w:val="38"/>
        </w:numPr>
        <w:tabs>
          <w:tab w:val="left" w:pos="1913"/>
        </w:tabs>
        <w:spacing w:line="276" w:lineRule="auto"/>
        <w:ind w:right="275" w:firstLine="707"/>
        <w:rPr>
          <w:sz w:val="28"/>
        </w:rPr>
      </w:pPr>
      <w:r>
        <w:rPr>
          <w:sz w:val="28"/>
        </w:rPr>
        <w:t>Способ</w:t>
      </w:r>
      <w:r>
        <w:rPr>
          <w:spacing w:val="2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2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9"/>
          <w:sz w:val="28"/>
        </w:rPr>
        <w:t xml:space="preserve"> </w:t>
      </w:r>
      <w:r>
        <w:rPr>
          <w:sz w:val="28"/>
        </w:rPr>
        <w:t>быть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форме: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4679"/>
      </w:tblGrid>
      <w:tr w:rsidR="004E7696">
        <w:trPr>
          <w:trHeight w:val="326"/>
        </w:trPr>
        <w:tc>
          <w:tcPr>
            <w:tcW w:w="4112" w:type="dxa"/>
          </w:tcPr>
          <w:p w:rsidR="004E7696" w:rsidRDefault="00C27CE0">
            <w:pPr>
              <w:pStyle w:val="TableParagraph"/>
              <w:spacing w:line="306" w:lineRule="exact"/>
              <w:ind w:left="118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баллов</w:t>
            </w:r>
          </w:p>
        </w:tc>
        <w:tc>
          <w:tcPr>
            <w:tcW w:w="4679" w:type="dxa"/>
          </w:tcPr>
          <w:p w:rsidR="004E7696" w:rsidRDefault="00C27CE0">
            <w:pPr>
              <w:pStyle w:val="TableParagraph"/>
              <w:spacing w:line="306" w:lineRule="exact"/>
              <w:ind w:left="1401" w:right="6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(уровневая)</w:t>
            </w:r>
          </w:p>
        </w:tc>
      </w:tr>
      <w:tr w:rsidR="004E7696">
        <w:trPr>
          <w:trHeight w:val="350"/>
        </w:trPr>
        <w:tc>
          <w:tcPr>
            <w:tcW w:w="4112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9" w:type="dxa"/>
          </w:tcPr>
          <w:p w:rsidR="004E7696" w:rsidRDefault="00C27CE0">
            <w:pPr>
              <w:pStyle w:val="TableParagraph"/>
              <w:spacing w:line="317" w:lineRule="exact"/>
              <w:ind w:left="1401" w:right="6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повышенный</w:t>
            </w:r>
          </w:p>
        </w:tc>
      </w:tr>
      <w:tr w:rsidR="004E7696">
        <w:trPr>
          <w:trHeight w:val="350"/>
        </w:trPr>
        <w:tc>
          <w:tcPr>
            <w:tcW w:w="4112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9" w:type="dxa"/>
          </w:tcPr>
          <w:p w:rsidR="004E7696" w:rsidRDefault="00C27CE0">
            <w:pPr>
              <w:pStyle w:val="TableParagraph"/>
              <w:spacing w:line="317" w:lineRule="exact"/>
              <w:ind w:left="1401" w:right="6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базовый</w:t>
            </w:r>
          </w:p>
        </w:tc>
      </w:tr>
      <w:tr w:rsidR="004E7696">
        <w:trPr>
          <w:trHeight w:val="352"/>
        </w:trPr>
        <w:tc>
          <w:tcPr>
            <w:tcW w:w="4112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9" w:type="dxa"/>
          </w:tcPr>
          <w:p w:rsidR="004E7696" w:rsidRDefault="00C27CE0">
            <w:pPr>
              <w:pStyle w:val="TableParagraph"/>
              <w:spacing w:line="317" w:lineRule="exact"/>
              <w:ind w:left="1401" w:right="6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недостаточный</w:t>
            </w:r>
          </w:p>
        </w:tc>
      </w:tr>
    </w:tbl>
    <w:p w:rsidR="004E7696" w:rsidRDefault="004E7696">
      <w:pPr>
        <w:spacing w:line="317" w:lineRule="exact"/>
        <w:jc w:val="center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4"/>
        <w:numPr>
          <w:ilvl w:val="1"/>
          <w:numId w:val="38"/>
        </w:numPr>
        <w:tabs>
          <w:tab w:val="left" w:pos="1889"/>
        </w:tabs>
        <w:spacing w:before="83" w:line="278" w:lineRule="auto"/>
        <w:ind w:right="267" w:firstLine="707"/>
        <w:rPr>
          <w:sz w:val="28"/>
        </w:rPr>
      </w:pPr>
      <w:r>
        <w:rPr>
          <w:sz w:val="28"/>
        </w:rPr>
        <w:lastRenderedPageBreak/>
        <w:t>Инструктажи по проведению работы для обучающихся и 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необходимости).</w:t>
      </w:r>
    </w:p>
    <w:p w:rsidR="004E7696" w:rsidRDefault="00C27CE0">
      <w:pPr>
        <w:pStyle w:val="1"/>
        <w:ind w:left="2849"/>
      </w:pPr>
      <w:r>
        <w:t>Алгоритм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оценочного</w:t>
      </w:r>
      <w:r>
        <w:rPr>
          <w:spacing w:val="-5"/>
        </w:rPr>
        <w:t xml:space="preserve"> </w:t>
      </w:r>
      <w:r>
        <w:t>материала</w:t>
      </w:r>
    </w:p>
    <w:p w:rsidR="004E7696" w:rsidRDefault="00C27CE0">
      <w:pPr>
        <w:pStyle w:val="a4"/>
        <w:numPr>
          <w:ilvl w:val="0"/>
          <w:numId w:val="37"/>
        </w:numPr>
        <w:tabs>
          <w:tab w:val="left" w:pos="1657"/>
        </w:tabs>
        <w:spacing w:before="43" w:line="276" w:lineRule="auto"/>
        <w:ind w:right="272" w:firstLine="707"/>
        <w:rPr>
          <w:sz w:val="28"/>
        </w:rPr>
      </w:pPr>
      <w:r>
        <w:rPr>
          <w:i/>
          <w:sz w:val="28"/>
        </w:rPr>
        <w:t xml:space="preserve">шаг. </w:t>
      </w:r>
      <w:r>
        <w:rPr>
          <w:sz w:val="28"/>
        </w:rPr>
        <w:t>Определение перечня проверяемых планируемых 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составлении перечня может учитываться деление по годам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листах.</w:t>
      </w:r>
    </w:p>
    <w:p w:rsidR="004E7696" w:rsidRDefault="00C27CE0">
      <w:pPr>
        <w:pStyle w:val="a4"/>
        <w:numPr>
          <w:ilvl w:val="0"/>
          <w:numId w:val="37"/>
        </w:numPr>
        <w:tabs>
          <w:tab w:val="left" w:pos="1830"/>
        </w:tabs>
        <w:spacing w:line="276" w:lineRule="auto"/>
        <w:ind w:right="274" w:firstLine="707"/>
        <w:rPr>
          <w:sz w:val="28"/>
        </w:rPr>
      </w:pPr>
      <w:r>
        <w:rPr>
          <w:i/>
          <w:sz w:val="28"/>
        </w:rPr>
        <w:t>шаг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4E7696" w:rsidRDefault="00C27CE0">
      <w:pPr>
        <w:pStyle w:val="a4"/>
        <w:numPr>
          <w:ilvl w:val="0"/>
          <w:numId w:val="37"/>
        </w:numPr>
        <w:tabs>
          <w:tab w:val="left" w:pos="1645"/>
        </w:tabs>
        <w:spacing w:before="1" w:line="276" w:lineRule="auto"/>
        <w:ind w:right="271" w:firstLine="707"/>
        <w:rPr>
          <w:sz w:val="28"/>
        </w:rPr>
      </w:pPr>
      <w:r>
        <w:rPr>
          <w:i/>
          <w:sz w:val="28"/>
        </w:rPr>
        <w:t xml:space="preserve">шаг. </w:t>
      </w:r>
      <w:r>
        <w:rPr>
          <w:sz w:val="28"/>
        </w:rPr>
        <w:t>Разработка заданий. Параллельно с разработкой заданий 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«План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оценке работ.</w:t>
      </w:r>
    </w:p>
    <w:p w:rsidR="004E7696" w:rsidRDefault="00C27CE0">
      <w:pPr>
        <w:pStyle w:val="a4"/>
        <w:numPr>
          <w:ilvl w:val="0"/>
          <w:numId w:val="37"/>
        </w:numPr>
        <w:tabs>
          <w:tab w:val="left" w:pos="1724"/>
        </w:tabs>
        <w:spacing w:before="1"/>
        <w:ind w:left="1723" w:hanging="334"/>
        <w:rPr>
          <w:sz w:val="28"/>
        </w:rPr>
      </w:pPr>
      <w:r>
        <w:rPr>
          <w:i/>
          <w:sz w:val="28"/>
        </w:rPr>
        <w:t>шаг.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18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17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19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  <w:r>
        <w:rPr>
          <w:spacing w:val="117"/>
          <w:sz w:val="28"/>
        </w:rPr>
        <w:t xml:space="preserve"> </w:t>
      </w:r>
      <w:r>
        <w:rPr>
          <w:sz w:val="28"/>
        </w:rPr>
        <w:t>основе</w:t>
      </w:r>
    </w:p>
    <w:p w:rsidR="004E7696" w:rsidRDefault="00C27CE0">
      <w:pPr>
        <w:pStyle w:val="a3"/>
        <w:spacing w:before="48"/>
        <w:ind w:firstLine="0"/>
      </w:pPr>
      <w:r>
        <w:t>«принципа</w:t>
      </w:r>
      <w:r>
        <w:rPr>
          <w:spacing w:val="-3"/>
        </w:rPr>
        <w:t xml:space="preserve"> </w:t>
      </w:r>
      <w:r>
        <w:t>сложения»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результатов.</w:t>
      </w:r>
    </w:p>
    <w:p w:rsidR="004E7696" w:rsidRDefault="00C27CE0">
      <w:pPr>
        <w:pStyle w:val="a4"/>
        <w:numPr>
          <w:ilvl w:val="0"/>
          <w:numId w:val="37"/>
        </w:numPr>
        <w:tabs>
          <w:tab w:val="left" w:pos="1662"/>
        </w:tabs>
        <w:spacing w:before="47" w:line="276" w:lineRule="auto"/>
        <w:ind w:right="273" w:firstLine="707"/>
        <w:rPr>
          <w:sz w:val="28"/>
        </w:rPr>
      </w:pPr>
      <w:r>
        <w:rPr>
          <w:i/>
          <w:sz w:val="28"/>
        </w:rPr>
        <w:t xml:space="preserve">шаг. </w:t>
      </w:r>
      <w:r>
        <w:rPr>
          <w:sz w:val="28"/>
        </w:rPr>
        <w:t>Разработка инструктажей, оформление контрольной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4E7696" w:rsidRDefault="00C27CE0">
      <w:pPr>
        <w:pStyle w:val="1"/>
        <w:spacing w:before="6"/>
        <w:ind w:left="682" w:right="264" w:firstLine="395"/>
      </w:pPr>
      <w:r>
        <w:t>Образец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4E7696" w:rsidRDefault="00C27CE0">
      <w:pPr>
        <w:spacing w:before="199"/>
        <w:ind w:left="1390"/>
        <w:jc w:val="both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 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ИКТ</w:t>
      </w:r>
    </w:p>
    <w:p w:rsidR="004E7696" w:rsidRDefault="00C27CE0">
      <w:pPr>
        <w:pStyle w:val="a3"/>
        <w:spacing w:before="45" w:line="276" w:lineRule="auto"/>
        <w:ind w:right="266"/>
      </w:pPr>
      <w:r>
        <w:t>Практическая работа с использованием ИКТ – оценочная процедура,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сформированность ИКТ-компетентности обучающихся. Основой оценочной</w:t>
      </w:r>
      <w:r>
        <w:rPr>
          <w:spacing w:val="1"/>
        </w:rPr>
        <w:t xml:space="preserve"> </w:t>
      </w:r>
      <w:r>
        <w:t>процедуры является выполнение письменной работы, включающей 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 «Обращение с устройствами ИКТ», «Фиксация 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звуков»,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информации», «Создание письменных сообщений», «Со-здание графических</w:t>
      </w:r>
      <w:r>
        <w:rPr>
          <w:spacing w:val="1"/>
        </w:rPr>
        <w:t xml:space="preserve"> </w:t>
      </w:r>
      <w:r>
        <w:t>объектов»,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объектов»,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6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исследовании»,</w:t>
      </w:r>
      <w:r>
        <w:rPr>
          <w:spacing w:val="1"/>
        </w:rPr>
        <w:t xml:space="preserve"> </w:t>
      </w:r>
      <w:r>
        <w:t>«Моделирование,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управление»,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безопасность».</w:t>
      </w:r>
    </w:p>
    <w:p w:rsidR="004E7696" w:rsidRDefault="00C27CE0">
      <w:pPr>
        <w:pStyle w:val="a3"/>
        <w:spacing w:line="278" w:lineRule="auto"/>
        <w:ind w:right="272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 межпредметной основе:</w:t>
      </w: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554"/>
        </w:trPr>
        <w:tc>
          <w:tcPr>
            <w:tcW w:w="3404" w:type="dxa"/>
          </w:tcPr>
          <w:p w:rsidR="004E7696" w:rsidRDefault="00C27CE0">
            <w:pPr>
              <w:pStyle w:val="TableParagraph"/>
              <w:spacing w:line="276" w:lineRule="exact"/>
              <w:ind w:left="1238" w:right="286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 учебные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spacing w:line="276" w:lineRule="exact"/>
              <w:ind w:left="2095" w:right="930" w:hanging="1088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4E7696">
        <w:trPr>
          <w:trHeight w:val="280"/>
        </w:trPr>
        <w:tc>
          <w:tcPr>
            <w:tcW w:w="8793" w:type="dxa"/>
            <w:gridSpan w:val="2"/>
          </w:tcPr>
          <w:p w:rsidR="004E7696" w:rsidRDefault="00C27CE0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действия</w:t>
            </w:r>
          </w:p>
        </w:tc>
      </w:tr>
    </w:tbl>
    <w:p w:rsidR="004E7696" w:rsidRDefault="004E7696">
      <w:pPr>
        <w:spacing w:line="261" w:lineRule="exact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5048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690"/>
                <w:tab w:val="left" w:pos="911"/>
                <w:tab w:val="left" w:pos="1286"/>
                <w:tab w:val="left" w:pos="1389"/>
                <w:tab w:val="left" w:pos="1682"/>
              </w:tabs>
              <w:ind w:left="110" w:right="13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7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символы, модели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(знаково-символические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моделирование)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  <w:tab w:val="left" w:pos="4169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существенных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  <w:t>объекта</w:t>
            </w:r>
          </w:p>
          <w:p w:rsidR="004E7696" w:rsidRDefault="00C27CE0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область;</w:t>
            </w:r>
          </w:p>
          <w:p w:rsidR="004E7696" w:rsidRDefault="00C27CE0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  <w:tab w:val="left" w:pos="1146"/>
                <w:tab w:val="left" w:pos="3821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(многоаспектную) информацию из 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формализованного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(символьного)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4E7696" w:rsidRDefault="00C27CE0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spacing w:line="237" w:lineRule="auto"/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доказательство: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противного;</w:t>
            </w:r>
          </w:p>
          <w:p w:rsidR="004E7696" w:rsidRDefault="00C27CE0">
            <w:pPr>
              <w:pStyle w:val="TableParagraph"/>
              <w:numPr>
                <w:ilvl w:val="0"/>
                <w:numId w:val="36"/>
              </w:numPr>
              <w:tabs>
                <w:tab w:val="left" w:pos="315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анализировать/рефлексировать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(теоретического,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эмпирического)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  <w:p w:rsidR="004E7696" w:rsidRDefault="00C27CE0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продукта/результата</w:t>
            </w:r>
          </w:p>
        </w:tc>
      </w:tr>
      <w:tr w:rsidR="004E7696">
        <w:trPr>
          <w:trHeight w:val="2531"/>
        </w:trPr>
        <w:tc>
          <w:tcPr>
            <w:tcW w:w="3404" w:type="dxa"/>
          </w:tcPr>
          <w:p w:rsidR="004E7696" w:rsidRDefault="00C27CE0">
            <w:pPr>
              <w:pStyle w:val="TableParagraph"/>
              <w:tabs>
                <w:tab w:val="left" w:pos="770"/>
                <w:tab w:val="left" w:pos="1418"/>
                <w:tab w:val="left" w:pos="1888"/>
                <w:tab w:val="left" w:pos="2287"/>
                <w:tab w:val="left" w:pos="3194"/>
              </w:tabs>
              <w:ind w:left="110" w:right="85"/>
              <w:rPr>
                <w:sz w:val="24"/>
              </w:rPr>
            </w:pP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position w:val="-3"/>
                <w:sz w:val="24"/>
              </w:rPr>
              <w:t>10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z w:val="24"/>
              </w:rPr>
              <w:tab/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35"/>
              </w:numPr>
              <w:tabs>
                <w:tab w:val="left" w:pos="315"/>
              </w:tabs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запросы;</w:t>
            </w:r>
          </w:p>
          <w:p w:rsidR="004E7696" w:rsidRDefault="00C27CE0">
            <w:pPr>
              <w:pStyle w:val="TableParagraph"/>
              <w:numPr>
                <w:ilvl w:val="0"/>
                <w:numId w:val="35"/>
              </w:numPr>
              <w:tabs>
                <w:tab w:val="left" w:pos="315"/>
              </w:tabs>
              <w:spacing w:before="2"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взаимодействие с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словарями;</w:t>
            </w:r>
          </w:p>
          <w:p w:rsidR="004E7696" w:rsidRDefault="00C27CE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before="5"/>
              <w:ind w:right="78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множественную выборку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 источников для объективизации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4E7696" w:rsidRDefault="00C27CE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line="274" w:lineRule="exact"/>
              <w:ind w:right="424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соотносить полученные результаты поиска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</w:tr>
      <w:tr w:rsidR="004E7696">
        <w:trPr>
          <w:trHeight w:val="275"/>
        </w:trPr>
        <w:tc>
          <w:tcPr>
            <w:tcW w:w="8793" w:type="dxa"/>
            <w:gridSpan w:val="2"/>
            <w:tcBorders>
              <w:bottom w:val="single" w:sz="4" w:space="0" w:color="000000"/>
            </w:tcBorders>
          </w:tcPr>
          <w:p w:rsidR="004E7696" w:rsidRDefault="00C27CE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4E7696">
        <w:trPr>
          <w:trHeight w:val="5602"/>
        </w:trPr>
        <w:tc>
          <w:tcPr>
            <w:tcW w:w="3404" w:type="dxa"/>
            <w:tcBorders>
              <w:top w:val="single" w:sz="4" w:space="0" w:color="000000"/>
            </w:tcBorders>
          </w:tcPr>
          <w:p w:rsidR="004E7696" w:rsidRDefault="00C27CE0">
            <w:pPr>
              <w:pStyle w:val="TableParagraph"/>
              <w:tabs>
                <w:tab w:val="left" w:pos="748"/>
                <w:tab w:val="left" w:pos="1134"/>
              </w:tabs>
              <w:spacing w:line="237" w:lineRule="auto"/>
              <w:ind w:left="110" w:right="286"/>
              <w:rPr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position w:val="-3"/>
                <w:sz w:val="24"/>
              </w:rPr>
              <w:t>13</w:t>
            </w:r>
            <w:r>
              <w:rPr>
                <w:b/>
                <w:i/>
                <w:position w:val="-3"/>
                <w:sz w:val="24"/>
              </w:rPr>
              <w:tab/>
            </w: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использования</w:t>
            </w:r>
          </w:p>
          <w:p w:rsidR="004E7696" w:rsidRDefault="00C27CE0">
            <w:pPr>
              <w:pStyle w:val="TableParagraph"/>
              <w:tabs>
                <w:tab w:val="left" w:pos="1497"/>
              </w:tabs>
              <w:spacing w:before="1" w:line="242" w:lineRule="auto"/>
              <w:ind w:left="110" w:right="1217"/>
              <w:rPr>
                <w:b/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(ИКТ-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компетентность)</w:t>
            </w:r>
          </w:p>
        </w:tc>
        <w:tc>
          <w:tcPr>
            <w:tcW w:w="5389" w:type="dxa"/>
            <w:tcBorders>
              <w:top w:val="single" w:sz="4" w:space="0" w:color="000000"/>
            </w:tcBorders>
          </w:tcPr>
          <w:p w:rsidR="004E7696" w:rsidRDefault="00C27CE0">
            <w:pPr>
              <w:pStyle w:val="TableParagraph"/>
              <w:numPr>
                <w:ilvl w:val="0"/>
                <w:numId w:val="33"/>
              </w:numPr>
              <w:tabs>
                <w:tab w:val="left" w:pos="315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 ИКТ;</w:t>
            </w:r>
          </w:p>
          <w:p w:rsidR="004E7696" w:rsidRDefault="00C27CE0">
            <w:pPr>
              <w:pStyle w:val="TableParagraph"/>
              <w:numPr>
                <w:ilvl w:val="0"/>
                <w:numId w:val="33"/>
              </w:numPr>
              <w:tabs>
                <w:tab w:val="left" w:pos="315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строить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своих мыслей средствами 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:rsidR="004E7696" w:rsidRDefault="00C27CE0">
            <w:pPr>
              <w:pStyle w:val="TableParagraph"/>
              <w:numPr>
                <w:ilvl w:val="0"/>
                <w:numId w:val="33"/>
              </w:numPr>
              <w:tabs>
                <w:tab w:val="left" w:pos="315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E7696" w:rsidRDefault="00C27CE0">
            <w:pPr>
              <w:pStyle w:val="TableParagraph"/>
              <w:numPr>
                <w:ilvl w:val="0"/>
                <w:numId w:val="33"/>
              </w:numPr>
              <w:tabs>
                <w:tab w:val="left" w:pos="315"/>
                <w:tab w:val="left" w:pos="2320"/>
                <w:tab w:val="left" w:pos="2841"/>
              </w:tabs>
              <w:spacing w:before="2"/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программно-аппаратных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 и 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писем,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4E7696" w:rsidRDefault="00C27CE0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презентаций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др.;</w:t>
            </w:r>
          </w:p>
        </w:tc>
      </w:tr>
    </w:tbl>
    <w:p w:rsidR="004E7696" w:rsidRDefault="004E7696">
      <w:pPr>
        <w:spacing w:line="264" w:lineRule="exact"/>
        <w:jc w:val="both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389"/>
      </w:tblGrid>
      <w:tr w:rsidR="004E7696">
        <w:trPr>
          <w:trHeight w:val="1699"/>
        </w:trPr>
        <w:tc>
          <w:tcPr>
            <w:tcW w:w="3404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9" w:type="dxa"/>
          </w:tcPr>
          <w:p w:rsidR="004E7696" w:rsidRDefault="00C27CE0">
            <w:pPr>
              <w:pStyle w:val="TableParagraph"/>
              <w:numPr>
                <w:ilvl w:val="0"/>
                <w:numId w:val="32"/>
              </w:numPr>
              <w:tabs>
                <w:tab w:val="left" w:pos="315"/>
              </w:tabs>
              <w:ind w:right="21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информацию с учетом 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4E7696" w:rsidRDefault="00C27CE0">
            <w:pPr>
              <w:pStyle w:val="TableParagraph"/>
              <w:numPr>
                <w:ilvl w:val="0"/>
                <w:numId w:val="32"/>
              </w:numPr>
              <w:tabs>
                <w:tab w:val="left" w:pos="315"/>
              </w:tabs>
              <w:spacing w:before="5" w:line="276" w:lineRule="exac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</w:tbl>
    <w:p w:rsidR="004E7696" w:rsidRDefault="00C27CE0">
      <w:pPr>
        <w:pStyle w:val="a3"/>
        <w:spacing w:line="276" w:lineRule="auto"/>
        <w:ind w:right="269" w:firstLine="395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спецификация,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результатов, рекомендации по оцениванию отдельных заданий и работы в</w:t>
      </w:r>
      <w:r>
        <w:rPr>
          <w:spacing w:val="1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результатов.</w:t>
      </w:r>
    </w:p>
    <w:p w:rsidR="004E7696" w:rsidRDefault="00C27CE0">
      <w:pPr>
        <w:pStyle w:val="1"/>
        <w:spacing w:before="194"/>
        <w:ind w:left="412"/>
        <w:jc w:val="center"/>
      </w:pP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3"/>
        </w:rPr>
        <w:t xml:space="preserve"> </w:t>
      </w:r>
      <w:r>
        <w:t>оценочного</w:t>
      </w:r>
      <w:r>
        <w:rPr>
          <w:spacing w:val="-3"/>
        </w:rPr>
        <w:t xml:space="preserve"> </w:t>
      </w:r>
      <w:r>
        <w:t>материала</w:t>
      </w:r>
    </w:p>
    <w:p w:rsidR="004E7696" w:rsidRDefault="00C27CE0">
      <w:pPr>
        <w:spacing w:line="318" w:lineRule="exact"/>
        <w:ind w:left="410"/>
        <w:jc w:val="center"/>
        <w:rPr>
          <w:b/>
          <w:sz w:val="28"/>
        </w:rPr>
      </w:pPr>
      <w:r>
        <w:rPr>
          <w:b/>
          <w:sz w:val="28"/>
        </w:rPr>
        <w:t>«Практическая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ИКТ»</w:t>
      </w:r>
    </w:p>
    <w:p w:rsidR="004E7696" w:rsidRDefault="00C27CE0">
      <w:pPr>
        <w:pStyle w:val="a4"/>
        <w:numPr>
          <w:ilvl w:val="0"/>
          <w:numId w:val="31"/>
        </w:numPr>
        <w:tabs>
          <w:tab w:val="left" w:pos="1359"/>
        </w:tabs>
        <w:spacing w:line="318" w:lineRule="exact"/>
        <w:rPr>
          <w:sz w:val="28"/>
        </w:rPr>
      </w:pP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4E7696" w:rsidRDefault="00C27CE0">
      <w:pPr>
        <w:pStyle w:val="a3"/>
        <w:tabs>
          <w:tab w:val="left" w:pos="2133"/>
          <w:tab w:val="left" w:pos="3516"/>
          <w:tab w:val="left" w:pos="4762"/>
          <w:tab w:val="left" w:pos="7062"/>
          <w:tab w:val="left" w:pos="8409"/>
        </w:tabs>
        <w:spacing w:before="5"/>
        <w:ind w:right="264" w:firstLine="395"/>
        <w:jc w:val="left"/>
      </w:pPr>
      <w:r>
        <w:t>Работа</w:t>
      </w:r>
      <w:r>
        <w:tab/>
        <w:t>содержит</w:t>
      </w:r>
      <w:r>
        <w:tab/>
        <w:t>задания,</w:t>
      </w:r>
      <w:r>
        <w:tab/>
        <w:t>обеспечивающие</w:t>
      </w:r>
      <w:r>
        <w:tab/>
        <w:t>проверку</w:t>
      </w:r>
      <w:r>
        <w:tab/>
        <w:t>планируемых</w:t>
      </w:r>
      <w:r>
        <w:rPr>
          <w:spacing w:val="-67"/>
        </w:rPr>
        <w:t xml:space="preserve"> </w:t>
      </w:r>
      <w:r>
        <w:t>результатов.</w:t>
      </w:r>
    </w:p>
    <w:p w:rsidR="004E7696" w:rsidRDefault="00C27CE0">
      <w:pPr>
        <w:pStyle w:val="a4"/>
        <w:numPr>
          <w:ilvl w:val="0"/>
          <w:numId w:val="31"/>
        </w:numPr>
        <w:tabs>
          <w:tab w:val="left" w:pos="1359"/>
        </w:tabs>
        <w:spacing w:line="319" w:lineRule="exact"/>
        <w:rPr>
          <w:sz w:val="28"/>
        </w:rPr>
      </w:pPr>
      <w:r>
        <w:rPr>
          <w:sz w:val="28"/>
        </w:rPr>
        <w:t>Спецификация,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4E7696" w:rsidRDefault="00C27CE0">
      <w:pPr>
        <w:pStyle w:val="a4"/>
        <w:numPr>
          <w:ilvl w:val="1"/>
          <w:numId w:val="31"/>
        </w:numPr>
        <w:tabs>
          <w:tab w:val="left" w:pos="1635"/>
        </w:tabs>
        <w:spacing w:before="2"/>
        <w:ind w:right="439" w:firstLine="427"/>
        <w:rPr>
          <w:sz w:val="28"/>
        </w:rPr>
      </w:pPr>
      <w:r>
        <w:rPr>
          <w:sz w:val="28"/>
        </w:rPr>
        <w:t>Цель,</w:t>
      </w:r>
      <w:r>
        <w:rPr>
          <w:spacing w:val="35"/>
          <w:sz w:val="28"/>
        </w:rPr>
        <w:t xml:space="preserve"> </w:t>
      </w:r>
      <w:r>
        <w:rPr>
          <w:sz w:val="28"/>
        </w:rPr>
        <w:t>отражающую</w:t>
      </w:r>
      <w:r>
        <w:rPr>
          <w:spacing w:val="3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4E7696" w:rsidRDefault="00C27CE0">
      <w:pPr>
        <w:pStyle w:val="a4"/>
        <w:numPr>
          <w:ilvl w:val="1"/>
          <w:numId w:val="31"/>
        </w:numPr>
        <w:tabs>
          <w:tab w:val="left" w:pos="1571"/>
        </w:tabs>
        <w:spacing w:line="319" w:lineRule="exact"/>
        <w:ind w:left="1570" w:hanging="493"/>
        <w:rPr>
          <w:sz w:val="28"/>
        </w:rPr>
      </w:pPr>
      <w:r>
        <w:rPr>
          <w:sz w:val="28"/>
        </w:rPr>
        <w:t>Краткую характеристику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форме.</w:t>
      </w:r>
    </w:p>
    <w:p w:rsidR="004E7696" w:rsidRDefault="00C27CE0">
      <w:pPr>
        <w:pStyle w:val="a3"/>
        <w:ind w:right="810" w:firstLine="395"/>
      </w:pP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разного</w:t>
      </w:r>
      <w:r>
        <w:rPr>
          <w:spacing w:val="7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ответа: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выбором</w:t>
      </w:r>
      <w:r>
        <w:rPr>
          <w:spacing w:val="71"/>
        </w:rPr>
        <w:t xml:space="preserve"> </w:t>
      </w:r>
      <w:r>
        <w:t>правильного</w:t>
      </w:r>
      <w:r>
        <w:rPr>
          <w:spacing w:val="-67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множественным</w:t>
      </w:r>
      <w:r>
        <w:rPr>
          <w:spacing w:val="1"/>
        </w:rPr>
        <w:t xml:space="preserve"> </w:t>
      </w:r>
      <w:r>
        <w:t>выбором;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соответствия;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последовательности;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однозначным</w:t>
      </w:r>
      <w:r>
        <w:rPr>
          <w:spacing w:val="1"/>
        </w:rPr>
        <w:t xml:space="preserve"> </w:t>
      </w:r>
      <w:r>
        <w:t>ответом;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 заданий в работе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следующие колонки:</w:t>
      </w:r>
    </w:p>
    <w:p w:rsidR="004E7696" w:rsidRDefault="004E7696">
      <w:pPr>
        <w:pStyle w:val="a3"/>
        <w:spacing w:before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6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3104"/>
        <w:gridCol w:w="1993"/>
        <w:gridCol w:w="2545"/>
      </w:tblGrid>
      <w:tr w:rsidR="004E7696">
        <w:trPr>
          <w:trHeight w:val="650"/>
        </w:trPr>
        <w:tc>
          <w:tcPr>
            <w:tcW w:w="1147" w:type="dxa"/>
          </w:tcPr>
          <w:p w:rsidR="004E7696" w:rsidRDefault="00C27CE0">
            <w:pPr>
              <w:pStyle w:val="TableParagraph"/>
              <w:spacing w:line="317" w:lineRule="exact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E7696" w:rsidRDefault="00C27CE0">
            <w:pPr>
              <w:pStyle w:val="TableParagraph"/>
              <w:spacing w:line="313" w:lineRule="exact"/>
              <w:ind w:left="119" w:right="48"/>
              <w:jc w:val="center"/>
              <w:rPr>
                <w:sz w:val="28"/>
              </w:rPr>
            </w:pPr>
            <w:r>
              <w:rPr>
                <w:sz w:val="28"/>
              </w:rPr>
              <w:t>задания</w:t>
            </w:r>
          </w:p>
        </w:tc>
        <w:tc>
          <w:tcPr>
            <w:tcW w:w="3104" w:type="dxa"/>
          </w:tcPr>
          <w:p w:rsidR="004E7696" w:rsidRDefault="00C27CE0">
            <w:pPr>
              <w:pStyle w:val="TableParagraph"/>
              <w:spacing w:line="317" w:lineRule="exact"/>
              <w:ind w:left="136" w:right="68"/>
              <w:jc w:val="center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</w:p>
          <w:p w:rsidR="004E7696" w:rsidRDefault="00C27CE0">
            <w:pPr>
              <w:pStyle w:val="TableParagraph"/>
              <w:spacing w:line="313" w:lineRule="exact"/>
              <w:ind w:left="137" w:right="68"/>
              <w:jc w:val="center"/>
              <w:rPr>
                <w:sz w:val="28"/>
              </w:rPr>
            </w:pPr>
            <w:r>
              <w:rPr>
                <w:sz w:val="28"/>
              </w:rPr>
              <w:t>планируемый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1993" w:type="dxa"/>
          </w:tcPr>
          <w:p w:rsidR="004E7696" w:rsidRDefault="00C27CE0">
            <w:pPr>
              <w:pStyle w:val="TableParagraph"/>
              <w:spacing w:before="156"/>
              <w:ind w:left="259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545" w:type="dxa"/>
          </w:tcPr>
          <w:p w:rsidR="004E7696" w:rsidRDefault="00C27CE0">
            <w:pPr>
              <w:pStyle w:val="TableParagraph"/>
              <w:spacing w:before="156"/>
              <w:ind w:left="133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</w:tr>
      <w:tr w:rsidR="004E7696">
        <w:trPr>
          <w:trHeight w:val="352"/>
        </w:trPr>
        <w:tc>
          <w:tcPr>
            <w:tcW w:w="1147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04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93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5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E7696" w:rsidRDefault="00C27CE0">
      <w:pPr>
        <w:pStyle w:val="a4"/>
        <w:numPr>
          <w:ilvl w:val="1"/>
          <w:numId w:val="31"/>
        </w:numPr>
        <w:tabs>
          <w:tab w:val="left" w:pos="1630"/>
        </w:tabs>
        <w:spacing w:before="151"/>
        <w:ind w:left="1630" w:hanging="552"/>
        <w:rPr>
          <w:sz w:val="28"/>
        </w:rPr>
      </w:pPr>
      <w:r>
        <w:rPr>
          <w:sz w:val="28"/>
        </w:rPr>
        <w:t>Инструкцию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4E7696" w:rsidRDefault="004E7696">
      <w:pPr>
        <w:pStyle w:val="a3"/>
        <w:spacing w:before="2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6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4381"/>
        <w:gridCol w:w="3241"/>
      </w:tblGrid>
      <w:tr w:rsidR="004E7696">
        <w:trPr>
          <w:trHeight w:val="648"/>
        </w:trPr>
        <w:tc>
          <w:tcPr>
            <w:tcW w:w="1147" w:type="dxa"/>
          </w:tcPr>
          <w:p w:rsidR="004E7696" w:rsidRDefault="00C27CE0">
            <w:pPr>
              <w:pStyle w:val="TableParagraph"/>
              <w:spacing w:line="317" w:lineRule="exact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E7696" w:rsidRDefault="00C27CE0">
            <w:pPr>
              <w:pStyle w:val="TableParagraph"/>
              <w:spacing w:line="311" w:lineRule="exact"/>
              <w:ind w:left="119" w:right="48"/>
              <w:jc w:val="center"/>
              <w:rPr>
                <w:sz w:val="28"/>
              </w:rPr>
            </w:pPr>
            <w:r>
              <w:rPr>
                <w:sz w:val="28"/>
              </w:rPr>
              <w:t>задания</w:t>
            </w:r>
          </w:p>
        </w:tc>
        <w:tc>
          <w:tcPr>
            <w:tcW w:w="4381" w:type="dxa"/>
          </w:tcPr>
          <w:p w:rsidR="004E7696" w:rsidRDefault="00C27CE0">
            <w:pPr>
              <w:pStyle w:val="TableParagraph"/>
              <w:spacing w:before="156"/>
              <w:ind w:left="1085"/>
              <w:rPr>
                <w:sz w:val="28"/>
              </w:rPr>
            </w:pPr>
            <w:r>
              <w:rPr>
                <w:sz w:val="28"/>
              </w:rPr>
              <w:t>Правильный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</w:tc>
        <w:tc>
          <w:tcPr>
            <w:tcW w:w="3241" w:type="dxa"/>
          </w:tcPr>
          <w:p w:rsidR="004E7696" w:rsidRDefault="00C27CE0">
            <w:pPr>
              <w:pStyle w:val="TableParagraph"/>
              <w:spacing w:line="317" w:lineRule="exact"/>
              <w:ind w:left="243" w:right="178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  <w:p w:rsidR="004E7696" w:rsidRDefault="00C27CE0">
            <w:pPr>
              <w:pStyle w:val="TableParagraph"/>
              <w:spacing w:line="311" w:lineRule="exact"/>
              <w:ind w:left="243" w:right="171"/>
              <w:jc w:val="center"/>
              <w:rPr>
                <w:sz w:val="28"/>
              </w:rPr>
            </w:pPr>
            <w:r>
              <w:rPr>
                <w:sz w:val="28"/>
              </w:rPr>
              <w:t>Максимальный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4E7696">
        <w:trPr>
          <w:trHeight w:val="352"/>
        </w:trPr>
        <w:tc>
          <w:tcPr>
            <w:tcW w:w="1147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81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1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E7696" w:rsidRDefault="00C27CE0">
      <w:pPr>
        <w:pStyle w:val="a4"/>
        <w:numPr>
          <w:ilvl w:val="1"/>
          <w:numId w:val="31"/>
        </w:numPr>
        <w:tabs>
          <w:tab w:val="left" w:pos="1834"/>
        </w:tabs>
        <w:spacing w:before="153"/>
        <w:ind w:right="810" w:firstLine="395"/>
        <w:rPr>
          <w:sz w:val="28"/>
        </w:rPr>
      </w:pP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табличной форме: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6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4962"/>
      </w:tblGrid>
      <w:tr w:rsidR="004E7696">
        <w:trPr>
          <w:trHeight w:val="326"/>
        </w:trPr>
        <w:tc>
          <w:tcPr>
            <w:tcW w:w="3829" w:type="dxa"/>
          </w:tcPr>
          <w:p w:rsidR="004E7696" w:rsidRDefault="00C27CE0">
            <w:pPr>
              <w:pStyle w:val="TableParagraph"/>
              <w:spacing w:line="307" w:lineRule="exact"/>
              <w:ind w:left="77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4962" w:type="dxa"/>
          </w:tcPr>
          <w:p w:rsidR="004E7696" w:rsidRDefault="00C27CE0">
            <w:pPr>
              <w:pStyle w:val="TableParagraph"/>
              <w:spacing w:line="307" w:lineRule="exact"/>
              <w:ind w:left="1305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(уровневая)</w:t>
            </w:r>
          </w:p>
        </w:tc>
      </w:tr>
      <w:tr w:rsidR="004E7696">
        <w:trPr>
          <w:trHeight w:val="350"/>
        </w:trPr>
        <w:tc>
          <w:tcPr>
            <w:tcW w:w="3829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2" w:type="dxa"/>
          </w:tcPr>
          <w:p w:rsidR="004E7696" w:rsidRDefault="00C27CE0">
            <w:pPr>
              <w:pStyle w:val="TableParagraph"/>
              <w:spacing w:line="320" w:lineRule="exact"/>
              <w:ind w:left="1643" w:right="173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повышенный</w:t>
            </w:r>
          </w:p>
        </w:tc>
      </w:tr>
      <w:tr w:rsidR="004E7696">
        <w:trPr>
          <w:trHeight w:val="350"/>
        </w:trPr>
        <w:tc>
          <w:tcPr>
            <w:tcW w:w="3829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2" w:type="dxa"/>
          </w:tcPr>
          <w:p w:rsidR="004E7696" w:rsidRDefault="00C27CE0">
            <w:pPr>
              <w:pStyle w:val="TableParagraph"/>
              <w:spacing w:line="317" w:lineRule="exact"/>
              <w:ind w:left="1643" w:right="170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базовый</w:t>
            </w:r>
          </w:p>
        </w:tc>
      </w:tr>
      <w:tr w:rsidR="004E7696">
        <w:trPr>
          <w:trHeight w:val="352"/>
        </w:trPr>
        <w:tc>
          <w:tcPr>
            <w:tcW w:w="3829" w:type="dxa"/>
          </w:tcPr>
          <w:p w:rsidR="004E7696" w:rsidRDefault="004E76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2" w:type="dxa"/>
          </w:tcPr>
          <w:p w:rsidR="004E7696" w:rsidRDefault="00C27CE0">
            <w:pPr>
              <w:pStyle w:val="TableParagraph"/>
              <w:spacing w:line="317" w:lineRule="exact"/>
              <w:ind w:left="1435"/>
              <w:rPr>
                <w:i/>
                <w:sz w:val="28"/>
              </w:rPr>
            </w:pPr>
            <w:r>
              <w:rPr>
                <w:i/>
                <w:sz w:val="28"/>
              </w:rPr>
              <w:t>недостаточный</w:t>
            </w:r>
          </w:p>
        </w:tc>
      </w:tr>
    </w:tbl>
    <w:p w:rsidR="004E7696" w:rsidRDefault="00C27CE0">
      <w:pPr>
        <w:pStyle w:val="a4"/>
        <w:numPr>
          <w:ilvl w:val="1"/>
          <w:numId w:val="31"/>
        </w:numPr>
        <w:tabs>
          <w:tab w:val="left" w:pos="1615"/>
        </w:tabs>
        <w:ind w:right="272" w:firstLine="395"/>
        <w:rPr>
          <w:sz w:val="28"/>
        </w:rPr>
      </w:pPr>
      <w:r>
        <w:rPr>
          <w:sz w:val="28"/>
        </w:rPr>
        <w:t>Инструктажи по проведению работы для обучающихся 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необходимости).</w:t>
      </w:r>
    </w:p>
    <w:p w:rsidR="004E7696" w:rsidRDefault="00C27CE0">
      <w:pPr>
        <w:pStyle w:val="a4"/>
        <w:numPr>
          <w:ilvl w:val="1"/>
          <w:numId w:val="31"/>
        </w:numPr>
        <w:tabs>
          <w:tab w:val="left" w:pos="1571"/>
        </w:tabs>
        <w:spacing w:line="242" w:lineRule="auto"/>
        <w:ind w:left="1078" w:right="1547" w:firstLine="0"/>
        <w:rPr>
          <w:sz w:val="28"/>
        </w:rPr>
      </w:pPr>
      <w:r>
        <w:rPr>
          <w:sz w:val="28"/>
        </w:rPr>
        <w:t>Описание информационных ресурсов (при необходимости).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разработки оценочного материала</w:t>
      </w:r>
    </w:p>
    <w:p w:rsidR="004E7696" w:rsidRDefault="00C27CE0">
      <w:pPr>
        <w:pStyle w:val="a4"/>
        <w:numPr>
          <w:ilvl w:val="0"/>
          <w:numId w:val="30"/>
        </w:numPr>
        <w:tabs>
          <w:tab w:val="left" w:pos="1301"/>
        </w:tabs>
        <w:ind w:right="268" w:firstLine="395"/>
        <w:rPr>
          <w:sz w:val="28"/>
        </w:rPr>
      </w:pPr>
      <w:r>
        <w:rPr>
          <w:sz w:val="28"/>
        </w:rPr>
        <w:t>шаг. Определение перечня проверяемых планируемых результатов. 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листах.</w:t>
      </w:r>
    </w:p>
    <w:p w:rsidR="004E7696" w:rsidRDefault="00C27CE0">
      <w:pPr>
        <w:pStyle w:val="a4"/>
        <w:numPr>
          <w:ilvl w:val="0"/>
          <w:numId w:val="30"/>
        </w:numPr>
        <w:tabs>
          <w:tab w:val="left" w:pos="1315"/>
        </w:tabs>
        <w:ind w:right="269" w:firstLine="395"/>
        <w:rPr>
          <w:sz w:val="28"/>
        </w:rPr>
      </w:pPr>
      <w:r>
        <w:rPr>
          <w:sz w:val="28"/>
        </w:rPr>
        <w:t>шаг. Определение количества заданий на основе перечня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4E7696" w:rsidRDefault="00C27CE0">
      <w:pPr>
        <w:pStyle w:val="a4"/>
        <w:numPr>
          <w:ilvl w:val="0"/>
          <w:numId w:val="30"/>
        </w:numPr>
        <w:tabs>
          <w:tab w:val="left" w:pos="1371"/>
        </w:tabs>
        <w:ind w:right="271" w:firstLine="395"/>
        <w:rPr>
          <w:sz w:val="28"/>
        </w:rPr>
      </w:pPr>
      <w:r>
        <w:rPr>
          <w:sz w:val="28"/>
        </w:rPr>
        <w:t>шаг.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«План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и оценке работ.</w:t>
      </w:r>
    </w:p>
    <w:p w:rsidR="004E7696" w:rsidRDefault="00C27CE0">
      <w:pPr>
        <w:pStyle w:val="a4"/>
        <w:numPr>
          <w:ilvl w:val="0"/>
          <w:numId w:val="30"/>
        </w:numPr>
        <w:tabs>
          <w:tab w:val="left" w:pos="1452"/>
        </w:tabs>
        <w:spacing w:line="322" w:lineRule="exact"/>
        <w:ind w:left="1451" w:hanging="374"/>
        <w:rPr>
          <w:sz w:val="28"/>
        </w:rPr>
      </w:pPr>
      <w:r>
        <w:rPr>
          <w:sz w:val="28"/>
        </w:rPr>
        <w:t>шаг.</w:t>
      </w:r>
      <w:r>
        <w:rPr>
          <w:spacing w:val="89"/>
          <w:sz w:val="28"/>
        </w:rPr>
        <w:t xml:space="preserve"> </w:t>
      </w:r>
      <w:r>
        <w:rPr>
          <w:sz w:val="28"/>
        </w:rPr>
        <w:t xml:space="preserve">Определение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способа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расчета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итоговой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оценки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основе</w:t>
      </w:r>
    </w:p>
    <w:p w:rsidR="004E7696" w:rsidRDefault="00C27CE0">
      <w:pPr>
        <w:pStyle w:val="a3"/>
        <w:spacing w:line="322" w:lineRule="exact"/>
        <w:ind w:firstLine="0"/>
      </w:pPr>
      <w:r>
        <w:t>«принципа</w:t>
      </w:r>
      <w:r>
        <w:rPr>
          <w:spacing w:val="-3"/>
        </w:rPr>
        <w:t xml:space="preserve"> </w:t>
      </w:r>
      <w:r>
        <w:t>сложения»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результатов.</w:t>
      </w:r>
    </w:p>
    <w:p w:rsidR="004E7696" w:rsidRDefault="00C27CE0">
      <w:pPr>
        <w:pStyle w:val="a4"/>
        <w:numPr>
          <w:ilvl w:val="0"/>
          <w:numId w:val="30"/>
        </w:numPr>
        <w:tabs>
          <w:tab w:val="left" w:pos="1395"/>
        </w:tabs>
        <w:ind w:right="274" w:firstLine="395"/>
        <w:rPr>
          <w:sz w:val="28"/>
        </w:rPr>
      </w:pPr>
      <w:r>
        <w:rPr>
          <w:sz w:val="28"/>
        </w:rPr>
        <w:t>шаг.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инструктажей,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4E7696" w:rsidRDefault="004E7696">
      <w:pPr>
        <w:pStyle w:val="a3"/>
        <w:spacing w:before="7"/>
        <w:ind w:left="0" w:firstLine="0"/>
        <w:jc w:val="left"/>
        <w:rPr>
          <w:sz w:val="31"/>
        </w:rPr>
      </w:pPr>
    </w:p>
    <w:p w:rsidR="004E7696" w:rsidRDefault="00C27CE0">
      <w:pPr>
        <w:pStyle w:val="1"/>
        <w:numPr>
          <w:ilvl w:val="2"/>
          <w:numId w:val="81"/>
        </w:numPr>
        <w:tabs>
          <w:tab w:val="left" w:pos="2096"/>
        </w:tabs>
        <w:spacing w:line="276" w:lineRule="auto"/>
        <w:ind w:right="266" w:firstLine="39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E7696" w:rsidRDefault="00C27CE0">
      <w:pPr>
        <w:pStyle w:val="a3"/>
        <w:spacing w:line="276" w:lineRule="auto"/>
        <w:ind w:right="265" w:firstLine="39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алгоритм</w:t>
      </w:r>
      <w:r>
        <w:rPr>
          <w:spacing w:val="-67"/>
        </w:rPr>
        <w:t xml:space="preserve"> </w:t>
      </w:r>
      <w:r>
        <w:t>разработки оценочных материалов и требования к структуре спецификации,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текстам</w:t>
      </w:r>
      <w:r>
        <w:rPr>
          <w:spacing w:val="-1"/>
        </w:rPr>
        <w:t xml:space="preserve"> </w:t>
      </w:r>
      <w:r>
        <w:t>оценочных материалов.</w:t>
      </w:r>
    </w:p>
    <w:p w:rsidR="004E7696" w:rsidRDefault="00C27CE0">
      <w:pPr>
        <w:pStyle w:val="a3"/>
        <w:spacing w:line="276" w:lineRule="auto"/>
        <w:ind w:right="264" w:firstLine="395"/>
      </w:pPr>
      <w:r>
        <w:t xml:space="preserve">При оценке предметных результатов в </w:t>
      </w:r>
      <w:r w:rsidR="00F94597">
        <w:t xml:space="preserve">МКОУ СОШ с. Усть - Соболевка </w:t>
      </w:r>
      <w:r>
        <w:t>используется</w:t>
      </w:r>
      <w:r>
        <w:rPr>
          <w:spacing w:val="1"/>
        </w:rPr>
        <w:t xml:space="preserve"> </w:t>
      </w:r>
      <w:r>
        <w:t>уровневая</w:t>
      </w:r>
      <w:r>
        <w:rPr>
          <w:spacing w:val="-1"/>
        </w:rPr>
        <w:t xml:space="preserve"> </w:t>
      </w:r>
      <w:r>
        <w:t>шкала: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501"/>
        </w:tabs>
        <w:spacing w:line="278" w:lineRule="auto"/>
        <w:ind w:left="682" w:right="272" w:firstLine="395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-4"/>
          <w:sz w:val="28"/>
        </w:rPr>
        <w:t xml:space="preserve"> </w:t>
      </w:r>
      <w:r>
        <w:rPr>
          <w:sz w:val="28"/>
        </w:rPr>
        <w:t>(отметка</w:t>
      </w:r>
      <w:r>
        <w:rPr>
          <w:spacing w:val="-3"/>
          <w:sz w:val="28"/>
        </w:rPr>
        <w:t xml:space="preserve"> </w:t>
      </w:r>
      <w:r>
        <w:rPr>
          <w:sz w:val="28"/>
        </w:rPr>
        <w:t>«3»,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3"/>
          <w:sz w:val="28"/>
        </w:rPr>
        <w:t xml:space="preserve"> </w:t>
      </w:r>
      <w:r>
        <w:rPr>
          <w:sz w:val="28"/>
        </w:rPr>
        <w:t>«зачтено»).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33"/>
        </w:tabs>
        <w:spacing w:line="317" w:lineRule="exact"/>
        <w:ind w:left="1332" w:hanging="255"/>
        <w:rPr>
          <w:sz w:val="28"/>
        </w:rPr>
      </w:pPr>
      <w:r>
        <w:rPr>
          <w:sz w:val="28"/>
        </w:rPr>
        <w:t>повышенный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8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85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83"/>
          <w:sz w:val="28"/>
        </w:rPr>
        <w:t xml:space="preserve"> </w:t>
      </w:r>
      <w:r>
        <w:rPr>
          <w:sz w:val="28"/>
        </w:rPr>
        <w:t>оценка</w:t>
      </w:r>
    </w:p>
    <w:p w:rsidR="004E7696" w:rsidRDefault="00C27CE0">
      <w:pPr>
        <w:pStyle w:val="a3"/>
        <w:spacing w:before="42"/>
        <w:ind w:firstLine="0"/>
      </w:pPr>
      <w:r>
        <w:t>«хорошо»</w:t>
      </w:r>
      <w:r>
        <w:rPr>
          <w:spacing w:val="-3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«4»);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26"/>
        </w:tabs>
        <w:spacing w:before="49"/>
        <w:ind w:left="1426" w:hanging="348"/>
        <w:rPr>
          <w:sz w:val="28"/>
        </w:rPr>
      </w:pPr>
      <w:r>
        <w:rPr>
          <w:sz w:val="28"/>
        </w:rPr>
        <w:t>высокий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уровень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достижения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результатов,  </w:t>
      </w:r>
      <w:r>
        <w:rPr>
          <w:spacing w:val="39"/>
          <w:sz w:val="28"/>
        </w:rPr>
        <w:t xml:space="preserve"> </w:t>
      </w:r>
      <w:r>
        <w:rPr>
          <w:sz w:val="28"/>
        </w:rPr>
        <w:t>оценка</w:t>
      </w:r>
    </w:p>
    <w:p w:rsidR="004E7696" w:rsidRDefault="00C27CE0">
      <w:pPr>
        <w:pStyle w:val="a3"/>
        <w:spacing w:before="50"/>
        <w:ind w:firstLine="0"/>
      </w:pPr>
      <w:r>
        <w:t>«отлично»</w:t>
      </w:r>
      <w:r>
        <w:rPr>
          <w:spacing w:val="-3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«5»).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05"/>
        </w:tabs>
        <w:spacing w:before="47" w:line="276" w:lineRule="auto"/>
        <w:ind w:left="682" w:right="270" w:firstLine="395"/>
        <w:rPr>
          <w:sz w:val="28"/>
        </w:rPr>
      </w:pPr>
      <w:r>
        <w:rPr>
          <w:sz w:val="28"/>
        </w:rPr>
        <w:t>пониженный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«неудовлетворительно»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(отметка</w:t>
      </w:r>
      <w:r>
        <w:rPr>
          <w:spacing w:val="-1"/>
          <w:sz w:val="28"/>
        </w:rPr>
        <w:t xml:space="preserve"> </w:t>
      </w:r>
      <w:r>
        <w:rPr>
          <w:sz w:val="28"/>
        </w:rPr>
        <w:t>«2»);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450"/>
        </w:tabs>
        <w:spacing w:before="1"/>
        <w:ind w:left="1450" w:hanging="372"/>
        <w:rPr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«плохо»</w:t>
      </w:r>
      <w:r>
        <w:rPr>
          <w:spacing w:val="-4"/>
          <w:sz w:val="28"/>
        </w:rPr>
        <w:t xml:space="preserve"> </w:t>
      </w:r>
      <w:r>
        <w:rPr>
          <w:sz w:val="28"/>
        </w:rPr>
        <w:t>(отметка</w:t>
      </w:r>
      <w:r>
        <w:rPr>
          <w:spacing w:val="-2"/>
          <w:sz w:val="28"/>
        </w:rPr>
        <w:t xml:space="preserve"> </w:t>
      </w:r>
      <w:r>
        <w:rPr>
          <w:sz w:val="28"/>
        </w:rPr>
        <w:t>«1»).</w:t>
      </w:r>
    </w:p>
    <w:p w:rsidR="004E7696" w:rsidRDefault="004E7696">
      <w:pPr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4" w:firstLine="395"/>
      </w:pPr>
      <w:r>
        <w:lastRenderedPageBreak/>
        <w:t>Оценка предметных результатов носит персонифицированный 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автоматизированная</w:t>
      </w:r>
      <w:r>
        <w:rPr>
          <w:spacing w:val="-67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система «Сетевой</w:t>
      </w:r>
      <w:r>
        <w:rPr>
          <w:spacing w:val="-1"/>
        </w:rPr>
        <w:t xml:space="preserve"> </w:t>
      </w:r>
      <w:r>
        <w:t>город.</w:t>
      </w:r>
      <w:r>
        <w:rPr>
          <w:spacing w:val="-1"/>
        </w:rPr>
        <w:t xml:space="preserve"> </w:t>
      </w:r>
      <w:r>
        <w:t>Образование».</w:t>
      </w:r>
    </w:p>
    <w:p w:rsidR="004E7696" w:rsidRDefault="00C27CE0">
      <w:pPr>
        <w:pStyle w:val="a3"/>
        <w:spacing w:before="1" w:line="276" w:lineRule="auto"/>
        <w:ind w:right="263" w:firstLine="395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учебным предметам.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4E7696" w:rsidRDefault="00C27CE0">
      <w:pPr>
        <w:pStyle w:val="a3"/>
        <w:spacing w:line="276" w:lineRule="auto"/>
        <w:ind w:right="263" w:firstLine="39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 материале, с использованием способов действий, соответствующих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действий.</w:t>
      </w:r>
    </w:p>
    <w:p w:rsidR="004E7696" w:rsidRDefault="00C27CE0">
      <w:pPr>
        <w:pStyle w:val="a3"/>
        <w:spacing w:before="1" w:line="276" w:lineRule="auto"/>
        <w:ind w:right="268" w:firstLine="39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F94597">
        <w:t xml:space="preserve">МКОК СОШ с. Усть - Соболевка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4E7696" w:rsidRDefault="00C27CE0">
      <w:pPr>
        <w:pStyle w:val="a3"/>
        <w:spacing w:line="276" w:lineRule="auto"/>
        <w:ind w:right="270" w:firstLine="395"/>
      </w:pPr>
      <w: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(проверка)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планируемых предметных</w:t>
      </w:r>
      <w:r>
        <w:rPr>
          <w:spacing w:val="-3"/>
        </w:rPr>
        <w:t xml:space="preserve"> </w:t>
      </w:r>
      <w:r>
        <w:t>результатов обучаемых: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92"/>
        </w:tabs>
        <w:spacing w:line="276" w:lineRule="auto"/>
        <w:ind w:left="682" w:right="272" w:firstLine="395"/>
        <w:rPr>
          <w:sz w:val="28"/>
        </w:rPr>
      </w:pPr>
      <w:r>
        <w:rPr>
          <w:sz w:val="28"/>
        </w:rPr>
        <w:t>текущий контроль осуществляется при изучении нового материала 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 урока (познавательные задачи, упражнения, самостоятельная работа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уроке);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обучаемыми лишь отдельных элементов учебной программы и не 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разработке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18"/>
        </w:tabs>
        <w:spacing w:before="1" w:line="276" w:lineRule="auto"/>
        <w:ind w:left="682" w:right="272" w:firstLine="395"/>
        <w:rPr>
          <w:sz w:val="28"/>
        </w:rPr>
      </w:pP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теме, или значительной теме курса (как правило, от 5 до 15 мин на уроке) 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 в целом (30-35 мин) и обеспечивает систематизацию и 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материала.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21"/>
        </w:tabs>
        <w:spacing w:line="276" w:lineRule="auto"/>
        <w:ind w:left="682" w:right="269" w:firstLine="395"/>
        <w:rPr>
          <w:sz w:val="28"/>
        </w:rPr>
      </w:pP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 как правило, рассчитывается на весь урок и выявляет фактическую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обученность.</w:t>
      </w:r>
    </w:p>
    <w:p w:rsidR="004E7696" w:rsidRDefault="00F94597">
      <w:pPr>
        <w:pStyle w:val="a3"/>
        <w:spacing w:line="276" w:lineRule="auto"/>
        <w:ind w:right="269" w:firstLine="395"/>
      </w:pPr>
      <w:r>
        <w:t xml:space="preserve">В </w:t>
      </w:r>
      <w:r w:rsidR="00C27CE0">
        <w:t>для определения уровня достижения обучающимися</w:t>
      </w:r>
      <w:r w:rsidR="00C27CE0">
        <w:rPr>
          <w:spacing w:val="-67"/>
        </w:rPr>
        <w:t xml:space="preserve"> </w:t>
      </w:r>
      <w:r w:rsidR="00C27CE0">
        <w:t>предметных</w:t>
      </w:r>
      <w:r w:rsidR="00C27CE0">
        <w:rPr>
          <w:spacing w:val="1"/>
        </w:rPr>
        <w:t xml:space="preserve"> </w:t>
      </w:r>
      <w:r w:rsidR="00C27CE0">
        <w:t>результатов</w:t>
      </w:r>
      <w:r w:rsidR="00C27CE0">
        <w:rPr>
          <w:spacing w:val="1"/>
        </w:rPr>
        <w:t xml:space="preserve"> </w:t>
      </w:r>
      <w:r w:rsidR="00C27CE0">
        <w:t>освоения</w:t>
      </w:r>
      <w:r w:rsidR="00C27CE0">
        <w:rPr>
          <w:spacing w:val="1"/>
        </w:rPr>
        <w:t xml:space="preserve"> </w:t>
      </w:r>
      <w:r w:rsidR="00C27CE0">
        <w:t>ООП</w:t>
      </w:r>
      <w:r w:rsidR="00C27CE0">
        <w:rPr>
          <w:spacing w:val="1"/>
        </w:rPr>
        <w:t xml:space="preserve"> </w:t>
      </w:r>
      <w:r w:rsidR="00C27CE0">
        <w:t>основного</w:t>
      </w:r>
      <w:r w:rsidR="00C27CE0">
        <w:rPr>
          <w:spacing w:val="1"/>
        </w:rPr>
        <w:t xml:space="preserve"> </w:t>
      </w:r>
      <w:r w:rsidR="00C27CE0">
        <w:t>общего</w:t>
      </w:r>
      <w:r w:rsidR="00C27CE0">
        <w:rPr>
          <w:spacing w:val="1"/>
        </w:rPr>
        <w:t xml:space="preserve"> </w:t>
      </w:r>
      <w:r w:rsidR="00C27CE0">
        <w:t>образования</w:t>
      </w:r>
      <w:r w:rsidR="00C27CE0">
        <w:rPr>
          <w:spacing w:val="1"/>
        </w:rPr>
        <w:t xml:space="preserve"> </w:t>
      </w:r>
      <w:r w:rsidR="00C27CE0">
        <w:t>используются</w:t>
      </w:r>
      <w:r w:rsidR="00C27CE0">
        <w:rPr>
          <w:spacing w:val="-1"/>
        </w:rPr>
        <w:t xml:space="preserve"> </w:t>
      </w:r>
      <w:r w:rsidR="00C27CE0">
        <w:t>контрольные оценочные</w:t>
      </w:r>
      <w:r w:rsidR="00C27CE0">
        <w:rPr>
          <w:spacing w:val="-4"/>
        </w:rPr>
        <w:t xml:space="preserve"> </w:t>
      </w:r>
      <w:r w:rsidR="00C27CE0">
        <w:t>процедуры: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316"/>
        </w:tabs>
        <w:spacing w:line="276" w:lineRule="auto"/>
        <w:ind w:left="682" w:right="267" w:firstLine="395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</w:t>
      </w:r>
      <w:r>
        <w:rPr>
          <w:spacing w:val="-67"/>
          <w:sz w:val="28"/>
        </w:rPr>
        <w:t xml:space="preserve"> </w:t>
      </w:r>
      <w:r>
        <w:rPr>
          <w:sz w:val="28"/>
        </w:rPr>
        <w:t>(выборочный, свободный, творческий, контрольный, словарный), 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(сжатое,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лингвистическим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9" w:firstLine="0"/>
      </w:pPr>
      <w:r>
        <w:lastRenderedPageBreak/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рассказчика),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7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 самостоятельная (индивидуальная, групповая, фронтальная) работа,</w:t>
      </w:r>
      <w:r>
        <w:rPr>
          <w:spacing w:val="1"/>
        </w:rPr>
        <w:t xml:space="preserve"> </w:t>
      </w:r>
      <w:r>
        <w:t>проверочная</w:t>
      </w:r>
      <w:r>
        <w:rPr>
          <w:spacing w:val="-1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работа;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90"/>
        </w:tabs>
        <w:spacing w:before="1" w:line="276" w:lineRule="auto"/>
        <w:ind w:left="682" w:right="266" w:firstLine="395"/>
        <w:rPr>
          <w:sz w:val="28"/>
        </w:rPr>
      </w:pPr>
      <w:r>
        <w:rPr>
          <w:sz w:val="28"/>
        </w:rPr>
        <w:t>на уровне администрации: плановые 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(проводятся в сроки, указанные в плане внутришкольного контроля);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 w:rsidR="00F94597">
        <w:rPr>
          <w:sz w:val="28"/>
        </w:rPr>
        <w:t>МК</w:t>
      </w:r>
      <w:r>
        <w:rPr>
          <w:sz w:val="28"/>
        </w:rPr>
        <w:t>ОУ</w:t>
      </w:r>
      <w:r>
        <w:rPr>
          <w:spacing w:val="-3"/>
          <w:sz w:val="28"/>
        </w:rPr>
        <w:t xml:space="preserve"> </w:t>
      </w:r>
      <w:r>
        <w:rPr>
          <w:sz w:val="28"/>
        </w:rPr>
        <w:t>СОШ</w:t>
      </w:r>
      <w:r w:rsidR="00F94597">
        <w:rPr>
          <w:sz w:val="28"/>
        </w:rPr>
        <w:t xml:space="preserve"> с. Усть- Соболевка</w:t>
      </w:r>
    </w:p>
    <w:p w:rsidR="004E7696" w:rsidRDefault="00C27CE0">
      <w:pPr>
        <w:pStyle w:val="a3"/>
        <w:spacing w:line="276" w:lineRule="auto"/>
        <w:ind w:right="271" w:firstLine="0"/>
      </w:pPr>
      <w:r>
        <w:t>№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(учителями,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родителями).</w:t>
      </w:r>
    </w:p>
    <w:p w:rsidR="004E7696" w:rsidRDefault="00C27CE0">
      <w:pPr>
        <w:pStyle w:val="a3"/>
        <w:spacing w:before="1" w:line="276" w:lineRule="auto"/>
        <w:ind w:right="271" w:firstLine="395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 параллелям:</w:t>
      </w:r>
    </w:p>
    <w:p w:rsidR="004E7696" w:rsidRDefault="00C27CE0" w:rsidP="00B14A84">
      <w:pPr>
        <w:pStyle w:val="a4"/>
        <w:numPr>
          <w:ilvl w:val="0"/>
          <w:numId w:val="100"/>
        </w:numPr>
        <w:tabs>
          <w:tab w:val="left" w:pos="1256"/>
        </w:tabs>
        <w:spacing w:before="1" w:line="276" w:lineRule="auto"/>
        <w:ind w:left="682" w:right="267" w:firstLine="395"/>
        <w:rPr>
          <w:sz w:val="28"/>
        </w:rPr>
      </w:pPr>
      <w:r>
        <w:rPr>
          <w:sz w:val="28"/>
        </w:rPr>
        <w:t>в предвыпускных и выпускных классах (8-9 классы) по русскому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(математике,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геометрии),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биологии.</w:t>
      </w:r>
    </w:p>
    <w:p w:rsidR="004E7696" w:rsidRDefault="00C27CE0">
      <w:pPr>
        <w:pStyle w:val="a3"/>
        <w:spacing w:line="276" w:lineRule="auto"/>
        <w:ind w:right="265" w:firstLine="395"/>
      </w:pPr>
      <w:r>
        <w:t>Для проведения текущего, а также тематического и итогового контроля в</w:t>
      </w:r>
      <w:r>
        <w:rPr>
          <w:spacing w:val="1"/>
        </w:rPr>
        <w:t xml:space="preserve"> </w:t>
      </w:r>
      <w:r>
        <w:t>5-7 классах, а также в 8-9 классах по всем оставшимся предметам оценочные</w:t>
      </w:r>
      <w:r>
        <w:rPr>
          <w:spacing w:val="1"/>
        </w:rPr>
        <w:t xml:space="preserve"> </w:t>
      </w:r>
      <w:r>
        <w:t>средства должны разрабатываться с учетом всех форм</w:t>
      </w:r>
      <w:r>
        <w:rPr>
          <w:spacing w:val="1"/>
        </w:rPr>
        <w:t xml:space="preserve"> </w:t>
      </w:r>
      <w:r>
        <w:t>заданий, а именно: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нескольких верных вариантов ответа из предложенного множества, 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 задание на заполнение пропущенного ключевого слова</w:t>
      </w:r>
      <w:r>
        <w:rPr>
          <w:spacing w:val="1"/>
        </w:rPr>
        <w:t xml:space="preserve"> </w:t>
      </w:r>
      <w:r>
        <w:t>(открытая форма задания), графическая форма тестового задания и т.д. Кроме</w:t>
      </w:r>
      <w:r>
        <w:rPr>
          <w:spacing w:val="-67"/>
        </w:rPr>
        <w:t xml:space="preserve"> </w:t>
      </w:r>
      <w:r>
        <w:t>того, оценочные средства должны содержать в себе бланк ответов и критерии</w:t>
      </w:r>
      <w:r>
        <w:rPr>
          <w:spacing w:val="-67"/>
        </w:rPr>
        <w:t xml:space="preserve"> </w:t>
      </w:r>
      <w:r>
        <w:t>оценивания.</w:t>
      </w:r>
    </w:p>
    <w:p w:rsidR="004E7696" w:rsidRDefault="00C27CE0">
      <w:pPr>
        <w:pStyle w:val="1"/>
        <w:spacing w:before="3"/>
      </w:pPr>
      <w:r>
        <w:t>Разработка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</w:p>
    <w:p w:rsidR="004E7696" w:rsidRDefault="00C27CE0">
      <w:pPr>
        <w:pStyle w:val="a3"/>
        <w:spacing w:before="45" w:line="276" w:lineRule="auto"/>
        <w:ind w:right="267"/>
      </w:pPr>
      <w:r>
        <w:t>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7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материалы.</w:t>
      </w:r>
    </w:p>
    <w:p w:rsidR="004E7696" w:rsidRDefault="00C27CE0">
      <w:pPr>
        <w:pStyle w:val="a3"/>
        <w:spacing w:line="276" w:lineRule="auto"/>
        <w:ind w:right="267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КОС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комплектов</w:t>
      </w:r>
      <w:r>
        <w:rPr>
          <w:spacing w:val="-67"/>
        </w:rPr>
        <w:t xml:space="preserve"> </w:t>
      </w:r>
      <w:r>
        <w:t>КОС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ШМО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предметник.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разработки</w:t>
      </w:r>
      <w:r>
        <w:rPr>
          <w:spacing w:val="70"/>
        </w:rPr>
        <w:t xml:space="preserve"> </w:t>
      </w:r>
      <w:r>
        <w:t>комплекта</w:t>
      </w:r>
      <w:r>
        <w:rPr>
          <w:spacing w:val="70"/>
        </w:rPr>
        <w:t xml:space="preserve"> </w:t>
      </w:r>
      <w:r>
        <w:t>КОС</w:t>
      </w:r>
      <w:r>
        <w:rPr>
          <w:spacing w:val="-6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</w:t>
      </w:r>
      <w:r>
        <w:rPr>
          <w:spacing w:val="24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учитель-предметник.</w:t>
      </w:r>
      <w:r>
        <w:rPr>
          <w:spacing w:val="21"/>
        </w:rPr>
        <w:t xml:space="preserve"> </w:t>
      </w:r>
      <w:r>
        <w:t>Комплект</w:t>
      </w:r>
      <w:r>
        <w:rPr>
          <w:spacing w:val="21"/>
        </w:rPr>
        <w:t xml:space="preserve"> </w:t>
      </w:r>
      <w:r>
        <w:t>КОС</w:t>
      </w:r>
      <w:r>
        <w:rPr>
          <w:spacing w:val="21"/>
        </w:rPr>
        <w:t xml:space="preserve"> </w:t>
      </w:r>
      <w:r>
        <w:t>может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tabs>
          <w:tab w:val="left" w:pos="2863"/>
          <w:tab w:val="left" w:pos="4602"/>
          <w:tab w:val="left" w:pos="5893"/>
          <w:tab w:val="left" w:pos="6528"/>
          <w:tab w:val="left" w:pos="8396"/>
        </w:tabs>
        <w:spacing w:before="83" w:line="278" w:lineRule="auto"/>
        <w:ind w:right="272" w:firstLine="0"/>
        <w:jc w:val="left"/>
      </w:pPr>
      <w:r>
        <w:lastRenderedPageBreak/>
        <w:t>разрабатываться</w:t>
      </w:r>
      <w:r>
        <w:tab/>
        <w:t>коллективом</w:t>
      </w:r>
      <w:r>
        <w:tab/>
        <w:t>учителей</w:t>
      </w:r>
      <w:r>
        <w:tab/>
        <w:t>под</w:t>
      </w:r>
      <w:r>
        <w:tab/>
        <w:t>руководством</w:t>
      </w:r>
      <w:r>
        <w:tab/>
      </w:r>
      <w:r>
        <w:rPr>
          <w:spacing w:val="-1"/>
        </w:rPr>
        <w:t>руководителя</w:t>
      </w:r>
      <w:r>
        <w:rPr>
          <w:spacing w:val="-67"/>
        </w:rPr>
        <w:t xml:space="preserve"> </w:t>
      </w:r>
      <w:r>
        <w:t>ШМО.</w:t>
      </w:r>
    </w:p>
    <w:p w:rsidR="004E7696" w:rsidRDefault="00C27CE0">
      <w:pPr>
        <w:pStyle w:val="a3"/>
        <w:spacing w:line="276" w:lineRule="auto"/>
        <w:ind w:right="273"/>
        <w:jc w:val="left"/>
      </w:pPr>
      <w:r>
        <w:t>При</w:t>
      </w:r>
      <w:r>
        <w:rPr>
          <w:spacing w:val="4"/>
        </w:rPr>
        <w:t xml:space="preserve"> </w:t>
      </w:r>
      <w:r>
        <w:t>составлении,</w:t>
      </w:r>
      <w:r>
        <w:rPr>
          <w:spacing w:val="2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утверждении</w:t>
      </w:r>
      <w:r>
        <w:rPr>
          <w:spacing w:val="4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КОС</w:t>
      </w:r>
      <w:r>
        <w:rPr>
          <w:spacing w:val="3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соответствие:</w:t>
      </w:r>
    </w:p>
    <w:p w:rsidR="004E7696" w:rsidRDefault="00C27CE0" w:rsidP="00B14A84">
      <w:pPr>
        <w:pStyle w:val="a4"/>
        <w:numPr>
          <w:ilvl w:val="1"/>
          <w:numId w:val="100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Федеральному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стандарту</w:t>
      </w:r>
      <w:r>
        <w:rPr>
          <w:spacing w:val="-4"/>
          <w:sz w:val="28"/>
        </w:rPr>
        <w:t xml:space="preserve"> </w:t>
      </w:r>
      <w:r>
        <w:rPr>
          <w:sz w:val="28"/>
        </w:rPr>
        <w:t>ООО;</w:t>
      </w:r>
    </w:p>
    <w:p w:rsidR="004E7696" w:rsidRDefault="00C27CE0" w:rsidP="00B14A84">
      <w:pPr>
        <w:pStyle w:val="a4"/>
        <w:numPr>
          <w:ilvl w:val="1"/>
          <w:numId w:val="100"/>
        </w:numPr>
        <w:tabs>
          <w:tab w:val="left" w:pos="1614"/>
        </w:tabs>
        <w:spacing w:before="44" w:line="276" w:lineRule="auto"/>
        <w:ind w:left="682" w:right="269" w:firstLine="707"/>
        <w:jc w:val="left"/>
        <w:rPr>
          <w:sz w:val="28"/>
        </w:rPr>
      </w:pPr>
      <w:r>
        <w:rPr>
          <w:sz w:val="28"/>
        </w:rPr>
        <w:t>ООП</w:t>
      </w:r>
      <w:r>
        <w:rPr>
          <w:spacing w:val="57"/>
          <w:sz w:val="28"/>
        </w:rPr>
        <w:t xml:space="preserve"> </w:t>
      </w:r>
      <w:r>
        <w:rPr>
          <w:sz w:val="28"/>
        </w:rPr>
        <w:t>ООО</w:t>
      </w:r>
      <w:r>
        <w:rPr>
          <w:spacing w:val="57"/>
          <w:sz w:val="28"/>
        </w:rPr>
        <w:t xml:space="preserve"> </w:t>
      </w:r>
      <w:r w:rsidR="00F94597">
        <w:rPr>
          <w:sz w:val="28"/>
        </w:rPr>
        <w:t xml:space="preserve">МКОУ СОШ с. Усть – Соболевка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4"/>
          <w:sz w:val="28"/>
        </w:rPr>
        <w:t xml:space="preserve"> </w:t>
      </w:r>
      <w:r>
        <w:rPr>
          <w:sz w:val="28"/>
        </w:rPr>
        <w:t>плану</w:t>
      </w:r>
      <w:r>
        <w:rPr>
          <w:spacing w:val="5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8"/>
          <w:sz w:val="28"/>
        </w:rPr>
        <w:t xml:space="preserve"> </w:t>
      </w:r>
      <w:r>
        <w:rPr>
          <w:sz w:val="28"/>
        </w:rPr>
        <w:t>ООО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 год;</w:t>
      </w:r>
    </w:p>
    <w:p w:rsidR="004E7696" w:rsidRDefault="00C27CE0" w:rsidP="00B14A84">
      <w:pPr>
        <w:pStyle w:val="a4"/>
        <w:numPr>
          <w:ilvl w:val="1"/>
          <w:numId w:val="100"/>
        </w:numPr>
        <w:tabs>
          <w:tab w:val="left" w:pos="1635"/>
        </w:tabs>
        <w:spacing w:line="321" w:lineRule="exact"/>
        <w:ind w:left="1634" w:hanging="245"/>
        <w:jc w:val="left"/>
        <w:rPr>
          <w:sz w:val="28"/>
        </w:rPr>
      </w:pPr>
      <w:r>
        <w:rPr>
          <w:sz w:val="28"/>
        </w:rPr>
        <w:t>рабочей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6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8"/>
          <w:sz w:val="28"/>
        </w:rPr>
        <w:t xml:space="preserve"> </w:t>
      </w:r>
      <w:r>
        <w:rPr>
          <w:sz w:val="28"/>
        </w:rPr>
        <w:t>с</w:t>
      </w:r>
      <w:r>
        <w:rPr>
          <w:spacing w:val="78"/>
          <w:sz w:val="28"/>
        </w:rPr>
        <w:t xml:space="preserve"> </w:t>
      </w:r>
      <w:r>
        <w:rPr>
          <w:sz w:val="28"/>
        </w:rPr>
        <w:t>ФГОС</w:t>
      </w:r>
    </w:p>
    <w:p w:rsidR="004E7696" w:rsidRDefault="00C27CE0">
      <w:pPr>
        <w:pStyle w:val="a3"/>
        <w:spacing w:before="50"/>
        <w:ind w:firstLine="0"/>
        <w:jc w:val="left"/>
      </w:pPr>
      <w:r>
        <w:t>ООО.</w:t>
      </w:r>
    </w:p>
    <w:p w:rsidR="004E7696" w:rsidRDefault="00C27CE0">
      <w:pPr>
        <w:pStyle w:val="a3"/>
        <w:spacing w:before="47"/>
        <w:ind w:left="1390" w:firstLine="0"/>
        <w:jc w:val="left"/>
      </w:pPr>
      <w:r>
        <w:t>Контрольные</w:t>
      </w:r>
      <w:r>
        <w:rPr>
          <w:spacing w:val="42"/>
        </w:rPr>
        <w:t xml:space="preserve"> </w:t>
      </w:r>
      <w:r>
        <w:t>оценочные</w:t>
      </w:r>
      <w:r>
        <w:rPr>
          <w:spacing w:val="44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должны</w:t>
      </w:r>
      <w:r>
        <w:rPr>
          <w:spacing w:val="44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</w:p>
    <w:p w:rsidR="004E7696" w:rsidRDefault="00C27CE0">
      <w:pPr>
        <w:pStyle w:val="a3"/>
        <w:spacing w:before="48"/>
        <w:ind w:firstLine="0"/>
      </w:pPr>
      <w:r>
        <w:t>следующих</w:t>
      </w:r>
      <w:r>
        <w:rPr>
          <w:spacing w:val="-1"/>
        </w:rPr>
        <w:t xml:space="preserve"> </w:t>
      </w:r>
      <w:r>
        <w:t>элементов:</w:t>
      </w:r>
    </w:p>
    <w:p w:rsidR="004E7696" w:rsidRDefault="00C27CE0">
      <w:pPr>
        <w:pStyle w:val="a4"/>
        <w:numPr>
          <w:ilvl w:val="0"/>
          <w:numId w:val="29"/>
        </w:numPr>
        <w:tabs>
          <w:tab w:val="left" w:pos="1781"/>
        </w:tabs>
        <w:spacing w:before="51" w:line="276" w:lineRule="auto"/>
        <w:ind w:right="266" w:firstLine="707"/>
        <w:rPr>
          <w:sz w:val="28"/>
        </w:rPr>
      </w:pP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 гриф согласования, утверждения КОС; название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КОС;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КОС;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учителя-составителя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КОС, квалификационная категория или наименование ШМО, 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разработчиком</w:t>
      </w:r>
      <w:r>
        <w:rPr>
          <w:spacing w:val="1"/>
          <w:sz w:val="28"/>
        </w:rPr>
        <w:t xml:space="preserve"> </w:t>
      </w:r>
      <w:r>
        <w:rPr>
          <w:sz w:val="28"/>
        </w:rPr>
        <w:t>КОС;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пункта;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КОС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 КОС 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1).</w:t>
      </w:r>
    </w:p>
    <w:p w:rsidR="004E7696" w:rsidRDefault="00C27CE0">
      <w:pPr>
        <w:pStyle w:val="a4"/>
        <w:numPr>
          <w:ilvl w:val="0"/>
          <w:numId w:val="29"/>
        </w:numPr>
        <w:tabs>
          <w:tab w:val="left" w:pos="1711"/>
        </w:tabs>
        <w:spacing w:line="276" w:lineRule="auto"/>
        <w:ind w:right="267" w:firstLine="707"/>
        <w:rPr>
          <w:sz w:val="28"/>
        </w:rPr>
      </w:pPr>
      <w:r>
        <w:rPr>
          <w:sz w:val="28"/>
        </w:rPr>
        <w:t>кодификаторы, которые содержат перечень элементов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кодификатора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2);</w:t>
      </w:r>
    </w:p>
    <w:p w:rsidR="004E7696" w:rsidRDefault="00C27CE0">
      <w:pPr>
        <w:pStyle w:val="a4"/>
        <w:numPr>
          <w:ilvl w:val="0"/>
          <w:numId w:val="29"/>
        </w:numPr>
        <w:tabs>
          <w:tab w:val="left" w:pos="1791"/>
        </w:tabs>
        <w:spacing w:line="276" w:lineRule="auto"/>
        <w:ind w:right="269" w:firstLine="707"/>
        <w:rPr>
          <w:sz w:val="28"/>
        </w:rPr>
      </w:pPr>
      <w:r>
        <w:rPr>
          <w:sz w:val="28"/>
        </w:rPr>
        <w:t>спецификации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успеваемости (примерная форма спецификации КИМ 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3);</w:t>
      </w:r>
    </w:p>
    <w:p w:rsidR="004E7696" w:rsidRDefault="00C27CE0">
      <w:pPr>
        <w:pStyle w:val="a4"/>
        <w:numPr>
          <w:ilvl w:val="0"/>
          <w:numId w:val="29"/>
        </w:numPr>
        <w:tabs>
          <w:tab w:val="left" w:pos="1860"/>
        </w:tabs>
        <w:spacing w:line="276" w:lineRule="auto"/>
        <w:ind w:right="274" w:firstLine="707"/>
        <w:rPr>
          <w:sz w:val="28"/>
        </w:rPr>
      </w:pP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оценивания приложение 4);</w:t>
      </w:r>
    </w:p>
    <w:p w:rsidR="004E7696" w:rsidRDefault="00C27CE0">
      <w:pPr>
        <w:pStyle w:val="a4"/>
        <w:numPr>
          <w:ilvl w:val="0"/>
          <w:numId w:val="29"/>
        </w:numPr>
        <w:tabs>
          <w:tab w:val="left" w:pos="1738"/>
        </w:tabs>
        <w:spacing w:line="276" w:lineRule="auto"/>
        <w:ind w:right="272" w:firstLine="707"/>
        <w:rPr>
          <w:sz w:val="28"/>
        </w:rPr>
      </w:pPr>
      <w:r>
        <w:rPr>
          <w:sz w:val="28"/>
        </w:rPr>
        <w:t>типовые контрольные измерительные задания для тематического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контроля успеваемости (примерная форма типовых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приложение 4).</w:t>
      </w:r>
    </w:p>
    <w:p w:rsidR="004E7696" w:rsidRDefault="00C27CE0">
      <w:pPr>
        <w:pStyle w:val="1"/>
        <w:spacing w:before="4"/>
        <w:ind w:left="1488"/>
      </w:pPr>
      <w:r>
        <w:t>Алгоритм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</w:t>
      </w:r>
    </w:p>
    <w:p w:rsidR="004E7696" w:rsidRDefault="00C27CE0">
      <w:pPr>
        <w:pStyle w:val="a4"/>
        <w:numPr>
          <w:ilvl w:val="0"/>
          <w:numId w:val="28"/>
        </w:numPr>
        <w:tabs>
          <w:tab w:val="left" w:pos="1308"/>
        </w:tabs>
        <w:spacing w:before="43" w:line="278" w:lineRule="auto"/>
        <w:ind w:right="270" w:firstLine="395"/>
        <w:rPr>
          <w:sz w:val="28"/>
        </w:rPr>
      </w:pPr>
      <w:r>
        <w:rPr>
          <w:b/>
          <w:i/>
          <w:sz w:val="28"/>
          <w:u w:val="thick"/>
        </w:rPr>
        <w:t>шаг.</w:t>
      </w:r>
      <w:r>
        <w:rPr>
          <w:b/>
          <w:i/>
          <w:sz w:val="28"/>
        </w:rPr>
        <w:t xml:space="preserve"> </w:t>
      </w:r>
      <w:r>
        <w:rPr>
          <w:sz w:val="28"/>
        </w:rPr>
        <w:t>Определение перечня проверяемых планируемых результатов (как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метапредметных).</w:t>
      </w:r>
    </w:p>
    <w:p w:rsidR="004E7696" w:rsidRDefault="00C27CE0">
      <w:pPr>
        <w:pStyle w:val="a3"/>
        <w:spacing w:line="276" w:lineRule="auto"/>
        <w:ind w:right="266" w:firstLine="395"/>
      </w:pPr>
      <w:r>
        <w:t>Перечень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 w:rsidR="00F94597">
        <w:t>МКОУ СОШ с. Усть - Соболевка</w:t>
      </w:r>
      <w:r>
        <w:t>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8" w:lineRule="auto"/>
        <w:ind w:right="273" w:firstLine="0"/>
        <w:jc w:val="left"/>
      </w:pPr>
      <w:r>
        <w:lastRenderedPageBreak/>
        <w:t>распределения</w:t>
      </w:r>
      <w:r>
        <w:rPr>
          <w:spacing w:val="1"/>
        </w:rPr>
        <w:t xml:space="preserve"> </w:t>
      </w:r>
      <w:r>
        <w:t>тем в</w:t>
      </w:r>
      <w:r>
        <w:rPr>
          <w:spacing w:val="1"/>
        </w:rPr>
        <w:t xml:space="preserve"> </w:t>
      </w:r>
      <w:r>
        <w:t>авторской программе</w:t>
      </w:r>
      <w:r>
        <w:rPr>
          <w:spacing w:val="1"/>
        </w:rPr>
        <w:t xml:space="preserve"> </w:t>
      </w:r>
      <w:r>
        <w:t>по каждому классу (</w:t>
      </w:r>
      <w:r>
        <w:rPr>
          <w:i/>
        </w:rPr>
        <w:t>Приложение</w:t>
      </w:r>
      <w:r>
        <w:rPr>
          <w:i/>
          <w:spacing w:val="-67"/>
        </w:rPr>
        <w:t xml:space="preserve"> </w:t>
      </w:r>
      <w:r>
        <w:rPr>
          <w:i/>
        </w:rPr>
        <w:t>2</w:t>
      </w:r>
      <w:r>
        <w:t>).</w:t>
      </w:r>
    </w:p>
    <w:p w:rsidR="004E7696" w:rsidRDefault="00C27CE0">
      <w:pPr>
        <w:pStyle w:val="a4"/>
        <w:numPr>
          <w:ilvl w:val="0"/>
          <w:numId w:val="28"/>
        </w:numPr>
        <w:tabs>
          <w:tab w:val="left" w:pos="1354"/>
        </w:tabs>
        <w:spacing w:line="276" w:lineRule="auto"/>
        <w:ind w:right="273" w:firstLine="395"/>
        <w:rPr>
          <w:sz w:val="28"/>
        </w:rPr>
      </w:pPr>
      <w:r>
        <w:rPr>
          <w:b/>
          <w:i/>
          <w:sz w:val="28"/>
          <w:u w:val="thick"/>
        </w:rPr>
        <w:t>шаг.</w:t>
      </w:r>
      <w:r>
        <w:rPr>
          <w:b/>
          <w:i/>
          <w:sz w:val="28"/>
        </w:rPr>
        <w:t xml:space="preserve"> </w:t>
      </w:r>
      <w:r>
        <w:rPr>
          <w:sz w:val="28"/>
        </w:rPr>
        <w:t>Выбор процедур (методов и форм контроля) и определение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количества.</w:t>
      </w:r>
    </w:p>
    <w:p w:rsidR="004E7696" w:rsidRDefault="00C27CE0">
      <w:pPr>
        <w:pStyle w:val="a3"/>
        <w:ind w:left="1109" w:firstLine="0"/>
      </w:pPr>
      <w:r>
        <w:t>В</w:t>
      </w:r>
      <w:r>
        <w:rPr>
          <w:spacing w:val="67"/>
        </w:rPr>
        <w:t xml:space="preserve"> </w:t>
      </w:r>
      <w:r>
        <w:t>соответствии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требованиями</w:t>
      </w:r>
      <w:r>
        <w:rPr>
          <w:spacing w:val="66"/>
        </w:rPr>
        <w:t xml:space="preserve"> </w:t>
      </w:r>
      <w:r>
        <w:t>ФГОС</w:t>
      </w:r>
      <w:r>
        <w:rPr>
          <w:spacing w:val="68"/>
        </w:rPr>
        <w:t xml:space="preserve"> </w:t>
      </w:r>
      <w:r>
        <w:t>основного</w:t>
      </w:r>
      <w:r>
        <w:rPr>
          <w:spacing w:val="66"/>
        </w:rPr>
        <w:t xml:space="preserve"> </w:t>
      </w:r>
      <w:r>
        <w:t>общего</w:t>
      </w:r>
      <w:r>
        <w:rPr>
          <w:spacing w:val="69"/>
        </w:rPr>
        <w:t xml:space="preserve"> </w:t>
      </w:r>
      <w:r>
        <w:t>образования</w:t>
      </w:r>
    </w:p>
    <w:p w:rsidR="004E7696" w:rsidRDefault="00C27CE0">
      <w:pPr>
        <w:pStyle w:val="a3"/>
        <w:spacing w:before="44" w:line="276" w:lineRule="auto"/>
        <w:ind w:right="264" w:firstLine="0"/>
      </w:pPr>
      <w:r>
        <w:t>«система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друга».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специфики изучаемого предмета и особенностей распределения тем в</w:t>
      </w:r>
      <w:r>
        <w:rPr>
          <w:spacing w:val="1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программе.</w:t>
      </w:r>
    </w:p>
    <w:p w:rsidR="004E7696" w:rsidRDefault="00C27CE0">
      <w:pPr>
        <w:spacing w:line="276" w:lineRule="auto"/>
        <w:ind w:left="682" w:right="263" w:firstLine="427"/>
        <w:jc w:val="both"/>
        <w:rPr>
          <w:sz w:val="28"/>
        </w:rPr>
      </w:pPr>
      <w:r>
        <w:rPr>
          <w:sz w:val="28"/>
        </w:rPr>
        <w:t>Оценочный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2-х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спецификацию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sz w:val="28"/>
        </w:rPr>
        <w:t>).</w:t>
      </w:r>
    </w:p>
    <w:p w:rsidR="004E7696" w:rsidRDefault="00C27CE0">
      <w:pPr>
        <w:spacing w:before="1"/>
        <w:ind w:left="1109"/>
        <w:rPr>
          <w:sz w:val="28"/>
        </w:rPr>
      </w:pP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задания </w:t>
      </w:r>
      <w:r>
        <w:rPr>
          <w:b/>
          <w:sz w:val="28"/>
        </w:rPr>
        <w:t>двух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уровней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сложности</w:t>
      </w:r>
      <w:r>
        <w:rPr>
          <w:sz w:val="28"/>
        </w:rPr>
        <w:t>:</w:t>
      </w:r>
    </w:p>
    <w:p w:rsidR="004E7696" w:rsidRDefault="00C27CE0">
      <w:pPr>
        <w:pStyle w:val="a4"/>
        <w:numPr>
          <w:ilvl w:val="0"/>
          <w:numId w:val="27"/>
        </w:numPr>
        <w:tabs>
          <w:tab w:val="left" w:pos="1321"/>
        </w:tabs>
        <w:spacing w:before="4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сложности,</w:t>
      </w:r>
    </w:p>
    <w:p w:rsidR="004E7696" w:rsidRDefault="00C27CE0">
      <w:pPr>
        <w:pStyle w:val="a4"/>
        <w:numPr>
          <w:ilvl w:val="0"/>
          <w:numId w:val="27"/>
        </w:numPr>
        <w:tabs>
          <w:tab w:val="left" w:pos="1321"/>
        </w:tabs>
        <w:spacing w:before="47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сложности.</w:t>
      </w:r>
    </w:p>
    <w:p w:rsidR="004E7696" w:rsidRDefault="00C27CE0">
      <w:pPr>
        <w:tabs>
          <w:tab w:val="left" w:pos="3317"/>
          <w:tab w:val="left" w:pos="4670"/>
          <w:tab w:val="left" w:pos="6759"/>
          <w:tab w:val="left" w:pos="8689"/>
        </w:tabs>
        <w:spacing w:before="48"/>
        <w:ind w:left="1109"/>
        <w:rPr>
          <w:sz w:val="28"/>
        </w:rPr>
      </w:pPr>
      <w:r>
        <w:rPr>
          <w:sz w:val="28"/>
        </w:rPr>
        <w:t>Формулировки</w:t>
      </w:r>
      <w:r>
        <w:rPr>
          <w:sz w:val="28"/>
        </w:rPr>
        <w:tab/>
        <w:t>заданий</w:t>
      </w:r>
      <w:r>
        <w:rPr>
          <w:sz w:val="28"/>
        </w:rPr>
        <w:tab/>
        <w:t>обеспечивают</w:t>
      </w:r>
      <w:r>
        <w:rPr>
          <w:sz w:val="28"/>
        </w:rPr>
        <w:tab/>
      </w:r>
      <w:r>
        <w:rPr>
          <w:b/>
          <w:sz w:val="28"/>
        </w:rPr>
        <w:t>применение</w:t>
      </w:r>
      <w:r>
        <w:rPr>
          <w:b/>
          <w:sz w:val="28"/>
        </w:rPr>
        <w:tab/>
      </w:r>
      <w:r>
        <w:rPr>
          <w:sz w:val="28"/>
        </w:rPr>
        <w:t>учащимися</w:t>
      </w:r>
    </w:p>
    <w:p w:rsidR="004E7696" w:rsidRDefault="00C27CE0">
      <w:pPr>
        <w:pStyle w:val="1"/>
        <w:spacing w:before="50"/>
        <w:ind w:left="682"/>
        <w:jc w:val="left"/>
        <w:rPr>
          <w:b w:val="0"/>
        </w:rPr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.</w:t>
      </w:r>
    </w:p>
    <w:p w:rsidR="004E7696" w:rsidRDefault="00C27CE0">
      <w:pPr>
        <w:pStyle w:val="a4"/>
        <w:numPr>
          <w:ilvl w:val="0"/>
          <w:numId w:val="28"/>
        </w:numPr>
        <w:tabs>
          <w:tab w:val="left" w:pos="1321"/>
        </w:tabs>
        <w:spacing w:before="48"/>
        <w:ind w:left="1320" w:hanging="212"/>
        <w:rPr>
          <w:sz w:val="28"/>
        </w:rPr>
      </w:pPr>
      <w:r>
        <w:rPr>
          <w:b/>
          <w:i/>
          <w:sz w:val="28"/>
          <w:u w:val="thick"/>
        </w:rPr>
        <w:t>шаг.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4E7696" w:rsidRDefault="00C27CE0">
      <w:pPr>
        <w:pStyle w:val="a4"/>
        <w:numPr>
          <w:ilvl w:val="0"/>
          <w:numId w:val="28"/>
        </w:numPr>
        <w:tabs>
          <w:tab w:val="left" w:pos="1321"/>
        </w:tabs>
        <w:spacing w:before="47" w:line="276" w:lineRule="auto"/>
        <w:ind w:right="287" w:firstLine="427"/>
        <w:rPr>
          <w:sz w:val="28"/>
        </w:rPr>
      </w:pPr>
      <w:r>
        <w:rPr>
          <w:b/>
          <w:i/>
          <w:sz w:val="28"/>
          <w:u w:val="thick"/>
        </w:rPr>
        <w:t>шаг.</w:t>
      </w:r>
      <w:r>
        <w:rPr>
          <w:b/>
          <w:i/>
          <w:sz w:val="28"/>
        </w:rPr>
        <w:t xml:space="preserve"> </w:t>
      </w:r>
      <w:r>
        <w:rPr>
          <w:sz w:val="28"/>
        </w:rPr>
        <w:t>Определение способа расчета итоговой отметки. Описать критерии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шкалу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sz w:val="28"/>
        </w:rPr>
        <w:t>).</w:t>
      </w:r>
    </w:p>
    <w:p w:rsidR="004E7696" w:rsidRDefault="00C27CE0">
      <w:pPr>
        <w:pStyle w:val="a4"/>
        <w:numPr>
          <w:ilvl w:val="0"/>
          <w:numId w:val="28"/>
        </w:numPr>
        <w:tabs>
          <w:tab w:val="left" w:pos="1321"/>
        </w:tabs>
        <w:spacing w:before="1"/>
        <w:ind w:left="1320" w:hanging="212"/>
        <w:rPr>
          <w:sz w:val="28"/>
        </w:rPr>
      </w:pPr>
      <w:r>
        <w:rPr>
          <w:b/>
          <w:i/>
          <w:sz w:val="28"/>
          <w:u w:val="thick"/>
        </w:rPr>
        <w:t>шаг.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5).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9"/>
        <w:ind w:left="0" w:firstLine="0"/>
        <w:jc w:val="left"/>
        <w:rPr>
          <w:sz w:val="24"/>
        </w:rPr>
      </w:pPr>
    </w:p>
    <w:p w:rsidR="004E7696" w:rsidRDefault="00C27CE0">
      <w:pPr>
        <w:spacing w:before="90"/>
        <w:ind w:left="6155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Титульный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КОС</w:t>
      </w:r>
    </w:p>
    <w:p w:rsidR="004E7696" w:rsidRDefault="004E7696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4E7696" w:rsidRDefault="00F94597">
      <w:pPr>
        <w:ind w:left="3142" w:right="1541" w:hanging="1119"/>
        <w:rPr>
          <w:sz w:val="24"/>
        </w:rPr>
      </w:pPr>
      <w:r>
        <w:rPr>
          <w:sz w:val="24"/>
        </w:rPr>
        <w:t xml:space="preserve">Муниципальное  казенное </w:t>
      </w:r>
      <w:r w:rsidR="00C27CE0">
        <w:rPr>
          <w:spacing w:val="1"/>
          <w:sz w:val="24"/>
        </w:rPr>
        <w:t xml:space="preserve"> </w:t>
      </w:r>
      <w:r w:rsidR="00C27CE0">
        <w:rPr>
          <w:sz w:val="24"/>
        </w:rPr>
        <w:t>общеобразовательное</w:t>
      </w:r>
      <w:r w:rsidR="00C27CE0">
        <w:rPr>
          <w:spacing w:val="1"/>
          <w:sz w:val="24"/>
        </w:rPr>
        <w:t xml:space="preserve"> </w:t>
      </w:r>
      <w:r w:rsidR="00C27CE0">
        <w:rPr>
          <w:sz w:val="24"/>
        </w:rPr>
        <w:t>учреждение</w:t>
      </w:r>
      <w:r>
        <w:rPr>
          <w:sz w:val="24"/>
        </w:rPr>
        <w:t xml:space="preserve"> </w:t>
      </w:r>
      <w:r w:rsidR="00C27CE0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« </w:t>
      </w:r>
      <w:r w:rsidR="00CA4E8D">
        <w:rPr>
          <w:spacing w:val="-57"/>
          <w:sz w:val="24"/>
        </w:rPr>
        <w:t>«</w:t>
      </w:r>
      <w:r>
        <w:rPr>
          <w:sz w:val="24"/>
        </w:rPr>
        <w:t>С</w:t>
      </w:r>
      <w:r w:rsidR="00C27CE0">
        <w:rPr>
          <w:sz w:val="24"/>
        </w:rPr>
        <w:t>редняя</w:t>
      </w:r>
      <w:r w:rsidR="00C27CE0">
        <w:rPr>
          <w:spacing w:val="7"/>
          <w:sz w:val="24"/>
        </w:rPr>
        <w:t xml:space="preserve"> </w:t>
      </w:r>
      <w:r w:rsidR="00C27CE0">
        <w:rPr>
          <w:sz w:val="24"/>
        </w:rPr>
        <w:t>общеобразовательная</w:t>
      </w:r>
      <w:r w:rsidR="00C27CE0">
        <w:rPr>
          <w:spacing w:val="10"/>
          <w:sz w:val="24"/>
        </w:rPr>
        <w:t xml:space="preserve"> </w:t>
      </w:r>
      <w:r>
        <w:rPr>
          <w:sz w:val="24"/>
        </w:rPr>
        <w:t>школа с. Усть – Соболевка»</w:t>
      </w:r>
    </w:p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spacing w:before="85"/>
        <w:ind w:left="790"/>
        <w:rPr>
          <w:sz w:val="18"/>
        </w:rPr>
      </w:pPr>
      <w:r>
        <w:rPr>
          <w:sz w:val="18"/>
        </w:rPr>
        <w:lastRenderedPageBreak/>
        <w:t>СОГЛАСОВАНО</w:t>
      </w:r>
    </w:p>
    <w:p w:rsidR="004E7696" w:rsidRDefault="00C27CE0">
      <w:pPr>
        <w:spacing w:before="2"/>
        <w:ind w:left="790"/>
        <w:rPr>
          <w:sz w:val="18"/>
        </w:rPr>
      </w:pPr>
      <w:r>
        <w:rPr>
          <w:sz w:val="18"/>
        </w:rPr>
        <w:t>руководитель</w:t>
      </w:r>
      <w:r>
        <w:rPr>
          <w:spacing w:val="-5"/>
          <w:sz w:val="18"/>
        </w:rPr>
        <w:t xml:space="preserve"> </w:t>
      </w:r>
      <w:r>
        <w:rPr>
          <w:sz w:val="18"/>
        </w:rPr>
        <w:t>ШМО:</w:t>
      </w:r>
    </w:p>
    <w:p w:rsidR="004E7696" w:rsidRDefault="008E0FE2">
      <w:pPr>
        <w:pStyle w:val="a3"/>
        <w:spacing w:before="10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128905</wp:posOffset>
                </wp:positionV>
                <wp:extent cx="972185" cy="1270"/>
                <wp:effectExtent l="0" t="0" r="0" b="0"/>
                <wp:wrapTopAndBottom/>
                <wp:docPr id="4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185" cy="1270"/>
                        </a:xfrm>
                        <a:custGeom>
                          <a:avLst/>
                          <a:gdLst>
                            <a:gd name="T0" fmla="+- 0 1810 1810"/>
                            <a:gd name="T1" fmla="*/ T0 w 1531"/>
                            <a:gd name="T2" fmla="+- 0 3341 1810"/>
                            <a:gd name="T3" fmla="*/ T2 w 15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1">
                              <a:moveTo>
                                <a:pt x="0" y="0"/>
                              </a:moveTo>
                              <a:lnTo>
                                <a:pt x="153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1BF25" id="Freeform 28" o:spid="_x0000_s1026" style="position:absolute;margin-left:90.5pt;margin-top:10.15pt;width:76.5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" path="m,l1531,e" filled="f" strokeweight=".36pt">
                <v:path arrowok="t" o:connecttype="custom" o:connectlocs="0,0;97218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259715</wp:posOffset>
                </wp:positionV>
                <wp:extent cx="972185" cy="1270"/>
                <wp:effectExtent l="0" t="0" r="0" b="0"/>
                <wp:wrapTopAndBottom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185" cy="1270"/>
                        </a:xfrm>
                        <a:custGeom>
                          <a:avLst/>
                          <a:gdLst>
                            <a:gd name="T0" fmla="+- 0 1810 1810"/>
                            <a:gd name="T1" fmla="*/ T0 w 1531"/>
                            <a:gd name="T2" fmla="+- 0 3341 1810"/>
                            <a:gd name="T3" fmla="*/ T2 w 15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1">
                              <a:moveTo>
                                <a:pt x="0" y="0"/>
                              </a:moveTo>
                              <a:lnTo>
                                <a:pt x="153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5A2A8" id="Freeform 27" o:spid="_x0000_s1026" style="position:absolute;margin-left:90.5pt;margin-top:20.45pt;width:76.5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" path="m,l1531,e" filled="f" strokeweight=".36pt">
                <v:path arrowok="t" o:connecttype="custom" o:connectlocs="0,0;972185,0" o:connectangles="0,0"/>
                <w10:wrap type="topAndBottom" anchorx="page"/>
              </v:shape>
            </w:pict>
          </mc:Fallback>
        </mc:AlternateContent>
      </w:r>
    </w:p>
    <w:p w:rsidR="004E7696" w:rsidRDefault="004E7696">
      <w:pPr>
        <w:pStyle w:val="a3"/>
        <w:spacing w:before="3"/>
        <w:ind w:left="0" w:firstLine="0"/>
        <w:jc w:val="left"/>
        <w:rPr>
          <w:sz w:val="11"/>
        </w:rPr>
      </w:pPr>
    </w:p>
    <w:p w:rsidR="004E7696" w:rsidRDefault="00C27CE0">
      <w:pPr>
        <w:tabs>
          <w:tab w:val="left" w:pos="2602"/>
        </w:tabs>
        <w:spacing w:line="178" w:lineRule="exact"/>
        <w:ind w:left="790"/>
        <w:rPr>
          <w:sz w:val="18"/>
        </w:rPr>
      </w:pPr>
      <w:r>
        <w:rPr>
          <w:sz w:val="18"/>
        </w:rPr>
        <w:t>протокол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_ от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3"/>
        <w:ind w:left="0" w:firstLine="0"/>
        <w:jc w:val="left"/>
        <w:rPr>
          <w:sz w:val="18"/>
        </w:rPr>
      </w:pPr>
    </w:p>
    <w:p w:rsidR="004E7696" w:rsidRDefault="00C27CE0">
      <w:pPr>
        <w:spacing w:before="90"/>
        <w:ind w:left="6085"/>
        <w:rPr>
          <w:b/>
          <w:sz w:val="24"/>
        </w:rPr>
      </w:pPr>
      <w:r>
        <w:rPr>
          <w:b/>
          <w:sz w:val="24"/>
        </w:rPr>
        <w:t>Приложение</w:t>
      </w:r>
    </w:p>
    <w:p w:rsidR="004E7696" w:rsidRDefault="00C27CE0">
      <w:pPr>
        <w:ind w:left="6193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</w:p>
    <w:p w:rsidR="004E7696" w:rsidRDefault="00C27CE0">
      <w:pPr>
        <w:tabs>
          <w:tab w:val="left" w:pos="7337"/>
        </w:tabs>
        <w:ind w:left="6224" w:right="756" w:hanging="22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общего образования</w:t>
      </w:r>
      <w:r>
        <w:rPr>
          <w:b/>
          <w:spacing w:val="-57"/>
          <w:sz w:val="24"/>
        </w:rPr>
        <w:t xml:space="preserve"> </w:t>
      </w:r>
      <w:r w:rsidR="00CA4E8D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-2"/>
          <w:sz w:val="24"/>
        </w:rPr>
        <w:t xml:space="preserve"> </w:t>
      </w:r>
      <w:r w:rsidR="00F94597">
        <w:rPr>
          <w:b/>
          <w:sz w:val="24"/>
        </w:rPr>
        <w:t>СОШ</w:t>
      </w:r>
    </w:p>
    <w:p w:rsidR="004E7696" w:rsidRDefault="004E7696">
      <w:pPr>
        <w:pStyle w:val="a3"/>
        <w:ind w:left="0" w:firstLine="0"/>
        <w:jc w:val="left"/>
        <w:rPr>
          <w:b/>
          <w:sz w:val="26"/>
        </w:rPr>
      </w:pPr>
    </w:p>
    <w:p w:rsidR="004E7696" w:rsidRDefault="004E7696">
      <w:pPr>
        <w:pStyle w:val="a3"/>
        <w:ind w:left="0" w:firstLine="0"/>
        <w:jc w:val="left"/>
        <w:rPr>
          <w:b/>
          <w:sz w:val="26"/>
        </w:rPr>
      </w:pPr>
    </w:p>
    <w:p w:rsidR="004E7696" w:rsidRDefault="004E7696">
      <w:pPr>
        <w:pStyle w:val="a3"/>
        <w:ind w:left="0" w:firstLine="0"/>
        <w:jc w:val="left"/>
        <w:rPr>
          <w:b/>
          <w:sz w:val="26"/>
        </w:rPr>
      </w:pPr>
    </w:p>
    <w:p w:rsidR="004E7696" w:rsidRDefault="00C27CE0">
      <w:pPr>
        <w:spacing w:before="208"/>
        <w:ind w:left="407"/>
        <w:jc w:val="center"/>
        <w:rPr>
          <w:b/>
          <w:sz w:val="24"/>
        </w:rPr>
      </w:pPr>
      <w:r>
        <w:rPr>
          <w:b/>
          <w:sz w:val="24"/>
        </w:rPr>
        <w:t>КОНТРОЛЬНЫЕ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</w:t>
      </w:r>
    </w:p>
    <w:p w:rsidR="004E7696" w:rsidRDefault="00C27CE0">
      <w:pPr>
        <w:ind w:left="40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предмету</w:t>
      </w:r>
    </w:p>
    <w:p w:rsidR="004E7696" w:rsidRDefault="00C27CE0">
      <w:pPr>
        <w:tabs>
          <w:tab w:val="left" w:pos="2809"/>
        </w:tabs>
        <w:ind w:left="409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</w:p>
    <w:p w:rsidR="004E7696" w:rsidRDefault="004E7696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4E7696" w:rsidRDefault="00C27CE0">
      <w:pPr>
        <w:tabs>
          <w:tab w:val="left" w:pos="1906"/>
        </w:tabs>
        <w:spacing w:before="90"/>
        <w:ind w:left="411"/>
        <w:jc w:val="center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4E7696" w:rsidRDefault="00C27CE0">
      <w:pPr>
        <w:tabs>
          <w:tab w:val="left" w:pos="942"/>
        </w:tabs>
        <w:ind w:left="407"/>
        <w:jc w:val="center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класс(ы)</w:t>
      </w: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b/>
          <w:sz w:val="20"/>
        </w:rPr>
      </w:pPr>
    </w:p>
    <w:p w:rsidR="004E7696" w:rsidRDefault="004E7696">
      <w:pPr>
        <w:pStyle w:val="a3"/>
        <w:spacing w:before="1"/>
        <w:ind w:left="0" w:firstLine="0"/>
        <w:jc w:val="left"/>
        <w:rPr>
          <w:b/>
        </w:rPr>
      </w:pPr>
    </w:p>
    <w:p w:rsidR="004E7696" w:rsidRDefault="00C27CE0">
      <w:pPr>
        <w:spacing w:before="90"/>
        <w:ind w:left="6138"/>
        <w:rPr>
          <w:sz w:val="24"/>
        </w:rPr>
      </w:pPr>
      <w:r>
        <w:rPr>
          <w:sz w:val="24"/>
        </w:rPr>
        <w:t>Составитель: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rPr>
          <w:sz w:val="20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Pr="00F94597" w:rsidRDefault="00C27CE0" w:rsidP="00F94597">
      <w:pPr>
        <w:pStyle w:val="a3"/>
        <w:ind w:left="0" w:firstLine="0"/>
        <w:jc w:val="left"/>
        <w:rPr>
          <w:sz w:val="26"/>
        </w:rPr>
      </w:pPr>
      <w:r>
        <w:br w:type="column"/>
      </w:r>
      <w:r>
        <w:rPr>
          <w:i/>
          <w:sz w:val="24"/>
        </w:rPr>
        <w:t>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</w:t>
      </w:r>
    </w:p>
    <w:p w:rsidR="004E7696" w:rsidRDefault="00C27CE0">
      <w:pPr>
        <w:spacing w:before="40"/>
        <w:ind w:right="265"/>
        <w:jc w:val="right"/>
        <w:rPr>
          <w:i/>
          <w:sz w:val="24"/>
        </w:rPr>
      </w:pPr>
      <w:r>
        <w:rPr>
          <w:i/>
          <w:sz w:val="24"/>
        </w:rPr>
        <w:t>кодификатора</w:t>
      </w:r>
    </w:p>
    <w:p w:rsidR="004E7696" w:rsidRDefault="004E7696">
      <w:pPr>
        <w:jc w:val="right"/>
        <w:rPr>
          <w:sz w:val="24"/>
        </w:rPr>
        <w:sectPr w:rsidR="004E7696">
          <w:type w:val="continuous"/>
          <w:pgSz w:w="11910" w:h="16840"/>
          <w:pgMar w:top="1460" w:right="580" w:bottom="1420" w:left="1020" w:header="720" w:footer="720" w:gutter="0"/>
          <w:cols w:num="2" w:space="720" w:equalWidth="0">
            <w:col w:w="6455" w:space="40"/>
            <w:col w:w="3815"/>
          </w:cols>
        </w:sectPr>
      </w:pPr>
    </w:p>
    <w:p w:rsidR="004E7696" w:rsidRDefault="00F94597" w:rsidP="00F94597">
      <w:pPr>
        <w:pStyle w:val="a3"/>
        <w:tabs>
          <w:tab w:val="left" w:pos="6465"/>
        </w:tabs>
        <w:ind w:left="0" w:firstLine="0"/>
        <w:jc w:val="left"/>
        <w:rPr>
          <w:i/>
          <w:sz w:val="20"/>
        </w:rPr>
      </w:pPr>
      <w:r>
        <w:rPr>
          <w:i/>
          <w:sz w:val="20"/>
        </w:rPr>
        <w:tab/>
      </w:r>
    </w:p>
    <w:p w:rsidR="004E7696" w:rsidRDefault="004E7696">
      <w:pPr>
        <w:pStyle w:val="a3"/>
        <w:spacing w:before="1"/>
        <w:ind w:left="0" w:firstLine="0"/>
        <w:jc w:val="left"/>
        <w:rPr>
          <w:i/>
          <w:sz w:val="21"/>
        </w:rPr>
      </w:pPr>
    </w:p>
    <w:p w:rsidR="004E7696" w:rsidRDefault="00C27CE0">
      <w:pPr>
        <w:spacing w:before="90" w:line="274" w:lineRule="exact"/>
        <w:ind w:left="40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:rsidR="004E7696" w:rsidRDefault="00C27CE0">
      <w:pPr>
        <w:ind w:left="410"/>
        <w:jc w:val="center"/>
        <w:rPr>
          <w:sz w:val="24"/>
        </w:rPr>
      </w:pPr>
      <w:r>
        <w:rPr>
          <w:sz w:val="24"/>
        </w:rPr>
        <w:t>элементов содержания и требований к уровню подготовки обучающихся для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людей»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</w:p>
    <w:p w:rsidR="004E7696" w:rsidRDefault="004E7696">
      <w:pPr>
        <w:jc w:val="center"/>
        <w:rPr>
          <w:sz w:val="24"/>
        </w:rPr>
        <w:sectPr w:rsidR="004E7696">
          <w:type w:val="continuous"/>
          <w:pgSz w:w="11910" w:h="16840"/>
          <w:pgMar w:top="1460" w:right="580" w:bottom="1420" w:left="1020" w:header="720" w:footer="720" w:gutter="0"/>
          <w:cols w:space="720"/>
        </w:sectPr>
      </w:pPr>
    </w:p>
    <w:p w:rsidR="004E7696" w:rsidRDefault="004E7696">
      <w:pPr>
        <w:pStyle w:val="a3"/>
        <w:spacing w:before="1"/>
        <w:ind w:left="0" w:firstLine="0"/>
        <w:jc w:val="left"/>
        <w:rPr>
          <w:sz w:val="27"/>
        </w:rPr>
      </w:pPr>
    </w:p>
    <w:p w:rsidR="004E7696" w:rsidRDefault="00C27CE0">
      <w:pPr>
        <w:spacing w:before="90"/>
        <w:ind w:left="1469" w:right="943"/>
        <w:rPr>
          <w:sz w:val="24"/>
        </w:rPr>
      </w:pPr>
      <w:r>
        <w:rPr>
          <w:sz w:val="24"/>
        </w:rPr>
        <w:t>Перечень элементов предметного содержания, проверяемых на контрольной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</w:p>
    <w:p w:rsidR="004E7696" w:rsidRDefault="004E7696">
      <w:pPr>
        <w:pStyle w:val="a3"/>
        <w:spacing w:before="8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8664"/>
      </w:tblGrid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ind w:left="1933" w:right="1931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Санкции</w:t>
            </w:r>
          </w:p>
        </w:tc>
      </w:tr>
      <w:tr w:rsidR="004E7696">
        <w:trPr>
          <w:trHeight w:val="277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Межличностный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</w:tr>
      <w:tr w:rsidR="004E7696">
        <w:trPr>
          <w:trHeight w:val="275"/>
        </w:trPr>
        <w:tc>
          <w:tcPr>
            <w:tcW w:w="910" w:type="dxa"/>
          </w:tcPr>
          <w:p w:rsidR="004E7696" w:rsidRDefault="00C27CE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664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sz w:val="26"/>
        </w:rPr>
      </w:pPr>
    </w:p>
    <w:p w:rsidR="004E7696" w:rsidRDefault="00C27CE0">
      <w:pPr>
        <w:spacing w:before="202"/>
        <w:ind w:left="1469" w:right="474"/>
        <w:rPr>
          <w:sz w:val="24"/>
        </w:rPr>
      </w:pPr>
      <w:r>
        <w:rPr>
          <w:sz w:val="24"/>
        </w:rPr>
        <w:t>Перечень элементов метапредметного содержания, проверяемых на контрольной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</w:p>
    <w:p w:rsidR="004E7696" w:rsidRDefault="004E7696">
      <w:pPr>
        <w:pStyle w:val="a3"/>
        <w:spacing w:before="8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725"/>
      </w:tblGrid>
      <w:tr w:rsidR="004E7696">
        <w:trPr>
          <w:trHeight w:val="275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4E7696">
        <w:trPr>
          <w:trHeight w:val="275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</w:tr>
      <w:tr w:rsidR="004E7696">
        <w:trPr>
          <w:trHeight w:val="277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</w:tr>
      <w:tr w:rsidR="004E7696">
        <w:trPr>
          <w:trHeight w:val="275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</w:tr>
      <w:tr w:rsidR="004E7696">
        <w:trPr>
          <w:trHeight w:val="275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  <w:tr w:rsidR="004E7696">
        <w:trPr>
          <w:trHeight w:val="551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 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условиями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</w:tr>
      <w:tr w:rsidR="004E7696">
        <w:trPr>
          <w:trHeight w:val="275"/>
        </w:trPr>
        <w:tc>
          <w:tcPr>
            <w:tcW w:w="847" w:type="dxa"/>
          </w:tcPr>
          <w:p w:rsidR="004E7696" w:rsidRDefault="00C27CE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725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(регулятивное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sz w:val="26"/>
        </w:rPr>
      </w:pPr>
    </w:p>
    <w:p w:rsidR="004E7696" w:rsidRDefault="00C27CE0">
      <w:pPr>
        <w:spacing w:before="202"/>
        <w:ind w:left="3663" w:right="1541" w:hanging="913"/>
        <w:rPr>
          <w:sz w:val="24"/>
        </w:rPr>
      </w:pPr>
      <w:r>
        <w:rPr>
          <w:sz w:val="24"/>
        </w:rPr>
        <w:t>Перечень требований к уровню подготовки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«Человек среди людей»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5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8977"/>
      </w:tblGrid>
      <w:tr w:rsidR="004E7696">
        <w:trPr>
          <w:trHeight w:val="275"/>
        </w:trPr>
        <w:tc>
          <w:tcPr>
            <w:tcW w:w="595" w:type="dxa"/>
          </w:tcPr>
          <w:p w:rsidR="004E7696" w:rsidRDefault="00C27CE0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977" w:type="dxa"/>
          </w:tcPr>
          <w:p w:rsidR="004E7696" w:rsidRDefault="00C27CE0">
            <w:pPr>
              <w:pStyle w:val="TableParagraph"/>
              <w:spacing w:line="256" w:lineRule="exact"/>
              <w:ind w:left="1485" w:right="1483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4E7696">
        <w:trPr>
          <w:trHeight w:val="551"/>
        </w:trPr>
        <w:tc>
          <w:tcPr>
            <w:tcW w:w="595" w:type="dxa"/>
          </w:tcPr>
          <w:p w:rsidR="004E7696" w:rsidRDefault="00C27CE0">
            <w:pPr>
              <w:pStyle w:val="TableParagraph"/>
              <w:spacing w:line="26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977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4E7696">
        <w:trPr>
          <w:trHeight w:val="551"/>
        </w:trPr>
        <w:tc>
          <w:tcPr>
            <w:tcW w:w="595" w:type="dxa"/>
          </w:tcPr>
          <w:p w:rsidR="004E7696" w:rsidRDefault="00C27CE0">
            <w:pPr>
              <w:pStyle w:val="TableParagraph"/>
              <w:spacing w:line="270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977" w:type="dxa"/>
          </w:tcPr>
          <w:p w:rsidR="004E7696" w:rsidRDefault="00C27CE0">
            <w:pPr>
              <w:pStyle w:val="TableParagraph"/>
              <w:tabs>
                <w:tab w:val="left" w:pos="1461"/>
                <w:tab w:val="left" w:pos="3042"/>
                <w:tab w:val="left" w:pos="4490"/>
                <w:tab w:val="left" w:pos="4924"/>
                <w:tab w:val="left" w:pos="6375"/>
                <w:tab w:val="left" w:pos="765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способам</w:t>
            </w:r>
            <w:r>
              <w:rPr>
                <w:sz w:val="24"/>
              </w:rPr>
              <w:tab/>
              <w:t>разрешения</w:t>
            </w:r>
          </w:p>
          <w:p w:rsidR="004E7696" w:rsidRDefault="00C27CE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4E7696">
        <w:trPr>
          <w:trHeight w:val="553"/>
        </w:trPr>
        <w:tc>
          <w:tcPr>
            <w:tcW w:w="595" w:type="dxa"/>
          </w:tcPr>
          <w:p w:rsidR="004E7696" w:rsidRDefault="00C27CE0"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977" w:type="dxa"/>
          </w:tcPr>
          <w:p w:rsidR="004E7696" w:rsidRDefault="00C27CE0">
            <w:pPr>
              <w:pStyle w:val="TableParagraph"/>
              <w:tabs>
                <w:tab w:val="left" w:pos="1724"/>
                <w:tab w:val="left" w:pos="2911"/>
                <w:tab w:val="left" w:pos="5689"/>
                <w:tab w:val="left" w:pos="6687"/>
                <w:tab w:val="left" w:pos="727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причинно-следственного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характеристике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(повышенный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4E7696">
        <w:trPr>
          <w:trHeight w:val="551"/>
        </w:trPr>
        <w:tc>
          <w:tcPr>
            <w:tcW w:w="595" w:type="dxa"/>
          </w:tcPr>
          <w:p w:rsidR="004E7696" w:rsidRDefault="00C27CE0"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977" w:type="dxa"/>
          </w:tcPr>
          <w:p w:rsidR="004E7696" w:rsidRDefault="00C27CE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(повышенный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C27CE0">
      <w:pPr>
        <w:spacing w:before="221"/>
        <w:ind w:right="269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</w:t>
      </w:r>
    </w:p>
    <w:p w:rsidR="004E7696" w:rsidRDefault="00C27CE0">
      <w:pPr>
        <w:spacing w:before="43"/>
        <w:ind w:right="271"/>
        <w:jc w:val="right"/>
        <w:rPr>
          <w:i/>
          <w:sz w:val="24"/>
        </w:rPr>
      </w:pPr>
      <w:r>
        <w:rPr>
          <w:i/>
          <w:sz w:val="24"/>
        </w:rPr>
        <w:t>спецификации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КИМ</w:t>
      </w:r>
    </w:p>
    <w:p w:rsidR="004E7696" w:rsidRDefault="004E7696">
      <w:pPr>
        <w:pStyle w:val="a3"/>
        <w:ind w:left="0" w:firstLine="0"/>
        <w:jc w:val="left"/>
        <w:rPr>
          <w:i/>
          <w:sz w:val="20"/>
        </w:rPr>
      </w:pPr>
    </w:p>
    <w:p w:rsidR="004E7696" w:rsidRDefault="004E7696">
      <w:pPr>
        <w:pStyle w:val="a3"/>
        <w:ind w:left="0" w:firstLine="0"/>
        <w:jc w:val="left"/>
        <w:rPr>
          <w:i/>
          <w:sz w:val="16"/>
        </w:rPr>
      </w:pPr>
    </w:p>
    <w:p w:rsidR="004E7696" w:rsidRDefault="00C27CE0">
      <w:pPr>
        <w:spacing w:before="90"/>
        <w:ind w:left="1337"/>
        <w:rPr>
          <w:sz w:val="24"/>
        </w:rPr>
      </w:pPr>
      <w:r>
        <w:rPr>
          <w:i/>
          <w:sz w:val="24"/>
        </w:rPr>
        <w:t>Спецификация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E7696" w:rsidRDefault="004E7696">
      <w:pPr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4"/>
        <w:numPr>
          <w:ilvl w:val="0"/>
          <w:numId w:val="26"/>
        </w:numPr>
        <w:tabs>
          <w:tab w:val="left" w:pos="1518"/>
        </w:tabs>
        <w:spacing w:before="84" w:line="235" w:lineRule="auto"/>
        <w:ind w:right="429" w:firstLine="395"/>
        <w:jc w:val="left"/>
        <w:rPr>
          <w:sz w:val="24"/>
        </w:rPr>
      </w:pPr>
      <w:r>
        <w:rPr>
          <w:sz w:val="24"/>
        </w:rPr>
        <w:lastRenderedPageBreak/>
        <w:t>цель, отражающую планируемые результаты, достижение которых проверяется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4E7696" w:rsidRDefault="00C27CE0">
      <w:pPr>
        <w:pStyle w:val="a4"/>
        <w:numPr>
          <w:ilvl w:val="0"/>
          <w:numId w:val="26"/>
        </w:numPr>
        <w:tabs>
          <w:tab w:val="left" w:pos="1522"/>
        </w:tabs>
        <w:spacing w:before="2"/>
        <w:ind w:left="1522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4E7696" w:rsidRDefault="004E7696">
      <w:pPr>
        <w:pStyle w:val="a3"/>
        <w:spacing w:before="4"/>
        <w:ind w:left="0" w:firstLine="0"/>
        <w:jc w:val="left"/>
        <w:rPr>
          <w:sz w:val="31"/>
        </w:rPr>
      </w:pPr>
    </w:p>
    <w:p w:rsidR="004E7696" w:rsidRDefault="00C27CE0">
      <w:pPr>
        <w:ind w:left="1961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4E7696" w:rsidRDefault="004E7696">
      <w:pPr>
        <w:pStyle w:val="a3"/>
        <w:spacing w:before="4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5"/>
        <w:gridCol w:w="4863"/>
      </w:tblGrid>
      <w:tr w:rsidR="004E7696">
        <w:trPr>
          <w:trHeight w:val="551"/>
        </w:trPr>
        <w:tc>
          <w:tcPr>
            <w:tcW w:w="4035" w:type="dxa"/>
          </w:tcPr>
          <w:p w:rsidR="004E7696" w:rsidRDefault="00C27CE0">
            <w:pPr>
              <w:pStyle w:val="TableParagraph"/>
              <w:spacing w:line="268" w:lineRule="exact"/>
              <w:ind w:left="500" w:right="497"/>
              <w:jc w:val="center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заданий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базового</w:t>
            </w:r>
          </w:p>
          <w:p w:rsidR="004E7696" w:rsidRDefault="00C27CE0">
            <w:pPr>
              <w:pStyle w:val="TableParagraph"/>
              <w:spacing w:line="264" w:lineRule="exact"/>
              <w:ind w:left="499" w:right="49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уровня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4863" w:type="dxa"/>
          </w:tcPr>
          <w:p w:rsidR="004E7696" w:rsidRDefault="00C27CE0">
            <w:pPr>
              <w:pStyle w:val="TableParagraph"/>
              <w:spacing w:line="268" w:lineRule="exact"/>
              <w:ind w:left="224" w:right="224"/>
              <w:jc w:val="center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заданий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повышенного</w:t>
            </w:r>
            <w:r>
              <w:rPr>
                <w:b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уровня</w:t>
            </w:r>
          </w:p>
          <w:p w:rsidR="004E7696" w:rsidRDefault="00C27CE0">
            <w:pPr>
              <w:pStyle w:val="TableParagraph"/>
              <w:spacing w:line="264" w:lineRule="exact"/>
              <w:ind w:left="224" w:right="223"/>
              <w:jc w:val="center"/>
              <w:rPr>
                <w:sz w:val="24"/>
              </w:rPr>
            </w:pPr>
            <w:r>
              <w:rPr>
                <w:sz w:val="24"/>
              </w:rPr>
              <w:t>сложности</w:t>
            </w:r>
          </w:p>
        </w:tc>
      </w:tr>
      <w:tr w:rsidR="004E7696">
        <w:trPr>
          <w:trHeight w:val="278"/>
        </w:trPr>
        <w:tc>
          <w:tcPr>
            <w:tcW w:w="4035" w:type="dxa"/>
          </w:tcPr>
          <w:p w:rsidR="004E7696" w:rsidRDefault="00C27CE0">
            <w:pPr>
              <w:pStyle w:val="TableParagraph"/>
              <w:spacing w:line="258" w:lineRule="exact"/>
              <w:ind w:left="500" w:right="497"/>
              <w:jc w:val="center"/>
              <w:rPr>
                <w:sz w:val="24"/>
              </w:rPr>
            </w:pPr>
            <w:r>
              <w:rPr>
                <w:sz w:val="24"/>
              </w:rPr>
              <w:t>60–75%</w:t>
            </w:r>
          </w:p>
        </w:tc>
        <w:tc>
          <w:tcPr>
            <w:tcW w:w="4863" w:type="dxa"/>
          </w:tcPr>
          <w:p w:rsidR="004E7696" w:rsidRDefault="00C27CE0">
            <w:pPr>
              <w:pStyle w:val="TableParagraph"/>
              <w:spacing w:line="258" w:lineRule="exact"/>
              <w:ind w:left="224" w:right="224"/>
              <w:jc w:val="center"/>
              <w:rPr>
                <w:sz w:val="24"/>
              </w:rPr>
            </w:pPr>
            <w:r>
              <w:rPr>
                <w:sz w:val="24"/>
              </w:rPr>
              <w:t>40–25%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sz w:val="26"/>
        </w:rPr>
      </w:pPr>
    </w:p>
    <w:p w:rsidR="004E7696" w:rsidRDefault="004E7696">
      <w:pPr>
        <w:pStyle w:val="a3"/>
        <w:ind w:left="0" w:firstLine="0"/>
        <w:jc w:val="left"/>
        <w:rPr>
          <w:sz w:val="26"/>
        </w:rPr>
      </w:pPr>
    </w:p>
    <w:p w:rsidR="004E7696" w:rsidRDefault="00C27CE0">
      <w:pPr>
        <w:spacing w:before="157"/>
        <w:ind w:left="414"/>
        <w:jc w:val="center"/>
        <w:rPr>
          <w:b/>
          <w:sz w:val="24"/>
        </w:rPr>
      </w:pPr>
      <w:r>
        <w:rPr>
          <w:b/>
          <w:sz w:val="24"/>
        </w:rPr>
        <w:t>Спецификация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КИМ</w:t>
      </w:r>
    </w:p>
    <w:p w:rsidR="004E7696" w:rsidRDefault="00C27CE0">
      <w:pPr>
        <w:spacing w:before="41"/>
        <w:ind w:left="407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теме</w:t>
      </w:r>
    </w:p>
    <w:p w:rsidR="004E7696" w:rsidRDefault="004E7696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4E7696" w:rsidRDefault="00C27CE0">
      <w:pPr>
        <w:spacing w:before="1" w:line="276" w:lineRule="auto"/>
        <w:ind w:left="682" w:right="5550"/>
        <w:rPr>
          <w:sz w:val="24"/>
        </w:rPr>
      </w:pPr>
      <w:r>
        <w:rPr>
          <w:sz w:val="24"/>
          <w:u w:val="single"/>
        </w:rPr>
        <w:t>Предмет:</w:t>
      </w:r>
      <w:r>
        <w:rPr>
          <w:sz w:val="24"/>
        </w:rPr>
        <w:t xml:space="preserve"> «обществознание» 6 класс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Вид контроля:</w:t>
      </w:r>
      <w:r>
        <w:rPr>
          <w:sz w:val="24"/>
        </w:rPr>
        <w:t xml:space="preserve"> текущий (тематический)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Тема:</w:t>
      </w:r>
      <w:r>
        <w:rPr>
          <w:spacing w:val="4"/>
          <w:sz w:val="24"/>
        </w:rPr>
        <w:t xml:space="preserve"> </w:t>
      </w:r>
      <w:r>
        <w:rPr>
          <w:sz w:val="24"/>
        </w:rPr>
        <w:t>«Человек среди людей»</w:t>
      </w:r>
    </w:p>
    <w:p w:rsidR="004E7696" w:rsidRDefault="00C27CE0">
      <w:pPr>
        <w:spacing w:line="276" w:lineRule="auto"/>
        <w:ind w:left="682" w:right="273"/>
        <w:rPr>
          <w:sz w:val="24"/>
        </w:rPr>
      </w:pPr>
      <w:r>
        <w:rPr>
          <w:sz w:val="24"/>
          <w:u w:val="single"/>
        </w:rPr>
        <w:t>Назначение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контрольной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3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6"/>
          <w:sz w:val="24"/>
        </w:rPr>
        <w:t xml:space="preserve"> </w:t>
      </w:r>
      <w:r>
        <w:rPr>
          <w:sz w:val="24"/>
        </w:rPr>
        <w:t>6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4"/>
          <w:sz w:val="24"/>
        </w:rPr>
        <w:t xml:space="preserve"> </w:t>
      </w:r>
      <w:r>
        <w:rPr>
          <w:sz w:val="24"/>
        </w:rPr>
        <w:t>«Человек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людей»</w:t>
      </w:r>
    </w:p>
    <w:p w:rsidR="004E7696" w:rsidRDefault="004E7696">
      <w:pPr>
        <w:pStyle w:val="a3"/>
        <w:spacing w:before="5"/>
        <w:ind w:left="0" w:firstLine="0"/>
        <w:jc w:val="left"/>
        <w:rPr>
          <w:sz w:val="27"/>
        </w:rPr>
      </w:pPr>
    </w:p>
    <w:p w:rsidR="004E7696" w:rsidRDefault="00C27CE0">
      <w:pPr>
        <w:ind w:left="682"/>
        <w:jc w:val="both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повышенного.</w:t>
      </w:r>
    </w:p>
    <w:p w:rsidR="004E7696" w:rsidRDefault="00C27CE0">
      <w:pPr>
        <w:spacing w:before="39"/>
        <w:ind w:left="682" w:right="276" w:firstLine="719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предметного, метапредметного содержания, уровню подготовки, типам заданий и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</w:p>
    <w:p w:rsidR="004E7696" w:rsidRDefault="004E7696">
      <w:pPr>
        <w:pStyle w:val="a3"/>
        <w:spacing w:before="8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00"/>
        <w:gridCol w:w="2269"/>
        <w:gridCol w:w="3263"/>
        <w:gridCol w:w="1419"/>
      </w:tblGrid>
      <w:tr w:rsidR="004E7696">
        <w:trPr>
          <w:trHeight w:val="463"/>
        </w:trPr>
        <w:tc>
          <w:tcPr>
            <w:tcW w:w="9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28" w:lineRule="exact"/>
              <w:ind w:left="119" w:right="90" w:firstLine="25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задания</w:t>
            </w:r>
          </w:p>
        </w:tc>
        <w:tc>
          <w:tcPr>
            <w:tcW w:w="170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226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ind w:left="145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проверяется</w:t>
            </w:r>
          </w:p>
        </w:tc>
        <w:tc>
          <w:tcPr>
            <w:tcW w:w="326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5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41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28" w:lineRule="exact"/>
              <w:ind w:left="430" w:right="172" w:hanging="236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время</w:t>
            </w:r>
          </w:p>
        </w:tc>
      </w:tr>
      <w:tr w:rsidR="004E7696">
        <w:trPr>
          <w:trHeight w:val="230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10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выполнения</w:t>
            </w:r>
          </w:p>
        </w:tc>
      </w:tr>
      <w:tr w:rsidR="004E7696">
        <w:trPr>
          <w:trHeight w:val="227"/>
        </w:trPr>
        <w:tc>
          <w:tcPr>
            <w:tcW w:w="9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08" w:lineRule="exact"/>
              <w:ind w:left="346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задания</w:t>
            </w:r>
          </w:p>
        </w:tc>
      </w:tr>
      <w:tr w:rsidR="004E7696">
        <w:trPr>
          <w:trHeight w:val="275"/>
        </w:trPr>
        <w:tc>
          <w:tcPr>
            <w:tcW w:w="960" w:type="dxa"/>
          </w:tcPr>
          <w:p w:rsidR="004E7696" w:rsidRDefault="00C27CE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269" w:type="dxa"/>
          </w:tcPr>
          <w:p w:rsidR="004E7696" w:rsidRDefault="00C27CE0">
            <w:pPr>
              <w:pStyle w:val="TableParagraph"/>
              <w:spacing w:line="256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1.1; 2.1</w:t>
            </w:r>
          </w:p>
        </w:tc>
        <w:tc>
          <w:tcPr>
            <w:tcW w:w="3263" w:type="dxa"/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1419" w:type="dxa"/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E7696">
        <w:trPr>
          <w:trHeight w:val="275"/>
        </w:trPr>
        <w:tc>
          <w:tcPr>
            <w:tcW w:w="960" w:type="dxa"/>
          </w:tcPr>
          <w:p w:rsidR="004E7696" w:rsidRDefault="00C27CE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4E7696" w:rsidRDefault="00C27CE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269" w:type="dxa"/>
          </w:tcPr>
          <w:p w:rsidR="004E7696" w:rsidRDefault="00C27CE0">
            <w:pPr>
              <w:pStyle w:val="TableParagraph"/>
              <w:spacing w:line="256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1.2; 2.1, 2.2</w:t>
            </w:r>
          </w:p>
        </w:tc>
        <w:tc>
          <w:tcPr>
            <w:tcW w:w="3263" w:type="dxa"/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</w:p>
        </w:tc>
        <w:tc>
          <w:tcPr>
            <w:tcW w:w="1419" w:type="dxa"/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E7696">
        <w:trPr>
          <w:trHeight w:val="272"/>
        </w:trPr>
        <w:tc>
          <w:tcPr>
            <w:tcW w:w="9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26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1.4,1.6,1.7,1.8; 2.4,</w:t>
            </w:r>
          </w:p>
        </w:tc>
        <w:tc>
          <w:tcPr>
            <w:tcW w:w="326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«на</w:t>
            </w:r>
          </w:p>
        </w:tc>
        <w:tc>
          <w:tcPr>
            <w:tcW w:w="141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</w:tr>
      <w:tr w:rsidR="004E7696">
        <w:trPr>
          <w:trHeight w:val="276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2,5; 3.1, 3.2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тексте»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(подчеркнуть,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5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дописать,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пронумеровать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566"/>
        </w:trPr>
        <w:tc>
          <w:tcPr>
            <w:tcW w:w="9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170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226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3263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141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</w:tr>
      <w:tr w:rsidR="004E7696">
        <w:trPr>
          <w:trHeight w:val="551"/>
        </w:trPr>
        <w:tc>
          <w:tcPr>
            <w:tcW w:w="960" w:type="dxa"/>
          </w:tcPr>
          <w:p w:rsidR="004E7696" w:rsidRDefault="00C27CE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4E7696" w:rsidRDefault="00C27CE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269" w:type="dxa"/>
          </w:tcPr>
          <w:p w:rsidR="004E7696" w:rsidRDefault="00C27CE0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1.2; 2.1, 2.2; 2.4</w:t>
            </w:r>
          </w:p>
        </w:tc>
        <w:tc>
          <w:tcPr>
            <w:tcW w:w="3263" w:type="dxa"/>
          </w:tcPr>
          <w:p w:rsidR="004E7696" w:rsidRDefault="00C27CE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E7696" w:rsidRDefault="00C27CE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</w:tc>
        <w:tc>
          <w:tcPr>
            <w:tcW w:w="1419" w:type="dxa"/>
          </w:tcPr>
          <w:p w:rsidR="004E7696" w:rsidRDefault="00C27CE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E7696">
        <w:trPr>
          <w:trHeight w:val="272"/>
        </w:trPr>
        <w:tc>
          <w:tcPr>
            <w:tcW w:w="9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1.6; 2.3;2.4,3.1, 3.3,</w:t>
            </w:r>
          </w:p>
        </w:tc>
        <w:tc>
          <w:tcPr>
            <w:tcW w:w="326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1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E7696">
        <w:trPr>
          <w:trHeight w:val="276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9"/>
        </w:trPr>
        <w:tc>
          <w:tcPr>
            <w:tcW w:w="9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следствий</w:t>
            </w:r>
          </w:p>
        </w:tc>
        <w:tc>
          <w:tcPr>
            <w:tcW w:w="141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2"/>
        </w:trPr>
        <w:tc>
          <w:tcPr>
            <w:tcW w:w="9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1.4; 1.6;1.7;1.8;</w:t>
            </w:r>
          </w:p>
        </w:tc>
        <w:tc>
          <w:tcPr>
            <w:tcW w:w="326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Исследование,</w:t>
            </w:r>
          </w:p>
        </w:tc>
        <w:tc>
          <w:tcPr>
            <w:tcW w:w="1419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E7696">
        <w:trPr>
          <w:trHeight w:val="275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2.4;2.5;3.1, 3.4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6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(схем)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6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5"/>
        </w:trPr>
        <w:tc>
          <w:tcPr>
            <w:tcW w:w="9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8"/>
        </w:trPr>
        <w:tc>
          <w:tcPr>
            <w:tcW w:w="9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</w:p>
        </w:tc>
        <w:tc>
          <w:tcPr>
            <w:tcW w:w="1419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E7696" w:rsidRDefault="004E7696">
      <w:pPr>
        <w:rPr>
          <w:sz w:val="20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4E7696">
      <w:pPr>
        <w:pStyle w:val="a3"/>
        <w:spacing w:before="9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00"/>
        <w:gridCol w:w="2269"/>
        <w:gridCol w:w="3263"/>
        <w:gridCol w:w="1419"/>
      </w:tblGrid>
      <w:tr w:rsidR="004E7696">
        <w:trPr>
          <w:trHeight w:val="554"/>
        </w:trPr>
        <w:tc>
          <w:tcPr>
            <w:tcW w:w="960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3" w:type="dxa"/>
          </w:tcPr>
          <w:p w:rsidR="004E7696" w:rsidRDefault="00C27CE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  <w:p w:rsidR="004E7696" w:rsidRDefault="00C27CE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1419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</w:tr>
      <w:tr w:rsidR="004E7696">
        <w:trPr>
          <w:trHeight w:val="1931"/>
        </w:trPr>
        <w:tc>
          <w:tcPr>
            <w:tcW w:w="960" w:type="dxa"/>
            <w:vMerge w:val="restart"/>
          </w:tcPr>
          <w:p w:rsidR="004E7696" w:rsidRDefault="00C27CE0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Оценк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4E7696" w:rsidRDefault="00C27CE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269" w:type="dxa"/>
          </w:tcPr>
          <w:p w:rsidR="004E7696" w:rsidRDefault="00C27CE0">
            <w:pPr>
              <w:pStyle w:val="TableParagraph"/>
              <w:tabs>
                <w:tab w:val="left" w:pos="1465"/>
                <w:tab w:val="left" w:pos="163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знание</w:t>
            </w:r>
          </w:p>
          <w:p w:rsidR="004E7696" w:rsidRDefault="00C27CE0">
            <w:pPr>
              <w:pStyle w:val="TableParagraph"/>
              <w:tabs>
                <w:tab w:val="left" w:pos="20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4E7696" w:rsidRDefault="00C27C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63" w:type="dxa"/>
          </w:tcPr>
          <w:p w:rsidR="004E7696" w:rsidRDefault="00C27CE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</w:p>
        </w:tc>
        <w:tc>
          <w:tcPr>
            <w:tcW w:w="1419" w:type="dxa"/>
            <w:vMerge w:val="restart"/>
          </w:tcPr>
          <w:p w:rsidR="004E7696" w:rsidRDefault="00C27CE0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следующем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  <w:tr w:rsidR="004E7696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E7696" w:rsidRDefault="00C27CE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269" w:type="dxa"/>
          </w:tcPr>
          <w:p w:rsidR="004E7696" w:rsidRDefault="00C27CE0">
            <w:pPr>
              <w:pStyle w:val="TableParagraph"/>
              <w:spacing w:line="26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263" w:type="dxa"/>
          </w:tcPr>
          <w:p w:rsidR="004E7696" w:rsidRDefault="00C27CE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</w:p>
          <w:p w:rsidR="004E7696" w:rsidRDefault="00C27CE0">
            <w:pPr>
              <w:pStyle w:val="TableParagraph"/>
              <w:spacing w:line="270" w:lineRule="atLeast"/>
              <w:ind w:left="106" w:right="1126"/>
              <w:rPr>
                <w:sz w:val="24"/>
              </w:rPr>
            </w:pPr>
            <w:r>
              <w:rPr>
                <w:sz w:val="24"/>
              </w:rPr>
              <w:t>учебной задачей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</w:tbl>
    <w:p w:rsidR="004E7696" w:rsidRDefault="00C27CE0">
      <w:pPr>
        <w:spacing w:line="276" w:lineRule="auto"/>
        <w:ind w:left="682" w:firstLine="357"/>
        <w:rPr>
          <w:sz w:val="24"/>
        </w:rPr>
      </w:pP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2"/>
          <w:sz w:val="24"/>
        </w:rPr>
        <w:t xml:space="preserve"> </w:t>
      </w:r>
      <w:r>
        <w:rPr>
          <w:sz w:val="24"/>
        </w:rPr>
        <w:t>40</w:t>
      </w:r>
      <w:r>
        <w:rPr>
          <w:spacing w:val="13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2-х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вариантах.</w:t>
      </w:r>
    </w:p>
    <w:p w:rsidR="004E7696" w:rsidRDefault="004E7696">
      <w:pPr>
        <w:pStyle w:val="a3"/>
        <w:spacing w:before="3"/>
        <w:ind w:left="0" w:firstLine="0"/>
        <w:jc w:val="left"/>
        <w:rPr>
          <w:sz w:val="27"/>
        </w:rPr>
      </w:pPr>
    </w:p>
    <w:p w:rsidR="004E7696" w:rsidRDefault="00C27CE0">
      <w:pPr>
        <w:spacing w:line="276" w:lineRule="auto"/>
        <w:ind w:left="6733" w:right="256" w:hanging="200"/>
        <w:rPr>
          <w:i/>
          <w:sz w:val="24"/>
        </w:rPr>
      </w:pPr>
      <w:r>
        <w:rPr>
          <w:i/>
          <w:sz w:val="24"/>
        </w:rPr>
        <w:t>Приложение 4. Примерная форма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критериев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оценивания</w:t>
      </w:r>
    </w:p>
    <w:p w:rsidR="004E7696" w:rsidRDefault="004E7696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4E7696" w:rsidRDefault="00C27CE0">
      <w:pPr>
        <w:spacing w:line="278" w:lineRule="auto"/>
        <w:ind w:left="682" w:right="273" w:firstLine="357"/>
        <w:rPr>
          <w:sz w:val="24"/>
        </w:rPr>
      </w:pPr>
      <w:r>
        <w:rPr>
          <w:sz w:val="24"/>
        </w:rPr>
        <w:t>Задания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 баллов,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4E7696" w:rsidRDefault="004E7696">
      <w:pPr>
        <w:pStyle w:val="a3"/>
        <w:spacing w:before="8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7401"/>
      </w:tblGrid>
      <w:tr w:rsidR="004E7696">
        <w:trPr>
          <w:trHeight w:val="275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56" w:lineRule="exact"/>
              <w:ind w:left="48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spacing w:line="256" w:lineRule="exact"/>
              <w:ind w:left="1005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4E7696">
        <w:trPr>
          <w:trHeight w:val="551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spacing w:line="268" w:lineRule="exact"/>
              <w:ind w:left="1004" w:right="10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  <w:p w:rsidR="004E7696" w:rsidRDefault="00C27CE0">
            <w:pPr>
              <w:pStyle w:val="TableParagraph"/>
              <w:spacing w:line="264" w:lineRule="exact"/>
              <w:ind w:left="1004" w:right="10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  <w:tr w:rsidR="004E7696">
        <w:trPr>
          <w:trHeight w:val="554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spacing w:line="270" w:lineRule="exact"/>
              <w:ind w:left="1004" w:right="10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  <w:p w:rsidR="004E7696" w:rsidRDefault="00C27CE0">
            <w:pPr>
              <w:pStyle w:val="TableParagraph"/>
              <w:spacing w:line="264" w:lineRule="exact"/>
              <w:ind w:left="1004" w:right="10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</w:tr>
      <w:tr w:rsidR="004E7696">
        <w:trPr>
          <w:trHeight w:val="827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spacing w:line="268" w:lineRule="exact"/>
              <w:ind w:left="1005" w:right="99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4E7696" w:rsidRDefault="00C27CE0">
            <w:pPr>
              <w:pStyle w:val="TableParagraph"/>
              <w:spacing w:line="270" w:lineRule="atLeast"/>
              <w:ind w:left="1005" w:right="1000"/>
              <w:jc w:val="center"/>
              <w:rPr>
                <w:sz w:val="24"/>
              </w:rPr>
            </w:pPr>
            <w:r>
              <w:rPr>
                <w:sz w:val="24"/>
              </w:rPr>
              <w:t>1 балл – выделен барьер, помешавший героям басни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сделан вывод</w:t>
            </w:r>
          </w:p>
        </w:tc>
      </w:tr>
      <w:tr w:rsidR="004E7696">
        <w:trPr>
          <w:trHeight w:val="1103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ind w:left="1133" w:right="1116" w:firstLine="68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4E7696" w:rsidRDefault="00C27CE0">
            <w:pPr>
              <w:pStyle w:val="TableParagraph"/>
              <w:spacing w:line="270" w:lineRule="atLeast"/>
              <w:ind w:left="1255" w:right="1225" w:hanging="3"/>
              <w:rPr>
                <w:sz w:val="24"/>
              </w:rPr>
            </w:pPr>
            <w:r>
              <w:rPr>
                <w:sz w:val="24"/>
              </w:rPr>
              <w:t>Правильно распределено 7-9 примеров -2 балла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4E7696">
        <w:trPr>
          <w:trHeight w:val="1103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ind w:left="1565" w:right="1549" w:firstLine="20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–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4E7696" w:rsidRDefault="00C27CE0">
            <w:pPr>
              <w:pStyle w:val="TableParagraph"/>
              <w:ind w:left="1005" w:right="997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инцидента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  <w:p w:rsidR="004E7696" w:rsidRDefault="00C27CE0">
            <w:pPr>
              <w:pStyle w:val="TableParagraph"/>
              <w:spacing w:line="264" w:lineRule="exact"/>
              <w:ind w:left="900" w:right="890"/>
              <w:jc w:val="center"/>
              <w:rPr>
                <w:sz w:val="24"/>
              </w:rPr>
            </w:pPr>
            <w:r>
              <w:rPr>
                <w:sz w:val="24"/>
              </w:rPr>
              <w:t>Предложен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</w:tr>
      <w:tr w:rsidR="004E7696">
        <w:trPr>
          <w:trHeight w:val="827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ind w:left="1773" w:right="1762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–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каждую норму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1 балл</w:t>
            </w:r>
          </w:p>
          <w:p w:rsidR="004E7696" w:rsidRDefault="00C27CE0">
            <w:pPr>
              <w:pStyle w:val="TableParagraph"/>
              <w:spacing w:line="264" w:lineRule="exact"/>
              <w:ind w:left="1005" w:right="997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балл</w:t>
            </w:r>
          </w:p>
        </w:tc>
      </w:tr>
      <w:tr w:rsidR="004E7696">
        <w:trPr>
          <w:trHeight w:val="1656"/>
        </w:trPr>
        <w:tc>
          <w:tcPr>
            <w:tcW w:w="2172" w:type="dxa"/>
          </w:tcPr>
          <w:p w:rsidR="004E7696" w:rsidRDefault="00C27CE0">
            <w:pPr>
              <w:pStyle w:val="TableParagraph"/>
              <w:ind w:left="376" w:right="369" w:firstLine="4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(регулятивное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прокомментировать 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задания.</w:t>
            </w:r>
          </w:p>
          <w:p w:rsidR="004E7696" w:rsidRDefault="00C27CE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переводится.</w:t>
            </w:r>
          </w:p>
        </w:tc>
      </w:tr>
      <w:tr w:rsidR="004E7696">
        <w:trPr>
          <w:trHeight w:val="277"/>
        </w:trPr>
        <w:tc>
          <w:tcPr>
            <w:tcW w:w="2172" w:type="dxa"/>
          </w:tcPr>
          <w:p w:rsidR="004E7696" w:rsidRDefault="00C27CE0">
            <w:pPr>
              <w:pStyle w:val="TableParagraph"/>
              <w:spacing w:line="258" w:lineRule="exact"/>
              <w:ind w:left="482" w:right="47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401" w:type="dxa"/>
          </w:tcPr>
          <w:p w:rsidR="004E7696" w:rsidRDefault="00C27CE0">
            <w:pPr>
              <w:pStyle w:val="TableParagraph"/>
              <w:spacing w:line="258" w:lineRule="exact"/>
              <w:ind w:left="1005" w:right="99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4E7696" w:rsidRDefault="004E7696">
      <w:pPr>
        <w:spacing w:line="258" w:lineRule="exact"/>
        <w:jc w:val="center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spacing w:before="84"/>
        <w:ind w:left="682"/>
        <w:rPr>
          <w:sz w:val="24"/>
        </w:rPr>
      </w:pPr>
      <w:r>
        <w:rPr>
          <w:sz w:val="24"/>
        </w:rPr>
        <w:lastRenderedPageBreak/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</w:p>
    <w:p w:rsidR="004E7696" w:rsidRDefault="004E7696">
      <w:pPr>
        <w:pStyle w:val="a3"/>
        <w:spacing w:before="7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E7696">
        <w:trPr>
          <w:trHeight w:val="275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</w:tr>
      <w:tr w:rsidR="004E7696">
        <w:trPr>
          <w:trHeight w:val="275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18-13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</w:tc>
      </w:tr>
      <w:tr w:rsidR="004E7696">
        <w:trPr>
          <w:trHeight w:val="277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258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12-6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258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</w:tr>
      <w:tr w:rsidR="004E7696">
        <w:trPr>
          <w:trHeight w:val="275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5-3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</w:p>
        </w:tc>
      </w:tr>
      <w:tr w:rsidR="004E7696">
        <w:trPr>
          <w:trHeight w:val="275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</w:p>
        </w:tc>
      </w:tr>
      <w:tr w:rsidR="004E7696">
        <w:trPr>
          <w:trHeight w:val="275"/>
        </w:trPr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7" w:type="dxa"/>
          </w:tcPr>
          <w:p w:rsidR="004E7696" w:rsidRDefault="00C27CE0">
            <w:pPr>
              <w:pStyle w:val="TableParagraph"/>
              <w:spacing w:line="256" w:lineRule="exact"/>
              <w:ind w:left="1729" w:right="17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«1»</w:t>
            </w:r>
          </w:p>
        </w:tc>
      </w:tr>
    </w:tbl>
    <w:p w:rsidR="004E7696" w:rsidRDefault="004E7696">
      <w:pPr>
        <w:pStyle w:val="a3"/>
        <w:ind w:left="0" w:firstLine="0"/>
        <w:jc w:val="left"/>
        <w:rPr>
          <w:sz w:val="26"/>
        </w:rPr>
      </w:pPr>
    </w:p>
    <w:p w:rsidR="004E7696" w:rsidRDefault="004E7696">
      <w:pPr>
        <w:pStyle w:val="a3"/>
        <w:spacing w:before="9"/>
        <w:ind w:left="0" w:firstLine="0"/>
        <w:jc w:val="left"/>
      </w:pPr>
    </w:p>
    <w:p w:rsidR="004E7696" w:rsidRDefault="00C27CE0">
      <w:pPr>
        <w:spacing w:line="276" w:lineRule="auto"/>
        <w:ind w:left="6829" w:right="256" w:hanging="236"/>
        <w:rPr>
          <w:i/>
          <w:sz w:val="24"/>
        </w:rPr>
      </w:pPr>
      <w:r>
        <w:rPr>
          <w:i/>
          <w:sz w:val="24"/>
        </w:rPr>
        <w:t>Приложение 5 Примерная форма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</w:t>
      </w:r>
    </w:p>
    <w:p w:rsidR="004E7696" w:rsidRDefault="004E7696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4E7696" w:rsidRDefault="00C27CE0">
      <w:pPr>
        <w:ind w:left="407"/>
        <w:jc w:val="center"/>
        <w:rPr>
          <w:b/>
          <w:sz w:val="24"/>
        </w:rPr>
      </w:pPr>
      <w:r>
        <w:rPr>
          <w:b/>
          <w:sz w:val="24"/>
        </w:rPr>
        <w:t>Типовые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</w:t>
      </w:r>
    </w:p>
    <w:p w:rsidR="004E7696" w:rsidRDefault="00C27CE0">
      <w:pPr>
        <w:spacing w:before="39"/>
        <w:ind w:left="409"/>
        <w:jc w:val="center"/>
        <w:rPr>
          <w:sz w:val="24"/>
        </w:rPr>
      </w:pPr>
      <w:r>
        <w:rPr>
          <w:sz w:val="24"/>
          <w:u w:val="single"/>
        </w:rPr>
        <w:t>Базовый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</w:p>
    <w:p w:rsidR="004E7696" w:rsidRDefault="00C27CE0">
      <w:pPr>
        <w:pStyle w:val="a4"/>
        <w:numPr>
          <w:ilvl w:val="0"/>
          <w:numId w:val="2"/>
        </w:numPr>
        <w:tabs>
          <w:tab w:val="left" w:pos="1042"/>
        </w:tabs>
        <w:spacing w:before="41"/>
        <w:jc w:val="left"/>
        <w:rPr>
          <w:sz w:val="24"/>
        </w:rPr>
      </w:pPr>
      <w:r>
        <w:rPr>
          <w:sz w:val="24"/>
        </w:rPr>
        <w:t>Межличностные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-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4E7696" w:rsidRDefault="00C27CE0">
      <w:pPr>
        <w:pStyle w:val="a4"/>
        <w:numPr>
          <w:ilvl w:val="1"/>
          <w:numId w:val="2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группами</w:t>
      </w:r>
    </w:p>
    <w:p w:rsidR="004E7696" w:rsidRDefault="00C27CE0">
      <w:pPr>
        <w:pStyle w:val="a4"/>
        <w:numPr>
          <w:ilvl w:val="1"/>
          <w:numId w:val="2"/>
        </w:numPr>
        <w:tabs>
          <w:tab w:val="left" w:pos="1402"/>
        </w:tabs>
        <w:spacing w:before="21"/>
        <w:ind w:hanging="361"/>
        <w:rPr>
          <w:sz w:val="24"/>
        </w:rPr>
      </w:pP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</w:p>
    <w:p w:rsidR="004E7696" w:rsidRDefault="00C27CE0">
      <w:pPr>
        <w:pStyle w:val="a4"/>
        <w:numPr>
          <w:ilvl w:val="1"/>
          <w:numId w:val="2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</w:p>
    <w:p w:rsidR="004E7696" w:rsidRDefault="00C27CE0">
      <w:pPr>
        <w:pStyle w:val="a4"/>
        <w:numPr>
          <w:ilvl w:val="0"/>
          <w:numId w:val="2"/>
        </w:numPr>
        <w:tabs>
          <w:tab w:val="left" w:pos="1042"/>
        </w:tabs>
        <w:spacing w:before="21" w:line="259" w:lineRule="auto"/>
        <w:ind w:left="1041" w:right="782"/>
        <w:jc w:val="left"/>
        <w:rPr>
          <w:sz w:val="24"/>
        </w:rPr>
      </w:pPr>
      <w:r>
        <w:rPr>
          <w:sz w:val="24"/>
        </w:rPr>
        <w:t>Перед вами схема, в ней перечислены признаки малой группы. Впишите еще один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</w:p>
    <w:p w:rsidR="004E7696" w:rsidRDefault="008E0FE2">
      <w:pPr>
        <w:pStyle w:val="a3"/>
        <w:ind w:left="3309" w:firstLine="0"/>
        <w:jc w:val="left"/>
        <w:rPr>
          <w:sz w:val="20"/>
        </w:rPr>
      </w:pPr>
      <w:r>
        <w:rPr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2161540" cy="562610"/>
                <wp:effectExtent l="19050" t="19050" r="19685" b="18415"/>
                <wp:docPr id="4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56261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4E8D" w:rsidRDefault="00CA4E8D">
                            <w:pPr>
                              <w:spacing w:before="170"/>
                              <w:ind w:left="9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Малая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группа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3" o:spid="_x0000_s1104" type="#_x0000_t202" style="width:170.2pt;height:4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" filled="f" strokecolor="#385d89" strokeweight="2.04pt">
                <v:textbox inset="0,0,0,0">
                  <w:txbxContent>
                    <w:p w:rsidR="00CA4E8D" w:rsidRDefault="00CA4E8D">
                      <w:pPr>
                        <w:spacing w:before="170"/>
                        <w:ind w:left="9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Малая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группа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1"/>
        <w:ind w:left="0" w:firstLine="0"/>
        <w:jc w:val="left"/>
        <w:rPr>
          <w:sz w:val="22"/>
        </w:rPr>
      </w:pPr>
    </w:p>
    <w:p w:rsidR="004E7696" w:rsidRDefault="008E0FE2">
      <w:pPr>
        <w:spacing w:before="87" w:line="276" w:lineRule="auto"/>
        <w:ind w:left="4299" w:right="4286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29632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-913130</wp:posOffset>
                </wp:positionV>
                <wp:extent cx="1899920" cy="1490980"/>
                <wp:effectExtent l="0" t="0" r="0" b="0"/>
                <wp:wrapNone/>
                <wp:docPr id="4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1490980"/>
                          <a:chOff x="1373" y="-1438"/>
                          <a:chExt cx="2992" cy="2348"/>
                        </a:xfrm>
                      </wpg:grpSpPr>
                      <wps:wsp>
                        <wps:cNvPr id="4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93" y="4"/>
                            <a:ext cx="2760" cy="88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4"/>
                        <wps:cNvSpPr>
                          <a:spLocks/>
                        </wps:cNvSpPr>
                        <wps:spPr bwMode="auto">
                          <a:xfrm>
                            <a:off x="2878" y="-1438"/>
                            <a:ext cx="1486" cy="1442"/>
                          </a:xfrm>
                          <a:custGeom>
                            <a:avLst/>
                            <a:gdLst>
                              <a:gd name="T0" fmla="+- 0 2929 2879"/>
                              <a:gd name="T1" fmla="*/ T0 w 1486"/>
                              <a:gd name="T2" fmla="+- 0 -141 -1438"/>
                              <a:gd name="T3" fmla="*/ -141 h 1442"/>
                              <a:gd name="T4" fmla="+- 0 2879 2879"/>
                              <a:gd name="T5" fmla="*/ T4 w 1486"/>
                              <a:gd name="T6" fmla="+- 0 3 -1438"/>
                              <a:gd name="T7" fmla="*/ 3 h 1442"/>
                              <a:gd name="T8" fmla="+- 0 3025 2879"/>
                              <a:gd name="T9" fmla="*/ T8 w 1486"/>
                              <a:gd name="T10" fmla="+- 0 -43 -1438"/>
                              <a:gd name="T11" fmla="*/ -43 h 1442"/>
                              <a:gd name="T12" fmla="+- 0 3008 2879"/>
                              <a:gd name="T13" fmla="*/ T12 w 1486"/>
                              <a:gd name="T14" fmla="+- 0 -60 -1438"/>
                              <a:gd name="T15" fmla="*/ -60 h 1442"/>
                              <a:gd name="T16" fmla="+- 0 2977 2879"/>
                              <a:gd name="T17" fmla="*/ T16 w 1486"/>
                              <a:gd name="T18" fmla="+- 0 -60 -1438"/>
                              <a:gd name="T19" fmla="*/ -60 h 1442"/>
                              <a:gd name="T20" fmla="+- 0 2945 2879"/>
                              <a:gd name="T21" fmla="*/ T20 w 1486"/>
                              <a:gd name="T22" fmla="+- 0 -92 -1438"/>
                              <a:gd name="T23" fmla="*/ -92 h 1442"/>
                              <a:gd name="T24" fmla="+- 0 2961 2879"/>
                              <a:gd name="T25" fmla="*/ T24 w 1486"/>
                              <a:gd name="T26" fmla="+- 0 -108 -1438"/>
                              <a:gd name="T27" fmla="*/ -108 h 1442"/>
                              <a:gd name="T28" fmla="+- 0 2929 2879"/>
                              <a:gd name="T29" fmla="*/ T28 w 1486"/>
                              <a:gd name="T30" fmla="+- 0 -141 -1438"/>
                              <a:gd name="T31" fmla="*/ -141 h 1442"/>
                              <a:gd name="T32" fmla="+- 0 2961 2879"/>
                              <a:gd name="T33" fmla="*/ T32 w 1486"/>
                              <a:gd name="T34" fmla="+- 0 -108 -1438"/>
                              <a:gd name="T35" fmla="*/ -108 h 1442"/>
                              <a:gd name="T36" fmla="+- 0 2945 2879"/>
                              <a:gd name="T37" fmla="*/ T36 w 1486"/>
                              <a:gd name="T38" fmla="+- 0 -92 -1438"/>
                              <a:gd name="T39" fmla="*/ -92 h 1442"/>
                              <a:gd name="T40" fmla="+- 0 2977 2879"/>
                              <a:gd name="T41" fmla="*/ T40 w 1486"/>
                              <a:gd name="T42" fmla="+- 0 -60 -1438"/>
                              <a:gd name="T43" fmla="*/ -60 h 1442"/>
                              <a:gd name="T44" fmla="+- 0 2993 2879"/>
                              <a:gd name="T45" fmla="*/ T44 w 1486"/>
                              <a:gd name="T46" fmla="+- 0 -75 -1438"/>
                              <a:gd name="T47" fmla="*/ -75 h 1442"/>
                              <a:gd name="T48" fmla="+- 0 2961 2879"/>
                              <a:gd name="T49" fmla="*/ T48 w 1486"/>
                              <a:gd name="T50" fmla="+- 0 -108 -1438"/>
                              <a:gd name="T51" fmla="*/ -108 h 1442"/>
                              <a:gd name="T52" fmla="+- 0 2993 2879"/>
                              <a:gd name="T53" fmla="*/ T52 w 1486"/>
                              <a:gd name="T54" fmla="+- 0 -75 -1438"/>
                              <a:gd name="T55" fmla="*/ -75 h 1442"/>
                              <a:gd name="T56" fmla="+- 0 2977 2879"/>
                              <a:gd name="T57" fmla="*/ T56 w 1486"/>
                              <a:gd name="T58" fmla="+- 0 -60 -1438"/>
                              <a:gd name="T59" fmla="*/ -60 h 1442"/>
                              <a:gd name="T60" fmla="+- 0 3008 2879"/>
                              <a:gd name="T61" fmla="*/ T60 w 1486"/>
                              <a:gd name="T62" fmla="+- 0 -60 -1438"/>
                              <a:gd name="T63" fmla="*/ -60 h 1442"/>
                              <a:gd name="T64" fmla="+- 0 2993 2879"/>
                              <a:gd name="T65" fmla="*/ T64 w 1486"/>
                              <a:gd name="T66" fmla="+- 0 -75 -1438"/>
                              <a:gd name="T67" fmla="*/ -75 h 1442"/>
                              <a:gd name="T68" fmla="+- 0 4333 2879"/>
                              <a:gd name="T69" fmla="*/ T68 w 1486"/>
                              <a:gd name="T70" fmla="+- 0 -1438 -1438"/>
                              <a:gd name="T71" fmla="*/ -1438 h 1442"/>
                              <a:gd name="T72" fmla="+- 0 2961 2879"/>
                              <a:gd name="T73" fmla="*/ T72 w 1486"/>
                              <a:gd name="T74" fmla="+- 0 -108 -1438"/>
                              <a:gd name="T75" fmla="*/ -108 h 1442"/>
                              <a:gd name="T76" fmla="+- 0 2993 2879"/>
                              <a:gd name="T77" fmla="*/ T76 w 1486"/>
                              <a:gd name="T78" fmla="+- 0 -75 -1438"/>
                              <a:gd name="T79" fmla="*/ -75 h 1442"/>
                              <a:gd name="T80" fmla="+- 0 4365 2879"/>
                              <a:gd name="T81" fmla="*/ T80 w 1486"/>
                              <a:gd name="T82" fmla="+- 0 -1405 -1438"/>
                              <a:gd name="T83" fmla="*/ -1405 h 1442"/>
                              <a:gd name="T84" fmla="+- 0 4333 2879"/>
                              <a:gd name="T85" fmla="*/ T84 w 1486"/>
                              <a:gd name="T86" fmla="+- 0 -1438 -1438"/>
                              <a:gd name="T87" fmla="*/ -1438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86" h="1442">
                                <a:moveTo>
                                  <a:pt x="50" y="1297"/>
                                </a:moveTo>
                                <a:lnTo>
                                  <a:pt x="0" y="1441"/>
                                </a:lnTo>
                                <a:lnTo>
                                  <a:pt x="146" y="1395"/>
                                </a:lnTo>
                                <a:lnTo>
                                  <a:pt x="129" y="1378"/>
                                </a:lnTo>
                                <a:lnTo>
                                  <a:pt x="98" y="1378"/>
                                </a:lnTo>
                                <a:lnTo>
                                  <a:pt x="66" y="1346"/>
                                </a:lnTo>
                                <a:lnTo>
                                  <a:pt x="82" y="1330"/>
                                </a:lnTo>
                                <a:lnTo>
                                  <a:pt x="50" y="1297"/>
                                </a:lnTo>
                                <a:close/>
                                <a:moveTo>
                                  <a:pt x="82" y="1330"/>
                                </a:moveTo>
                                <a:lnTo>
                                  <a:pt x="66" y="1346"/>
                                </a:lnTo>
                                <a:lnTo>
                                  <a:pt x="98" y="1378"/>
                                </a:lnTo>
                                <a:lnTo>
                                  <a:pt x="114" y="1363"/>
                                </a:lnTo>
                                <a:lnTo>
                                  <a:pt x="82" y="1330"/>
                                </a:lnTo>
                                <a:close/>
                                <a:moveTo>
                                  <a:pt x="114" y="1363"/>
                                </a:moveTo>
                                <a:lnTo>
                                  <a:pt x="98" y="1378"/>
                                </a:lnTo>
                                <a:lnTo>
                                  <a:pt x="129" y="1378"/>
                                </a:lnTo>
                                <a:lnTo>
                                  <a:pt x="114" y="1363"/>
                                </a:lnTo>
                                <a:close/>
                                <a:moveTo>
                                  <a:pt x="1454" y="0"/>
                                </a:moveTo>
                                <a:lnTo>
                                  <a:pt x="82" y="1330"/>
                                </a:lnTo>
                                <a:lnTo>
                                  <a:pt x="114" y="1363"/>
                                </a:lnTo>
                                <a:lnTo>
                                  <a:pt x="1486" y="33"/>
                                </a:lnTo>
                                <a:lnTo>
                                  <a:pt x="1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4B7FF" id="Group 23" o:spid="_x0000_s1026" style="position:absolute;margin-left:68.65pt;margin-top:-71.9pt;width:149.6pt;height:117.4pt;z-index:-27086848;mso-position-horizontal-relative:page" coordorigin="1373,-1438" coordsize="2992,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">
                <v:rect id="Rectangle 25" o:spid="_x0000_s1027" style="position:absolute;left:1393;top:4;width:276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VRMMA&#10;AADbAAAADwAAAGRycy9kb3ducmV2LnhtbESPT2sCMRTE70K/Q3iF3txsWxFZjVL6h3roRVc8PzbP&#10;zdrNy5Kk6+qnbwTB4zAzv2EWq8G2oicfGscKnrMcBHHldMO1gl35NZ6BCBFZY+uYFJwpwGr5MFpg&#10;od2JN9RvYy0ShEOBCkyMXSFlqAxZDJnriJN3cN5iTNLXUns8Jbht5UueT6XFhtOCwY7eDVW/2z+r&#10;QJeh/DGh6Y81xRa/Py+D338o9fQ4vM1BRBriPXxrr7WCySt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gVRMMAAADbAAAADwAAAAAAAAAAAAAAAACYAgAAZHJzL2Rv&#10;d25yZXYueG1sUEsFBgAAAAAEAAQA9QAAAIgDAAAAAA==&#10;" filled="f" strokecolor="#385d89" strokeweight="2.04pt"/>
                <v:shape id="AutoShape 24" o:spid="_x0000_s1028" style="position:absolute;left:2878;top:-1438;width:1486;height:1442;visibility:visible;mso-wrap-style:square;v-text-anchor:top" coordsize="1486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2WcYA&#10;AADbAAAADwAAAGRycy9kb3ducmV2LnhtbESPUUvDMBSF34X9h3AHvohLlCqlW1qmIqiI4hRkb3fN&#10;XdPZ3NQmbvXfG0Hw8XDO+Q5nUY2uE3saQutZw9lMgSCuvWm50fD2enuagwgR2WDnmTR8U4CqnBwt&#10;sDD+wC+0X8VGJAiHAjXYGPtCylBbchhmvidO3tYPDmOSQyPNgIcEd508V+pSOmw5LVjs6dpS/bH6&#10;chruL8KTOnl+XO9a/1nf5O/2QW2utD6ejss5iEhj/A//te+MhiyD3y/pB8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s2WcYAAADbAAAADwAAAAAAAAAAAAAAAACYAgAAZHJz&#10;L2Rvd25yZXYueG1sUEsFBgAAAAAEAAQA9QAAAIsDAAAAAA==&#10;" path="m50,1297l,1441r146,-46l129,1378r-31,l66,1346r16,-16l50,1297xm82,1330r-16,16l98,1378r16,-15l82,1330xm114,1363r-16,15l129,1378r-15,-15xm1454,l82,1330r32,33l1486,33,1454,xe" fillcolor="#497dba" stroked="f">
                  <v:path arrowok="t" o:connecttype="custom" o:connectlocs="50,-141;0,3;146,-43;129,-60;98,-60;66,-92;82,-108;50,-141;82,-108;66,-92;98,-60;114,-75;82,-108;114,-75;98,-60;129,-60;114,-75;1454,-1438;82,-108;114,-75;1486,-1405;1454,-143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230144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ragraph">
                  <wp:posOffset>-913130</wp:posOffset>
                </wp:positionV>
                <wp:extent cx="2936240" cy="1491615"/>
                <wp:effectExtent l="0" t="0" r="0" b="0"/>
                <wp:wrapNone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1491615"/>
                          <a:chOff x="4690" y="-1438"/>
                          <a:chExt cx="4624" cy="2349"/>
                        </a:xfrm>
                      </wpg:grpSpPr>
                      <wps:wsp>
                        <wps:cNvPr id="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710" y="4"/>
                            <a:ext cx="2940" cy="88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1"/>
                        <wps:cNvSpPr>
                          <a:spLocks/>
                        </wps:cNvSpPr>
                        <wps:spPr bwMode="auto">
                          <a:xfrm>
                            <a:off x="6021" y="-1439"/>
                            <a:ext cx="3292" cy="1443"/>
                          </a:xfrm>
                          <a:custGeom>
                            <a:avLst/>
                            <a:gdLst>
                              <a:gd name="T0" fmla="+- 0 6158 6022"/>
                              <a:gd name="T1" fmla="*/ T0 w 3292"/>
                              <a:gd name="T2" fmla="+- 0 -133 -1438"/>
                              <a:gd name="T3" fmla="*/ -133 h 1443"/>
                              <a:gd name="T4" fmla="+- 0 6113 6022"/>
                              <a:gd name="T5" fmla="*/ T4 w 3292"/>
                              <a:gd name="T6" fmla="+- 0 -133 -1438"/>
                              <a:gd name="T7" fmla="*/ -133 h 1443"/>
                              <a:gd name="T8" fmla="+- 0 6113 6022"/>
                              <a:gd name="T9" fmla="*/ T8 w 3292"/>
                              <a:gd name="T10" fmla="+- 0 -536 -1438"/>
                              <a:gd name="T11" fmla="*/ -536 h 1443"/>
                              <a:gd name="T12" fmla="+- 0 6067 6022"/>
                              <a:gd name="T13" fmla="*/ T12 w 3292"/>
                              <a:gd name="T14" fmla="+- 0 -536 -1438"/>
                              <a:gd name="T15" fmla="*/ -536 h 1443"/>
                              <a:gd name="T16" fmla="+- 0 6067 6022"/>
                              <a:gd name="T17" fmla="*/ T16 w 3292"/>
                              <a:gd name="T18" fmla="+- 0 -133 -1438"/>
                              <a:gd name="T19" fmla="*/ -133 h 1443"/>
                              <a:gd name="T20" fmla="+- 0 6022 6022"/>
                              <a:gd name="T21" fmla="*/ T20 w 3292"/>
                              <a:gd name="T22" fmla="+- 0 -133 -1438"/>
                              <a:gd name="T23" fmla="*/ -133 h 1443"/>
                              <a:gd name="T24" fmla="+- 0 6090 6022"/>
                              <a:gd name="T25" fmla="*/ T24 w 3292"/>
                              <a:gd name="T26" fmla="+- 0 4 -1438"/>
                              <a:gd name="T27" fmla="*/ 4 h 1443"/>
                              <a:gd name="T28" fmla="+- 0 6147 6022"/>
                              <a:gd name="T29" fmla="*/ T28 w 3292"/>
                              <a:gd name="T30" fmla="+- 0 -110 -1438"/>
                              <a:gd name="T31" fmla="*/ -110 h 1443"/>
                              <a:gd name="T32" fmla="+- 0 6158 6022"/>
                              <a:gd name="T33" fmla="*/ T32 w 3292"/>
                              <a:gd name="T34" fmla="+- 0 -133 -1438"/>
                              <a:gd name="T35" fmla="*/ -133 h 1443"/>
                              <a:gd name="T36" fmla="+- 0 9313 6022"/>
                              <a:gd name="T37" fmla="*/ T36 w 3292"/>
                              <a:gd name="T38" fmla="+- 0 3 -1438"/>
                              <a:gd name="T39" fmla="*/ 3 h 1443"/>
                              <a:gd name="T40" fmla="+- 0 9290 6022"/>
                              <a:gd name="T41" fmla="*/ T40 w 3292"/>
                              <a:gd name="T42" fmla="+- 0 -57 -1438"/>
                              <a:gd name="T43" fmla="*/ -57 h 1443"/>
                              <a:gd name="T44" fmla="+- 0 9258 6022"/>
                              <a:gd name="T45" fmla="*/ T44 w 3292"/>
                              <a:gd name="T46" fmla="+- 0 -139 -1438"/>
                              <a:gd name="T47" fmla="*/ -139 h 1443"/>
                              <a:gd name="T48" fmla="+- 0 9228 6022"/>
                              <a:gd name="T49" fmla="*/ T48 w 3292"/>
                              <a:gd name="T50" fmla="+- 0 -106 -1438"/>
                              <a:gd name="T51" fmla="*/ -106 h 1443"/>
                              <a:gd name="T52" fmla="+- 0 7769 6022"/>
                              <a:gd name="T53" fmla="*/ T52 w 3292"/>
                              <a:gd name="T54" fmla="+- 0 -1438 -1438"/>
                              <a:gd name="T55" fmla="*/ -1438 h 1443"/>
                              <a:gd name="T56" fmla="+- 0 7738 6022"/>
                              <a:gd name="T57" fmla="*/ T56 w 3292"/>
                              <a:gd name="T58" fmla="+- 0 -1405 -1438"/>
                              <a:gd name="T59" fmla="*/ -1405 h 1443"/>
                              <a:gd name="T60" fmla="+- 0 9197 6022"/>
                              <a:gd name="T61" fmla="*/ T60 w 3292"/>
                              <a:gd name="T62" fmla="+- 0 -72 -1438"/>
                              <a:gd name="T63" fmla="*/ -72 h 1443"/>
                              <a:gd name="T64" fmla="+- 0 9166 6022"/>
                              <a:gd name="T65" fmla="*/ T64 w 3292"/>
                              <a:gd name="T66" fmla="+- 0 -38 -1438"/>
                              <a:gd name="T67" fmla="*/ -38 h 1443"/>
                              <a:gd name="T68" fmla="+- 0 9313 6022"/>
                              <a:gd name="T69" fmla="*/ T68 w 3292"/>
                              <a:gd name="T70" fmla="+- 0 3 -1438"/>
                              <a:gd name="T71" fmla="*/ 3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2" h="1443">
                                <a:moveTo>
                                  <a:pt x="136" y="1305"/>
                                </a:moveTo>
                                <a:lnTo>
                                  <a:pt x="91" y="1305"/>
                                </a:lnTo>
                                <a:lnTo>
                                  <a:pt x="91" y="902"/>
                                </a:lnTo>
                                <a:lnTo>
                                  <a:pt x="45" y="902"/>
                                </a:lnTo>
                                <a:lnTo>
                                  <a:pt x="45" y="1305"/>
                                </a:lnTo>
                                <a:lnTo>
                                  <a:pt x="0" y="1305"/>
                                </a:lnTo>
                                <a:lnTo>
                                  <a:pt x="68" y="1442"/>
                                </a:lnTo>
                                <a:lnTo>
                                  <a:pt x="125" y="1328"/>
                                </a:lnTo>
                                <a:lnTo>
                                  <a:pt x="136" y="1305"/>
                                </a:lnTo>
                                <a:close/>
                                <a:moveTo>
                                  <a:pt x="3291" y="1441"/>
                                </a:moveTo>
                                <a:lnTo>
                                  <a:pt x="3268" y="1381"/>
                                </a:lnTo>
                                <a:lnTo>
                                  <a:pt x="3236" y="1299"/>
                                </a:lnTo>
                                <a:lnTo>
                                  <a:pt x="3206" y="1332"/>
                                </a:lnTo>
                                <a:lnTo>
                                  <a:pt x="1747" y="0"/>
                                </a:lnTo>
                                <a:lnTo>
                                  <a:pt x="1716" y="33"/>
                                </a:lnTo>
                                <a:lnTo>
                                  <a:pt x="3175" y="1366"/>
                                </a:lnTo>
                                <a:lnTo>
                                  <a:pt x="3144" y="1400"/>
                                </a:lnTo>
                                <a:lnTo>
                                  <a:pt x="3291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6D7E9" id="Group 20" o:spid="_x0000_s1026" style="position:absolute;margin-left:234.5pt;margin-top:-71.9pt;width:231.2pt;height:117.45pt;z-index:-27086336;mso-position-horizontal-relative:page" coordorigin="4690,-1438" coordsize="4624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">
                <v:rect id="Rectangle 22" o:spid="_x0000_s1027" style="position:absolute;left:4710;top:4;width:294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LM8AA&#10;AADbAAAADwAAAGRycy9kb3ducmV2LnhtbERPz2vCMBS+D/Y/hDfwtqaKyKjGMtzGPHiZFc+P5q3p&#10;1ryUJLbVv94cBjt+fL835WQ7MZAPrWMF8ywHQVw73XKj4FR9PL+ACBFZY+eYFFwpQLl9fNhgod3I&#10;XzQcYyNSCIcCFZgY+0LKUBuyGDLXEyfu23mLMUHfSO1xTOG2k4s8X0mLLacGgz3tDNW/x4tVoKtQ&#10;HUxoh5+GYoef77fJn9+Umj1Nr2sQkab4L/5z77WCZVqf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qLM8AAAADbAAAADwAAAAAAAAAAAAAAAACYAgAAZHJzL2Rvd25y&#10;ZXYueG1sUEsFBgAAAAAEAAQA9QAAAIUDAAAAAA==&#10;" filled="f" strokecolor="#385d89" strokeweight="2.04pt"/>
                <v:shape id="AutoShape 21" o:spid="_x0000_s1028" style="position:absolute;left:6021;top:-1439;width:3292;height:1443;visibility:visible;mso-wrap-style:square;v-text-anchor:top" coordsize="3292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Ct8QA&#10;AADbAAAADwAAAGRycy9kb3ducmV2LnhtbESPzWrDMBCE74W+g9hCLiWREkpJ3CjGpCkEcqoTcl6s&#10;9Q+1Vo6l2u7bV4FCj8PMfMNs08m2YqDeN441LBcKBHHhTMOVhsv5Y74G4QOywdYxafghD+nu8WGL&#10;iXEjf9KQh0pECPsENdQhdImUvqjJol+4jjh6pesthij7Spoexwi3rVwp9SotNhwXauxoX1PxlX9b&#10;DQefX+lWqvKgivfs+bze0PG00Xr2NGVvIAJN4T/81z4aDS9LuH+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owrfEAAAA2wAAAA8AAAAAAAAAAAAAAAAAmAIAAGRycy9k&#10;b3ducmV2LnhtbFBLBQYAAAAABAAEAPUAAACJAwAAAAA=&#10;" path="m136,1305r-45,l91,902r-46,l45,1305r-45,l68,1442r57,-114l136,1305xm3291,1441r-23,-60l3236,1299r-30,33l1747,r-31,33l3175,1366r-31,34l3291,1441xe" fillcolor="#497dba" stroked="f">
                  <v:path arrowok="t" o:connecttype="custom" o:connectlocs="136,-133;91,-133;91,-536;45,-536;45,-133;0,-133;68,4;125,-110;136,-133;3291,3;3268,-57;3236,-139;3206,-106;1747,-1438;1716,-1405;3175,-72;3144,-38;3291,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5266055</wp:posOffset>
                </wp:positionH>
                <wp:positionV relativeFrom="paragraph">
                  <wp:posOffset>2540</wp:posOffset>
                </wp:positionV>
                <wp:extent cx="1649095" cy="562610"/>
                <wp:effectExtent l="0" t="0" r="0" b="0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56261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4E8D" w:rsidRDefault="00CA4E8D">
                            <w:pPr>
                              <w:spacing w:before="67" w:line="276" w:lineRule="auto"/>
                              <w:ind w:left="291" w:right="275" w:firstLine="346"/>
                            </w:pPr>
                            <w:r>
                              <w:t>относительно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постоянное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членство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05" type="#_x0000_t202" style="position:absolute;left:0;text-align:left;margin-left:414.65pt;margin-top:.2pt;width:129.85pt;height:44.3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" filled="f" strokecolor="#385d89" strokeweight="2.04pt">
                <v:textbox inset="0,0,0,0">
                  <w:txbxContent>
                    <w:p w:rsidR="00CA4E8D" w:rsidRDefault="00CA4E8D">
                      <w:pPr>
                        <w:spacing w:before="67" w:line="276" w:lineRule="auto"/>
                        <w:ind w:left="291" w:right="275" w:firstLine="346"/>
                      </w:pPr>
                      <w:r>
                        <w:t>относительно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постоянное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членство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76200</wp:posOffset>
                </wp:positionV>
                <wp:extent cx="101600" cy="253365"/>
                <wp:effectExtent l="0" t="0" r="0" b="0"/>
                <wp:wrapNone/>
                <wp:docPr id="3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E8D" w:rsidRDefault="00CA4E8D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06" type="#_x0000_t202" style="position:absolute;left:0;text-align:left;margin-left:134.65pt;margin-top:6pt;width:8pt;height:19.9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A7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" filled="f" stroked="f">
                <v:textbox inset="0,0,0,0">
                  <w:txbxContent>
                    <w:p w:rsidR="00CA4E8D" w:rsidRDefault="00CA4E8D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7CE0">
        <w:t>общие интересы и</w:t>
      </w:r>
      <w:r w:rsidR="00C27CE0">
        <w:rPr>
          <w:spacing w:val="-52"/>
        </w:rPr>
        <w:t xml:space="preserve"> </w:t>
      </w:r>
      <w:r w:rsidR="00C27CE0">
        <w:t>увлечения</w:t>
      </w:r>
    </w:p>
    <w:p w:rsidR="004E7696" w:rsidRDefault="00C27CE0">
      <w:pPr>
        <w:pStyle w:val="a4"/>
        <w:numPr>
          <w:ilvl w:val="0"/>
          <w:numId w:val="2"/>
        </w:numPr>
        <w:tabs>
          <w:tab w:val="left" w:pos="1223"/>
        </w:tabs>
        <w:spacing w:line="214" w:lineRule="exact"/>
        <w:ind w:left="1223" w:hanging="182"/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нему.</w:t>
      </w:r>
    </w:p>
    <w:p w:rsidR="004E7696" w:rsidRDefault="004E7696">
      <w:pPr>
        <w:pStyle w:val="a3"/>
        <w:ind w:left="0" w:firstLine="0"/>
        <w:jc w:val="left"/>
        <w:rPr>
          <w:sz w:val="21"/>
        </w:rPr>
      </w:pPr>
    </w:p>
    <w:p w:rsidR="004E7696" w:rsidRDefault="00C27CE0">
      <w:pPr>
        <w:spacing w:before="1"/>
        <w:ind w:left="770"/>
        <w:jc w:val="center"/>
        <w:rPr>
          <w:i/>
          <w:sz w:val="24"/>
        </w:rPr>
      </w:pPr>
      <w:r>
        <w:rPr>
          <w:i/>
          <w:sz w:val="24"/>
          <w:u w:val="single"/>
        </w:rPr>
        <w:t>Слепой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молоко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(басня)</w:t>
      </w:r>
    </w:p>
    <w:p w:rsidR="004E7696" w:rsidRDefault="004E7696">
      <w:pPr>
        <w:pStyle w:val="a3"/>
        <w:ind w:left="0" w:firstLine="0"/>
        <w:jc w:val="left"/>
        <w:rPr>
          <w:i/>
          <w:sz w:val="21"/>
        </w:rPr>
      </w:pPr>
    </w:p>
    <w:p w:rsidR="004E7696" w:rsidRDefault="00C27CE0">
      <w:pPr>
        <w:spacing w:before="1" w:line="276" w:lineRule="auto"/>
        <w:ind w:left="1041" w:right="2756"/>
        <w:rPr>
          <w:sz w:val="24"/>
        </w:rPr>
      </w:pPr>
      <w:r>
        <w:rPr>
          <w:sz w:val="24"/>
        </w:rPr>
        <w:t>Один слепой от роду спросил зрячего: «Какого цвета молоко?»</w:t>
      </w:r>
      <w:r>
        <w:rPr>
          <w:spacing w:val="-57"/>
          <w:sz w:val="24"/>
        </w:rPr>
        <w:t xml:space="preserve"> </w:t>
      </w:r>
      <w:r>
        <w:rPr>
          <w:sz w:val="24"/>
        </w:rPr>
        <w:t>Зрячий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1"/>
          <w:sz w:val="24"/>
        </w:rPr>
        <w:t xml:space="preserve"> </w:t>
      </w:r>
      <w:r>
        <w:rPr>
          <w:sz w:val="24"/>
        </w:rPr>
        <w:t>«Цвет</w:t>
      </w:r>
      <w:r>
        <w:rPr>
          <w:spacing w:val="-1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"/>
          <w:sz w:val="24"/>
        </w:rPr>
        <w:t xml:space="preserve"> </w:t>
      </w:r>
      <w:r>
        <w:rPr>
          <w:sz w:val="24"/>
        </w:rPr>
        <w:t>белая».</w:t>
      </w:r>
    </w:p>
    <w:p w:rsidR="004E7696" w:rsidRDefault="00C27CE0">
      <w:pPr>
        <w:spacing w:line="276" w:lineRule="auto"/>
        <w:ind w:left="1041" w:right="1395"/>
        <w:rPr>
          <w:sz w:val="24"/>
        </w:rPr>
      </w:pPr>
      <w:r>
        <w:rPr>
          <w:sz w:val="24"/>
        </w:rPr>
        <w:t>Слепой спросил: «А что, этот цвет так же шуршит под руками, как бумага?»</w:t>
      </w:r>
      <w:r>
        <w:rPr>
          <w:spacing w:val="-57"/>
          <w:sz w:val="24"/>
        </w:rPr>
        <w:t xml:space="preserve"> </w:t>
      </w:r>
      <w:r>
        <w:rPr>
          <w:sz w:val="24"/>
        </w:rPr>
        <w:t>Зрячий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2"/>
          <w:sz w:val="24"/>
        </w:rPr>
        <w:t xml:space="preserve"> </w:t>
      </w:r>
      <w:r>
        <w:rPr>
          <w:sz w:val="24"/>
        </w:rPr>
        <w:t>«Нет,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белый, как</w:t>
      </w:r>
      <w:r>
        <w:rPr>
          <w:spacing w:val="-1"/>
          <w:sz w:val="24"/>
        </w:rPr>
        <w:t xml:space="preserve"> </w:t>
      </w:r>
      <w:r>
        <w:rPr>
          <w:sz w:val="24"/>
        </w:rPr>
        <w:t>мука</w:t>
      </w:r>
      <w:r>
        <w:rPr>
          <w:spacing w:val="-1"/>
          <w:sz w:val="24"/>
        </w:rPr>
        <w:t xml:space="preserve"> </w:t>
      </w:r>
      <w:r>
        <w:rPr>
          <w:sz w:val="24"/>
        </w:rPr>
        <w:t>белая».</w:t>
      </w:r>
    </w:p>
    <w:p w:rsidR="004E7696" w:rsidRDefault="00C27CE0">
      <w:pPr>
        <w:spacing w:line="276" w:lineRule="auto"/>
        <w:ind w:left="1041" w:right="2465"/>
        <w:rPr>
          <w:sz w:val="24"/>
        </w:rPr>
      </w:pPr>
      <w:r>
        <w:rPr>
          <w:sz w:val="24"/>
        </w:rPr>
        <w:t>Слепой спросил: «А что, он просто белый, как зимой заяц-беляк».</w:t>
      </w:r>
      <w:r>
        <w:rPr>
          <w:spacing w:val="-57"/>
          <w:sz w:val="24"/>
        </w:rPr>
        <w:t xml:space="preserve"> </w:t>
      </w:r>
      <w:r>
        <w:rPr>
          <w:sz w:val="24"/>
        </w:rPr>
        <w:t>Слепой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спросил: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пушистый 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заяц?»</w:t>
      </w:r>
    </w:p>
    <w:p w:rsidR="004E7696" w:rsidRDefault="00C27CE0">
      <w:pPr>
        <w:spacing w:line="276" w:lineRule="auto"/>
        <w:ind w:left="1041" w:right="2777"/>
        <w:rPr>
          <w:sz w:val="24"/>
        </w:rPr>
      </w:pPr>
      <w:r>
        <w:rPr>
          <w:sz w:val="24"/>
        </w:rPr>
        <w:t>Зрячий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-1"/>
          <w:sz w:val="24"/>
        </w:rPr>
        <w:t xml:space="preserve"> </w:t>
      </w:r>
      <w:r>
        <w:rPr>
          <w:sz w:val="24"/>
        </w:rPr>
        <w:t>«Нет,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снег».</w:t>
      </w:r>
      <w:r>
        <w:rPr>
          <w:spacing w:val="-57"/>
          <w:sz w:val="24"/>
        </w:rPr>
        <w:t xml:space="preserve"> </w:t>
      </w:r>
      <w:r>
        <w:rPr>
          <w:sz w:val="24"/>
        </w:rPr>
        <w:t>Слепой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спросил: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снег?»</w:t>
      </w:r>
    </w:p>
    <w:p w:rsidR="004E7696" w:rsidRDefault="00C27CE0">
      <w:pPr>
        <w:spacing w:line="278" w:lineRule="auto"/>
        <w:ind w:left="1041" w:right="854"/>
        <w:rPr>
          <w:sz w:val="24"/>
        </w:rPr>
      </w:pPr>
      <w:r>
        <w:rPr>
          <w:sz w:val="24"/>
        </w:rPr>
        <w:t>И сколько примеров зрячий ни говорил, слепой не мог понять, каким бывает цвет</w:t>
      </w:r>
      <w:r>
        <w:rPr>
          <w:spacing w:val="-58"/>
          <w:sz w:val="24"/>
        </w:rPr>
        <w:t xml:space="preserve"> </w:t>
      </w:r>
      <w:r>
        <w:rPr>
          <w:sz w:val="24"/>
        </w:rPr>
        <w:t>молока.</w:t>
      </w:r>
    </w:p>
    <w:p w:rsidR="004E7696" w:rsidRDefault="00C27CE0">
      <w:pPr>
        <w:spacing w:line="276" w:lineRule="auto"/>
        <w:ind w:left="1041" w:right="254" w:firstLine="7472"/>
        <w:rPr>
          <w:sz w:val="24"/>
        </w:rPr>
      </w:pPr>
      <w:r>
        <w:rPr>
          <w:sz w:val="24"/>
        </w:rPr>
        <w:t>(Л.Н. Толстой)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 барьеры помешали героям басни понять друг друга? Предложите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барьера.</w:t>
      </w:r>
    </w:p>
    <w:p w:rsidR="004E7696" w:rsidRDefault="004E7696">
      <w:pPr>
        <w:spacing w:line="276" w:lineRule="auto"/>
        <w:rPr>
          <w:sz w:val="24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tabs>
          <w:tab w:val="left" w:pos="10056"/>
        </w:tabs>
        <w:spacing w:before="84"/>
        <w:ind w:left="1041"/>
        <w:rPr>
          <w:sz w:val="24"/>
        </w:rPr>
      </w:pPr>
      <w:r>
        <w:rPr>
          <w:sz w:val="24"/>
        </w:rPr>
        <w:lastRenderedPageBreak/>
        <w:t>1)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E7696" w:rsidRDefault="008E0FE2">
      <w:pPr>
        <w:pStyle w:val="a3"/>
        <w:spacing w:before="6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200025</wp:posOffset>
                </wp:positionV>
                <wp:extent cx="5638800" cy="1270"/>
                <wp:effectExtent l="0" t="0" r="0" b="0"/>
                <wp:wrapTopAndBottom/>
                <wp:docPr id="3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8880"/>
                            <a:gd name="T2" fmla="+- 0 10942 2062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A7C3C" id="Freeform 17" o:spid="_x0000_s1026" style="position:absolute;margin-left:103.1pt;margin-top:15.75pt;width:444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Je+QIAAI4GAAAOAAAAZHJzL2Uyb0RvYy54bWysVdtu2zAMfR+wfxD0uCH1Ja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" path="m,l8880,e" filled="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</w:p>
    <w:p w:rsidR="004E7696" w:rsidRDefault="004E7696">
      <w:pPr>
        <w:pStyle w:val="a3"/>
        <w:spacing w:before="6"/>
        <w:ind w:left="0" w:firstLine="0"/>
        <w:jc w:val="left"/>
        <w:rPr>
          <w:sz w:val="10"/>
        </w:rPr>
      </w:pPr>
    </w:p>
    <w:p w:rsidR="004E7696" w:rsidRDefault="00C27CE0">
      <w:pPr>
        <w:tabs>
          <w:tab w:val="left" w:pos="10056"/>
        </w:tabs>
        <w:spacing w:before="90"/>
        <w:ind w:left="1041"/>
        <w:rPr>
          <w:sz w:val="24"/>
        </w:rPr>
      </w:pPr>
      <w:r>
        <w:rPr>
          <w:sz w:val="24"/>
        </w:rPr>
        <w:t>2)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E7696" w:rsidRDefault="008E0FE2">
      <w:pPr>
        <w:pStyle w:val="a3"/>
        <w:spacing w:before="5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199390</wp:posOffset>
                </wp:positionV>
                <wp:extent cx="5638800" cy="1270"/>
                <wp:effectExtent l="0" t="0" r="0" b="0"/>
                <wp:wrapTopAndBottom/>
                <wp:docPr id="3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2062 2062"/>
                            <a:gd name="T1" fmla="*/ T0 w 8880"/>
                            <a:gd name="T2" fmla="+- 0 10942 2062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B029" id="Freeform 16" o:spid="_x0000_s1026" style="position:absolute;margin-left:103.1pt;margin-top:15.7pt;width:444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" path="m,l8880,e" filled="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</w:p>
    <w:p w:rsidR="004E7696" w:rsidRDefault="004E7696">
      <w:pPr>
        <w:pStyle w:val="a3"/>
        <w:spacing w:before="6"/>
        <w:ind w:left="0" w:firstLine="0"/>
        <w:jc w:val="left"/>
        <w:rPr>
          <w:sz w:val="10"/>
        </w:rPr>
      </w:pPr>
    </w:p>
    <w:p w:rsidR="004E7696" w:rsidRDefault="00C27CE0">
      <w:pPr>
        <w:pStyle w:val="a4"/>
        <w:numPr>
          <w:ilvl w:val="0"/>
          <w:numId w:val="2"/>
        </w:numPr>
        <w:tabs>
          <w:tab w:val="left" w:pos="1282"/>
        </w:tabs>
        <w:spacing w:before="90" w:line="276" w:lineRule="auto"/>
        <w:ind w:left="1041" w:right="1314" w:firstLine="0"/>
        <w:jc w:val="left"/>
        <w:rPr>
          <w:sz w:val="24"/>
        </w:rPr>
      </w:pPr>
      <w:r>
        <w:rPr>
          <w:sz w:val="24"/>
        </w:rPr>
        <w:t>Ниже приведены примеры межличностных отношений различного уровня.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Распредели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00"/>
        <w:ind w:hanging="36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Таисии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соседка</w:t>
      </w:r>
      <w:r>
        <w:rPr>
          <w:spacing w:val="-3"/>
          <w:sz w:val="24"/>
        </w:rPr>
        <w:t xml:space="preserve"> </w:t>
      </w:r>
      <w:r>
        <w:rPr>
          <w:sz w:val="24"/>
        </w:rPr>
        <w:t>Альбина.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встрече.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Галина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Полина,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встречаясь,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новостями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1"/>
        <w:ind w:hanging="361"/>
        <w:rPr>
          <w:sz w:val="24"/>
        </w:rPr>
      </w:pPr>
      <w:r>
        <w:rPr>
          <w:sz w:val="24"/>
        </w:rPr>
        <w:t>Евгений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Матвей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волейболу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Сидор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 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выручку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Глеб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Федор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одноклассники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Мария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Клавдия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партой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1"/>
        <w:ind w:hanging="361"/>
        <w:rPr>
          <w:sz w:val="24"/>
        </w:rPr>
      </w:pPr>
      <w:r>
        <w:rPr>
          <w:sz w:val="24"/>
        </w:rPr>
        <w:t>Диана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Марина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идут</w:t>
      </w:r>
      <w:r>
        <w:rPr>
          <w:spacing w:val="-2"/>
          <w:sz w:val="24"/>
        </w:rPr>
        <w:t xml:space="preserve"> </w:t>
      </w:r>
      <w:r>
        <w:rPr>
          <w:sz w:val="24"/>
        </w:rPr>
        <w:t>домой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4"/>
        <w:ind w:hanging="361"/>
        <w:rPr>
          <w:sz w:val="24"/>
        </w:rPr>
      </w:pPr>
      <w:r>
        <w:rPr>
          <w:sz w:val="24"/>
        </w:rPr>
        <w:t>Лариса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Артем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Нина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Зина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отдыхали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 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2"/>
        <w:ind w:hanging="361"/>
        <w:rPr>
          <w:sz w:val="24"/>
        </w:rPr>
      </w:pPr>
      <w:r>
        <w:rPr>
          <w:sz w:val="24"/>
        </w:rPr>
        <w:t>Никита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марками</w:t>
      </w:r>
    </w:p>
    <w:p w:rsidR="004E7696" w:rsidRDefault="00C27CE0">
      <w:pPr>
        <w:pStyle w:val="a4"/>
        <w:numPr>
          <w:ilvl w:val="0"/>
          <w:numId w:val="25"/>
        </w:numPr>
        <w:tabs>
          <w:tab w:val="left" w:pos="1402"/>
        </w:tabs>
        <w:spacing w:before="21" w:after="28"/>
        <w:ind w:hanging="361"/>
        <w:rPr>
          <w:sz w:val="24"/>
        </w:rPr>
      </w:pPr>
      <w:r>
        <w:rPr>
          <w:sz w:val="24"/>
        </w:rPr>
        <w:t>Юлия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Яна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6"/>
        <w:gridCol w:w="2339"/>
      </w:tblGrid>
      <w:tr w:rsidR="004E7696">
        <w:trPr>
          <w:trHeight w:val="275"/>
        </w:trPr>
        <w:tc>
          <w:tcPr>
            <w:tcW w:w="2336" w:type="dxa"/>
          </w:tcPr>
          <w:p w:rsidR="004E7696" w:rsidRDefault="00C27CE0">
            <w:pPr>
              <w:pStyle w:val="TableParagraph"/>
              <w:spacing w:line="256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</w:p>
        </w:tc>
        <w:tc>
          <w:tcPr>
            <w:tcW w:w="2338" w:type="dxa"/>
          </w:tcPr>
          <w:p w:rsidR="004E7696" w:rsidRDefault="00C27CE0">
            <w:pPr>
              <w:pStyle w:val="TableParagraph"/>
              <w:spacing w:line="256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Приятельство</w:t>
            </w:r>
          </w:p>
        </w:tc>
        <w:tc>
          <w:tcPr>
            <w:tcW w:w="2336" w:type="dxa"/>
          </w:tcPr>
          <w:p w:rsidR="004E7696" w:rsidRDefault="00C27CE0">
            <w:pPr>
              <w:pStyle w:val="TableParagraph"/>
              <w:spacing w:line="256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Товарищество</w:t>
            </w:r>
          </w:p>
        </w:tc>
        <w:tc>
          <w:tcPr>
            <w:tcW w:w="2339" w:type="dxa"/>
          </w:tcPr>
          <w:p w:rsidR="004E7696" w:rsidRDefault="00C27CE0">
            <w:pPr>
              <w:pStyle w:val="TableParagraph"/>
              <w:spacing w:line="256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Дружба</w:t>
            </w:r>
          </w:p>
        </w:tc>
      </w:tr>
      <w:tr w:rsidR="004E7696">
        <w:trPr>
          <w:trHeight w:val="275"/>
        </w:trPr>
        <w:tc>
          <w:tcPr>
            <w:tcW w:w="2336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6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5"/>
        </w:trPr>
        <w:tc>
          <w:tcPr>
            <w:tcW w:w="2336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6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  <w:tr w:rsidR="004E7696">
        <w:trPr>
          <w:trHeight w:val="278"/>
        </w:trPr>
        <w:tc>
          <w:tcPr>
            <w:tcW w:w="2336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6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:rsidR="004E7696" w:rsidRDefault="004E7696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E7696" w:rsidRDefault="004E7696">
      <w:pPr>
        <w:pStyle w:val="a3"/>
        <w:ind w:left="0" w:firstLine="0"/>
        <w:jc w:val="left"/>
        <w:rPr>
          <w:sz w:val="27"/>
        </w:rPr>
      </w:pPr>
    </w:p>
    <w:p w:rsidR="004E7696" w:rsidRDefault="00C27CE0">
      <w:pPr>
        <w:pStyle w:val="a4"/>
        <w:numPr>
          <w:ilvl w:val="0"/>
          <w:numId w:val="24"/>
        </w:numPr>
        <w:tabs>
          <w:tab w:val="left" w:pos="1282"/>
        </w:tabs>
        <w:ind w:hanging="241"/>
        <w:rPr>
          <w:sz w:val="24"/>
        </w:rPr>
      </w:pPr>
      <w:r>
        <w:rPr>
          <w:sz w:val="24"/>
        </w:rPr>
        <w:t>Проанализируй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ней:</w:t>
      </w:r>
    </w:p>
    <w:p w:rsidR="004E7696" w:rsidRDefault="00C27CE0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конфликта;</w:t>
      </w:r>
    </w:p>
    <w:p w:rsidR="004E7696" w:rsidRDefault="00C27CE0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инцидент;</w:t>
      </w:r>
    </w:p>
    <w:p w:rsidR="004E7696" w:rsidRDefault="00C27CE0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22" w:line="256" w:lineRule="auto"/>
        <w:ind w:right="1804"/>
        <w:jc w:val="left"/>
        <w:rPr>
          <w:sz w:val="24"/>
        </w:rPr>
      </w:pPr>
      <w:r>
        <w:rPr>
          <w:sz w:val="24"/>
        </w:rPr>
        <w:t>предложи, что в этой ситуации может сделать Илья, чтобы помирить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одноклассников.</w:t>
      </w:r>
    </w:p>
    <w:p w:rsidR="004E7696" w:rsidRDefault="00C27CE0">
      <w:pPr>
        <w:spacing w:before="3" w:line="276" w:lineRule="auto"/>
        <w:ind w:left="682" w:right="267"/>
        <w:jc w:val="both"/>
        <w:rPr>
          <w:sz w:val="24"/>
        </w:rPr>
      </w:pPr>
      <w:r>
        <w:rPr>
          <w:sz w:val="24"/>
        </w:rPr>
        <w:t>Вчера Кирилл рассказал лучшему другу Илье о том, что боится кататься с высокой горы,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предпочитает гулять подальше от неё. Собираясь на прогулку, Илья посмеялся</w:t>
      </w:r>
      <w:r>
        <w:rPr>
          <w:spacing w:val="1"/>
          <w:sz w:val="24"/>
        </w:rPr>
        <w:t xml:space="preserve"> </w:t>
      </w:r>
      <w:r>
        <w:rPr>
          <w:sz w:val="24"/>
        </w:rPr>
        <w:t>над страхами Кирилла в присутствии группы одноклассников. Среди них был Сергей,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</w:t>
      </w:r>
      <w:r>
        <w:rPr>
          <w:spacing w:val="1"/>
          <w:sz w:val="24"/>
        </w:rPr>
        <w:t xml:space="preserve"> </w:t>
      </w:r>
      <w:r>
        <w:rPr>
          <w:sz w:val="24"/>
        </w:rPr>
        <w:t>недолюбливал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ехидный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Сергеем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произошла</w:t>
      </w:r>
      <w:r>
        <w:rPr>
          <w:spacing w:val="-2"/>
          <w:sz w:val="24"/>
        </w:rPr>
        <w:t xml:space="preserve"> </w:t>
      </w:r>
      <w:r>
        <w:rPr>
          <w:sz w:val="24"/>
        </w:rPr>
        <w:t>ссора.</w: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8E0FE2">
      <w:pPr>
        <w:pStyle w:val="a3"/>
        <w:spacing w:before="2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153670</wp:posOffset>
                </wp:positionV>
                <wp:extent cx="5867400" cy="1270"/>
                <wp:effectExtent l="0" t="0" r="0" b="0"/>
                <wp:wrapTopAndBottom/>
                <wp:docPr id="3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E1BD" id="Freeform 15" o:spid="_x0000_s1026" style="position:absolute;margin-left:85.1pt;margin-top:12.1pt;width:462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354965</wp:posOffset>
                </wp:positionV>
                <wp:extent cx="5868670" cy="1270"/>
                <wp:effectExtent l="0" t="0" r="0" b="0"/>
                <wp:wrapTopAndBottom/>
                <wp:docPr id="3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F250" id="Freeform 14" o:spid="_x0000_s1026" style="position:absolute;margin-left:85.1pt;margin-top:27.95pt;width:462.1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4E7696" w:rsidRDefault="004E7696">
      <w:pPr>
        <w:pStyle w:val="a3"/>
        <w:spacing w:before="8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6"/>
        <w:ind w:left="0" w:firstLine="0"/>
        <w:jc w:val="left"/>
        <w:rPr>
          <w:sz w:val="10"/>
        </w:rPr>
      </w:pPr>
    </w:p>
    <w:p w:rsidR="004E7696" w:rsidRDefault="00C27CE0">
      <w:pPr>
        <w:pStyle w:val="a4"/>
        <w:numPr>
          <w:ilvl w:val="0"/>
          <w:numId w:val="24"/>
        </w:numPr>
        <w:tabs>
          <w:tab w:val="left" w:pos="1301"/>
        </w:tabs>
        <w:spacing w:before="90" w:line="278" w:lineRule="auto"/>
        <w:ind w:left="682" w:right="276" w:firstLine="359"/>
        <w:rPr>
          <w:sz w:val="24"/>
        </w:rPr>
      </w:pPr>
      <w:r>
        <w:rPr>
          <w:sz w:val="24"/>
        </w:rPr>
        <w:t>Приведи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6"/>
          <w:sz w:val="24"/>
        </w:rPr>
        <w:t xml:space="preserve"> </w:t>
      </w:r>
      <w:r>
        <w:rPr>
          <w:sz w:val="24"/>
        </w:rPr>
        <w:t>трех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8"/>
          <w:sz w:val="24"/>
        </w:rPr>
        <w:t xml:space="preserve"> </w:t>
      </w:r>
      <w:r>
        <w:rPr>
          <w:sz w:val="24"/>
        </w:rPr>
        <w:t>норм,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неформальной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приятелей-одноклассников.</w:t>
      </w:r>
    </w:p>
    <w:p w:rsidR="004E7696" w:rsidRDefault="00C27CE0">
      <w:pPr>
        <w:tabs>
          <w:tab w:val="left" w:pos="6856"/>
        </w:tabs>
        <w:spacing w:before="195"/>
        <w:ind w:left="1041"/>
        <w:rPr>
          <w:sz w:val="24"/>
        </w:rPr>
      </w:pPr>
      <w:r>
        <w:rPr>
          <w:sz w:val="24"/>
        </w:rPr>
        <w:t xml:space="preserve">1.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E7696" w:rsidRDefault="00C27CE0">
      <w:pPr>
        <w:tabs>
          <w:tab w:val="left" w:pos="6856"/>
        </w:tabs>
        <w:spacing w:before="22"/>
        <w:ind w:left="1041"/>
        <w:rPr>
          <w:sz w:val="24"/>
        </w:rPr>
      </w:pPr>
      <w:r>
        <w:rPr>
          <w:sz w:val="24"/>
        </w:rPr>
        <w:t xml:space="preserve">2.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E7696" w:rsidRDefault="00C27CE0">
      <w:pPr>
        <w:tabs>
          <w:tab w:val="left" w:pos="6856"/>
        </w:tabs>
        <w:spacing w:before="21"/>
        <w:ind w:left="1041"/>
        <w:rPr>
          <w:sz w:val="24"/>
        </w:rPr>
      </w:pPr>
      <w:r>
        <w:rPr>
          <w:sz w:val="24"/>
        </w:rPr>
        <w:t xml:space="preserve">3.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E7696" w:rsidRDefault="00C27CE0">
      <w:pPr>
        <w:tabs>
          <w:tab w:val="left" w:pos="2262"/>
          <w:tab w:val="left" w:pos="2818"/>
          <w:tab w:val="left" w:pos="3370"/>
          <w:tab w:val="left" w:pos="4267"/>
          <w:tab w:val="left" w:pos="5078"/>
          <w:tab w:val="left" w:pos="6257"/>
          <w:tab w:val="left" w:pos="6708"/>
          <w:tab w:val="left" w:pos="8005"/>
          <w:tab w:val="left" w:pos="8679"/>
          <w:tab w:val="left" w:pos="9959"/>
        </w:tabs>
        <w:spacing w:before="24" w:line="276" w:lineRule="auto"/>
        <w:ind w:left="682" w:right="264"/>
        <w:rPr>
          <w:sz w:val="24"/>
        </w:rPr>
      </w:pPr>
      <w:r>
        <w:rPr>
          <w:sz w:val="24"/>
        </w:rPr>
        <w:t>Предположи,</w:t>
      </w:r>
      <w:r>
        <w:rPr>
          <w:sz w:val="24"/>
        </w:rPr>
        <w:tab/>
        <w:t>как</w:t>
      </w:r>
      <w:r>
        <w:rPr>
          <w:sz w:val="24"/>
        </w:rPr>
        <w:tab/>
        <w:t>эти</w:t>
      </w:r>
      <w:r>
        <w:rPr>
          <w:sz w:val="24"/>
        </w:rPr>
        <w:tab/>
        <w:t>нормы</w:t>
      </w:r>
      <w:r>
        <w:rPr>
          <w:sz w:val="24"/>
        </w:rPr>
        <w:tab/>
        <w:t>могут</w:t>
      </w:r>
      <w:r>
        <w:rPr>
          <w:sz w:val="24"/>
        </w:rPr>
        <w:tab/>
        <w:t>сказаться</w:t>
      </w:r>
      <w:r>
        <w:rPr>
          <w:sz w:val="24"/>
        </w:rPr>
        <w:tab/>
        <w:t>на</w:t>
      </w:r>
      <w:r>
        <w:rPr>
          <w:sz w:val="24"/>
        </w:rPr>
        <w:tab/>
        <w:t>поведении</w:t>
      </w:r>
      <w:r>
        <w:rPr>
          <w:sz w:val="24"/>
        </w:rPr>
        <w:tab/>
        <w:t>этих</w:t>
      </w:r>
      <w:r>
        <w:rPr>
          <w:sz w:val="24"/>
        </w:rPr>
        <w:tab/>
        <w:t>приятелей</w:t>
      </w:r>
      <w:r>
        <w:rPr>
          <w:sz w:val="24"/>
        </w:rPr>
        <w:tab/>
      </w:r>
      <w:r>
        <w:rPr>
          <w:spacing w:val="-1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(сформулируй 2 вывода)</w:t>
      </w:r>
    </w:p>
    <w:p w:rsidR="004E7696" w:rsidRDefault="004E7696">
      <w:pPr>
        <w:spacing w:line="276" w:lineRule="auto"/>
        <w:rPr>
          <w:sz w:val="24"/>
        </w:rPr>
        <w:sectPr w:rsidR="004E7696">
          <w:pgSz w:w="11910" w:h="16840"/>
          <w:pgMar w:top="1460" w:right="580" w:bottom="1440" w:left="1020" w:header="0" w:footer="1237" w:gutter="0"/>
          <w:cols w:space="720"/>
        </w:sectPr>
      </w:pP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5"/>
        <w:ind w:left="0" w:firstLine="0"/>
        <w:jc w:val="left"/>
        <w:rPr>
          <w:sz w:val="10"/>
        </w:rPr>
      </w:pPr>
    </w:p>
    <w:p w:rsidR="004E7696" w:rsidRDefault="008E0FE2">
      <w:pPr>
        <w:pStyle w:val="a3"/>
        <w:spacing w:line="20" w:lineRule="exact"/>
        <w:ind w:left="677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67400" cy="6350"/>
                <wp:effectExtent l="9525" t="9525" r="9525" b="3175"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6350"/>
                          <a:chOff x="0" y="0"/>
                          <a:chExt cx="9240" cy="10"/>
                        </a:xfrm>
                      </wpg:grpSpPr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CB873" id="Group 12" o:spid="_x0000_s1026" style="width:462pt;height:.5pt;mso-position-horizontal-relative:char;mso-position-vertical-relative:line" coordsize="9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">
                <v:line id="Line 13" o:spid="_x0000_s1027" style="position:absolute;visibility:visible;mso-wrap-style:square" from="0,5" to="924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4E7696" w:rsidRDefault="008E0FE2">
      <w:pPr>
        <w:pStyle w:val="a3"/>
        <w:spacing w:before="7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193675</wp:posOffset>
                </wp:positionV>
                <wp:extent cx="5868035" cy="1270"/>
                <wp:effectExtent l="0" t="0" r="0" b="0"/>
                <wp:wrapTopAndBottom/>
                <wp:docPr id="3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2C40" id="Freeform 11" o:spid="_x0000_s1026" style="position:absolute;margin-left:85.1pt;margin-top:15.25pt;width:462.0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spacing w:before="2"/>
        <w:ind w:left="0" w:firstLine="0"/>
        <w:jc w:val="left"/>
        <w:rPr>
          <w:sz w:val="18"/>
        </w:rPr>
      </w:pPr>
    </w:p>
    <w:p w:rsidR="004E7696" w:rsidRDefault="00C27CE0">
      <w:pPr>
        <w:pStyle w:val="a3"/>
        <w:spacing w:before="89" w:line="276" w:lineRule="auto"/>
        <w:ind w:left="115" w:right="273" w:firstLine="566"/>
      </w:pPr>
      <w:r>
        <w:t>Создаваемые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КОС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проходить</w:t>
      </w:r>
      <w:r>
        <w:rPr>
          <w:spacing w:val="71"/>
        </w:rPr>
        <w:t xml:space="preserve"> </w:t>
      </w:r>
      <w:r>
        <w:t>согласование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 школьных</w:t>
      </w:r>
      <w:r>
        <w:rPr>
          <w:spacing w:val="1"/>
        </w:rPr>
        <w:t xml:space="preserve"> </w:t>
      </w:r>
      <w:r>
        <w:t>методических объединений.</w:t>
      </w:r>
    </w:p>
    <w:p w:rsidR="004E7696" w:rsidRDefault="00C27CE0">
      <w:pPr>
        <w:pStyle w:val="a3"/>
        <w:spacing w:line="276" w:lineRule="auto"/>
        <w:ind w:left="115" w:right="270" w:firstLine="566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изменении,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</w:t>
      </w:r>
      <w:r>
        <w:rPr>
          <w:spacing w:val="1"/>
        </w:rPr>
        <w:t xml:space="preserve"> </w:t>
      </w:r>
      <w:r>
        <w:t>принимается на заседании ШМО,</w:t>
      </w:r>
      <w:r>
        <w:rPr>
          <w:spacing w:val="1"/>
        </w:rPr>
        <w:t xml:space="preserve"> </w:t>
      </w:r>
      <w:r>
        <w:t>отражается в листе регистрации изменений в</w:t>
      </w:r>
      <w:r>
        <w:rPr>
          <w:spacing w:val="1"/>
        </w:rPr>
        <w:t xml:space="preserve"> </w:t>
      </w:r>
      <w:r>
        <w:t>комплекте</w:t>
      </w:r>
      <w:r>
        <w:rPr>
          <w:spacing w:val="-1"/>
        </w:rPr>
        <w:t xml:space="preserve"> </w:t>
      </w:r>
      <w:r>
        <w:t>КОС</w:t>
      </w:r>
      <w:r>
        <w:rPr>
          <w:spacing w:val="-3"/>
        </w:rPr>
        <w:t xml:space="preserve"> </w:t>
      </w:r>
      <w:r>
        <w:t>и оформляется</w:t>
      </w:r>
      <w:r>
        <w:rPr>
          <w:spacing w:val="-1"/>
        </w:rPr>
        <w:t xml:space="preserve"> </w:t>
      </w:r>
      <w:r>
        <w:t>протоколом заседания ШМО.</w:t>
      </w:r>
    </w:p>
    <w:p w:rsidR="004E7696" w:rsidRDefault="004E7696">
      <w:pPr>
        <w:pStyle w:val="a3"/>
        <w:spacing w:before="6"/>
        <w:ind w:left="0" w:firstLine="0"/>
        <w:jc w:val="left"/>
        <w:rPr>
          <w:sz w:val="32"/>
        </w:rPr>
      </w:pPr>
    </w:p>
    <w:p w:rsidR="004E7696" w:rsidRDefault="00C27CE0">
      <w:pPr>
        <w:pStyle w:val="1"/>
        <w:numPr>
          <w:ilvl w:val="1"/>
          <w:numId w:val="22"/>
        </w:numPr>
        <w:tabs>
          <w:tab w:val="left" w:pos="2074"/>
        </w:tabs>
        <w:spacing w:line="276" w:lineRule="auto"/>
        <w:ind w:right="269" w:firstLine="707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4E7696" w:rsidRDefault="00C27CE0">
      <w:pPr>
        <w:pStyle w:val="a3"/>
        <w:spacing w:line="276" w:lineRule="auto"/>
        <w:ind w:right="2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условий)</w:t>
      </w:r>
      <w:r>
        <w:rPr>
          <w:spacing w:val="1"/>
        </w:rPr>
        <w:t xml:space="preserve"> </w:t>
      </w:r>
      <w:r w:rsidR="00CA4E8D">
        <w:rPr>
          <w:spacing w:val="1"/>
        </w:rPr>
        <w:t>МКОУ СОШ с. Усть - Соболевка</w:t>
      </w:r>
      <w:r w:rsidR="00F94597"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4E7696" w:rsidRDefault="00C27CE0">
      <w:pPr>
        <w:pStyle w:val="a3"/>
        <w:spacing w:line="276" w:lineRule="auto"/>
        <w:ind w:right="26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7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кадровые, финансовые, материально-технические и иные условия реализации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4E7696" w:rsidRDefault="00C27CE0">
      <w:pPr>
        <w:pStyle w:val="a3"/>
        <w:spacing w:line="276" w:lineRule="auto"/>
        <w:ind w:right="275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является наличие</w:t>
      </w:r>
      <w:r>
        <w:rPr>
          <w:spacing w:val="-4"/>
        </w:rPr>
        <w:t xml:space="preserve"> </w:t>
      </w:r>
      <w:r>
        <w:t>образовательной среды: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06"/>
        </w:tabs>
        <w:spacing w:line="276" w:lineRule="auto"/>
        <w:ind w:right="265" w:firstLine="707"/>
        <w:rPr>
          <w:sz w:val="28"/>
        </w:rPr>
      </w:pPr>
      <w:r>
        <w:rPr>
          <w:sz w:val="28"/>
        </w:rPr>
        <w:t>обеспечивающей достижение целей основного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573"/>
        </w:tabs>
        <w:spacing w:line="278" w:lineRule="auto"/>
        <w:ind w:right="266" w:firstLine="707"/>
        <w:rPr>
          <w:sz w:val="28"/>
        </w:rPr>
      </w:pPr>
      <w:r>
        <w:rPr>
          <w:sz w:val="28"/>
        </w:rPr>
        <w:t>гарантирующей охрану и укрепление физического, 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590"/>
        </w:tabs>
        <w:spacing w:line="276" w:lineRule="auto"/>
        <w:ind w:right="266" w:firstLine="707"/>
        <w:rPr>
          <w:sz w:val="28"/>
        </w:rPr>
      </w:pPr>
      <w:r>
        <w:rPr>
          <w:sz w:val="28"/>
        </w:rPr>
        <w:t>преемственной по отношению к начальному общему образованию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специфику возрастного психофизического развития обучающихся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4E7696" w:rsidRDefault="00C27CE0">
      <w:pPr>
        <w:pStyle w:val="a3"/>
        <w:spacing w:line="276" w:lineRule="auto"/>
        <w:ind w:right="271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 возможность: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38"/>
        </w:tabs>
        <w:spacing w:line="276" w:lineRule="auto"/>
        <w:ind w:right="273" w:firstLine="707"/>
        <w:rPr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с ОВЗ</w:t>
      </w:r>
      <w:r>
        <w:rPr>
          <w:spacing w:val="-3"/>
          <w:sz w:val="28"/>
        </w:rPr>
        <w:t xml:space="preserve"> </w:t>
      </w:r>
      <w:r>
        <w:rPr>
          <w:sz w:val="28"/>
        </w:rPr>
        <w:t>и инвалидами;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40"/>
        </w:tabs>
        <w:spacing w:line="276" w:lineRule="auto"/>
        <w:ind w:right="269" w:firstLine="707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талантливых,</w:t>
      </w:r>
      <w:r>
        <w:rPr>
          <w:spacing w:val="9"/>
          <w:sz w:val="28"/>
        </w:rPr>
        <w:t xml:space="preserve"> </w:t>
      </w:r>
      <w:r>
        <w:rPr>
          <w:sz w:val="28"/>
        </w:rPr>
        <w:t>через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деятельности,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spacing w:before="83" w:line="276" w:lineRule="auto"/>
        <w:ind w:right="265" w:firstLine="0"/>
      </w:pPr>
      <w:r>
        <w:lastRenderedPageBreak/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 культуры</w:t>
      </w:r>
      <w:r>
        <w:rPr>
          <w:spacing w:val="-1"/>
        </w:rPr>
        <w:t xml:space="preserve"> </w:t>
      </w:r>
      <w:r>
        <w:t>и спорта;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2017"/>
        </w:tabs>
        <w:spacing w:before="1" w:line="276" w:lineRule="auto"/>
        <w:ind w:right="267" w:firstLine="707"/>
        <w:rPr>
          <w:sz w:val="28"/>
        </w:rPr>
      </w:pP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 основу дальнейшего успешного образования и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722"/>
        </w:tabs>
        <w:spacing w:line="276" w:lineRule="auto"/>
        <w:ind w:right="268" w:firstLine="707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ориентаций;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2038"/>
        </w:tabs>
        <w:spacing w:before="1" w:line="276" w:lineRule="auto"/>
        <w:ind w:right="268" w:firstLine="707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69"/>
        </w:tabs>
        <w:spacing w:before="1" w:line="276" w:lineRule="auto"/>
        <w:ind w:right="272" w:firstLine="707"/>
        <w:rPr>
          <w:sz w:val="28"/>
        </w:rPr>
      </w:pP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573"/>
        </w:tabs>
        <w:spacing w:line="276" w:lineRule="auto"/>
        <w:ind w:right="274" w:firstLine="707"/>
        <w:rPr>
          <w:sz w:val="28"/>
        </w:rPr>
      </w:pPr>
      <w:r>
        <w:rPr>
          <w:sz w:val="28"/>
        </w:rPr>
        <w:t>организации сетевого взаимодействия организаций,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деятельность, направленного на повышение 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54"/>
        </w:tabs>
        <w:spacing w:line="276" w:lineRule="auto"/>
        <w:ind w:right="272" w:firstLine="707"/>
        <w:rPr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города, формирования у них лидерских качеств, опыта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программ;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933"/>
        </w:tabs>
        <w:spacing w:line="276" w:lineRule="auto"/>
        <w:ind w:right="268" w:firstLine="707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594"/>
        </w:tabs>
        <w:spacing w:line="276" w:lineRule="auto"/>
        <w:ind w:right="268" w:firstLine="707"/>
        <w:rPr>
          <w:sz w:val="28"/>
        </w:rPr>
      </w:pPr>
      <w:r>
        <w:rPr>
          <w:sz w:val="28"/>
        </w:rPr>
        <w:t>формирования у обучающихся экологической грамотности,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777"/>
        </w:tabs>
        <w:spacing w:line="276" w:lineRule="auto"/>
        <w:ind w:right="275" w:firstLine="707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деятельностного типа;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95"/>
        </w:tabs>
        <w:spacing w:before="1" w:line="276" w:lineRule="auto"/>
        <w:ind w:right="267" w:firstLine="707"/>
        <w:rPr>
          <w:sz w:val="28"/>
        </w:rPr>
      </w:pP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особенностей развития Свердловской области - субъекта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710"/>
        </w:tabs>
        <w:spacing w:line="276" w:lineRule="auto"/>
        <w:ind w:right="275" w:firstLine="707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3"/>
          <w:sz w:val="28"/>
        </w:rPr>
        <w:t xml:space="preserve"> </w:t>
      </w:r>
      <w:r>
        <w:rPr>
          <w:sz w:val="28"/>
        </w:rPr>
        <w:t>ОО,</w:t>
      </w:r>
      <w:r>
        <w:rPr>
          <w:spacing w:val="4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их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C27CE0">
      <w:pPr>
        <w:pStyle w:val="a3"/>
        <w:tabs>
          <w:tab w:val="left" w:pos="3363"/>
          <w:tab w:val="left" w:pos="5964"/>
          <w:tab w:val="left" w:pos="8414"/>
          <w:tab w:val="left" w:pos="8920"/>
        </w:tabs>
        <w:spacing w:before="83" w:line="278" w:lineRule="auto"/>
        <w:ind w:right="276" w:firstLine="0"/>
        <w:jc w:val="left"/>
      </w:pPr>
      <w:r>
        <w:lastRenderedPageBreak/>
        <w:t>профессиональной,</w:t>
      </w:r>
      <w:r>
        <w:tab/>
        <w:t>коммуникативной,</w:t>
      </w:r>
      <w:r>
        <w:tab/>
        <w:t>информационной</w:t>
      </w:r>
      <w:r>
        <w:tab/>
        <w:t>и</w:t>
      </w:r>
      <w:r>
        <w:tab/>
      </w:r>
      <w:r>
        <w:rPr>
          <w:spacing w:val="-1"/>
        </w:rPr>
        <w:t>правовой</w:t>
      </w:r>
      <w:r>
        <w:rPr>
          <w:spacing w:val="-67"/>
        </w:rPr>
        <w:t xml:space="preserve"> </w:t>
      </w:r>
      <w:r>
        <w:t>компетентности;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647"/>
        </w:tabs>
        <w:spacing w:line="276" w:lineRule="auto"/>
        <w:ind w:right="263" w:firstLine="707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финансирования.</w:t>
      </w:r>
    </w:p>
    <w:p w:rsidR="004E7696" w:rsidRDefault="004E7696">
      <w:pPr>
        <w:pStyle w:val="a3"/>
        <w:spacing w:before="2"/>
        <w:ind w:left="0" w:firstLine="0"/>
        <w:jc w:val="left"/>
        <w:rPr>
          <w:sz w:val="32"/>
        </w:rPr>
      </w:pPr>
    </w:p>
    <w:p w:rsidR="004E7696" w:rsidRDefault="00C27CE0">
      <w:pPr>
        <w:pStyle w:val="1"/>
        <w:numPr>
          <w:ilvl w:val="2"/>
          <w:numId w:val="22"/>
        </w:numPr>
        <w:tabs>
          <w:tab w:val="left" w:pos="2386"/>
        </w:tabs>
        <w:spacing w:line="276" w:lineRule="auto"/>
        <w:ind w:right="269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E7696" w:rsidRDefault="00C27CE0">
      <w:pPr>
        <w:pStyle w:val="a3"/>
        <w:spacing w:line="276" w:lineRule="auto"/>
        <w:ind w:right="272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Школа укомплектована кадрами,</w:t>
      </w:r>
      <w:r>
        <w:rPr>
          <w:spacing w:val="-67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4E7696" w:rsidRDefault="00C27CE0">
      <w:pPr>
        <w:pStyle w:val="a3"/>
        <w:ind w:left="1390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включают: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592"/>
        </w:tabs>
        <w:spacing w:before="45" w:line="276" w:lineRule="auto"/>
        <w:ind w:right="272" w:firstLine="707"/>
        <w:rPr>
          <w:sz w:val="28"/>
        </w:rPr>
      </w:pPr>
      <w:r>
        <w:rPr>
          <w:sz w:val="28"/>
        </w:rPr>
        <w:t>укомплектованность образовательной организации педагогическими,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791"/>
        </w:tabs>
        <w:spacing w:line="278" w:lineRule="auto"/>
        <w:ind w:right="273" w:firstLine="707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4E7696" w:rsidRDefault="00C27CE0">
      <w:pPr>
        <w:pStyle w:val="a4"/>
        <w:numPr>
          <w:ilvl w:val="0"/>
          <w:numId w:val="21"/>
        </w:numPr>
        <w:tabs>
          <w:tab w:val="left" w:pos="1846"/>
        </w:tabs>
        <w:spacing w:line="276" w:lineRule="auto"/>
        <w:ind w:right="273" w:firstLine="707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E7696" w:rsidRDefault="00C27CE0">
      <w:pPr>
        <w:pStyle w:val="a3"/>
        <w:spacing w:line="276" w:lineRule="auto"/>
        <w:ind w:right="26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представленные 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(ЕКС),</w:t>
      </w:r>
      <w:r>
        <w:rPr>
          <w:spacing w:val="1"/>
        </w:rPr>
        <w:t xml:space="preserve"> </w:t>
      </w:r>
      <w:r>
        <w:t>раздел</w:t>
      </w:r>
      <w:r>
        <w:rPr>
          <w:spacing w:val="7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должностей работников</w:t>
      </w:r>
      <w:r>
        <w:rPr>
          <w:spacing w:val="-4"/>
        </w:rPr>
        <w:t xml:space="preserve"> </w:t>
      </w:r>
      <w:r>
        <w:t>образования».</w:t>
      </w:r>
    </w:p>
    <w:p w:rsidR="004E7696" w:rsidRDefault="00C27CE0">
      <w:pPr>
        <w:pStyle w:val="a3"/>
        <w:spacing w:line="276" w:lineRule="auto"/>
        <w:ind w:right="266"/>
      </w:pPr>
      <w:r>
        <w:t>С</w:t>
      </w:r>
      <w:r>
        <w:rPr>
          <w:spacing w:val="20"/>
        </w:rPr>
        <w:t xml:space="preserve"> </w:t>
      </w:r>
      <w:r>
        <w:t>2020</w:t>
      </w:r>
      <w:r>
        <w:rPr>
          <w:spacing w:val="21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основу</w:t>
      </w:r>
      <w:r>
        <w:rPr>
          <w:spacing w:val="18"/>
        </w:rPr>
        <w:t xml:space="preserve"> </w:t>
      </w:r>
      <w:r>
        <w:t>должностных</w:t>
      </w:r>
      <w:r>
        <w:rPr>
          <w:spacing w:val="22"/>
        </w:rPr>
        <w:t xml:space="preserve"> </w:t>
      </w:r>
      <w:r>
        <w:t>обязанностей</w:t>
      </w:r>
      <w:r>
        <w:rPr>
          <w:spacing w:val="20"/>
        </w:rPr>
        <w:t xml:space="preserve"> </w:t>
      </w:r>
      <w:r>
        <w:t>войдут</w:t>
      </w:r>
      <w:r>
        <w:rPr>
          <w:spacing w:val="26"/>
        </w:rPr>
        <w:t xml:space="preserve"> </w:t>
      </w:r>
      <w:r>
        <w:t>представленные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"Педагог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поручены</w:t>
      </w:r>
      <w:r>
        <w:rPr>
          <w:spacing w:val="17"/>
        </w:rPr>
        <w:t xml:space="preserve"> </w:t>
      </w:r>
      <w:r>
        <w:t>работнику,</w:t>
      </w:r>
      <w:r>
        <w:rPr>
          <w:spacing w:val="17"/>
        </w:rPr>
        <w:t xml:space="preserve"> </w:t>
      </w:r>
      <w:r>
        <w:t>занимающему</w:t>
      </w:r>
      <w:r>
        <w:rPr>
          <w:spacing w:val="14"/>
        </w:rPr>
        <w:t xml:space="preserve"> </w:t>
      </w:r>
      <w:r>
        <w:t>данную</w:t>
      </w:r>
      <w:r>
        <w:rPr>
          <w:spacing w:val="18"/>
        </w:rPr>
        <w:t xml:space="preserve"> </w:t>
      </w:r>
      <w:r>
        <w:t>должность.</w:t>
      </w:r>
    </w:p>
    <w:p w:rsidR="004E7696" w:rsidRDefault="004E7696">
      <w:pPr>
        <w:spacing w:line="276" w:lineRule="auto"/>
        <w:sectPr w:rsidR="004E7696">
          <w:pgSz w:w="11910" w:h="16840"/>
          <w:pgMar w:top="1460" w:right="580" w:bottom="1500" w:left="1020" w:header="0" w:footer="1237" w:gutter="0"/>
          <w:cols w:space="720"/>
        </w:sectPr>
      </w:pPr>
    </w:p>
    <w:p w:rsidR="004E7696" w:rsidRDefault="008E0FE2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6234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7178040" cy="841375"/>
                <wp:effectExtent l="0" t="0" r="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040" cy="841375"/>
                          <a:chOff x="0" y="-7"/>
                          <a:chExt cx="11304" cy="1325"/>
                        </a:xfrm>
                      </wpg:grpSpPr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75" y="0"/>
                            <a:ext cx="231" cy="13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"/>
                        <wps:cNvSpPr>
                          <a:spLocks/>
                        </wps:cNvSpPr>
                        <wps:spPr bwMode="auto">
                          <a:xfrm>
                            <a:off x="775" y="0"/>
                            <a:ext cx="231" cy="1311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231"/>
                              <a:gd name="T2" fmla="*/ 1310 h 1311"/>
                              <a:gd name="T3" fmla="+- 0 1006 775"/>
                              <a:gd name="T4" fmla="*/ T3 w 231"/>
                              <a:gd name="T5" fmla="*/ 1310 h 1311"/>
                              <a:gd name="T6" fmla="+- 0 1006 775"/>
                              <a:gd name="T7" fmla="*/ T6 w 231"/>
                              <a:gd name="T8" fmla="*/ 0 h 1311"/>
                              <a:gd name="T9" fmla="+- 0 775 775"/>
                              <a:gd name="T10" fmla="*/ T9 w 231"/>
                              <a:gd name="T11" fmla="*/ 0 h 1311"/>
                              <a:gd name="T12" fmla="+- 0 775 775"/>
                              <a:gd name="T13" fmla="*/ T12 w 231"/>
                              <a:gd name="T14" fmla="*/ 1310 h 131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31" h="1311">
                                <a:moveTo>
                                  <a:pt x="0" y="1310"/>
                                </a:moveTo>
                                <a:lnTo>
                                  <a:pt x="231" y="1310"/>
                                </a:lnTo>
                                <a:lnTo>
                                  <a:pt x="23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303"/>
                            <a:ext cx="11304" cy="15"/>
                          </a:xfrm>
                          <a:prstGeom prst="rect">
                            <a:avLst/>
                          </a:pr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17319" id="Group 7" o:spid="_x0000_s1026" style="position:absolute;margin-left:0;margin-top:-.35pt;width:565.2pt;height:66.25pt;z-index:-27081728;mso-position-horizontal-relative:page;mso-position-vertical-relative:page" coordorigin=",-7" coordsize="11304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">
                <v:rect id="Rectangle 10" o:spid="_x0000_s1027" style="position:absolute;left:775;width:231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7VcMA&#10;AADbAAAADwAAAGRycy9kb3ducmV2LnhtbESPT4vCMBTE7wt+h/AEb2uqBy1do0hBFDytf2CPj+bZ&#10;VJuX0sTafnuzsLDHYWZ+w6w2va1FR62vHCuYTRMQxIXTFZcKLufdZwrCB2SNtWNSMJCHzXr0scJM&#10;uxd/U3cKpYgQ9hkqMCE0mZS+MGTRT11DHL2bay2GKNtS6hZfEW5rOU+ShbRYcVww2FBuqHicnlbB&#10;Ib0X+dUOx2Vq7vufWZcv3GNQajLut18gAvXhP/zXPmgF8yX8fok/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Z7VcMAAADbAAAADwAAAAAAAAAAAAAAAACYAgAAZHJzL2Rv&#10;d25yZXYueG1sUEsFBgAAAAAEAAQA9QAAAIgDAAAAAA==&#10;" fillcolor="#4f81bc" stroked="f"/>
                <v:shape id="AutoShape 9" o:spid="_x0000_s1028" style="position:absolute;left:775;width:231;height:1311;visibility:visible;mso-wrap-style:square;v-text-anchor:top" coordsize="231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01sIA&#10;AADbAAAADwAAAGRycy9kb3ducmV2LnhtbESPTWvCQBCG7wX/wzKCt7pRsJToKiIExJMfLfQ4ZMck&#10;uDsbsmuM/vrOodDj8M77zDyrzeCd6qmLTWADs2kGirgMtuHKwNeleP8EFROyRReYDDwpwmY9elth&#10;bsODT9SfU6UEwjFHA3VKba51LGvyGKehJZbsGjqPScau0rbDh8C90/Ms+9AeG5YLNba0q6m8ne9e&#10;KAe8/MRDsSiy5/fr6Hvn4qkwZjIetktQiYb0v/zX3lsDc3lWXMQD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nTWwgAAANsAAAAPAAAAAAAAAAAAAAAAAJgCAABkcnMvZG93&#10;bnJldi54bWxQSwUGAAAAAAQABAD1AAAAhwMAAAAA&#10;" path="m,1310r231,l231,m,l,1310e" filled="f" strokecolor="#4f81bc" strokeweight=".72pt">
                  <v:path arrowok="t" o:connecttype="custom" o:connectlocs="0,1310;231,1310;231,0;0,0;0,1310" o:connectangles="0,0,0,0,0"/>
                </v:shape>
                <v:rect id="Rectangle 8" o:spid="_x0000_s1029" style="position:absolute;top:1303;width:11304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9WcMA&#10;AADbAAAADwAAAGRycy9kb3ducmV2LnhtbESP0WrCQBRE3wv+w3IF3+pGwVKjq4igaEsfTPyAS/aa&#10;jWbvhuxqYr++Wyj0cZiZM8xy3dtaPKj1lWMFk3ECgrhwuuJSwTnfvb6D8AFZY+2YFDzJw3o1eFli&#10;ql3HJ3pkoRQRwj5FBSaEJpXSF4Ys+rFriKN3ca3FEGVbSt1iF+G2ltMkeZMWK44LBhvaGipu2d0q&#10;yD+7Ip9kwX99f1B1vOSz/dU0So2G/WYBIlAf/sN/7YNWMJ3D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49WcMAAADbAAAADwAAAAAAAAAAAAAAAACYAgAAZHJzL2Rv&#10;d25yZXYueG1sUEsFBgAAAAAEAAQA9QAAAIgDAAAAAA==&#10;" fillcolor="#497dba" stroked="f"/>
                <w10:wrap anchorx="page" anchory="page"/>
              </v:group>
            </w:pict>
          </mc:Fallback>
        </mc:AlternateContent>
      </w:r>
    </w:p>
    <w:p w:rsidR="004E7696" w:rsidRDefault="004E7696">
      <w:pPr>
        <w:pStyle w:val="a3"/>
        <w:ind w:left="0" w:firstLine="0"/>
        <w:jc w:val="left"/>
        <w:rPr>
          <w:sz w:val="20"/>
        </w:rPr>
      </w:pPr>
    </w:p>
    <w:p w:rsidR="004E7696" w:rsidRDefault="004E7696">
      <w:pPr>
        <w:pStyle w:val="a3"/>
        <w:ind w:left="0" w:firstLine="0"/>
        <w:jc w:val="left"/>
        <w:rPr>
          <w:sz w:val="22"/>
        </w:rPr>
      </w:pPr>
    </w:p>
    <w:p w:rsidR="004E7696" w:rsidRDefault="00C27CE0">
      <w:pPr>
        <w:ind w:left="3465" w:right="2760" w:hanging="1203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4F81BC"/>
          <w:sz w:val="24"/>
        </w:rPr>
        <w:t>Муниципальное</w:t>
      </w:r>
      <w:r>
        <w:rPr>
          <w:rFonts w:ascii="Cambria" w:hAnsi="Cambria"/>
          <w:b/>
          <w:color w:val="4F81BC"/>
          <w:spacing w:val="-10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автономное</w:t>
      </w:r>
      <w:r>
        <w:rPr>
          <w:rFonts w:ascii="Cambria" w:hAnsi="Cambria"/>
          <w:b/>
          <w:color w:val="4F81BC"/>
          <w:spacing w:val="-11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общеобразовательное</w:t>
      </w:r>
      <w:r>
        <w:rPr>
          <w:rFonts w:ascii="Cambria" w:hAnsi="Cambria"/>
          <w:b/>
          <w:color w:val="4F81BC"/>
          <w:spacing w:val="-10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учреждение</w:t>
      </w:r>
      <w:r>
        <w:rPr>
          <w:rFonts w:ascii="Cambria" w:hAnsi="Cambria"/>
          <w:b/>
          <w:color w:val="4F81BC"/>
          <w:spacing w:val="-49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средняя</w:t>
      </w:r>
      <w:r>
        <w:rPr>
          <w:rFonts w:ascii="Cambria" w:hAnsi="Cambria"/>
          <w:b/>
          <w:color w:val="4F81BC"/>
          <w:spacing w:val="-2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общеобразовательная</w:t>
      </w:r>
      <w:r>
        <w:rPr>
          <w:rFonts w:ascii="Cambria" w:hAnsi="Cambria"/>
          <w:b/>
          <w:color w:val="4F81BC"/>
          <w:spacing w:val="-2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школа</w:t>
      </w:r>
      <w:r>
        <w:rPr>
          <w:rFonts w:ascii="Cambria" w:hAnsi="Cambria"/>
          <w:b/>
          <w:color w:val="4F81BC"/>
          <w:spacing w:val="2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№</w:t>
      </w:r>
      <w:r>
        <w:rPr>
          <w:rFonts w:ascii="Cambria" w:hAnsi="Cambria"/>
          <w:b/>
          <w:color w:val="4F81BC"/>
          <w:spacing w:val="-3"/>
          <w:sz w:val="24"/>
        </w:rPr>
        <w:t xml:space="preserve"> </w:t>
      </w:r>
      <w:r>
        <w:rPr>
          <w:rFonts w:ascii="Cambria" w:hAnsi="Cambria"/>
          <w:b/>
          <w:color w:val="4F81BC"/>
          <w:sz w:val="24"/>
        </w:rPr>
        <w:t>26</w:t>
      </w: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spacing w:before="8"/>
        <w:ind w:left="0" w:firstLine="0"/>
        <w:jc w:val="left"/>
        <w:rPr>
          <w:rFonts w:ascii="Cambria"/>
          <w:b/>
          <w:sz w:val="29"/>
        </w:rPr>
      </w:pPr>
    </w:p>
    <w:p w:rsidR="004E7696" w:rsidRDefault="00C27CE0">
      <w:pPr>
        <w:spacing w:before="90"/>
        <w:ind w:right="111"/>
        <w:jc w:val="right"/>
        <w:rPr>
          <w:sz w:val="24"/>
        </w:rPr>
      </w:pPr>
      <w:r>
        <w:rPr>
          <w:sz w:val="24"/>
        </w:rPr>
        <w:t>636</w:t>
      </w:r>
    </w:p>
    <w:p w:rsidR="004E7696" w:rsidRDefault="004E7696">
      <w:pPr>
        <w:jc w:val="right"/>
        <w:rPr>
          <w:sz w:val="24"/>
        </w:rPr>
        <w:sectPr w:rsidR="004E7696">
          <w:headerReference w:type="default" r:id="rId40"/>
          <w:footerReference w:type="default" r:id="rId41"/>
          <w:pgSz w:w="16840" w:h="11910" w:orient="landscape"/>
          <w:pgMar w:top="0" w:right="1020" w:bottom="280" w:left="2420" w:header="0" w:footer="0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left="222" w:right="223" w:firstLine="0"/>
      </w:pPr>
      <w:r>
        <w:lastRenderedPageBreak/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 49) проводится в</w:t>
      </w:r>
      <w:r>
        <w:rPr>
          <w:spacing w:val="1"/>
        </w:rPr>
        <w:t xml:space="preserve"> </w:t>
      </w:r>
      <w:r>
        <w:t>целях подтверждения их соответствия занимаемым должностям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</w:p>
    <w:p w:rsidR="004E7696" w:rsidRDefault="00C27CE0">
      <w:pPr>
        <w:pStyle w:val="a3"/>
        <w:spacing w:before="1" w:line="276" w:lineRule="auto"/>
        <w:ind w:left="222" w:right="223" w:firstLine="427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подтверждения их соответствия занимаемым должностям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формируемой</w:t>
      </w:r>
      <w:r>
        <w:rPr>
          <w:spacing w:val="13"/>
        </w:rPr>
        <w:t xml:space="preserve"> </w:t>
      </w:r>
      <w:r w:rsidR="00867C1F">
        <w:t>МКОУ СОШ С. УСТЬ - СОБОЛЕВКА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Порядком проведения аттестации педагогических работников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07.04.2014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 276.</w:t>
      </w:r>
    </w:p>
    <w:p w:rsidR="004E7696" w:rsidRDefault="00C27CE0">
      <w:pPr>
        <w:pStyle w:val="a3"/>
        <w:spacing w:line="276" w:lineRule="auto"/>
        <w:ind w:left="222" w:right="227" w:firstLine="427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6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67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 и частных</w:t>
      </w:r>
      <w:r>
        <w:rPr>
          <w:spacing w:val="1"/>
        </w:rPr>
        <w:t xml:space="preserve"> </w:t>
      </w:r>
      <w:r>
        <w:t>организаций, осуществляется аттестационными</w:t>
      </w:r>
      <w:r>
        <w:rPr>
          <w:spacing w:val="1"/>
        </w:rPr>
        <w:t xml:space="preserve"> </w:t>
      </w:r>
      <w:r>
        <w:t>комиссиями, формируемыми уполномоченными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4E7696" w:rsidRDefault="00C27CE0">
      <w:pPr>
        <w:pStyle w:val="a3"/>
        <w:spacing w:before="2" w:line="276" w:lineRule="auto"/>
        <w:ind w:left="222" w:right="229" w:firstLine="42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-67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нормативно-правовому</w:t>
      </w:r>
      <w:r>
        <w:rPr>
          <w:spacing w:val="-5"/>
        </w:rPr>
        <w:t xml:space="preserve"> </w:t>
      </w:r>
      <w:r>
        <w:t>регулированию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труда.</w:t>
      </w:r>
    </w:p>
    <w:p w:rsidR="004E7696" w:rsidRDefault="00C27CE0">
      <w:pPr>
        <w:pStyle w:val="a3"/>
        <w:ind w:left="927" w:firstLine="0"/>
      </w:pPr>
      <w:r>
        <w:t>Школа</w:t>
      </w:r>
      <w:r>
        <w:rPr>
          <w:spacing w:val="-4"/>
        </w:rPr>
        <w:t xml:space="preserve"> </w:t>
      </w:r>
      <w:r>
        <w:t>укомплектована</w:t>
      </w:r>
      <w:r>
        <w:rPr>
          <w:spacing w:val="-4"/>
        </w:rPr>
        <w:t xml:space="preserve"> </w:t>
      </w:r>
      <w:r>
        <w:t>вспомогательным</w:t>
      </w:r>
      <w:r>
        <w:rPr>
          <w:spacing w:val="-7"/>
        </w:rPr>
        <w:t xml:space="preserve"> </w:t>
      </w:r>
      <w:r>
        <w:t>персоналом.</w:t>
      </w:r>
    </w:p>
    <w:p w:rsidR="004E7696" w:rsidRDefault="00C27CE0">
      <w:pPr>
        <w:pStyle w:val="a3"/>
        <w:spacing w:before="48" w:line="276" w:lineRule="auto"/>
        <w:ind w:left="222" w:right="228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 работников. Профессионализм работы педагога 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условий развития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их успешной</w:t>
      </w:r>
      <w:r>
        <w:rPr>
          <w:spacing w:val="-1"/>
        </w:rPr>
        <w:t xml:space="preserve"> </w:t>
      </w:r>
      <w:r>
        <w:t>социализации.</w:t>
      </w:r>
    </w:p>
    <w:p w:rsidR="004E7696" w:rsidRDefault="00C27CE0">
      <w:pPr>
        <w:pStyle w:val="a3"/>
        <w:spacing w:line="276" w:lineRule="auto"/>
        <w:ind w:left="222" w:right="229"/>
      </w:pPr>
      <w:r>
        <w:t>Обновленные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повышают</w:t>
      </w:r>
      <w:r>
        <w:rPr>
          <w:spacing w:val="65"/>
        </w:rPr>
        <w:t xml:space="preserve"> </w:t>
      </w:r>
      <w:r>
        <w:t>традиционные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создают</w:t>
      </w:r>
      <w:r>
        <w:rPr>
          <w:spacing w:val="65"/>
        </w:rPr>
        <w:t xml:space="preserve"> </w:t>
      </w:r>
      <w:r>
        <w:t>новые</w:t>
      </w:r>
      <w:r>
        <w:rPr>
          <w:spacing w:val="66"/>
        </w:rPr>
        <w:t xml:space="preserve"> </w:t>
      </w:r>
      <w:r>
        <w:t>требования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качеству</w:t>
      </w:r>
    </w:p>
    <w:p w:rsidR="004E7696" w:rsidRDefault="004E7696">
      <w:pPr>
        <w:spacing w:line="276" w:lineRule="auto"/>
        <w:sectPr w:rsidR="004E7696">
          <w:headerReference w:type="default" r:id="rId42"/>
          <w:footerReference w:type="default" r:id="rId43"/>
          <w:pgSz w:w="11910" w:h="16840"/>
          <w:pgMar w:top="1440" w:right="620" w:bottom="1480" w:left="1480" w:header="0" w:footer="1289" w:gutter="0"/>
          <w:pgNumType w:start="637"/>
          <w:cols w:space="720"/>
        </w:sectPr>
      </w:pPr>
    </w:p>
    <w:p w:rsidR="004E7696" w:rsidRDefault="00C27CE0">
      <w:pPr>
        <w:pStyle w:val="a3"/>
        <w:spacing w:before="79" w:line="278" w:lineRule="auto"/>
        <w:ind w:left="222" w:right="227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E7696" w:rsidRDefault="00C27CE0">
      <w:pPr>
        <w:pStyle w:val="a3"/>
        <w:spacing w:line="276" w:lineRule="auto"/>
        <w:ind w:left="222" w:right="224"/>
      </w:pPr>
      <w:r>
        <w:t>При сохранении лучших традиций подготовки учителей 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 профессиональной деятельности в области обучения,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67C1F">
        <w:t>МКОУ СОШ С. УСТЬ - СОБОЛЕВКА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 нормативно-правовых</w:t>
      </w:r>
      <w:r>
        <w:rPr>
          <w:spacing w:val="-4"/>
        </w:rPr>
        <w:t xml:space="preserve"> </w:t>
      </w:r>
      <w:r>
        <w:t>документов:</w:t>
      </w:r>
    </w:p>
    <w:p w:rsidR="004E7696" w:rsidRDefault="00C27CE0">
      <w:pPr>
        <w:pStyle w:val="a4"/>
        <w:numPr>
          <w:ilvl w:val="0"/>
          <w:numId w:val="20"/>
        </w:numPr>
        <w:tabs>
          <w:tab w:val="left" w:pos="1122"/>
        </w:tabs>
        <w:spacing w:line="276" w:lineRule="auto"/>
        <w:ind w:right="225" w:firstLine="707"/>
        <w:rPr>
          <w:sz w:val="28"/>
        </w:rPr>
      </w:pPr>
      <w:r>
        <w:rPr>
          <w:sz w:val="28"/>
        </w:rPr>
        <w:t>Постановления Правительства РФ от 28.05.2014 г. № 3241-п-П8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организаций»;</w:t>
      </w:r>
    </w:p>
    <w:p w:rsidR="004E7696" w:rsidRDefault="00C27CE0">
      <w:pPr>
        <w:pStyle w:val="a4"/>
        <w:numPr>
          <w:ilvl w:val="0"/>
          <w:numId w:val="20"/>
        </w:numPr>
        <w:tabs>
          <w:tab w:val="left" w:pos="1115"/>
        </w:tabs>
        <w:spacing w:line="276" w:lineRule="auto"/>
        <w:ind w:right="224" w:firstLine="707"/>
        <w:rPr>
          <w:sz w:val="28"/>
        </w:rPr>
      </w:pPr>
      <w:r>
        <w:rPr>
          <w:sz w:val="28"/>
        </w:rPr>
        <w:t>Приказа</w:t>
      </w:r>
      <w:r>
        <w:rPr>
          <w:spacing w:val="1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9"/>
          <w:sz w:val="28"/>
        </w:rPr>
        <w:t xml:space="preserve"> </w:t>
      </w:r>
      <w:r>
        <w:rPr>
          <w:sz w:val="28"/>
        </w:rPr>
        <w:t>труда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20"/>
          <w:sz w:val="28"/>
        </w:rPr>
        <w:t xml:space="preserve"> </w:t>
      </w:r>
      <w:r>
        <w:rPr>
          <w:sz w:val="28"/>
        </w:rPr>
        <w:t>РФ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18.10.2013</w:t>
      </w:r>
      <w:r>
        <w:rPr>
          <w:spacing w:val="-68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544н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(педагогическая деятельность в сфере дополнительного, начального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-2"/>
          <w:sz w:val="28"/>
        </w:rPr>
        <w:t xml:space="preserve"> </w:t>
      </w:r>
      <w:r>
        <w:rPr>
          <w:sz w:val="28"/>
        </w:rPr>
        <w:t>(воспитатель,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учитель)».</w:t>
      </w:r>
    </w:p>
    <w:p w:rsidR="004E7696" w:rsidRDefault="008E0FE2">
      <w:pPr>
        <w:pStyle w:val="a3"/>
        <w:spacing w:line="276" w:lineRule="auto"/>
        <w:ind w:left="222" w:right="2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23526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473710</wp:posOffset>
                </wp:positionV>
                <wp:extent cx="6085205" cy="4648835"/>
                <wp:effectExtent l="0" t="0" r="0" b="0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5205" cy="4648835"/>
                        </a:xfrm>
                        <a:custGeom>
                          <a:avLst/>
                          <a:gdLst>
                            <a:gd name="T0" fmla="+- 0 4674 1589"/>
                            <a:gd name="T1" fmla="*/ T0 w 9583"/>
                            <a:gd name="T2" fmla="+- 0 8058 746"/>
                            <a:gd name="T3" fmla="*/ 8058 h 7321"/>
                            <a:gd name="T4" fmla="+- 0 1599 1589"/>
                            <a:gd name="T5" fmla="*/ T4 w 9583"/>
                            <a:gd name="T6" fmla="+- 0 8058 746"/>
                            <a:gd name="T7" fmla="*/ 8058 h 7321"/>
                            <a:gd name="T8" fmla="+- 0 1589 1589"/>
                            <a:gd name="T9" fmla="*/ T8 w 9583"/>
                            <a:gd name="T10" fmla="+- 0 8058 746"/>
                            <a:gd name="T11" fmla="*/ 8058 h 7321"/>
                            <a:gd name="T12" fmla="+- 0 1589 1589"/>
                            <a:gd name="T13" fmla="*/ T12 w 9583"/>
                            <a:gd name="T14" fmla="+- 0 8067 746"/>
                            <a:gd name="T15" fmla="*/ 8067 h 7321"/>
                            <a:gd name="T16" fmla="+- 0 1599 1589"/>
                            <a:gd name="T17" fmla="*/ T16 w 9583"/>
                            <a:gd name="T18" fmla="+- 0 8067 746"/>
                            <a:gd name="T19" fmla="*/ 8067 h 7321"/>
                            <a:gd name="T20" fmla="+- 0 4674 1589"/>
                            <a:gd name="T21" fmla="*/ T20 w 9583"/>
                            <a:gd name="T22" fmla="+- 0 8067 746"/>
                            <a:gd name="T23" fmla="*/ 8067 h 7321"/>
                            <a:gd name="T24" fmla="+- 0 4674 1589"/>
                            <a:gd name="T25" fmla="*/ T24 w 9583"/>
                            <a:gd name="T26" fmla="+- 0 8058 746"/>
                            <a:gd name="T27" fmla="*/ 8058 h 7321"/>
                            <a:gd name="T28" fmla="+- 0 4674 1589"/>
                            <a:gd name="T29" fmla="*/ T28 w 9583"/>
                            <a:gd name="T30" fmla="+- 0 746 746"/>
                            <a:gd name="T31" fmla="*/ 746 h 7321"/>
                            <a:gd name="T32" fmla="+- 0 1599 1589"/>
                            <a:gd name="T33" fmla="*/ T32 w 9583"/>
                            <a:gd name="T34" fmla="+- 0 746 746"/>
                            <a:gd name="T35" fmla="*/ 746 h 7321"/>
                            <a:gd name="T36" fmla="+- 0 1589 1589"/>
                            <a:gd name="T37" fmla="*/ T36 w 9583"/>
                            <a:gd name="T38" fmla="+- 0 746 746"/>
                            <a:gd name="T39" fmla="*/ 746 h 7321"/>
                            <a:gd name="T40" fmla="+- 0 1589 1589"/>
                            <a:gd name="T41" fmla="*/ T40 w 9583"/>
                            <a:gd name="T42" fmla="+- 0 756 746"/>
                            <a:gd name="T43" fmla="*/ 756 h 7321"/>
                            <a:gd name="T44" fmla="+- 0 1589 1589"/>
                            <a:gd name="T45" fmla="*/ T44 w 9583"/>
                            <a:gd name="T46" fmla="+- 0 756 746"/>
                            <a:gd name="T47" fmla="*/ 756 h 7321"/>
                            <a:gd name="T48" fmla="+- 0 1589 1589"/>
                            <a:gd name="T49" fmla="*/ T48 w 9583"/>
                            <a:gd name="T50" fmla="+- 0 8058 746"/>
                            <a:gd name="T51" fmla="*/ 8058 h 7321"/>
                            <a:gd name="T52" fmla="+- 0 1599 1589"/>
                            <a:gd name="T53" fmla="*/ T52 w 9583"/>
                            <a:gd name="T54" fmla="+- 0 8058 746"/>
                            <a:gd name="T55" fmla="*/ 8058 h 7321"/>
                            <a:gd name="T56" fmla="+- 0 1599 1589"/>
                            <a:gd name="T57" fmla="*/ T56 w 9583"/>
                            <a:gd name="T58" fmla="+- 0 756 746"/>
                            <a:gd name="T59" fmla="*/ 756 h 7321"/>
                            <a:gd name="T60" fmla="+- 0 4674 1589"/>
                            <a:gd name="T61" fmla="*/ T60 w 9583"/>
                            <a:gd name="T62" fmla="+- 0 756 746"/>
                            <a:gd name="T63" fmla="*/ 756 h 7321"/>
                            <a:gd name="T64" fmla="+- 0 4674 1589"/>
                            <a:gd name="T65" fmla="*/ T64 w 9583"/>
                            <a:gd name="T66" fmla="+- 0 746 746"/>
                            <a:gd name="T67" fmla="*/ 746 h 7321"/>
                            <a:gd name="T68" fmla="+- 0 11172 1589"/>
                            <a:gd name="T69" fmla="*/ T68 w 9583"/>
                            <a:gd name="T70" fmla="+- 0 8058 746"/>
                            <a:gd name="T71" fmla="*/ 8058 h 7321"/>
                            <a:gd name="T72" fmla="+- 0 11162 1589"/>
                            <a:gd name="T73" fmla="*/ T72 w 9583"/>
                            <a:gd name="T74" fmla="+- 0 8058 746"/>
                            <a:gd name="T75" fmla="*/ 8058 h 7321"/>
                            <a:gd name="T76" fmla="+- 0 4683 1589"/>
                            <a:gd name="T77" fmla="*/ T76 w 9583"/>
                            <a:gd name="T78" fmla="+- 0 8058 746"/>
                            <a:gd name="T79" fmla="*/ 8058 h 7321"/>
                            <a:gd name="T80" fmla="+- 0 4674 1589"/>
                            <a:gd name="T81" fmla="*/ T80 w 9583"/>
                            <a:gd name="T82" fmla="+- 0 8058 746"/>
                            <a:gd name="T83" fmla="*/ 8058 h 7321"/>
                            <a:gd name="T84" fmla="+- 0 4674 1589"/>
                            <a:gd name="T85" fmla="*/ T84 w 9583"/>
                            <a:gd name="T86" fmla="+- 0 8067 746"/>
                            <a:gd name="T87" fmla="*/ 8067 h 7321"/>
                            <a:gd name="T88" fmla="+- 0 4683 1589"/>
                            <a:gd name="T89" fmla="*/ T88 w 9583"/>
                            <a:gd name="T90" fmla="+- 0 8067 746"/>
                            <a:gd name="T91" fmla="*/ 8067 h 7321"/>
                            <a:gd name="T92" fmla="+- 0 11162 1589"/>
                            <a:gd name="T93" fmla="*/ T92 w 9583"/>
                            <a:gd name="T94" fmla="+- 0 8067 746"/>
                            <a:gd name="T95" fmla="*/ 8067 h 7321"/>
                            <a:gd name="T96" fmla="+- 0 11172 1589"/>
                            <a:gd name="T97" fmla="*/ T96 w 9583"/>
                            <a:gd name="T98" fmla="+- 0 8067 746"/>
                            <a:gd name="T99" fmla="*/ 8067 h 7321"/>
                            <a:gd name="T100" fmla="+- 0 11172 1589"/>
                            <a:gd name="T101" fmla="*/ T100 w 9583"/>
                            <a:gd name="T102" fmla="+- 0 8058 746"/>
                            <a:gd name="T103" fmla="*/ 8058 h 7321"/>
                            <a:gd name="T104" fmla="+- 0 11172 1589"/>
                            <a:gd name="T105" fmla="*/ T104 w 9583"/>
                            <a:gd name="T106" fmla="+- 0 746 746"/>
                            <a:gd name="T107" fmla="*/ 746 h 7321"/>
                            <a:gd name="T108" fmla="+- 0 11162 1589"/>
                            <a:gd name="T109" fmla="*/ T108 w 9583"/>
                            <a:gd name="T110" fmla="+- 0 746 746"/>
                            <a:gd name="T111" fmla="*/ 746 h 7321"/>
                            <a:gd name="T112" fmla="+- 0 4683 1589"/>
                            <a:gd name="T113" fmla="*/ T112 w 9583"/>
                            <a:gd name="T114" fmla="+- 0 746 746"/>
                            <a:gd name="T115" fmla="*/ 746 h 7321"/>
                            <a:gd name="T116" fmla="+- 0 4674 1589"/>
                            <a:gd name="T117" fmla="*/ T116 w 9583"/>
                            <a:gd name="T118" fmla="+- 0 746 746"/>
                            <a:gd name="T119" fmla="*/ 746 h 7321"/>
                            <a:gd name="T120" fmla="+- 0 4674 1589"/>
                            <a:gd name="T121" fmla="*/ T120 w 9583"/>
                            <a:gd name="T122" fmla="+- 0 756 746"/>
                            <a:gd name="T123" fmla="*/ 756 h 7321"/>
                            <a:gd name="T124" fmla="+- 0 4674 1589"/>
                            <a:gd name="T125" fmla="*/ T124 w 9583"/>
                            <a:gd name="T126" fmla="+- 0 756 746"/>
                            <a:gd name="T127" fmla="*/ 756 h 7321"/>
                            <a:gd name="T128" fmla="+- 0 4674 1589"/>
                            <a:gd name="T129" fmla="*/ T128 w 9583"/>
                            <a:gd name="T130" fmla="+- 0 8058 746"/>
                            <a:gd name="T131" fmla="*/ 8058 h 7321"/>
                            <a:gd name="T132" fmla="+- 0 4683 1589"/>
                            <a:gd name="T133" fmla="*/ T132 w 9583"/>
                            <a:gd name="T134" fmla="+- 0 8058 746"/>
                            <a:gd name="T135" fmla="*/ 8058 h 7321"/>
                            <a:gd name="T136" fmla="+- 0 4683 1589"/>
                            <a:gd name="T137" fmla="*/ T136 w 9583"/>
                            <a:gd name="T138" fmla="+- 0 756 746"/>
                            <a:gd name="T139" fmla="*/ 756 h 7321"/>
                            <a:gd name="T140" fmla="+- 0 11162 1589"/>
                            <a:gd name="T141" fmla="*/ T140 w 9583"/>
                            <a:gd name="T142" fmla="+- 0 756 746"/>
                            <a:gd name="T143" fmla="*/ 756 h 7321"/>
                            <a:gd name="T144" fmla="+- 0 11162 1589"/>
                            <a:gd name="T145" fmla="*/ T144 w 9583"/>
                            <a:gd name="T146" fmla="+- 0 8058 746"/>
                            <a:gd name="T147" fmla="*/ 8058 h 7321"/>
                            <a:gd name="T148" fmla="+- 0 11172 1589"/>
                            <a:gd name="T149" fmla="*/ T148 w 9583"/>
                            <a:gd name="T150" fmla="+- 0 8058 746"/>
                            <a:gd name="T151" fmla="*/ 8058 h 7321"/>
                            <a:gd name="T152" fmla="+- 0 11172 1589"/>
                            <a:gd name="T153" fmla="*/ T152 w 9583"/>
                            <a:gd name="T154" fmla="+- 0 756 746"/>
                            <a:gd name="T155" fmla="*/ 756 h 7321"/>
                            <a:gd name="T156" fmla="+- 0 11172 1589"/>
                            <a:gd name="T157" fmla="*/ T156 w 9583"/>
                            <a:gd name="T158" fmla="+- 0 756 746"/>
                            <a:gd name="T159" fmla="*/ 756 h 7321"/>
                            <a:gd name="T160" fmla="+- 0 11172 1589"/>
                            <a:gd name="T161" fmla="*/ T160 w 9583"/>
                            <a:gd name="T162" fmla="+- 0 746 746"/>
                            <a:gd name="T163" fmla="*/ 746 h 73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583" h="7321">
                              <a:moveTo>
                                <a:pt x="3085" y="7312"/>
                              </a:moveTo>
                              <a:lnTo>
                                <a:pt x="10" y="7312"/>
                              </a:lnTo>
                              <a:lnTo>
                                <a:pt x="0" y="7312"/>
                              </a:lnTo>
                              <a:lnTo>
                                <a:pt x="0" y="7321"/>
                              </a:lnTo>
                              <a:lnTo>
                                <a:pt x="10" y="7321"/>
                              </a:lnTo>
                              <a:lnTo>
                                <a:pt x="3085" y="7321"/>
                              </a:lnTo>
                              <a:lnTo>
                                <a:pt x="3085" y="7312"/>
                              </a:lnTo>
                              <a:close/>
                              <a:moveTo>
                                <a:pt x="308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7312"/>
                              </a:lnTo>
                              <a:lnTo>
                                <a:pt x="10" y="7312"/>
                              </a:lnTo>
                              <a:lnTo>
                                <a:pt x="10" y="10"/>
                              </a:lnTo>
                              <a:lnTo>
                                <a:pt x="3085" y="10"/>
                              </a:lnTo>
                              <a:lnTo>
                                <a:pt x="3085" y="0"/>
                              </a:lnTo>
                              <a:close/>
                              <a:moveTo>
                                <a:pt x="9583" y="7312"/>
                              </a:moveTo>
                              <a:lnTo>
                                <a:pt x="9573" y="7312"/>
                              </a:lnTo>
                              <a:lnTo>
                                <a:pt x="3094" y="7312"/>
                              </a:lnTo>
                              <a:lnTo>
                                <a:pt x="3085" y="7312"/>
                              </a:lnTo>
                              <a:lnTo>
                                <a:pt x="3085" y="7321"/>
                              </a:lnTo>
                              <a:lnTo>
                                <a:pt x="3094" y="7321"/>
                              </a:lnTo>
                              <a:lnTo>
                                <a:pt x="9573" y="7321"/>
                              </a:lnTo>
                              <a:lnTo>
                                <a:pt x="9583" y="7321"/>
                              </a:lnTo>
                              <a:lnTo>
                                <a:pt x="9583" y="7312"/>
                              </a:lnTo>
                              <a:close/>
                              <a:moveTo>
                                <a:pt x="9583" y="0"/>
                              </a:moveTo>
                              <a:lnTo>
                                <a:pt x="9573" y="0"/>
                              </a:lnTo>
                              <a:lnTo>
                                <a:pt x="3094" y="0"/>
                              </a:lnTo>
                              <a:lnTo>
                                <a:pt x="3085" y="0"/>
                              </a:lnTo>
                              <a:lnTo>
                                <a:pt x="3085" y="10"/>
                              </a:lnTo>
                              <a:lnTo>
                                <a:pt x="3085" y="7312"/>
                              </a:lnTo>
                              <a:lnTo>
                                <a:pt x="3094" y="7312"/>
                              </a:lnTo>
                              <a:lnTo>
                                <a:pt x="3094" y="10"/>
                              </a:lnTo>
                              <a:lnTo>
                                <a:pt x="9573" y="10"/>
                              </a:lnTo>
                              <a:lnTo>
                                <a:pt x="9573" y="7312"/>
                              </a:lnTo>
                              <a:lnTo>
                                <a:pt x="9583" y="7312"/>
                              </a:lnTo>
                              <a:lnTo>
                                <a:pt x="9583" y="10"/>
                              </a:lnTo>
                              <a:lnTo>
                                <a:pt x="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D5D90" id="AutoShape 6" o:spid="_x0000_s1026" style="position:absolute;margin-left:79.45pt;margin-top:37.3pt;width:479.15pt;height:366.05pt;z-index:-27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3,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" path="m3085,7312r-3075,l,7312r,9l10,7321r3075,l3085,7312xm3085,l10,,,,,10,,7312r10,l10,10r3075,l3085,xm9583,7312r-10,l3094,7312r-9,l3085,7321r9,l9573,7321r10,l9583,7312xm9583,r-10,l3094,r-9,l3085,10r,7302l3094,7312r,-7302l9573,10r,7302l9583,7312r,-7302l9583,xe" fillcolor="black" stroked="f">
                <v:path arrowok="t" o:connecttype="custom" o:connectlocs="1958975,5116830;6350,5116830;0,5116830;0,5122545;6350,5122545;1958975,5122545;1958975,5116830;1958975,473710;6350,473710;0,473710;0,480060;0,480060;0,5116830;6350,5116830;6350,480060;1958975,480060;1958975,473710;6085205,5116830;6078855,5116830;1964690,5116830;1958975,5116830;1958975,5122545;1964690,5122545;6078855,5122545;6085205,5122545;6085205,5116830;6085205,473710;6078855,473710;1964690,473710;1958975,473710;1958975,480060;1958975,480060;1958975,5116830;1964690,5116830;1964690,480060;6078855,480060;6078855,5116830;6085205,5116830;6085205,480060;6085205,480060;6085205,47371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C27CE0">
        <w:t>Программа</w:t>
      </w:r>
      <w:r w:rsidR="00C27CE0">
        <w:rPr>
          <w:spacing w:val="1"/>
        </w:rPr>
        <w:t xml:space="preserve"> </w:t>
      </w:r>
      <w:r w:rsidR="00C27CE0">
        <w:t>развития</w:t>
      </w:r>
      <w:r w:rsidR="00C27CE0">
        <w:rPr>
          <w:spacing w:val="1"/>
        </w:rPr>
        <w:t xml:space="preserve"> </w:t>
      </w:r>
      <w:r w:rsidR="00C27CE0">
        <w:t>и</w:t>
      </w:r>
      <w:r w:rsidR="00C27CE0">
        <w:rPr>
          <w:spacing w:val="1"/>
        </w:rPr>
        <w:t xml:space="preserve"> </w:t>
      </w:r>
      <w:r w:rsidR="00C27CE0">
        <w:t>повышения</w:t>
      </w:r>
      <w:r w:rsidR="00C27CE0">
        <w:rPr>
          <w:spacing w:val="1"/>
        </w:rPr>
        <w:t xml:space="preserve"> </w:t>
      </w:r>
      <w:r w:rsidR="00C27CE0">
        <w:t>профессиональной</w:t>
      </w:r>
      <w:r w:rsidR="00C27CE0">
        <w:rPr>
          <w:spacing w:val="1"/>
        </w:rPr>
        <w:t xml:space="preserve"> </w:t>
      </w:r>
      <w:r w:rsidR="00C27CE0">
        <w:t>квалификации</w:t>
      </w:r>
      <w:r w:rsidR="00C27CE0">
        <w:rPr>
          <w:spacing w:val="-67"/>
        </w:rPr>
        <w:t xml:space="preserve"> </w:t>
      </w:r>
      <w:r w:rsidR="00C27CE0">
        <w:t>педагогических</w:t>
      </w:r>
      <w:r w:rsidR="00C27CE0">
        <w:rPr>
          <w:spacing w:val="-4"/>
        </w:rPr>
        <w:t xml:space="preserve"> </w:t>
      </w:r>
      <w:r w:rsidR="00C27CE0">
        <w:t>работников</w:t>
      </w:r>
      <w:r w:rsidR="00C27CE0">
        <w:rPr>
          <w:spacing w:val="-3"/>
        </w:rPr>
        <w:t xml:space="preserve"> </w:t>
      </w:r>
      <w:r w:rsidR="00C27CE0">
        <w:t>содержит</w:t>
      </w:r>
      <w:r w:rsidR="00C27CE0">
        <w:rPr>
          <w:spacing w:val="-2"/>
        </w:rPr>
        <w:t xml:space="preserve"> </w:t>
      </w:r>
      <w:r w:rsidR="00C27CE0">
        <w:t>следующие</w:t>
      </w:r>
      <w:r w:rsidR="00C27CE0">
        <w:rPr>
          <w:spacing w:val="-1"/>
        </w:rPr>
        <w:t xml:space="preserve"> </w:t>
      </w:r>
      <w:r w:rsidR="00C27CE0">
        <w:t>компоненты:</w:t>
      </w:r>
    </w:p>
    <w:p w:rsidR="004E7696" w:rsidRDefault="00C27CE0">
      <w:pPr>
        <w:tabs>
          <w:tab w:val="left" w:pos="3306"/>
        </w:tabs>
        <w:spacing w:before="10"/>
        <w:ind w:left="222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задачи</w:t>
      </w:r>
      <w:r>
        <w:rPr>
          <w:b/>
          <w:sz w:val="24"/>
        </w:rPr>
        <w:tab/>
      </w:r>
      <w:r>
        <w:rPr>
          <w:i/>
          <w:sz w:val="24"/>
        </w:rPr>
        <w:t>Цель: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6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0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</w:p>
    <w:p w:rsidR="004E7696" w:rsidRDefault="00C27CE0">
      <w:pPr>
        <w:spacing w:before="39" w:line="276" w:lineRule="auto"/>
        <w:ind w:left="3306" w:right="228"/>
        <w:jc w:val="both"/>
        <w:rPr>
          <w:sz w:val="24"/>
        </w:rPr>
      </w:pPr>
      <w:r>
        <w:rPr>
          <w:sz w:val="24"/>
        </w:rPr>
        <w:t>соответствии с современными тенденциями 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</w:t>
      </w:r>
      <w:r>
        <w:rPr>
          <w:i/>
          <w:sz w:val="24"/>
        </w:rPr>
        <w:t xml:space="preserve">профессиональных компетенций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решение профессиональных задач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</w:p>
    <w:p w:rsidR="004E7696" w:rsidRDefault="00C27CE0">
      <w:pPr>
        <w:pStyle w:val="a4"/>
        <w:numPr>
          <w:ilvl w:val="1"/>
          <w:numId w:val="20"/>
        </w:numPr>
        <w:tabs>
          <w:tab w:val="left" w:pos="3492"/>
        </w:tabs>
        <w:spacing w:line="276" w:lineRule="auto"/>
        <w:ind w:right="235" w:firstLine="0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(руководящей)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E7696" w:rsidRDefault="00C27CE0">
      <w:pPr>
        <w:pStyle w:val="a4"/>
        <w:numPr>
          <w:ilvl w:val="1"/>
          <w:numId w:val="20"/>
        </w:numPr>
        <w:tabs>
          <w:tab w:val="left" w:pos="3446"/>
        </w:tabs>
        <w:spacing w:line="275" w:lineRule="exact"/>
        <w:ind w:left="3445" w:hanging="140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E7696" w:rsidRDefault="00C27CE0">
      <w:pPr>
        <w:pStyle w:val="a4"/>
        <w:numPr>
          <w:ilvl w:val="1"/>
          <w:numId w:val="20"/>
        </w:numPr>
        <w:tabs>
          <w:tab w:val="left" w:pos="3573"/>
        </w:tabs>
        <w:spacing w:before="41" w:line="278" w:lineRule="auto"/>
        <w:ind w:right="234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(руководящей)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E7696" w:rsidRDefault="00C27CE0">
      <w:pPr>
        <w:pStyle w:val="a4"/>
        <w:numPr>
          <w:ilvl w:val="1"/>
          <w:numId w:val="20"/>
        </w:numPr>
        <w:tabs>
          <w:tab w:val="left" w:pos="3661"/>
          <w:tab w:val="left" w:pos="3662"/>
          <w:tab w:val="left" w:pos="5055"/>
          <w:tab w:val="left" w:pos="6326"/>
          <w:tab w:val="left" w:pos="6731"/>
          <w:tab w:val="left" w:pos="7966"/>
        </w:tabs>
        <w:spacing w:line="276" w:lineRule="auto"/>
        <w:ind w:right="230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программ</w:t>
      </w:r>
      <w:r>
        <w:rPr>
          <w:sz w:val="24"/>
        </w:rPr>
        <w:tab/>
        <w:t>и</w:t>
      </w:r>
      <w:r>
        <w:rPr>
          <w:sz w:val="24"/>
        </w:rPr>
        <w:tab/>
        <w:t>принятие</w:t>
      </w:r>
      <w:r>
        <w:rPr>
          <w:sz w:val="24"/>
        </w:rPr>
        <w:tab/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(управленческих)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4E7696" w:rsidRDefault="00C27CE0">
      <w:pPr>
        <w:pStyle w:val="a4"/>
        <w:numPr>
          <w:ilvl w:val="1"/>
          <w:numId w:val="20"/>
        </w:numPr>
        <w:tabs>
          <w:tab w:val="left" w:pos="3446"/>
        </w:tabs>
        <w:spacing w:line="275" w:lineRule="exact"/>
        <w:ind w:left="3445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E7696" w:rsidRDefault="00C27CE0">
      <w:pPr>
        <w:spacing w:before="39"/>
        <w:ind w:left="3306"/>
        <w:rPr>
          <w:i/>
          <w:sz w:val="24"/>
        </w:rPr>
      </w:pPr>
      <w:r>
        <w:rPr>
          <w:i/>
          <w:sz w:val="24"/>
        </w:rPr>
        <w:t>Задачи:</w:t>
      </w:r>
    </w:p>
    <w:p w:rsidR="004E7696" w:rsidRDefault="00C27CE0">
      <w:pPr>
        <w:pStyle w:val="a4"/>
        <w:numPr>
          <w:ilvl w:val="1"/>
          <w:numId w:val="20"/>
        </w:numPr>
        <w:tabs>
          <w:tab w:val="left" w:pos="3528"/>
        </w:tabs>
        <w:spacing w:before="41" w:line="276" w:lineRule="auto"/>
        <w:ind w:right="228" w:firstLine="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руководящих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4E7696" w:rsidRDefault="004E7696">
      <w:pPr>
        <w:spacing w:line="276" w:lineRule="auto"/>
        <w:jc w:val="both"/>
        <w:rPr>
          <w:sz w:val="24"/>
        </w:rPr>
        <w:sectPr w:rsidR="004E7696">
          <w:pgSz w:w="11910" w:h="16840"/>
          <w:pgMar w:top="1440" w:right="620" w:bottom="1480" w:left="1480" w:header="0" w:footer="1289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4E7696">
        <w:trPr>
          <w:trHeight w:val="6031"/>
        </w:trPr>
        <w:tc>
          <w:tcPr>
            <w:tcW w:w="3085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</w:tcPr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29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включения педагогических и руководящих работников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«Интернет»;</w:t>
            </w:r>
          </w:p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602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педагогическую практику;</w:t>
            </w:r>
          </w:p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621"/>
              </w:tabs>
              <w:spacing w:line="276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обязательности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 школы;</w:t>
            </w:r>
          </w:p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345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работником);</w:t>
            </w:r>
          </w:p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441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37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диссеминации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4E7696" w:rsidRDefault="00C27CE0">
            <w:pPr>
              <w:pStyle w:val="TableParagraph"/>
              <w:numPr>
                <w:ilvl w:val="0"/>
                <w:numId w:val="19"/>
              </w:numPr>
              <w:tabs>
                <w:tab w:val="left" w:pos="554"/>
              </w:tabs>
              <w:ind w:left="553" w:hanging="4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взаимодействия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     государственно-общественными</w:t>
            </w:r>
          </w:p>
          <w:p w:rsidR="004E7696" w:rsidRDefault="00C27CE0">
            <w:pPr>
              <w:pStyle w:val="TableParagraph"/>
              <w:spacing w:before="38"/>
              <w:jc w:val="both"/>
              <w:rPr>
                <w:sz w:val="24"/>
              </w:rPr>
            </w:pPr>
            <w:r>
              <w:rPr>
                <w:sz w:val="24"/>
              </w:rPr>
              <w:t>механизмами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</w:tc>
      </w:tr>
      <w:tr w:rsidR="004E7696">
        <w:trPr>
          <w:trHeight w:val="3808"/>
        </w:trPr>
        <w:tc>
          <w:tcPr>
            <w:tcW w:w="3085" w:type="dxa"/>
          </w:tcPr>
          <w:p w:rsidR="004E7696" w:rsidRDefault="00C27CE0">
            <w:pPr>
              <w:pStyle w:val="TableParagraph"/>
              <w:tabs>
                <w:tab w:val="left" w:pos="1973"/>
              </w:tabs>
              <w:spacing w:line="276" w:lineRule="auto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маршруты)</w:t>
            </w:r>
          </w:p>
        </w:tc>
        <w:tc>
          <w:tcPr>
            <w:tcW w:w="6489" w:type="dxa"/>
          </w:tcPr>
          <w:p w:rsidR="004E7696" w:rsidRDefault="00C27CE0">
            <w:pPr>
              <w:pStyle w:val="TableParagraph"/>
              <w:tabs>
                <w:tab w:val="left" w:pos="2002"/>
                <w:tab w:val="left" w:pos="3388"/>
                <w:tab w:val="left" w:pos="5085"/>
                <w:tab w:val="left" w:pos="5467"/>
              </w:tabs>
              <w:spacing w:line="278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поддержка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потребностями:</w:t>
            </w:r>
          </w:p>
          <w:p w:rsidR="004E7696" w:rsidRDefault="00C27CE0">
            <w:pPr>
              <w:pStyle w:val="TableParagraph"/>
              <w:numPr>
                <w:ilvl w:val="0"/>
                <w:numId w:val="18"/>
              </w:numPr>
              <w:tabs>
                <w:tab w:val="left" w:pos="324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междисциплинарного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4E7696" w:rsidRDefault="00C27CE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5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коррекционное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(инклюзивное)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</w:p>
          <w:p w:rsidR="004E7696" w:rsidRDefault="00C27CE0">
            <w:pPr>
              <w:pStyle w:val="TableParagraph"/>
              <w:numPr>
                <w:ilvl w:val="0"/>
                <w:numId w:val="18"/>
              </w:numPr>
              <w:tabs>
                <w:tab w:val="left" w:pos="390"/>
                <w:tab w:val="left" w:pos="391"/>
                <w:tab w:val="left" w:pos="2145"/>
                <w:tab w:val="left" w:pos="3026"/>
                <w:tab w:val="left" w:pos="3338"/>
                <w:tab w:val="left" w:pos="5121"/>
                <w:tab w:val="left" w:pos="5440"/>
              </w:tabs>
              <w:spacing w:before="33"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4E7696" w:rsidRDefault="00C27CE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5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4E7696" w:rsidRDefault="00C27CE0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spacing w:before="41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  <w:p w:rsidR="004E7696" w:rsidRDefault="00C27CE0">
            <w:pPr>
              <w:pStyle w:val="TableParagraph"/>
              <w:numPr>
                <w:ilvl w:val="0"/>
                <w:numId w:val="18"/>
              </w:numPr>
              <w:tabs>
                <w:tab w:val="left" w:pos="252"/>
              </w:tabs>
              <w:spacing w:before="1"/>
              <w:ind w:left="251" w:hanging="145"/>
              <w:rPr>
                <w:sz w:val="24"/>
              </w:rPr>
            </w:pPr>
            <w:r>
              <w:rPr>
                <w:sz w:val="24"/>
              </w:rPr>
              <w:t>оценка качества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4E7696" w:rsidRDefault="00C27CE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ООО.</w:t>
            </w:r>
          </w:p>
        </w:tc>
      </w:tr>
      <w:tr w:rsidR="004E7696">
        <w:trPr>
          <w:trHeight w:val="3492"/>
        </w:trPr>
        <w:tc>
          <w:tcPr>
            <w:tcW w:w="3085" w:type="dxa"/>
          </w:tcPr>
          <w:p w:rsidR="004E7696" w:rsidRDefault="00C27CE0">
            <w:pPr>
              <w:pStyle w:val="TableParagraph"/>
              <w:tabs>
                <w:tab w:val="left" w:pos="1971"/>
              </w:tabs>
              <w:spacing w:line="276" w:lineRule="auto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6489" w:type="dxa"/>
          </w:tcPr>
          <w:p w:rsidR="004E7696" w:rsidRDefault="00C27CE0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Групповые формы: </w:t>
            </w:r>
            <w:r>
              <w:rPr>
                <w:sz w:val="24"/>
              </w:rPr>
              <w:t>тренинг, семинар, единый 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брифинг),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ГМО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(ШМО),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ИРО.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sz w:val="24"/>
              </w:rPr>
              <w:t>:</w:t>
            </w:r>
          </w:p>
          <w:p w:rsidR="004E7696" w:rsidRDefault="00C27CE0">
            <w:pPr>
              <w:pStyle w:val="TableParagraph"/>
              <w:tabs>
                <w:tab w:val="left" w:pos="2077"/>
                <w:tab w:val="left" w:pos="4464"/>
              </w:tabs>
              <w:spacing w:before="37" w:line="276" w:lineRule="auto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стажировка,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специалиста,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диссеминация</w:t>
            </w:r>
          </w:p>
          <w:p w:rsidR="004E7696" w:rsidRDefault="00C27CE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4E7696">
        <w:trPr>
          <w:trHeight w:val="318"/>
        </w:trPr>
        <w:tc>
          <w:tcPr>
            <w:tcW w:w="3085" w:type="dxa"/>
          </w:tcPr>
          <w:p w:rsidR="004E7696" w:rsidRDefault="00C27CE0">
            <w:pPr>
              <w:pStyle w:val="TableParagraph"/>
              <w:tabs>
                <w:tab w:val="left" w:pos="1621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z w:val="24"/>
              </w:rPr>
              <w:tab/>
              <w:t>индикаторы</w:t>
            </w:r>
          </w:p>
        </w:tc>
        <w:tc>
          <w:tcPr>
            <w:tcW w:w="6489" w:type="dxa"/>
          </w:tcPr>
          <w:p w:rsidR="004E7696" w:rsidRDefault="00C27CE0">
            <w:pPr>
              <w:pStyle w:val="TableParagraph"/>
              <w:tabs>
                <w:tab w:val="left" w:pos="365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</w:p>
        </w:tc>
      </w:tr>
    </w:tbl>
    <w:p w:rsidR="004E7696" w:rsidRDefault="004E7696">
      <w:pPr>
        <w:spacing w:line="270" w:lineRule="exact"/>
        <w:rPr>
          <w:sz w:val="24"/>
        </w:rPr>
        <w:sectPr w:rsidR="004E7696">
          <w:pgSz w:w="11910" w:h="16840"/>
          <w:pgMar w:top="1440" w:right="620" w:bottom="1480" w:left="1480" w:header="0" w:footer="1289" w:gutter="0"/>
          <w:cols w:space="720"/>
        </w:sectPr>
      </w:pPr>
    </w:p>
    <w:p w:rsidR="004E7696" w:rsidRDefault="004E7696">
      <w:pPr>
        <w:pStyle w:val="a3"/>
        <w:spacing w:before="5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4E7696">
        <w:trPr>
          <w:trHeight w:val="300"/>
        </w:trPr>
        <w:tc>
          <w:tcPr>
            <w:tcW w:w="3085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632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(ожидаемые</w:t>
            </w:r>
            <w:r>
              <w:rPr>
                <w:b/>
                <w:sz w:val="24"/>
              </w:rPr>
              <w:tab/>
              <w:t>результаты)</w:t>
            </w:r>
          </w:p>
        </w:tc>
        <w:tc>
          <w:tcPr>
            <w:tcW w:w="6489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311"/>
                <w:tab w:val="left" w:pos="3321"/>
                <w:tab w:val="left" w:pos="4846"/>
                <w:tab w:val="left" w:pos="626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z w:val="24"/>
              </w:rPr>
              <w:tab/>
              <w:t>уровне,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в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174"/>
                <w:tab w:val="left" w:pos="2201"/>
                <w:tab w:val="left" w:pos="3714"/>
                <w:tab w:val="left" w:pos="4887"/>
                <w:tab w:val="left" w:pos="6257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полном</w:t>
            </w:r>
            <w:r>
              <w:rPr>
                <w:sz w:val="24"/>
              </w:rPr>
              <w:tab/>
              <w:t>объеме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в</w:t>
            </w:r>
          </w:p>
        </w:tc>
      </w:tr>
      <w:tr w:rsidR="004E7696">
        <w:trPr>
          <w:trHeight w:val="314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786"/>
                <w:tab w:val="left" w:pos="2213"/>
                <w:tab w:val="left" w:pos="4458"/>
              </w:tabs>
              <w:spacing w:before="1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государственными</w:t>
            </w:r>
            <w:r>
              <w:rPr>
                <w:sz w:val="24"/>
              </w:rPr>
              <w:tab/>
              <w:t>образовательными</w:t>
            </w:r>
          </w:p>
        </w:tc>
      </w:tr>
      <w:tr w:rsidR="004E7696">
        <w:trPr>
          <w:trHeight w:val="317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стандартами,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</w:p>
        </w:tc>
      </w:tr>
      <w:tr w:rsidR="004E7696">
        <w:trPr>
          <w:trHeight w:val="317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061"/>
                <w:tab w:val="left" w:pos="3357"/>
                <w:tab w:val="left" w:pos="509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утвержденными</w:t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  <w:t>программами.</w:t>
            </w:r>
            <w:r>
              <w:rPr>
                <w:sz w:val="24"/>
              </w:rPr>
              <w:tab/>
              <w:t>Применение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высокое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</w:p>
        </w:tc>
      </w:tr>
      <w:tr w:rsidR="004E7696">
        <w:trPr>
          <w:trHeight w:val="317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Системное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</w:tc>
      </w:tr>
      <w:tr w:rsidR="004E7696">
        <w:trPr>
          <w:trHeight w:val="317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495"/>
                <w:tab w:val="left" w:pos="4608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педагогическими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721"/>
                <w:tab w:val="left" w:pos="2702"/>
                <w:tab w:val="left" w:pos="3090"/>
                <w:tab w:val="left" w:pos="4089"/>
                <w:tab w:val="left" w:pos="4621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образовательных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(выход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3513"/>
                <w:tab w:val="left" w:pos="4655"/>
                <w:tab w:val="left" w:pos="517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личностно-ориентированный</w:t>
            </w:r>
            <w:r>
              <w:rPr>
                <w:sz w:val="24"/>
              </w:rPr>
              <w:tab/>
              <w:t>подход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527"/>
                <w:tab w:val="left" w:pos="4810"/>
                <w:tab w:val="left" w:pos="6244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компетентности).</w:t>
            </w:r>
            <w:r>
              <w:rPr>
                <w:sz w:val="24"/>
              </w:rPr>
              <w:tab/>
              <w:t>Гибкость</w:t>
            </w:r>
            <w:r>
              <w:rPr>
                <w:sz w:val="24"/>
              </w:rPr>
              <w:tab/>
              <w:t>и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889"/>
                <w:tab w:val="left" w:pos="2846"/>
                <w:tab w:val="left" w:pos="4441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профессиональной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970"/>
                <w:tab w:val="left" w:pos="2282"/>
                <w:tab w:val="left" w:pos="4148"/>
                <w:tab w:val="left" w:pos="581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ИКТ-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759"/>
                <w:tab w:val="left" w:pos="3731"/>
                <w:tab w:val="left" w:pos="4767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технологий.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инновационной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177"/>
                <w:tab w:val="left" w:pos="3592"/>
                <w:tab w:val="left" w:pos="4848"/>
                <w:tab w:val="left" w:pos="6244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практики</w:t>
            </w:r>
            <w:r>
              <w:rPr>
                <w:sz w:val="24"/>
              </w:rPr>
              <w:tab/>
              <w:t>лучших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  <w:t>и</w:t>
            </w:r>
          </w:p>
        </w:tc>
      </w:tr>
      <w:tr w:rsidR="004E7696">
        <w:trPr>
          <w:trHeight w:val="317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381"/>
                <w:tab w:val="left" w:pos="4142"/>
                <w:tab w:val="left" w:pos="5346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учреждений</w:t>
            </w:r>
            <w:r>
              <w:rPr>
                <w:sz w:val="24"/>
              </w:rPr>
              <w:tab/>
              <w:t>города</w:t>
            </w:r>
            <w:r>
              <w:rPr>
                <w:sz w:val="24"/>
              </w:rPr>
              <w:tab/>
              <w:t>(области),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019"/>
                <w:tab w:val="left" w:pos="2743"/>
                <w:tab w:val="left" w:pos="4748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внедряющих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реализующих</w:t>
            </w:r>
            <w:r>
              <w:rPr>
                <w:sz w:val="24"/>
              </w:rPr>
              <w:tab/>
              <w:t>инновационные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труда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563"/>
                <w:tab w:val="left" w:pos="2100"/>
                <w:tab w:val="left" w:pos="3810"/>
                <w:tab w:val="left" w:pos="5628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контракта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работником.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команд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939"/>
                <w:tab w:val="left" w:pos="3402"/>
                <w:tab w:val="left" w:pos="539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работников,</w:t>
            </w:r>
            <w:r>
              <w:rPr>
                <w:sz w:val="24"/>
              </w:rPr>
              <w:tab/>
              <w:t>обеспечивающих</w:t>
            </w:r>
            <w:r>
              <w:rPr>
                <w:sz w:val="24"/>
              </w:rPr>
              <w:tab/>
              <w:t>процессы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(муниципальном,</w:t>
            </w:r>
          </w:p>
        </w:tc>
      </w:tr>
      <w:tr w:rsidR="004E7696">
        <w:trPr>
          <w:trHeight w:val="318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региональном)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</w:tr>
      <w:tr w:rsidR="004E7696">
        <w:trPr>
          <w:trHeight w:val="316"/>
        </w:trPr>
        <w:tc>
          <w:tcPr>
            <w:tcW w:w="3085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220"/>
                <w:tab w:val="left" w:pos="5046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  <w:t>диссеминирующих</w:t>
            </w:r>
            <w:r>
              <w:rPr>
                <w:sz w:val="24"/>
              </w:rPr>
              <w:tab/>
              <w:t>собственный</w:t>
            </w:r>
          </w:p>
        </w:tc>
      </w:tr>
      <w:tr w:rsidR="004E7696">
        <w:trPr>
          <w:trHeight w:val="337"/>
        </w:trPr>
        <w:tc>
          <w:tcPr>
            <w:tcW w:w="3085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4E7696" w:rsidRDefault="00C27CE0">
      <w:pPr>
        <w:spacing w:line="276" w:lineRule="auto"/>
        <w:ind w:left="222" w:right="224" w:firstLine="707"/>
        <w:jc w:val="both"/>
        <w:rPr>
          <w:sz w:val="28"/>
        </w:rPr>
      </w:pPr>
      <w:r>
        <w:rPr>
          <w:b/>
          <w:sz w:val="28"/>
        </w:rPr>
        <w:t>Ожидаемый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профессиональная готовность работников образования к реализации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ООО:</w:t>
      </w:r>
    </w:p>
    <w:p w:rsidR="004E7696" w:rsidRDefault="00C27CE0">
      <w:pPr>
        <w:pStyle w:val="a4"/>
        <w:numPr>
          <w:ilvl w:val="0"/>
          <w:numId w:val="17"/>
        </w:numPr>
        <w:tabs>
          <w:tab w:val="left" w:pos="1245"/>
        </w:tabs>
        <w:spacing w:line="278" w:lineRule="auto"/>
        <w:ind w:right="232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>
      <w:pPr>
        <w:pStyle w:val="a4"/>
        <w:numPr>
          <w:ilvl w:val="0"/>
          <w:numId w:val="17"/>
        </w:numPr>
        <w:tabs>
          <w:tab w:val="left" w:pos="1338"/>
        </w:tabs>
        <w:spacing w:line="276" w:lineRule="auto"/>
        <w:ind w:right="226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 а также системы оценки итогов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>
      <w:pPr>
        <w:pStyle w:val="a4"/>
        <w:numPr>
          <w:ilvl w:val="0"/>
          <w:numId w:val="17"/>
        </w:numPr>
        <w:tabs>
          <w:tab w:val="left" w:pos="1182"/>
        </w:tabs>
        <w:spacing w:line="276" w:lineRule="auto"/>
        <w:ind w:right="224" w:firstLine="707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ООО.</w:t>
      </w:r>
    </w:p>
    <w:p w:rsidR="004E7696" w:rsidRDefault="00C27CE0">
      <w:pPr>
        <w:pStyle w:val="a3"/>
        <w:spacing w:line="276" w:lineRule="auto"/>
        <w:ind w:left="222" w:right="234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 работников</w:t>
      </w:r>
      <w:r>
        <w:rPr>
          <w:spacing w:val="-4"/>
        </w:rPr>
        <w:t xml:space="preserve"> </w:t>
      </w:r>
      <w:r>
        <w:t>реализуется,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через</w:t>
      </w:r>
    </w:p>
    <w:p w:rsidR="004E7696" w:rsidRDefault="004E7696">
      <w:pPr>
        <w:spacing w:line="276" w:lineRule="auto"/>
        <w:sectPr w:rsidR="004E7696">
          <w:pgSz w:w="11910" w:h="16840"/>
          <w:pgMar w:top="1440" w:right="620" w:bottom="1480" w:left="1480" w:header="0" w:footer="1289" w:gutter="0"/>
          <w:cols w:space="720"/>
        </w:sectPr>
      </w:pPr>
    </w:p>
    <w:p w:rsidR="004E7696" w:rsidRDefault="00C27CE0">
      <w:pPr>
        <w:pStyle w:val="1"/>
        <w:spacing w:before="83"/>
        <w:ind w:left="3407" w:right="3409"/>
        <w:jc w:val="center"/>
      </w:pPr>
      <w:r>
        <w:lastRenderedPageBreak/>
        <w:t>Перспективный</w:t>
      </w:r>
      <w:r>
        <w:rPr>
          <w:spacing w:val="-2"/>
        </w:rPr>
        <w:t xml:space="preserve"> </w:t>
      </w:r>
      <w:r>
        <w:t>план</w:t>
      </w:r>
    </w:p>
    <w:p w:rsidR="004E7696" w:rsidRDefault="00C27CE0">
      <w:pPr>
        <w:spacing w:before="51" w:line="276" w:lineRule="auto"/>
        <w:ind w:left="1894" w:right="1899" w:hanging="1"/>
        <w:jc w:val="center"/>
        <w:rPr>
          <w:b/>
          <w:sz w:val="28"/>
        </w:rPr>
      </w:pPr>
      <w:r>
        <w:rPr>
          <w:b/>
          <w:sz w:val="28"/>
        </w:rPr>
        <w:t>развития профессиональной компетентности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педагогических работников </w:t>
      </w:r>
      <w:r w:rsidR="00867C1F">
        <w:rPr>
          <w:b/>
          <w:sz w:val="28"/>
        </w:rPr>
        <w:t>МКОУ СОШ С. УСТЬ - СОБОЛЕВКА</w:t>
      </w:r>
      <w:r>
        <w:rPr>
          <w:b/>
          <w:sz w:val="28"/>
        </w:rPr>
        <w:t>на 2020 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2025 гг.</w:t>
      </w:r>
    </w:p>
    <w:p w:rsidR="004E7696" w:rsidRDefault="00C27CE0">
      <w:pPr>
        <w:pStyle w:val="a3"/>
        <w:spacing w:line="276" w:lineRule="auto"/>
        <w:ind w:left="222" w:right="222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модернизация сложившейся системы оценки его качества.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возросла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педагоге,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конкурентоспособность,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имидж,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выживаемость,</w:t>
      </w:r>
      <w:r>
        <w:rPr>
          <w:spacing w:val="1"/>
        </w:rPr>
        <w:t xml:space="preserve"> </w:t>
      </w:r>
      <w:r>
        <w:t>стрессоустойчивость.</w:t>
      </w:r>
    </w:p>
    <w:p w:rsidR="004E7696" w:rsidRDefault="00C27CE0">
      <w:pPr>
        <w:pStyle w:val="a3"/>
        <w:spacing w:line="276" w:lineRule="auto"/>
        <w:ind w:left="222" w:right="226"/>
      </w:pP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профессиональному и</w:t>
      </w:r>
      <w:r>
        <w:rPr>
          <w:spacing w:val="-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росту.</w:t>
      </w:r>
    </w:p>
    <w:p w:rsidR="004E7696" w:rsidRDefault="00C27CE0">
      <w:pPr>
        <w:pStyle w:val="a3"/>
        <w:spacing w:line="276" w:lineRule="auto"/>
        <w:ind w:left="222" w:right="226"/>
      </w:pPr>
      <w:r>
        <w:t>Одним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 – стимулирование их профессионального роста и продуктивности</w:t>
      </w:r>
      <w:r>
        <w:rPr>
          <w:spacing w:val="1"/>
        </w:rPr>
        <w:t xml:space="preserve"> </w:t>
      </w:r>
      <w:r>
        <w:t>(результативности) педагогического труда, развитие творческой инициативы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4E7696" w:rsidRDefault="00C27CE0">
      <w:pPr>
        <w:pStyle w:val="a3"/>
        <w:spacing w:line="276" w:lineRule="auto"/>
        <w:ind w:left="222" w:right="225"/>
      </w:pPr>
      <w:r>
        <w:t xml:space="preserve">Новые инструменты управления качеством кадрового состава </w:t>
      </w:r>
      <w:r w:rsidR="00867C1F">
        <w:t>МКОУ СОШ С. УСТЬ - СОБОЛЕВКА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7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профессиональных компетенций работников.</w:t>
      </w:r>
      <w:r>
        <w:rPr>
          <w:spacing w:val="1"/>
        </w:rPr>
        <w:t xml:space="preserve"> </w:t>
      </w:r>
      <w:r>
        <w:t>Как итог, должно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необходимое для совершенствования кадровой работы в 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конкурентоспособности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E7696" w:rsidRDefault="00C27CE0">
      <w:pPr>
        <w:pStyle w:val="a3"/>
        <w:spacing w:line="321" w:lineRule="exact"/>
        <w:ind w:left="930" w:firstLine="0"/>
      </w:pPr>
      <w:r>
        <w:t>Управление</w:t>
      </w:r>
      <w:r>
        <w:rPr>
          <w:spacing w:val="3"/>
        </w:rPr>
        <w:t xml:space="preserve"> </w:t>
      </w:r>
      <w:r>
        <w:t>профессиональным</w:t>
      </w:r>
      <w:r>
        <w:rPr>
          <w:spacing w:val="3"/>
        </w:rPr>
        <w:t xml:space="preserve"> </w:t>
      </w:r>
      <w:r>
        <w:t>развитием</w:t>
      </w:r>
      <w:r>
        <w:rPr>
          <w:spacing w:val="8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МАОУ</w:t>
      </w:r>
      <w:r>
        <w:rPr>
          <w:spacing w:val="6"/>
        </w:rPr>
        <w:t xml:space="preserve"> </w:t>
      </w:r>
      <w:r>
        <w:t>СОШ</w:t>
      </w:r>
      <w:r>
        <w:rPr>
          <w:spacing w:val="4"/>
        </w:rPr>
        <w:t xml:space="preserve"> </w:t>
      </w:r>
      <w:r>
        <w:t>№</w:t>
      </w:r>
    </w:p>
    <w:p w:rsidR="004E7696" w:rsidRDefault="00C27CE0">
      <w:pPr>
        <w:pStyle w:val="a3"/>
        <w:spacing w:before="44"/>
        <w:ind w:left="222" w:firstLine="0"/>
      </w:pPr>
      <w:r>
        <w:t>26</w:t>
      </w:r>
      <w:r>
        <w:rPr>
          <w:spacing w:val="97"/>
        </w:rPr>
        <w:t xml:space="preserve"> </w:t>
      </w:r>
      <w:r>
        <w:t>планируется</w:t>
      </w:r>
      <w:r>
        <w:rPr>
          <w:spacing w:val="100"/>
        </w:rPr>
        <w:t xml:space="preserve"> </w:t>
      </w:r>
      <w:r>
        <w:t>осуществлять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02"/>
        </w:rPr>
        <w:t xml:space="preserve"> </w:t>
      </w:r>
      <w:r>
        <w:t>перспективного</w:t>
      </w:r>
      <w:r>
        <w:rPr>
          <w:spacing w:val="100"/>
        </w:rPr>
        <w:t xml:space="preserve"> </w:t>
      </w:r>
      <w:r>
        <w:t>плана</w:t>
      </w:r>
      <w:r>
        <w:rPr>
          <w:spacing w:val="102"/>
        </w:rPr>
        <w:t xml:space="preserve"> </w:t>
      </w:r>
      <w:r>
        <w:t>развития</w:t>
      </w:r>
    </w:p>
    <w:p w:rsidR="004E7696" w:rsidRDefault="004E7696">
      <w:pPr>
        <w:sectPr w:rsidR="004E7696">
          <w:pgSz w:w="11910" w:h="16840"/>
          <w:pgMar w:top="1440" w:right="620" w:bottom="1480" w:left="1480" w:header="0" w:footer="1289" w:gutter="0"/>
          <w:cols w:space="720"/>
        </w:sectPr>
      </w:pPr>
    </w:p>
    <w:p w:rsidR="004E7696" w:rsidRDefault="00C27CE0">
      <w:pPr>
        <w:pStyle w:val="a3"/>
        <w:spacing w:before="79" w:line="278" w:lineRule="auto"/>
        <w:ind w:left="222" w:right="133" w:firstLine="0"/>
        <w:jc w:val="left"/>
      </w:pPr>
      <w:r>
        <w:lastRenderedPageBreak/>
        <w:t>профессиональной</w:t>
      </w:r>
      <w:r>
        <w:rPr>
          <w:spacing w:val="39"/>
        </w:rPr>
        <w:t xml:space="preserve"> </w:t>
      </w:r>
      <w:r>
        <w:t>компетентности</w:t>
      </w:r>
      <w:r>
        <w:rPr>
          <w:spacing w:val="41"/>
        </w:rPr>
        <w:t xml:space="preserve"> </w:t>
      </w:r>
      <w:r>
        <w:t>педагогов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профессионального развития</w:t>
      </w:r>
      <w:r>
        <w:rPr>
          <w:spacing w:val="2"/>
        </w:rPr>
        <w:t xml:space="preserve"> </w:t>
      </w:r>
      <w:r>
        <w:t>педагогов.</w:t>
      </w:r>
    </w:p>
    <w:p w:rsidR="004E7696" w:rsidRDefault="00C27CE0">
      <w:pPr>
        <w:pStyle w:val="a3"/>
        <w:tabs>
          <w:tab w:val="left" w:pos="2855"/>
          <w:tab w:val="left" w:pos="4127"/>
          <w:tab w:val="left" w:pos="5785"/>
          <w:tab w:val="left" w:pos="7578"/>
          <w:tab w:val="left" w:pos="8680"/>
        </w:tabs>
        <w:spacing w:line="276" w:lineRule="auto"/>
        <w:ind w:left="222" w:right="232"/>
        <w:jc w:val="left"/>
      </w:pPr>
      <w:r>
        <w:t>Современный</w:t>
      </w:r>
      <w:r>
        <w:tab/>
        <w:t>учитель,</w:t>
      </w:r>
      <w:r>
        <w:tab/>
        <w:t>следующий</w:t>
      </w:r>
      <w:r>
        <w:tab/>
        <w:t>требованиям</w:t>
      </w:r>
      <w:r>
        <w:tab/>
        <w:t>ФГОС,</w:t>
      </w:r>
      <w:r>
        <w:tab/>
        <w:t>должен</w:t>
      </w:r>
      <w:r>
        <w:rPr>
          <w:spacing w:val="-6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целым рядом компетентностей: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ind w:left="109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before="43"/>
        <w:ind w:left="1093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before="48"/>
        <w:ind w:left="1093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325"/>
          <w:tab w:val="left" w:pos="1326"/>
          <w:tab w:val="left" w:pos="2066"/>
          <w:tab w:val="left" w:pos="3457"/>
          <w:tab w:val="left" w:pos="5768"/>
          <w:tab w:val="left" w:pos="6787"/>
          <w:tab w:val="left" w:pos="7237"/>
          <w:tab w:val="left" w:pos="9326"/>
        </w:tabs>
        <w:spacing w:before="47" w:line="278" w:lineRule="auto"/>
        <w:ind w:right="228" w:firstLine="707"/>
        <w:jc w:val="left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создании</w:t>
      </w:r>
      <w:r>
        <w:rPr>
          <w:sz w:val="28"/>
        </w:rPr>
        <w:tab/>
        <w:t>образовательной</w:t>
      </w:r>
      <w:r>
        <w:rPr>
          <w:sz w:val="28"/>
        </w:rPr>
        <w:tab/>
        <w:t>среды</w:t>
      </w:r>
      <w:r>
        <w:rPr>
          <w:sz w:val="28"/>
        </w:rPr>
        <w:tab/>
        <w:t>и</w:t>
      </w:r>
      <w:r>
        <w:rPr>
          <w:sz w:val="28"/>
        </w:rPr>
        <w:tab/>
        <w:t>использовании</w:t>
      </w:r>
      <w:r>
        <w:rPr>
          <w:sz w:val="28"/>
        </w:rPr>
        <w:tab/>
      </w:r>
      <w:r>
        <w:rPr>
          <w:spacing w:val="-1"/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E7696" w:rsidRDefault="00C27CE0">
      <w:pPr>
        <w:pStyle w:val="a3"/>
        <w:spacing w:line="276" w:lineRule="auto"/>
        <w:ind w:left="222" w:right="224"/>
      </w:pP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</w:p>
    <w:p w:rsidR="004E7696" w:rsidRDefault="00C27CE0">
      <w:pPr>
        <w:pStyle w:val="a3"/>
        <w:spacing w:line="276" w:lineRule="auto"/>
        <w:ind w:left="222" w:right="224"/>
      </w:pPr>
      <w:r>
        <w:t>Высокий уровень требований приводит к возникновению у педагогов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последствием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(профессиональных</w:t>
      </w:r>
      <w:r>
        <w:rPr>
          <w:spacing w:val="1"/>
        </w:rPr>
        <w:t xml:space="preserve"> </w:t>
      </w:r>
      <w:r>
        <w:t>дефицитов).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867C1F">
        <w:t>МКОУ СОШ С. УСТЬ - СОБОЛЕВКА</w:t>
      </w:r>
      <w:r>
        <w:t>администрацией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-3"/>
        </w:rPr>
        <w:t xml:space="preserve"> </w:t>
      </w:r>
      <w:r>
        <w:t>такие методы,</w:t>
      </w:r>
      <w:r>
        <w:rPr>
          <w:spacing w:val="-1"/>
        </w:rPr>
        <w:t xml:space="preserve"> </w:t>
      </w:r>
      <w:r>
        <w:t>как: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line="320" w:lineRule="exact"/>
        <w:ind w:left="1093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before="46"/>
        <w:ind w:left="1093"/>
        <w:rPr>
          <w:sz w:val="28"/>
        </w:rPr>
      </w:pP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учителей;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before="48"/>
        <w:ind w:left="1093"/>
        <w:jc w:val="left"/>
        <w:rPr>
          <w:sz w:val="28"/>
        </w:rPr>
      </w:pPr>
      <w:r>
        <w:rPr>
          <w:sz w:val="28"/>
        </w:rPr>
        <w:t>контрольно-методические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семинары;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before="48"/>
        <w:ind w:left="1093"/>
        <w:jc w:val="left"/>
        <w:rPr>
          <w:sz w:val="28"/>
        </w:rPr>
      </w:pPr>
      <w:r>
        <w:rPr>
          <w:sz w:val="28"/>
        </w:rPr>
        <w:t>собеседование;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before="50"/>
        <w:ind w:left="1093"/>
        <w:jc w:val="left"/>
        <w:rPr>
          <w:sz w:val="28"/>
        </w:rPr>
      </w:pPr>
      <w:r>
        <w:rPr>
          <w:sz w:val="28"/>
        </w:rPr>
        <w:t>анкетирование.</w:t>
      </w:r>
    </w:p>
    <w:p w:rsidR="004E7696" w:rsidRDefault="00C27CE0">
      <w:pPr>
        <w:pStyle w:val="a3"/>
        <w:spacing w:before="47" w:line="276" w:lineRule="auto"/>
        <w:ind w:left="222" w:right="224"/>
      </w:pPr>
      <w:r>
        <w:t>Отдельным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профессионального уровня учителей стал анализ результатов ВПР и ГИА за</w:t>
      </w:r>
      <w:r>
        <w:rPr>
          <w:spacing w:val="1"/>
        </w:rPr>
        <w:t xml:space="preserve"> </w:t>
      </w:r>
      <w:r>
        <w:t>2018 и 2019гг., а также данные само- и взаимооценки владения педагогами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навыков.</w:t>
      </w:r>
    </w:p>
    <w:p w:rsidR="004E7696" w:rsidRDefault="00C27CE0">
      <w:pPr>
        <w:pStyle w:val="a3"/>
        <w:spacing w:line="276" w:lineRule="auto"/>
        <w:ind w:left="222" w:right="224"/>
      </w:pPr>
      <w:r>
        <w:t>Эти исследования показали, что суммарно затруднений, испытываемых</w:t>
      </w:r>
      <w:r>
        <w:rPr>
          <w:spacing w:val="-67"/>
        </w:rPr>
        <w:t xml:space="preserve"> </w:t>
      </w:r>
      <w:r>
        <w:t>учителями, достаточно много. Это сложности в области постановки целей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-67"/>
        </w:rPr>
        <w:t xml:space="preserve"> </w:t>
      </w:r>
      <w:r>
        <w:t>компетентность учителей</w:t>
      </w:r>
      <w:r>
        <w:rPr>
          <w:spacing w:val="1"/>
        </w:rPr>
        <w:t xml:space="preserve"> </w:t>
      </w:r>
      <w:r>
        <w:t>в области обеспечения информационной основы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4E7696" w:rsidRDefault="00C27CE0">
      <w:pPr>
        <w:pStyle w:val="a3"/>
        <w:spacing w:before="1" w:line="276" w:lineRule="auto"/>
        <w:ind w:left="222" w:right="2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конкретные</w:t>
      </w:r>
      <w:r>
        <w:rPr>
          <w:spacing w:val="-67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МКОУ СОШ С. УСТЬ - СОБОЛЕВКА.</w:t>
      </w:r>
    </w:p>
    <w:p w:rsidR="004E7696" w:rsidRDefault="004E7696">
      <w:pPr>
        <w:spacing w:line="276" w:lineRule="auto"/>
        <w:sectPr w:rsidR="004E7696">
          <w:pgSz w:w="11910" w:h="16840"/>
          <w:pgMar w:top="1440" w:right="620" w:bottom="1480" w:left="1480" w:header="0" w:footer="1289" w:gutter="0"/>
          <w:cols w:space="720"/>
        </w:sectPr>
      </w:pPr>
    </w:p>
    <w:p w:rsidR="004E7696" w:rsidRDefault="00C27CE0">
      <w:pPr>
        <w:pStyle w:val="a4"/>
        <w:numPr>
          <w:ilvl w:val="0"/>
          <w:numId w:val="16"/>
        </w:numPr>
        <w:tabs>
          <w:tab w:val="left" w:pos="1329"/>
        </w:tabs>
        <w:spacing w:before="79" w:line="278" w:lineRule="auto"/>
        <w:ind w:right="230" w:firstLine="707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358"/>
        </w:tabs>
        <w:spacing w:line="276" w:lineRule="auto"/>
        <w:ind w:right="229" w:firstLine="707"/>
        <w:rPr>
          <w:sz w:val="28"/>
        </w:rPr>
      </w:pP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307"/>
        </w:tabs>
        <w:spacing w:line="276" w:lineRule="auto"/>
        <w:ind w:right="229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218"/>
        </w:tabs>
        <w:spacing w:line="276" w:lineRule="auto"/>
        <w:ind w:right="235" w:firstLine="707"/>
        <w:rPr>
          <w:sz w:val="28"/>
        </w:rPr>
      </w:pPr>
      <w:r>
        <w:rPr>
          <w:sz w:val="28"/>
        </w:rPr>
        <w:t>Владение приемами самоанализа, саморегулирования и оценки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352"/>
        </w:tabs>
        <w:spacing w:line="276" w:lineRule="auto"/>
        <w:ind w:right="224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352"/>
        </w:tabs>
        <w:spacing w:line="276" w:lineRule="auto"/>
        <w:ind w:right="225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 одаренные дети, социально уязвимые дети, дети, попавшие в</w:t>
      </w:r>
      <w:r>
        <w:rPr>
          <w:spacing w:val="1"/>
          <w:sz w:val="28"/>
        </w:rPr>
        <w:t xml:space="preserve"> </w:t>
      </w:r>
      <w:r>
        <w:rPr>
          <w:sz w:val="28"/>
        </w:rPr>
        <w:t>ТЖС,</w:t>
      </w:r>
      <w:r>
        <w:rPr>
          <w:spacing w:val="1"/>
          <w:sz w:val="28"/>
        </w:rPr>
        <w:t xml:space="preserve"> </w:t>
      </w:r>
      <w:r>
        <w:rPr>
          <w:sz w:val="28"/>
        </w:rPr>
        <w:t>дети-мигранты,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дети-сироты,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 (дети с синдромом дефицита внимания, гиперактивностью,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неврологическим статусом и др.), дети с ОВЗ, дети с девиациями поведения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228"/>
        </w:tabs>
        <w:spacing w:line="276" w:lineRule="auto"/>
        <w:ind w:right="231" w:firstLine="707"/>
        <w:rPr>
          <w:sz w:val="28"/>
        </w:rPr>
      </w:pPr>
      <w:r>
        <w:rPr>
          <w:sz w:val="28"/>
        </w:rPr>
        <w:t>Умение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211"/>
        </w:tabs>
        <w:ind w:left="1210" w:hanging="281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УУД.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512"/>
          <w:tab w:val="left" w:pos="1513"/>
          <w:tab w:val="left" w:pos="3025"/>
          <w:tab w:val="left" w:pos="6367"/>
          <w:tab w:val="left" w:pos="9424"/>
        </w:tabs>
        <w:spacing w:before="43" w:line="276" w:lineRule="auto"/>
        <w:ind w:right="229" w:firstLine="707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ИКТ-компетентностями:</w:t>
      </w:r>
      <w:r>
        <w:rPr>
          <w:sz w:val="28"/>
        </w:rPr>
        <w:tab/>
        <w:t>общепедагогическими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предметно-педагогическими.</w:t>
      </w:r>
    </w:p>
    <w:p w:rsidR="004E7696" w:rsidRDefault="00C27CE0">
      <w:pPr>
        <w:pStyle w:val="a4"/>
        <w:numPr>
          <w:ilvl w:val="0"/>
          <w:numId w:val="16"/>
        </w:numPr>
        <w:tabs>
          <w:tab w:val="left" w:pos="1359"/>
        </w:tabs>
        <w:spacing w:before="2" w:line="276" w:lineRule="auto"/>
        <w:ind w:right="234" w:firstLine="707"/>
        <w:rPr>
          <w:sz w:val="28"/>
        </w:rPr>
      </w:pPr>
      <w:r>
        <w:rPr>
          <w:sz w:val="28"/>
        </w:rPr>
        <w:t>Стереотипизация,</w:t>
      </w:r>
      <w:r>
        <w:rPr>
          <w:spacing w:val="4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инновациям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них.</w:t>
      </w:r>
    </w:p>
    <w:p w:rsidR="004E7696" w:rsidRDefault="00C27CE0">
      <w:pPr>
        <w:pStyle w:val="a3"/>
        <w:spacing w:line="276" w:lineRule="auto"/>
        <w:ind w:left="222" w:right="23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дефицитам</w:t>
      </w:r>
      <w:r>
        <w:rPr>
          <w:spacing w:val="1"/>
        </w:rPr>
        <w:t xml:space="preserve"> </w:t>
      </w:r>
      <w:r>
        <w:t>присвоен</w:t>
      </w:r>
      <w:r>
        <w:rPr>
          <w:spacing w:val="1"/>
        </w:rPr>
        <w:t xml:space="preserve"> </w:t>
      </w:r>
      <w:r>
        <w:t>шифр.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 может видеть, есть ли у него</w:t>
      </w:r>
      <w:r>
        <w:rPr>
          <w:spacing w:val="1"/>
        </w:rPr>
        <w:t xml:space="preserve"> </w:t>
      </w:r>
      <w:r>
        <w:t>затруднение и в каком направлении он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развития.</w:t>
      </w:r>
    </w:p>
    <w:p w:rsidR="004E7696" w:rsidRDefault="00C27CE0">
      <w:pPr>
        <w:pStyle w:val="a3"/>
        <w:spacing w:line="276" w:lineRule="auto"/>
        <w:ind w:left="222" w:right="222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 xml:space="preserve">профдефицитов администрацией </w:t>
      </w:r>
      <w:r w:rsidR="00867C1F">
        <w:t xml:space="preserve">МКОУ СОШ С. УСТЬ </w:t>
      </w:r>
      <w:r w:rsidR="002C394A">
        <w:t>–</w:t>
      </w:r>
      <w:r w:rsidR="00867C1F">
        <w:t xml:space="preserve"> СОБОЛЕВКА</w:t>
      </w:r>
      <w:r w:rsidR="002C394A">
        <w:t xml:space="preserve"> </w:t>
      </w:r>
      <w:r>
        <w:t>рассматривались такие</w:t>
      </w:r>
      <w:r>
        <w:rPr>
          <w:spacing w:val="1"/>
        </w:rPr>
        <w:t xml:space="preserve"> </w:t>
      </w:r>
      <w:r>
        <w:t>профкомпетенции,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ФГОС ОО (всех уровней). Повышение квалификации по данным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плановый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выявленных</w:t>
      </w:r>
      <w:r w:rsidR="002C394A">
        <w:t xml:space="preserve">  </w:t>
      </w:r>
      <w:r>
        <w:rPr>
          <w:spacing w:val="-67"/>
        </w:rPr>
        <w:t xml:space="preserve"> </w:t>
      </w:r>
      <w:r>
        <w:t>профдефицитов.</w:t>
      </w:r>
    </w:p>
    <w:p w:rsidR="004E7696" w:rsidRDefault="00C27CE0">
      <w:pPr>
        <w:pStyle w:val="a3"/>
        <w:spacing w:line="276" w:lineRule="auto"/>
        <w:ind w:left="222" w:right="231"/>
      </w:pPr>
      <w:r>
        <w:t>Анализ выполнения данного плана осуществляется один раз в год (в</w:t>
      </w:r>
      <w:r>
        <w:rPr>
          <w:spacing w:val="1"/>
        </w:rPr>
        <w:t xml:space="preserve"> </w:t>
      </w:r>
      <w:r>
        <w:t>конце календарного года) путем соотношения числа запланированных курсов</w:t>
      </w:r>
      <w:r>
        <w:rPr>
          <w:spacing w:val="-67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процентном выражении).</w:t>
      </w:r>
    </w:p>
    <w:p w:rsidR="004E7696" w:rsidRDefault="004E7696">
      <w:pPr>
        <w:spacing w:line="276" w:lineRule="auto"/>
        <w:sectPr w:rsidR="004E7696">
          <w:pgSz w:w="11910" w:h="16840"/>
          <w:pgMar w:top="1440" w:right="620" w:bottom="1480" w:left="1480" w:header="0" w:footer="1289" w:gutter="0"/>
          <w:cols w:space="720"/>
        </w:sect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4E7696">
      <w:pPr>
        <w:pStyle w:val="a3"/>
        <w:ind w:left="0" w:firstLine="0"/>
        <w:jc w:val="left"/>
        <w:rPr>
          <w:rFonts w:ascii="Cambria"/>
          <w:b/>
          <w:sz w:val="20"/>
        </w:rPr>
      </w:pPr>
    </w:p>
    <w:p w:rsidR="004E7696" w:rsidRDefault="00C27CE0">
      <w:pPr>
        <w:spacing w:before="225"/>
        <w:ind w:right="111"/>
        <w:jc w:val="right"/>
        <w:rPr>
          <w:sz w:val="24"/>
        </w:rPr>
      </w:pPr>
      <w:r>
        <w:rPr>
          <w:sz w:val="24"/>
        </w:rPr>
        <w:t>645</w:t>
      </w:r>
    </w:p>
    <w:p w:rsidR="004E7696" w:rsidRDefault="004E7696">
      <w:pPr>
        <w:jc w:val="right"/>
        <w:rPr>
          <w:sz w:val="24"/>
        </w:rPr>
        <w:sectPr w:rsidR="004E7696">
          <w:headerReference w:type="default" r:id="rId44"/>
          <w:footerReference w:type="default" r:id="rId45"/>
          <w:pgSz w:w="16840" w:h="11910" w:orient="landscape"/>
          <w:pgMar w:top="0" w:right="1020" w:bottom="280" w:left="2420" w:header="0" w:footer="0" w:gutter="0"/>
          <w:cols w:space="720"/>
        </w:sectPr>
      </w:pPr>
    </w:p>
    <w:p w:rsidR="004E7696" w:rsidRDefault="00C27CE0">
      <w:pPr>
        <w:pStyle w:val="1"/>
        <w:numPr>
          <w:ilvl w:val="2"/>
          <w:numId w:val="22"/>
        </w:numPr>
        <w:tabs>
          <w:tab w:val="left" w:pos="1791"/>
        </w:tabs>
        <w:spacing w:before="83" w:line="278" w:lineRule="auto"/>
        <w:ind w:left="222" w:right="226" w:firstLine="707"/>
        <w:jc w:val="both"/>
      </w:pPr>
      <w:r>
        <w:lastRenderedPageBreak/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E7696" w:rsidRDefault="00C27CE0">
      <w:pPr>
        <w:pStyle w:val="a3"/>
        <w:spacing w:line="312" w:lineRule="exact"/>
        <w:ind w:left="930" w:firstLine="0"/>
      </w:pPr>
      <w:r>
        <w:t>Основным</w:t>
      </w:r>
      <w:r>
        <w:rPr>
          <w:spacing w:val="39"/>
        </w:rPr>
        <w:t xml:space="preserve"> </w:t>
      </w:r>
      <w:r>
        <w:t>ориентиром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42"/>
        </w:rPr>
        <w:t xml:space="preserve"> </w:t>
      </w:r>
      <w:r>
        <w:t>коллектива</w:t>
      </w:r>
      <w:r>
        <w:rPr>
          <w:spacing w:val="47"/>
        </w:rPr>
        <w:t xml:space="preserve"> </w:t>
      </w:r>
      <w:r>
        <w:t>МАОУ</w:t>
      </w:r>
      <w:r>
        <w:rPr>
          <w:spacing w:val="42"/>
        </w:rPr>
        <w:t xml:space="preserve"> </w:t>
      </w:r>
      <w:r>
        <w:t>СОШ</w:t>
      </w:r>
    </w:p>
    <w:p w:rsidR="004E7696" w:rsidRDefault="00C27CE0">
      <w:pPr>
        <w:pStyle w:val="a3"/>
        <w:spacing w:before="48" w:line="276" w:lineRule="auto"/>
        <w:ind w:left="222" w:right="225" w:firstLine="0"/>
      </w:pPr>
      <w:r>
        <w:t>№26 в построении собственной стратегии деятельности по психологическому</w:t>
      </w:r>
      <w:r>
        <w:rPr>
          <w:spacing w:val="-67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п.25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i/>
        </w:rPr>
        <w:t>системообразующей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-67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психолого-педагогических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ООП</w:t>
      </w:r>
      <w:r>
        <w:rPr>
          <w:i/>
          <w:spacing w:val="1"/>
        </w:rPr>
        <w:t xml:space="preserve"> </w:t>
      </w:r>
      <w:r>
        <w:rPr>
          <w:i/>
        </w:rPr>
        <w:t>ООО.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взаимодополняемость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67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стадиях реализации психолого-педагогического сопровождения участников</w:t>
      </w:r>
      <w:r>
        <w:rPr>
          <w:spacing w:val="1"/>
        </w:rPr>
        <w:t xml:space="preserve"> </w:t>
      </w:r>
      <w:r>
        <w:t>образовательных отношений. Ведущим специалистом ОО, осуществляющим</w:t>
      </w:r>
      <w:r>
        <w:rPr>
          <w:spacing w:val="1"/>
        </w:rPr>
        <w:t xml:space="preserve"> </w:t>
      </w:r>
      <w:r>
        <w:t>психолого-педагогическое сопровождение реализации ООП ООО, является</w:t>
      </w:r>
      <w:r>
        <w:rPr>
          <w:spacing w:val="1"/>
        </w:rPr>
        <w:t xml:space="preserve"> </w:t>
      </w:r>
      <w:r>
        <w:t>педагог-психолог.</w:t>
      </w:r>
    </w:p>
    <w:p w:rsidR="004E7696" w:rsidRDefault="00C27CE0">
      <w:pPr>
        <w:pStyle w:val="a3"/>
        <w:spacing w:before="2" w:line="276" w:lineRule="auto"/>
        <w:ind w:left="222" w:right="227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4E7696" w:rsidRDefault="00C27CE0">
      <w:pPr>
        <w:pStyle w:val="1"/>
        <w:spacing w:before="3" w:line="276" w:lineRule="auto"/>
        <w:ind w:left="222" w:right="229" w:firstLine="993"/>
      </w:pPr>
      <w:r>
        <w:t>- обеспечение преемственности содержания и форм организации</w:t>
      </w:r>
      <w:r>
        <w:rPr>
          <w:spacing w:val="1"/>
        </w:rPr>
        <w:t xml:space="preserve"> </w:t>
      </w:r>
      <w:r>
        <w:t>образовательного процесса по отношению к уровню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обучающихся, в том числе особенностей перехода из младшего</w:t>
      </w:r>
      <w:r>
        <w:rPr>
          <w:spacing w:val="1"/>
        </w:rPr>
        <w:t xml:space="preserve"> </w:t>
      </w:r>
      <w:r>
        <w:t>школьного возраста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подростковый.</w:t>
      </w:r>
    </w:p>
    <w:p w:rsidR="004E7696" w:rsidRDefault="00C27CE0">
      <w:pPr>
        <w:pStyle w:val="a3"/>
        <w:spacing w:line="276" w:lineRule="auto"/>
        <w:ind w:left="222" w:right="226" w:firstLine="993"/>
      </w:pPr>
      <w:r>
        <w:t>Программа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этапы: предварительный (5 классы), основной (6-8 классы), заключительный</w:t>
      </w:r>
      <w:r>
        <w:rPr>
          <w:spacing w:val="1"/>
        </w:rPr>
        <w:t xml:space="preserve"> </w:t>
      </w:r>
      <w:r>
        <w:t>(9 классы) – каждый из которых предусматривает решение определенных</w:t>
      </w:r>
      <w:r>
        <w:rPr>
          <w:spacing w:val="1"/>
        </w:rPr>
        <w:t xml:space="preserve"> </w:t>
      </w:r>
      <w:r>
        <w:t>задач: подготовка обучающихся к обучению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 общего образования, последующая социализация с использованием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в личностном развитии, а также определения индивидуальной</w:t>
      </w:r>
      <w:r>
        <w:rPr>
          <w:spacing w:val="1"/>
        </w:rPr>
        <w:t xml:space="preserve"> </w:t>
      </w:r>
      <w:r>
        <w:t>психолого-педагогической помощи</w:t>
      </w:r>
      <w:r>
        <w:rPr>
          <w:spacing w:val="1"/>
        </w:rPr>
        <w:t xml:space="preserve"> </w:t>
      </w:r>
      <w:r>
        <w:t>обучающимся, испытывающим разного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трудности.</w:t>
      </w:r>
    </w:p>
    <w:p w:rsidR="004E7696" w:rsidRDefault="00C27CE0">
      <w:pPr>
        <w:pStyle w:val="1"/>
        <w:numPr>
          <w:ilvl w:val="0"/>
          <w:numId w:val="15"/>
        </w:numPr>
        <w:tabs>
          <w:tab w:val="left" w:pos="1737"/>
        </w:tabs>
        <w:spacing w:line="278" w:lineRule="auto"/>
        <w:ind w:right="225" w:firstLine="99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4E7696" w:rsidRDefault="004E7696">
      <w:pPr>
        <w:spacing w:line="278" w:lineRule="auto"/>
        <w:jc w:val="both"/>
        <w:sectPr w:rsidR="004E7696">
          <w:headerReference w:type="default" r:id="rId46"/>
          <w:footerReference w:type="default" r:id="rId47"/>
          <w:pgSz w:w="11910" w:h="16840"/>
          <w:pgMar w:top="1460" w:right="620" w:bottom="1420" w:left="1480" w:header="0" w:footer="1232" w:gutter="0"/>
          <w:pgNumType w:start="646"/>
          <w:cols w:space="720"/>
        </w:sectPr>
      </w:pPr>
    </w:p>
    <w:p w:rsidR="004E7696" w:rsidRDefault="00C27CE0">
      <w:pPr>
        <w:pStyle w:val="a3"/>
        <w:spacing w:before="79" w:line="276" w:lineRule="auto"/>
        <w:ind w:left="222" w:right="226" w:firstLine="993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психологической культуры педагогических и руководящих работников ОО</w:t>
      </w:r>
      <w:r>
        <w:rPr>
          <w:spacing w:val="1"/>
        </w:rPr>
        <w:t xml:space="preserve"> </w:t>
      </w:r>
      <w:r>
        <w:t>через просветительские мероприятия, содействует развитию толерантности и</w:t>
      </w:r>
      <w:r>
        <w:rPr>
          <w:spacing w:val="-6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дидактики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4E7696" w:rsidRDefault="00C27CE0">
      <w:pPr>
        <w:pStyle w:val="1"/>
        <w:numPr>
          <w:ilvl w:val="0"/>
          <w:numId w:val="15"/>
        </w:numPr>
        <w:tabs>
          <w:tab w:val="left" w:pos="1497"/>
        </w:tabs>
        <w:spacing w:before="1" w:line="278" w:lineRule="auto"/>
        <w:ind w:right="228" w:firstLine="993"/>
      </w:pP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E7696" w:rsidRDefault="00C27CE0">
      <w:pPr>
        <w:pStyle w:val="a3"/>
        <w:tabs>
          <w:tab w:val="left" w:pos="4268"/>
          <w:tab w:val="left" w:pos="6261"/>
        </w:tabs>
        <w:spacing w:line="276" w:lineRule="auto"/>
        <w:ind w:left="222" w:right="226" w:firstLine="993"/>
      </w:pPr>
      <w:r>
        <w:t>Диверсификация</w:t>
      </w:r>
      <w:r>
        <w:tab/>
        <w:t>уровней</w:t>
      </w:r>
      <w:r>
        <w:tab/>
        <w:t>психолого-педагогического</w:t>
      </w:r>
      <w:r>
        <w:rPr>
          <w:spacing w:val="-68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на четырех</w:t>
      </w:r>
      <w:r>
        <w:rPr>
          <w:spacing w:val="1"/>
        </w:rPr>
        <w:t xml:space="preserve"> </w:t>
      </w:r>
      <w:r>
        <w:t>уровнях: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3"/>
      </w:tblGrid>
      <w:tr w:rsidR="004E7696">
        <w:trPr>
          <w:trHeight w:val="295"/>
        </w:trPr>
        <w:tc>
          <w:tcPr>
            <w:tcW w:w="26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6913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Ведущую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роль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играют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</w:tc>
      </w:tr>
      <w:tr w:rsidR="004E7696">
        <w:trPr>
          <w:trHeight w:val="337"/>
        </w:trPr>
        <w:tc>
          <w:tcPr>
            <w:tcW w:w="26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107"/>
                <w:tab w:val="left" w:pos="3771"/>
                <w:tab w:val="left" w:pos="5673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педагогическую</w:t>
            </w:r>
            <w:r>
              <w:rPr>
                <w:sz w:val="24"/>
              </w:rPr>
              <w:tab/>
              <w:t>поддержку</w:t>
            </w:r>
          </w:p>
        </w:tc>
      </w:tr>
      <w:tr w:rsidR="004E7696">
        <w:trPr>
          <w:trHeight w:val="292"/>
        </w:trPr>
        <w:tc>
          <w:tcPr>
            <w:tcW w:w="26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4E7696">
        <w:trPr>
          <w:trHeight w:val="313"/>
        </w:trPr>
        <w:tc>
          <w:tcPr>
            <w:tcW w:w="2660" w:type="dxa"/>
            <w:vMerge w:val="restart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E7696">
        <w:trPr>
          <w:trHeight w:val="30"/>
        </w:trPr>
        <w:tc>
          <w:tcPr>
            <w:tcW w:w="2660" w:type="dxa"/>
            <w:vMerge/>
            <w:tcBorders>
              <w:top w:val="nil"/>
              <w:bottom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6913" w:type="dxa"/>
            <w:vMerge w:val="restart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</w:tr>
      <w:tr w:rsidR="004E7696">
        <w:trPr>
          <w:trHeight w:val="286"/>
        </w:trPr>
        <w:tc>
          <w:tcPr>
            <w:tcW w:w="26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13" w:type="dxa"/>
            <w:vMerge/>
            <w:tcBorders>
              <w:top w:val="nil"/>
              <w:bottom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</w:tr>
      <w:tr w:rsidR="004E7696">
        <w:trPr>
          <w:trHeight w:val="307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4E7696">
        <w:trPr>
          <w:trHeight w:val="317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E7696">
        <w:trPr>
          <w:trHeight w:val="318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психологом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4E7696">
        <w:trPr>
          <w:trHeight w:val="317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обучающегося.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Корректируется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классе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37"/>
        </w:trPr>
        <w:tc>
          <w:tcPr>
            <w:tcW w:w="26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4E7696">
        <w:trPr>
          <w:trHeight w:val="298"/>
        </w:trPr>
        <w:tc>
          <w:tcPr>
            <w:tcW w:w="2660" w:type="dxa"/>
            <w:tcBorders>
              <w:bottom w:val="nil"/>
            </w:tcBorders>
          </w:tcPr>
          <w:p w:rsidR="004E7696" w:rsidRDefault="00C27C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6913" w:type="dxa"/>
            <w:tcBorders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225"/>
                <w:tab w:val="left" w:pos="2422"/>
                <w:tab w:val="left" w:pos="567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ведется</w:t>
            </w:r>
            <w:r>
              <w:rPr>
                <w:sz w:val="24"/>
              </w:rPr>
              <w:tab/>
              <w:t>учителями-предметниками,</w:t>
            </w:r>
            <w:r>
              <w:rPr>
                <w:sz w:val="24"/>
              </w:rPr>
              <w:tab/>
              <w:t>классными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2194"/>
                <w:tab w:val="left" w:pos="4041"/>
                <w:tab w:val="left" w:pos="5413"/>
                <w:tab w:val="left" w:pos="5871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руководителями,</w:t>
            </w:r>
            <w:r>
              <w:rPr>
                <w:sz w:val="24"/>
              </w:rPr>
              <w:tab/>
              <w:t>выявляющими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развитии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823"/>
                <w:tab w:val="left" w:pos="2247"/>
                <w:tab w:val="left" w:pos="4133"/>
                <w:tab w:val="left" w:pos="5571"/>
                <w:tab w:val="left" w:pos="6682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оказывающими</w:t>
            </w:r>
            <w:r>
              <w:rPr>
                <w:sz w:val="24"/>
              </w:rPr>
              <w:tab/>
              <w:t>первичную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в</w:t>
            </w:r>
          </w:p>
        </w:tc>
      </w:tr>
      <w:tr w:rsidR="004E7696">
        <w:trPr>
          <w:trHeight w:val="317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695"/>
                <w:tab w:val="left" w:pos="3114"/>
                <w:tab w:val="left" w:pos="3486"/>
                <w:tab w:val="left" w:pos="4778"/>
                <w:tab w:val="left" w:pos="6692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преодолении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обучении,</w:t>
            </w:r>
            <w:r>
              <w:rPr>
                <w:sz w:val="24"/>
              </w:rPr>
              <w:tab/>
              <w:t>взаимодействии</w:t>
            </w:r>
            <w:r>
              <w:rPr>
                <w:sz w:val="24"/>
              </w:rPr>
              <w:tab/>
              <w:t>с</w:t>
            </w:r>
          </w:p>
        </w:tc>
      </w:tr>
      <w:tr w:rsidR="004E7696">
        <w:trPr>
          <w:trHeight w:val="317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661"/>
                <w:tab w:val="left" w:pos="3280"/>
                <w:tab w:val="left" w:pos="4899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учителями,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z w:val="24"/>
              </w:rPr>
              <w:tab/>
              <w:t>представителями),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разрабатывается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дальнейших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</w:p>
        </w:tc>
      </w:tr>
      <w:tr w:rsidR="004E7696">
        <w:trPr>
          <w:trHeight w:val="318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</w:p>
        </w:tc>
      </w:tr>
      <w:tr w:rsidR="004E7696">
        <w:trPr>
          <w:trHeight w:val="318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3638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профилактические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  <w:t>охватывающие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значительные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tabs>
                <w:tab w:val="left" w:pos="1413"/>
                <w:tab w:val="left" w:pos="3443"/>
                <w:tab w:val="left" w:pos="560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осуществляется</w:t>
            </w:r>
            <w:r>
              <w:rPr>
                <w:sz w:val="24"/>
              </w:rPr>
              <w:tab/>
              <w:t>экспертная,</w:t>
            </w:r>
          </w:p>
        </w:tc>
      </w:tr>
      <w:tr w:rsidR="004E7696">
        <w:trPr>
          <w:trHeight w:val="316"/>
        </w:trPr>
        <w:tc>
          <w:tcPr>
            <w:tcW w:w="2660" w:type="dxa"/>
            <w:tcBorders>
              <w:top w:val="nil"/>
              <w:bottom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  <w:bottom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консультативная,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E7696">
        <w:trPr>
          <w:trHeight w:val="339"/>
        </w:trPr>
        <w:tc>
          <w:tcPr>
            <w:tcW w:w="2660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3" w:type="dxa"/>
            <w:tcBorders>
              <w:top w:val="nil"/>
            </w:tcBorders>
          </w:tcPr>
          <w:p w:rsidR="004E7696" w:rsidRDefault="00C27CE0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учителями.</w:t>
            </w:r>
          </w:p>
        </w:tc>
      </w:tr>
    </w:tbl>
    <w:p w:rsidR="004E7696" w:rsidRDefault="004E7696">
      <w:pPr>
        <w:rPr>
          <w:sz w:val="24"/>
        </w:rPr>
        <w:sectPr w:rsidR="004E7696">
          <w:pgSz w:w="11910" w:h="16840"/>
          <w:pgMar w:top="1460" w:right="620" w:bottom="1500" w:left="1480" w:header="0" w:footer="1232" w:gutter="0"/>
          <w:cols w:space="720"/>
        </w:sectPr>
      </w:pPr>
    </w:p>
    <w:p w:rsidR="004E7696" w:rsidRDefault="00C27CE0">
      <w:pPr>
        <w:pStyle w:val="a3"/>
        <w:spacing w:before="79" w:line="276" w:lineRule="auto"/>
        <w:ind w:left="222" w:right="22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lastRenderedPageBreak/>
        <w:t>реализуемым педагогом-психологом, классными руководителями относятся:</w:t>
      </w:r>
      <w:r>
        <w:rPr>
          <w:spacing w:val="1"/>
        </w:rPr>
        <w:t xml:space="preserve"> </w:t>
      </w:r>
      <w:r>
        <w:t>консультирование, диагностика, просвещение, профилактика, коррекционная</w:t>
      </w:r>
      <w:r>
        <w:rPr>
          <w:spacing w:val="-67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E7696" w:rsidRDefault="00C27CE0">
      <w:pPr>
        <w:spacing w:before="1"/>
        <w:ind w:left="3509" w:right="2808"/>
        <w:jc w:val="center"/>
        <w:rPr>
          <w:i/>
          <w:sz w:val="28"/>
        </w:rPr>
      </w:pPr>
      <w:r>
        <w:rPr>
          <w:i/>
          <w:sz w:val="28"/>
        </w:rPr>
        <w:t>Консультирование</w:t>
      </w:r>
    </w:p>
    <w:p w:rsidR="004E7696" w:rsidRDefault="00C27CE0">
      <w:pPr>
        <w:pStyle w:val="a3"/>
        <w:spacing w:before="47" w:line="276" w:lineRule="auto"/>
        <w:ind w:left="222" w:right="225"/>
      </w:pPr>
      <w:r>
        <w:t>Консультативная деятельность – это оказание помощи 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консультирования.</w:t>
      </w:r>
    </w:p>
    <w:p w:rsidR="004E7696" w:rsidRDefault="00C27CE0">
      <w:pPr>
        <w:pStyle w:val="a3"/>
        <w:spacing w:before="3" w:line="276" w:lineRule="auto"/>
        <w:ind w:left="222" w:right="226"/>
      </w:pPr>
      <w:r>
        <w:t>Цель: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4E7696" w:rsidRDefault="00C27CE0">
      <w:pPr>
        <w:pStyle w:val="a3"/>
        <w:spacing w:before="79" w:line="276" w:lineRule="auto"/>
        <w:ind w:left="222" w:right="22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тренинга,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собственного поведения с поведением других участников группы. Тренинги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активизировать,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поведенческий репертуар, дают ориентиры возможного поиска эффективного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партнеров.</w:t>
      </w:r>
    </w:p>
    <w:p w:rsidR="004E7696" w:rsidRDefault="00993882">
      <w:pPr>
        <w:pStyle w:val="a3"/>
        <w:spacing w:before="1" w:line="276" w:lineRule="auto"/>
        <w:ind w:left="222" w:right="226"/>
      </w:pPr>
      <w:r>
        <w:t xml:space="preserve">В МКОУ СОШ с. Усть – Соболевка </w:t>
      </w:r>
      <w:r w:rsidR="00C27CE0">
        <w:t>проводятся</w:t>
      </w:r>
      <w:r w:rsidR="00C27CE0">
        <w:rPr>
          <w:spacing w:val="1"/>
        </w:rPr>
        <w:t xml:space="preserve"> </w:t>
      </w:r>
      <w:r w:rsidR="00C27CE0">
        <w:t>консультации</w:t>
      </w:r>
      <w:r w:rsidR="00C27CE0">
        <w:rPr>
          <w:spacing w:val="1"/>
        </w:rPr>
        <w:t xml:space="preserve"> </w:t>
      </w:r>
      <w:r w:rsidR="00C27CE0">
        <w:t>с</w:t>
      </w:r>
      <w:r w:rsidR="00C27CE0">
        <w:rPr>
          <w:spacing w:val="1"/>
        </w:rPr>
        <w:t xml:space="preserve"> </w:t>
      </w:r>
      <w:r w:rsidR="00C27CE0">
        <w:t>родителями</w:t>
      </w:r>
      <w:r w:rsidR="00C27CE0">
        <w:rPr>
          <w:spacing w:val="1"/>
        </w:rPr>
        <w:t xml:space="preserve"> </w:t>
      </w:r>
      <w:r w:rsidR="00C27CE0">
        <w:t>(законными</w:t>
      </w:r>
      <w:r w:rsidR="00C27CE0">
        <w:rPr>
          <w:spacing w:val="1"/>
        </w:rPr>
        <w:t xml:space="preserve"> </w:t>
      </w:r>
      <w:r w:rsidR="00C27CE0">
        <w:t>представителями)</w:t>
      </w:r>
      <w:r w:rsidR="00C27CE0">
        <w:rPr>
          <w:spacing w:val="1"/>
        </w:rPr>
        <w:t xml:space="preserve"> </w:t>
      </w:r>
      <w:r w:rsidR="00C27CE0">
        <w:t>по</w:t>
      </w:r>
      <w:r w:rsidR="00C27CE0">
        <w:rPr>
          <w:spacing w:val="1"/>
        </w:rPr>
        <w:t xml:space="preserve"> </w:t>
      </w:r>
      <w:r w:rsidR="00C27CE0">
        <w:t>вопросу</w:t>
      </w:r>
      <w:r w:rsidR="00C27CE0">
        <w:rPr>
          <w:spacing w:val="1"/>
        </w:rPr>
        <w:t xml:space="preserve"> </w:t>
      </w:r>
      <w:r w:rsidR="00C27CE0">
        <w:t>об</w:t>
      </w:r>
      <w:r w:rsidR="00C27CE0">
        <w:rPr>
          <w:spacing w:val="1"/>
        </w:rPr>
        <w:t xml:space="preserve"> </w:t>
      </w:r>
      <w:r w:rsidR="00C27CE0">
        <w:t>обеспечении</w:t>
      </w:r>
      <w:r w:rsidR="00C27CE0">
        <w:rPr>
          <w:spacing w:val="1"/>
        </w:rPr>
        <w:t xml:space="preserve"> </w:t>
      </w:r>
      <w:r w:rsidR="00C27CE0">
        <w:t>адаптации</w:t>
      </w:r>
      <w:r w:rsidR="00C27CE0">
        <w:rPr>
          <w:spacing w:val="1"/>
        </w:rPr>
        <w:t xml:space="preserve"> </w:t>
      </w:r>
      <w:r w:rsidR="00C27CE0">
        <w:t>обучающихся</w:t>
      </w:r>
      <w:r w:rsidR="00C27CE0">
        <w:rPr>
          <w:spacing w:val="1"/>
        </w:rPr>
        <w:t xml:space="preserve"> </w:t>
      </w:r>
      <w:r w:rsidR="00C27CE0">
        <w:t>на</w:t>
      </w:r>
      <w:r w:rsidR="00C27CE0">
        <w:rPr>
          <w:spacing w:val="1"/>
        </w:rPr>
        <w:t xml:space="preserve"> </w:t>
      </w:r>
      <w:r w:rsidR="00C27CE0">
        <w:t>уровне</w:t>
      </w:r>
      <w:r w:rsidR="00C27CE0">
        <w:rPr>
          <w:spacing w:val="1"/>
        </w:rPr>
        <w:t xml:space="preserve"> </w:t>
      </w:r>
      <w:r w:rsidR="00C27CE0">
        <w:t>основного</w:t>
      </w:r>
      <w:r w:rsidR="00C27CE0">
        <w:rPr>
          <w:spacing w:val="1"/>
        </w:rPr>
        <w:t xml:space="preserve"> </w:t>
      </w:r>
      <w:r w:rsidR="00C27CE0">
        <w:t>общего</w:t>
      </w:r>
      <w:r w:rsidR="00C27CE0">
        <w:rPr>
          <w:spacing w:val="1"/>
        </w:rPr>
        <w:t xml:space="preserve"> </w:t>
      </w:r>
      <w:r w:rsidR="00C27CE0">
        <w:t>образования,</w:t>
      </w:r>
      <w:r w:rsidR="00C27CE0">
        <w:rPr>
          <w:spacing w:val="1"/>
        </w:rPr>
        <w:t xml:space="preserve"> </w:t>
      </w:r>
      <w:r w:rsidR="00C27CE0">
        <w:t>по</w:t>
      </w:r>
      <w:r w:rsidR="00C27CE0">
        <w:rPr>
          <w:spacing w:val="1"/>
        </w:rPr>
        <w:t xml:space="preserve"> </w:t>
      </w:r>
      <w:r w:rsidR="00C27CE0">
        <w:t>вопросу</w:t>
      </w:r>
      <w:r w:rsidR="00C27CE0">
        <w:rPr>
          <w:spacing w:val="1"/>
        </w:rPr>
        <w:t xml:space="preserve"> </w:t>
      </w:r>
      <w:r w:rsidR="00C27CE0">
        <w:t>преодоления трудностей в общении с детьми; с обучающимися, имеющими</w:t>
      </w:r>
      <w:r w:rsidR="00C27CE0">
        <w:rPr>
          <w:spacing w:val="1"/>
        </w:rPr>
        <w:t xml:space="preserve"> </w:t>
      </w:r>
      <w:r w:rsidR="00C27CE0">
        <w:t>проблемы</w:t>
      </w:r>
      <w:r w:rsidR="00C27CE0">
        <w:rPr>
          <w:spacing w:val="1"/>
        </w:rPr>
        <w:t xml:space="preserve"> </w:t>
      </w:r>
      <w:r w:rsidR="00C27CE0">
        <w:t>в</w:t>
      </w:r>
      <w:r w:rsidR="00C27CE0">
        <w:rPr>
          <w:spacing w:val="1"/>
        </w:rPr>
        <w:t xml:space="preserve"> </w:t>
      </w:r>
      <w:r w:rsidR="00C27CE0">
        <w:t>общении</w:t>
      </w:r>
      <w:r w:rsidR="00C27CE0">
        <w:rPr>
          <w:spacing w:val="1"/>
        </w:rPr>
        <w:t xml:space="preserve"> </w:t>
      </w:r>
      <w:r w:rsidR="00C27CE0">
        <w:t>и</w:t>
      </w:r>
      <w:r w:rsidR="00C27CE0">
        <w:rPr>
          <w:spacing w:val="1"/>
        </w:rPr>
        <w:t xml:space="preserve"> </w:t>
      </w:r>
      <w:r w:rsidR="00C27CE0">
        <w:t>обучении;</w:t>
      </w:r>
      <w:r w:rsidR="00C27CE0">
        <w:rPr>
          <w:spacing w:val="1"/>
        </w:rPr>
        <w:t xml:space="preserve"> </w:t>
      </w:r>
      <w:r w:rsidR="00C27CE0">
        <w:t>с</w:t>
      </w:r>
      <w:r w:rsidR="00C27CE0">
        <w:rPr>
          <w:spacing w:val="1"/>
        </w:rPr>
        <w:t xml:space="preserve"> </w:t>
      </w:r>
      <w:r w:rsidR="00C27CE0">
        <w:t>педагогами</w:t>
      </w:r>
      <w:r w:rsidR="00C27CE0">
        <w:rPr>
          <w:spacing w:val="1"/>
        </w:rPr>
        <w:t xml:space="preserve"> </w:t>
      </w:r>
      <w:r w:rsidR="00C27CE0">
        <w:t>по</w:t>
      </w:r>
      <w:r w:rsidR="00C27CE0">
        <w:rPr>
          <w:spacing w:val="71"/>
        </w:rPr>
        <w:t xml:space="preserve"> </w:t>
      </w:r>
      <w:r w:rsidR="00C27CE0">
        <w:t>индивидуальным</w:t>
      </w:r>
      <w:r w:rsidR="00C27CE0">
        <w:rPr>
          <w:spacing w:val="1"/>
        </w:rPr>
        <w:t xml:space="preserve"> </w:t>
      </w:r>
      <w:r w:rsidR="00C27CE0">
        <w:t>запросам.</w:t>
      </w:r>
    </w:p>
    <w:p w:rsidR="004E7696" w:rsidRDefault="00C27CE0">
      <w:pPr>
        <w:spacing w:before="1"/>
        <w:ind w:left="3509" w:right="2810"/>
        <w:jc w:val="center"/>
        <w:rPr>
          <w:i/>
          <w:sz w:val="28"/>
        </w:rPr>
      </w:pPr>
      <w:r>
        <w:rPr>
          <w:i/>
          <w:sz w:val="28"/>
        </w:rPr>
        <w:t>Диагностика</w:t>
      </w:r>
    </w:p>
    <w:p w:rsidR="004E7696" w:rsidRDefault="00C27CE0">
      <w:pPr>
        <w:pStyle w:val="a3"/>
        <w:spacing w:before="48" w:line="276" w:lineRule="auto"/>
        <w:ind w:left="222" w:right="232"/>
      </w:pPr>
      <w:r>
        <w:t>Цель: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E7696" w:rsidRDefault="00C27CE0">
      <w:pPr>
        <w:pStyle w:val="a3"/>
        <w:spacing w:line="276" w:lineRule="auto"/>
        <w:ind w:left="222" w:right="226"/>
      </w:pP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индивидуально-психологические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личностного и интеллектуального развития обучающихся, найти основные</w:t>
      </w:r>
      <w:r>
        <w:rPr>
          <w:spacing w:val="1"/>
        </w:rPr>
        <w:t xml:space="preserve"> </w:t>
      </w:r>
      <w:r>
        <w:t>причины существующих проблем и устранить их при помощи современных</w:t>
      </w:r>
      <w:r>
        <w:rPr>
          <w:spacing w:val="1"/>
        </w:rPr>
        <w:t xml:space="preserve"> </w:t>
      </w:r>
      <w:r>
        <w:t>методов. Психологическая диагностика проводится по следующему спектру</w:t>
      </w:r>
      <w:r>
        <w:rPr>
          <w:spacing w:val="1"/>
        </w:rPr>
        <w:t xml:space="preserve"> </w:t>
      </w:r>
      <w:r>
        <w:t>проблем: прогноз профессиональной карьеры, диагностика психотипических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психологического здоровья.</w:t>
      </w:r>
    </w:p>
    <w:p w:rsidR="004E7696" w:rsidRDefault="00C27CE0">
      <w:pPr>
        <w:pStyle w:val="a3"/>
        <w:spacing w:before="1" w:line="276" w:lineRule="auto"/>
        <w:ind w:left="222" w:right="231"/>
      </w:pPr>
      <w:r>
        <w:t>Среди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косвенного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lastRenderedPageBreak/>
        <w:t>наблюдения,</w:t>
      </w:r>
      <w:r>
        <w:rPr>
          <w:spacing w:val="1"/>
        </w:rPr>
        <w:t xml:space="preserve"> </w:t>
      </w:r>
      <w:r>
        <w:t>объективные,</w:t>
      </w:r>
      <w:r>
        <w:rPr>
          <w:spacing w:val="1"/>
        </w:rPr>
        <w:t xml:space="preserve"> </w:t>
      </w:r>
      <w:r>
        <w:t>опросные</w:t>
      </w:r>
      <w:r>
        <w:rPr>
          <w:spacing w:val="1"/>
        </w:rPr>
        <w:t xml:space="preserve"> </w:t>
      </w:r>
      <w:r>
        <w:t>(анкета,</w:t>
      </w:r>
      <w:r>
        <w:rPr>
          <w:spacing w:val="71"/>
        </w:rPr>
        <w:t xml:space="preserve"> </w:t>
      </w:r>
      <w:r>
        <w:t>интервью),</w:t>
      </w:r>
      <w:r>
        <w:rPr>
          <w:spacing w:val="1"/>
        </w:rPr>
        <w:t xml:space="preserve"> </w:t>
      </w:r>
      <w:r>
        <w:t>экспериментальные.</w:t>
      </w:r>
    </w:p>
    <w:p w:rsidR="004E7696" w:rsidRDefault="00C27CE0">
      <w:pPr>
        <w:spacing w:line="322" w:lineRule="exact"/>
        <w:ind w:left="2915"/>
        <w:jc w:val="both"/>
        <w:rPr>
          <w:i/>
          <w:sz w:val="28"/>
        </w:rPr>
      </w:pPr>
      <w:r>
        <w:rPr>
          <w:i/>
          <w:sz w:val="28"/>
        </w:rPr>
        <w:t>Коррекционная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развивающая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</w:p>
    <w:p w:rsidR="004E7696" w:rsidRDefault="00C27CE0">
      <w:pPr>
        <w:pStyle w:val="a3"/>
        <w:spacing w:before="47" w:line="278" w:lineRule="auto"/>
        <w:ind w:left="222" w:right="228"/>
      </w:pPr>
      <w:r>
        <w:t>Цель: реализация системы работы с обучающимися, 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 адаптации.</w:t>
      </w:r>
    </w:p>
    <w:p w:rsidR="004E7696" w:rsidRDefault="00C27CE0">
      <w:pPr>
        <w:pStyle w:val="a3"/>
        <w:spacing w:line="276" w:lineRule="auto"/>
        <w:ind w:left="222" w:right="228"/>
      </w:pPr>
      <w:r>
        <w:t>Коррекционно-развивающая работа планируется и проводится с учетом</w:t>
      </w:r>
      <w:r>
        <w:rPr>
          <w:spacing w:val="-6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2C394A">
        <w:rPr>
          <w:spacing w:val="1"/>
        </w:rPr>
        <w:t>МКОУ СОШ с. Усть - Соболевка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детей.</w:t>
      </w:r>
    </w:p>
    <w:p w:rsidR="004E7696" w:rsidRDefault="00C27CE0">
      <w:pPr>
        <w:spacing w:before="48"/>
        <w:ind w:left="3985"/>
        <w:rPr>
          <w:i/>
          <w:sz w:val="28"/>
        </w:rPr>
      </w:pPr>
      <w:r>
        <w:rPr>
          <w:i/>
          <w:sz w:val="28"/>
        </w:rPr>
        <w:t>Профилактика</w:t>
      </w:r>
    </w:p>
    <w:p w:rsidR="004E7696" w:rsidRDefault="00C27CE0">
      <w:pPr>
        <w:pStyle w:val="a3"/>
        <w:spacing w:before="47" w:line="278" w:lineRule="auto"/>
        <w:ind w:left="222" w:right="234"/>
      </w:pPr>
      <w:r>
        <w:t>Цель: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4E7696" w:rsidRDefault="00C27CE0">
      <w:pPr>
        <w:pStyle w:val="a3"/>
        <w:spacing w:line="276" w:lineRule="auto"/>
        <w:ind w:left="222" w:right="228"/>
      </w:pPr>
      <w:r>
        <w:t>Психологическая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развития.</w:t>
      </w:r>
    </w:p>
    <w:p w:rsidR="004E7696" w:rsidRDefault="00C27CE0">
      <w:pPr>
        <w:pStyle w:val="a3"/>
        <w:spacing w:line="276" w:lineRule="auto"/>
        <w:ind w:left="222" w:right="226"/>
      </w:pPr>
      <w:r>
        <w:t xml:space="preserve">Под психологической профилактикой в </w:t>
      </w:r>
      <w:r w:rsidR="002C394A">
        <w:t>МКОУ СОШ с. Усть - Соболевка</w:t>
      </w:r>
      <w:r w:rsidR="00E41E2E"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103"/>
        </w:tabs>
        <w:spacing w:line="276" w:lineRule="auto"/>
        <w:ind w:right="228" w:firstLine="707"/>
        <w:rPr>
          <w:sz w:val="28"/>
        </w:rPr>
      </w:pPr>
      <w:r>
        <w:rPr>
          <w:sz w:val="28"/>
        </w:rPr>
        <w:t>по предупреждению возможных социально-психологических 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094"/>
        </w:tabs>
        <w:spacing w:line="321" w:lineRule="exact"/>
        <w:ind w:left="1093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основаниям);</w:t>
      </w:r>
    </w:p>
    <w:p w:rsidR="004E7696" w:rsidRDefault="00C27CE0">
      <w:pPr>
        <w:pStyle w:val="a4"/>
        <w:numPr>
          <w:ilvl w:val="0"/>
          <w:numId w:val="1"/>
        </w:numPr>
        <w:tabs>
          <w:tab w:val="left" w:pos="1336"/>
        </w:tabs>
        <w:spacing w:before="44" w:line="278" w:lineRule="auto"/>
        <w:ind w:right="228" w:firstLine="70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и ученическом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коллективах.</w:t>
      </w:r>
    </w:p>
    <w:p w:rsidR="004E7696" w:rsidRDefault="00C27CE0">
      <w:pPr>
        <w:spacing w:before="1"/>
        <w:ind w:left="3509" w:right="2811"/>
        <w:jc w:val="center"/>
        <w:rPr>
          <w:i/>
          <w:sz w:val="28"/>
        </w:rPr>
      </w:pPr>
      <w:r>
        <w:rPr>
          <w:i/>
          <w:sz w:val="28"/>
        </w:rPr>
        <w:t>Просвещение</w:t>
      </w:r>
    </w:p>
    <w:p w:rsidR="004E7696" w:rsidRDefault="00C27CE0">
      <w:pPr>
        <w:pStyle w:val="a3"/>
        <w:spacing w:before="47" w:line="276" w:lineRule="auto"/>
        <w:ind w:left="222" w:right="232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деятельности.</w:t>
      </w:r>
    </w:p>
    <w:p w:rsidR="004E7696" w:rsidRDefault="00C27CE0">
      <w:pPr>
        <w:pStyle w:val="a3"/>
        <w:spacing w:before="1" w:line="278" w:lineRule="auto"/>
        <w:ind w:left="222" w:right="226"/>
      </w:pPr>
      <w:r>
        <w:t xml:space="preserve">Для психологического просвещения в </w:t>
      </w:r>
      <w:r w:rsidR="00867C1F">
        <w:t xml:space="preserve">МКОУ СОШ С. УСТЬ </w:t>
      </w:r>
      <w:r w:rsidR="00E41E2E">
        <w:t>–</w:t>
      </w:r>
      <w:r w:rsidR="00867C1F">
        <w:t xml:space="preserve"> СОБОЛЕВКА</w:t>
      </w:r>
      <w:r w:rsidR="00E41E2E">
        <w:t xml:space="preserve"> </w:t>
      </w:r>
      <w:r>
        <w:t>используются</w:t>
      </w:r>
      <w:r w:rsidR="00E41E2E">
        <w:t xml:space="preserve"> 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способы: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094"/>
        </w:tabs>
        <w:spacing w:line="317" w:lineRule="exact"/>
        <w:ind w:left="1093"/>
        <w:rPr>
          <w:sz w:val="28"/>
        </w:rPr>
      </w:pPr>
      <w:r>
        <w:rPr>
          <w:sz w:val="28"/>
        </w:rPr>
        <w:t>вербальные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(беседы,</w:t>
      </w:r>
      <w:r>
        <w:rPr>
          <w:spacing w:val="-3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094"/>
        </w:tabs>
        <w:spacing w:before="47" w:line="276" w:lineRule="auto"/>
        <w:ind w:right="379" w:firstLine="0"/>
        <w:rPr>
          <w:sz w:val="28"/>
        </w:rPr>
      </w:pPr>
      <w:r>
        <w:rPr>
          <w:sz w:val="28"/>
        </w:rPr>
        <w:t>размещение тематической информации на сайте ОО в сети 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задачи:</w:t>
      </w:r>
    </w:p>
    <w:p w:rsidR="004E7696" w:rsidRDefault="004E7696">
      <w:pPr>
        <w:spacing w:line="276" w:lineRule="auto"/>
        <w:jc w:val="both"/>
        <w:rPr>
          <w:sz w:val="28"/>
        </w:rPr>
        <w:sectPr w:rsidR="004E7696">
          <w:type w:val="continuous"/>
          <w:pgSz w:w="11910" w:h="16840"/>
          <w:pgMar w:top="1460" w:right="620" w:bottom="1420" w:left="1480" w:header="720" w:footer="720" w:gutter="0"/>
          <w:cols w:space="720"/>
        </w:sectPr>
      </w:pPr>
    </w:p>
    <w:p w:rsidR="004E7696" w:rsidRDefault="00C27CE0">
      <w:pPr>
        <w:pStyle w:val="a4"/>
        <w:numPr>
          <w:ilvl w:val="1"/>
          <w:numId w:val="14"/>
        </w:numPr>
        <w:tabs>
          <w:tab w:val="left" w:pos="1439"/>
        </w:tabs>
        <w:spacing w:before="79" w:line="276" w:lineRule="auto"/>
        <w:ind w:left="222" w:right="233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социума);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317"/>
        </w:tabs>
        <w:spacing w:line="278" w:lineRule="auto"/>
        <w:ind w:left="222" w:right="234" w:firstLine="707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384"/>
        </w:tabs>
        <w:spacing w:line="276" w:lineRule="auto"/>
        <w:ind w:left="222" w:right="23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психологических знаний в целях эффективной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34"/>
        </w:tabs>
        <w:spacing w:line="276" w:lineRule="auto"/>
        <w:ind w:left="222" w:right="230" w:firstLine="707"/>
        <w:rPr>
          <w:sz w:val="28"/>
        </w:rPr>
      </w:pPr>
      <w:r>
        <w:rPr>
          <w:sz w:val="28"/>
        </w:rPr>
        <w:t>профилактика дидактогений – реакций, дающих сдвиг в настроении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до болезненного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состояния.</w:t>
      </w:r>
    </w:p>
    <w:p w:rsidR="004E7696" w:rsidRDefault="00C27CE0">
      <w:pPr>
        <w:pStyle w:val="a3"/>
        <w:spacing w:line="321" w:lineRule="exact"/>
        <w:ind w:left="930" w:firstLine="0"/>
        <w:jc w:val="left"/>
      </w:pPr>
      <w:r>
        <w:t>Обязательно: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204"/>
        </w:tabs>
        <w:spacing w:before="46" w:line="276" w:lineRule="auto"/>
        <w:ind w:left="222" w:right="234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204"/>
        </w:tabs>
        <w:spacing w:line="276" w:lineRule="auto"/>
        <w:ind w:left="222" w:right="226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актуальности рассматриваемых тем для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представителей).</w:t>
      </w:r>
    </w:p>
    <w:p w:rsidR="004E7696" w:rsidRDefault="00C27CE0">
      <w:pPr>
        <w:pStyle w:val="a3"/>
        <w:spacing w:line="321" w:lineRule="exact"/>
        <w:ind w:left="930" w:firstLine="0"/>
        <w:jc w:val="left"/>
      </w:pPr>
      <w:r>
        <w:t>Дополнительно:</w:t>
      </w:r>
    </w:p>
    <w:p w:rsidR="004E7696" w:rsidRDefault="00C27CE0">
      <w:pPr>
        <w:pStyle w:val="a3"/>
        <w:spacing w:before="49"/>
        <w:ind w:left="930" w:firstLine="0"/>
        <w:jc w:val="left"/>
      </w:pPr>
      <w:r>
        <w:t>Создание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114"/>
        </w:rPr>
        <w:t xml:space="preserve"> </w:t>
      </w:r>
      <w:r>
        <w:t>уголков</w:t>
      </w:r>
      <w:r>
        <w:rPr>
          <w:spacing w:val="110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типу</w:t>
      </w:r>
      <w:r>
        <w:rPr>
          <w:spacing w:val="110"/>
        </w:rPr>
        <w:t xml:space="preserve"> </w:t>
      </w:r>
      <w:r>
        <w:t>«Советы</w:t>
      </w:r>
      <w:r>
        <w:rPr>
          <w:spacing w:val="111"/>
        </w:rPr>
        <w:t xml:space="preserve"> </w:t>
      </w:r>
      <w:r>
        <w:t>психолога»,</w:t>
      </w:r>
    </w:p>
    <w:p w:rsidR="004E7696" w:rsidRDefault="00C27CE0">
      <w:pPr>
        <w:pStyle w:val="a3"/>
        <w:spacing w:before="47" w:line="276" w:lineRule="auto"/>
        <w:ind w:left="222" w:firstLine="0"/>
        <w:jc w:val="left"/>
      </w:pPr>
      <w:r>
        <w:t>«Психолого-педагогический</w:t>
      </w:r>
      <w:r>
        <w:rPr>
          <w:spacing w:val="1"/>
        </w:rPr>
        <w:t xml:space="preserve"> </w:t>
      </w:r>
      <w:r>
        <w:t>словарь»,</w:t>
      </w:r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аттестации»</w:t>
      </w:r>
      <w:r>
        <w:rPr>
          <w:spacing w:val="-1"/>
        </w:rPr>
        <w:t xml:space="preserve"> </w:t>
      </w:r>
      <w:r>
        <w:t>и др.</w:t>
      </w:r>
    </w:p>
    <w:p w:rsidR="004E7696" w:rsidRDefault="004E7696" w:rsidP="00E41E2E">
      <w:pPr>
        <w:spacing w:before="2"/>
        <w:ind w:left="4535"/>
        <w:rPr>
          <w:sz w:val="32"/>
        </w:rPr>
      </w:pPr>
    </w:p>
    <w:p w:rsidR="004E7696" w:rsidRDefault="00C27CE0">
      <w:pPr>
        <w:pStyle w:val="1"/>
        <w:numPr>
          <w:ilvl w:val="2"/>
          <w:numId w:val="22"/>
        </w:numPr>
        <w:tabs>
          <w:tab w:val="left" w:pos="2252"/>
        </w:tabs>
        <w:spacing w:line="278" w:lineRule="auto"/>
        <w:ind w:left="222" w:right="227" w:firstLine="707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E7696" w:rsidRDefault="00C27CE0">
      <w:pPr>
        <w:pStyle w:val="a3"/>
        <w:spacing w:line="312" w:lineRule="exact"/>
        <w:ind w:left="788" w:firstLine="0"/>
      </w:pPr>
      <w:r>
        <w:t>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ООО: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22"/>
        </w:tabs>
        <w:spacing w:before="48" w:line="278" w:lineRule="auto"/>
        <w:ind w:left="222" w:right="234" w:firstLine="707"/>
        <w:rPr>
          <w:sz w:val="28"/>
        </w:rPr>
      </w:pPr>
      <w:r>
        <w:rPr>
          <w:sz w:val="28"/>
        </w:rPr>
        <w:t>обеспечивают государственные гарантии прав граждан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 общедоступного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094"/>
        </w:tabs>
        <w:spacing w:line="317" w:lineRule="exact"/>
        <w:ind w:left="1093"/>
        <w:rPr>
          <w:sz w:val="28"/>
        </w:rPr>
      </w:pPr>
      <w:r>
        <w:rPr>
          <w:sz w:val="28"/>
        </w:rPr>
        <w:t>обеспечивают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ООО;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61"/>
        </w:tabs>
        <w:spacing w:before="48" w:line="276" w:lineRule="auto"/>
        <w:ind w:left="222" w:right="231" w:firstLine="707"/>
        <w:rPr>
          <w:sz w:val="28"/>
        </w:rPr>
      </w:pPr>
      <w:r>
        <w:rPr>
          <w:sz w:val="28"/>
        </w:rPr>
        <w:t>обеспечивают реализацию обязательной части ООП ООО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E7696" w:rsidRPr="00E41E2E" w:rsidRDefault="00C27CE0" w:rsidP="00E41E2E">
      <w:pPr>
        <w:pStyle w:val="a4"/>
        <w:numPr>
          <w:ilvl w:val="1"/>
          <w:numId w:val="14"/>
        </w:numPr>
        <w:tabs>
          <w:tab w:val="left" w:pos="1115"/>
        </w:tabs>
        <w:spacing w:before="79" w:line="276" w:lineRule="auto"/>
        <w:ind w:left="222" w:right="225" w:firstLine="707"/>
        <w:rPr>
          <w:i/>
        </w:rPr>
      </w:pPr>
      <w:r w:rsidRPr="00E41E2E">
        <w:rPr>
          <w:sz w:val="28"/>
        </w:rPr>
        <w:t>отражают структуру и объем расходов, необходимых для реализации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ООП</w:t>
      </w:r>
      <w:r w:rsidRPr="00E41E2E">
        <w:rPr>
          <w:spacing w:val="-2"/>
          <w:sz w:val="28"/>
        </w:rPr>
        <w:t xml:space="preserve"> </w:t>
      </w:r>
      <w:r w:rsidRPr="00E41E2E">
        <w:rPr>
          <w:sz w:val="28"/>
        </w:rPr>
        <w:t>ООО,</w:t>
      </w:r>
      <w:r w:rsidRPr="00E41E2E">
        <w:rPr>
          <w:spacing w:val="-1"/>
          <w:sz w:val="28"/>
        </w:rPr>
        <w:t xml:space="preserve"> </w:t>
      </w:r>
      <w:r w:rsidRPr="00E41E2E">
        <w:rPr>
          <w:sz w:val="28"/>
        </w:rPr>
        <w:t>а также механизм</w:t>
      </w:r>
      <w:r w:rsidRPr="00E41E2E">
        <w:rPr>
          <w:spacing w:val="-4"/>
          <w:sz w:val="28"/>
        </w:rPr>
        <w:t xml:space="preserve"> </w:t>
      </w:r>
      <w:r w:rsidRPr="00E41E2E">
        <w:rPr>
          <w:sz w:val="28"/>
        </w:rPr>
        <w:t>их</w:t>
      </w:r>
      <w:r w:rsidRPr="00E41E2E">
        <w:rPr>
          <w:spacing w:val="1"/>
          <w:sz w:val="28"/>
        </w:rPr>
        <w:t xml:space="preserve"> </w:t>
      </w:r>
      <w:r w:rsidRPr="00E41E2E">
        <w:rPr>
          <w:sz w:val="28"/>
        </w:rPr>
        <w:t>формирования.</w:t>
      </w:r>
      <w:r w:rsidRPr="00E41E2E">
        <w:rPr>
          <w:sz w:val="28"/>
          <w:szCs w:val="28"/>
        </w:rPr>
        <w:t xml:space="preserve">Финансовое обеспечение реализации ООП ООО </w:t>
      </w:r>
      <w:r w:rsidR="00993882" w:rsidRPr="00E41E2E">
        <w:rPr>
          <w:sz w:val="28"/>
          <w:szCs w:val="28"/>
        </w:rPr>
        <w:t xml:space="preserve">МКОУ СОШ с. Усть - Соболевка </w:t>
      </w:r>
      <w:r w:rsidRPr="00E41E2E">
        <w:rPr>
          <w:sz w:val="28"/>
          <w:szCs w:val="28"/>
        </w:rPr>
        <w:t>осуществляется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исходя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из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расходных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обязательств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</w:t>
      </w:r>
      <w:r w:rsidRPr="00E41E2E">
        <w:rPr>
          <w:spacing w:val="71"/>
          <w:sz w:val="28"/>
          <w:szCs w:val="28"/>
        </w:rPr>
        <w:t xml:space="preserve"> </w:t>
      </w:r>
      <w:r w:rsidRPr="00E41E2E">
        <w:rPr>
          <w:sz w:val="28"/>
          <w:szCs w:val="28"/>
        </w:rPr>
        <w:t>основе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муниципального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задания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учредителя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оказанию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муниципальных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образовательных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услуг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соответствии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требованиями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ФГОС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ООО.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Муниципальное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задание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учредителя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оказанию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государственных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муниципальных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образовательных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услуг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обеспечивает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соответствие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 xml:space="preserve">показателей </w:t>
      </w:r>
      <w:r w:rsidRPr="00E41E2E">
        <w:rPr>
          <w:sz w:val="28"/>
          <w:szCs w:val="28"/>
        </w:rPr>
        <w:lastRenderedPageBreak/>
        <w:t xml:space="preserve">объемов и качества предоставляемых </w:t>
      </w:r>
      <w:r w:rsidR="00867C1F" w:rsidRPr="00E41E2E">
        <w:rPr>
          <w:sz w:val="28"/>
          <w:szCs w:val="28"/>
        </w:rPr>
        <w:t xml:space="preserve">МКОУ СОШ </w:t>
      </w:r>
      <w:r w:rsidR="00993882" w:rsidRPr="00E41E2E">
        <w:rPr>
          <w:sz w:val="28"/>
          <w:szCs w:val="28"/>
        </w:rPr>
        <w:t xml:space="preserve">с. Усть – Соболевка </w:t>
      </w:r>
      <w:r w:rsidRPr="00E41E2E">
        <w:rPr>
          <w:sz w:val="28"/>
          <w:szCs w:val="28"/>
        </w:rPr>
        <w:t>данных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услуг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размерам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направляемых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эти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цели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средств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бюджета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соответствующего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уровня.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Формирование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муниципального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задания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оказанию образовательных услуг осуществляется в порядке, установленном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Правительством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Российской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Федерации,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органами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исполнительной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власти</w:t>
      </w:r>
      <w:r w:rsidRPr="00E41E2E">
        <w:rPr>
          <w:spacing w:val="-67"/>
          <w:sz w:val="28"/>
          <w:szCs w:val="28"/>
        </w:rPr>
        <w:t xml:space="preserve"> 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органами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местного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самоуправления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сроком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календарный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год.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Осуществление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учреждением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приносящей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доход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деятельности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влечет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за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собой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снижение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нормативов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финансового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обеспечения образовательных услуг за счет средств бюджетов бюджетной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системы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Российской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Федерации.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Структура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расходов,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необходимых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для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реализации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ООП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ООО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достижения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обучающимися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5-9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классов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планируемых результатов освоения ООП ООО, представлена следующими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расходными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обязательствами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ОО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в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плане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финансово-хозяйственной</w:t>
      </w:r>
      <w:r w:rsidRPr="00E41E2E">
        <w:rPr>
          <w:spacing w:val="1"/>
          <w:sz w:val="28"/>
          <w:szCs w:val="28"/>
        </w:rPr>
        <w:t xml:space="preserve"> </w:t>
      </w:r>
      <w:r w:rsidRPr="00E41E2E">
        <w:rPr>
          <w:sz w:val="28"/>
          <w:szCs w:val="28"/>
        </w:rPr>
        <w:t>деятельности</w:t>
      </w:r>
      <w:r w:rsidRPr="00E41E2E">
        <w:rPr>
          <w:i/>
        </w:rPr>
        <w:t>:</w:t>
      </w:r>
    </w:p>
    <w:p w:rsidR="004E7696" w:rsidRDefault="00C27CE0">
      <w:pPr>
        <w:pStyle w:val="a4"/>
        <w:numPr>
          <w:ilvl w:val="2"/>
          <w:numId w:val="14"/>
        </w:numPr>
        <w:tabs>
          <w:tab w:val="left" w:pos="1341"/>
        </w:tabs>
        <w:spacing w:before="2" w:line="276" w:lineRule="auto"/>
        <w:ind w:right="235" w:firstLine="851"/>
        <w:jc w:val="left"/>
        <w:rPr>
          <w:sz w:val="28"/>
        </w:rPr>
      </w:pPr>
      <w:r>
        <w:rPr>
          <w:sz w:val="28"/>
        </w:rPr>
        <w:t>оплата</w:t>
      </w:r>
      <w:r>
        <w:rPr>
          <w:spacing w:val="29"/>
          <w:sz w:val="28"/>
        </w:rPr>
        <w:t xml:space="preserve"> </w:t>
      </w:r>
      <w:r>
        <w:rPr>
          <w:sz w:val="28"/>
        </w:rPr>
        <w:t>труда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8"/>
          <w:sz w:val="28"/>
        </w:rPr>
        <w:t xml:space="preserve"> </w:t>
      </w:r>
      <w:r>
        <w:rPr>
          <w:sz w:val="28"/>
        </w:rPr>
        <w:t>ОО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выплаты по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 труда;</w:t>
      </w:r>
    </w:p>
    <w:p w:rsidR="004E7696" w:rsidRDefault="00C27CE0">
      <w:pPr>
        <w:pStyle w:val="a4"/>
        <w:numPr>
          <w:ilvl w:val="2"/>
          <w:numId w:val="14"/>
        </w:numPr>
        <w:tabs>
          <w:tab w:val="left" w:pos="1443"/>
          <w:tab w:val="left" w:pos="1444"/>
          <w:tab w:val="left" w:pos="2522"/>
          <w:tab w:val="left" w:pos="3465"/>
          <w:tab w:val="left" w:pos="4664"/>
          <w:tab w:val="left" w:pos="5748"/>
          <w:tab w:val="left" w:pos="6742"/>
          <w:tab w:val="left" w:pos="8695"/>
        </w:tabs>
        <w:spacing w:before="1" w:line="276" w:lineRule="auto"/>
        <w:ind w:right="234" w:firstLine="851"/>
        <w:jc w:val="left"/>
        <w:rPr>
          <w:sz w:val="28"/>
        </w:rPr>
      </w:pPr>
      <w:r>
        <w:rPr>
          <w:sz w:val="28"/>
        </w:rPr>
        <w:t>оплата</w:t>
      </w:r>
      <w:r>
        <w:rPr>
          <w:sz w:val="28"/>
        </w:rPr>
        <w:tab/>
        <w:t>работ</w:t>
      </w:r>
      <w:r>
        <w:rPr>
          <w:sz w:val="28"/>
        </w:rPr>
        <w:tab/>
        <w:t>(услуг):</w:t>
      </w:r>
      <w:r>
        <w:rPr>
          <w:sz w:val="28"/>
        </w:rPr>
        <w:tab/>
        <w:t>услуги</w:t>
      </w:r>
      <w:r>
        <w:rPr>
          <w:sz w:val="28"/>
        </w:rPr>
        <w:tab/>
        <w:t>связи,</w:t>
      </w:r>
      <w:r>
        <w:rPr>
          <w:sz w:val="28"/>
        </w:rPr>
        <w:tab/>
        <w:t>транспортные</w:t>
      </w:r>
      <w:r>
        <w:rPr>
          <w:sz w:val="28"/>
        </w:rPr>
        <w:tab/>
      </w:r>
      <w:r>
        <w:rPr>
          <w:spacing w:val="-1"/>
          <w:sz w:val="28"/>
        </w:rPr>
        <w:t>услуги,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(услуги)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имущества;</w:t>
      </w:r>
    </w:p>
    <w:p w:rsidR="004E7696" w:rsidRDefault="00C27CE0">
      <w:pPr>
        <w:pStyle w:val="a4"/>
        <w:numPr>
          <w:ilvl w:val="2"/>
          <w:numId w:val="14"/>
        </w:numPr>
        <w:tabs>
          <w:tab w:val="left" w:pos="1527"/>
          <w:tab w:val="left" w:pos="1528"/>
          <w:tab w:val="left" w:pos="2733"/>
          <w:tab w:val="left" w:pos="3948"/>
          <w:tab w:val="left" w:pos="5380"/>
          <w:tab w:val="left" w:pos="6445"/>
          <w:tab w:val="left" w:pos="7721"/>
        </w:tabs>
        <w:spacing w:line="276" w:lineRule="auto"/>
        <w:ind w:right="233" w:firstLine="851"/>
        <w:jc w:val="left"/>
        <w:rPr>
          <w:sz w:val="28"/>
        </w:rPr>
      </w:pPr>
      <w:r>
        <w:rPr>
          <w:sz w:val="28"/>
        </w:rPr>
        <w:t>прочие</w:t>
      </w:r>
      <w:r>
        <w:rPr>
          <w:sz w:val="28"/>
        </w:rPr>
        <w:tab/>
        <w:t>работы</w:t>
      </w:r>
      <w:r>
        <w:rPr>
          <w:sz w:val="28"/>
        </w:rPr>
        <w:tab/>
        <w:t>(услуги):</w:t>
      </w:r>
      <w:r>
        <w:rPr>
          <w:sz w:val="28"/>
        </w:rPr>
        <w:tab/>
        <w:t>вывоз</w:t>
      </w:r>
      <w:r>
        <w:rPr>
          <w:sz w:val="28"/>
        </w:rPr>
        <w:tab/>
        <w:t>мусора,</w:t>
      </w:r>
      <w:r>
        <w:rPr>
          <w:sz w:val="28"/>
        </w:rPr>
        <w:tab/>
      </w:r>
      <w:r>
        <w:rPr>
          <w:spacing w:val="-1"/>
          <w:sz w:val="28"/>
        </w:rPr>
        <w:t>сопровождение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 ИОС;</w:t>
      </w:r>
    </w:p>
    <w:p w:rsidR="004E7696" w:rsidRDefault="00C27CE0">
      <w:pPr>
        <w:pStyle w:val="a4"/>
        <w:numPr>
          <w:ilvl w:val="2"/>
          <w:numId w:val="14"/>
        </w:numPr>
        <w:tabs>
          <w:tab w:val="left" w:pos="1238"/>
        </w:tabs>
        <w:ind w:left="1237" w:hanging="164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4E7696" w:rsidRDefault="00C27CE0">
      <w:pPr>
        <w:pStyle w:val="a4"/>
        <w:numPr>
          <w:ilvl w:val="2"/>
          <w:numId w:val="14"/>
        </w:numPr>
        <w:tabs>
          <w:tab w:val="left" w:pos="1238"/>
        </w:tabs>
        <w:spacing w:before="47"/>
        <w:ind w:left="1237" w:hanging="164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запасов.</w:t>
      </w:r>
    </w:p>
    <w:p w:rsidR="004E7696" w:rsidRDefault="004E7696">
      <w:pPr>
        <w:pStyle w:val="a3"/>
        <w:spacing w:before="11"/>
        <w:ind w:left="0" w:firstLine="0"/>
        <w:jc w:val="left"/>
        <w:rPr>
          <w:sz w:val="36"/>
        </w:rPr>
      </w:pPr>
    </w:p>
    <w:p w:rsidR="004E7696" w:rsidRDefault="00C27CE0">
      <w:pPr>
        <w:pStyle w:val="1"/>
        <w:numPr>
          <w:ilvl w:val="2"/>
          <w:numId w:val="22"/>
        </w:numPr>
        <w:tabs>
          <w:tab w:val="left" w:pos="1794"/>
        </w:tabs>
        <w:spacing w:line="276" w:lineRule="auto"/>
        <w:ind w:left="222" w:right="227" w:firstLine="707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4E7696" w:rsidRDefault="00C27CE0">
      <w:pPr>
        <w:pStyle w:val="a3"/>
        <w:spacing w:line="276" w:lineRule="auto"/>
        <w:ind w:left="222" w:right="225" w:firstLine="77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993882">
        <w:t xml:space="preserve">МКОУ СОШ с. Усть - Соболевка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1"/>
        </w:rPr>
        <w:t xml:space="preserve"> </w:t>
      </w:r>
      <w:r>
        <w:t>социальной среды.</w:t>
      </w:r>
    </w:p>
    <w:p w:rsidR="004E7696" w:rsidRDefault="00C27CE0">
      <w:pPr>
        <w:pStyle w:val="a3"/>
        <w:spacing w:line="276" w:lineRule="auto"/>
        <w:ind w:left="222" w:right="227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Федеральный</w:t>
      </w:r>
      <w:r>
        <w:rPr>
          <w:spacing w:val="37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от</w:t>
      </w:r>
    </w:p>
    <w:p w:rsidR="004E7696" w:rsidRDefault="00C27CE0">
      <w:pPr>
        <w:pStyle w:val="a3"/>
        <w:spacing w:before="79" w:line="278" w:lineRule="auto"/>
        <w:ind w:left="222" w:right="231" w:firstLine="0"/>
      </w:pPr>
      <w:r>
        <w:t>29.12.2012</w:t>
      </w:r>
      <w:r>
        <w:rPr>
          <w:spacing w:val="1"/>
        </w:rPr>
        <w:t xml:space="preserve"> </w:t>
      </w:r>
      <w:r>
        <w:t>года № 273-ФЗ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 а</w:t>
      </w:r>
      <w:r>
        <w:rPr>
          <w:spacing w:val="1"/>
        </w:rPr>
        <w:t xml:space="preserve"> </w:t>
      </w:r>
      <w:r>
        <w:t>также: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343"/>
        </w:tabs>
        <w:spacing w:line="276" w:lineRule="auto"/>
        <w:ind w:left="222" w:right="234" w:firstLine="707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(ФГОС)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13"/>
        </w:tabs>
        <w:spacing w:line="276" w:lineRule="auto"/>
        <w:ind w:left="222" w:right="229" w:firstLine="707"/>
        <w:rPr>
          <w:sz w:val="28"/>
        </w:rPr>
      </w:pPr>
      <w:r>
        <w:rPr>
          <w:sz w:val="28"/>
        </w:rPr>
        <w:t>требования и условия Положения о лицензировании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966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27.11.2014)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деятельности»;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01"/>
        </w:tabs>
        <w:spacing w:line="276" w:lineRule="auto"/>
        <w:ind w:left="222" w:right="225" w:firstLine="707"/>
        <w:rPr>
          <w:sz w:val="28"/>
        </w:rPr>
      </w:pPr>
      <w:r>
        <w:rPr>
          <w:sz w:val="28"/>
        </w:rPr>
        <w:t>Постановление Федеральной службы по надзору в сфере защиты прав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потребителей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29</w:t>
      </w:r>
      <w:r>
        <w:rPr>
          <w:spacing w:val="2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5"/>
          <w:sz w:val="28"/>
        </w:rPr>
        <w:t xml:space="preserve"> </w:t>
      </w:r>
      <w:r>
        <w:rPr>
          <w:sz w:val="28"/>
        </w:rPr>
        <w:t>2010</w:t>
      </w:r>
      <w:r>
        <w:rPr>
          <w:spacing w:val="23"/>
          <w:sz w:val="28"/>
        </w:rPr>
        <w:t xml:space="preserve"> </w:t>
      </w:r>
      <w:r>
        <w:rPr>
          <w:sz w:val="28"/>
        </w:rPr>
        <w:t>года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2"/>
          <w:sz w:val="28"/>
        </w:rPr>
        <w:t xml:space="preserve"> </w:t>
      </w:r>
      <w:r>
        <w:rPr>
          <w:sz w:val="28"/>
        </w:rPr>
        <w:t>189</w:t>
      </w:r>
      <w:r>
        <w:rPr>
          <w:spacing w:val="25"/>
          <w:sz w:val="28"/>
        </w:rPr>
        <w:t xml:space="preserve"> </w:t>
      </w:r>
      <w:r>
        <w:rPr>
          <w:sz w:val="28"/>
        </w:rPr>
        <w:t>(ред.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24.11.2015)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учреждениях».</w:t>
      </w:r>
    </w:p>
    <w:p w:rsidR="004E7696" w:rsidRDefault="00867C1F">
      <w:pPr>
        <w:pStyle w:val="a3"/>
        <w:spacing w:line="276" w:lineRule="auto"/>
        <w:ind w:left="222" w:right="229"/>
      </w:pPr>
      <w:r>
        <w:t xml:space="preserve">МКОУ СОШ </w:t>
      </w:r>
      <w:r w:rsidR="00993882">
        <w:t xml:space="preserve">с. Усть - Соболевка </w:t>
      </w:r>
      <w:r w:rsidR="00C27CE0">
        <w:t>имеет</w:t>
      </w:r>
      <w:r w:rsidR="00C27CE0">
        <w:rPr>
          <w:spacing w:val="1"/>
        </w:rPr>
        <w:t xml:space="preserve"> </w:t>
      </w:r>
      <w:r w:rsidR="00C27CE0">
        <w:t>необходимые</w:t>
      </w:r>
      <w:r w:rsidR="00C27CE0">
        <w:rPr>
          <w:spacing w:val="1"/>
        </w:rPr>
        <w:t xml:space="preserve"> </w:t>
      </w:r>
      <w:r w:rsidR="00C27CE0">
        <w:t>для</w:t>
      </w:r>
      <w:r w:rsidR="00C27CE0">
        <w:rPr>
          <w:spacing w:val="1"/>
        </w:rPr>
        <w:t xml:space="preserve"> </w:t>
      </w:r>
      <w:r w:rsidR="00C27CE0">
        <w:t>обеспечения</w:t>
      </w:r>
      <w:r w:rsidR="00C27CE0">
        <w:rPr>
          <w:spacing w:val="1"/>
        </w:rPr>
        <w:t xml:space="preserve"> </w:t>
      </w:r>
      <w:r w:rsidR="00C27CE0">
        <w:t>образовательной,</w:t>
      </w:r>
      <w:r w:rsidR="00C27CE0">
        <w:rPr>
          <w:spacing w:val="1"/>
        </w:rPr>
        <w:t xml:space="preserve"> </w:t>
      </w:r>
      <w:r w:rsidR="00C27CE0">
        <w:t>административной</w:t>
      </w:r>
      <w:r w:rsidR="00C27CE0">
        <w:rPr>
          <w:spacing w:val="-4"/>
        </w:rPr>
        <w:t xml:space="preserve"> </w:t>
      </w:r>
      <w:r w:rsidR="00C27CE0">
        <w:t>и хозяйственной</w:t>
      </w:r>
      <w:r w:rsidR="00C27CE0">
        <w:rPr>
          <w:spacing w:val="-3"/>
        </w:rPr>
        <w:t xml:space="preserve"> </w:t>
      </w:r>
      <w:r w:rsidR="00C27CE0">
        <w:t>деятельности: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92"/>
        </w:tabs>
        <w:spacing w:line="276" w:lineRule="auto"/>
        <w:ind w:left="222" w:right="232" w:firstLine="707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кабинетов;</w:t>
      </w:r>
    </w:p>
    <w:p w:rsidR="004E7696" w:rsidRDefault="00993882">
      <w:pPr>
        <w:pStyle w:val="a4"/>
        <w:numPr>
          <w:ilvl w:val="1"/>
          <w:numId w:val="14"/>
        </w:numPr>
        <w:tabs>
          <w:tab w:val="left" w:pos="1374"/>
        </w:tabs>
        <w:spacing w:line="276" w:lineRule="auto"/>
        <w:ind w:left="222" w:right="223" w:firstLine="707"/>
        <w:rPr>
          <w:sz w:val="28"/>
        </w:rPr>
      </w:pPr>
      <w:r>
        <w:rPr>
          <w:sz w:val="28"/>
        </w:rPr>
        <w:t>1</w:t>
      </w:r>
      <w:r w:rsidR="00C27CE0">
        <w:rPr>
          <w:spacing w:val="1"/>
          <w:sz w:val="28"/>
        </w:rPr>
        <w:t xml:space="preserve"> </w:t>
      </w:r>
      <w:r>
        <w:rPr>
          <w:sz w:val="28"/>
        </w:rPr>
        <w:t>специализированный</w:t>
      </w:r>
      <w:r w:rsidR="00C27CE0"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 w:rsidR="00C27CE0">
        <w:rPr>
          <w:spacing w:val="1"/>
          <w:sz w:val="28"/>
        </w:rPr>
        <w:t xml:space="preserve"> </w:t>
      </w:r>
      <w:r>
        <w:rPr>
          <w:spacing w:val="1"/>
          <w:sz w:val="28"/>
        </w:rPr>
        <w:t>(1</w:t>
      </w:r>
      <w:r w:rsidR="00C27CE0">
        <w:rPr>
          <w:spacing w:val="1"/>
          <w:sz w:val="28"/>
        </w:rPr>
        <w:t xml:space="preserve"> </w:t>
      </w:r>
      <w:r w:rsidR="00C27CE0">
        <w:rPr>
          <w:sz w:val="28"/>
        </w:rPr>
        <w:t>кабинет</w:t>
      </w:r>
      <w:r w:rsidR="00C27CE0">
        <w:rPr>
          <w:spacing w:val="1"/>
          <w:sz w:val="28"/>
        </w:rPr>
        <w:t xml:space="preserve"> </w:t>
      </w:r>
      <w:r w:rsidR="00C27CE0">
        <w:rPr>
          <w:sz w:val="28"/>
        </w:rPr>
        <w:t>информатики)</w:t>
      </w:r>
      <w:r w:rsidR="00C27CE0">
        <w:rPr>
          <w:spacing w:val="1"/>
          <w:sz w:val="28"/>
        </w:rPr>
        <w:t xml:space="preserve"> </w:t>
      </w:r>
      <w:r w:rsidR="00C27CE0">
        <w:rPr>
          <w:sz w:val="28"/>
        </w:rPr>
        <w:t>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336"/>
        </w:tabs>
        <w:spacing w:line="278" w:lineRule="auto"/>
        <w:ind w:left="222" w:right="233" w:firstLine="707"/>
        <w:rPr>
          <w:sz w:val="28"/>
        </w:rPr>
      </w:pPr>
      <w:r>
        <w:rPr>
          <w:spacing w:val="1"/>
          <w:sz w:val="28"/>
        </w:rPr>
        <w:t xml:space="preserve"> </w:t>
      </w:r>
      <w:r w:rsidR="00993882">
        <w:rPr>
          <w:spacing w:val="1"/>
          <w:sz w:val="28"/>
        </w:rPr>
        <w:t>1</w:t>
      </w:r>
      <w:r w:rsidR="00993882"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 w:rsidR="00993882"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8"/>
          <w:sz w:val="28"/>
        </w:rPr>
        <w:t xml:space="preserve"> </w:t>
      </w:r>
      <w:r>
        <w:rPr>
          <w:sz w:val="28"/>
        </w:rPr>
        <w:t>моделированием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творчеством;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163"/>
        </w:tabs>
        <w:spacing w:line="317" w:lineRule="exact"/>
        <w:ind w:left="1162" w:hanging="233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4E7696" w:rsidRDefault="00993882">
      <w:pPr>
        <w:pStyle w:val="a4"/>
        <w:numPr>
          <w:ilvl w:val="1"/>
          <w:numId w:val="14"/>
        </w:numPr>
        <w:tabs>
          <w:tab w:val="left" w:pos="1401"/>
        </w:tabs>
        <w:spacing w:before="42" w:line="276" w:lineRule="auto"/>
        <w:ind w:left="222" w:right="229" w:firstLine="707"/>
        <w:rPr>
          <w:sz w:val="28"/>
        </w:rPr>
      </w:pPr>
      <w:r>
        <w:rPr>
          <w:sz w:val="28"/>
        </w:rPr>
        <w:t>библиотеку</w:t>
      </w:r>
      <w:r w:rsidR="00C27CE0">
        <w:rPr>
          <w:sz w:val="28"/>
        </w:rPr>
        <w:t>;</w:t>
      </w:r>
    </w:p>
    <w:p w:rsidR="004E7696" w:rsidRDefault="00993882">
      <w:pPr>
        <w:pStyle w:val="a4"/>
        <w:numPr>
          <w:ilvl w:val="1"/>
          <w:numId w:val="14"/>
        </w:numPr>
        <w:tabs>
          <w:tab w:val="left" w:pos="1106"/>
        </w:tabs>
        <w:spacing w:before="1" w:line="276" w:lineRule="auto"/>
        <w:ind w:left="222" w:right="231" w:firstLine="707"/>
        <w:rPr>
          <w:sz w:val="28"/>
        </w:rPr>
      </w:pPr>
      <w:r>
        <w:rPr>
          <w:sz w:val="28"/>
        </w:rPr>
        <w:t xml:space="preserve"> спортивную площадку</w:t>
      </w:r>
      <w:r w:rsidR="00C27CE0">
        <w:rPr>
          <w:sz w:val="28"/>
        </w:rPr>
        <w:t>;</w:t>
      </w:r>
    </w:p>
    <w:p w:rsidR="004E7696" w:rsidRDefault="00C27CE0">
      <w:pPr>
        <w:pStyle w:val="a4"/>
        <w:numPr>
          <w:ilvl w:val="1"/>
          <w:numId w:val="14"/>
        </w:numPr>
        <w:tabs>
          <w:tab w:val="left" w:pos="1202"/>
        </w:tabs>
        <w:spacing w:before="48" w:line="276" w:lineRule="auto"/>
        <w:ind w:left="222" w:right="229" w:firstLine="707"/>
        <w:rPr>
          <w:sz w:val="28"/>
        </w:rPr>
      </w:pP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горячего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993882" w:rsidRDefault="00C27CE0" w:rsidP="00993882">
      <w:pPr>
        <w:pStyle w:val="a3"/>
        <w:spacing w:before="4" w:line="273" w:lineRule="auto"/>
        <w:ind w:left="222" w:right="232"/>
      </w:pPr>
      <w:r>
        <w:rPr>
          <w:b/>
          <w:sz w:val="32"/>
        </w:rPr>
        <w:t>-</w:t>
      </w:r>
      <w:r>
        <w:t>административные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оборудованием;</w:t>
      </w:r>
    </w:p>
    <w:p w:rsidR="004E7696" w:rsidRDefault="00993882" w:rsidP="00993882">
      <w:pPr>
        <w:pStyle w:val="a3"/>
        <w:spacing w:before="4" w:line="273" w:lineRule="auto"/>
        <w:ind w:left="222" w:right="232"/>
      </w:pPr>
      <w:r>
        <w:rPr>
          <w:b/>
          <w:sz w:val="32"/>
        </w:rPr>
        <w:t>-</w:t>
      </w:r>
      <w:r>
        <w:t xml:space="preserve"> </w:t>
      </w:r>
      <w:r w:rsidR="00C27CE0">
        <w:t>мебель,</w:t>
      </w:r>
      <w:r w:rsidR="00C27CE0">
        <w:rPr>
          <w:spacing w:val="-4"/>
        </w:rPr>
        <w:t xml:space="preserve"> </w:t>
      </w:r>
      <w:r w:rsidR="00C27CE0">
        <w:t>офисное</w:t>
      </w:r>
      <w:r w:rsidR="00C27CE0">
        <w:rPr>
          <w:spacing w:val="-2"/>
        </w:rPr>
        <w:t xml:space="preserve"> </w:t>
      </w:r>
      <w:r w:rsidR="00C27CE0">
        <w:t>оснащение</w:t>
      </w:r>
      <w:r w:rsidR="00C27CE0">
        <w:rPr>
          <w:spacing w:val="-3"/>
        </w:rPr>
        <w:t xml:space="preserve"> </w:t>
      </w:r>
      <w:r w:rsidR="00C27CE0">
        <w:t>и</w:t>
      </w:r>
      <w:r w:rsidR="00C27CE0">
        <w:rPr>
          <w:spacing w:val="-5"/>
        </w:rPr>
        <w:t xml:space="preserve"> </w:t>
      </w:r>
      <w:r w:rsidR="00C27CE0">
        <w:t>хозяйственный</w:t>
      </w:r>
      <w:r w:rsidR="00C27CE0">
        <w:rPr>
          <w:spacing w:val="-6"/>
        </w:rPr>
        <w:t xml:space="preserve"> </w:t>
      </w:r>
      <w:r w:rsidR="00C27CE0">
        <w:t>инвентарь.</w:t>
      </w:r>
    </w:p>
    <w:p w:rsidR="004E7696" w:rsidRDefault="00C27CE0">
      <w:pPr>
        <w:pStyle w:val="a3"/>
        <w:spacing w:before="48" w:line="276" w:lineRule="auto"/>
        <w:ind w:left="222" w:right="230"/>
      </w:pPr>
      <w:r>
        <w:t>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E7696" w:rsidRDefault="004E7696">
      <w:pPr>
        <w:pStyle w:val="a3"/>
        <w:spacing w:before="10"/>
        <w:ind w:left="0" w:firstLine="0"/>
        <w:jc w:val="left"/>
        <w:rPr>
          <w:sz w:val="26"/>
        </w:rPr>
      </w:pPr>
    </w:p>
    <w:p w:rsidR="004E7696" w:rsidRDefault="00C27CE0">
      <w:pPr>
        <w:pStyle w:val="1"/>
        <w:numPr>
          <w:ilvl w:val="2"/>
          <w:numId w:val="22"/>
        </w:numPr>
        <w:tabs>
          <w:tab w:val="left" w:pos="1652"/>
        </w:tabs>
        <w:spacing w:line="276" w:lineRule="auto"/>
        <w:ind w:left="222" w:right="227" w:firstLine="707"/>
        <w:jc w:val="both"/>
      </w:pPr>
      <w:r>
        <w:t>Информационно-методические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E7696" w:rsidRDefault="00C27CE0">
      <w:pPr>
        <w:pStyle w:val="a3"/>
        <w:spacing w:line="276" w:lineRule="auto"/>
        <w:ind w:left="222" w:right="223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-67"/>
        </w:rPr>
        <w:t xml:space="preserve"> </w:t>
      </w:r>
      <w:r>
        <w:t>открытая педагогическая система, сформированная на основе разнообразных</w:t>
      </w:r>
      <w:r>
        <w:rPr>
          <w:spacing w:val="1"/>
        </w:rPr>
        <w:t xml:space="preserve"> </w:t>
      </w:r>
      <w:r>
        <w:t>информационных образовательных ресурсов, современных информационно-</w:t>
      </w:r>
      <w:r>
        <w:rPr>
          <w:spacing w:val="1"/>
        </w:rPr>
        <w:t xml:space="preserve"> </w:t>
      </w:r>
      <w:r>
        <w:t>телекоммуникационных средств и педагогических технологий, 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 участников образовательного процесса в решении учебно-</w:t>
      </w:r>
      <w:r>
        <w:rPr>
          <w:spacing w:val="1"/>
        </w:rPr>
        <w:t xml:space="preserve"> </w:t>
      </w:r>
      <w:r>
        <w:t>познавательных и профессиональных задач с применением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 ИКТ.</w:t>
      </w:r>
    </w:p>
    <w:p w:rsidR="004E7696" w:rsidRDefault="00C27CE0">
      <w:pPr>
        <w:pStyle w:val="a3"/>
        <w:spacing w:line="276" w:lineRule="auto"/>
        <w:ind w:left="222" w:right="229"/>
      </w:pPr>
      <w:r>
        <w:t xml:space="preserve">Создаваемая в </w:t>
      </w:r>
      <w:r w:rsidR="00867C1F">
        <w:t xml:space="preserve">МКОУ СОШ </w:t>
      </w:r>
      <w:r w:rsidR="00993882">
        <w:t xml:space="preserve">с.Усть – Соболевка строится </w:t>
      </w:r>
      <w:r>
        <w:t>в соответствии 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:rsidR="004E7696" w:rsidRDefault="00C27CE0">
      <w:pPr>
        <w:pStyle w:val="a4"/>
        <w:numPr>
          <w:ilvl w:val="0"/>
          <w:numId w:val="13"/>
        </w:numPr>
        <w:tabs>
          <w:tab w:val="left" w:pos="1094"/>
        </w:tabs>
        <w:spacing w:line="321" w:lineRule="exact"/>
        <w:ind w:left="1093"/>
        <w:rPr>
          <w:sz w:val="28"/>
        </w:rPr>
      </w:pPr>
      <w:r>
        <w:rPr>
          <w:sz w:val="28"/>
        </w:rPr>
        <w:t>единая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4E7696" w:rsidRDefault="00C27CE0">
      <w:pPr>
        <w:pStyle w:val="a4"/>
        <w:numPr>
          <w:ilvl w:val="0"/>
          <w:numId w:val="13"/>
        </w:numPr>
        <w:tabs>
          <w:tab w:val="left" w:pos="1094"/>
        </w:tabs>
        <w:spacing w:before="46"/>
        <w:ind w:left="1093"/>
        <w:rPr>
          <w:sz w:val="28"/>
        </w:rPr>
      </w:pPr>
      <w:r>
        <w:rPr>
          <w:sz w:val="28"/>
        </w:rPr>
        <w:t>единая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региона;</w:t>
      </w:r>
    </w:p>
    <w:p w:rsidR="004E7696" w:rsidRDefault="00C27CE0">
      <w:pPr>
        <w:pStyle w:val="a4"/>
        <w:numPr>
          <w:ilvl w:val="0"/>
          <w:numId w:val="13"/>
        </w:numPr>
        <w:tabs>
          <w:tab w:val="left" w:pos="1094"/>
        </w:tabs>
        <w:spacing w:before="48"/>
        <w:ind w:left="1093"/>
        <w:rPr>
          <w:sz w:val="28"/>
        </w:rPr>
      </w:pPr>
      <w:r>
        <w:rPr>
          <w:sz w:val="28"/>
        </w:rPr>
        <w:lastRenderedPageBreak/>
        <w:t>информационно-образовательная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4E7696" w:rsidRDefault="00C27CE0">
      <w:pPr>
        <w:pStyle w:val="a4"/>
        <w:numPr>
          <w:ilvl w:val="0"/>
          <w:numId w:val="13"/>
        </w:numPr>
        <w:tabs>
          <w:tab w:val="left" w:pos="1094"/>
        </w:tabs>
        <w:spacing w:before="48" w:line="276" w:lineRule="auto"/>
        <w:ind w:left="930" w:right="2454" w:firstLine="0"/>
        <w:rPr>
          <w:sz w:val="28"/>
        </w:rPr>
      </w:pPr>
      <w:r>
        <w:rPr>
          <w:sz w:val="28"/>
        </w:rPr>
        <w:t>предметная информационно-образовательная среда.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ИОС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4E7696" w:rsidRPr="00E41E2E" w:rsidRDefault="00E41E2E" w:rsidP="00E41E2E">
      <w:pPr>
        <w:pStyle w:val="aa"/>
        <w:rPr>
          <w:sz w:val="28"/>
          <w:szCs w:val="28"/>
        </w:rPr>
      </w:pPr>
      <w:r>
        <w:rPr>
          <w:sz w:val="28"/>
          <w:szCs w:val="28"/>
        </w:rPr>
        <w:t>-</w:t>
      </w:r>
      <w:r w:rsidR="00C27CE0" w:rsidRPr="00E41E2E">
        <w:rPr>
          <w:sz w:val="28"/>
          <w:szCs w:val="28"/>
        </w:rPr>
        <w:t>информационно-образовательные</w:t>
      </w:r>
      <w:r w:rsidR="00C27CE0" w:rsidRPr="00E41E2E">
        <w:rPr>
          <w:sz w:val="28"/>
          <w:szCs w:val="28"/>
        </w:rPr>
        <w:tab/>
        <w:t>ресурсы</w:t>
      </w:r>
      <w:r w:rsidR="00C27CE0" w:rsidRPr="00E41E2E">
        <w:rPr>
          <w:sz w:val="28"/>
          <w:szCs w:val="28"/>
        </w:rPr>
        <w:tab/>
        <w:t>в</w:t>
      </w:r>
      <w:r w:rsidR="00C27CE0" w:rsidRPr="00E41E2E">
        <w:rPr>
          <w:sz w:val="28"/>
          <w:szCs w:val="28"/>
        </w:rPr>
        <w:tab/>
        <w:t>виде</w:t>
      </w:r>
      <w:r w:rsidR="00C27CE0" w:rsidRPr="00E41E2E">
        <w:rPr>
          <w:sz w:val="28"/>
          <w:szCs w:val="28"/>
        </w:rPr>
        <w:tab/>
      </w:r>
      <w:r w:rsidR="00C27CE0" w:rsidRPr="00E41E2E">
        <w:rPr>
          <w:spacing w:val="-1"/>
          <w:sz w:val="28"/>
          <w:szCs w:val="28"/>
        </w:rPr>
        <w:t>печатной</w:t>
      </w:r>
      <w:r>
        <w:rPr>
          <w:spacing w:val="-1"/>
          <w:sz w:val="28"/>
          <w:szCs w:val="28"/>
        </w:rPr>
        <w:t xml:space="preserve"> </w:t>
      </w:r>
      <w:r w:rsidR="00C27CE0" w:rsidRPr="00E41E2E">
        <w:rPr>
          <w:spacing w:val="-67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продукции;</w:t>
      </w:r>
    </w:p>
    <w:p w:rsidR="004E7696" w:rsidRPr="00E41E2E" w:rsidRDefault="00E41E2E" w:rsidP="00E41E2E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CE0" w:rsidRPr="00E41E2E">
        <w:rPr>
          <w:sz w:val="28"/>
          <w:szCs w:val="28"/>
        </w:rPr>
        <w:t>информационно-образовательные</w:t>
      </w:r>
      <w:r w:rsidR="00C27CE0" w:rsidRPr="00E41E2E">
        <w:rPr>
          <w:spacing w:val="14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ресурсы</w:t>
      </w:r>
      <w:r w:rsidR="00C27CE0" w:rsidRPr="00E41E2E">
        <w:rPr>
          <w:spacing w:val="17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на</w:t>
      </w:r>
      <w:r w:rsidR="00C27CE0" w:rsidRPr="00E41E2E">
        <w:rPr>
          <w:spacing w:val="14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сменных</w:t>
      </w:r>
      <w:r w:rsidR="00C27CE0" w:rsidRPr="00E41E2E">
        <w:rPr>
          <w:spacing w:val="12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оптических</w:t>
      </w:r>
      <w:r w:rsidR="00C27CE0" w:rsidRPr="00E41E2E">
        <w:rPr>
          <w:spacing w:val="-67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носителях;</w:t>
      </w:r>
    </w:p>
    <w:p w:rsidR="004E7696" w:rsidRPr="00E41E2E" w:rsidRDefault="00E41E2E" w:rsidP="00E41E2E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CE0" w:rsidRPr="00E41E2E">
        <w:rPr>
          <w:sz w:val="28"/>
          <w:szCs w:val="28"/>
        </w:rPr>
        <w:t>информационно-образовательные</w:t>
      </w:r>
      <w:r w:rsidR="00C27CE0" w:rsidRPr="00E41E2E">
        <w:rPr>
          <w:spacing w:val="-7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ресурсы</w:t>
      </w:r>
      <w:r w:rsidR="00C27CE0" w:rsidRPr="00E41E2E">
        <w:rPr>
          <w:spacing w:val="-4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сети</w:t>
      </w:r>
      <w:r w:rsidR="00C27CE0" w:rsidRPr="00E41E2E">
        <w:rPr>
          <w:spacing w:val="-4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Интернет;</w:t>
      </w:r>
    </w:p>
    <w:p w:rsidR="004E7696" w:rsidRDefault="00E41E2E" w:rsidP="002C394A">
      <w:pPr>
        <w:pStyle w:val="aa"/>
      </w:pPr>
      <w:r>
        <w:rPr>
          <w:sz w:val="28"/>
          <w:szCs w:val="28"/>
        </w:rPr>
        <w:t xml:space="preserve">- </w:t>
      </w:r>
      <w:r w:rsidR="00C27CE0" w:rsidRPr="00E41E2E">
        <w:rPr>
          <w:sz w:val="28"/>
          <w:szCs w:val="28"/>
        </w:rPr>
        <w:t>вычислительная</w:t>
      </w:r>
      <w:r w:rsidR="00C27CE0" w:rsidRPr="00E41E2E">
        <w:rPr>
          <w:sz w:val="28"/>
          <w:szCs w:val="28"/>
        </w:rPr>
        <w:tab/>
        <w:t>и</w:t>
      </w:r>
      <w:r w:rsidR="00C27CE0" w:rsidRPr="00E41E2E">
        <w:rPr>
          <w:sz w:val="28"/>
          <w:szCs w:val="28"/>
        </w:rPr>
        <w:tab/>
        <w:t>информационно-телекоммуникационная</w:t>
      </w:r>
      <w:r w:rsidR="00C27CE0" w:rsidRPr="00E41E2E">
        <w:rPr>
          <w:spacing w:val="-67"/>
          <w:sz w:val="28"/>
          <w:szCs w:val="28"/>
        </w:rPr>
        <w:t xml:space="preserve"> </w:t>
      </w:r>
      <w:r w:rsidR="00C27CE0" w:rsidRPr="00E41E2E">
        <w:rPr>
          <w:sz w:val="28"/>
          <w:szCs w:val="28"/>
        </w:rPr>
        <w:t>инфраструктура;</w:t>
      </w:r>
      <w:r w:rsidR="00C27CE0">
        <w:rPr>
          <w:sz w:val="28"/>
        </w:rPr>
        <w:t>прикладные</w:t>
      </w:r>
      <w:r w:rsidR="00C27CE0">
        <w:rPr>
          <w:sz w:val="28"/>
        </w:rPr>
        <w:tab/>
        <w:t>программы,</w:t>
      </w:r>
      <w:r w:rsidR="00C27CE0">
        <w:rPr>
          <w:sz w:val="28"/>
        </w:rPr>
        <w:tab/>
        <w:t>в</w:t>
      </w:r>
      <w:r w:rsidR="00C27CE0">
        <w:rPr>
          <w:sz w:val="28"/>
        </w:rPr>
        <w:tab/>
        <w:t>том</w:t>
      </w:r>
      <w:r w:rsidR="00C27CE0">
        <w:rPr>
          <w:sz w:val="28"/>
        </w:rPr>
        <w:tab/>
        <w:t>числе</w:t>
      </w:r>
      <w:r w:rsidR="00C27CE0">
        <w:rPr>
          <w:sz w:val="28"/>
        </w:rPr>
        <w:tab/>
        <w:t>поддерживающие</w:t>
      </w:r>
      <w:r w:rsidR="00C27CE0" w:rsidRPr="00993882">
        <w:rPr>
          <w:spacing w:val="-67"/>
          <w:sz w:val="28"/>
        </w:rPr>
        <w:t xml:space="preserve"> </w:t>
      </w:r>
      <w:r w:rsidR="00C27CE0">
        <w:rPr>
          <w:sz w:val="28"/>
        </w:rPr>
        <w:t>администрирование</w:t>
      </w:r>
      <w:r w:rsidR="00C27CE0" w:rsidRPr="00993882">
        <w:rPr>
          <w:spacing w:val="26"/>
          <w:sz w:val="28"/>
        </w:rPr>
        <w:t xml:space="preserve"> </w:t>
      </w:r>
      <w:r w:rsidR="00C27CE0">
        <w:rPr>
          <w:sz w:val="28"/>
        </w:rPr>
        <w:t>и</w:t>
      </w:r>
      <w:r w:rsidR="00C27CE0" w:rsidRPr="00993882">
        <w:rPr>
          <w:spacing w:val="26"/>
          <w:sz w:val="28"/>
        </w:rPr>
        <w:t xml:space="preserve"> </w:t>
      </w:r>
      <w:r w:rsidR="00C27CE0">
        <w:rPr>
          <w:sz w:val="28"/>
        </w:rPr>
        <w:t>финансово-хозяйственную</w:t>
      </w:r>
      <w:r w:rsidR="00C27CE0" w:rsidRPr="00993882">
        <w:rPr>
          <w:spacing w:val="28"/>
          <w:sz w:val="28"/>
        </w:rPr>
        <w:t xml:space="preserve"> </w:t>
      </w:r>
      <w:r w:rsidR="00C27CE0">
        <w:rPr>
          <w:sz w:val="28"/>
        </w:rPr>
        <w:t>деятельность</w:t>
      </w:r>
      <w:r w:rsidR="00C27CE0" w:rsidRPr="00993882">
        <w:rPr>
          <w:spacing w:val="29"/>
          <w:sz w:val="28"/>
        </w:rPr>
        <w:t xml:space="preserve"> </w:t>
      </w:r>
      <w:r w:rsidR="00C27CE0">
        <w:rPr>
          <w:sz w:val="28"/>
        </w:rPr>
        <w:t>М</w:t>
      </w:r>
      <w:r w:rsidR="00993882">
        <w:rPr>
          <w:sz w:val="28"/>
        </w:rPr>
        <w:t>КОУ СОШ с. Усть - Соболевка</w:t>
      </w:r>
      <w:r w:rsidR="00C27CE0">
        <w:t>.</w:t>
      </w:r>
    </w:p>
    <w:p w:rsidR="004E7696" w:rsidRDefault="00C27CE0" w:rsidP="00E41E2E">
      <w:pPr>
        <w:pStyle w:val="a3"/>
        <w:tabs>
          <w:tab w:val="left" w:pos="2870"/>
          <w:tab w:val="left" w:pos="3596"/>
          <w:tab w:val="left" w:pos="5683"/>
          <w:tab w:val="left" w:pos="6559"/>
          <w:tab w:val="left" w:pos="8542"/>
        </w:tabs>
        <w:spacing w:before="47" w:line="278" w:lineRule="auto"/>
        <w:ind w:left="222" w:right="230"/>
        <w:jc w:val="left"/>
      </w:pPr>
      <w:r>
        <w:t>Необходимое</w:t>
      </w:r>
      <w:r>
        <w:tab/>
        <w:t>для</w:t>
      </w:r>
      <w:r>
        <w:tab/>
        <w:t>использования</w:t>
      </w:r>
      <w:r>
        <w:tab/>
        <w:t>ИКТ</w:t>
      </w:r>
      <w:r>
        <w:tab/>
        <w:t>оборудование</w:t>
      </w:r>
      <w:r>
        <w:tab/>
      </w:r>
      <w:r>
        <w:rPr>
          <w:spacing w:val="-1"/>
        </w:rPr>
        <w:t>отвечает</w:t>
      </w:r>
      <w:r>
        <w:rPr>
          <w:spacing w:val="-67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ИКТ: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094"/>
        </w:tabs>
        <w:spacing w:line="317" w:lineRule="exact"/>
        <w:ind w:left="1093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094"/>
        </w:tabs>
        <w:spacing w:before="48"/>
        <w:ind w:left="1093"/>
        <w:jc w:val="lef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094"/>
        </w:tabs>
        <w:spacing w:before="47"/>
        <w:ind w:left="1093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094"/>
        </w:tabs>
        <w:spacing w:before="50"/>
        <w:ind w:left="1093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094"/>
        </w:tabs>
        <w:spacing w:before="48"/>
        <w:ind w:left="1093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4E7696" w:rsidRDefault="00C27CE0" w:rsidP="00E41E2E">
      <w:pPr>
        <w:pStyle w:val="a3"/>
        <w:spacing w:before="48" w:line="278" w:lineRule="auto"/>
        <w:ind w:left="222"/>
        <w:jc w:val="left"/>
      </w:pPr>
      <w:r>
        <w:t>Учебно-методическое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информационное</w:t>
      </w:r>
      <w:r>
        <w:rPr>
          <w:spacing w:val="16"/>
        </w:rPr>
        <w:t xml:space="preserve"> </w:t>
      </w:r>
      <w:r>
        <w:t>оснащение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возможность:</w:t>
      </w:r>
    </w:p>
    <w:p w:rsidR="002C394A" w:rsidRDefault="00C27CE0" w:rsidP="00E41E2E">
      <w:pPr>
        <w:pStyle w:val="a4"/>
        <w:numPr>
          <w:ilvl w:val="0"/>
          <w:numId w:val="13"/>
        </w:numPr>
        <w:tabs>
          <w:tab w:val="left" w:pos="1134"/>
        </w:tabs>
        <w:spacing w:line="276" w:lineRule="auto"/>
        <w:ind w:right="236" w:firstLine="707"/>
        <w:rPr>
          <w:sz w:val="28"/>
        </w:rPr>
      </w:pPr>
      <w:r>
        <w:rPr>
          <w:sz w:val="28"/>
        </w:rPr>
        <w:t xml:space="preserve">реализации индивидуальных образовательных планов </w:t>
      </w:r>
    </w:p>
    <w:p w:rsidR="004E7696" w:rsidRPr="002C394A" w:rsidRDefault="002C394A" w:rsidP="002C394A">
      <w:pPr>
        <w:tabs>
          <w:tab w:val="left" w:pos="1134"/>
        </w:tabs>
        <w:spacing w:line="276" w:lineRule="auto"/>
        <w:ind w:right="236"/>
        <w:rPr>
          <w:sz w:val="28"/>
        </w:rPr>
      </w:pPr>
      <w:r>
        <w:rPr>
          <w:sz w:val="28"/>
        </w:rPr>
        <w:t xml:space="preserve">    </w:t>
      </w:r>
      <w:r w:rsidR="00C27CE0" w:rsidRPr="002C394A">
        <w:rPr>
          <w:sz w:val="28"/>
        </w:rPr>
        <w:t>обучающихся,</w:t>
      </w:r>
      <w:r w:rsidR="00C27CE0" w:rsidRPr="002C394A">
        <w:rPr>
          <w:spacing w:val="1"/>
          <w:sz w:val="28"/>
        </w:rPr>
        <w:t xml:space="preserve"> </w:t>
      </w:r>
      <w:r w:rsidR="00C27CE0" w:rsidRPr="002C394A">
        <w:rPr>
          <w:sz w:val="28"/>
        </w:rPr>
        <w:t>осуществления</w:t>
      </w:r>
      <w:r w:rsidR="00C27CE0" w:rsidRPr="002C394A">
        <w:rPr>
          <w:spacing w:val="-4"/>
          <w:sz w:val="28"/>
        </w:rPr>
        <w:t xml:space="preserve"> </w:t>
      </w:r>
      <w:r w:rsidR="00C27CE0" w:rsidRPr="002C394A">
        <w:rPr>
          <w:sz w:val="28"/>
        </w:rPr>
        <w:t>их</w:t>
      </w:r>
      <w:r w:rsidR="00C27CE0" w:rsidRPr="002C394A">
        <w:rPr>
          <w:spacing w:val="1"/>
          <w:sz w:val="28"/>
        </w:rPr>
        <w:t xml:space="preserve"> </w:t>
      </w:r>
      <w:r w:rsidR="00C27CE0" w:rsidRPr="002C394A">
        <w:rPr>
          <w:sz w:val="28"/>
        </w:rPr>
        <w:t>самостоятельной</w:t>
      </w:r>
      <w:r w:rsidR="00C27CE0" w:rsidRPr="002C394A">
        <w:rPr>
          <w:spacing w:val="-1"/>
          <w:sz w:val="28"/>
        </w:rPr>
        <w:t xml:space="preserve"> </w:t>
      </w:r>
      <w:r w:rsidR="00C27CE0" w:rsidRPr="002C394A">
        <w:rPr>
          <w:sz w:val="28"/>
        </w:rPr>
        <w:t>образовательной</w:t>
      </w:r>
      <w:r w:rsidR="00C27CE0" w:rsidRPr="002C394A">
        <w:rPr>
          <w:spacing w:val="-3"/>
          <w:sz w:val="28"/>
        </w:rPr>
        <w:t xml:space="preserve"> </w:t>
      </w:r>
      <w:r w:rsidR="00C27CE0" w:rsidRPr="002C394A">
        <w:rPr>
          <w:sz w:val="28"/>
        </w:rPr>
        <w:t>деятельности;</w:t>
      </w:r>
    </w:p>
    <w:p w:rsidR="002C394A" w:rsidRDefault="00C27CE0" w:rsidP="00E41E2E">
      <w:pPr>
        <w:pStyle w:val="a4"/>
        <w:numPr>
          <w:ilvl w:val="0"/>
          <w:numId w:val="13"/>
        </w:numPr>
        <w:tabs>
          <w:tab w:val="left" w:pos="1115"/>
        </w:tabs>
        <w:spacing w:line="276" w:lineRule="auto"/>
        <w:ind w:right="230" w:firstLine="707"/>
        <w:rPr>
          <w:sz w:val="28"/>
        </w:rPr>
      </w:pPr>
      <w:r>
        <w:rPr>
          <w:sz w:val="28"/>
        </w:rPr>
        <w:t xml:space="preserve">ввода русского и иноязычного текста, распознавания </w:t>
      </w:r>
    </w:p>
    <w:p w:rsidR="004E7696" w:rsidRPr="002C394A" w:rsidRDefault="00C27CE0" w:rsidP="002C394A">
      <w:pPr>
        <w:tabs>
          <w:tab w:val="left" w:pos="1115"/>
        </w:tabs>
        <w:spacing w:line="276" w:lineRule="auto"/>
        <w:ind w:right="230"/>
        <w:rPr>
          <w:sz w:val="28"/>
        </w:rPr>
      </w:pPr>
      <w:r w:rsidRPr="002C394A">
        <w:rPr>
          <w:sz w:val="28"/>
        </w:rPr>
        <w:t>сканированного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текста; создания текста на основе расшифровки аудиозаписи; использования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средств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орфографического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и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синтаксического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контроля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русского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текста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и</w:t>
      </w:r>
      <w:r w:rsidRPr="002C394A">
        <w:rPr>
          <w:spacing w:val="-67"/>
          <w:sz w:val="28"/>
        </w:rPr>
        <w:t xml:space="preserve"> </w:t>
      </w:r>
      <w:r w:rsidRPr="002C394A">
        <w:rPr>
          <w:sz w:val="28"/>
        </w:rPr>
        <w:t>текста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на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иностранном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языке;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редактирования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и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структурирования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текста</w:t>
      </w:r>
      <w:r w:rsidRPr="002C394A">
        <w:rPr>
          <w:spacing w:val="-67"/>
          <w:sz w:val="28"/>
        </w:rPr>
        <w:t xml:space="preserve"> </w:t>
      </w:r>
      <w:r w:rsidRPr="002C394A">
        <w:rPr>
          <w:sz w:val="28"/>
        </w:rPr>
        <w:t>средствами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текстового</w:t>
      </w:r>
      <w:r w:rsidRPr="002C394A">
        <w:rPr>
          <w:spacing w:val="-2"/>
          <w:sz w:val="28"/>
        </w:rPr>
        <w:t xml:space="preserve"> </w:t>
      </w:r>
      <w:r w:rsidRPr="002C394A">
        <w:rPr>
          <w:sz w:val="28"/>
        </w:rPr>
        <w:t>редактора;</w:t>
      </w:r>
    </w:p>
    <w:p w:rsidR="002C394A" w:rsidRPr="002C394A" w:rsidRDefault="00C27CE0" w:rsidP="00E41E2E">
      <w:pPr>
        <w:pStyle w:val="a4"/>
        <w:numPr>
          <w:ilvl w:val="0"/>
          <w:numId w:val="13"/>
        </w:numPr>
        <w:tabs>
          <w:tab w:val="left" w:pos="1254"/>
        </w:tabs>
        <w:spacing w:line="276" w:lineRule="auto"/>
        <w:ind w:right="232" w:firstLine="707"/>
        <w:rPr>
          <w:sz w:val="28"/>
        </w:rPr>
      </w:pP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</w:p>
    <w:p w:rsidR="004E7696" w:rsidRPr="002C394A" w:rsidRDefault="00C27CE0" w:rsidP="002C394A">
      <w:pPr>
        <w:tabs>
          <w:tab w:val="left" w:pos="1254"/>
        </w:tabs>
        <w:spacing w:line="276" w:lineRule="auto"/>
        <w:ind w:right="232"/>
        <w:rPr>
          <w:sz w:val="28"/>
        </w:rPr>
      </w:pPr>
      <w:r w:rsidRPr="002C394A">
        <w:rPr>
          <w:sz w:val="28"/>
        </w:rPr>
        <w:t>микроскопические,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телескопические и спутниковые изображения) и звука при фиксации явлений</w:t>
      </w:r>
      <w:r w:rsidRPr="002C394A">
        <w:rPr>
          <w:spacing w:val="-67"/>
          <w:sz w:val="28"/>
        </w:rPr>
        <w:t xml:space="preserve"> </w:t>
      </w:r>
      <w:r w:rsidRPr="002C394A">
        <w:rPr>
          <w:sz w:val="28"/>
        </w:rPr>
        <w:t>в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природе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и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обществе,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хода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образовательного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процесса;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переноса</w:t>
      </w:r>
      <w:r w:rsidRPr="002C394A">
        <w:rPr>
          <w:spacing w:val="-67"/>
          <w:sz w:val="28"/>
        </w:rPr>
        <w:t xml:space="preserve"> </w:t>
      </w:r>
      <w:r w:rsidRPr="002C394A">
        <w:rPr>
          <w:sz w:val="28"/>
        </w:rPr>
        <w:t>информации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с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нецифровых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носителей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(включая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трехмерные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объекты)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в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цифровую</w:t>
      </w:r>
      <w:r w:rsidRPr="002C394A">
        <w:rPr>
          <w:spacing w:val="-2"/>
          <w:sz w:val="28"/>
        </w:rPr>
        <w:t xml:space="preserve"> </w:t>
      </w:r>
      <w:r w:rsidRPr="002C394A">
        <w:rPr>
          <w:sz w:val="28"/>
        </w:rPr>
        <w:t>среду</w:t>
      </w:r>
      <w:r w:rsidRPr="002C394A">
        <w:rPr>
          <w:spacing w:val="-4"/>
          <w:sz w:val="28"/>
        </w:rPr>
        <w:t xml:space="preserve"> </w:t>
      </w:r>
      <w:r w:rsidRPr="002C394A">
        <w:rPr>
          <w:sz w:val="28"/>
        </w:rPr>
        <w:t>(оцифровка, сканирование);</w:t>
      </w:r>
    </w:p>
    <w:p w:rsidR="002C394A" w:rsidRPr="002C394A" w:rsidRDefault="00C27CE0" w:rsidP="00E41E2E">
      <w:pPr>
        <w:pStyle w:val="a4"/>
        <w:numPr>
          <w:ilvl w:val="0"/>
          <w:numId w:val="13"/>
        </w:numPr>
        <w:spacing w:line="276" w:lineRule="auto"/>
        <w:ind w:right="231" w:firstLine="707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</w:p>
    <w:p w:rsidR="004E7696" w:rsidRPr="002C394A" w:rsidRDefault="00C27CE0" w:rsidP="002C394A">
      <w:pPr>
        <w:spacing w:line="276" w:lineRule="auto"/>
        <w:ind w:right="231"/>
        <w:rPr>
          <w:sz w:val="28"/>
        </w:rPr>
      </w:pPr>
      <w:r w:rsidRPr="002C394A">
        <w:rPr>
          <w:sz w:val="28"/>
        </w:rPr>
        <w:t>(алгоритмических, концептуальных, классификационных, организационных,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хронологических,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родства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и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др.),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специализированных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географических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(в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ГИС) и исторических карт; создания виртуальных геометрических объектов,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графических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сообщений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с</w:t>
      </w:r>
      <w:r w:rsidRPr="002C394A">
        <w:rPr>
          <w:spacing w:val="-2"/>
          <w:sz w:val="28"/>
        </w:rPr>
        <w:t xml:space="preserve"> </w:t>
      </w:r>
      <w:r w:rsidRPr="002C394A">
        <w:rPr>
          <w:sz w:val="28"/>
        </w:rPr>
        <w:t>проведением</w:t>
      </w:r>
      <w:r w:rsidRPr="002C394A">
        <w:rPr>
          <w:spacing w:val="-4"/>
          <w:sz w:val="28"/>
        </w:rPr>
        <w:t xml:space="preserve"> </w:t>
      </w:r>
      <w:r w:rsidRPr="002C394A">
        <w:rPr>
          <w:sz w:val="28"/>
        </w:rPr>
        <w:t>рукой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произвольных линий;</w:t>
      </w:r>
    </w:p>
    <w:p w:rsidR="002C394A" w:rsidRDefault="00C27CE0" w:rsidP="00E41E2E">
      <w:pPr>
        <w:pStyle w:val="a4"/>
        <w:numPr>
          <w:ilvl w:val="0"/>
          <w:numId w:val="13"/>
        </w:numPr>
        <w:tabs>
          <w:tab w:val="left" w:pos="1125"/>
        </w:tabs>
        <w:spacing w:line="276" w:lineRule="auto"/>
        <w:ind w:right="231" w:firstLine="707"/>
        <w:rPr>
          <w:sz w:val="28"/>
        </w:rPr>
      </w:pPr>
      <w:r>
        <w:rPr>
          <w:sz w:val="28"/>
        </w:rPr>
        <w:t>организации сообщения в виде линейного или</w:t>
      </w:r>
    </w:p>
    <w:p w:rsidR="004E7696" w:rsidRPr="002C394A" w:rsidRDefault="00C27CE0" w:rsidP="002C394A">
      <w:pPr>
        <w:tabs>
          <w:tab w:val="left" w:pos="1125"/>
        </w:tabs>
        <w:spacing w:line="276" w:lineRule="auto"/>
        <w:ind w:right="231"/>
        <w:rPr>
          <w:sz w:val="28"/>
        </w:rPr>
      </w:pPr>
      <w:r w:rsidRPr="002C394A">
        <w:rPr>
          <w:sz w:val="28"/>
        </w:rPr>
        <w:lastRenderedPageBreak/>
        <w:t xml:space="preserve"> включающего ссылки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сопровождения выступления, сообщения для самостоятельного просмотра, в</w:t>
      </w:r>
      <w:r w:rsidRPr="002C394A">
        <w:rPr>
          <w:spacing w:val="1"/>
          <w:sz w:val="28"/>
        </w:rPr>
        <w:t xml:space="preserve"> </w:t>
      </w:r>
      <w:r w:rsidRPr="002C394A">
        <w:rPr>
          <w:sz w:val="28"/>
        </w:rPr>
        <w:t>том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числе</w:t>
      </w:r>
      <w:r w:rsidRPr="002C394A">
        <w:rPr>
          <w:spacing w:val="-2"/>
          <w:sz w:val="28"/>
        </w:rPr>
        <w:t xml:space="preserve"> </w:t>
      </w:r>
      <w:r w:rsidRPr="002C394A">
        <w:rPr>
          <w:sz w:val="28"/>
        </w:rPr>
        <w:t>видеомонтажа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и</w:t>
      </w:r>
      <w:r w:rsidRPr="002C394A">
        <w:rPr>
          <w:spacing w:val="-3"/>
          <w:sz w:val="28"/>
        </w:rPr>
        <w:t xml:space="preserve"> </w:t>
      </w:r>
      <w:r w:rsidRPr="002C394A">
        <w:rPr>
          <w:sz w:val="28"/>
        </w:rPr>
        <w:t>озвучивания</w:t>
      </w:r>
      <w:r w:rsidRPr="002C394A">
        <w:rPr>
          <w:spacing w:val="-1"/>
          <w:sz w:val="28"/>
        </w:rPr>
        <w:t xml:space="preserve"> </w:t>
      </w:r>
      <w:r w:rsidRPr="002C394A">
        <w:rPr>
          <w:sz w:val="28"/>
        </w:rPr>
        <w:t>видеосообщений;</w:t>
      </w:r>
    </w:p>
    <w:p w:rsidR="000862CC" w:rsidRDefault="00C27CE0" w:rsidP="00E41E2E">
      <w:pPr>
        <w:pStyle w:val="a4"/>
        <w:numPr>
          <w:ilvl w:val="0"/>
          <w:numId w:val="13"/>
        </w:numPr>
        <w:tabs>
          <w:tab w:val="left" w:pos="1358"/>
        </w:tabs>
        <w:spacing w:line="278" w:lineRule="auto"/>
        <w:ind w:right="227" w:firstLine="707"/>
        <w:rPr>
          <w:sz w:val="28"/>
        </w:rPr>
      </w:pP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экранным</w:t>
      </w:r>
    </w:p>
    <w:p w:rsidR="004E7696" w:rsidRPr="000862CC" w:rsidRDefault="000862CC" w:rsidP="000862CC">
      <w:pPr>
        <w:tabs>
          <w:tab w:val="left" w:pos="1358"/>
        </w:tabs>
        <w:spacing w:line="278" w:lineRule="auto"/>
        <w:ind w:right="227"/>
        <w:rPr>
          <w:sz w:val="28"/>
        </w:rPr>
      </w:pPr>
      <w:r>
        <w:rPr>
          <w:spacing w:val="1"/>
          <w:sz w:val="28"/>
        </w:rPr>
        <w:t xml:space="preserve">     </w:t>
      </w:r>
      <w:r w:rsidR="00C27CE0" w:rsidRPr="000862CC">
        <w:rPr>
          <w:spacing w:val="1"/>
          <w:sz w:val="28"/>
        </w:rPr>
        <w:t xml:space="preserve"> </w:t>
      </w:r>
      <w:r w:rsidR="00C27CE0" w:rsidRPr="000862CC">
        <w:rPr>
          <w:sz w:val="28"/>
        </w:rPr>
        <w:t>сопровождением;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118"/>
        </w:tabs>
        <w:spacing w:line="276" w:lineRule="auto"/>
        <w:ind w:right="238" w:firstLine="707"/>
        <w:rPr>
          <w:sz w:val="28"/>
        </w:rPr>
      </w:pPr>
      <w:r>
        <w:rPr>
          <w:sz w:val="28"/>
        </w:rPr>
        <w:t>вывода информации на бумагу и т. п. и в трехмерную 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(печать);</w:t>
      </w:r>
    </w:p>
    <w:p w:rsidR="000862CC" w:rsidRDefault="00C27CE0" w:rsidP="00E41E2E">
      <w:pPr>
        <w:pStyle w:val="a4"/>
        <w:numPr>
          <w:ilvl w:val="0"/>
          <w:numId w:val="13"/>
        </w:numPr>
        <w:tabs>
          <w:tab w:val="left" w:pos="1125"/>
        </w:tabs>
        <w:spacing w:before="2" w:line="276" w:lineRule="auto"/>
        <w:ind w:left="1093" w:right="234"/>
        <w:rPr>
          <w:sz w:val="28"/>
        </w:rPr>
      </w:pPr>
      <w:r w:rsidRPr="0017267C">
        <w:rPr>
          <w:sz w:val="28"/>
        </w:rPr>
        <w:t>информационного подключения к локальной сети и глобальной сети</w:t>
      </w:r>
    </w:p>
    <w:p w:rsidR="004E7696" w:rsidRPr="000862CC" w:rsidRDefault="00C27CE0" w:rsidP="000862CC">
      <w:pPr>
        <w:tabs>
          <w:tab w:val="left" w:pos="1125"/>
        </w:tabs>
        <w:spacing w:before="2" w:line="276" w:lineRule="auto"/>
        <w:ind w:right="234"/>
        <w:rPr>
          <w:sz w:val="28"/>
        </w:rPr>
      </w:pP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Интернет, входа в информационную среду организации, в том числе через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Интернет,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размещения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гипермедиасообщений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в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информационной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среде</w:t>
      </w:r>
      <w:r w:rsidRPr="000862CC">
        <w:rPr>
          <w:spacing w:val="-67"/>
          <w:sz w:val="28"/>
        </w:rPr>
        <w:t xml:space="preserve"> </w:t>
      </w:r>
      <w:r w:rsidR="002C394A">
        <w:rPr>
          <w:spacing w:val="-67"/>
          <w:sz w:val="28"/>
        </w:rPr>
        <w:t xml:space="preserve">                                   </w:t>
      </w:r>
      <w:r w:rsidRPr="000862CC">
        <w:rPr>
          <w:sz w:val="28"/>
        </w:rPr>
        <w:t xml:space="preserve">МКОУ СОШ </w:t>
      </w:r>
      <w:r w:rsidR="0017267C" w:rsidRPr="000862CC">
        <w:rPr>
          <w:sz w:val="28"/>
        </w:rPr>
        <w:t xml:space="preserve">с. Усть </w:t>
      </w:r>
      <w:r w:rsidR="00993882" w:rsidRPr="000862CC">
        <w:rPr>
          <w:sz w:val="28"/>
        </w:rPr>
        <w:t>–</w:t>
      </w:r>
      <w:r w:rsidR="0017267C" w:rsidRPr="000862CC">
        <w:rPr>
          <w:sz w:val="28"/>
        </w:rPr>
        <w:t xml:space="preserve"> Соболевка</w:t>
      </w:r>
      <w:r w:rsidR="00993882" w:rsidRPr="000862CC">
        <w:rPr>
          <w:sz w:val="28"/>
        </w:rPr>
        <w:t xml:space="preserve">, </w:t>
      </w:r>
      <w:r w:rsidRPr="000862CC">
        <w:rPr>
          <w:sz w:val="28"/>
        </w:rPr>
        <w:t>поиска</w:t>
      </w:r>
      <w:r w:rsidRPr="000862CC">
        <w:rPr>
          <w:spacing w:val="-4"/>
          <w:sz w:val="28"/>
        </w:rPr>
        <w:t xml:space="preserve"> </w:t>
      </w:r>
      <w:r w:rsidRPr="000862CC">
        <w:rPr>
          <w:sz w:val="28"/>
        </w:rPr>
        <w:t>и</w:t>
      </w:r>
      <w:r w:rsidRPr="000862CC">
        <w:rPr>
          <w:spacing w:val="-3"/>
          <w:sz w:val="28"/>
        </w:rPr>
        <w:t xml:space="preserve"> </w:t>
      </w:r>
      <w:r w:rsidRPr="000862CC">
        <w:rPr>
          <w:sz w:val="28"/>
        </w:rPr>
        <w:t>получения</w:t>
      </w:r>
      <w:r w:rsidRPr="000862CC">
        <w:rPr>
          <w:spacing w:val="-3"/>
          <w:sz w:val="28"/>
        </w:rPr>
        <w:t xml:space="preserve"> </w:t>
      </w:r>
      <w:r w:rsidRPr="000862CC">
        <w:rPr>
          <w:sz w:val="28"/>
        </w:rPr>
        <w:t>информации;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166"/>
        </w:tabs>
        <w:spacing w:before="48" w:line="276" w:lineRule="auto"/>
        <w:ind w:left="142" w:right="236" w:hanging="142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поисковых системах);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444"/>
        </w:tabs>
        <w:spacing w:line="278" w:lineRule="auto"/>
        <w:ind w:left="142" w:right="225" w:hanging="142"/>
        <w:rPr>
          <w:sz w:val="28"/>
        </w:rPr>
      </w:pPr>
      <w:r>
        <w:rPr>
          <w:sz w:val="28"/>
        </w:rPr>
        <w:t>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(подкастинга),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видеоустройств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 и</w:t>
      </w:r>
      <w:r>
        <w:rPr>
          <w:spacing w:val="-1"/>
          <w:sz w:val="28"/>
        </w:rPr>
        <w:t xml:space="preserve"> </w:t>
      </w:r>
      <w:r>
        <w:rPr>
          <w:sz w:val="28"/>
        </w:rPr>
        <w:t>вне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108"/>
        </w:tabs>
        <w:spacing w:line="276" w:lineRule="auto"/>
        <w:ind w:left="142" w:right="232" w:hanging="142"/>
        <w:rPr>
          <w:sz w:val="28"/>
        </w:rPr>
      </w:pPr>
      <w:r>
        <w:rPr>
          <w:sz w:val="28"/>
        </w:rPr>
        <w:t>общения в Интернете, взаимодействия в социальных группах и 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 (вики);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288"/>
        </w:tabs>
        <w:spacing w:line="276" w:lineRule="auto"/>
        <w:ind w:left="142" w:right="232" w:hanging="142"/>
        <w:rPr>
          <w:sz w:val="28"/>
        </w:rPr>
      </w:pP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определителей; их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146"/>
        </w:tabs>
        <w:spacing w:line="276" w:lineRule="auto"/>
        <w:ind w:left="142" w:right="223" w:hanging="142"/>
        <w:rPr>
          <w:sz w:val="28"/>
        </w:rPr>
      </w:pPr>
      <w:r>
        <w:rPr>
          <w:sz w:val="28"/>
        </w:rPr>
        <w:t>включения обучающихся в проектную и 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(электронного)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местонахождения; виртуальных лабораторий, вещественных и виртуально-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 моделей и коллекций основных математических и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120"/>
        </w:tabs>
        <w:spacing w:line="276" w:lineRule="auto"/>
        <w:ind w:left="142" w:right="234" w:hanging="142"/>
        <w:rPr>
          <w:sz w:val="28"/>
        </w:rPr>
      </w:pPr>
      <w:r>
        <w:rPr>
          <w:sz w:val="28"/>
        </w:rPr>
        <w:t>исполнения, сочинения и аранжировки музыкальных произведений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технологий, использования звуковых и музыкальных 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 и кинестетических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синтезаторов;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451"/>
        </w:tabs>
        <w:spacing w:line="276" w:lineRule="auto"/>
        <w:ind w:left="142" w:right="225" w:hanging="142"/>
        <w:rPr>
          <w:sz w:val="28"/>
        </w:rPr>
      </w:pP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ИКТ-инструментов,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мультипликации;</w:t>
      </w:r>
    </w:p>
    <w:p w:rsidR="004E7696" w:rsidRDefault="00C27CE0" w:rsidP="00E41E2E">
      <w:pPr>
        <w:pStyle w:val="a4"/>
        <w:numPr>
          <w:ilvl w:val="0"/>
          <w:numId w:val="13"/>
        </w:numPr>
        <w:spacing w:line="276" w:lineRule="auto"/>
        <w:ind w:left="426" w:right="231" w:firstLine="0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ручных и электроинструментов, применяемых в 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(индустриальных,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технологиях);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851"/>
        </w:tabs>
        <w:spacing w:line="276" w:lineRule="auto"/>
        <w:ind w:left="284" w:right="233" w:hanging="142"/>
        <w:rPr>
          <w:sz w:val="28"/>
        </w:rPr>
      </w:pPr>
      <w:r>
        <w:rPr>
          <w:sz w:val="28"/>
        </w:rPr>
        <w:lastRenderedPageBreak/>
        <w:t>проектирования и конструирования, в том числе моделей с цифровым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конструкторов;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объектами;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4E7696" w:rsidRDefault="004E7696">
      <w:pPr>
        <w:spacing w:line="276" w:lineRule="auto"/>
        <w:jc w:val="both"/>
        <w:rPr>
          <w:sz w:val="28"/>
        </w:rPr>
        <w:sectPr w:rsidR="004E7696" w:rsidSect="00E41E2E">
          <w:pgSz w:w="11910" w:h="16840"/>
          <w:pgMar w:top="1460" w:right="620" w:bottom="1500" w:left="993" w:header="0" w:footer="1232" w:gutter="0"/>
          <w:cols w:space="720"/>
        </w:sectPr>
      </w:pP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0"/>
        </w:tabs>
        <w:spacing w:before="79" w:line="278" w:lineRule="auto"/>
        <w:ind w:left="-142" w:right="230" w:hanging="567"/>
        <w:rPr>
          <w:sz w:val="28"/>
        </w:rPr>
      </w:pPr>
      <w:r>
        <w:rPr>
          <w:sz w:val="28"/>
        </w:rPr>
        <w:lastRenderedPageBreak/>
        <w:t>занятий по изучению правил дорожного движения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компьютерных тренажеров;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284"/>
        </w:tabs>
        <w:spacing w:line="276" w:lineRule="auto"/>
        <w:ind w:left="142" w:right="227" w:hanging="142"/>
        <w:rPr>
          <w:sz w:val="28"/>
        </w:rPr>
      </w:pPr>
      <w:r>
        <w:rPr>
          <w:sz w:val="28"/>
        </w:rPr>
        <w:t>размещения продуктов познавательной,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МКОУ СОШ </w:t>
      </w:r>
      <w:r w:rsidR="0017267C">
        <w:rPr>
          <w:sz w:val="28"/>
        </w:rPr>
        <w:t>с. Усть - Соболевка</w:t>
      </w:r>
      <w:r>
        <w:rPr>
          <w:sz w:val="28"/>
        </w:rPr>
        <w:t>;</w:t>
      </w:r>
    </w:p>
    <w:p w:rsidR="000862CC" w:rsidRPr="000862CC" w:rsidRDefault="00C27CE0" w:rsidP="00E41E2E">
      <w:pPr>
        <w:pStyle w:val="a4"/>
        <w:numPr>
          <w:ilvl w:val="0"/>
          <w:numId w:val="13"/>
        </w:numPr>
        <w:spacing w:line="276" w:lineRule="auto"/>
        <w:ind w:left="567" w:right="234" w:hanging="141"/>
        <w:jc w:val="left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</w:p>
    <w:p w:rsidR="004E7696" w:rsidRPr="000862CC" w:rsidRDefault="00C27CE0" w:rsidP="000862CC">
      <w:pPr>
        <w:spacing w:line="276" w:lineRule="auto"/>
        <w:ind w:right="234"/>
        <w:rPr>
          <w:sz w:val="28"/>
        </w:rPr>
      </w:pPr>
      <w:r w:rsidRPr="000862CC">
        <w:rPr>
          <w:sz w:val="28"/>
        </w:rPr>
        <w:t>деятельности,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организации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своего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времени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с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использованием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ИКТ;</w:t>
      </w:r>
      <w:r w:rsidRPr="000862CC">
        <w:rPr>
          <w:spacing w:val="-67"/>
          <w:sz w:val="28"/>
        </w:rPr>
        <w:t xml:space="preserve"> </w:t>
      </w:r>
      <w:r w:rsidRPr="000862CC">
        <w:rPr>
          <w:sz w:val="28"/>
        </w:rPr>
        <w:t>планирования учебного процесса, фиксирования его реализации в целом 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отдельных этапов</w:t>
      </w:r>
      <w:r w:rsidRPr="000862CC">
        <w:rPr>
          <w:spacing w:val="-3"/>
          <w:sz w:val="28"/>
        </w:rPr>
        <w:t xml:space="preserve"> </w:t>
      </w:r>
      <w:r w:rsidRPr="000862CC">
        <w:rPr>
          <w:sz w:val="28"/>
        </w:rPr>
        <w:t>(выступлений,</w:t>
      </w:r>
      <w:r w:rsidRPr="000862CC">
        <w:rPr>
          <w:spacing w:val="-2"/>
          <w:sz w:val="28"/>
        </w:rPr>
        <w:t xml:space="preserve"> </w:t>
      </w:r>
      <w:r w:rsidRPr="000862CC">
        <w:rPr>
          <w:sz w:val="28"/>
        </w:rPr>
        <w:t>дискуссий,</w:t>
      </w:r>
      <w:r w:rsidRPr="000862CC">
        <w:rPr>
          <w:spacing w:val="-1"/>
          <w:sz w:val="28"/>
        </w:rPr>
        <w:t xml:space="preserve"> </w:t>
      </w:r>
      <w:r w:rsidRPr="000862CC">
        <w:rPr>
          <w:sz w:val="28"/>
        </w:rPr>
        <w:t>экспериментов);</w:t>
      </w:r>
    </w:p>
    <w:p w:rsidR="000862CC" w:rsidRPr="000862CC" w:rsidRDefault="00C27CE0" w:rsidP="00E41E2E">
      <w:pPr>
        <w:pStyle w:val="a4"/>
        <w:numPr>
          <w:ilvl w:val="0"/>
          <w:numId w:val="13"/>
        </w:numPr>
        <w:tabs>
          <w:tab w:val="left" w:pos="1182"/>
        </w:tabs>
        <w:spacing w:line="276" w:lineRule="auto"/>
        <w:ind w:right="225" w:firstLine="707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</w:p>
    <w:p w:rsidR="004E7696" w:rsidRPr="000862CC" w:rsidRDefault="00C27CE0" w:rsidP="000862CC">
      <w:pPr>
        <w:tabs>
          <w:tab w:val="left" w:pos="1182"/>
        </w:tabs>
        <w:spacing w:line="276" w:lineRule="auto"/>
        <w:ind w:right="225"/>
        <w:rPr>
          <w:sz w:val="28"/>
        </w:rPr>
      </w:pPr>
      <w:r w:rsidRPr="000862CC">
        <w:rPr>
          <w:sz w:val="28"/>
        </w:rPr>
        <w:t>информационным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ресурсам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Интернета,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учебной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художественной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литературе,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коллекциям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медиаресурсов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на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электронных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носителях,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множительной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технике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для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тиражирования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учебных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методических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тексто-графических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аудио-,</w:t>
      </w:r>
      <w:r w:rsidRPr="000862CC">
        <w:rPr>
          <w:spacing w:val="-67"/>
          <w:sz w:val="28"/>
        </w:rPr>
        <w:t xml:space="preserve"> </w:t>
      </w:r>
      <w:r w:rsidRPr="000862CC">
        <w:rPr>
          <w:sz w:val="28"/>
        </w:rPr>
        <w:t>видеоматериалов,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результатов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творческой,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научно-исследовательской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проектной</w:t>
      </w:r>
      <w:r w:rsidRPr="000862CC">
        <w:rPr>
          <w:spacing w:val="-4"/>
          <w:sz w:val="28"/>
        </w:rPr>
        <w:t xml:space="preserve"> </w:t>
      </w:r>
      <w:r w:rsidRPr="000862CC">
        <w:rPr>
          <w:sz w:val="28"/>
        </w:rPr>
        <w:t>деятельности</w:t>
      </w:r>
      <w:r w:rsidRPr="000862CC">
        <w:rPr>
          <w:spacing w:val="-2"/>
          <w:sz w:val="28"/>
        </w:rPr>
        <w:t xml:space="preserve"> </w:t>
      </w:r>
      <w:r w:rsidRPr="000862CC">
        <w:rPr>
          <w:sz w:val="28"/>
        </w:rPr>
        <w:t>обучающихся;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115"/>
        </w:tabs>
        <w:spacing w:line="276" w:lineRule="auto"/>
        <w:ind w:left="142" w:right="226" w:firstLine="142"/>
        <w:jc w:val="left"/>
        <w:rPr>
          <w:sz w:val="28"/>
        </w:rPr>
      </w:pPr>
      <w:r>
        <w:rPr>
          <w:sz w:val="28"/>
        </w:rPr>
        <w:t>проведения массовых мероприятий, собраний, представлений; 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общения обучающихся с возможностью для массового просмотра кино- 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сопровождением;</w:t>
      </w:r>
    </w:p>
    <w:p w:rsidR="004E7696" w:rsidRDefault="00C27CE0" w:rsidP="00E41E2E">
      <w:pPr>
        <w:pStyle w:val="a4"/>
        <w:numPr>
          <w:ilvl w:val="0"/>
          <w:numId w:val="13"/>
        </w:numPr>
        <w:tabs>
          <w:tab w:val="left" w:pos="1353"/>
        </w:tabs>
        <w:spacing w:line="276" w:lineRule="auto"/>
        <w:ind w:right="236" w:firstLine="707"/>
        <w:jc w:val="left"/>
        <w:rPr>
          <w:sz w:val="28"/>
        </w:rPr>
      </w:pPr>
      <w:r>
        <w:rPr>
          <w:sz w:val="28"/>
        </w:rPr>
        <w:t>выпуска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телевидения.</w:t>
      </w:r>
    </w:p>
    <w:p w:rsidR="004E7696" w:rsidRDefault="00C27CE0" w:rsidP="00E41E2E">
      <w:pPr>
        <w:pStyle w:val="a3"/>
        <w:spacing w:line="276" w:lineRule="auto"/>
        <w:ind w:left="222" w:right="233"/>
        <w:jc w:val="left"/>
      </w:pP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материалами.</w:t>
      </w:r>
    </w:p>
    <w:p w:rsidR="004E7696" w:rsidRDefault="00C27CE0" w:rsidP="00E41E2E">
      <w:pPr>
        <w:pStyle w:val="a3"/>
        <w:spacing w:line="276" w:lineRule="auto"/>
        <w:ind w:left="222" w:right="224"/>
        <w:jc w:val="left"/>
      </w:pP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аппаратура;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 движущиеся модели с обратной связью; доска со</w:t>
      </w:r>
      <w:r>
        <w:rPr>
          <w:spacing w:val="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обеспечивающими обратную</w:t>
      </w:r>
      <w:r>
        <w:rPr>
          <w:spacing w:val="-1"/>
        </w:rPr>
        <w:t xml:space="preserve"> </w:t>
      </w:r>
      <w:r>
        <w:t>связь.</w:t>
      </w:r>
    </w:p>
    <w:p w:rsidR="004E7696" w:rsidRDefault="00C27CE0" w:rsidP="00E41E2E">
      <w:pPr>
        <w:pStyle w:val="a3"/>
        <w:spacing w:line="276" w:lineRule="auto"/>
        <w:ind w:left="222" w:right="227"/>
        <w:jc w:val="left"/>
      </w:pPr>
      <w:r>
        <w:t>Программные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-67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 языках; клавиатурный тренажер для русского и иностранного</w:t>
      </w:r>
      <w:r>
        <w:rPr>
          <w:spacing w:val="1"/>
        </w:rPr>
        <w:t xml:space="preserve"> </w:t>
      </w:r>
      <w:r>
        <w:t>языков;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 инструмент планирования деятельности; графический редактор для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27"/>
        </w:rPr>
        <w:t xml:space="preserve"> </w:t>
      </w:r>
      <w:r>
        <w:t>изображений;</w:t>
      </w:r>
      <w:r>
        <w:rPr>
          <w:spacing w:val="27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редактор;</w:t>
      </w:r>
      <w:r>
        <w:rPr>
          <w:spacing w:val="25"/>
        </w:rPr>
        <w:t xml:space="preserve"> </w:t>
      </w:r>
      <w:r>
        <w:t>редактор</w:t>
      </w:r>
      <w:r>
        <w:rPr>
          <w:spacing w:val="27"/>
        </w:rPr>
        <w:t xml:space="preserve"> </w:t>
      </w:r>
      <w:r>
        <w:t>подготовки</w:t>
      </w:r>
    </w:p>
    <w:p w:rsidR="004E7696" w:rsidRDefault="00C27CE0">
      <w:pPr>
        <w:pStyle w:val="a3"/>
        <w:spacing w:before="79" w:line="276" w:lineRule="auto"/>
        <w:ind w:left="222" w:right="226" w:firstLine="0"/>
      </w:pPr>
      <w:r>
        <w:lastRenderedPageBreak/>
        <w:t>презентаций; редактор видео; редактор звука; ГИС; редактор представления</w:t>
      </w:r>
      <w:r>
        <w:rPr>
          <w:spacing w:val="1"/>
        </w:rPr>
        <w:t xml:space="preserve"> </w:t>
      </w:r>
      <w:r>
        <w:t>временнóй информации (линия времени); среды для дистанционного он-лайн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оф-лайн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сообщений.</w:t>
      </w:r>
    </w:p>
    <w:p w:rsidR="004E7696" w:rsidRDefault="00C27CE0">
      <w:pPr>
        <w:pStyle w:val="a3"/>
        <w:spacing w:before="1" w:line="276" w:lineRule="auto"/>
        <w:ind w:left="222" w:right="225"/>
      </w:pPr>
      <w:r>
        <w:t>Отображение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размещаются домашние задания (текстовая формулировка, видеофильм 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</w:t>
      </w:r>
      <w:r>
        <w:rPr>
          <w:spacing w:val="-67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мультимедиа коллекция).</w:t>
      </w:r>
    </w:p>
    <w:p w:rsidR="004E7696" w:rsidRDefault="00C27CE0">
      <w:pPr>
        <w:pStyle w:val="a3"/>
        <w:spacing w:before="1" w:line="276" w:lineRule="auto"/>
        <w:ind w:left="222" w:right="233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 и</w:t>
      </w:r>
      <w:r>
        <w:rPr>
          <w:spacing w:val="1"/>
        </w:rPr>
        <w:t xml:space="preserve"> </w:t>
      </w:r>
      <w:r>
        <w:t>DVD: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практикумы.</w:t>
      </w:r>
    </w:p>
    <w:p w:rsidR="004E7696" w:rsidRDefault="00C27CE0">
      <w:pPr>
        <w:pStyle w:val="a3"/>
        <w:spacing w:line="276" w:lineRule="auto"/>
        <w:ind w:left="222" w:right="230"/>
      </w:pPr>
      <w:r>
        <w:t>М</w:t>
      </w:r>
      <w:r w:rsidR="0017267C">
        <w:t>КОУ СОШ с. Усть - Соболевка</w:t>
      </w:r>
      <w:r>
        <w:t>определяются необходимые меры и сроки по приведению</w:t>
      </w:r>
      <w:r>
        <w:rPr>
          <w:spacing w:val="-6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в соответствие с</w:t>
      </w:r>
      <w:r>
        <w:rPr>
          <w:spacing w:val="1"/>
        </w:rPr>
        <w:t xml:space="preserve"> </w:t>
      </w:r>
      <w:r>
        <w:t>требованиями ФГОС ООО.</w:t>
      </w:r>
    </w:p>
    <w:p w:rsidR="004E7696" w:rsidRDefault="004E7696">
      <w:pPr>
        <w:pStyle w:val="a3"/>
        <w:spacing w:before="6"/>
        <w:ind w:left="0" w:firstLine="0"/>
        <w:jc w:val="left"/>
        <w:rPr>
          <w:sz w:val="32"/>
        </w:rPr>
      </w:pPr>
    </w:p>
    <w:p w:rsidR="004E7696" w:rsidRDefault="00C27CE0">
      <w:pPr>
        <w:pStyle w:val="1"/>
        <w:numPr>
          <w:ilvl w:val="2"/>
          <w:numId w:val="22"/>
        </w:numPr>
        <w:tabs>
          <w:tab w:val="left" w:pos="1778"/>
        </w:tabs>
        <w:spacing w:before="1" w:line="276" w:lineRule="auto"/>
        <w:ind w:left="222" w:right="229" w:firstLine="707"/>
        <w:jc w:val="both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условий</w:t>
      </w:r>
      <w:r>
        <w:rPr>
          <w:spacing w:val="-2"/>
        </w:rPr>
        <w:t xml:space="preserve"> </w:t>
      </w:r>
      <w:r w:rsidR="0017267C">
        <w:t>МКОУ СОШ с. Усть - Соболевка</w:t>
      </w:r>
    </w:p>
    <w:p w:rsidR="004E7696" w:rsidRDefault="00C27CE0">
      <w:pPr>
        <w:pStyle w:val="a3"/>
        <w:tabs>
          <w:tab w:val="left" w:pos="2575"/>
          <w:tab w:val="left" w:pos="5084"/>
          <w:tab w:val="left" w:pos="7581"/>
        </w:tabs>
        <w:spacing w:line="276" w:lineRule="auto"/>
        <w:ind w:left="222" w:right="22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17267C">
        <w:t xml:space="preserve">программы 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 w:rsidR="0017267C">
        <w:t xml:space="preserve"> </w:t>
      </w:r>
      <w:r>
        <w:rPr>
          <w:spacing w:val="-67"/>
        </w:rPr>
        <w:t xml:space="preserve"> </w:t>
      </w:r>
      <w:r>
        <w:t>достижения</w:t>
      </w:r>
      <w:r>
        <w:tab/>
        <w:t>личностного,</w:t>
      </w:r>
      <w:r>
        <w:tab/>
        <w:t>социального,</w:t>
      </w:r>
      <w:r>
        <w:tab/>
        <w:t>познавательного</w:t>
      </w:r>
      <w:r>
        <w:rPr>
          <w:spacing w:val="-68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Созданные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7267C">
        <w:t xml:space="preserve">МКОУ СОШ с. Усть - Соболевка </w:t>
      </w:r>
      <w:r>
        <w:t>условия:</w:t>
      </w:r>
    </w:p>
    <w:p w:rsidR="004E7696" w:rsidRDefault="00C27CE0">
      <w:pPr>
        <w:pStyle w:val="a4"/>
        <w:numPr>
          <w:ilvl w:val="0"/>
          <w:numId w:val="13"/>
        </w:numPr>
        <w:tabs>
          <w:tab w:val="left" w:pos="1094"/>
        </w:tabs>
        <w:spacing w:line="320" w:lineRule="exact"/>
        <w:ind w:left="1093"/>
        <w:rPr>
          <w:sz w:val="28"/>
        </w:rPr>
      </w:pPr>
      <w:r>
        <w:rPr>
          <w:sz w:val="28"/>
        </w:rPr>
        <w:t>соответствуют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ООО;</w:t>
      </w:r>
    </w:p>
    <w:p w:rsidR="000862CC" w:rsidRDefault="00C27CE0">
      <w:pPr>
        <w:pStyle w:val="a4"/>
        <w:numPr>
          <w:ilvl w:val="0"/>
          <w:numId w:val="13"/>
        </w:numPr>
        <w:tabs>
          <w:tab w:val="left" w:pos="1286"/>
        </w:tabs>
        <w:spacing w:before="46" w:line="276" w:lineRule="auto"/>
        <w:ind w:right="225" w:firstLine="707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</w:p>
    <w:p w:rsidR="004E7696" w:rsidRPr="000862CC" w:rsidRDefault="00C27CE0" w:rsidP="000862CC">
      <w:pPr>
        <w:tabs>
          <w:tab w:val="left" w:pos="1286"/>
        </w:tabs>
        <w:spacing w:before="46" w:line="276" w:lineRule="auto"/>
        <w:ind w:right="225"/>
        <w:rPr>
          <w:sz w:val="28"/>
        </w:rPr>
      </w:pP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освоения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основной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образовательной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программы</w:t>
      </w:r>
      <w:r w:rsidRPr="000862CC">
        <w:rPr>
          <w:spacing w:val="1"/>
          <w:sz w:val="28"/>
        </w:rPr>
        <w:t xml:space="preserve"> </w:t>
      </w:r>
      <w:r w:rsidR="00867C1F" w:rsidRPr="000862CC">
        <w:rPr>
          <w:sz w:val="28"/>
        </w:rPr>
        <w:t xml:space="preserve">МКОУ СОШ </w:t>
      </w:r>
      <w:r w:rsidR="0017267C" w:rsidRPr="000862CC">
        <w:rPr>
          <w:sz w:val="28"/>
        </w:rPr>
        <w:t xml:space="preserve">с. Усть – Соболевка </w:t>
      </w:r>
      <w:r w:rsidRPr="000862CC">
        <w:rPr>
          <w:sz w:val="28"/>
        </w:rPr>
        <w:t>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реализацию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предусмотренных в</w:t>
      </w:r>
      <w:r w:rsidRPr="000862CC">
        <w:rPr>
          <w:spacing w:val="-5"/>
          <w:sz w:val="28"/>
        </w:rPr>
        <w:t xml:space="preserve"> </w:t>
      </w:r>
      <w:r w:rsidRPr="000862CC">
        <w:rPr>
          <w:sz w:val="28"/>
        </w:rPr>
        <w:t>ней</w:t>
      </w:r>
      <w:r w:rsidRPr="000862CC">
        <w:rPr>
          <w:spacing w:val="-2"/>
          <w:sz w:val="28"/>
        </w:rPr>
        <w:t xml:space="preserve"> </w:t>
      </w:r>
      <w:r w:rsidRPr="000862CC">
        <w:rPr>
          <w:sz w:val="28"/>
        </w:rPr>
        <w:t>образовательных программ;</w:t>
      </w:r>
    </w:p>
    <w:p w:rsidR="000862CC" w:rsidRDefault="00C27CE0">
      <w:pPr>
        <w:pStyle w:val="a4"/>
        <w:numPr>
          <w:ilvl w:val="0"/>
          <w:numId w:val="13"/>
        </w:numPr>
        <w:tabs>
          <w:tab w:val="left" w:pos="1173"/>
        </w:tabs>
        <w:spacing w:line="278" w:lineRule="auto"/>
        <w:ind w:right="229" w:firstLine="707"/>
        <w:rPr>
          <w:sz w:val="28"/>
        </w:rPr>
      </w:pPr>
      <w:r>
        <w:rPr>
          <w:sz w:val="28"/>
        </w:rPr>
        <w:t>учитывают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МКОУ СОШ </w:t>
      </w:r>
      <w:r w:rsidR="0017267C">
        <w:rPr>
          <w:sz w:val="28"/>
        </w:rPr>
        <w:t xml:space="preserve">с.Усть </w:t>
      </w:r>
      <w:r w:rsidR="000862CC">
        <w:rPr>
          <w:sz w:val="28"/>
        </w:rPr>
        <w:t>–</w:t>
      </w:r>
      <w:r w:rsidR="0017267C">
        <w:rPr>
          <w:sz w:val="28"/>
        </w:rPr>
        <w:t xml:space="preserve"> </w:t>
      </w:r>
    </w:p>
    <w:p w:rsidR="004E7696" w:rsidRPr="000862CC" w:rsidRDefault="0017267C" w:rsidP="000862CC">
      <w:pPr>
        <w:tabs>
          <w:tab w:val="left" w:pos="1173"/>
        </w:tabs>
        <w:spacing w:line="278" w:lineRule="auto"/>
        <w:ind w:right="229"/>
        <w:rPr>
          <w:sz w:val="28"/>
        </w:rPr>
      </w:pPr>
      <w:r w:rsidRPr="000862CC">
        <w:rPr>
          <w:sz w:val="28"/>
        </w:rPr>
        <w:t>Соболевка</w:t>
      </w:r>
      <w:r w:rsidR="00C27CE0" w:rsidRPr="000862CC">
        <w:rPr>
          <w:sz w:val="28"/>
        </w:rPr>
        <w:t>,</w:t>
      </w:r>
      <w:r w:rsidR="00C27CE0" w:rsidRPr="000862CC">
        <w:rPr>
          <w:spacing w:val="1"/>
          <w:sz w:val="28"/>
        </w:rPr>
        <w:t xml:space="preserve"> </w:t>
      </w:r>
      <w:r w:rsidR="00C27CE0" w:rsidRPr="000862CC">
        <w:rPr>
          <w:sz w:val="28"/>
        </w:rPr>
        <w:t>ее</w:t>
      </w:r>
      <w:r w:rsidR="00C27CE0" w:rsidRPr="000862CC">
        <w:rPr>
          <w:spacing w:val="1"/>
          <w:sz w:val="28"/>
        </w:rPr>
        <w:t xml:space="preserve"> </w:t>
      </w:r>
      <w:r w:rsidR="00C27CE0" w:rsidRPr="000862CC">
        <w:rPr>
          <w:sz w:val="28"/>
        </w:rPr>
        <w:t>организационную</w:t>
      </w:r>
      <w:r w:rsidR="00C27CE0" w:rsidRPr="000862CC">
        <w:rPr>
          <w:spacing w:val="-67"/>
          <w:sz w:val="28"/>
        </w:rPr>
        <w:t xml:space="preserve"> </w:t>
      </w:r>
      <w:r w:rsidR="00C27CE0" w:rsidRPr="000862CC">
        <w:rPr>
          <w:sz w:val="28"/>
        </w:rPr>
        <w:t>структуру, запросы</w:t>
      </w:r>
      <w:r w:rsidR="00C27CE0" w:rsidRPr="000862CC">
        <w:rPr>
          <w:spacing w:val="-2"/>
          <w:sz w:val="28"/>
        </w:rPr>
        <w:t xml:space="preserve"> </w:t>
      </w:r>
      <w:r w:rsidR="00C27CE0" w:rsidRPr="000862CC">
        <w:rPr>
          <w:sz w:val="28"/>
        </w:rPr>
        <w:t>участников</w:t>
      </w:r>
      <w:r w:rsidR="00C27CE0" w:rsidRPr="000862CC">
        <w:rPr>
          <w:spacing w:val="-3"/>
          <w:sz w:val="28"/>
        </w:rPr>
        <w:t xml:space="preserve"> </w:t>
      </w:r>
      <w:r w:rsidR="00C27CE0" w:rsidRPr="000862CC">
        <w:rPr>
          <w:sz w:val="28"/>
        </w:rPr>
        <w:t>образовательных</w:t>
      </w:r>
      <w:r w:rsidR="00C27CE0" w:rsidRPr="000862CC">
        <w:rPr>
          <w:spacing w:val="1"/>
          <w:sz w:val="28"/>
        </w:rPr>
        <w:t xml:space="preserve"> </w:t>
      </w:r>
      <w:r w:rsidR="00C27CE0" w:rsidRPr="000862CC">
        <w:rPr>
          <w:sz w:val="28"/>
        </w:rPr>
        <w:t>отношений;</w:t>
      </w:r>
    </w:p>
    <w:p w:rsidR="000862CC" w:rsidRPr="000862CC" w:rsidRDefault="00C27CE0">
      <w:pPr>
        <w:pStyle w:val="a4"/>
        <w:numPr>
          <w:ilvl w:val="0"/>
          <w:numId w:val="13"/>
        </w:numPr>
        <w:tabs>
          <w:tab w:val="left" w:pos="1334"/>
        </w:tabs>
        <w:spacing w:line="276" w:lineRule="auto"/>
        <w:ind w:right="232" w:firstLine="707"/>
        <w:rPr>
          <w:sz w:val="28"/>
        </w:rPr>
      </w:pP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</w:p>
    <w:p w:rsidR="004E7696" w:rsidRPr="000862CC" w:rsidRDefault="00C27CE0" w:rsidP="000862CC">
      <w:pPr>
        <w:tabs>
          <w:tab w:val="left" w:pos="1334"/>
        </w:tabs>
        <w:spacing w:line="276" w:lineRule="auto"/>
        <w:ind w:right="232"/>
        <w:rPr>
          <w:sz w:val="28"/>
        </w:rPr>
      </w:pPr>
      <w:r w:rsidRPr="000862CC">
        <w:rPr>
          <w:sz w:val="28"/>
        </w:rPr>
        <w:lastRenderedPageBreak/>
        <w:t>социальными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партнерами,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использования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ресурсов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социума,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в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том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числе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и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сетевого</w:t>
      </w:r>
      <w:r w:rsidRPr="000862CC">
        <w:rPr>
          <w:spacing w:val="1"/>
          <w:sz w:val="28"/>
        </w:rPr>
        <w:t xml:space="preserve"> </w:t>
      </w:r>
      <w:r w:rsidRPr="000862CC">
        <w:rPr>
          <w:sz w:val="28"/>
        </w:rPr>
        <w:t>взаимодействия.</w:t>
      </w:r>
    </w:p>
    <w:p w:rsidR="004E7696" w:rsidRDefault="00C27CE0">
      <w:pPr>
        <w:pStyle w:val="a3"/>
        <w:spacing w:before="79" w:line="276" w:lineRule="auto"/>
        <w:ind w:left="222" w:right="225"/>
      </w:pPr>
      <w:r>
        <w:t xml:space="preserve">Система условий реализации ООП </w:t>
      </w:r>
      <w:r w:rsidR="0017267C">
        <w:t xml:space="preserve">МКОУ СОШ с. Усть – Соболевка </w:t>
      </w:r>
      <w:r>
        <w:t>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прогностической работы,</w:t>
      </w:r>
      <w:r>
        <w:rPr>
          <w:spacing w:val="-1"/>
        </w:rPr>
        <w:t xml:space="preserve"> </w:t>
      </w:r>
      <w:r>
        <w:t>включающей:</w:t>
      </w:r>
    </w:p>
    <w:p w:rsidR="004E7696" w:rsidRDefault="00C27CE0">
      <w:pPr>
        <w:pStyle w:val="a4"/>
        <w:numPr>
          <w:ilvl w:val="0"/>
          <w:numId w:val="12"/>
        </w:numPr>
        <w:tabs>
          <w:tab w:val="left" w:pos="1262"/>
        </w:tabs>
        <w:spacing w:line="276" w:lineRule="auto"/>
        <w:ind w:right="227" w:firstLine="707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E7696" w:rsidRDefault="00C27CE0">
      <w:pPr>
        <w:pStyle w:val="a4"/>
        <w:numPr>
          <w:ilvl w:val="0"/>
          <w:numId w:val="12"/>
        </w:numPr>
        <w:tabs>
          <w:tab w:val="left" w:pos="1182"/>
        </w:tabs>
        <w:spacing w:before="1" w:line="276" w:lineRule="auto"/>
        <w:ind w:right="225" w:firstLine="707"/>
        <w:rPr>
          <w:sz w:val="28"/>
        </w:rPr>
      </w:pPr>
      <w:r>
        <w:rPr>
          <w:sz w:val="28"/>
        </w:rPr>
        <w:t>установление степени их соответствия требованиям ФГОС,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целям и задачам основной образовательной програ</w:t>
      </w:r>
      <w:r w:rsidR="0017267C">
        <w:rPr>
          <w:sz w:val="28"/>
        </w:rPr>
        <w:t>ммы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 с учетом потребностей всех участников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4E7696" w:rsidRDefault="00C27CE0">
      <w:pPr>
        <w:pStyle w:val="a4"/>
        <w:numPr>
          <w:ilvl w:val="0"/>
          <w:numId w:val="12"/>
        </w:numPr>
        <w:tabs>
          <w:tab w:val="left" w:pos="1166"/>
        </w:tabs>
        <w:spacing w:line="276" w:lineRule="auto"/>
        <w:ind w:right="234" w:firstLine="707"/>
        <w:rPr>
          <w:sz w:val="28"/>
        </w:rPr>
      </w:pPr>
      <w:r>
        <w:rPr>
          <w:sz w:val="28"/>
        </w:rPr>
        <w:t>выявление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9"/>
          <w:sz w:val="28"/>
        </w:rPr>
        <w:t xml:space="preserve"> </w:t>
      </w:r>
      <w:r>
        <w:rPr>
          <w:sz w:val="28"/>
        </w:rPr>
        <w:t>зон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имеющихся условиях для приведения их в соответствие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ФГОС;</w:t>
      </w:r>
    </w:p>
    <w:p w:rsidR="004E7696" w:rsidRDefault="00C27CE0">
      <w:pPr>
        <w:pStyle w:val="a4"/>
        <w:numPr>
          <w:ilvl w:val="0"/>
          <w:numId w:val="12"/>
        </w:numPr>
        <w:tabs>
          <w:tab w:val="left" w:pos="1310"/>
        </w:tabs>
        <w:spacing w:line="276" w:lineRule="auto"/>
        <w:ind w:right="230" w:firstLine="707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 условий;</w:t>
      </w:r>
    </w:p>
    <w:p w:rsidR="004E7696" w:rsidRDefault="00C27CE0">
      <w:pPr>
        <w:pStyle w:val="a4"/>
        <w:numPr>
          <w:ilvl w:val="0"/>
          <w:numId w:val="12"/>
        </w:numPr>
        <w:tabs>
          <w:tab w:val="left" w:pos="1410"/>
        </w:tabs>
        <w:spacing w:before="1" w:line="276" w:lineRule="auto"/>
        <w:ind w:right="232" w:firstLine="707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карты)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условий;</w:t>
      </w:r>
    </w:p>
    <w:p w:rsidR="004E7696" w:rsidRDefault="00C27CE0">
      <w:pPr>
        <w:pStyle w:val="a4"/>
        <w:numPr>
          <w:ilvl w:val="0"/>
          <w:numId w:val="12"/>
        </w:numPr>
        <w:tabs>
          <w:tab w:val="left" w:pos="1144"/>
        </w:tabs>
        <w:spacing w:line="278" w:lineRule="auto"/>
        <w:ind w:right="235" w:firstLine="707"/>
        <w:rPr>
          <w:sz w:val="28"/>
        </w:rPr>
      </w:pPr>
      <w:r>
        <w:rPr>
          <w:sz w:val="28"/>
        </w:rPr>
        <w:t>разработку механизмов мониторинга, оценки и коррекции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промежуточных 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карты).</w:t>
      </w:r>
    </w:p>
    <w:p w:rsidR="004E7696" w:rsidRDefault="00C27CE0">
      <w:pPr>
        <w:pStyle w:val="a3"/>
        <w:spacing w:line="276" w:lineRule="auto"/>
        <w:ind w:left="222" w:right="225"/>
      </w:pPr>
      <w:r>
        <w:t>Достижение целевых ориентиров в системе условий, обеспечивающих</w:t>
      </w:r>
      <w:r>
        <w:rPr>
          <w:spacing w:val="1"/>
        </w:rPr>
        <w:t xml:space="preserve"> </w:t>
      </w:r>
      <w:r>
        <w:t>гарантию качества образования в соответствии с требованиями ФГОС и его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идеологией,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управленческих действий.</w:t>
      </w:r>
    </w:p>
    <w:p w:rsidR="0017267C" w:rsidRDefault="0017267C">
      <w:pPr>
        <w:pStyle w:val="1"/>
        <w:spacing w:line="276" w:lineRule="auto"/>
        <w:ind w:left="1064" w:right="502" w:firstLine="151"/>
        <w:jc w:val="left"/>
      </w:pPr>
    </w:p>
    <w:p w:rsidR="004E7696" w:rsidRDefault="00C27CE0">
      <w:pPr>
        <w:pStyle w:val="1"/>
        <w:spacing w:line="276" w:lineRule="auto"/>
        <w:ind w:left="1064" w:right="502" w:firstLine="151"/>
        <w:jc w:val="left"/>
      </w:pPr>
      <w:r>
        <w:t xml:space="preserve">Контроль за состоянием системы условий реализации в </w:t>
      </w:r>
      <w:r w:rsidR="000862CC">
        <w:t xml:space="preserve"> МКОУ СОШ с. Усть – Соболевка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администрация</w:t>
      </w:r>
      <w:r>
        <w:rPr>
          <w:spacing w:val="-2"/>
        </w:rPr>
        <w:t xml:space="preserve"> </w:t>
      </w:r>
      <w:r>
        <w:t>школы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4E7696">
        <w:trPr>
          <w:trHeight w:val="318"/>
        </w:trPr>
        <w:tc>
          <w:tcPr>
            <w:tcW w:w="3795" w:type="dxa"/>
          </w:tcPr>
          <w:p w:rsidR="004E7696" w:rsidRDefault="00C27CE0">
            <w:pPr>
              <w:pStyle w:val="TableParagraph"/>
              <w:spacing w:before="1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spacing w:before="1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4E7696">
        <w:trPr>
          <w:trHeight w:val="3492"/>
        </w:trPr>
        <w:tc>
          <w:tcPr>
            <w:tcW w:w="379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6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обеспечение выполнения требований к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квалификации педагогических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 работников МКОУ СОШ С. УСТЬ - СОБОЛЕВКА, работающих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ФГОС;</w:t>
            </w:r>
          </w:p>
          <w:p w:rsidR="004E7696" w:rsidRDefault="00C27CE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35"/>
              <w:ind w:left="246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E7696" w:rsidRDefault="00C27CE0">
            <w:pPr>
              <w:pStyle w:val="TableParagraph"/>
              <w:spacing w:before="41" w:line="276" w:lineRule="auto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(научно-методической, психолого-педагогической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служб, корректирующих состояние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4E7696" w:rsidRDefault="00C27CE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1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</w:p>
          <w:p w:rsidR="004E7696" w:rsidRDefault="00C27CE0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4E7696">
        <w:trPr>
          <w:trHeight w:val="1271"/>
        </w:trPr>
        <w:tc>
          <w:tcPr>
            <w:tcW w:w="3795" w:type="dxa"/>
          </w:tcPr>
          <w:p w:rsidR="004E7696" w:rsidRDefault="00C27CE0">
            <w:pPr>
              <w:pStyle w:val="TableParagraph"/>
              <w:spacing w:line="276" w:lineRule="auto"/>
              <w:ind w:right="817"/>
              <w:rPr>
                <w:sz w:val="24"/>
              </w:rPr>
            </w:pPr>
            <w:r>
              <w:rPr>
                <w:sz w:val="24"/>
              </w:rPr>
              <w:t>Психолого- 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6" w:lineRule="auto"/>
              <w:ind w:right="741" w:firstLine="0"/>
              <w:rPr>
                <w:sz w:val="24"/>
              </w:rPr>
            </w:pPr>
            <w:r>
              <w:rPr>
                <w:sz w:val="24"/>
              </w:rPr>
              <w:t>принятие решений о направлениях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4E7696" w:rsidRDefault="00C27CE0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4E7696">
        <w:trPr>
          <w:trHeight w:val="1902"/>
        </w:trPr>
        <w:tc>
          <w:tcPr>
            <w:tcW w:w="3795" w:type="dxa"/>
          </w:tcPr>
          <w:p w:rsidR="004E7696" w:rsidRDefault="00C27CE0">
            <w:pPr>
              <w:pStyle w:val="TableParagraph"/>
              <w:spacing w:line="276" w:lineRule="auto"/>
              <w:ind w:right="823"/>
              <w:rPr>
                <w:sz w:val="24"/>
              </w:rPr>
            </w:pPr>
            <w:r>
              <w:rPr>
                <w:sz w:val="24"/>
              </w:rPr>
              <w:t>Финансово- экономические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6" w:lineRule="auto"/>
              <w:ind w:right="138" w:firstLine="60"/>
              <w:rPr>
                <w:sz w:val="24"/>
              </w:rPr>
            </w:pPr>
            <w:r>
              <w:rPr>
                <w:sz w:val="24"/>
              </w:rPr>
              <w:t>осуществление расчетов потребности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протекающих процессов в ресурсах и отражение 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в школе;</w:t>
            </w:r>
          </w:p>
          <w:p w:rsidR="004E7696" w:rsidRDefault="00C27CE0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маркетинговых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E7696" w:rsidRDefault="00C27CE0">
            <w:pPr>
              <w:pStyle w:val="TableParagraph"/>
              <w:spacing w:before="3" w:line="31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E7696">
        <w:trPr>
          <w:trHeight w:val="4445"/>
        </w:trPr>
        <w:tc>
          <w:tcPr>
            <w:tcW w:w="3795" w:type="dxa"/>
          </w:tcPr>
          <w:p w:rsidR="004E7696" w:rsidRDefault="00C27CE0">
            <w:pPr>
              <w:pStyle w:val="TableParagraph"/>
              <w:spacing w:line="278" w:lineRule="auto"/>
              <w:ind w:right="880"/>
              <w:rPr>
                <w:sz w:val="24"/>
              </w:rPr>
            </w:pPr>
            <w:r>
              <w:rPr>
                <w:sz w:val="24"/>
              </w:rPr>
              <w:t>Материально-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652" w:firstLine="0"/>
              <w:rPr>
                <w:sz w:val="24"/>
              </w:rPr>
            </w:pPr>
            <w:r>
              <w:rPr>
                <w:sz w:val="24"/>
              </w:rPr>
              <w:t>оценка степени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 обеспечения требованиям ФГОС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федеральным требованиям к 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4E7696" w:rsidRDefault="00C27CE0">
            <w:pPr>
              <w:pStyle w:val="TableParagraph"/>
              <w:spacing w:before="38" w:line="276" w:lineRule="auto"/>
              <w:ind w:right="736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4E7696" w:rsidRDefault="00C27CE0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помещениям с учетом особенностей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E7696" w:rsidRDefault="00C27CE0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6" w:lineRule="auto"/>
              <w:ind w:right="1088" w:firstLine="0"/>
              <w:rPr>
                <w:sz w:val="24"/>
              </w:rPr>
            </w:pPr>
            <w:r>
              <w:rPr>
                <w:sz w:val="24"/>
              </w:rPr>
              <w:t>принятие решений о направлениях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корректирующих состояние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4E7696" w:rsidRDefault="00C27CE0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4E7696">
        <w:trPr>
          <w:trHeight w:val="2222"/>
        </w:trPr>
        <w:tc>
          <w:tcPr>
            <w:tcW w:w="3795" w:type="dxa"/>
          </w:tcPr>
          <w:p w:rsidR="004E7696" w:rsidRDefault="00C27CE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оценка степени соответствия учебно- 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4E7696" w:rsidRDefault="00C27CE0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6" w:lineRule="auto"/>
              <w:ind w:right="397" w:firstLine="0"/>
              <w:rPr>
                <w:sz w:val="24"/>
              </w:rPr>
            </w:pPr>
            <w:r>
              <w:rPr>
                <w:sz w:val="24"/>
              </w:rPr>
              <w:t>принятие решений о направлениях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корректирующих состояние учебно-методического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школе;</w:t>
            </w:r>
          </w:p>
          <w:p w:rsidR="004E7696" w:rsidRDefault="00C27CE0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4E7696">
        <w:trPr>
          <w:trHeight w:val="3489"/>
        </w:trPr>
        <w:tc>
          <w:tcPr>
            <w:tcW w:w="3795" w:type="dxa"/>
          </w:tcPr>
          <w:p w:rsidR="004E7696" w:rsidRDefault="00C27CE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778" w:type="dxa"/>
          </w:tcPr>
          <w:p w:rsidR="004E7696" w:rsidRDefault="00C27CE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6" w:lineRule="auto"/>
              <w:ind w:right="70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4E7696" w:rsidRDefault="00C27CE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6" w:lineRule="auto"/>
              <w:ind w:right="393" w:firstLine="0"/>
              <w:rPr>
                <w:sz w:val="24"/>
              </w:rPr>
            </w:pPr>
            <w:r>
              <w:rPr>
                <w:sz w:val="24"/>
              </w:rPr>
              <w:t>обеспечение доступа, в том числе в Интернет,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размещаемой информации для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 управления образованием;</w:t>
            </w:r>
          </w:p>
          <w:p w:rsidR="004E7696" w:rsidRDefault="00C27CE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6" w:lineRule="auto"/>
              <w:ind w:right="835" w:firstLine="0"/>
              <w:rPr>
                <w:sz w:val="24"/>
              </w:rPr>
            </w:pPr>
            <w:r>
              <w:rPr>
                <w:sz w:val="24"/>
              </w:rPr>
              <w:t>принятие решений о направлениях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корректирующих состояние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школы;</w:t>
            </w:r>
          </w:p>
          <w:p w:rsidR="004E7696" w:rsidRDefault="00C27CE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7696" w:rsidRDefault="00C27CE0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</w:tbl>
    <w:p w:rsidR="004E7696" w:rsidRDefault="00C27CE0">
      <w:pPr>
        <w:pStyle w:val="a4"/>
        <w:numPr>
          <w:ilvl w:val="2"/>
          <w:numId w:val="22"/>
        </w:numPr>
        <w:tabs>
          <w:tab w:val="left" w:pos="1539"/>
        </w:tabs>
        <w:spacing w:before="226" w:after="3" w:line="276" w:lineRule="auto"/>
        <w:ind w:left="222" w:right="228" w:firstLine="359"/>
        <w:jc w:val="both"/>
        <w:rPr>
          <w:b/>
          <w:sz w:val="28"/>
        </w:rPr>
      </w:pPr>
      <w:r>
        <w:rPr>
          <w:b/>
          <w:sz w:val="28"/>
        </w:rPr>
        <w:t>Сетевой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(дорожная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карта)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необходимой системы условий реализации ООП ООО в </w:t>
      </w:r>
      <w:r w:rsidR="000862CC">
        <w:rPr>
          <w:b/>
          <w:sz w:val="28"/>
        </w:rPr>
        <w:t>МКОУ СОШ с. Усть – Соболевка.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676"/>
        <w:gridCol w:w="2093"/>
      </w:tblGrid>
      <w:tr w:rsidR="004E7696">
        <w:trPr>
          <w:trHeight w:val="551"/>
        </w:trPr>
        <w:tc>
          <w:tcPr>
            <w:tcW w:w="2804" w:type="dxa"/>
          </w:tcPr>
          <w:p w:rsidR="004E7696" w:rsidRDefault="00C27CE0">
            <w:pPr>
              <w:pStyle w:val="TableParagraph"/>
              <w:spacing w:line="273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4E7696" w:rsidRDefault="00C27CE0">
            <w:pPr>
              <w:pStyle w:val="TableParagraph"/>
              <w:spacing w:line="259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spacing w:line="273" w:lineRule="exact"/>
              <w:ind w:left="16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73" w:lineRule="exact"/>
              <w:ind w:left="16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4E7696" w:rsidRDefault="00C27CE0">
            <w:pPr>
              <w:pStyle w:val="TableParagraph"/>
              <w:spacing w:line="259" w:lineRule="exact"/>
              <w:ind w:left="120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4E7696">
        <w:trPr>
          <w:trHeight w:val="1103"/>
        </w:trPr>
        <w:tc>
          <w:tcPr>
            <w:tcW w:w="2804" w:type="dxa"/>
            <w:vMerge w:val="restart"/>
          </w:tcPr>
          <w:p w:rsidR="004E7696" w:rsidRDefault="00C27CE0">
            <w:pPr>
              <w:pStyle w:val="TableParagraph"/>
              <w:ind w:right="204" w:firstLine="5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3884"/>
              </w:tabs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1.Решения</w:t>
            </w:r>
            <w:r>
              <w:rPr>
                <w:sz w:val="24"/>
              </w:rPr>
              <w:tab/>
              <w:t>органа</w:t>
            </w:r>
          </w:p>
          <w:p w:rsidR="004E7696" w:rsidRDefault="00C27CE0">
            <w:pPr>
              <w:pStyle w:val="TableParagraph"/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72" w:right="11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 w:rsidR="000862CC"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  <w:tr w:rsidR="004E7696">
        <w:trPr>
          <w:trHeight w:val="551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582"/>
                <w:tab w:val="left" w:pos="1959"/>
                <w:tab w:val="left" w:pos="2333"/>
                <w:tab w:val="left" w:pos="3894"/>
              </w:tabs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плана-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72" w:right="11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 w:rsidR="000862CC"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  <w:tr w:rsidR="004E7696">
        <w:trPr>
          <w:trHeight w:val="1380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5" w:firstLine="52"/>
              <w:jc w:val="both"/>
              <w:rPr>
                <w:sz w:val="24"/>
              </w:rPr>
            </w:pPr>
            <w:r>
              <w:rPr>
                <w:sz w:val="24"/>
              </w:rPr>
              <w:t>3.Обеспечение соответствия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4E7696" w:rsidRDefault="00C27CE0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72" w:right="11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4E7696">
        <w:trPr>
          <w:trHeight w:val="1379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8" w:firstLine="5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4E7696" w:rsidRDefault="00C27CE0" w:rsidP="000862CC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r w:rsidR="000862CC">
              <w:rPr>
                <w:sz w:val="24"/>
              </w:rPr>
              <w:t xml:space="preserve"> МКОУ СОШ с. Усть - Соболевка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4E7696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 w:rsidP="000862CC">
            <w:pPr>
              <w:pStyle w:val="TableParagraph"/>
              <w:tabs>
                <w:tab w:val="left" w:pos="3601"/>
              </w:tabs>
              <w:ind w:left="105" w:right="97" w:firstLine="5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 w:rsidR="00086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 w:rsidR="000862CC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1"/>
                <w:sz w:val="24"/>
              </w:rPr>
              <w:t xml:space="preserve"> 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7" w:lineRule="exact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4E7696">
        <w:trPr>
          <w:trHeight w:val="830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539"/>
                <w:tab w:val="left" w:pos="1311"/>
                <w:tab w:val="left" w:pos="1709"/>
                <w:tab w:val="left" w:pos="2095"/>
                <w:tab w:val="left" w:pos="3013"/>
                <w:tab w:val="left" w:pos="3680"/>
                <w:tab w:val="left" w:pos="4045"/>
              </w:tabs>
              <w:ind w:left="105" w:right="99" w:firstLine="5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(учебный</w:t>
            </w:r>
            <w:r>
              <w:rPr>
                <w:sz w:val="24"/>
              </w:rPr>
              <w:tab/>
              <w:t>план,</w:t>
            </w:r>
            <w:r>
              <w:rPr>
                <w:sz w:val="24"/>
              </w:rPr>
              <w:tab/>
              <w:t>календарный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учебный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70" w:lineRule="exact"/>
              <w:ind w:left="172" w:right="11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4E7696">
        <w:trPr>
          <w:trHeight w:val="1931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419"/>
                <w:tab w:val="left" w:pos="1577"/>
                <w:tab w:val="left" w:pos="1954"/>
                <w:tab w:val="left" w:pos="2208"/>
                <w:tab w:val="left" w:pos="2261"/>
                <w:tab w:val="left" w:pos="2565"/>
                <w:tab w:val="left" w:pos="2746"/>
                <w:tab w:val="left" w:pos="3904"/>
                <w:tab w:val="left" w:pos="4434"/>
              </w:tabs>
              <w:ind w:left="105" w:right="97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тарифно­квалификационными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профессиональным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стандартом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362" w:right="3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апрель-август</w:t>
            </w:r>
            <w:r>
              <w:rPr>
                <w:spacing w:val="-57"/>
                <w:sz w:val="24"/>
              </w:rPr>
              <w:t xml:space="preserve"> </w:t>
            </w:r>
            <w:r w:rsidR="000862CC">
              <w:rPr>
                <w:sz w:val="24"/>
              </w:rPr>
              <w:t>2020</w:t>
            </w:r>
            <w:r>
              <w:rPr>
                <w:sz w:val="24"/>
              </w:rPr>
              <w:t xml:space="preserve"> г</w:t>
            </w:r>
          </w:p>
          <w:p w:rsidR="004E7696" w:rsidRDefault="004E769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E7696" w:rsidRDefault="00C27CE0">
            <w:pPr>
              <w:pStyle w:val="TableParagraph"/>
              <w:ind w:left="172" w:right="113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4E7696">
        <w:trPr>
          <w:trHeight w:val="1103"/>
        </w:trPr>
        <w:tc>
          <w:tcPr>
            <w:tcW w:w="2804" w:type="dxa"/>
            <w:vMerge w:val="restart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9" w:firstLine="52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4E7696">
        <w:trPr>
          <w:trHeight w:val="1656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 w:rsidP="000862CC">
            <w:pPr>
              <w:pStyle w:val="TableParagraph"/>
              <w:ind w:left="105" w:right="97" w:firstLine="52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 w:rsidR="000862CC">
              <w:rPr>
                <w:spacing w:val="1"/>
                <w:sz w:val="24"/>
              </w:rPr>
              <w:t>МКОУ СОШ с. Усть – Соболевка 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862CC">
              <w:rPr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72" w:right="11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4E7696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4E7696" w:rsidRDefault="00C27CE0">
            <w:pPr>
              <w:pStyle w:val="TableParagraph"/>
              <w:tabs>
                <w:tab w:val="left" w:pos="3570"/>
              </w:tabs>
              <w:spacing w:line="272" w:lineRule="exact"/>
              <w:ind w:left="105" w:right="97" w:firstLine="5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(индивидуальных и  др.);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4E7696" w:rsidRDefault="00C27CE0">
            <w:pPr>
              <w:pStyle w:val="TableParagraph"/>
              <w:spacing w:line="264" w:lineRule="exact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676"/>
        <w:gridCol w:w="2093"/>
      </w:tblGrid>
      <w:tr w:rsidR="004E7696">
        <w:trPr>
          <w:trHeight w:val="1382"/>
        </w:trPr>
        <w:tc>
          <w:tcPr>
            <w:tcW w:w="2804" w:type="dxa"/>
            <w:tcBorders>
              <w:top w:val="nil"/>
            </w:tcBorders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numPr>
                <w:ilvl w:val="0"/>
                <w:numId w:val="5"/>
              </w:numPr>
              <w:tabs>
                <w:tab w:val="left" w:pos="401"/>
              </w:tabs>
              <w:spacing w:line="275" w:lineRule="exact"/>
              <w:ind w:left="400" w:hanging="24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4E7696" w:rsidRDefault="00C27CE0">
            <w:pPr>
              <w:pStyle w:val="TableParagraph"/>
              <w:numPr>
                <w:ilvl w:val="0"/>
                <w:numId w:val="5"/>
              </w:numPr>
              <w:tabs>
                <w:tab w:val="left" w:pos="398"/>
              </w:tabs>
              <w:spacing w:before="5" w:line="235" w:lineRule="auto"/>
              <w:ind w:right="99" w:firstLine="52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4E7696" w:rsidRDefault="00C27CE0">
            <w:pPr>
              <w:pStyle w:val="TableParagraph"/>
              <w:numPr>
                <w:ilvl w:val="0"/>
                <w:numId w:val="5"/>
              </w:numPr>
              <w:tabs>
                <w:tab w:val="left" w:pos="398"/>
                <w:tab w:val="left" w:pos="1772"/>
                <w:tab w:val="left" w:pos="3631"/>
              </w:tabs>
              <w:spacing w:line="272" w:lineRule="exact"/>
              <w:ind w:right="101" w:firstLine="52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z w:val="24"/>
              </w:rPr>
              <w:tab/>
              <w:t>календарного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70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 w:val="restart"/>
          </w:tcPr>
          <w:p w:rsidR="004E7696" w:rsidRDefault="00C27CE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8" w:firstLine="5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093" w:type="dxa"/>
          </w:tcPr>
          <w:p w:rsidR="004E7696" w:rsidRDefault="000862CC">
            <w:pPr>
              <w:pStyle w:val="TableParagraph"/>
              <w:ind w:left="174" w:right="113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 2020</w:t>
            </w:r>
            <w:r w:rsidR="00C27CE0">
              <w:rPr>
                <w:spacing w:val="-58"/>
                <w:sz w:val="24"/>
              </w:rPr>
              <w:t xml:space="preserve"> </w:t>
            </w:r>
            <w:r w:rsidR="00C27CE0">
              <w:rPr>
                <w:sz w:val="24"/>
              </w:rPr>
              <w:t>г.</w:t>
            </w:r>
          </w:p>
          <w:p w:rsidR="004E7696" w:rsidRDefault="00C27CE0">
            <w:pPr>
              <w:pStyle w:val="TableParagraph"/>
              <w:spacing w:line="270" w:lineRule="atLeast"/>
              <w:ind w:left="290" w:right="279" w:firstLine="110"/>
              <w:jc w:val="center"/>
              <w:rPr>
                <w:sz w:val="24"/>
              </w:rPr>
            </w:pPr>
            <w:r>
              <w:rPr>
                <w:sz w:val="24"/>
              </w:rPr>
              <w:t>и ежегодная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</w:tc>
      </w:tr>
      <w:tr w:rsidR="004E7696">
        <w:trPr>
          <w:trHeight w:val="1656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011"/>
                <w:tab w:val="left" w:pos="3177"/>
                <w:tab w:val="left" w:pos="3384"/>
              </w:tabs>
              <w:ind w:left="105" w:right="96" w:firstLine="5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z w:val="24"/>
              </w:rPr>
              <w:tab/>
              <w:t>платы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093" w:type="dxa"/>
          </w:tcPr>
          <w:p w:rsidR="004E7696" w:rsidRDefault="000862CC">
            <w:pPr>
              <w:pStyle w:val="TableParagraph"/>
              <w:ind w:left="254" w:right="248" w:firstLine="55"/>
              <w:jc w:val="center"/>
              <w:rPr>
                <w:sz w:val="24"/>
              </w:rPr>
            </w:pPr>
            <w:r>
              <w:rPr>
                <w:sz w:val="24"/>
              </w:rPr>
              <w:t>апрель 2020</w:t>
            </w:r>
            <w:r w:rsidR="00C27CE0">
              <w:rPr>
                <w:sz w:val="24"/>
              </w:rPr>
              <w:t xml:space="preserve"> г</w:t>
            </w:r>
            <w:r w:rsidR="00C27CE0">
              <w:rPr>
                <w:spacing w:val="1"/>
                <w:sz w:val="24"/>
              </w:rPr>
              <w:t xml:space="preserve"> </w:t>
            </w:r>
            <w:r w:rsidR="00C27CE0">
              <w:rPr>
                <w:sz w:val="24"/>
              </w:rPr>
              <w:t>по мере</w:t>
            </w:r>
            <w:r w:rsidR="00C27CE0">
              <w:rPr>
                <w:spacing w:val="1"/>
                <w:sz w:val="24"/>
              </w:rPr>
              <w:t xml:space="preserve"> </w:t>
            </w:r>
            <w:r w:rsidR="00C27CE0">
              <w:rPr>
                <w:spacing w:val="-1"/>
                <w:sz w:val="24"/>
              </w:rPr>
              <w:t>необходимости</w:t>
            </w:r>
          </w:p>
        </w:tc>
      </w:tr>
      <w:tr w:rsidR="004E7696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849"/>
              </w:tabs>
              <w:spacing w:line="268" w:lineRule="exact"/>
              <w:ind w:left="105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дополнительных</w:t>
            </w:r>
          </w:p>
          <w:p w:rsidR="004E7696" w:rsidRDefault="00C27CE0">
            <w:pPr>
              <w:pStyle w:val="TableParagraph"/>
              <w:tabs>
                <w:tab w:val="left" w:pos="1580"/>
                <w:tab w:val="left" w:pos="1942"/>
                <w:tab w:val="left" w:pos="3275"/>
                <w:tab w:val="left" w:pos="4456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соглашений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трудовому</w:t>
            </w:r>
            <w:r>
              <w:rPr>
                <w:sz w:val="24"/>
              </w:rPr>
              <w:tab/>
              <w:t>договору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254" w:right="242" w:firstLine="42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</w:tr>
      <w:tr w:rsidR="004E7696">
        <w:trPr>
          <w:trHeight w:val="1103"/>
        </w:trPr>
        <w:tc>
          <w:tcPr>
            <w:tcW w:w="2804" w:type="dxa"/>
            <w:vMerge w:val="restart"/>
          </w:tcPr>
          <w:p w:rsidR="004E7696" w:rsidRDefault="00C27CE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76" w:type="dxa"/>
          </w:tcPr>
          <w:p w:rsidR="004E7696" w:rsidRDefault="00C27CE0" w:rsidP="000862CC">
            <w:pPr>
              <w:pStyle w:val="aa"/>
            </w:pPr>
            <w:r>
              <w:t>1.</w:t>
            </w:r>
            <w:r>
              <w:rPr>
                <w:spacing w:val="56"/>
              </w:rPr>
              <w:t xml:space="preserve"> </w:t>
            </w:r>
            <w:r w:rsidR="000862CC">
              <w:t xml:space="preserve">Обеспечение </w:t>
            </w:r>
            <w:r>
              <w:t>координации</w:t>
            </w:r>
          </w:p>
          <w:p w:rsidR="004E7696" w:rsidRDefault="000862CC" w:rsidP="000862CC">
            <w:pPr>
              <w:pStyle w:val="aa"/>
            </w:pPr>
            <w:r>
              <w:t>в</w:t>
            </w:r>
            <w:r w:rsidR="00C27CE0">
              <w:t>заимодействия</w:t>
            </w:r>
            <w:r>
              <w:t xml:space="preserve"> </w:t>
            </w:r>
            <w:r w:rsidR="00C27CE0">
              <w:rPr>
                <w:spacing w:val="-1"/>
              </w:rPr>
              <w:t>участников</w:t>
            </w:r>
            <w:r w:rsidR="00C27CE0">
              <w:rPr>
                <w:spacing w:val="-58"/>
              </w:rPr>
              <w:t xml:space="preserve"> </w:t>
            </w:r>
            <w:r>
              <w:t xml:space="preserve">образовательных </w:t>
            </w:r>
            <w:r w:rsidR="00C27CE0">
              <w:t>отношений</w:t>
            </w:r>
            <w:r w:rsidR="00C27CE0">
              <w:tab/>
            </w:r>
            <w:r w:rsidR="00C27CE0">
              <w:rPr>
                <w:spacing w:val="-1"/>
              </w:rPr>
              <w:t>по</w:t>
            </w:r>
            <w:r>
              <w:rPr>
                <w:spacing w:val="-1"/>
              </w:rPr>
              <w:t xml:space="preserve"> </w:t>
            </w:r>
            <w:r w:rsidR="00C27CE0">
              <w:rPr>
                <w:spacing w:val="-58"/>
              </w:rPr>
              <w:t xml:space="preserve"> </w:t>
            </w:r>
            <w:r w:rsidR="00C27CE0">
              <w:t>организации</w:t>
            </w:r>
            <w:r w:rsidR="00C27CE0">
              <w:rPr>
                <w:spacing w:val="-1"/>
              </w:rPr>
              <w:t xml:space="preserve"> </w:t>
            </w:r>
            <w:r w:rsidR="00C27CE0">
              <w:t>введения</w:t>
            </w:r>
            <w:r w:rsidR="00C27CE0">
              <w:rPr>
                <w:spacing w:val="-4"/>
              </w:rPr>
              <w:t xml:space="preserve"> </w:t>
            </w:r>
            <w:r w:rsidR="00C27CE0">
              <w:t>ФГОС</w:t>
            </w:r>
            <w:r w:rsidR="00C27CE0">
              <w:rPr>
                <w:spacing w:val="-2"/>
              </w:rPr>
              <w:t xml:space="preserve"> </w:t>
            </w:r>
            <w:r w:rsidR="00C27CE0">
              <w:t>ООО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4E7696">
        <w:trPr>
          <w:trHeight w:val="1655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 w:rsidP="000862CC">
            <w:pPr>
              <w:pStyle w:val="aa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дополнительного</w:t>
            </w:r>
            <w:r>
              <w:rPr>
                <w:spacing w:val="-58"/>
              </w:rPr>
              <w:t xml:space="preserve"> </w:t>
            </w:r>
            <w:r>
              <w:t>образования детей и учреждений культуры</w:t>
            </w:r>
            <w:r>
              <w:rPr>
                <w:spacing w:val="-5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спорта,</w:t>
            </w:r>
            <w:r>
              <w:rPr>
                <w:spacing w:val="34"/>
              </w:rPr>
              <w:t xml:space="preserve"> </w:t>
            </w:r>
            <w:r>
              <w:t>обеспечивающих</w:t>
            </w:r>
            <w:r>
              <w:rPr>
                <w:spacing w:val="37"/>
              </w:rPr>
              <w:t xml:space="preserve"> </w:t>
            </w:r>
            <w:r>
              <w:t>организацию</w:t>
            </w:r>
          </w:p>
          <w:p w:rsidR="004E7696" w:rsidRDefault="00C27CE0" w:rsidP="000862CC">
            <w:pPr>
              <w:pStyle w:val="aa"/>
            </w:pP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656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 w:rsidP="000862CC">
            <w:pPr>
              <w:pStyle w:val="aa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tab/>
            </w:r>
            <w:r>
              <w:rPr>
                <w:spacing w:val="-1"/>
              </w:rPr>
              <w:t>образовательных</w:t>
            </w:r>
            <w:r>
              <w:rPr>
                <w:spacing w:val="-58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60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использованию</w:t>
            </w:r>
            <w:r>
              <w:rPr>
                <w:spacing w:val="10"/>
              </w:rPr>
              <w:t xml:space="preserve"> </w:t>
            </w:r>
            <w:r>
              <w:t>часов</w:t>
            </w:r>
            <w:r>
              <w:rPr>
                <w:spacing w:val="12"/>
              </w:rPr>
              <w:t xml:space="preserve"> </w:t>
            </w:r>
            <w:r>
              <w:t>вариативной</w:t>
            </w:r>
            <w:r w:rsidR="000862CC">
              <w:t xml:space="preserve"> части</w:t>
            </w:r>
            <w:r w:rsidR="000862CC">
              <w:rPr>
                <w:spacing w:val="1"/>
              </w:rPr>
              <w:t xml:space="preserve"> </w:t>
            </w:r>
            <w:r w:rsidR="000862CC">
              <w:t>учебного</w:t>
            </w:r>
            <w:r w:rsidR="000862CC">
              <w:rPr>
                <w:spacing w:val="1"/>
              </w:rPr>
              <w:t xml:space="preserve"> </w:t>
            </w:r>
            <w:r w:rsidR="000862CC">
              <w:t>плана</w:t>
            </w:r>
          </w:p>
          <w:p w:rsidR="004E7696" w:rsidRDefault="00C27CE0" w:rsidP="000862CC">
            <w:pPr>
              <w:pStyle w:val="aa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655"/>
        </w:trPr>
        <w:tc>
          <w:tcPr>
            <w:tcW w:w="2804" w:type="dxa"/>
            <w:vMerge w:val="restart"/>
          </w:tcPr>
          <w:p w:rsidR="004E7696" w:rsidRDefault="00C27CE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lastRenderedPageBreak/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6" w:firstLine="5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362" w:right="3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апрель-август</w:t>
            </w:r>
            <w:r>
              <w:rPr>
                <w:spacing w:val="-57"/>
                <w:sz w:val="24"/>
              </w:rPr>
              <w:t xml:space="preserve"> </w:t>
            </w:r>
            <w:r w:rsidR="000862CC">
              <w:rPr>
                <w:sz w:val="24"/>
              </w:rPr>
              <w:t>2020</w:t>
            </w:r>
            <w:r>
              <w:rPr>
                <w:sz w:val="24"/>
              </w:rPr>
              <w:t xml:space="preserve"> г</w:t>
            </w:r>
          </w:p>
          <w:p w:rsidR="004E7696" w:rsidRDefault="00C27CE0">
            <w:pPr>
              <w:pStyle w:val="TableParagraph"/>
              <w:spacing w:line="270" w:lineRule="atLeast"/>
              <w:ind w:left="171" w:right="11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658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388"/>
                <w:tab w:val="left" w:pos="2897"/>
                <w:tab w:val="left" w:pos="3189"/>
              </w:tabs>
              <w:ind w:left="105" w:right="97" w:firstLine="5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(корректировка)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плана­графика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246" w:right="239" w:firstLine="100"/>
              <w:rPr>
                <w:sz w:val="24"/>
              </w:rPr>
            </w:pPr>
            <w:r>
              <w:rPr>
                <w:sz w:val="24"/>
              </w:rPr>
              <w:t>январь 2015 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4E7696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590"/>
                <w:tab w:val="left" w:pos="3483"/>
                <w:tab w:val="left" w:pos="3760"/>
              </w:tabs>
              <w:ind w:left="105" w:right="97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семинаров</w:t>
            </w:r>
          </w:p>
          <w:p w:rsidR="004E7696" w:rsidRDefault="00C27CE0">
            <w:pPr>
              <w:pStyle w:val="TableParagraph"/>
              <w:tabs>
                <w:tab w:val="left" w:pos="3384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(внутришкольного</w:t>
            </w:r>
            <w:r>
              <w:rPr>
                <w:sz w:val="24"/>
              </w:rPr>
              <w:tab/>
              <w:t>повышения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4E7696" w:rsidRDefault="00C27CE0">
            <w:pPr>
              <w:pStyle w:val="TableParagraph"/>
              <w:spacing w:line="264" w:lineRule="exact"/>
              <w:ind w:left="115" w:right="113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</w:tbl>
    <w:p w:rsidR="004E7696" w:rsidRDefault="004E7696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676"/>
        <w:gridCol w:w="2093"/>
      </w:tblGrid>
      <w:tr w:rsidR="004E7696">
        <w:trPr>
          <w:trHeight w:val="830"/>
        </w:trPr>
        <w:tc>
          <w:tcPr>
            <w:tcW w:w="2804" w:type="dxa"/>
          </w:tcPr>
          <w:p w:rsidR="004E7696" w:rsidRDefault="004E76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078"/>
                <w:tab w:val="left" w:pos="2603"/>
                <w:tab w:val="left" w:pos="4330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квалификации)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ориентацией</w:t>
            </w:r>
            <w:r>
              <w:rPr>
                <w:sz w:val="24"/>
              </w:rPr>
              <w:tab/>
              <w:t>на</w:t>
            </w:r>
          </w:p>
          <w:p w:rsidR="004E7696" w:rsidRDefault="00C27CE0">
            <w:pPr>
              <w:pStyle w:val="TableParagraph"/>
              <w:tabs>
                <w:tab w:val="left" w:pos="1395"/>
                <w:tab w:val="left" w:pos="2585"/>
                <w:tab w:val="left" w:pos="3509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 w:val="restart"/>
          </w:tcPr>
          <w:p w:rsidR="004E7696" w:rsidRDefault="00C27CE0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143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827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1158"/>
                <w:tab w:val="left" w:pos="2811"/>
              </w:tabs>
              <w:ind w:left="105" w:right="95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Широкое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724" w:right="221" w:hanging="442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 w:rsidR="000862CC">
              <w:rPr>
                <w:sz w:val="24"/>
              </w:rPr>
              <w:t>2020</w:t>
            </w:r>
            <w:r>
              <w:rPr>
                <w:sz w:val="24"/>
              </w:rPr>
              <w:t xml:space="preserve"> г</w:t>
            </w:r>
          </w:p>
        </w:tc>
      </w:tr>
      <w:tr w:rsidR="004E7696">
        <w:trPr>
          <w:trHeight w:val="1103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328" w:firstLine="5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 дополнений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4"/>
        </w:trPr>
        <w:tc>
          <w:tcPr>
            <w:tcW w:w="2804" w:type="dxa"/>
            <w:vMerge w:val="restart"/>
          </w:tcPr>
          <w:p w:rsidR="004E7696" w:rsidRDefault="00C27CE0">
            <w:pPr>
              <w:pStyle w:val="TableParagraph"/>
              <w:ind w:right="397" w:firstLine="5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7" w:firstLine="5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реализации 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 w:rsidP="000862CC">
            <w:pPr>
              <w:pStyle w:val="aa"/>
            </w:pPr>
            <w:r>
              <w:t>2.</w:t>
            </w:r>
            <w:r>
              <w:rPr>
                <w:spacing w:val="56"/>
              </w:rPr>
              <w:t xml:space="preserve"> </w:t>
            </w:r>
            <w:r>
              <w:t>Обеспечение</w:t>
            </w:r>
            <w:r>
              <w:tab/>
            </w:r>
            <w:r>
              <w:rPr>
                <w:spacing w:val="-1"/>
              </w:rPr>
              <w:t>соответствия</w:t>
            </w:r>
            <w:r>
              <w:rPr>
                <w:spacing w:val="-58"/>
              </w:rPr>
              <w:t xml:space="preserve"> </w:t>
            </w:r>
            <w:r>
              <w:t>материально­технической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 w:rsidR="00867C1F">
              <w:t>МКОУ СОШ</w:t>
            </w:r>
            <w:r w:rsidR="000862CC">
              <w:t xml:space="preserve"> с Усть - Соболевка</w:t>
            </w:r>
            <w:r w:rsidR="0017267C">
              <w:t xml:space="preserve"> </w:t>
            </w:r>
            <w:r>
              <w:t>требованиям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4E7696" w:rsidRDefault="00C27CE0">
            <w:pPr>
              <w:pStyle w:val="TableParagraph"/>
              <w:spacing w:line="270" w:lineRule="atLeas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3226"/>
                <w:tab w:val="left" w:pos="3731"/>
              </w:tabs>
              <w:ind w:left="105" w:right="96" w:firstLine="5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санитарно­гигиенических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6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96" w:firstLine="5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3227"/>
              </w:tabs>
              <w:ind w:left="105" w:right="95" w:firstLine="52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информационно­образовательной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096"/>
                <w:tab w:val="left" w:pos="2427"/>
                <w:tab w:val="left" w:pos="3077"/>
              </w:tabs>
              <w:ind w:left="105" w:right="96" w:firstLine="52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укомплектованности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библиотечно­информационного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электронными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E7696" w:rsidRDefault="00C27CE0">
            <w:pPr>
              <w:pStyle w:val="TableParagraph"/>
              <w:spacing w:line="264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4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ind w:left="105" w:right="89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8"/>
                <w:sz w:val="24"/>
              </w:rPr>
              <w:t xml:space="preserve"> </w:t>
            </w:r>
            <w:r w:rsidR="000862CC">
              <w:rPr>
                <w:spacing w:val="28"/>
                <w:sz w:val="24"/>
              </w:rPr>
              <w:t xml:space="preserve">МКОУ СОШ с. Усть – Соболевка </w:t>
            </w:r>
            <w:r>
              <w:rPr>
                <w:sz w:val="24"/>
              </w:rPr>
              <w:t>к</w:t>
            </w:r>
            <w:r w:rsidR="0017267C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</w:p>
          <w:p w:rsidR="004E7696" w:rsidRDefault="00C27CE0">
            <w:pPr>
              <w:pStyle w:val="TableParagraph"/>
              <w:tabs>
                <w:tab w:val="left" w:pos="2290"/>
                <w:tab w:val="left" w:pos="3149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ind w:left="173" w:right="1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4E7696" w:rsidRDefault="00C27CE0">
            <w:pPr>
              <w:pStyle w:val="TableParagraph"/>
              <w:spacing w:line="270" w:lineRule="atLeas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E7696">
        <w:trPr>
          <w:trHeight w:val="1103"/>
        </w:trPr>
        <w:tc>
          <w:tcPr>
            <w:tcW w:w="2804" w:type="dxa"/>
            <w:vMerge/>
            <w:tcBorders>
              <w:top w:val="nil"/>
            </w:tcBorders>
          </w:tcPr>
          <w:p w:rsidR="004E7696" w:rsidRDefault="004E7696">
            <w:pPr>
              <w:rPr>
                <w:sz w:val="2"/>
                <w:szCs w:val="2"/>
              </w:rPr>
            </w:pPr>
          </w:p>
        </w:tc>
        <w:tc>
          <w:tcPr>
            <w:tcW w:w="4676" w:type="dxa"/>
          </w:tcPr>
          <w:p w:rsidR="004E7696" w:rsidRDefault="00C27CE0">
            <w:pPr>
              <w:pStyle w:val="TableParagraph"/>
              <w:tabs>
                <w:tab w:val="left" w:pos="2779"/>
              </w:tabs>
              <w:ind w:left="105" w:right="98" w:firstLine="52"/>
              <w:jc w:val="both"/>
              <w:rPr>
                <w:sz w:val="24"/>
              </w:rPr>
            </w:pPr>
            <w:r>
              <w:rPr>
                <w:sz w:val="24"/>
              </w:rPr>
              <w:t>8. 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</w:p>
          <w:p w:rsidR="004E7696" w:rsidRDefault="00C27CE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093" w:type="dxa"/>
          </w:tcPr>
          <w:p w:rsidR="004E7696" w:rsidRDefault="00C27CE0">
            <w:pPr>
              <w:pStyle w:val="TableParagraph"/>
              <w:spacing w:line="268" w:lineRule="exact"/>
              <w:ind w:left="174" w:right="113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C27CE0" w:rsidRDefault="00C27CE0"/>
    <w:sectPr w:rsidR="00C27CE0">
      <w:pgSz w:w="11910" w:h="16840"/>
      <w:pgMar w:top="1460" w:right="620" w:bottom="1500" w:left="1480" w:header="0" w:footer="12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A57" w:rsidRDefault="00080A57">
      <w:r>
        <w:separator/>
      </w:r>
    </w:p>
  </w:endnote>
  <w:endnote w:type="continuationSeparator" w:id="0">
    <w:p w:rsidR="00080A57" w:rsidRDefault="0008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06592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9726930</wp:posOffset>
              </wp:positionV>
              <wp:extent cx="304800" cy="194310"/>
              <wp:effectExtent l="0" t="0" r="0" b="0"/>
              <wp:wrapNone/>
              <wp:docPr id="2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456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07" type="#_x0000_t202" style="position:absolute;margin-left:531.95pt;margin-top:765.9pt;width:24pt;height:15.3pt;z-index:-27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WAsAIAAKo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456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15808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9726930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651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3" type="#_x0000_t202" style="position:absolute;margin-left:531.8pt;margin-top:765.9pt;width:24pt;height:15.3pt;z-index:-27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651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08128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9726930</wp:posOffset>
              </wp:positionV>
              <wp:extent cx="304800" cy="194310"/>
              <wp:effectExtent l="0" t="0" r="0" b="0"/>
              <wp:wrapNone/>
              <wp:docPr id="1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482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08" type="#_x0000_t202" style="position:absolute;margin-left:531.95pt;margin-top:765.9pt;width:24pt;height:15.3pt;z-index:-27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482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09664" behindDoc="1" locked="0" layoutInCell="1" allowOverlap="1">
              <wp:simplePos x="0" y="0"/>
              <wp:positionH relativeFrom="page">
                <wp:posOffset>9705975</wp:posOffset>
              </wp:positionH>
              <wp:positionV relativeFrom="page">
                <wp:posOffset>6595110</wp:posOffset>
              </wp:positionV>
              <wp:extent cx="304800" cy="194310"/>
              <wp:effectExtent l="0" t="0" r="0" b="0"/>
              <wp:wrapNone/>
              <wp:docPr id="1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486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margin-left:764.25pt;margin-top:519.3pt;width:24pt;height:15.3pt;z-index:-27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HJtAIAALE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486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11200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9726930</wp:posOffset>
              </wp:positionV>
              <wp:extent cx="304800" cy="194310"/>
              <wp:effectExtent l="0" t="0" r="0" b="0"/>
              <wp:wrapNone/>
              <wp:docPr id="1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501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531.8pt;margin-top:765.9pt;width:24pt;height:15.3pt;z-index:-27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kOtAIAALE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501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386954"/>
      <w:docPartObj>
        <w:docPartGallery w:val="Page Numbers (Bottom of Page)"/>
        <w:docPartUnique/>
      </w:docPartObj>
    </w:sdtPr>
    <w:sdtContent>
      <w:p w:rsidR="00CA4E8D" w:rsidRDefault="00CA4E8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DAB">
          <w:rPr>
            <w:noProof/>
          </w:rPr>
          <w:t>519</w:t>
        </w:r>
        <w:r>
          <w:rPr>
            <w:noProof/>
          </w:rPr>
          <w:fldChar w:fldCharType="end"/>
        </w:r>
      </w:p>
    </w:sdtContent>
  </w:sdt>
  <w:p w:rsidR="00CA4E8D" w:rsidRDefault="00CA4E8D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12736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9726930</wp:posOffset>
              </wp:positionV>
              <wp:extent cx="304800" cy="19431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632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1" type="#_x0000_t202" style="position:absolute;margin-left:531.8pt;margin-top:765.9pt;width:24pt;height:15.3pt;z-index:-27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632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214272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04800" cy="19431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4E8D" w:rsidRDefault="00CA4E8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6DAB">
                            <w:rPr>
                              <w:noProof/>
                              <w:sz w:val="24"/>
                            </w:rPr>
                            <w:t>643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2" type="#_x0000_t202" style="position:absolute;margin-left:531.95pt;margin-top:766.5pt;width:24pt;height:15.3pt;z-index:-27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8j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" filled="f" stroked="f">
              <v:textbox inset="0,0,0,0">
                <w:txbxContent>
                  <w:p w:rsidR="00CA4E8D" w:rsidRDefault="00CA4E8D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6DAB">
                      <w:rPr>
                        <w:noProof/>
                        <w:sz w:val="24"/>
                      </w:rPr>
                      <w:t>643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A57" w:rsidRDefault="00080A57">
      <w:r>
        <w:separator/>
      </w:r>
    </w:p>
  </w:footnote>
  <w:footnote w:type="continuationSeparator" w:id="0">
    <w:p w:rsidR="00080A57" w:rsidRDefault="00080A57">
      <w:r>
        <w:continuationSeparator/>
      </w:r>
    </w:p>
  </w:footnote>
  <w:footnote w:id="1">
    <w:p w:rsidR="00CA4E8D" w:rsidRPr="00275F4D" w:rsidRDefault="00CA4E8D" w:rsidP="00C34299">
      <w:pPr>
        <w:jc w:val="both"/>
        <w:rPr>
          <w:sz w:val="20"/>
          <w:szCs w:val="20"/>
        </w:rPr>
      </w:pPr>
      <w:r w:rsidRPr="00275F4D">
        <w:rPr>
          <w:rStyle w:val="ac"/>
          <w:sz w:val="20"/>
          <w:szCs w:val="20"/>
        </w:rPr>
        <w:footnoteRef/>
      </w:r>
      <w:r w:rsidRPr="00275F4D">
        <w:rPr>
          <w:sz w:val="20"/>
          <w:szCs w:val="20"/>
        </w:rPr>
        <w:t xml:space="preserve"> Пр</w:t>
      </w:r>
      <w:r>
        <w:rPr>
          <w:sz w:val="20"/>
          <w:szCs w:val="20"/>
        </w:rPr>
        <w:t>имерная пр</w:t>
      </w:r>
      <w:r w:rsidRPr="00275F4D">
        <w:rPr>
          <w:sz w:val="20"/>
          <w:szCs w:val="20"/>
        </w:rPr>
        <w:t>ограмма определяет основной корпус  произведений, авторов, тем для каждой группы классов (с возможными пересечениями)</w:t>
      </w:r>
      <w:r>
        <w:rPr>
          <w:sz w:val="20"/>
          <w:szCs w:val="20"/>
        </w:rPr>
        <w:t>. В</w:t>
      </w:r>
      <w:r w:rsidRPr="00275F4D">
        <w:rPr>
          <w:sz w:val="20"/>
          <w:szCs w:val="20"/>
        </w:rPr>
        <w:t xml:space="preserve">се указания на классы носят рекомендательный характер. </w:t>
      </w:r>
    </w:p>
    <w:p w:rsidR="00CA4E8D" w:rsidRPr="00C7059D" w:rsidRDefault="00CA4E8D" w:rsidP="00C34299">
      <w:pPr>
        <w:pStyle w:val="ad"/>
        <w:rPr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E8D" w:rsidRDefault="00CA4E8D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6193B"/>
    <w:multiLevelType w:val="hybridMultilevel"/>
    <w:tmpl w:val="39A6FFE6"/>
    <w:lvl w:ilvl="0" w:tplc="DF208930">
      <w:numFmt w:val="bullet"/>
      <w:lvlText w:val="–"/>
      <w:lvlJc w:val="left"/>
      <w:pPr>
        <w:ind w:left="22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420A74">
      <w:numFmt w:val="bullet"/>
      <w:lvlText w:val="•"/>
      <w:lvlJc w:val="left"/>
      <w:pPr>
        <w:ind w:left="1178" w:hanging="332"/>
      </w:pPr>
      <w:rPr>
        <w:rFonts w:hint="default"/>
        <w:lang w:val="ru-RU" w:eastAsia="en-US" w:bidi="ar-SA"/>
      </w:rPr>
    </w:lvl>
    <w:lvl w:ilvl="2" w:tplc="72CC9330">
      <w:numFmt w:val="bullet"/>
      <w:lvlText w:val="•"/>
      <w:lvlJc w:val="left"/>
      <w:pPr>
        <w:ind w:left="2137" w:hanging="332"/>
      </w:pPr>
      <w:rPr>
        <w:rFonts w:hint="default"/>
        <w:lang w:val="ru-RU" w:eastAsia="en-US" w:bidi="ar-SA"/>
      </w:rPr>
    </w:lvl>
    <w:lvl w:ilvl="3" w:tplc="2AB008C2">
      <w:numFmt w:val="bullet"/>
      <w:lvlText w:val="•"/>
      <w:lvlJc w:val="left"/>
      <w:pPr>
        <w:ind w:left="3095" w:hanging="332"/>
      </w:pPr>
      <w:rPr>
        <w:rFonts w:hint="default"/>
        <w:lang w:val="ru-RU" w:eastAsia="en-US" w:bidi="ar-SA"/>
      </w:rPr>
    </w:lvl>
    <w:lvl w:ilvl="4" w:tplc="4F6C773E">
      <w:numFmt w:val="bullet"/>
      <w:lvlText w:val="•"/>
      <w:lvlJc w:val="left"/>
      <w:pPr>
        <w:ind w:left="4054" w:hanging="332"/>
      </w:pPr>
      <w:rPr>
        <w:rFonts w:hint="default"/>
        <w:lang w:val="ru-RU" w:eastAsia="en-US" w:bidi="ar-SA"/>
      </w:rPr>
    </w:lvl>
    <w:lvl w:ilvl="5" w:tplc="083678C2">
      <w:numFmt w:val="bullet"/>
      <w:lvlText w:val="•"/>
      <w:lvlJc w:val="left"/>
      <w:pPr>
        <w:ind w:left="5013" w:hanging="332"/>
      </w:pPr>
      <w:rPr>
        <w:rFonts w:hint="default"/>
        <w:lang w:val="ru-RU" w:eastAsia="en-US" w:bidi="ar-SA"/>
      </w:rPr>
    </w:lvl>
    <w:lvl w:ilvl="6" w:tplc="142E9D0A">
      <w:numFmt w:val="bullet"/>
      <w:lvlText w:val="•"/>
      <w:lvlJc w:val="left"/>
      <w:pPr>
        <w:ind w:left="5971" w:hanging="332"/>
      </w:pPr>
      <w:rPr>
        <w:rFonts w:hint="default"/>
        <w:lang w:val="ru-RU" w:eastAsia="en-US" w:bidi="ar-SA"/>
      </w:rPr>
    </w:lvl>
    <w:lvl w:ilvl="7" w:tplc="1FB25F9A">
      <w:numFmt w:val="bullet"/>
      <w:lvlText w:val="•"/>
      <w:lvlJc w:val="left"/>
      <w:pPr>
        <w:ind w:left="6930" w:hanging="332"/>
      </w:pPr>
      <w:rPr>
        <w:rFonts w:hint="default"/>
        <w:lang w:val="ru-RU" w:eastAsia="en-US" w:bidi="ar-SA"/>
      </w:rPr>
    </w:lvl>
    <w:lvl w:ilvl="8" w:tplc="18864F3C">
      <w:numFmt w:val="bullet"/>
      <w:lvlText w:val="•"/>
      <w:lvlJc w:val="left"/>
      <w:pPr>
        <w:ind w:left="7889" w:hanging="332"/>
      </w:pPr>
      <w:rPr>
        <w:rFonts w:hint="default"/>
        <w:lang w:val="ru-RU" w:eastAsia="en-US" w:bidi="ar-SA"/>
      </w:rPr>
    </w:lvl>
  </w:abstractNum>
  <w:abstractNum w:abstractNumId="2" w15:restartNumberingAfterBreak="0">
    <w:nsid w:val="0047410B"/>
    <w:multiLevelType w:val="hybridMultilevel"/>
    <w:tmpl w:val="E39A167C"/>
    <w:lvl w:ilvl="0" w:tplc="FA24FF00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10B63C">
      <w:numFmt w:val="bullet"/>
      <w:lvlText w:val="•"/>
      <w:lvlJc w:val="left"/>
      <w:pPr>
        <w:ind w:left="628" w:hanging="346"/>
      </w:pPr>
      <w:rPr>
        <w:rFonts w:hint="default"/>
        <w:lang w:val="ru-RU" w:eastAsia="en-US" w:bidi="ar-SA"/>
      </w:rPr>
    </w:lvl>
    <w:lvl w:ilvl="2" w:tplc="C1963E9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3" w:tplc="DFAC5F50">
      <w:numFmt w:val="bullet"/>
      <w:lvlText w:val="•"/>
      <w:lvlJc w:val="left"/>
      <w:pPr>
        <w:ind w:left="1685" w:hanging="346"/>
      </w:pPr>
      <w:rPr>
        <w:rFonts w:hint="default"/>
        <w:lang w:val="ru-RU" w:eastAsia="en-US" w:bidi="ar-SA"/>
      </w:rPr>
    </w:lvl>
    <w:lvl w:ilvl="4" w:tplc="16B2F962">
      <w:numFmt w:val="bullet"/>
      <w:lvlText w:val="•"/>
      <w:lvlJc w:val="left"/>
      <w:pPr>
        <w:ind w:left="2213" w:hanging="346"/>
      </w:pPr>
      <w:rPr>
        <w:rFonts w:hint="default"/>
        <w:lang w:val="ru-RU" w:eastAsia="en-US" w:bidi="ar-SA"/>
      </w:rPr>
    </w:lvl>
    <w:lvl w:ilvl="5" w:tplc="DA1C2154">
      <w:numFmt w:val="bullet"/>
      <w:lvlText w:val="•"/>
      <w:lvlJc w:val="left"/>
      <w:pPr>
        <w:ind w:left="2742" w:hanging="346"/>
      </w:pPr>
      <w:rPr>
        <w:rFonts w:hint="default"/>
        <w:lang w:val="ru-RU" w:eastAsia="en-US" w:bidi="ar-SA"/>
      </w:rPr>
    </w:lvl>
    <w:lvl w:ilvl="6" w:tplc="067C097A">
      <w:numFmt w:val="bullet"/>
      <w:lvlText w:val="•"/>
      <w:lvlJc w:val="left"/>
      <w:pPr>
        <w:ind w:left="3270" w:hanging="346"/>
      </w:pPr>
      <w:rPr>
        <w:rFonts w:hint="default"/>
        <w:lang w:val="ru-RU" w:eastAsia="en-US" w:bidi="ar-SA"/>
      </w:rPr>
    </w:lvl>
    <w:lvl w:ilvl="7" w:tplc="FE2EC748">
      <w:numFmt w:val="bullet"/>
      <w:lvlText w:val="•"/>
      <w:lvlJc w:val="left"/>
      <w:pPr>
        <w:ind w:left="3798" w:hanging="346"/>
      </w:pPr>
      <w:rPr>
        <w:rFonts w:hint="default"/>
        <w:lang w:val="ru-RU" w:eastAsia="en-US" w:bidi="ar-SA"/>
      </w:rPr>
    </w:lvl>
    <w:lvl w:ilvl="8" w:tplc="CCA8C71A">
      <w:numFmt w:val="bullet"/>
      <w:lvlText w:val="•"/>
      <w:lvlJc w:val="left"/>
      <w:pPr>
        <w:ind w:left="4327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00DF26B0"/>
    <w:multiLevelType w:val="hybridMultilevel"/>
    <w:tmpl w:val="C52E1AE8"/>
    <w:lvl w:ilvl="0" w:tplc="74D81EBC">
      <w:start w:val="1"/>
      <w:numFmt w:val="decimal"/>
      <w:lvlText w:val="%1."/>
      <w:lvlJc w:val="left"/>
      <w:pPr>
        <w:ind w:left="682" w:hanging="42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E6FA6C">
      <w:numFmt w:val="bullet"/>
      <w:lvlText w:val="-"/>
      <w:lvlJc w:val="left"/>
      <w:pPr>
        <w:ind w:left="682" w:hanging="5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861F8E">
      <w:numFmt w:val="bullet"/>
      <w:lvlText w:val="•"/>
      <w:lvlJc w:val="left"/>
      <w:pPr>
        <w:ind w:left="2633" w:hanging="533"/>
      </w:pPr>
      <w:rPr>
        <w:rFonts w:hint="default"/>
        <w:lang w:val="ru-RU" w:eastAsia="en-US" w:bidi="ar-SA"/>
      </w:rPr>
    </w:lvl>
    <w:lvl w:ilvl="3" w:tplc="DDB0420C">
      <w:numFmt w:val="bullet"/>
      <w:lvlText w:val="•"/>
      <w:lvlJc w:val="left"/>
      <w:pPr>
        <w:ind w:left="3609" w:hanging="533"/>
      </w:pPr>
      <w:rPr>
        <w:rFonts w:hint="default"/>
        <w:lang w:val="ru-RU" w:eastAsia="en-US" w:bidi="ar-SA"/>
      </w:rPr>
    </w:lvl>
    <w:lvl w:ilvl="4" w:tplc="5212F792">
      <w:numFmt w:val="bullet"/>
      <w:lvlText w:val="•"/>
      <w:lvlJc w:val="left"/>
      <w:pPr>
        <w:ind w:left="4586" w:hanging="533"/>
      </w:pPr>
      <w:rPr>
        <w:rFonts w:hint="default"/>
        <w:lang w:val="ru-RU" w:eastAsia="en-US" w:bidi="ar-SA"/>
      </w:rPr>
    </w:lvl>
    <w:lvl w:ilvl="5" w:tplc="607CEABE">
      <w:numFmt w:val="bullet"/>
      <w:lvlText w:val="•"/>
      <w:lvlJc w:val="left"/>
      <w:pPr>
        <w:ind w:left="5563" w:hanging="533"/>
      </w:pPr>
      <w:rPr>
        <w:rFonts w:hint="default"/>
        <w:lang w:val="ru-RU" w:eastAsia="en-US" w:bidi="ar-SA"/>
      </w:rPr>
    </w:lvl>
    <w:lvl w:ilvl="6" w:tplc="27DEE62A">
      <w:numFmt w:val="bullet"/>
      <w:lvlText w:val="•"/>
      <w:lvlJc w:val="left"/>
      <w:pPr>
        <w:ind w:left="6539" w:hanging="533"/>
      </w:pPr>
      <w:rPr>
        <w:rFonts w:hint="default"/>
        <w:lang w:val="ru-RU" w:eastAsia="en-US" w:bidi="ar-SA"/>
      </w:rPr>
    </w:lvl>
    <w:lvl w:ilvl="7" w:tplc="A014CA6C">
      <w:numFmt w:val="bullet"/>
      <w:lvlText w:val="•"/>
      <w:lvlJc w:val="left"/>
      <w:pPr>
        <w:ind w:left="7516" w:hanging="533"/>
      </w:pPr>
      <w:rPr>
        <w:rFonts w:hint="default"/>
        <w:lang w:val="ru-RU" w:eastAsia="en-US" w:bidi="ar-SA"/>
      </w:rPr>
    </w:lvl>
    <w:lvl w:ilvl="8" w:tplc="289C389C">
      <w:numFmt w:val="bullet"/>
      <w:lvlText w:val="•"/>
      <w:lvlJc w:val="left"/>
      <w:pPr>
        <w:ind w:left="8493" w:hanging="533"/>
      </w:pPr>
      <w:rPr>
        <w:rFonts w:hint="default"/>
        <w:lang w:val="ru-RU" w:eastAsia="en-US" w:bidi="ar-SA"/>
      </w:rPr>
    </w:lvl>
  </w:abstractNum>
  <w:abstractNum w:abstractNumId="4" w15:restartNumberingAfterBreak="0">
    <w:nsid w:val="0134530B"/>
    <w:multiLevelType w:val="hybridMultilevel"/>
    <w:tmpl w:val="0778E7FE"/>
    <w:lvl w:ilvl="0" w:tplc="8DB870C0">
      <w:numFmt w:val="bullet"/>
      <w:lvlText w:val="-"/>
      <w:lvlJc w:val="left"/>
      <w:pPr>
        <w:ind w:left="68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DE86AC">
      <w:numFmt w:val="bullet"/>
      <w:lvlText w:val="•"/>
      <w:lvlJc w:val="left"/>
      <w:pPr>
        <w:ind w:left="1656" w:hanging="209"/>
      </w:pPr>
      <w:rPr>
        <w:rFonts w:hint="default"/>
        <w:lang w:val="ru-RU" w:eastAsia="en-US" w:bidi="ar-SA"/>
      </w:rPr>
    </w:lvl>
    <w:lvl w:ilvl="2" w:tplc="1E169E9E">
      <w:numFmt w:val="bullet"/>
      <w:lvlText w:val="•"/>
      <w:lvlJc w:val="left"/>
      <w:pPr>
        <w:ind w:left="2633" w:hanging="209"/>
      </w:pPr>
      <w:rPr>
        <w:rFonts w:hint="default"/>
        <w:lang w:val="ru-RU" w:eastAsia="en-US" w:bidi="ar-SA"/>
      </w:rPr>
    </w:lvl>
    <w:lvl w:ilvl="3" w:tplc="7B18DFB2">
      <w:numFmt w:val="bullet"/>
      <w:lvlText w:val="•"/>
      <w:lvlJc w:val="left"/>
      <w:pPr>
        <w:ind w:left="3609" w:hanging="209"/>
      </w:pPr>
      <w:rPr>
        <w:rFonts w:hint="default"/>
        <w:lang w:val="ru-RU" w:eastAsia="en-US" w:bidi="ar-SA"/>
      </w:rPr>
    </w:lvl>
    <w:lvl w:ilvl="4" w:tplc="2C2C178A">
      <w:numFmt w:val="bullet"/>
      <w:lvlText w:val="•"/>
      <w:lvlJc w:val="left"/>
      <w:pPr>
        <w:ind w:left="4586" w:hanging="209"/>
      </w:pPr>
      <w:rPr>
        <w:rFonts w:hint="default"/>
        <w:lang w:val="ru-RU" w:eastAsia="en-US" w:bidi="ar-SA"/>
      </w:rPr>
    </w:lvl>
    <w:lvl w:ilvl="5" w:tplc="91C007E8">
      <w:numFmt w:val="bullet"/>
      <w:lvlText w:val="•"/>
      <w:lvlJc w:val="left"/>
      <w:pPr>
        <w:ind w:left="5563" w:hanging="209"/>
      </w:pPr>
      <w:rPr>
        <w:rFonts w:hint="default"/>
        <w:lang w:val="ru-RU" w:eastAsia="en-US" w:bidi="ar-SA"/>
      </w:rPr>
    </w:lvl>
    <w:lvl w:ilvl="6" w:tplc="8FE49C26">
      <w:numFmt w:val="bullet"/>
      <w:lvlText w:val="•"/>
      <w:lvlJc w:val="left"/>
      <w:pPr>
        <w:ind w:left="6539" w:hanging="209"/>
      </w:pPr>
      <w:rPr>
        <w:rFonts w:hint="default"/>
        <w:lang w:val="ru-RU" w:eastAsia="en-US" w:bidi="ar-SA"/>
      </w:rPr>
    </w:lvl>
    <w:lvl w:ilvl="7" w:tplc="D8E8E260">
      <w:numFmt w:val="bullet"/>
      <w:lvlText w:val="•"/>
      <w:lvlJc w:val="left"/>
      <w:pPr>
        <w:ind w:left="7516" w:hanging="209"/>
      </w:pPr>
      <w:rPr>
        <w:rFonts w:hint="default"/>
        <w:lang w:val="ru-RU" w:eastAsia="en-US" w:bidi="ar-SA"/>
      </w:rPr>
    </w:lvl>
    <w:lvl w:ilvl="8" w:tplc="112C2936">
      <w:numFmt w:val="bullet"/>
      <w:lvlText w:val="•"/>
      <w:lvlJc w:val="left"/>
      <w:pPr>
        <w:ind w:left="8493" w:hanging="209"/>
      </w:pPr>
      <w:rPr>
        <w:rFonts w:hint="default"/>
        <w:lang w:val="ru-RU" w:eastAsia="en-US" w:bidi="ar-SA"/>
      </w:rPr>
    </w:lvl>
  </w:abstractNum>
  <w:abstractNum w:abstractNumId="5" w15:restartNumberingAfterBreak="0">
    <w:nsid w:val="024955AC"/>
    <w:multiLevelType w:val="hybridMultilevel"/>
    <w:tmpl w:val="E618E342"/>
    <w:lvl w:ilvl="0" w:tplc="076C0552">
      <w:numFmt w:val="bullet"/>
      <w:lvlText w:val="-"/>
      <w:lvlJc w:val="left"/>
      <w:pPr>
        <w:ind w:left="68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5260F4">
      <w:numFmt w:val="bullet"/>
      <w:lvlText w:val="•"/>
      <w:lvlJc w:val="left"/>
      <w:pPr>
        <w:ind w:left="1656" w:hanging="305"/>
      </w:pPr>
      <w:rPr>
        <w:rFonts w:hint="default"/>
        <w:lang w:val="ru-RU" w:eastAsia="en-US" w:bidi="ar-SA"/>
      </w:rPr>
    </w:lvl>
    <w:lvl w:ilvl="2" w:tplc="DFF65C12">
      <w:numFmt w:val="bullet"/>
      <w:lvlText w:val="•"/>
      <w:lvlJc w:val="left"/>
      <w:pPr>
        <w:ind w:left="2633" w:hanging="305"/>
      </w:pPr>
      <w:rPr>
        <w:rFonts w:hint="default"/>
        <w:lang w:val="ru-RU" w:eastAsia="en-US" w:bidi="ar-SA"/>
      </w:rPr>
    </w:lvl>
    <w:lvl w:ilvl="3" w:tplc="A99896D4">
      <w:numFmt w:val="bullet"/>
      <w:lvlText w:val="•"/>
      <w:lvlJc w:val="left"/>
      <w:pPr>
        <w:ind w:left="3609" w:hanging="305"/>
      </w:pPr>
      <w:rPr>
        <w:rFonts w:hint="default"/>
        <w:lang w:val="ru-RU" w:eastAsia="en-US" w:bidi="ar-SA"/>
      </w:rPr>
    </w:lvl>
    <w:lvl w:ilvl="4" w:tplc="C2A6EA18">
      <w:numFmt w:val="bullet"/>
      <w:lvlText w:val="•"/>
      <w:lvlJc w:val="left"/>
      <w:pPr>
        <w:ind w:left="4586" w:hanging="305"/>
      </w:pPr>
      <w:rPr>
        <w:rFonts w:hint="default"/>
        <w:lang w:val="ru-RU" w:eastAsia="en-US" w:bidi="ar-SA"/>
      </w:rPr>
    </w:lvl>
    <w:lvl w:ilvl="5" w:tplc="32D0A710">
      <w:numFmt w:val="bullet"/>
      <w:lvlText w:val="•"/>
      <w:lvlJc w:val="left"/>
      <w:pPr>
        <w:ind w:left="5563" w:hanging="305"/>
      </w:pPr>
      <w:rPr>
        <w:rFonts w:hint="default"/>
        <w:lang w:val="ru-RU" w:eastAsia="en-US" w:bidi="ar-SA"/>
      </w:rPr>
    </w:lvl>
    <w:lvl w:ilvl="6" w:tplc="AD84361E">
      <w:numFmt w:val="bullet"/>
      <w:lvlText w:val="•"/>
      <w:lvlJc w:val="left"/>
      <w:pPr>
        <w:ind w:left="6539" w:hanging="305"/>
      </w:pPr>
      <w:rPr>
        <w:rFonts w:hint="default"/>
        <w:lang w:val="ru-RU" w:eastAsia="en-US" w:bidi="ar-SA"/>
      </w:rPr>
    </w:lvl>
    <w:lvl w:ilvl="7" w:tplc="813EC9E8">
      <w:numFmt w:val="bullet"/>
      <w:lvlText w:val="•"/>
      <w:lvlJc w:val="left"/>
      <w:pPr>
        <w:ind w:left="7516" w:hanging="305"/>
      </w:pPr>
      <w:rPr>
        <w:rFonts w:hint="default"/>
        <w:lang w:val="ru-RU" w:eastAsia="en-US" w:bidi="ar-SA"/>
      </w:rPr>
    </w:lvl>
    <w:lvl w:ilvl="8" w:tplc="69B0DBBE">
      <w:numFmt w:val="bullet"/>
      <w:lvlText w:val="•"/>
      <w:lvlJc w:val="left"/>
      <w:pPr>
        <w:ind w:left="8493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027C798C"/>
    <w:multiLevelType w:val="hybridMultilevel"/>
    <w:tmpl w:val="AA2CC6DE"/>
    <w:lvl w:ilvl="0" w:tplc="AF5E4670">
      <w:numFmt w:val="bullet"/>
      <w:lvlText w:val="–"/>
      <w:lvlJc w:val="left"/>
      <w:pPr>
        <w:ind w:left="13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42E418">
      <w:numFmt w:val="bullet"/>
      <w:lvlText w:val="•"/>
      <w:lvlJc w:val="left"/>
      <w:pPr>
        <w:ind w:left="2218" w:hanging="212"/>
      </w:pPr>
      <w:rPr>
        <w:rFonts w:hint="default"/>
        <w:lang w:val="ru-RU" w:eastAsia="en-US" w:bidi="ar-SA"/>
      </w:rPr>
    </w:lvl>
    <w:lvl w:ilvl="2" w:tplc="27F6857C">
      <w:numFmt w:val="bullet"/>
      <w:lvlText w:val="•"/>
      <w:lvlJc w:val="left"/>
      <w:pPr>
        <w:ind w:left="3117" w:hanging="212"/>
      </w:pPr>
      <w:rPr>
        <w:rFonts w:hint="default"/>
        <w:lang w:val="ru-RU" w:eastAsia="en-US" w:bidi="ar-SA"/>
      </w:rPr>
    </w:lvl>
    <w:lvl w:ilvl="3" w:tplc="540CD79E">
      <w:numFmt w:val="bullet"/>
      <w:lvlText w:val="•"/>
      <w:lvlJc w:val="left"/>
      <w:pPr>
        <w:ind w:left="4015" w:hanging="212"/>
      </w:pPr>
      <w:rPr>
        <w:rFonts w:hint="default"/>
        <w:lang w:val="ru-RU" w:eastAsia="en-US" w:bidi="ar-SA"/>
      </w:rPr>
    </w:lvl>
    <w:lvl w:ilvl="4" w:tplc="44BEBAD4">
      <w:numFmt w:val="bullet"/>
      <w:lvlText w:val="•"/>
      <w:lvlJc w:val="left"/>
      <w:pPr>
        <w:ind w:left="4914" w:hanging="212"/>
      </w:pPr>
      <w:rPr>
        <w:rFonts w:hint="default"/>
        <w:lang w:val="ru-RU" w:eastAsia="en-US" w:bidi="ar-SA"/>
      </w:rPr>
    </w:lvl>
    <w:lvl w:ilvl="5" w:tplc="072C7374">
      <w:numFmt w:val="bullet"/>
      <w:lvlText w:val="•"/>
      <w:lvlJc w:val="left"/>
      <w:pPr>
        <w:ind w:left="5813" w:hanging="212"/>
      </w:pPr>
      <w:rPr>
        <w:rFonts w:hint="default"/>
        <w:lang w:val="ru-RU" w:eastAsia="en-US" w:bidi="ar-SA"/>
      </w:rPr>
    </w:lvl>
    <w:lvl w:ilvl="6" w:tplc="A5CE55D2">
      <w:numFmt w:val="bullet"/>
      <w:lvlText w:val="•"/>
      <w:lvlJc w:val="left"/>
      <w:pPr>
        <w:ind w:left="6711" w:hanging="212"/>
      </w:pPr>
      <w:rPr>
        <w:rFonts w:hint="default"/>
        <w:lang w:val="ru-RU" w:eastAsia="en-US" w:bidi="ar-SA"/>
      </w:rPr>
    </w:lvl>
    <w:lvl w:ilvl="7" w:tplc="B5D42B0C">
      <w:numFmt w:val="bullet"/>
      <w:lvlText w:val="•"/>
      <w:lvlJc w:val="left"/>
      <w:pPr>
        <w:ind w:left="7610" w:hanging="212"/>
      </w:pPr>
      <w:rPr>
        <w:rFonts w:hint="default"/>
        <w:lang w:val="ru-RU" w:eastAsia="en-US" w:bidi="ar-SA"/>
      </w:rPr>
    </w:lvl>
    <w:lvl w:ilvl="8" w:tplc="E250BFF6">
      <w:numFmt w:val="bullet"/>
      <w:lvlText w:val="•"/>
      <w:lvlJc w:val="left"/>
      <w:pPr>
        <w:ind w:left="850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03452127"/>
    <w:multiLevelType w:val="hybridMultilevel"/>
    <w:tmpl w:val="31284E2E"/>
    <w:lvl w:ilvl="0" w:tplc="B3B6F0FA">
      <w:start w:val="1"/>
      <w:numFmt w:val="decimal"/>
      <w:lvlText w:val="%1."/>
      <w:lvlJc w:val="left"/>
      <w:pPr>
        <w:ind w:left="68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AA27C2">
      <w:numFmt w:val="bullet"/>
      <w:lvlText w:val="•"/>
      <w:lvlJc w:val="left"/>
      <w:pPr>
        <w:ind w:left="1656" w:hanging="437"/>
      </w:pPr>
      <w:rPr>
        <w:rFonts w:hint="default"/>
        <w:lang w:val="ru-RU" w:eastAsia="en-US" w:bidi="ar-SA"/>
      </w:rPr>
    </w:lvl>
    <w:lvl w:ilvl="2" w:tplc="C2C822E8">
      <w:numFmt w:val="bullet"/>
      <w:lvlText w:val="•"/>
      <w:lvlJc w:val="left"/>
      <w:pPr>
        <w:ind w:left="2633" w:hanging="437"/>
      </w:pPr>
      <w:rPr>
        <w:rFonts w:hint="default"/>
        <w:lang w:val="ru-RU" w:eastAsia="en-US" w:bidi="ar-SA"/>
      </w:rPr>
    </w:lvl>
    <w:lvl w:ilvl="3" w:tplc="6F324664">
      <w:numFmt w:val="bullet"/>
      <w:lvlText w:val="•"/>
      <w:lvlJc w:val="left"/>
      <w:pPr>
        <w:ind w:left="3609" w:hanging="437"/>
      </w:pPr>
      <w:rPr>
        <w:rFonts w:hint="default"/>
        <w:lang w:val="ru-RU" w:eastAsia="en-US" w:bidi="ar-SA"/>
      </w:rPr>
    </w:lvl>
    <w:lvl w:ilvl="4" w:tplc="E9725E12">
      <w:numFmt w:val="bullet"/>
      <w:lvlText w:val="•"/>
      <w:lvlJc w:val="left"/>
      <w:pPr>
        <w:ind w:left="4586" w:hanging="437"/>
      </w:pPr>
      <w:rPr>
        <w:rFonts w:hint="default"/>
        <w:lang w:val="ru-RU" w:eastAsia="en-US" w:bidi="ar-SA"/>
      </w:rPr>
    </w:lvl>
    <w:lvl w:ilvl="5" w:tplc="64A4811C">
      <w:numFmt w:val="bullet"/>
      <w:lvlText w:val="•"/>
      <w:lvlJc w:val="left"/>
      <w:pPr>
        <w:ind w:left="5563" w:hanging="437"/>
      </w:pPr>
      <w:rPr>
        <w:rFonts w:hint="default"/>
        <w:lang w:val="ru-RU" w:eastAsia="en-US" w:bidi="ar-SA"/>
      </w:rPr>
    </w:lvl>
    <w:lvl w:ilvl="6" w:tplc="AE58DFB6">
      <w:numFmt w:val="bullet"/>
      <w:lvlText w:val="•"/>
      <w:lvlJc w:val="left"/>
      <w:pPr>
        <w:ind w:left="6539" w:hanging="437"/>
      </w:pPr>
      <w:rPr>
        <w:rFonts w:hint="default"/>
        <w:lang w:val="ru-RU" w:eastAsia="en-US" w:bidi="ar-SA"/>
      </w:rPr>
    </w:lvl>
    <w:lvl w:ilvl="7" w:tplc="001EC218">
      <w:numFmt w:val="bullet"/>
      <w:lvlText w:val="•"/>
      <w:lvlJc w:val="left"/>
      <w:pPr>
        <w:ind w:left="7516" w:hanging="437"/>
      </w:pPr>
      <w:rPr>
        <w:rFonts w:hint="default"/>
        <w:lang w:val="ru-RU" w:eastAsia="en-US" w:bidi="ar-SA"/>
      </w:rPr>
    </w:lvl>
    <w:lvl w:ilvl="8" w:tplc="B20E5758">
      <w:numFmt w:val="bullet"/>
      <w:lvlText w:val="•"/>
      <w:lvlJc w:val="left"/>
      <w:pPr>
        <w:ind w:left="8493" w:hanging="437"/>
      </w:pPr>
      <w:rPr>
        <w:rFonts w:hint="default"/>
        <w:lang w:val="ru-RU" w:eastAsia="en-US" w:bidi="ar-SA"/>
      </w:rPr>
    </w:lvl>
  </w:abstractNum>
  <w:abstractNum w:abstractNumId="8" w15:restartNumberingAfterBreak="0">
    <w:nsid w:val="03917726"/>
    <w:multiLevelType w:val="hybridMultilevel"/>
    <w:tmpl w:val="7A54626C"/>
    <w:lvl w:ilvl="0" w:tplc="59D6E2EE">
      <w:numFmt w:val="bullet"/>
      <w:lvlText w:val="–"/>
      <w:lvlJc w:val="left"/>
      <w:pPr>
        <w:ind w:left="89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DA402C">
      <w:numFmt w:val="bullet"/>
      <w:lvlText w:val="-"/>
      <w:lvlJc w:val="left"/>
      <w:pPr>
        <w:ind w:left="682" w:hanging="4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026F1BE">
      <w:numFmt w:val="bullet"/>
      <w:lvlText w:val="•"/>
      <w:lvlJc w:val="left"/>
      <w:pPr>
        <w:ind w:left="1960" w:hanging="459"/>
      </w:pPr>
      <w:rPr>
        <w:rFonts w:hint="default"/>
        <w:lang w:val="ru-RU" w:eastAsia="en-US" w:bidi="ar-SA"/>
      </w:rPr>
    </w:lvl>
    <w:lvl w:ilvl="3" w:tplc="D116F9B4">
      <w:numFmt w:val="bullet"/>
      <w:lvlText w:val="•"/>
      <w:lvlJc w:val="left"/>
      <w:pPr>
        <w:ind w:left="3021" w:hanging="459"/>
      </w:pPr>
      <w:rPr>
        <w:rFonts w:hint="default"/>
        <w:lang w:val="ru-RU" w:eastAsia="en-US" w:bidi="ar-SA"/>
      </w:rPr>
    </w:lvl>
    <w:lvl w:ilvl="4" w:tplc="2FE269D0">
      <w:numFmt w:val="bullet"/>
      <w:lvlText w:val="•"/>
      <w:lvlJc w:val="left"/>
      <w:pPr>
        <w:ind w:left="4082" w:hanging="459"/>
      </w:pPr>
      <w:rPr>
        <w:rFonts w:hint="default"/>
        <w:lang w:val="ru-RU" w:eastAsia="en-US" w:bidi="ar-SA"/>
      </w:rPr>
    </w:lvl>
    <w:lvl w:ilvl="5" w:tplc="AF70FA14">
      <w:numFmt w:val="bullet"/>
      <w:lvlText w:val="•"/>
      <w:lvlJc w:val="left"/>
      <w:pPr>
        <w:ind w:left="5142" w:hanging="459"/>
      </w:pPr>
      <w:rPr>
        <w:rFonts w:hint="default"/>
        <w:lang w:val="ru-RU" w:eastAsia="en-US" w:bidi="ar-SA"/>
      </w:rPr>
    </w:lvl>
    <w:lvl w:ilvl="6" w:tplc="7478A9DA">
      <w:numFmt w:val="bullet"/>
      <w:lvlText w:val="•"/>
      <w:lvlJc w:val="left"/>
      <w:pPr>
        <w:ind w:left="6203" w:hanging="459"/>
      </w:pPr>
      <w:rPr>
        <w:rFonts w:hint="default"/>
        <w:lang w:val="ru-RU" w:eastAsia="en-US" w:bidi="ar-SA"/>
      </w:rPr>
    </w:lvl>
    <w:lvl w:ilvl="7" w:tplc="986284DC">
      <w:numFmt w:val="bullet"/>
      <w:lvlText w:val="•"/>
      <w:lvlJc w:val="left"/>
      <w:pPr>
        <w:ind w:left="7264" w:hanging="459"/>
      </w:pPr>
      <w:rPr>
        <w:rFonts w:hint="default"/>
        <w:lang w:val="ru-RU" w:eastAsia="en-US" w:bidi="ar-SA"/>
      </w:rPr>
    </w:lvl>
    <w:lvl w:ilvl="8" w:tplc="65E0B568">
      <w:numFmt w:val="bullet"/>
      <w:lvlText w:val="•"/>
      <w:lvlJc w:val="left"/>
      <w:pPr>
        <w:ind w:left="8324" w:hanging="459"/>
      </w:pPr>
      <w:rPr>
        <w:rFonts w:hint="default"/>
        <w:lang w:val="ru-RU" w:eastAsia="en-US" w:bidi="ar-SA"/>
      </w:rPr>
    </w:lvl>
  </w:abstractNum>
  <w:abstractNum w:abstractNumId="9" w15:restartNumberingAfterBreak="0">
    <w:nsid w:val="03BE3879"/>
    <w:multiLevelType w:val="hybridMultilevel"/>
    <w:tmpl w:val="5802DDBA"/>
    <w:lvl w:ilvl="0" w:tplc="CE2E58BC">
      <w:start w:val="5"/>
      <w:numFmt w:val="decimal"/>
      <w:lvlText w:val="%1."/>
      <w:lvlJc w:val="left"/>
      <w:pPr>
        <w:ind w:left="12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FE0312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2" w:tplc="168EB37A">
      <w:numFmt w:val="bullet"/>
      <w:lvlText w:val="•"/>
      <w:lvlJc w:val="left"/>
      <w:pPr>
        <w:ind w:left="3085" w:hanging="240"/>
      </w:pPr>
      <w:rPr>
        <w:rFonts w:hint="default"/>
        <w:lang w:val="ru-RU" w:eastAsia="en-US" w:bidi="ar-SA"/>
      </w:rPr>
    </w:lvl>
    <w:lvl w:ilvl="3" w:tplc="03202BB6">
      <w:numFmt w:val="bullet"/>
      <w:lvlText w:val="•"/>
      <w:lvlJc w:val="left"/>
      <w:pPr>
        <w:ind w:left="3987" w:hanging="240"/>
      </w:pPr>
      <w:rPr>
        <w:rFonts w:hint="default"/>
        <w:lang w:val="ru-RU" w:eastAsia="en-US" w:bidi="ar-SA"/>
      </w:rPr>
    </w:lvl>
    <w:lvl w:ilvl="4" w:tplc="49E65A7A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5" w:tplc="8BB415F6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F3408BB6">
      <w:numFmt w:val="bullet"/>
      <w:lvlText w:val="•"/>
      <w:lvlJc w:val="left"/>
      <w:pPr>
        <w:ind w:left="6695" w:hanging="240"/>
      </w:pPr>
      <w:rPr>
        <w:rFonts w:hint="default"/>
        <w:lang w:val="ru-RU" w:eastAsia="en-US" w:bidi="ar-SA"/>
      </w:rPr>
    </w:lvl>
    <w:lvl w:ilvl="7" w:tplc="31421842">
      <w:numFmt w:val="bullet"/>
      <w:lvlText w:val="•"/>
      <w:lvlJc w:val="left"/>
      <w:pPr>
        <w:ind w:left="7598" w:hanging="240"/>
      </w:pPr>
      <w:rPr>
        <w:rFonts w:hint="default"/>
        <w:lang w:val="ru-RU" w:eastAsia="en-US" w:bidi="ar-SA"/>
      </w:rPr>
    </w:lvl>
    <w:lvl w:ilvl="8" w:tplc="E8DA7C88">
      <w:numFmt w:val="bullet"/>
      <w:lvlText w:val="•"/>
      <w:lvlJc w:val="left"/>
      <w:pPr>
        <w:ind w:left="8501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6406ED3"/>
    <w:multiLevelType w:val="hybridMultilevel"/>
    <w:tmpl w:val="DB4ED17E"/>
    <w:lvl w:ilvl="0" w:tplc="89C86490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ECEB40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914A4EB0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40489E58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3C5E38DC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B0068810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3DA4241E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0240D244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0D8C0D0E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06F87A93"/>
    <w:multiLevelType w:val="hybridMultilevel"/>
    <w:tmpl w:val="706C5FD8"/>
    <w:lvl w:ilvl="0" w:tplc="4D0ADC3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96A714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3E280D82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8152A8A0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92BEF4CE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2D0C9E68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6A9C54D4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C6D45E00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A4C82B3C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07920B36"/>
    <w:multiLevelType w:val="hybridMultilevel"/>
    <w:tmpl w:val="A4306366"/>
    <w:lvl w:ilvl="0" w:tplc="C5E209E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0894B2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2" w:tplc="F8C8A7C4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AE22FDF4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4" w:tplc="3CB4193C">
      <w:numFmt w:val="bullet"/>
      <w:lvlText w:val="•"/>
      <w:lvlJc w:val="left"/>
      <w:pPr>
        <w:ind w:left="2792" w:hanging="140"/>
      </w:pPr>
      <w:rPr>
        <w:rFonts w:hint="default"/>
        <w:lang w:val="ru-RU" w:eastAsia="en-US" w:bidi="ar-SA"/>
      </w:rPr>
    </w:lvl>
    <w:lvl w:ilvl="5" w:tplc="73E6C3C6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6" w:tplc="F8B0FCC4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7" w:tplc="7264D0EA">
      <w:numFmt w:val="bullet"/>
      <w:lvlText w:val="•"/>
      <w:lvlJc w:val="left"/>
      <w:pPr>
        <w:ind w:left="4706" w:hanging="140"/>
      </w:pPr>
      <w:rPr>
        <w:rFonts w:hint="default"/>
        <w:lang w:val="ru-RU" w:eastAsia="en-US" w:bidi="ar-SA"/>
      </w:rPr>
    </w:lvl>
    <w:lvl w:ilvl="8" w:tplc="5018FDDC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7E17C07"/>
    <w:multiLevelType w:val="hybridMultilevel"/>
    <w:tmpl w:val="F1FE37EA"/>
    <w:lvl w:ilvl="0" w:tplc="8C528AAE">
      <w:numFmt w:val="bullet"/>
      <w:lvlText w:val="-"/>
      <w:lvlJc w:val="left"/>
      <w:pPr>
        <w:ind w:left="22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66B572">
      <w:numFmt w:val="bullet"/>
      <w:lvlText w:val="-"/>
      <w:lvlJc w:val="left"/>
      <w:pPr>
        <w:ind w:left="3306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3760004">
      <w:numFmt w:val="bullet"/>
      <w:lvlText w:val="•"/>
      <w:lvlJc w:val="left"/>
      <w:pPr>
        <w:ind w:left="4022" w:hanging="185"/>
      </w:pPr>
      <w:rPr>
        <w:rFonts w:hint="default"/>
        <w:lang w:val="ru-RU" w:eastAsia="en-US" w:bidi="ar-SA"/>
      </w:rPr>
    </w:lvl>
    <w:lvl w:ilvl="3" w:tplc="0542277A">
      <w:numFmt w:val="bullet"/>
      <w:lvlText w:val="•"/>
      <w:lvlJc w:val="left"/>
      <w:pPr>
        <w:ind w:left="4745" w:hanging="185"/>
      </w:pPr>
      <w:rPr>
        <w:rFonts w:hint="default"/>
        <w:lang w:val="ru-RU" w:eastAsia="en-US" w:bidi="ar-SA"/>
      </w:rPr>
    </w:lvl>
    <w:lvl w:ilvl="4" w:tplc="F71446AE">
      <w:numFmt w:val="bullet"/>
      <w:lvlText w:val="•"/>
      <w:lvlJc w:val="left"/>
      <w:pPr>
        <w:ind w:left="5468" w:hanging="185"/>
      </w:pPr>
      <w:rPr>
        <w:rFonts w:hint="default"/>
        <w:lang w:val="ru-RU" w:eastAsia="en-US" w:bidi="ar-SA"/>
      </w:rPr>
    </w:lvl>
    <w:lvl w:ilvl="5" w:tplc="10A4D79C">
      <w:numFmt w:val="bullet"/>
      <w:lvlText w:val="•"/>
      <w:lvlJc w:val="left"/>
      <w:pPr>
        <w:ind w:left="6191" w:hanging="185"/>
      </w:pPr>
      <w:rPr>
        <w:rFonts w:hint="default"/>
        <w:lang w:val="ru-RU" w:eastAsia="en-US" w:bidi="ar-SA"/>
      </w:rPr>
    </w:lvl>
    <w:lvl w:ilvl="6" w:tplc="335CC854">
      <w:numFmt w:val="bullet"/>
      <w:lvlText w:val="•"/>
      <w:lvlJc w:val="left"/>
      <w:pPr>
        <w:ind w:left="6914" w:hanging="185"/>
      </w:pPr>
      <w:rPr>
        <w:rFonts w:hint="default"/>
        <w:lang w:val="ru-RU" w:eastAsia="en-US" w:bidi="ar-SA"/>
      </w:rPr>
    </w:lvl>
    <w:lvl w:ilvl="7" w:tplc="D83AB0C2">
      <w:numFmt w:val="bullet"/>
      <w:lvlText w:val="•"/>
      <w:lvlJc w:val="left"/>
      <w:pPr>
        <w:ind w:left="7637" w:hanging="185"/>
      </w:pPr>
      <w:rPr>
        <w:rFonts w:hint="default"/>
        <w:lang w:val="ru-RU" w:eastAsia="en-US" w:bidi="ar-SA"/>
      </w:rPr>
    </w:lvl>
    <w:lvl w:ilvl="8" w:tplc="6F36059A">
      <w:numFmt w:val="bullet"/>
      <w:lvlText w:val="•"/>
      <w:lvlJc w:val="left"/>
      <w:pPr>
        <w:ind w:left="8360" w:hanging="185"/>
      </w:pPr>
      <w:rPr>
        <w:rFonts w:hint="default"/>
        <w:lang w:val="ru-RU" w:eastAsia="en-US" w:bidi="ar-SA"/>
      </w:rPr>
    </w:lvl>
  </w:abstractNum>
  <w:abstractNum w:abstractNumId="14" w15:restartNumberingAfterBreak="0">
    <w:nsid w:val="08F555AF"/>
    <w:multiLevelType w:val="hybridMultilevel"/>
    <w:tmpl w:val="BCAEE718"/>
    <w:lvl w:ilvl="0" w:tplc="347AB97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7EBFD4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B1D48850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E82C7FB8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239EE1B0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DE90C340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005C17B0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3F785F1C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0FF22292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09A95A01"/>
    <w:multiLevelType w:val="hybridMultilevel"/>
    <w:tmpl w:val="2BC8F506"/>
    <w:lvl w:ilvl="0" w:tplc="8E0A8342">
      <w:numFmt w:val="bullet"/>
      <w:lvlText w:val="-"/>
      <w:lvlJc w:val="left"/>
      <w:pPr>
        <w:ind w:left="682" w:hanging="212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0D0E4CDA">
      <w:numFmt w:val="bullet"/>
      <w:lvlText w:val="-"/>
      <w:lvlJc w:val="left"/>
      <w:pPr>
        <w:ind w:left="68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782DA2A"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plc="2E70ED5E">
      <w:numFmt w:val="bullet"/>
      <w:lvlText w:val="•"/>
      <w:lvlJc w:val="left"/>
      <w:pPr>
        <w:ind w:left="3609" w:hanging="300"/>
      </w:pPr>
      <w:rPr>
        <w:rFonts w:hint="default"/>
        <w:lang w:val="ru-RU" w:eastAsia="en-US" w:bidi="ar-SA"/>
      </w:rPr>
    </w:lvl>
    <w:lvl w:ilvl="4" w:tplc="BC5A4B28">
      <w:numFmt w:val="bullet"/>
      <w:lvlText w:val="•"/>
      <w:lvlJc w:val="left"/>
      <w:pPr>
        <w:ind w:left="4586" w:hanging="300"/>
      </w:pPr>
      <w:rPr>
        <w:rFonts w:hint="default"/>
        <w:lang w:val="ru-RU" w:eastAsia="en-US" w:bidi="ar-SA"/>
      </w:rPr>
    </w:lvl>
    <w:lvl w:ilvl="5" w:tplc="923A67CC">
      <w:numFmt w:val="bullet"/>
      <w:lvlText w:val="•"/>
      <w:lvlJc w:val="left"/>
      <w:pPr>
        <w:ind w:left="5563" w:hanging="300"/>
      </w:pPr>
      <w:rPr>
        <w:rFonts w:hint="default"/>
        <w:lang w:val="ru-RU" w:eastAsia="en-US" w:bidi="ar-SA"/>
      </w:rPr>
    </w:lvl>
    <w:lvl w:ilvl="6" w:tplc="856ADCBC">
      <w:numFmt w:val="bullet"/>
      <w:lvlText w:val="•"/>
      <w:lvlJc w:val="left"/>
      <w:pPr>
        <w:ind w:left="6539" w:hanging="300"/>
      </w:pPr>
      <w:rPr>
        <w:rFonts w:hint="default"/>
        <w:lang w:val="ru-RU" w:eastAsia="en-US" w:bidi="ar-SA"/>
      </w:rPr>
    </w:lvl>
    <w:lvl w:ilvl="7" w:tplc="99386248">
      <w:numFmt w:val="bullet"/>
      <w:lvlText w:val="•"/>
      <w:lvlJc w:val="left"/>
      <w:pPr>
        <w:ind w:left="7516" w:hanging="300"/>
      </w:pPr>
      <w:rPr>
        <w:rFonts w:hint="default"/>
        <w:lang w:val="ru-RU" w:eastAsia="en-US" w:bidi="ar-SA"/>
      </w:rPr>
    </w:lvl>
    <w:lvl w:ilvl="8" w:tplc="F932BCFC">
      <w:numFmt w:val="bullet"/>
      <w:lvlText w:val="•"/>
      <w:lvlJc w:val="left"/>
      <w:pPr>
        <w:ind w:left="8493" w:hanging="300"/>
      </w:pPr>
      <w:rPr>
        <w:rFonts w:hint="default"/>
        <w:lang w:val="ru-RU" w:eastAsia="en-US" w:bidi="ar-SA"/>
      </w:rPr>
    </w:lvl>
  </w:abstractNum>
  <w:abstractNum w:abstractNumId="16" w15:restartNumberingAfterBreak="0">
    <w:nsid w:val="0AB209BC"/>
    <w:multiLevelType w:val="hybridMultilevel"/>
    <w:tmpl w:val="600C3106"/>
    <w:lvl w:ilvl="0" w:tplc="32904936">
      <w:numFmt w:val="bullet"/>
      <w:lvlText w:val="-"/>
      <w:lvlJc w:val="left"/>
      <w:pPr>
        <w:ind w:left="34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2AF908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186D7E8">
      <w:numFmt w:val="bullet"/>
      <w:lvlText w:val="-"/>
      <w:lvlJc w:val="left"/>
      <w:pPr>
        <w:ind w:left="22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150A036">
      <w:numFmt w:val="bullet"/>
      <w:lvlText w:val="•"/>
      <w:lvlJc w:val="left"/>
      <w:pPr>
        <w:ind w:left="1955" w:hanging="267"/>
      </w:pPr>
      <w:rPr>
        <w:rFonts w:hint="default"/>
        <w:lang w:val="ru-RU" w:eastAsia="en-US" w:bidi="ar-SA"/>
      </w:rPr>
    </w:lvl>
    <w:lvl w:ilvl="4" w:tplc="D0BEB21A">
      <w:numFmt w:val="bullet"/>
      <w:lvlText w:val="•"/>
      <w:lvlJc w:val="left"/>
      <w:pPr>
        <w:ind w:left="2970" w:hanging="267"/>
      </w:pPr>
      <w:rPr>
        <w:rFonts w:hint="default"/>
        <w:lang w:val="ru-RU" w:eastAsia="en-US" w:bidi="ar-SA"/>
      </w:rPr>
    </w:lvl>
    <w:lvl w:ilvl="5" w:tplc="1E9800FA">
      <w:numFmt w:val="bullet"/>
      <w:lvlText w:val="•"/>
      <w:lvlJc w:val="left"/>
      <w:pPr>
        <w:ind w:left="3986" w:hanging="267"/>
      </w:pPr>
      <w:rPr>
        <w:rFonts w:hint="default"/>
        <w:lang w:val="ru-RU" w:eastAsia="en-US" w:bidi="ar-SA"/>
      </w:rPr>
    </w:lvl>
    <w:lvl w:ilvl="6" w:tplc="F3F6B1A8">
      <w:numFmt w:val="bullet"/>
      <w:lvlText w:val="•"/>
      <w:lvlJc w:val="left"/>
      <w:pPr>
        <w:ind w:left="5001" w:hanging="267"/>
      </w:pPr>
      <w:rPr>
        <w:rFonts w:hint="default"/>
        <w:lang w:val="ru-RU" w:eastAsia="en-US" w:bidi="ar-SA"/>
      </w:rPr>
    </w:lvl>
    <w:lvl w:ilvl="7" w:tplc="ED941006">
      <w:numFmt w:val="bullet"/>
      <w:lvlText w:val="•"/>
      <w:lvlJc w:val="left"/>
      <w:pPr>
        <w:ind w:left="6016" w:hanging="267"/>
      </w:pPr>
      <w:rPr>
        <w:rFonts w:hint="default"/>
        <w:lang w:val="ru-RU" w:eastAsia="en-US" w:bidi="ar-SA"/>
      </w:rPr>
    </w:lvl>
    <w:lvl w:ilvl="8" w:tplc="0714FCCC">
      <w:numFmt w:val="bullet"/>
      <w:lvlText w:val="•"/>
      <w:lvlJc w:val="left"/>
      <w:pPr>
        <w:ind w:left="7032" w:hanging="267"/>
      </w:pPr>
      <w:rPr>
        <w:rFonts w:hint="default"/>
        <w:lang w:val="ru-RU" w:eastAsia="en-US" w:bidi="ar-SA"/>
      </w:rPr>
    </w:lvl>
  </w:abstractNum>
  <w:abstractNum w:abstractNumId="17" w15:restartNumberingAfterBreak="0">
    <w:nsid w:val="0B461E78"/>
    <w:multiLevelType w:val="hybridMultilevel"/>
    <w:tmpl w:val="1A9413E2"/>
    <w:lvl w:ilvl="0" w:tplc="04EC5034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880994">
      <w:numFmt w:val="bullet"/>
      <w:lvlText w:val="•"/>
      <w:lvlJc w:val="left"/>
      <w:pPr>
        <w:ind w:left="794" w:hanging="231"/>
      </w:pPr>
      <w:rPr>
        <w:rFonts w:hint="default"/>
        <w:lang w:val="ru-RU" w:eastAsia="en-US" w:bidi="ar-SA"/>
      </w:rPr>
    </w:lvl>
    <w:lvl w:ilvl="2" w:tplc="D9042F42">
      <w:numFmt w:val="bullet"/>
      <w:lvlText w:val="•"/>
      <w:lvlJc w:val="left"/>
      <w:pPr>
        <w:ind w:left="1488" w:hanging="231"/>
      </w:pPr>
      <w:rPr>
        <w:rFonts w:hint="default"/>
        <w:lang w:val="ru-RU" w:eastAsia="en-US" w:bidi="ar-SA"/>
      </w:rPr>
    </w:lvl>
    <w:lvl w:ilvl="3" w:tplc="74B00B0E">
      <w:numFmt w:val="bullet"/>
      <w:lvlText w:val="•"/>
      <w:lvlJc w:val="left"/>
      <w:pPr>
        <w:ind w:left="2183" w:hanging="231"/>
      </w:pPr>
      <w:rPr>
        <w:rFonts w:hint="default"/>
        <w:lang w:val="ru-RU" w:eastAsia="en-US" w:bidi="ar-SA"/>
      </w:rPr>
    </w:lvl>
    <w:lvl w:ilvl="4" w:tplc="8CE22A34">
      <w:numFmt w:val="bullet"/>
      <w:lvlText w:val="•"/>
      <w:lvlJc w:val="left"/>
      <w:pPr>
        <w:ind w:left="2877" w:hanging="231"/>
      </w:pPr>
      <w:rPr>
        <w:rFonts w:hint="default"/>
        <w:lang w:val="ru-RU" w:eastAsia="en-US" w:bidi="ar-SA"/>
      </w:rPr>
    </w:lvl>
    <w:lvl w:ilvl="5" w:tplc="652E131E">
      <w:numFmt w:val="bullet"/>
      <w:lvlText w:val="•"/>
      <w:lvlJc w:val="left"/>
      <w:pPr>
        <w:ind w:left="3572" w:hanging="231"/>
      </w:pPr>
      <w:rPr>
        <w:rFonts w:hint="default"/>
        <w:lang w:val="ru-RU" w:eastAsia="en-US" w:bidi="ar-SA"/>
      </w:rPr>
    </w:lvl>
    <w:lvl w:ilvl="6" w:tplc="ECCCE4F2">
      <w:numFmt w:val="bullet"/>
      <w:lvlText w:val="•"/>
      <w:lvlJc w:val="left"/>
      <w:pPr>
        <w:ind w:left="4266" w:hanging="231"/>
      </w:pPr>
      <w:rPr>
        <w:rFonts w:hint="default"/>
        <w:lang w:val="ru-RU" w:eastAsia="en-US" w:bidi="ar-SA"/>
      </w:rPr>
    </w:lvl>
    <w:lvl w:ilvl="7" w:tplc="965E1D94">
      <w:numFmt w:val="bullet"/>
      <w:lvlText w:val="•"/>
      <w:lvlJc w:val="left"/>
      <w:pPr>
        <w:ind w:left="4960" w:hanging="231"/>
      </w:pPr>
      <w:rPr>
        <w:rFonts w:hint="default"/>
        <w:lang w:val="ru-RU" w:eastAsia="en-US" w:bidi="ar-SA"/>
      </w:rPr>
    </w:lvl>
    <w:lvl w:ilvl="8" w:tplc="29EE00E0">
      <w:numFmt w:val="bullet"/>
      <w:lvlText w:val="•"/>
      <w:lvlJc w:val="left"/>
      <w:pPr>
        <w:ind w:left="5655" w:hanging="231"/>
      </w:pPr>
      <w:rPr>
        <w:rFonts w:hint="default"/>
        <w:lang w:val="ru-RU" w:eastAsia="en-US" w:bidi="ar-SA"/>
      </w:rPr>
    </w:lvl>
  </w:abstractNum>
  <w:abstractNum w:abstractNumId="18" w15:restartNumberingAfterBreak="0">
    <w:nsid w:val="0C1665D2"/>
    <w:multiLevelType w:val="hybridMultilevel"/>
    <w:tmpl w:val="F0822D58"/>
    <w:lvl w:ilvl="0" w:tplc="D6169926">
      <w:numFmt w:val="bullet"/>
      <w:lvlText w:val="-"/>
      <w:lvlJc w:val="left"/>
      <w:pPr>
        <w:ind w:left="68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B86F22">
      <w:numFmt w:val="bullet"/>
      <w:lvlText w:val="•"/>
      <w:lvlJc w:val="left"/>
      <w:pPr>
        <w:ind w:left="1656" w:hanging="226"/>
      </w:pPr>
      <w:rPr>
        <w:rFonts w:hint="default"/>
        <w:lang w:val="ru-RU" w:eastAsia="en-US" w:bidi="ar-SA"/>
      </w:rPr>
    </w:lvl>
    <w:lvl w:ilvl="2" w:tplc="0448AE32">
      <w:numFmt w:val="bullet"/>
      <w:lvlText w:val="•"/>
      <w:lvlJc w:val="left"/>
      <w:pPr>
        <w:ind w:left="2633" w:hanging="226"/>
      </w:pPr>
      <w:rPr>
        <w:rFonts w:hint="default"/>
        <w:lang w:val="ru-RU" w:eastAsia="en-US" w:bidi="ar-SA"/>
      </w:rPr>
    </w:lvl>
    <w:lvl w:ilvl="3" w:tplc="34949B16">
      <w:numFmt w:val="bullet"/>
      <w:lvlText w:val="•"/>
      <w:lvlJc w:val="left"/>
      <w:pPr>
        <w:ind w:left="3609" w:hanging="226"/>
      </w:pPr>
      <w:rPr>
        <w:rFonts w:hint="default"/>
        <w:lang w:val="ru-RU" w:eastAsia="en-US" w:bidi="ar-SA"/>
      </w:rPr>
    </w:lvl>
    <w:lvl w:ilvl="4" w:tplc="3D82F6DA">
      <w:numFmt w:val="bullet"/>
      <w:lvlText w:val="•"/>
      <w:lvlJc w:val="left"/>
      <w:pPr>
        <w:ind w:left="4586" w:hanging="226"/>
      </w:pPr>
      <w:rPr>
        <w:rFonts w:hint="default"/>
        <w:lang w:val="ru-RU" w:eastAsia="en-US" w:bidi="ar-SA"/>
      </w:rPr>
    </w:lvl>
    <w:lvl w:ilvl="5" w:tplc="AF3CFF58">
      <w:numFmt w:val="bullet"/>
      <w:lvlText w:val="•"/>
      <w:lvlJc w:val="left"/>
      <w:pPr>
        <w:ind w:left="5563" w:hanging="226"/>
      </w:pPr>
      <w:rPr>
        <w:rFonts w:hint="default"/>
        <w:lang w:val="ru-RU" w:eastAsia="en-US" w:bidi="ar-SA"/>
      </w:rPr>
    </w:lvl>
    <w:lvl w:ilvl="6" w:tplc="61D6E88E">
      <w:numFmt w:val="bullet"/>
      <w:lvlText w:val="•"/>
      <w:lvlJc w:val="left"/>
      <w:pPr>
        <w:ind w:left="6539" w:hanging="226"/>
      </w:pPr>
      <w:rPr>
        <w:rFonts w:hint="default"/>
        <w:lang w:val="ru-RU" w:eastAsia="en-US" w:bidi="ar-SA"/>
      </w:rPr>
    </w:lvl>
    <w:lvl w:ilvl="7" w:tplc="248C9966">
      <w:numFmt w:val="bullet"/>
      <w:lvlText w:val="•"/>
      <w:lvlJc w:val="left"/>
      <w:pPr>
        <w:ind w:left="7516" w:hanging="226"/>
      </w:pPr>
      <w:rPr>
        <w:rFonts w:hint="default"/>
        <w:lang w:val="ru-RU" w:eastAsia="en-US" w:bidi="ar-SA"/>
      </w:rPr>
    </w:lvl>
    <w:lvl w:ilvl="8" w:tplc="51D24EA8">
      <w:numFmt w:val="bullet"/>
      <w:lvlText w:val="•"/>
      <w:lvlJc w:val="left"/>
      <w:pPr>
        <w:ind w:left="8493" w:hanging="226"/>
      </w:pPr>
      <w:rPr>
        <w:rFonts w:hint="default"/>
        <w:lang w:val="ru-RU" w:eastAsia="en-US" w:bidi="ar-SA"/>
      </w:rPr>
    </w:lvl>
  </w:abstractNum>
  <w:abstractNum w:abstractNumId="19" w15:restartNumberingAfterBreak="0">
    <w:nsid w:val="0C9F56B3"/>
    <w:multiLevelType w:val="hybridMultilevel"/>
    <w:tmpl w:val="A9D83896"/>
    <w:lvl w:ilvl="0" w:tplc="5A282BAA">
      <w:numFmt w:val="bullet"/>
      <w:lvlText w:val="-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6679E4">
      <w:numFmt w:val="bullet"/>
      <w:lvlText w:val="•"/>
      <w:lvlJc w:val="left"/>
      <w:pPr>
        <w:ind w:left="777" w:hanging="269"/>
      </w:pPr>
      <w:rPr>
        <w:rFonts w:hint="default"/>
        <w:lang w:val="ru-RU" w:eastAsia="en-US" w:bidi="ar-SA"/>
      </w:rPr>
    </w:lvl>
    <w:lvl w:ilvl="2" w:tplc="95CE6E1A">
      <w:numFmt w:val="bullet"/>
      <w:lvlText w:val="•"/>
      <w:lvlJc w:val="left"/>
      <w:pPr>
        <w:ind w:left="1455" w:hanging="269"/>
      </w:pPr>
      <w:rPr>
        <w:rFonts w:hint="default"/>
        <w:lang w:val="ru-RU" w:eastAsia="en-US" w:bidi="ar-SA"/>
      </w:rPr>
    </w:lvl>
    <w:lvl w:ilvl="3" w:tplc="4A109D74">
      <w:numFmt w:val="bullet"/>
      <w:lvlText w:val="•"/>
      <w:lvlJc w:val="left"/>
      <w:pPr>
        <w:ind w:left="2132" w:hanging="269"/>
      </w:pPr>
      <w:rPr>
        <w:rFonts w:hint="default"/>
        <w:lang w:val="ru-RU" w:eastAsia="en-US" w:bidi="ar-SA"/>
      </w:rPr>
    </w:lvl>
    <w:lvl w:ilvl="4" w:tplc="E872ED1C">
      <w:numFmt w:val="bullet"/>
      <w:lvlText w:val="•"/>
      <w:lvlJc w:val="left"/>
      <w:pPr>
        <w:ind w:left="2810" w:hanging="269"/>
      </w:pPr>
      <w:rPr>
        <w:rFonts w:hint="default"/>
        <w:lang w:val="ru-RU" w:eastAsia="en-US" w:bidi="ar-SA"/>
      </w:rPr>
    </w:lvl>
    <w:lvl w:ilvl="5" w:tplc="F46C5A8A">
      <w:numFmt w:val="bullet"/>
      <w:lvlText w:val="•"/>
      <w:lvlJc w:val="left"/>
      <w:pPr>
        <w:ind w:left="3487" w:hanging="269"/>
      </w:pPr>
      <w:rPr>
        <w:rFonts w:hint="default"/>
        <w:lang w:val="ru-RU" w:eastAsia="en-US" w:bidi="ar-SA"/>
      </w:rPr>
    </w:lvl>
    <w:lvl w:ilvl="6" w:tplc="C39A8866">
      <w:numFmt w:val="bullet"/>
      <w:lvlText w:val="•"/>
      <w:lvlJc w:val="left"/>
      <w:pPr>
        <w:ind w:left="4165" w:hanging="269"/>
      </w:pPr>
      <w:rPr>
        <w:rFonts w:hint="default"/>
        <w:lang w:val="ru-RU" w:eastAsia="en-US" w:bidi="ar-SA"/>
      </w:rPr>
    </w:lvl>
    <w:lvl w:ilvl="7" w:tplc="1B90A260">
      <w:numFmt w:val="bullet"/>
      <w:lvlText w:val="•"/>
      <w:lvlJc w:val="left"/>
      <w:pPr>
        <w:ind w:left="4842" w:hanging="269"/>
      </w:pPr>
      <w:rPr>
        <w:rFonts w:hint="default"/>
        <w:lang w:val="ru-RU" w:eastAsia="en-US" w:bidi="ar-SA"/>
      </w:rPr>
    </w:lvl>
    <w:lvl w:ilvl="8" w:tplc="E1087636">
      <w:numFmt w:val="bullet"/>
      <w:lvlText w:val="•"/>
      <w:lvlJc w:val="left"/>
      <w:pPr>
        <w:ind w:left="5520" w:hanging="269"/>
      </w:pPr>
      <w:rPr>
        <w:rFonts w:hint="default"/>
        <w:lang w:val="ru-RU" w:eastAsia="en-US" w:bidi="ar-SA"/>
      </w:rPr>
    </w:lvl>
  </w:abstractNum>
  <w:abstractNum w:abstractNumId="20" w15:restartNumberingAfterBreak="0">
    <w:nsid w:val="0CC334BF"/>
    <w:multiLevelType w:val="hybridMultilevel"/>
    <w:tmpl w:val="A15E414E"/>
    <w:lvl w:ilvl="0" w:tplc="DE4A6BBC">
      <w:numFmt w:val="bullet"/>
      <w:lvlText w:val="-"/>
      <w:lvlJc w:val="left"/>
      <w:pPr>
        <w:ind w:left="105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88C756">
      <w:numFmt w:val="bullet"/>
      <w:lvlText w:val="•"/>
      <w:lvlJc w:val="left"/>
      <w:pPr>
        <w:ind w:left="695" w:hanging="276"/>
      </w:pPr>
      <w:rPr>
        <w:rFonts w:hint="default"/>
        <w:lang w:val="ru-RU" w:eastAsia="en-US" w:bidi="ar-SA"/>
      </w:rPr>
    </w:lvl>
    <w:lvl w:ilvl="2" w:tplc="C9823356">
      <w:numFmt w:val="bullet"/>
      <w:lvlText w:val="•"/>
      <w:lvlJc w:val="left"/>
      <w:pPr>
        <w:ind w:left="1290" w:hanging="276"/>
      </w:pPr>
      <w:rPr>
        <w:rFonts w:hint="default"/>
        <w:lang w:val="ru-RU" w:eastAsia="en-US" w:bidi="ar-SA"/>
      </w:rPr>
    </w:lvl>
    <w:lvl w:ilvl="3" w:tplc="D13C7FCA">
      <w:numFmt w:val="bullet"/>
      <w:lvlText w:val="•"/>
      <w:lvlJc w:val="left"/>
      <w:pPr>
        <w:ind w:left="1885" w:hanging="276"/>
      </w:pPr>
      <w:rPr>
        <w:rFonts w:hint="default"/>
        <w:lang w:val="ru-RU" w:eastAsia="en-US" w:bidi="ar-SA"/>
      </w:rPr>
    </w:lvl>
    <w:lvl w:ilvl="4" w:tplc="D4241948">
      <w:numFmt w:val="bullet"/>
      <w:lvlText w:val="•"/>
      <w:lvlJc w:val="left"/>
      <w:pPr>
        <w:ind w:left="2480" w:hanging="276"/>
      </w:pPr>
      <w:rPr>
        <w:rFonts w:hint="default"/>
        <w:lang w:val="ru-RU" w:eastAsia="en-US" w:bidi="ar-SA"/>
      </w:rPr>
    </w:lvl>
    <w:lvl w:ilvl="5" w:tplc="6074D57A">
      <w:numFmt w:val="bullet"/>
      <w:lvlText w:val="•"/>
      <w:lvlJc w:val="left"/>
      <w:pPr>
        <w:ind w:left="3075" w:hanging="276"/>
      </w:pPr>
      <w:rPr>
        <w:rFonts w:hint="default"/>
        <w:lang w:val="ru-RU" w:eastAsia="en-US" w:bidi="ar-SA"/>
      </w:rPr>
    </w:lvl>
    <w:lvl w:ilvl="6" w:tplc="6A50086C">
      <w:numFmt w:val="bullet"/>
      <w:lvlText w:val="•"/>
      <w:lvlJc w:val="left"/>
      <w:pPr>
        <w:ind w:left="3670" w:hanging="276"/>
      </w:pPr>
      <w:rPr>
        <w:rFonts w:hint="default"/>
        <w:lang w:val="ru-RU" w:eastAsia="en-US" w:bidi="ar-SA"/>
      </w:rPr>
    </w:lvl>
    <w:lvl w:ilvl="7" w:tplc="86804DA8">
      <w:numFmt w:val="bullet"/>
      <w:lvlText w:val="•"/>
      <w:lvlJc w:val="left"/>
      <w:pPr>
        <w:ind w:left="4265" w:hanging="276"/>
      </w:pPr>
      <w:rPr>
        <w:rFonts w:hint="default"/>
        <w:lang w:val="ru-RU" w:eastAsia="en-US" w:bidi="ar-SA"/>
      </w:rPr>
    </w:lvl>
    <w:lvl w:ilvl="8" w:tplc="900A40EC">
      <w:numFmt w:val="bullet"/>
      <w:lvlText w:val="•"/>
      <w:lvlJc w:val="left"/>
      <w:pPr>
        <w:ind w:left="4860" w:hanging="276"/>
      </w:pPr>
      <w:rPr>
        <w:rFonts w:hint="default"/>
        <w:lang w:val="ru-RU" w:eastAsia="en-US" w:bidi="ar-SA"/>
      </w:rPr>
    </w:lvl>
  </w:abstractNum>
  <w:abstractNum w:abstractNumId="21" w15:restartNumberingAfterBreak="0">
    <w:nsid w:val="0DB21F4B"/>
    <w:multiLevelType w:val="hybridMultilevel"/>
    <w:tmpl w:val="7EBECD3A"/>
    <w:lvl w:ilvl="0" w:tplc="A838EAC6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B8D36C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758053EA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9EB27FB0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1BCE1558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0E403098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BEAC6B76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F12EFB04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60D89EE8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22" w15:restartNumberingAfterBreak="0">
    <w:nsid w:val="0E022378"/>
    <w:multiLevelType w:val="hybridMultilevel"/>
    <w:tmpl w:val="D12076BC"/>
    <w:lvl w:ilvl="0" w:tplc="81306EF4">
      <w:numFmt w:val="bullet"/>
      <w:lvlText w:val="-"/>
      <w:lvlJc w:val="left"/>
      <w:pPr>
        <w:ind w:left="682" w:hanging="1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E4A1626">
      <w:numFmt w:val="bullet"/>
      <w:lvlText w:val="•"/>
      <w:lvlJc w:val="left"/>
      <w:pPr>
        <w:ind w:left="1656" w:hanging="166"/>
      </w:pPr>
      <w:rPr>
        <w:rFonts w:hint="default"/>
        <w:lang w:val="ru-RU" w:eastAsia="en-US" w:bidi="ar-SA"/>
      </w:rPr>
    </w:lvl>
    <w:lvl w:ilvl="2" w:tplc="F43655E6">
      <w:numFmt w:val="bullet"/>
      <w:lvlText w:val="•"/>
      <w:lvlJc w:val="left"/>
      <w:pPr>
        <w:ind w:left="2633" w:hanging="166"/>
      </w:pPr>
      <w:rPr>
        <w:rFonts w:hint="default"/>
        <w:lang w:val="ru-RU" w:eastAsia="en-US" w:bidi="ar-SA"/>
      </w:rPr>
    </w:lvl>
    <w:lvl w:ilvl="3" w:tplc="F348D048">
      <w:numFmt w:val="bullet"/>
      <w:lvlText w:val="•"/>
      <w:lvlJc w:val="left"/>
      <w:pPr>
        <w:ind w:left="3609" w:hanging="166"/>
      </w:pPr>
      <w:rPr>
        <w:rFonts w:hint="default"/>
        <w:lang w:val="ru-RU" w:eastAsia="en-US" w:bidi="ar-SA"/>
      </w:rPr>
    </w:lvl>
    <w:lvl w:ilvl="4" w:tplc="137E4FC2">
      <w:numFmt w:val="bullet"/>
      <w:lvlText w:val="•"/>
      <w:lvlJc w:val="left"/>
      <w:pPr>
        <w:ind w:left="4586" w:hanging="166"/>
      </w:pPr>
      <w:rPr>
        <w:rFonts w:hint="default"/>
        <w:lang w:val="ru-RU" w:eastAsia="en-US" w:bidi="ar-SA"/>
      </w:rPr>
    </w:lvl>
    <w:lvl w:ilvl="5" w:tplc="4A226950">
      <w:numFmt w:val="bullet"/>
      <w:lvlText w:val="•"/>
      <w:lvlJc w:val="left"/>
      <w:pPr>
        <w:ind w:left="5563" w:hanging="166"/>
      </w:pPr>
      <w:rPr>
        <w:rFonts w:hint="default"/>
        <w:lang w:val="ru-RU" w:eastAsia="en-US" w:bidi="ar-SA"/>
      </w:rPr>
    </w:lvl>
    <w:lvl w:ilvl="6" w:tplc="8DEC3EBA">
      <w:numFmt w:val="bullet"/>
      <w:lvlText w:val="•"/>
      <w:lvlJc w:val="left"/>
      <w:pPr>
        <w:ind w:left="6539" w:hanging="166"/>
      </w:pPr>
      <w:rPr>
        <w:rFonts w:hint="default"/>
        <w:lang w:val="ru-RU" w:eastAsia="en-US" w:bidi="ar-SA"/>
      </w:rPr>
    </w:lvl>
    <w:lvl w:ilvl="7" w:tplc="C0446862">
      <w:numFmt w:val="bullet"/>
      <w:lvlText w:val="•"/>
      <w:lvlJc w:val="left"/>
      <w:pPr>
        <w:ind w:left="7516" w:hanging="166"/>
      </w:pPr>
      <w:rPr>
        <w:rFonts w:hint="default"/>
        <w:lang w:val="ru-RU" w:eastAsia="en-US" w:bidi="ar-SA"/>
      </w:rPr>
    </w:lvl>
    <w:lvl w:ilvl="8" w:tplc="13644ECC">
      <w:numFmt w:val="bullet"/>
      <w:lvlText w:val="•"/>
      <w:lvlJc w:val="left"/>
      <w:pPr>
        <w:ind w:left="8493" w:hanging="166"/>
      </w:pPr>
      <w:rPr>
        <w:rFonts w:hint="default"/>
        <w:lang w:val="ru-RU" w:eastAsia="en-US" w:bidi="ar-SA"/>
      </w:rPr>
    </w:lvl>
  </w:abstractNum>
  <w:abstractNum w:abstractNumId="23" w15:restartNumberingAfterBreak="0">
    <w:nsid w:val="0E044F4D"/>
    <w:multiLevelType w:val="hybridMultilevel"/>
    <w:tmpl w:val="F86C00B4"/>
    <w:lvl w:ilvl="0" w:tplc="757486CA">
      <w:start w:val="1"/>
      <w:numFmt w:val="decimal"/>
      <w:lvlText w:val="%1."/>
      <w:lvlJc w:val="left"/>
      <w:pPr>
        <w:ind w:left="107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D8B7B6">
      <w:numFmt w:val="bullet"/>
      <w:lvlText w:val="•"/>
      <w:lvlJc w:val="left"/>
      <w:pPr>
        <w:ind w:left="752" w:hanging="557"/>
      </w:pPr>
      <w:rPr>
        <w:rFonts w:hint="default"/>
        <w:lang w:val="ru-RU" w:eastAsia="en-US" w:bidi="ar-SA"/>
      </w:rPr>
    </w:lvl>
    <w:lvl w:ilvl="2" w:tplc="5F884B9C">
      <w:numFmt w:val="bullet"/>
      <w:lvlText w:val="•"/>
      <w:lvlJc w:val="left"/>
      <w:pPr>
        <w:ind w:left="1404" w:hanging="557"/>
      </w:pPr>
      <w:rPr>
        <w:rFonts w:hint="default"/>
        <w:lang w:val="ru-RU" w:eastAsia="en-US" w:bidi="ar-SA"/>
      </w:rPr>
    </w:lvl>
    <w:lvl w:ilvl="3" w:tplc="23EEC584">
      <w:numFmt w:val="bullet"/>
      <w:lvlText w:val="•"/>
      <w:lvlJc w:val="left"/>
      <w:pPr>
        <w:ind w:left="2056" w:hanging="557"/>
      </w:pPr>
      <w:rPr>
        <w:rFonts w:hint="default"/>
        <w:lang w:val="ru-RU" w:eastAsia="en-US" w:bidi="ar-SA"/>
      </w:rPr>
    </w:lvl>
    <w:lvl w:ilvl="4" w:tplc="FFF85AE6">
      <w:numFmt w:val="bullet"/>
      <w:lvlText w:val="•"/>
      <w:lvlJc w:val="left"/>
      <w:pPr>
        <w:ind w:left="2708" w:hanging="557"/>
      </w:pPr>
      <w:rPr>
        <w:rFonts w:hint="default"/>
        <w:lang w:val="ru-RU" w:eastAsia="en-US" w:bidi="ar-SA"/>
      </w:rPr>
    </w:lvl>
    <w:lvl w:ilvl="5" w:tplc="C5A61464">
      <w:numFmt w:val="bullet"/>
      <w:lvlText w:val="•"/>
      <w:lvlJc w:val="left"/>
      <w:pPr>
        <w:ind w:left="3360" w:hanging="557"/>
      </w:pPr>
      <w:rPr>
        <w:rFonts w:hint="default"/>
        <w:lang w:val="ru-RU" w:eastAsia="en-US" w:bidi="ar-SA"/>
      </w:rPr>
    </w:lvl>
    <w:lvl w:ilvl="6" w:tplc="8CDA1196">
      <w:numFmt w:val="bullet"/>
      <w:lvlText w:val="•"/>
      <w:lvlJc w:val="left"/>
      <w:pPr>
        <w:ind w:left="4012" w:hanging="557"/>
      </w:pPr>
      <w:rPr>
        <w:rFonts w:hint="default"/>
        <w:lang w:val="ru-RU" w:eastAsia="en-US" w:bidi="ar-SA"/>
      </w:rPr>
    </w:lvl>
    <w:lvl w:ilvl="7" w:tplc="1F94DFA2">
      <w:numFmt w:val="bullet"/>
      <w:lvlText w:val="•"/>
      <w:lvlJc w:val="left"/>
      <w:pPr>
        <w:ind w:left="4664" w:hanging="557"/>
      </w:pPr>
      <w:rPr>
        <w:rFonts w:hint="default"/>
        <w:lang w:val="ru-RU" w:eastAsia="en-US" w:bidi="ar-SA"/>
      </w:rPr>
    </w:lvl>
    <w:lvl w:ilvl="8" w:tplc="D2C0CF6A">
      <w:numFmt w:val="bullet"/>
      <w:lvlText w:val="•"/>
      <w:lvlJc w:val="left"/>
      <w:pPr>
        <w:ind w:left="5316" w:hanging="557"/>
      </w:pPr>
      <w:rPr>
        <w:rFonts w:hint="default"/>
        <w:lang w:val="ru-RU" w:eastAsia="en-US" w:bidi="ar-SA"/>
      </w:rPr>
    </w:lvl>
  </w:abstractNum>
  <w:abstractNum w:abstractNumId="24" w15:restartNumberingAfterBreak="0">
    <w:nsid w:val="0E1D1413"/>
    <w:multiLevelType w:val="hybridMultilevel"/>
    <w:tmpl w:val="BF9C7826"/>
    <w:lvl w:ilvl="0" w:tplc="EC82D478">
      <w:numFmt w:val="bullet"/>
      <w:lvlText w:val="-"/>
      <w:lvlJc w:val="left"/>
      <w:pPr>
        <w:ind w:left="682" w:hanging="35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42E53A0">
      <w:numFmt w:val="bullet"/>
      <w:lvlText w:val="•"/>
      <w:lvlJc w:val="left"/>
      <w:pPr>
        <w:ind w:left="1656" w:hanging="356"/>
      </w:pPr>
      <w:rPr>
        <w:rFonts w:hint="default"/>
        <w:lang w:val="ru-RU" w:eastAsia="en-US" w:bidi="ar-SA"/>
      </w:rPr>
    </w:lvl>
    <w:lvl w:ilvl="2" w:tplc="BAC6E0B0">
      <w:numFmt w:val="bullet"/>
      <w:lvlText w:val="•"/>
      <w:lvlJc w:val="left"/>
      <w:pPr>
        <w:ind w:left="2633" w:hanging="356"/>
      </w:pPr>
      <w:rPr>
        <w:rFonts w:hint="default"/>
        <w:lang w:val="ru-RU" w:eastAsia="en-US" w:bidi="ar-SA"/>
      </w:rPr>
    </w:lvl>
    <w:lvl w:ilvl="3" w:tplc="7F101FC6">
      <w:numFmt w:val="bullet"/>
      <w:lvlText w:val="•"/>
      <w:lvlJc w:val="left"/>
      <w:pPr>
        <w:ind w:left="3609" w:hanging="356"/>
      </w:pPr>
      <w:rPr>
        <w:rFonts w:hint="default"/>
        <w:lang w:val="ru-RU" w:eastAsia="en-US" w:bidi="ar-SA"/>
      </w:rPr>
    </w:lvl>
    <w:lvl w:ilvl="4" w:tplc="348EA4B6">
      <w:numFmt w:val="bullet"/>
      <w:lvlText w:val="•"/>
      <w:lvlJc w:val="left"/>
      <w:pPr>
        <w:ind w:left="4586" w:hanging="356"/>
      </w:pPr>
      <w:rPr>
        <w:rFonts w:hint="default"/>
        <w:lang w:val="ru-RU" w:eastAsia="en-US" w:bidi="ar-SA"/>
      </w:rPr>
    </w:lvl>
    <w:lvl w:ilvl="5" w:tplc="443038B0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6" w:tplc="15420B04">
      <w:numFmt w:val="bullet"/>
      <w:lvlText w:val="•"/>
      <w:lvlJc w:val="left"/>
      <w:pPr>
        <w:ind w:left="6539" w:hanging="356"/>
      </w:pPr>
      <w:rPr>
        <w:rFonts w:hint="default"/>
        <w:lang w:val="ru-RU" w:eastAsia="en-US" w:bidi="ar-SA"/>
      </w:rPr>
    </w:lvl>
    <w:lvl w:ilvl="7" w:tplc="16E81352">
      <w:numFmt w:val="bullet"/>
      <w:lvlText w:val="•"/>
      <w:lvlJc w:val="left"/>
      <w:pPr>
        <w:ind w:left="7516" w:hanging="356"/>
      </w:pPr>
      <w:rPr>
        <w:rFonts w:hint="default"/>
        <w:lang w:val="ru-RU" w:eastAsia="en-US" w:bidi="ar-SA"/>
      </w:rPr>
    </w:lvl>
    <w:lvl w:ilvl="8" w:tplc="AEF0C3F6">
      <w:numFmt w:val="bullet"/>
      <w:lvlText w:val="•"/>
      <w:lvlJc w:val="left"/>
      <w:pPr>
        <w:ind w:left="8493" w:hanging="356"/>
      </w:pPr>
      <w:rPr>
        <w:rFonts w:hint="default"/>
        <w:lang w:val="ru-RU" w:eastAsia="en-US" w:bidi="ar-SA"/>
      </w:rPr>
    </w:lvl>
  </w:abstractNum>
  <w:abstractNum w:abstractNumId="25" w15:restartNumberingAfterBreak="0">
    <w:nsid w:val="0E2C596A"/>
    <w:multiLevelType w:val="hybridMultilevel"/>
    <w:tmpl w:val="EE586B4E"/>
    <w:lvl w:ilvl="0" w:tplc="2638A4E2">
      <w:numFmt w:val="bullet"/>
      <w:lvlText w:val="-"/>
      <w:lvlJc w:val="left"/>
      <w:pPr>
        <w:ind w:left="682" w:hanging="17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B304782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2" w:tplc="CB2AC566">
      <w:numFmt w:val="bullet"/>
      <w:lvlText w:val="•"/>
      <w:lvlJc w:val="left"/>
      <w:pPr>
        <w:ind w:left="2633" w:hanging="176"/>
      </w:pPr>
      <w:rPr>
        <w:rFonts w:hint="default"/>
        <w:lang w:val="ru-RU" w:eastAsia="en-US" w:bidi="ar-SA"/>
      </w:rPr>
    </w:lvl>
    <w:lvl w:ilvl="3" w:tplc="64A45FE4">
      <w:numFmt w:val="bullet"/>
      <w:lvlText w:val="•"/>
      <w:lvlJc w:val="left"/>
      <w:pPr>
        <w:ind w:left="3609" w:hanging="176"/>
      </w:pPr>
      <w:rPr>
        <w:rFonts w:hint="default"/>
        <w:lang w:val="ru-RU" w:eastAsia="en-US" w:bidi="ar-SA"/>
      </w:rPr>
    </w:lvl>
    <w:lvl w:ilvl="4" w:tplc="0738693C">
      <w:numFmt w:val="bullet"/>
      <w:lvlText w:val="•"/>
      <w:lvlJc w:val="left"/>
      <w:pPr>
        <w:ind w:left="4586" w:hanging="176"/>
      </w:pPr>
      <w:rPr>
        <w:rFonts w:hint="default"/>
        <w:lang w:val="ru-RU" w:eastAsia="en-US" w:bidi="ar-SA"/>
      </w:rPr>
    </w:lvl>
    <w:lvl w:ilvl="5" w:tplc="93BC38DC">
      <w:numFmt w:val="bullet"/>
      <w:lvlText w:val="•"/>
      <w:lvlJc w:val="left"/>
      <w:pPr>
        <w:ind w:left="5563" w:hanging="176"/>
      </w:pPr>
      <w:rPr>
        <w:rFonts w:hint="default"/>
        <w:lang w:val="ru-RU" w:eastAsia="en-US" w:bidi="ar-SA"/>
      </w:rPr>
    </w:lvl>
    <w:lvl w:ilvl="6" w:tplc="A3884554">
      <w:numFmt w:val="bullet"/>
      <w:lvlText w:val="•"/>
      <w:lvlJc w:val="left"/>
      <w:pPr>
        <w:ind w:left="6539" w:hanging="176"/>
      </w:pPr>
      <w:rPr>
        <w:rFonts w:hint="default"/>
        <w:lang w:val="ru-RU" w:eastAsia="en-US" w:bidi="ar-SA"/>
      </w:rPr>
    </w:lvl>
    <w:lvl w:ilvl="7" w:tplc="F8E4E90A">
      <w:numFmt w:val="bullet"/>
      <w:lvlText w:val="•"/>
      <w:lvlJc w:val="left"/>
      <w:pPr>
        <w:ind w:left="7516" w:hanging="176"/>
      </w:pPr>
      <w:rPr>
        <w:rFonts w:hint="default"/>
        <w:lang w:val="ru-RU" w:eastAsia="en-US" w:bidi="ar-SA"/>
      </w:rPr>
    </w:lvl>
    <w:lvl w:ilvl="8" w:tplc="EBD01C10">
      <w:numFmt w:val="bullet"/>
      <w:lvlText w:val="•"/>
      <w:lvlJc w:val="left"/>
      <w:pPr>
        <w:ind w:left="8493" w:hanging="176"/>
      </w:pPr>
      <w:rPr>
        <w:rFonts w:hint="default"/>
        <w:lang w:val="ru-RU" w:eastAsia="en-US" w:bidi="ar-SA"/>
      </w:rPr>
    </w:lvl>
  </w:abstractNum>
  <w:abstractNum w:abstractNumId="26" w15:restartNumberingAfterBreak="0">
    <w:nsid w:val="0E2C6A00"/>
    <w:multiLevelType w:val="hybridMultilevel"/>
    <w:tmpl w:val="7FC8C482"/>
    <w:lvl w:ilvl="0" w:tplc="3BF48B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E2BBBC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C9CC406C">
      <w:numFmt w:val="bullet"/>
      <w:lvlText w:val="•"/>
      <w:lvlJc w:val="left"/>
      <w:pPr>
        <w:ind w:left="1455" w:hanging="140"/>
      </w:pPr>
      <w:rPr>
        <w:rFonts w:hint="default"/>
        <w:lang w:val="ru-RU" w:eastAsia="en-US" w:bidi="ar-SA"/>
      </w:rPr>
    </w:lvl>
    <w:lvl w:ilvl="3" w:tplc="01F4428A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4" w:tplc="04407B96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5" w:tplc="91CE0348">
      <w:numFmt w:val="bullet"/>
      <w:lvlText w:val="•"/>
      <w:lvlJc w:val="left"/>
      <w:pPr>
        <w:ind w:left="3487" w:hanging="140"/>
      </w:pPr>
      <w:rPr>
        <w:rFonts w:hint="default"/>
        <w:lang w:val="ru-RU" w:eastAsia="en-US" w:bidi="ar-SA"/>
      </w:rPr>
    </w:lvl>
    <w:lvl w:ilvl="6" w:tplc="1CE02450">
      <w:numFmt w:val="bullet"/>
      <w:lvlText w:val="•"/>
      <w:lvlJc w:val="left"/>
      <w:pPr>
        <w:ind w:left="4165" w:hanging="140"/>
      </w:pPr>
      <w:rPr>
        <w:rFonts w:hint="default"/>
        <w:lang w:val="ru-RU" w:eastAsia="en-US" w:bidi="ar-SA"/>
      </w:rPr>
    </w:lvl>
    <w:lvl w:ilvl="7" w:tplc="95B0F5E8">
      <w:numFmt w:val="bullet"/>
      <w:lvlText w:val="•"/>
      <w:lvlJc w:val="left"/>
      <w:pPr>
        <w:ind w:left="4842" w:hanging="140"/>
      </w:pPr>
      <w:rPr>
        <w:rFonts w:hint="default"/>
        <w:lang w:val="ru-RU" w:eastAsia="en-US" w:bidi="ar-SA"/>
      </w:rPr>
    </w:lvl>
    <w:lvl w:ilvl="8" w:tplc="84182D7E">
      <w:numFmt w:val="bullet"/>
      <w:lvlText w:val="•"/>
      <w:lvlJc w:val="left"/>
      <w:pPr>
        <w:ind w:left="5520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0E354021"/>
    <w:multiLevelType w:val="hybridMultilevel"/>
    <w:tmpl w:val="C0B2FA96"/>
    <w:lvl w:ilvl="0" w:tplc="F8EAB8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9864C6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8EE0A13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36B08F34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64DCC01E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D5C8F74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376AE04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7C60E82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0E7621E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0FD63DFF"/>
    <w:multiLevelType w:val="hybridMultilevel"/>
    <w:tmpl w:val="20D85082"/>
    <w:lvl w:ilvl="0" w:tplc="FE6AF488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9A07EA">
      <w:numFmt w:val="bullet"/>
      <w:lvlText w:val="•"/>
      <w:lvlJc w:val="left"/>
      <w:pPr>
        <w:ind w:left="628" w:hanging="346"/>
      </w:pPr>
      <w:rPr>
        <w:rFonts w:hint="default"/>
        <w:lang w:val="ru-RU" w:eastAsia="en-US" w:bidi="ar-SA"/>
      </w:rPr>
    </w:lvl>
    <w:lvl w:ilvl="2" w:tplc="E1D44826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3" w:tplc="268E6AAE">
      <w:numFmt w:val="bullet"/>
      <w:lvlText w:val="•"/>
      <w:lvlJc w:val="left"/>
      <w:pPr>
        <w:ind w:left="1685" w:hanging="346"/>
      </w:pPr>
      <w:rPr>
        <w:rFonts w:hint="default"/>
        <w:lang w:val="ru-RU" w:eastAsia="en-US" w:bidi="ar-SA"/>
      </w:rPr>
    </w:lvl>
    <w:lvl w:ilvl="4" w:tplc="F2100018">
      <w:numFmt w:val="bullet"/>
      <w:lvlText w:val="•"/>
      <w:lvlJc w:val="left"/>
      <w:pPr>
        <w:ind w:left="2213" w:hanging="346"/>
      </w:pPr>
      <w:rPr>
        <w:rFonts w:hint="default"/>
        <w:lang w:val="ru-RU" w:eastAsia="en-US" w:bidi="ar-SA"/>
      </w:rPr>
    </w:lvl>
    <w:lvl w:ilvl="5" w:tplc="15FA8B0E">
      <w:numFmt w:val="bullet"/>
      <w:lvlText w:val="•"/>
      <w:lvlJc w:val="left"/>
      <w:pPr>
        <w:ind w:left="2742" w:hanging="346"/>
      </w:pPr>
      <w:rPr>
        <w:rFonts w:hint="default"/>
        <w:lang w:val="ru-RU" w:eastAsia="en-US" w:bidi="ar-SA"/>
      </w:rPr>
    </w:lvl>
    <w:lvl w:ilvl="6" w:tplc="37760712">
      <w:numFmt w:val="bullet"/>
      <w:lvlText w:val="•"/>
      <w:lvlJc w:val="left"/>
      <w:pPr>
        <w:ind w:left="3270" w:hanging="346"/>
      </w:pPr>
      <w:rPr>
        <w:rFonts w:hint="default"/>
        <w:lang w:val="ru-RU" w:eastAsia="en-US" w:bidi="ar-SA"/>
      </w:rPr>
    </w:lvl>
    <w:lvl w:ilvl="7" w:tplc="804C643E">
      <w:numFmt w:val="bullet"/>
      <w:lvlText w:val="•"/>
      <w:lvlJc w:val="left"/>
      <w:pPr>
        <w:ind w:left="3798" w:hanging="346"/>
      </w:pPr>
      <w:rPr>
        <w:rFonts w:hint="default"/>
        <w:lang w:val="ru-RU" w:eastAsia="en-US" w:bidi="ar-SA"/>
      </w:rPr>
    </w:lvl>
    <w:lvl w:ilvl="8" w:tplc="0A3CF576">
      <w:numFmt w:val="bullet"/>
      <w:lvlText w:val="•"/>
      <w:lvlJc w:val="left"/>
      <w:pPr>
        <w:ind w:left="4327" w:hanging="346"/>
      </w:pPr>
      <w:rPr>
        <w:rFonts w:hint="default"/>
        <w:lang w:val="ru-RU" w:eastAsia="en-US" w:bidi="ar-SA"/>
      </w:rPr>
    </w:lvl>
  </w:abstractNum>
  <w:abstractNum w:abstractNumId="29" w15:restartNumberingAfterBreak="0">
    <w:nsid w:val="0FFC7C90"/>
    <w:multiLevelType w:val="hybridMultilevel"/>
    <w:tmpl w:val="EF9CE9F6"/>
    <w:lvl w:ilvl="0" w:tplc="076E4CD8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68788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052E2176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2BA0F91C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5FD030A4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73144A66">
      <w:numFmt w:val="bullet"/>
      <w:lvlText w:val="•"/>
      <w:lvlJc w:val="left"/>
      <w:pPr>
        <w:ind w:left="3360" w:hanging="144"/>
      </w:pPr>
      <w:rPr>
        <w:rFonts w:hint="default"/>
        <w:lang w:val="ru-RU" w:eastAsia="en-US" w:bidi="ar-SA"/>
      </w:rPr>
    </w:lvl>
    <w:lvl w:ilvl="6" w:tplc="8ECA657E">
      <w:numFmt w:val="bullet"/>
      <w:lvlText w:val="•"/>
      <w:lvlJc w:val="left"/>
      <w:pPr>
        <w:ind w:left="4012" w:hanging="144"/>
      </w:pPr>
      <w:rPr>
        <w:rFonts w:hint="default"/>
        <w:lang w:val="ru-RU" w:eastAsia="en-US" w:bidi="ar-SA"/>
      </w:rPr>
    </w:lvl>
    <w:lvl w:ilvl="7" w:tplc="F3C8EA5C">
      <w:numFmt w:val="bullet"/>
      <w:lvlText w:val="•"/>
      <w:lvlJc w:val="left"/>
      <w:pPr>
        <w:ind w:left="4664" w:hanging="144"/>
      </w:pPr>
      <w:rPr>
        <w:rFonts w:hint="default"/>
        <w:lang w:val="ru-RU" w:eastAsia="en-US" w:bidi="ar-SA"/>
      </w:rPr>
    </w:lvl>
    <w:lvl w:ilvl="8" w:tplc="4A4A6838">
      <w:numFmt w:val="bullet"/>
      <w:lvlText w:val="•"/>
      <w:lvlJc w:val="left"/>
      <w:pPr>
        <w:ind w:left="5316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10B3615A"/>
    <w:multiLevelType w:val="hybridMultilevel"/>
    <w:tmpl w:val="2E46B274"/>
    <w:lvl w:ilvl="0" w:tplc="AD2058C8">
      <w:numFmt w:val="bullet"/>
      <w:lvlText w:val="-"/>
      <w:lvlJc w:val="left"/>
      <w:pPr>
        <w:ind w:left="68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263A46">
      <w:numFmt w:val="bullet"/>
      <w:lvlText w:val="•"/>
      <w:lvlJc w:val="left"/>
      <w:pPr>
        <w:ind w:left="1656" w:hanging="276"/>
      </w:pPr>
      <w:rPr>
        <w:rFonts w:hint="default"/>
        <w:lang w:val="ru-RU" w:eastAsia="en-US" w:bidi="ar-SA"/>
      </w:rPr>
    </w:lvl>
    <w:lvl w:ilvl="2" w:tplc="EC54D896">
      <w:numFmt w:val="bullet"/>
      <w:lvlText w:val="•"/>
      <w:lvlJc w:val="left"/>
      <w:pPr>
        <w:ind w:left="2633" w:hanging="276"/>
      </w:pPr>
      <w:rPr>
        <w:rFonts w:hint="default"/>
        <w:lang w:val="ru-RU" w:eastAsia="en-US" w:bidi="ar-SA"/>
      </w:rPr>
    </w:lvl>
    <w:lvl w:ilvl="3" w:tplc="76EEF358">
      <w:numFmt w:val="bullet"/>
      <w:lvlText w:val="•"/>
      <w:lvlJc w:val="left"/>
      <w:pPr>
        <w:ind w:left="3609" w:hanging="276"/>
      </w:pPr>
      <w:rPr>
        <w:rFonts w:hint="default"/>
        <w:lang w:val="ru-RU" w:eastAsia="en-US" w:bidi="ar-SA"/>
      </w:rPr>
    </w:lvl>
    <w:lvl w:ilvl="4" w:tplc="3C948132">
      <w:numFmt w:val="bullet"/>
      <w:lvlText w:val="•"/>
      <w:lvlJc w:val="left"/>
      <w:pPr>
        <w:ind w:left="4586" w:hanging="276"/>
      </w:pPr>
      <w:rPr>
        <w:rFonts w:hint="default"/>
        <w:lang w:val="ru-RU" w:eastAsia="en-US" w:bidi="ar-SA"/>
      </w:rPr>
    </w:lvl>
    <w:lvl w:ilvl="5" w:tplc="E5B84E78">
      <w:numFmt w:val="bullet"/>
      <w:lvlText w:val="•"/>
      <w:lvlJc w:val="left"/>
      <w:pPr>
        <w:ind w:left="5563" w:hanging="276"/>
      </w:pPr>
      <w:rPr>
        <w:rFonts w:hint="default"/>
        <w:lang w:val="ru-RU" w:eastAsia="en-US" w:bidi="ar-SA"/>
      </w:rPr>
    </w:lvl>
    <w:lvl w:ilvl="6" w:tplc="A0C8AF10">
      <w:numFmt w:val="bullet"/>
      <w:lvlText w:val="•"/>
      <w:lvlJc w:val="left"/>
      <w:pPr>
        <w:ind w:left="6539" w:hanging="276"/>
      </w:pPr>
      <w:rPr>
        <w:rFonts w:hint="default"/>
        <w:lang w:val="ru-RU" w:eastAsia="en-US" w:bidi="ar-SA"/>
      </w:rPr>
    </w:lvl>
    <w:lvl w:ilvl="7" w:tplc="A3EE8B7E">
      <w:numFmt w:val="bullet"/>
      <w:lvlText w:val="•"/>
      <w:lvlJc w:val="left"/>
      <w:pPr>
        <w:ind w:left="7516" w:hanging="276"/>
      </w:pPr>
      <w:rPr>
        <w:rFonts w:hint="default"/>
        <w:lang w:val="ru-RU" w:eastAsia="en-US" w:bidi="ar-SA"/>
      </w:rPr>
    </w:lvl>
    <w:lvl w:ilvl="8" w:tplc="E73209A0">
      <w:numFmt w:val="bullet"/>
      <w:lvlText w:val="•"/>
      <w:lvlJc w:val="left"/>
      <w:pPr>
        <w:ind w:left="8493" w:hanging="276"/>
      </w:pPr>
      <w:rPr>
        <w:rFonts w:hint="default"/>
        <w:lang w:val="ru-RU" w:eastAsia="en-US" w:bidi="ar-SA"/>
      </w:rPr>
    </w:lvl>
  </w:abstractNum>
  <w:abstractNum w:abstractNumId="31" w15:restartNumberingAfterBreak="0">
    <w:nsid w:val="10FC4537"/>
    <w:multiLevelType w:val="hybridMultilevel"/>
    <w:tmpl w:val="1A58E31C"/>
    <w:lvl w:ilvl="0" w:tplc="30A452B0">
      <w:numFmt w:val="bullet"/>
      <w:lvlText w:val="-"/>
      <w:lvlJc w:val="left"/>
      <w:pPr>
        <w:ind w:left="682" w:hanging="4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7A2114">
      <w:numFmt w:val="bullet"/>
      <w:lvlText w:val="-"/>
      <w:lvlJc w:val="left"/>
      <w:pPr>
        <w:ind w:left="682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D6EE514">
      <w:numFmt w:val="bullet"/>
      <w:lvlText w:val="•"/>
      <w:lvlJc w:val="left"/>
      <w:pPr>
        <w:ind w:left="2633" w:hanging="399"/>
      </w:pPr>
      <w:rPr>
        <w:rFonts w:hint="default"/>
        <w:lang w:val="ru-RU" w:eastAsia="en-US" w:bidi="ar-SA"/>
      </w:rPr>
    </w:lvl>
    <w:lvl w:ilvl="3" w:tplc="F320CB88">
      <w:numFmt w:val="bullet"/>
      <w:lvlText w:val="•"/>
      <w:lvlJc w:val="left"/>
      <w:pPr>
        <w:ind w:left="3609" w:hanging="399"/>
      </w:pPr>
      <w:rPr>
        <w:rFonts w:hint="default"/>
        <w:lang w:val="ru-RU" w:eastAsia="en-US" w:bidi="ar-SA"/>
      </w:rPr>
    </w:lvl>
    <w:lvl w:ilvl="4" w:tplc="CC824988">
      <w:numFmt w:val="bullet"/>
      <w:lvlText w:val="•"/>
      <w:lvlJc w:val="left"/>
      <w:pPr>
        <w:ind w:left="4586" w:hanging="399"/>
      </w:pPr>
      <w:rPr>
        <w:rFonts w:hint="default"/>
        <w:lang w:val="ru-RU" w:eastAsia="en-US" w:bidi="ar-SA"/>
      </w:rPr>
    </w:lvl>
    <w:lvl w:ilvl="5" w:tplc="6070454A">
      <w:numFmt w:val="bullet"/>
      <w:lvlText w:val="•"/>
      <w:lvlJc w:val="left"/>
      <w:pPr>
        <w:ind w:left="5563" w:hanging="399"/>
      </w:pPr>
      <w:rPr>
        <w:rFonts w:hint="default"/>
        <w:lang w:val="ru-RU" w:eastAsia="en-US" w:bidi="ar-SA"/>
      </w:rPr>
    </w:lvl>
    <w:lvl w:ilvl="6" w:tplc="ACD2A96A">
      <w:numFmt w:val="bullet"/>
      <w:lvlText w:val="•"/>
      <w:lvlJc w:val="left"/>
      <w:pPr>
        <w:ind w:left="6539" w:hanging="399"/>
      </w:pPr>
      <w:rPr>
        <w:rFonts w:hint="default"/>
        <w:lang w:val="ru-RU" w:eastAsia="en-US" w:bidi="ar-SA"/>
      </w:rPr>
    </w:lvl>
    <w:lvl w:ilvl="7" w:tplc="B61E2064">
      <w:numFmt w:val="bullet"/>
      <w:lvlText w:val="•"/>
      <w:lvlJc w:val="left"/>
      <w:pPr>
        <w:ind w:left="7516" w:hanging="399"/>
      </w:pPr>
      <w:rPr>
        <w:rFonts w:hint="default"/>
        <w:lang w:val="ru-RU" w:eastAsia="en-US" w:bidi="ar-SA"/>
      </w:rPr>
    </w:lvl>
    <w:lvl w:ilvl="8" w:tplc="F89C1BA8">
      <w:numFmt w:val="bullet"/>
      <w:lvlText w:val="•"/>
      <w:lvlJc w:val="left"/>
      <w:pPr>
        <w:ind w:left="8493" w:hanging="399"/>
      </w:pPr>
      <w:rPr>
        <w:rFonts w:hint="default"/>
        <w:lang w:val="ru-RU" w:eastAsia="en-US" w:bidi="ar-SA"/>
      </w:rPr>
    </w:lvl>
  </w:abstractNum>
  <w:abstractNum w:abstractNumId="32" w15:restartNumberingAfterBreak="0">
    <w:nsid w:val="11EC2D63"/>
    <w:multiLevelType w:val="hybridMultilevel"/>
    <w:tmpl w:val="CDBE9D52"/>
    <w:lvl w:ilvl="0" w:tplc="BC98BF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F4182A">
      <w:numFmt w:val="bullet"/>
      <w:lvlText w:val="•"/>
      <w:lvlJc w:val="left"/>
      <w:pPr>
        <w:ind w:left="666" w:hanging="140"/>
      </w:pPr>
      <w:rPr>
        <w:rFonts w:hint="default"/>
        <w:lang w:val="ru-RU" w:eastAsia="en-US" w:bidi="ar-SA"/>
      </w:rPr>
    </w:lvl>
    <w:lvl w:ilvl="2" w:tplc="52F63DAC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3" w:tplc="847CEB00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4" w:tplc="0ECAC090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5" w:tplc="C9C28E06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6" w:tplc="F8B4BDE0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7" w:tplc="F31C2F30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8" w:tplc="BD18EC6A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12075763"/>
    <w:multiLevelType w:val="hybridMultilevel"/>
    <w:tmpl w:val="669CDBA8"/>
    <w:lvl w:ilvl="0" w:tplc="5730438C">
      <w:numFmt w:val="bullet"/>
      <w:lvlText w:val="-"/>
      <w:lvlJc w:val="left"/>
      <w:pPr>
        <w:ind w:left="682" w:hanging="24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46A2EA">
      <w:numFmt w:val="bullet"/>
      <w:lvlText w:val="-"/>
      <w:lvlJc w:val="left"/>
      <w:pPr>
        <w:ind w:left="68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CB8A612">
      <w:numFmt w:val="bullet"/>
      <w:lvlText w:val="-"/>
      <w:lvlJc w:val="left"/>
      <w:pPr>
        <w:ind w:left="682" w:hanging="19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 w:tplc="9B1E70DA">
      <w:numFmt w:val="bullet"/>
      <w:lvlText w:val="•"/>
      <w:lvlJc w:val="left"/>
      <w:pPr>
        <w:ind w:left="3609" w:hanging="190"/>
      </w:pPr>
      <w:rPr>
        <w:rFonts w:hint="default"/>
        <w:lang w:val="ru-RU" w:eastAsia="en-US" w:bidi="ar-SA"/>
      </w:rPr>
    </w:lvl>
    <w:lvl w:ilvl="4" w:tplc="FBCC813E">
      <w:numFmt w:val="bullet"/>
      <w:lvlText w:val="•"/>
      <w:lvlJc w:val="left"/>
      <w:pPr>
        <w:ind w:left="4586" w:hanging="190"/>
      </w:pPr>
      <w:rPr>
        <w:rFonts w:hint="default"/>
        <w:lang w:val="ru-RU" w:eastAsia="en-US" w:bidi="ar-SA"/>
      </w:rPr>
    </w:lvl>
    <w:lvl w:ilvl="5" w:tplc="965CD022">
      <w:numFmt w:val="bullet"/>
      <w:lvlText w:val="•"/>
      <w:lvlJc w:val="left"/>
      <w:pPr>
        <w:ind w:left="5563" w:hanging="190"/>
      </w:pPr>
      <w:rPr>
        <w:rFonts w:hint="default"/>
        <w:lang w:val="ru-RU" w:eastAsia="en-US" w:bidi="ar-SA"/>
      </w:rPr>
    </w:lvl>
    <w:lvl w:ilvl="6" w:tplc="310A9280">
      <w:numFmt w:val="bullet"/>
      <w:lvlText w:val="•"/>
      <w:lvlJc w:val="left"/>
      <w:pPr>
        <w:ind w:left="6539" w:hanging="190"/>
      </w:pPr>
      <w:rPr>
        <w:rFonts w:hint="default"/>
        <w:lang w:val="ru-RU" w:eastAsia="en-US" w:bidi="ar-SA"/>
      </w:rPr>
    </w:lvl>
    <w:lvl w:ilvl="7" w:tplc="BC34CE24">
      <w:numFmt w:val="bullet"/>
      <w:lvlText w:val="•"/>
      <w:lvlJc w:val="left"/>
      <w:pPr>
        <w:ind w:left="7516" w:hanging="190"/>
      </w:pPr>
      <w:rPr>
        <w:rFonts w:hint="default"/>
        <w:lang w:val="ru-RU" w:eastAsia="en-US" w:bidi="ar-SA"/>
      </w:rPr>
    </w:lvl>
    <w:lvl w:ilvl="8" w:tplc="DC460AF0">
      <w:numFmt w:val="bullet"/>
      <w:lvlText w:val="•"/>
      <w:lvlJc w:val="left"/>
      <w:pPr>
        <w:ind w:left="8493" w:hanging="190"/>
      </w:pPr>
      <w:rPr>
        <w:rFonts w:hint="default"/>
        <w:lang w:val="ru-RU" w:eastAsia="en-US" w:bidi="ar-SA"/>
      </w:rPr>
    </w:lvl>
  </w:abstractNum>
  <w:abstractNum w:abstractNumId="34" w15:restartNumberingAfterBreak="0">
    <w:nsid w:val="12383043"/>
    <w:multiLevelType w:val="hybridMultilevel"/>
    <w:tmpl w:val="6068EF3E"/>
    <w:lvl w:ilvl="0" w:tplc="A93601CE">
      <w:numFmt w:val="bullet"/>
      <w:lvlText w:val="-"/>
      <w:lvlJc w:val="left"/>
      <w:pPr>
        <w:ind w:left="14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8AD592">
      <w:numFmt w:val="bullet"/>
      <w:lvlText w:val="•"/>
      <w:lvlJc w:val="left"/>
      <w:pPr>
        <w:ind w:left="2397" w:hanging="164"/>
      </w:pPr>
      <w:rPr>
        <w:rFonts w:hint="default"/>
        <w:lang w:val="ru-RU" w:eastAsia="en-US" w:bidi="ar-SA"/>
      </w:rPr>
    </w:lvl>
    <w:lvl w:ilvl="2" w:tplc="DDD4B068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3" w:tplc="25243090">
      <w:numFmt w:val="bullet"/>
      <w:lvlText w:val="•"/>
      <w:lvlJc w:val="left"/>
      <w:pPr>
        <w:ind w:left="4314" w:hanging="164"/>
      </w:pPr>
      <w:rPr>
        <w:rFonts w:hint="default"/>
        <w:lang w:val="ru-RU" w:eastAsia="en-US" w:bidi="ar-SA"/>
      </w:rPr>
    </w:lvl>
    <w:lvl w:ilvl="4" w:tplc="4A7CE03E">
      <w:numFmt w:val="bullet"/>
      <w:lvlText w:val="•"/>
      <w:lvlJc w:val="left"/>
      <w:pPr>
        <w:ind w:left="5273" w:hanging="164"/>
      </w:pPr>
      <w:rPr>
        <w:rFonts w:hint="default"/>
        <w:lang w:val="ru-RU" w:eastAsia="en-US" w:bidi="ar-SA"/>
      </w:rPr>
    </w:lvl>
    <w:lvl w:ilvl="5" w:tplc="5AAE46B4">
      <w:numFmt w:val="bullet"/>
      <w:lvlText w:val="•"/>
      <w:lvlJc w:val="left"/>
      <w:pPr>
        <w:ind w:left="6232" w:hanging="164"/>
      </w:pPr>
      <w:rPr>
        <w:rFonts w:hint="default"/>
        <w:lang w:val="ru-RU" w:eastAsia="en-US" w:bidi="ar-SA"/>
      </w:rPr>
    </w:lvl>
    <w:lvl w:ilvl="6" w:tplc="E5C6A368">
      <w:numFmt w:val="bullet"/>
      <w:lvlText w:val="•"/>
      <w:lvlJc w:val="left"/>
      <w:pPr>
        <w:ind w:left="7190" w:hanging="164"/>
      </w:pPr>
      <w:rPr>
        <w:rFonts w:hint="default"/>
        <w:lang w:val="ru-RU" w:eastAsia="en-US" w:bidi="ar-SA"/>
      </w:rPr>
    </w:lvl>
    <w:lvl w:ilvl="7" w:tplc="42AABFB6">
      <w:numFmt w:val="bullet"/>
      <w:lvlText w:val="•"/>
      <w:lvlJc w:val="left"/>
      <w:pPr>
        <w:ind w:left="8149" w:hanging="164"/>
      </w:pPr>
      <w:rPr>
        <w:rFonts w:hint="default"/>
        <w:lang w:val="ru-RU" w:eastAsia="en-US" w:bidi="ar-SA"/>
      </w:rPr>
    </w:lvl>
    <w:lvl w:ilvl="8" w:tplc="3342D9B8">
      <w:numFmt w:val="bullet"/>
      <w:lvlText w:val="•"/>
      <w:lvlJc w:val="left"/>
      <w:pPr>
        <w:ind w:left="9108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12B01B36"/>
    <w:multiLevelType w:val="hybridMultilevel"/>
    <w:tmpl w:val="3E828B48"/>
    <w:lvl w:ilvl="0" w:tplc="B1F0FAF0">
      <w:numFmt w:val="bullet"/>
      <w:lvlText w:val="-"/>
      <w:lvlJc w:val="left"/>
      <w:pPr>
        <w:ind w:left="110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20AC20">
      <w:numFmt w:val="bullet"/>
      <w:lvlText w:val="•"/>
      <w:lvlJc w:val="left"/>
      <w:pPr>
        <w:ind w:left="646" w:hanging="324"/>
      </w:pPr>
      <w:rPr>
        <w:rFonts w:hint="default"/>
        <w:lang w:val="ru-RU" w:eastAsia="en-US" w:bidi="ar-SA"/>
      </w:rPr>
    </w:lvl>
    <w:lvl w:ilvl="2" w:tplc="D908B81C">
      <w:numFmt w:val="bullet"/>
      <w:lvlText w:val="•"/>
      <w:lvlJc w:val="left"/>
      <w:pPr>
        <w:ind w:left="1172" w:hanging="324"/>
      </w:pPr>
      <w:rPr>
        <w:rFonts w:hint="default"/>
        <w:lang w:val="ru-RU" w:eastAsia="en-US" w:bidi="ar-SA"/>
      </w:rPr>
    </w:lvl>
    <w:lvl w:ilvl="3" w:tplc="7C66F8D6">
      <w:numFmt w:val="bullet"/>
      <w:lvlText w:val="•"/>
      <w:lvlJc w:val="left"/>
      <w:pPr>
        <w:ind w:left="1699" w:hanging="324"/>
      </w:pPr>
      <w:rPr>
        <w:rFonts w:hint="default"/>
        <w:lang w:val="ru-RU" w:eastAsia="en-US" w:bidi="ar-SA"/>
      </w:rPr>
    </w:lvl>
    <w:lvl w:ilvl="4" w:tplc="B6F446F0">
      <w:numFmt w:val="bullet"/>
      <w:lvlText w:val="•"/>
      <w:lvlJc w:val="left"/>
      <w:pPr>
        <w:ind w:left="2225" w:hanging="324"/>
      </w:pPr>
      <w:rPr>
        <w:rFonts w:hint="default"/>
        <w:lang w:val="ru-RU" w:eastAsia="en-US" w:bidi="ar-SA"/>
      </w:rPr>
    </w:lvl>
    <w:lvl w:ilvl="5" w:tplc="C5F846EE">
      <w:numFmt w:val="bullet"/>
      <w:lvlText w:val="•"/>
      <w:lvlJc w:val="left"/>
      <w:pPr>
        <w:ind w:left="2752" w:hanging="324"/>
      </w:pPr>
      <w:rPr>
        <w:rFonts w:hint="default"/>
        <w:lang w:val="ru-RU" w:eastAsia="en-US" w:bidi="ar-SA"/>
      </w:rPr>
    </w:lvl>
    <w:lvl w:ilvl="6" w:tplc="8404F0A4">
      <w:numFmt w:val="bullet"/>
      <w:lvlText w:val="•"/>
      <w:lvlJc w:val="left"/>
      <w:pPr>
        <w:ind w:left="3278" w:hanging="324"/>
      </w:pPr>
      <w:rPr>
        <w:rFonts w:hint="default"/>
        <w:lang w:val="ru-RU" w:eastAsia="en-US" w:bidi="ar-SA"/>
      </w:rPr>
    </w:lvl>
    <w:lvl w:ilvl="7" w:tplc="56C8AA16">
      <w:numFmt w:val="bullet"/>
      <w:lvlText w:val="•"/>
      <w:lvlJc w:val="left"/>
      <w:pPr>
        <w:ind w:left="3804" w:hanging="324"/>
      </w:pPr>
      <w:rPr>
        <w:rFonts w:hint="default"/>
        <w:lang w:val="ru-RU" w:eastAsia="en-US" w:bidi="ar-SA"/>
      </w:rPr>
    </w:lvl>
    <w:lvl w:ilvl="8" w:tplc="9E0CB72C">
      <w:numFmt w:val="bullet"/>
      <w:lvlText w:val="•"/>
      <w:lvlJc w:val="left"/>
      <w:pPr>
        <w:ind w:left="4331" w:hanging="324"/>
      </w:pPr>
      <w:rPr>
        <w:rFonts w:hint="default"/>
        <w:lang w:val="ru-RU" w:eastAsia="en-US" w:bidi="ar-SA"/>
      </w:rPr>
    </w:lvl>
  </w:abstractNum>
  <w:abstractNum w:abstractNumId="36" w15:restartNumberingAfterBreak="0">
    <w:nsid w:val="12C54CEE"/>
    <w:multiLevelType w:val="hybridMultilevel"/>
    <w:tmpl w:val="01C05D5E"/>
    <w:lvl w:ilvl="0" w:tplc="6B285164">
      <w:numFmt w:val="bullet"/>
      <w:lvlText w:val="•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607D4A">
      <w:numFmt w:val="bullet"/>
      <w:lvlText w:val="•"/>
      <w:lvlJc w:val="left"/>
      <w:pPr>
        <w:ind w:left="752" w:hanging="204"/>
      </w:pPr>
      <w:rPr>
        <w:rFonts w:hint="default"/>
        <w:lang w:val="ru-RU" w:eastAsia="en-US" w:bidi="ar-SA"/>
      </w:rPr>
    </w:lvl>
    <w:lvl w:ilvl="2" w:tplc="1584E752">
      <w:numFmt w:val="bullet"/>
      <w:lvlText w:val="•"/>
      <w:lvlJc w:val="left"/>
      <w:pPr>
        <w:ind w:left="1404" w:hanging="204"/>
      </w:pPr>
      <w:rPr>
        <w:rFonts w:hint="default"/>
        <w:lang w:val="ru-RU" w:eastAsia="en-US" w:bidi="ar-SA"/>
      </w:rPr>
    </w:lvl>
    <w:lvl w:ilvl="3" w:tplc="FBFC9372">
      <w:numFmt w:val="bullet"/>
      <w:lvlText w:val="•"/>
      <w:lvlJc w:val="left"/>
      <w:pPr>
        <w:ind w:left="2056" w:hanging="204"/>
      </w:pPr>
      <w:rPr>
        <w:rFonts w:hint="default"/>
        <w:lang w:val="ru-RU" w:eastAsia="en-US" w:bidi="ar-SA"/>
      </w:rPr>
    </w:lvl>
    <w:lvl w:ilvl="4" w:tplc="0AD01872">
      <w:numFmt w:val="bullet"/>
      <w:lvlText w:val="•"/>
      <w:lvlJc w:val="left"/>
      <w:pPr>
        <w:ind w:left="2708" w:hanging="204"/>
      </w:pPr>
      <w:rPr>
        <w:rFonts w:hint="default"/>
        <w:lang w:val="ru-RU" w:eastAsia="en-US" w:bidi="ar-SA"/>
      </w:rPr>
    </w:lvl>
    <w:lvl w:ilvl="5" w:tplc="25C0ABC4">
      <w:numFmt w:val="bullet"/>
      <w:lvlText w:val="•"/>
      <w:lvlJc w:val="left"/>
      <w:pPr>
        <w:ind w:left="3360" w:hanging="204"/>
      </w:pPr>
      <w:rPr>
        <w:rFonts w:hint="default"/>
        <w:lang w:val="ru-RU" w:eastAsia="en-US" w:bidi="ar-SA"/>
      </w:rPr>
    </w:lvl>
    <w:lvl w:ilvl="6" w:tplc="0B76EAA2">
      <w:numFmt w:val="bullet"/>
      <w:lvlText w:val="•"/>
      <w:lvlJc w:val="left"/>
      <w:pPr>
        <w:ind w:left="4012" w:hanging="204"/>
      </w:pPr>
      <w:rPr>
        <w:rFonts w:hint="default"/>
        <w:lang w:val="ru-RU" w:eastAsia="en-US" w:bidi="ar-SA"/>
      </w:rPr>
    </w:lvl>
    <w:lvl w:ilvl="7" w:tplc="DF8A70A2">
      <w:numFmt w:val="bullet"/>
      <w:lvlText w:val="•"/>
      <w:lvlJc w:val="left"/>
      <w:pPr>
        <w:ind w:left="4664" w:hanging="204"/>
      </w:pPr>
      <w:rPr>
        <w:rFonts w:hint="default"/>
        <w:lang w:val="ru-RU" w:eastAsia="en-US" w:bidi="ar-SA"/>
      </w:rPr>
    </w:lvl>
    <w:lvl w:ilvl="8" w:tplc="69BA5A9C">
      <w:numFmt w:val="bullet"/>
      <w:lvlText w:val="•"/>
      <w:lvlJc w:val="left"/>
      <w:pPr>
        <w:ind w:left="5316" w:hanging="204"/>
      </w:pPr>
      <w:rPr>
        <w:rFonts w:hint="default"/>
        <w:lang w:val="ru-RU" w:eastAsia="en-US" w:bidi="ar-SA"/>
      </w:rPr>
    </w:lvl>
  </w:abstractNum>
  <w:abstractNum w:abstractNumId="37" w15:restartNumberingAfterBreak="0">
    <w:nsid w:val="12F85BDA"/>
    <w:multiLevelType w:val="hybridMultilevel"/>
    <w:tmpl w:val="EE6E9520"/>
    <w:lvl w:ilvl="0" w:tplc="9808E0A6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068C76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1ACAF6EA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225A17DA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70BA3112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FC004A12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0D0606F0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A5345D4E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DA2C4D2C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38" w15:restartNumberingAfterBreak="0">
    <w:nsid w:val="13026921"/>
    <w:multiLevelType w:val="hybridMultilevel"/>
    <w:tmpl w:val="B4B40564"/>
    <w:lvl w:ilvl="0" w:tplc="35989A4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FA5586">
      <w:numFmt w:val="bullet"/>
      <w:lvlText w:val="•"/>
      <w:lvlJc w:val="left"/>
      <w:pPr>
        <w:ind w:left="628" w:hanging="140"/>
      </w:pPr>
      <w:rPr>
        <w:rFonts w:hint="default"/>
        <w:lang w:val="ru-RU" w:eastAsia="en-US" w:bidi="ar-SA"/>
      </w:rPr>
    </w:lvl>
    <w:lvl w:ilvl="2" w:tplc="5C7A22CC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3" w:tplc="6C4E4BC6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61BAA28C">
      <w:numFmt w:val="bullet"/>
      <w:lvlText w:val="•"/>
      <w:lvlJc w:val="left"/>
      <w:pPr>
        <w:ind w:left="2213" w:hanging="140"/>
      </w:pPr>
      <w:rPr>
        <w:rFonts w:hint="default"/>
        <w:lang w:val="ru-RU" w:eastAsia="en-US" w:bidi="ar-SA"/>
      </w:rPr>
    </w:lvl>
    <w:lvl w:ilvl="5" w:tplc="5F409E42">
      <w:numFmt w:val="bullet"/>
      <w:lvlText w:val="•"/>
      <w:lvlJc w:val="left"/>
      <w:pPr>
        <w:ind w:left="2742" w:hanging="140"/>
      </w:pPr>
      <w:rPr>
        <w:rFonts w:hint="default"/>
        <w:lang w:val="ru-RU" w:eastAsia="en-US" w:bidi="ar-SA"/>
      </w:rPr>
    </w:lvl>
    <w:lvl w:ilvl="6" w:tplc="D436D5A8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7" w:tplc="1C74E252">
      <w:numFmt w:val="bullet"/>
      <w:lvlText w:val="•"/>
      <w:lvlJc w:val="left"/>
      <w:pPr>
        <w:ind w:left="3798" w:hanging="140"/>
      </w:pPr>
      <w:rPr>
        <w:rFonts w:hint="default"/>
        <w:lang w:val="ru-RU" w:eastAsia="en-US" w:bidi="ar-SA"/>
      </w:rPr>
    </w:lvl>
    <w:lvl w:ilvl="8" w:tplc="EB281642">
      <w:numFmt w:val="bullet"/>
      <w:lvlText w:val="•"/>
      <w:lvlJc w:val="left"/>
      <w:pPr>
        <w:ind w:left="4327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13C654E8"/>
    <w:multiLevelType w:val="hybridMultilevel"/>
    <w:tmpl w:val="32C04D36"/>
    <w:lvl w:ilvl="0" w:tplc="7362DFFE">
      <w:numFmt w:val="bullet"/>
      <w:lvlText w:val=""/>
      <w:lvlJc w:val="left"/>
      <w:pPr>
        <w:ind w:left="314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5037A2">
      <w:numFmt w:val="bullet"/>
      <w:lvlText w:val="•"/>
      <w:lvlJc w:val="left"/>
      <w:pPr>
        <w:ind w:left="826" w:hanging="204"/>
      </w:pPr>
      <w:rPr>
        <w:rFonts w:hint="default"/>
        <w:lang w:val="ru-RU" w:eastAsia="en-US" w:bidi="ar-SA"/>
      </w:rPr>
    </w:lvl>
    <w:lvl w:ilvl="2" w:tplc="B508AB88">
      <w:numFmt w:val="bullet"/>
      <w:lvlText w:val="•"/>
      <w:lvlJc w:val="left"/>
      <w:pPr>
        <w:ind w:left="1332" w:hanging="204"/>
      </w:pPr>
      <w:rPr>
        <w:rFonts w:hint="default"/>
        <w:lang w:val="ru-RU" w:eastAsia="en-US" w:bidi="ar-SA"/>
      </w:rPr>
    </w:lvl>
    <w:lvl w:ilvl="3" w:tplc="29062870">
      <w:numFmt w:val="bullet"/>
      <w:lvlText w:val="•"/>
      <w:lvlJc w:val="left"/>
      <w:pPr>
        <w:ind w:left="1839" w:hanging="204"/>
      </w:pPr>
      <w:rPr>
        <w:rFonts w:hint="default"/>
        <w:lang w:val="ru-RU" w:eastAsia="en-US" w:bidi="ar-SA"/>
      </w:rPr>
    </w:lvl>
    <w:lvl w:ilvl="4" w:tplc="AAA8A136">
      <w:numFmt w:val="bullet"/>
      <w:lvlText w:val="•"/>
      <w:lvlJc w:val="left"/>
      <w:pPr>
        <w:ind w:left="2345" w:hanging="204"/>
      </w:pPr>
      <w:rPr>
        <w:rFonts w:hint="default"/>
        <w:lang w:val="ru-RU" w:eastAsia="en-US" w:bidi="ar-SA"/>
      </w:rPr>
    </w:lvl>
    <w:lvl w:ilvl="5" w:tplc="0FEC5744">
      <w:numFmt w:val="bullet"/>
      <w:lvlText w:val="•"/>
      <w:lvlJc w:val="left"/>
      <w:pPr>
        <w:ind w:left="2852" w:hanging="204"/>
      </w:pPr>
      <w:rPr>
        <w:rFonts w:hint="default"/>
        <w:lang w:val="ru-RU" w:eastAsia="en-US" w:bidi="ar-SA"/>
      </w:rPr>
    </w:lvl>
    <w:lvl w:ilvl="6" w:tplc="4018626C">
      <w:numFmt w:val="bullet"/>
      <w:lvlText w:val="•"/>
      <w:lvlJc w:val="left"/>
      <w:pPr>
        <w:ind w:left="3358" w:hanging="204"/>
      </w:pPr>
      <w:rPr>
        <w:rFonts w:hint="default"/>
        <w:lang w:val="ru-RU" w:eastAsia="en-US" w:bidi="ar-SA"/>
      </w:rPr>
    </w:lvl>
    <w:lvl w:ilvl="7" w:tplc="4BC8A89E">
      <w:numFmt w:val="bullet"/>
      <w:lvlText w:val="•"/>
      <w:lvlJc w:val="left"/>
      <w:pPr>
        <w:ind w:left="3864" w:hanging="204"/>
      </w:pPr>
      <w:rPr>
        <w:rFonts w:hint="default"/>
        <w:lang w:val="ru-RU" w:eastAsia="en-US" w:bidi="ar-SA"/>
      </w:rPr>
    </w:lvl>
    <w:lvl w:ilvl="8" w:tplc="28D62306">
      <w:numFmt w:val="bullet"/>
      <w:lvlText w:val="•"/>
      <w:lvlJc w:val="left"/>
      <w:pPr>
        <w:ind w:left="4371" w:hanging="204"/>
      </w:pPr>
      <w:rPr>
        <w:rFonts w:hint="default"/>
        <w:lang w:val="ru-RU" w:eastAsia="en-US" w:bidi="ar-SA"/>
      </w:rPr>
    </w:lvl>
  </w:abstractNum>
  <w:abstractNum w:abstractNumId="40" w15:restartNumberingAfterBreak="0">
    <w:nsid w:val="14276088"/>
    <w:multiLevelType w:val="hybridMultilevel"/>
    <w:tmpl w:val="0028354E"/>
    <w:lvl w:ilvl="0" w:tplc="4D8452C6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8E86E6">
      <w:numFmt w:val="bullet"/>
      <w:lvlText w:val="•"/>
      <w:lvlJc w:val="left"/>
      <w:pPr>
        <w:ind w:left="2920" w:hanging="708"/>
      </w:pPr>
      <w:rPr>
        <w:rFonts w:hint="default"/>
        <w:lang w:val="ru-RU" w:eastAsia="en-US" w:bidi="ar-SA"/>
      </w:rPr>
    </w:lvl>
    <w:lvl w:ilvl="2" w:tplc="A7643A4E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3" w:tplc="2AC66518">
      <w:numFmt w:val="bullet"/>
      <w:lvlText w:val="•"/>
      <w:lvlJc w:val="left"/>
      <w:pPr>
        <w:ind w:left="4561" w:hanging="708"/>
      </w:pPr>
      <w:rPr>
        <w:rFonts w:hint="default"/>
        <w:lang w:val="ru-RU" w:eastAsia="en-US" w:bidi="ar-SA"/>
      </w:rPr>
    </w:lvl>
    <w:lvl w:ilvl="4" w:tplc="DAD48B36">
      <w:numFmt w:val="bullet"/>
      <w:lvlText w:val="•"/>
      <w:lvlJc w:val="left"/>
      <w:pPr>
        <w:ind w:left="5382" w:hanging="708"/>
      </w:pPr>
      <w:rPr>
        <w:rFonts w:hint="default"/>
        <w:lang w:val="ru-RU" w:eastAsia="en-US" w:bidi="ar-SA"/>
      </w:rPr>
    </w:lvl>
    <w:lvl w:ilvl="5" w:tplc="06625AEC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678866BC">
      <w:numFmt w:val="bullet"/>
      <w:lvlText w:val="•"/>
      <w:lvlJc w:val="left"/>
      <w:pPr>
        <w:ind w:left="7023" w:hanging="708"/>
      </w:pPr>
      <w:rPr>
        <w:rFonts w:hint="default"/>
        <w:lang w:val="ru-RU" w:eastAsia="en-US" w:bidi="ar-SA"/>
      </w:rPr>
    </w:lvl>
    <w:lvl w:ilvl="7" w:tplc="BB9842CE"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 w:tplc="3C002EAC">
      <w:numFmt w:val="bullet"/>
      <w:lvlText w:val="•"/>
      <w:lvlJc w:val="left"/>
      <w:pPr>
        <w:ind w:left="8665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149661AC"/>
    <w:multiLevelType w:val="hybridMultilevel"/>
    <w:tmpl w:val="97924ACC"/>
    <w:lvl w:ilvl="0" w:tplc="0568A3E6">
      <w:numFmt w:val="bullet"/>
      <w:lvlText w:val="-"/>
      <w:lvlJc w:val="left"/>
      <w:pPr>
        <w:ind w:left="107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C63468">
      <w:numFmt w:val="bullet"/>
      <w:lvlText w:val="•"/>
      <w:lvlJc w:val="left"/>
      <w:pPr>
        <w:ind w:left="777" w:hanging="504"/>
      </w:pPr>
      <w:rPr>
        <w:rFonts w:hint="default"/>
        <w:lang w:val="ru-RU" w:eastAsia="en-US" w:bidi="ar-SA"/>
      </w:rPr>
    </w:lvl>
    <w:lvl w:ilvl="2" w:tplc="CA3867C8">
      <w:numFmt w:val="bullet"/>
      <w:lvlText w:val="•"/>
      <w:lvlJc w:val="left"/>
      <w:pPr>
        <w:ind w:left="1455" w:hanging="504"/>
      </w:pPr>
      <w:rPr>
        <w:rFonts w:hint="default"/>
        <w:lang w:val="ru-RU" w:eastAsia="en-US" w:bidi="ar-SA"/>
      </w:rPr>
    </w:lvl>
    <w:lvl w:ilvl="3" w:tplc="D2C2D628">
      <w:numFmt w:val="bullet"/>
      <w:lvlText w:val="•"/>
      <w:lvlJc w:val="left"/>
      <w:pPr>
        <w:ind w:left="2132" w:hanging="504"/>
      </w:pPr>
      <w:rPr>
        <w:rFonts w:hint="default"/>
        <w:lang w:val="ru-RU" w:eastAsia="en-US" w:bidi="ar-SA"/>
      </w:rPr>
    </w:lvl>
    <w:lvl w:ilvl="4" w:tplc="34483302">
      <w:numFmt w:val="bullet"/>
      <w:lvlText w:val="•"/>
      <w:lvlJc w:val="left"/>
      <w:pPr>
        <w:ind w:left="2810" w:hanging="504"/>
      </w:pPr>
      <w:rPr>
        <w:rFonts w:hint="default"/>
        <w:lang w:val="ru-RU" w:eastAsia="en-US" w:bidi="ar-SA"/>
      </w:rPr>
    </w:lvl>
    <w:lvl w:ilvl="5" w:tplc="3DD0D084">
      <w:numFmt w:val="bullet"/>
      <w:lvlText w:val="•"/>
      <w:lvlJc w:val="left"/>
      <w:pPr>
        <w:ind w:left="3487" w:hanging="504"/>
      </w:pPr>
      <w:rPr>
        <w:rFonts w:hint="default"/>
        <w:lang w:val="ru-RU" w:eastAsia="en-US" w:bidi="ar-SA"/>
      </w:rPr>
    </w:lvl>
    <w:lvl w:ilvl="6" w:tplc="F8F691CA">
      <w:numFmt w:val="bullet"/>
      <w:lvlText w:val="•"/>
      <w:lvlJc w:val="left"/>
      <w:pPr>
        <w:ind w:left="4165" w:hanging="504"/>
      </w:pPr>
      <w:rPr>
        <w:rFonts w:hint="default"/>
        <w:lang w:val="ru-RU" w:eastAsia="en-US" w:bidi="ar-SA"/>
      </w:rPr>
    </w:lvl>
    <w:lvl w:ilvl="7" w:tplc="5B961434">
      <w:numFmt w:val="bullet"/>
      <w:lvlText w:val="•"/>
      <w:lvlJc w:val="left"/>
      <w:pPr>
        <w:ind w:left="4842" w:hanging="504"/>
      </w:pPr>
      <w:rPr>
        <w:rFonts w:hint="default"/>
        <w:lang w:val="ru-RU" w:eastAsia="en-US" w:bidi="ar-SA"/>
      </w:rPr>
    </w:lvl>
    <w:lvl w:ilvl="8" w:tplc="695C8F30">
      <w:numFmt w:val="bullet"/>
      <w:lvlText w:val="•"/>
      <w:lvlJc w:val="left"/>
      <w:pPr>
        <w:ind w:left="5520" w:hanging="504"/>
      </w:pPr>
      <w:rPr>
        <w:rFonts w:hint="default"/>
        <w:lang w:val="ru-RU" w:eastAsia="en-US" w:bidi="ar-SA"/>
      </w:rPr>
    </w:lvl>
  </w:abstractNum>
  <w:abstractNum w:abstractNumId="42" w15:restartNumberingAfterBreak="0">
    <w:nsid w:val="15A634B4"/>
    <w:multiLevelType w:val="hybridMultilevel"/>
    <w:tmpl w:val="45C86BCE"/>
    <w:lvl w:ilvl="0" w:tplc="359875E2">
      <w:numFmt w:val="bullet"/>
      <w:lvlText w:val="-"/>
      <w:lvlJc w:val="left"/>
      <w:pPr>
        <w:ind w:left="682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823462">
      <w:numFmt w:val="bullet"/>
      <w:lvlText w:val="•"/>
      <w:lvlJc w:val="left"/>
      <w:pPr>
        <w:ind w:left="1656" w:hanging="392"/>
      </w:pPr>
      <w:rPr>
        <w:rFonts w:hint="default"/>
        <w:lang w:val="ru-RU" w:eastAsia="en-US" w:bidi="ar-SA"/>
      </w:rPr>
    </w:lvl>
    <w:lvl w:ilvl="2" w:tplc="DF507F9E">
      <w:numFmt w:val="bullet"/>
      <w:lvlText w:val="•"/>
      <w:lvlJc w:val="left"/>
      <w:pPr>
        <w:ind w:left="2633" w:hanging="392"/>
      </w:pPr>
      <w:rPr>
        <w:rFonts w:hint="default"/>
        <w:lang w:val="ru-RU" w:eastAsia="en-US" w:bidi="ar-SA"/>
      </w:rPr>
    </w:lvl>
    <w:lvl w:ilvl="3" w:tplc="3EB0458E">
      <w:numFmt w:val="bullet"/>
      <w:lvlText w:val="•"/>
      <w:lvlJc w:val="left"/>
      <w:pPr>
        <w:ind w:left="3609" w:hanging="392"/>
      </w:pPr>
      <w:rPr>
        <w:rFonts w:hint="default"/>
        <w:lang w:val="ru-RU" w:eastAsia="en-US" w:bidi="ar-SA"/>
      </w:rPr>
    </w:lvl>
    <w:lvl w:ilvl="4" w:tplc="CDA26006">
      <w:numFmt w:val="bullet"/>
      <w:lvlText w:val="•"/>
      <w:lvlJc w:val="left"/>
      <w:pPr>
        <w:ind w:left="4586" w:hanging="392"/>
      </w:pPr>
      <w:rPr>
        <w:rFonts w:hint="default"/>
        <w:lang w:val="ru-RU" w:eastAsia="en-US" w:bidi="ar-SA"/>
      </w:rPr>
    </w:lvl>
    <w:lvl w:ilvl="5" w:tplc="532890F4">
      <w:numFmt w:val="bullet"/>
      <w:lvlText w:val="•"/>
      <w:lvlJc w:val="left"/>
      <w:pPr>
        <w:ind w:left="5563" w:hanging="392"/>
      </w:pPr>
      <w:rPr>
        <w:rFonts w:hint="default"/>
        <w:lang w:val="ru-RU" w:eastAsia="en-US" w:bidi="ar-SA"/>
      </w:rPr>
    </w:lvl>
    <w:lvl w:ilvl="6" w:tplc="7DF47C4E">
      <w:numFmt w:val="bullet"/>
      <w:lvlText w:val="•"/>
      <w:lvlJc w:val="left"/>
      <w:pPr>
        <w:ind w:left="6539" w:hanging="392"/>
      </w:pPr>
      <w:rPr>
        <w:rFonts w:hint="default"/>
        <w:lang w:val="ru-RU" w:eastAsia="en-US" w:bidi="ar-SA"/>
      </w:rPr>
    </w:lvl>
    <w:lvl w:ilvl="7" w:tplc="1A0EDB76">
      <w:numFmt w:val="bullet"/>
      <w:lvlText w:val="•"/>
      <w:lvlJc w:val="left"/>
      <w:pPr>
        <w:ind w:left="7516" w:hanging="392"/>
      </w:pPr>
      <w:rPr>
        <w:rFonts w:hint="default"/>
        <w:lang w:val="ru-RU" w:eastAsia="en-US" w:bidi="ar-SA"/>
      </w:rPr>
    </w:lvl>
    <w:lvl w:ilvl="8" w:tplc="C0A4FC0A">
      <w:numFmt w:val="bullet"/>
      <w:lvlText w:val="•"/>
      <w:lvlJc w:val="left"/>
      <w:pPr>
        <w:ind w:left="8493" w:hanging="392"/>
      </w:pPr>
      <w:rPr>
        <w:rFonts w:hint="default"/>
        <w:lang w:val="ru-RU" w:eastAsia="en-US" w:bidi="ar-SA"/>
      </w:rPr>
    </w:lvl>
  </w:abstractNum>
  <w:abstractNum w:abstractNumId="43" w15:restartNumberingAfterBreak="0">
    <w:nsid w:val="16881980"/>
    <w:multiLevelType w:val="hybridMultilevel"/>
    <w:tmpl w:val="EA94F42A"/>
    <w:lvl w:ilvl="0" w:tplc="ACFEFE7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607CC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C4AF39C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39969F44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66AE7986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8D78B600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C6E4A80C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6548F59E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6B18DDD8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16D0587F"/>
    <w:multiLevelType w:val="hybridMultilevel"/>
    <w:tmpl w:val="828A67C0"/>
    <w:lvl w:ilvl="0" w:tplc="9EE8A26C">
      <w:numFmt w:val="bullet"/>
      <w:lvlText w:val="-"/>
      <w:lvlJc w:val="left"/>
      <w:pPr>
        <w:ind w:left="682" w:hanging="44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7BA247C">
      <w:numFmt w:val="bullet"/>
      <w:lvlText w:val="•"/>
      <w:lvlJc w:val="left"/>
      <w:pPr>
        <w:ind w:left="1656" w:hanging="440"/>
      </w:pPr>
      <w:rPr>
        <w:rFonts w:hint="default"/>
        <w:lang w:val="ru-RU" w:eastAsia="en-US" w:bidi="ar-SA"/>
      </w:rPr>
    </w:lvl>
    <w:lvl w:ilvl="2" w:tplc="0E902202">
      <w:numFmt w:val="bullet"/>
      <w:lvlText w:val="•"/>
      <w:lvlJc w:val="left"/>
      <w:pPr>
        <w:ind w:left="2633" w:hanging="440"/>
      </w:pPr>
      <w:rPr>
        <w:rFonts w:hint="default"/>
        <w:lang w:val="ru-RU" w:eastAsia="en-US" w:bidi="ar-SA"/>
      </w:rPr>
    </w:lvl>
    <w:lvl w:ilvl="3" w:tplc="1BDE526C">
      <w:numFmt w:val="bullet"/>
      <w:lvlText w:val="•"/>
      <w:lvlJc w:val="left"/>
      <w:pPr>
        <w:ind w:left="3609" w:hanging="440"/>
      </w:pPr>
      <w:rPr>
        <w:rFonts w:hint="default"/>
        <w:lang w:val="ru-RU" w:eastAsia="en-US" w:bidi="ar-SA"/>
      </w:rPr>
    </w:lvl>
    <w:lvl w:ilvl="4" w:tplc="716CDD74">
      <w:numFmt w:val="bullet"/>
      <w:lvlText w:val="•"/>
      <w:lvlJc w:val="left"/>
      <w:pPr>
        <w:ind w:left="4586" w:hanging="440"/>
      </w:pPr>
      <w:rPr>
        <w:rFonts w:hint="default"/>
        <w:lang w:val="ru-RU" w:eastAsia="en-US" w:bidi="ar-SA"/>
      </w:rPr>
    </w:lvl>
    <w:lvl w:ilvl="5" w:tplc="41CE0D86">
      <w:numFmt w:val="bullet"/>
      <w:lvlText w:val="•"/>
      <w:lvlJc w:val="left"/>
      <w:pPr>
        <w:ind w:left="5563" w:hanging="440"/>
      </w:pPr>
      <w:rPr>
        <w:rFonts w:hint="default"/>
        <w:lang w:val="ru-RU" w:eastAsia="en-US" w:bidi="ar-SA"/>
      </w:rPr>
    </w:lvl>
    <w:lvl w:ilvl="6" w:tplc="17046AC4">
      <w:numFmt w:val="bullet"/>
      <w:lvlText w:val="•"/>
      <w:lvlJc w:val="left"/>
      <w:pPr>
        <w:ind w:left="6539" w:hanging="440"/>
      </w:pPr>
      <w:rPr>
        <w:rFonts w:hint="default"/>
        <w:lang w:val="ru-RU" w:eastAsia="en-US" w:bidi="ar-SA"/>
      </w:rPr>
    </w:lvl>
    <w:lvl w:ilvl="7" w:tplc="5BCE400C">
      <w:numFmt w:val="bullet"/>
      <w:lvlText w:val="•"/>
      <w:lvlJc w:val="left"/>
      <w:pPr>
        <w:ind w:left="7516" w:hanging="440"/>
      </w:pPr>
      <w:rPr>
        <w:rFonts w:hint="default"/>
        <w:lang w:val="ru-RU" w:eastAsia="en-US" w:bidi="ar-SA"/>
      </w:rPr>
    </w:lvl>
    <w:lvl w:ilvl="8" w:tplc="5BAA0508">
      <w:numFmt w:val="bullet"/>
      <w:lvlText w:val="•"/>
      <w:lvlJc w:val="left"/>
      <w:pPr>
        <w:ind w:left="8493" w:hanging="440"/>
      </w:pPr>
      <w:rPr>
        <w:rFonts w:hint="default"/>
        <w:lang w:val="ru-RU" w:eastAsia="en-US" w:bidi="ar-SA"/>
      </w:rPr>
    </w:lvl>
  </w:abstractNum>
  <w:abstractNum w:abstractNumId="45" w15:restartNumberingAfterBreak="0">
    <w:nsid w:val="16DA54F8"/>
    <w:multiLevelType w:val="hybridMultilevel"/>
    <w:tmpl w:val="FC8E8EE4"/>
    <w:lvl w:ilvl="0" w:tplc="30B4B9D4">
      <w:numFmt w:val="bullet"/>
      <w:lvlText w:val="-"/>
      <w:lvlJc w:val="left"/>
      <w:pPr>
        <w:ind w:left="105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8463E8">
      <w:numFmt w:val="bullet"/>
      <w:lvlText w:val="•"/>
      <w:lvlJc w:val="left"/>
      <w:pPr>
        <w:ind w:left="695" w:hanging="197"/>
      </w:pPr>
      <w:rPr>
        <w:rFonts w:hint="default"/>
        <w:lang w:val="ru-RU" w:eastAsia="en-US" w:bidi="ar-SA"/>
      </w:rPr>
    </w:lvl>
    <w:lvl w:ilvl="2" w:tplc="56882B78">
      <w:numFmt w:val="bullet"/>
      <w:lvlText w:val="•"/>
      <w:lvlJc w:val="left"/>
      <w:pPr>
        <w:ind w:left="1290" w:hanging="197"/>
      </w:pPr>
      <w:rPr>
        <w:rFonts w:hint="default"/>
        <w:lang w:val="ru-RU" w:eastAsia="en-US" w:bidi="ar-SA"/>
      </w:rPr>
    </w:lvl>
    <w:lvl w:ilvl="3" w:tplc="F4923260">
      <w:numFmt w:val="bullet"/>
      <w:lvlText w:val="•"/>
      <w:lvlJc w:val="left"/>
      <w:pPr>
        <w:ind w:left="1885" w:hanging="197"/>
      </w:pPr>
      <w:rPr>
        <w:rFonts w:hint="default"/>
        <w:lang w:val="ru-RU" w:eastAsia="en-US" w:bidi="ar-SA"/>
      </w:rPr>
    </w:lvl>
    <w:lvl w:ilvl="4" w:tplc="1BF88344">
      <w:numFmt w:val="bullet"/>
      <w:lvlText w:val="•"/>
      <w:lvlJc w:val="left"/>
      <w:pPr>
        <w:ind w:left="2480" w:hanging="197"/>
      </w:pPr>
      <w:rPr>
        <w:rFonts w:hint="default"/>
        <w:lang w:val="ru-RU" w:eastAsia="en-US" w:bidi="ar-SA"/>
      </w:rPr>
    </w:lvl>
    <w:lvl w:ilvl="5" w:tplc="69E4C8BA">
      <w:numFmt w:val="bullet"/>
      <w:lvlText w:val="•"/>
      <w:lvlJc w:val="left"/>
      <w:pPr>
        <w:ind w:left="3075" w:hanging="197"/>
      </w:pPr>
      <w:rPr>
        <w:rFonts w:hint="default"/>
        <w:lang w:val="ru-RU" w:eastAsia="en-US" w:bidi="ar-SA"/>
      </w:rPr>
    </w:lvl>
    <w:lvl w:ilvl="6" w:tplc="1AE29040">
      <w:numFmt w:val="bullet"/>
      <w:lvlText w:val="•"/>
      <w:lvlJc w:val="left"/>
      <w:pPr>
        <w:ind w:left="3670" w:hanging="197"/>
      </w:pPr>
      <w:rPr>
        <w:rFonts w:hint="default"/>
        <w:lang w:val="ru-RU" w:eastAsia="en-US" w:bidi="ar-SA"/>
      </w:rPr>
    </w:lvl>
    <w:lvl w:ilvl="7" w:tplc="933CE43C">
      <w:numFmt w:val="bullet"/>
      <w:lvlText w:val="•"/>
      <w:lvlJc w:val="left"/>
      <w:pPr>
        <w:ind w:left="4265" w:hanging="197"/>
      </w:pPr>
      <w:rPr>
        <w:rFonts w:hint="default"/>
        <w:lang w:val="ru-RU" w:eastAsia="en-US" w:bidi="ar-SA"/>
      </w:rPr>
    </w:lvl>
    <w:lvl w:ilvl="8" w:tplc="61A20A98">
      <w:numFmt w:val="bullet"/>
      <w:lvlText w:val="•"/>
      <w:lvlJc w:val="left"/>
      <w:pPr>
        <w:ind w:left="4860" w:hanging="197"/>
      </w:pPr>
      <w:rPr>
        <w:rFonts w:hint="default"/>
        <w:lang w:val="ru-RU" w:eastAsia="en-US" w:bidi="ar-SA"/>
      </w:rPr>
    </w:lvl>
  </w:abstractNum>
  <w:abstractNum w:abstractNumId="46" w15:restartNumberingAfterBreak="0">
    <w:nsid w:val="16E21CE4"/>
    <w:multiLevelType w:val="hybridMultilevel"/>
    <w:tmpl w:val="01BAA76E"/>
    <w:lvl w:ilvl="0" w:tplc="BD90CD36">
      <w:numFmt w:val="bullet"/>
      <w:lvlText w:val="-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CA8A84">
      <w:numFmt w:val="bullet"/>
      <w:lvlText w:val="•"/>
      <w:lvlJc w:val="left"/>
      <w:pPr>
        <w:ind w:left="628" w:hanging="384"/>
      </w:pPr>
      <w:rPr>
        <w:rFonts w:hint="default"/>
        <w:lang w:val="ru-RU" w:eastAsia="en-US" w:bidi="ar-SA"/>
      </w:rPr>
    </w:lvl>
    <w:lvl w:ilvl="2" w:tplc="5DB42C8C">
      <w:numFmt w:val="bullet"/>
      <w:lvlText w:val="•"/>
      <w:lvlJc w:val="left"/>
      <w:pPr>
        <w:ind w:left="1156" w:hanging="384"/>
      </w:pPr>
      <w:rPr>
        <w:rFonts w:hint="default"/>
        <w:lang w:val="ru-RU" w:eastAsia="en-US" w:bidi="ar-SA"/>
      </w:rPr>
    </w:lvl>
    <w:lvl w:ilvl="3" w:tplc="78BC4EE6">
      <w:numFmt w:val="bullet"/>
      <w:lvlText w:val="•"/>
      <w:lvlJc w:val="left"/>
      <w:pPr>
        <w:ind w:left="1685" w:hanging="384"/>
      </w:pPr>
      <w:rPr>
        <w:rFonts w:hint="default"/>
        <w:lang w:val="ru-RU" w:eastAsia="en-US" w:bidi="ar-SA"/>
      </w:rPr>
    </w:lvl>
    <w:lvl w:ilvl="4" w:tplc="22FC9076">
      <w:numFmt w:val="bullet"/>
      <w:lvlText w:val="•"/>
      <w:lvlJc w:val="left"/>
      <w:pPr>
        <w:ind w:left="2213" w:hanging="384"/>
      </w:pPr>
      <w:rPr>
        <w:rFonts w:hint="default"/>
        <w:lang w:val="ru-RU" w:eastAsia="en-US" w:bidi="ar-SA"/>
      </w:rPr>
    </w:lvl>
    <w:lvl w:ilvl="5" w:tplc="785E2D10">
      <w:numFmt w:val="bullet"/>
      <w:lvlText w:val="•"/>
      <w:lvlJc w:val="left"/>
      <w:pPr>
        <w:ind w:left="2742" w:hanging="384"/>
      </w:pPr>
      <w:rPr>
        <w:rFonts w:hint="default"/>
        <w:lang w:val="ru-RU" w:eastAsia="en-US" w:bidi="ar-SA"/>
      </w:rPr>
    </w:lvl>
    <w:lvl w:ilvl="6" w:tplc="168AFB8C">
      <w:numFmt w:val="bullet"/>
      <w:lvlText w:val="•"/>
      <w:lvlJc w:val="left"/>
      <w:pPr>
        <w:ind w:left="3270" w:hanging="384"/>
      </w:pPr>
      <w:rPr>
        <w:rFonts w:hint="default"/>
        <w:lang w:val="ru-RU" w:eastAsia="en-US" w:bidi="ar-SA"/>
      </w:rPr>
    </w:lvl>
    <w:lvl w:ilvl="7" w:tplc="E50491EA">
      <w:numFmt w:val="bullet"/>
      <w:lvlText w:val="•"/>
      <w:lvlJc w:val="left"/>
      <w:pPr>
        <w:ind w:left="3798" w:hanging="384"/>
      </w:pPr>
      <w:rPr>
        <w:rFonts w:hint="default"/>
        <w:lang w:val="ru-RU" w:eastAsia="en-US" w:bidi="ar-SA"/>
      </w:rPr>
    </w:lvl>
    <w:lvl w:ilvl="8" w:tplc="44109876">
      <w:numFmt w:val="bullet"/>
      <w:lvlText w:val="•"/>
      <w:lvlJc w:val="left"/>
      <w:pPr>
        <w:ind w:left="4327" w:hanging="384"/>
      </w:pPr>
      <w:rPr>
        <w:rFonts w:hint="default"/>
        <w:lang w:val="ru-RU" w:eastAsia="en-US" w:bidi="ar-SA"/>
      </w:rPr>
    </w:lvl>
  </w:abstractNum>
  <w:abstractNum w:abstractNumId="47" w15:restartNumberingAfterBreak="0">
    <w:nsid w:val="172D41FD"/>
    <w:multiLevelType w:val="hybridMultilevel"/>
    <w:tmpl w:val="AE348C16"/>
    <w:lvl w:ilvl="0" w:tplc="AB72A0BC">
      <w:numFmt w:val="bullet"/>
      <w:lvlText w:val="-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CE1C02">
      <w:numFmt w:val="bullet"/>
      <w:lvlText w:val="•"/>
      <w:lvlJc w:val="left"/>
      <w:pPr>
        <w:ind w:left="1656" w:hanging="372"/>
      </w:pPr>
      <w:rPr>
        <w:rFonts w:hint="default"/>
        <w:lang w:val="ru-RU" w:eastAsia="en-US" w:bidi="ar-SA"/>
      </w:rPr>
    </w:lvl>
    <w:lvl w:ilvl="2" w:tplc="FC920B70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41DAB1AE">
      <w:numFmt w:val="bullet"/>
      <w:lvlText w:val="•"/>
      <w:lvlJc w:val="left"/>
      <w:pPr>
        <w:ind w:left="3609" w:hanging="372"/>
      </w:pPr>
      <w:rPr>
        <w:rFonts w:hint="default"/>
        <w:lang w:val="ru-RU" w:eastAsia="en-US" w:bidi="ar-SA"/>
      </w:rPr>
    </w:lvl>
    <w:lvl w:ilvl="4" w:tplc="E99A3B3A">
      <w:numFmt w:val="bullet"/>
      <w:lvlText w:val="•"/>
      <w:lvlJc w:val="left"/>
      <w:pPr>
        <w:ind w:left="4586" w:hanging="372"/>
      </w:pPr>
      <w:rPr>
        <w:rFonts w:hint="default"/>
        <w:lang w:val="ru-RU" w:eastAsia="en-US" w:bidi="ar-SA"/>
      </w:rPr>
    </w:lvl>
    <w:lvl w:ilvl="5" w:tplc="6E309864">
      <w:numFmt w:val="bullet"/>
      <w:lvlText w:val="•"/>
      <w:lvlJc w:val="left"/>
      <w:pPr>
        <w:ind w:left="5563" w:hanging="372"/>
      </w:pPr>
      <w:rPr>
        <w:rFonts w:hint="default"/>
        <w:lang w:val="ru-RU" w:eastAsia="en-US" w:bidi="ar-SA"/>
      </w:rPr>
    </w:lvl>
    <w:lvl w:ilvl="6" w:tplc="E39454D4">
      <w:numFmt w:val="bullet"/>
      <w:lvlText w:val="•"/>
      <w:lvlJc w:val="left"/>
      <w:pPr>
        <w:ind w:left="6539" w:hanging="372"/>
      </w:pPr>
      <w:rPr>
        <w:rFonts w:hint="default"/>
        <w:lang w:val="ru-RU" w:eastAsia="en-US" w:bidi="ar-SA"/>
      </w:rPr>
    </w:lvl>
    <w:lvl w:ilvl="7" w:tplc="ADE6F3C8">
      <w:numFmt w:val="bullet"/>
      <w:lvlText w:val="•"/>
      <w:lvlJc w:val="left"/>
      <w:pPr>
        <w:ind w:left="7516" w:hanging="372"/>
      </w:pPr>
      <w:rPr>
        <w:rFonts w:hint="default"/>
        <w:lang w:val="ru-RU" w:eastAsia="en-US" w:bidi="ar-SA"/>
      </w:rPr>
    </w:lvl>
    <w:lvl w:ilvl="8" w:tplc="E1006F96">
      <w:numFmt w:val="bullet"/>
      <w:lvlText w:val="•"/>
      <w:lvlJc w:val="left"/>
      <w:pPr>
        <w:ind w:left="8493" w:hanging="372"/>
      </w:pPr>
      <w:rPr>
        <w:rFonts w:hint="default"/>
        <w:lang w:val="ru-RU" w:eastAsia="en-US" w:bidi="ar-SA"/>
      </w:rPr>
    </w:lvl>
  </w:abstractNum>
  <w:abstractNum w:abstractNumId="48" w15:restartNumberingAfterBreak="0">
    <w:nsid w:val="17553E75"/>
    <w:multiLevelType w:val="hybridMultilevel"/>
    <w:tmpl w:val="86A4C790"/>
    <w:lvl w:ilvl="0" w:tplc="9DA2D262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DE8532">
      <w:numFmt w:val="bullet"/>
      <w:lvlText w:val="•"/>
      <w:lvlJc w:val="left"/>
      <w:pPr>
        <w:ind w:left="628" w:hanging="166"/>
      </w:pPr>
      <w:rPr>
        <w:rFonts w:hint="default"/>
        <w:lang w:val="ru-RU" w:eastAsia="en-US" w:bidi="ar-SA"/>
      </w:rPr>
    </w:lvl>
    <w:lvl w:ilvl="2" w:tplc="484CF644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3" w:tplc="25E89DDC">
      <w:numFmt w:val="bullet"/>
      <w:lvlText w:val="•"/>
      <w:lvlJc w:val="left"/>
      <w:pPr>
        <w:ind w:left="1685" w:hanging="166"/>
      </w:pPr>
      <w:rPr>
        <w:rFonts w:hint="default"/>
        <w:lang w:val="ru-RU" w:eastAsia="en-US" w:bidi="ar-SA"/>
      </w:rPr>
    </w:lvl>
    <w:lvl w:ilvl="4" w:tplc="6D445EB0">
      <w:numFmt w:val="bullet"/>
      <w:lvlText w:val="•"/>
      <w:lvlJc w:val="left"/>
      <w:pPr>
        <w:ind w:left="2213" w:hanging="166"/>
      </w:pPr>
      <w:rPr>
        <w:rFonts w:hint="default"/>
        <w:lang w:val="ru-RU" w:eastAsia="en-US" w:bidi="ar-SA"/>
      </w:rPr>
    </w:lvl>
    <w:lvl w:ilvl="5" w:tplc="0A20E83C">
      <w:numFmt w:val="bullet"/>
      <w:lvlText w:val="•"/>
      <w:lvlJc w:val="left"/>
      <w:pPr>
        <w:ind w:left="2742" w:hanging="166"/>
      </w:pPr>
      <w:rPr>
        <w:rFonts w:hint="default"/>
        <w:lang w:val="ru-RU" w:eastAsia="en-US" w:bidi="ar-SA"/>
      </w:rPr>
    </w:lvl>
    <w:lvl w:ilvl="6" w:tplc="F8708E54">
      <w:numFmt w:val="bullet"/>
      <w:lvlText w:val="•"/>
      <w:lvlJc w:val="left"/>
      <w:pPr>
        <w:ind w:left="3270" w:hanging="166"/>
      </w:pPr>
      <w:rPr>
        <w:rFonts w:hint="default"/>
        <w:lang w:val="ru-RU" w:eastAsia="en-US" w:bidi="ar-SA"/>
      </w:rPr>
    </w:lvl>
    <w:lvl w:ilvl="7" w:tplc="D27686A2">
      <w:numFmt w:val="bullet"/>
      <w:lvlText w:val="•"/>
      <w:lvlJc w:val="left"/>
      <w:pPr>
        <w:ind w:left="3798" w:hanging="166"/>
      </w:pPr>
      <w:rPr>
        <w:rFonts w:hint="default"/>
        <w:lang w:val="ru-RU" w:eastAsia="en-US" w:bidi="ar-SA"/>
      </w:rPr>
    </w:lvl>
    <w:lvl w:ilvl="8" w:tplc="8E0E145E">
      <w:numFmt w:val="bullet"/>
      <w:lvlText w:val="•"/>
      <w:lvlJc w:val="left"/>
      <w:pPr>
        <w:ind w:left="4327" w:hanging="166"/>
      </w:pPr>
      <w:rPr>
        <w:rFonts w:hint="default"/>
        <w:lang w:val="ru-RU" w:eastAsia="en-US" w:bidi="ar-SA"/>
      </w:rPr>
    </w:lvl>
  </w:abstractNum>
  <w:abstractNum w:abstractNumId="49" w15:restartNumberingAfterBreak="0">
    <w:nsid w:val="18D010AF"/>
    <w:multiLevelType w:val="hybridMultilevel"/>
    <w:tmpl w:val="71CAC1C0"/>
    <w:lvl w:ilvl="0" w:tplc="7980B148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68696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2" w:tplc="AAB08CE2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5FA0FDF0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4" w:tplc="A8F65E38">
      <w:numFmt w:val="bullet"/>
      <w:lvlText w:val="•"/>
      <w:lvlJc w:val="left"/>
      <w:pPr>
        <w:ind w:left="2792" w:hanging="140"/>
      </w:pPr>
      <w:rPr>
        <w:rFonts w:hint="default"/>
        <w:lang w:val="ru-RU" w:eastAsia="en-US" w:bidi="ar-SA"/>
      </w:rPr>
    </w:lvl>
    <w:lvl w:ilvl="5" w:tplc="18AE38DA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6" w:tplc="671E7E76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7" w:tplc="F0080FE8">
      <w:numFmt w:val="bullet"/>
      <w:lvlText w:val="•"/>
      <w:lvlJc w:val="left"/>
      <w:pPr>
        <w:ind w:left="4706" w:hanging="140"/>
      </w:pPr>
      <w:rPr>
        <w:rFonts w:hint="default"/>
        <w:lang w:val="ru-RU" w:eastAsia="en-US" w:bidi="ar-SA"/>
      </w:rPr>
    </w:lvl>
    <w:lvl w:ilvl="8" w:tplc="81AC4B6E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18DD7EA7"/>
    <w:multiLevelType w:val="hybridMultilevel"/>
    <w:tmpl w:val="449EAF30"/>
    <w:lvl w:ilvl="0" w:tplc="342AB9A4">
      <w:numFmt w:val="bullet"/>
      <w:lvlText w:val="-"/>
      <w:lvlJc w:val="left"/>
      <w:pPr>
        <w:ind w:left="68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1C2FFC">
      <w:numFmt w:val="bullet"/>
      <w:lvlText w:val="•"/>
      <w:lvlJc w:val="left"/>
      <w:pPr>
        <w:ind w:left="1656" w:hanging="202"/>
      </w:pPr>
      <w:rPr>
        <w:rFonts w:hint="default"/>
        <w:lang w:val="ru-RU" w:eastAsia="en-US" w:bidi="ar-SA"/>
      </w:rPr>
    </w:lvl>
    <w:lvl w:ilvl="2" w:tplc="20721A68">
      <w:numFmt w:val="bullet"/>
      <w:lvlText w:val="•"/>
      <w:lvlJc w:val="left"/>
      <w:pPr>
        <w:ind w:left="2633" w:hanging="202"/>
      </w:pPr>
      <w:rPr>
        <w:rFonts w:hint="default"/>
        <w:lang w:val="ru-RU" w:eastAsia="en-US" w:bidi="ar-SA"/>
      </w:rPr>
    </w:lvl>
    <w:lvl w:ilvl="3" w:tplc="8B6E6656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4" w:tplc="78A60C22">
      <w:numFmt w:val="bullet"/>
      <w:lvlText w:val="•"/>
      <w:lvlJc w:val="left"/>
      <w:pPr>
        <w:ind w:left="4586" w:hanging="202"/>
      </w:pPr>
      <w:rPr>
        <w:rFonts w:hint="default"/>
        <w:lang w:val="ru-RU" w:eastAsia="en-US" w:bidi="ar-SA"/>
      </w:rPr>
    </w:lvl>
    <w:lvl w:ilvl="5" w:tplc="DFDA4F60">
      <w:numFmt w:val="bullet"/>
      <w:lvlText w:val="•"/>
      <w:lvlJc w:val="left"/>
      <w:pPr>
        <w:ind w:left="5563" w:hanging="202"/>
      </w:pPr>
      <w:rPr>
        <w:rFonts w:hint="default"/>
        <w:lang w:val="ru-RU" w:eastAsia="en-US" w:bidi="ar-SA"/>
      </w:rPr>
    </w:lvl>
    <w:lvl w:ilvl="6" w:tplc="6ABE7868">
      <w:numFmt w:val="bullet"/>
      <w:lvlText w:val="•"/>
      <w:lvlJc w:val="left"/>
      <w:pPr>
        <w:ind w:left="6539" w:hanging="202"/>
      </w:pPr>
      <w:rPr>
        <w:rFonts w:hint="default"/>
        <w:lang w:val="ru-RU" w:eastAsia="en-US" w:bidi="ar-SA"/>
      </w:rPr>
    </w:lvl>
    <w:lvl w:ilvl="7" w:tplc="B3A440DC">
      <w:numFmt w:val="bullet"/>
      <w:lvlText w:val="•"/>
      <w:lvlJc w:val="left"/>
      <w:pPr>
        <w:ind w:left="7516" w:hanging="202"/>
      </w:pPr>
      <w:rPr>
        <w:rFonts w:hint="default"/>
        <w:lang w:val="ru-RU" w:eastAsia="en-US" w:bidi="ar-SA"/>
      </w:rPr>
    </w:lvl>
    <w:lvl w:ilvl="8" w:tplc="C67ADA38">
      <w:numFmt w:val="bullet"/>
      <w:lvlText w:val="•"/>
      <w:lvlJc w:val="left"/>
      <w:pPr>
        <w:ind w:left="8493" w:hanging="202"/>
      </w:pPr>
      <w:rPr>
        <w:rFonts w:hint="default"/>
        <w:lang w:val="ru-RU" w:eastAsia="en-US" w:bidi="ar-SA"/>
      </w:rPr>
    </w:lvl>
  </w:abstractNum>
  <w:abstractNum w:abstractNumId="51" w15:restartNumberingAfterBreak="0">
    <w:nsid w:val="19B603A1"/>
    <w:multiLevelType w:val="hybridMultilevel"/>
    <w:tmpl w:val="AB16E9CC"/>
    <w:lvl w:ilvl="0" w:tplc="E506D7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2A35BC">
      <w:numFmt w:val="bullet"/>
      <w:lvlText w:val="•"/>
      <w:lvlJc w:val="left"/>
      <w:pPr>
        <w:ind w:left="666" w:hanging="140"/>
      </w:pPr>
      <w:rPr>
        <w:rFonts w:hint="default"/>
        <w:lang w:val="ru-RU" w:eastAsia="en-US" w:bidi="ar-SA"/>
      </w:rPr>
    </w:lvl>
    <w:lvl w:ilvl="2" w:tplc="B634760A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3" w:tplc="F8242B30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4" w:tplc="1D468FF8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5" w:tplc="806AEC44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6" w:tplc="B6184A28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7" w:tplc="2F78982A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8" w:tplc="00040848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1A0C0319"/>
    <w:multiLevelType w:val="hybridMultilevel"/>
    <w:tmpl w:val="03FC4CA8"/>
    <w:lvl w:ilvl="0" w:tplc="5E6CC032">
      <w:numFmt w:val="bullet"/>
      <w:lvlText w:val="-"/>
      <w:lvlJc w:val="left"/>
      <w:pPr>
        <w:ind w:left="682" w:hanging="202"/>
      </w:pPr>
      <w:rPr>
        <w:rFonts w:hint="default"/>
        <w:w w:val="100"/>
        <w:lang w:val="ru-RU" w:eastAsia="en-US" w:bidi="ar-SA"/>
      </w:rPr>
    </w:lvl>
    <w:lvl w:ilvl="1" w:tplc="C336680A">
      <w:numFmt w:val="bullet"/>
      <w:lvlText w:val="•"/>
      <w:lvlJc w:val="left"/>
      <w:pPr>
        <w:ind w:left="1656" w:hanging="202"/>
      </w:pPr>
      <w:rPr>
        <w:rFonts w:hint="default"/>
        <w:lang w:val="ru-RU" w:eastAsia="en-US" w:bidi="ar-SA"/>
      </w:rPr>
    </w:lvl>
    <w:lvl w:ilvl="2" w:tplc="D728C86C">
      <w:numFmt w:val="bullet"/>
      <w:lvlText w:val="•"/>
      <w:lvlJc w:val="left"/>
      <w:pPr>
        <w:ind w:left="2633" w:hanging="202"/>
      </w:pPr>
      <w:rPr>
        <w:rFonts w:hint="default"/>
        <w:lang w:val="ru-RU" w:eastAsia="en-US" w:bidi="ar-SA"/>
      </w:rPr>
    </w:lvl>
    <w:lvl w:ilvl="3" w:tplc="65CEF69E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4" w:tplc="CF2C4422">
      <w:numFmt w:val="bullet"/>
      <w:lvlText w:val="•"/>
      <w:lvlJc w:val="left"/>
      <w:pPr>
        <w:ind w:left="4586" w:hanging="202"/>
      </w:pPr>
      <w:rPr>
        <w:rFonts w:hint="default"/>
        <w:lang w:val="ru-RU" w:eastAsia="en-US" w:bidi="ar-SA"/>
      </w:rPr>
    </w:lvl>
    <w:lvl w:ilvl="5" w:tplc="5B1E073E">
      <w:numFmt w:val="bullet"/>
      <w:lvlText w:val="•"/>
      <w:lvlJc w:val="left"/>
      <w:pPr>
        <w:ind w:left="5563" w:hanging="202"/>
      </w:pPr>
      <w:rPr>
        <w:rFonts w:hint="default"/>
        <w:lang w:val="ru-RU" w:eastAsia="en-US" w:bidi="ar-SA"/>
      </w:rPr>
    </w:lvl>
    <w:lvl w:ilvl="6" w:tplc="17789C66">
      <w:numFmt w:val="bullet"/>
      <w:lvlText w:val="•"/>
      <w:lvlJc w:val="left"/>
      <w:pPr>
        <w:ind w:left="6539" w:hanging="202"/>
      </w:pPr>
      <w:rPr>
        <w:rFonts w:hint="default"/>
        <w:lang w:val="ru-RU" w:eastAsia="en-US" w:bidi="ar-SA"/>
      </w:rPr>
    </w:lvl>
    <w:lvl w:ilvl="7" w:tplc="66A8D2D8">
      <w:numFmt w:val="bullet"/>
      <w:lvlText w:val="•"/>
      <w:lvlJc w:val="left"/>
      <w:pPr>
        <w:ind w:left="7516" w:hanging="202"/>
      </w:pPr>
      <w:rPr>
        <w:rFonts w:hint="default"/>
        <w:lang w:val="ru-RU" w:eastAsia="en-US" w:bidi="ar-SA"/>
      </w:rPr>
    </w:lvl>
    <w:lvl w:ilvl="8" w:tplc="33AE0416">
      <w:numFmt w:val="bullet"/>
      <w:lvlText w:val="•"/>
      <w:lvlJc w:val="left"/>
      <w:pPr>
        <w:ind w:left="8493" w:hanging="202"/>
      </w:pPr>
      <w:rPr>
        <w:rFonts w:hint="default"/>
        <w:lang w:val="ru-RU" w:eastAsia="en-US" w:bidi="ar-SA"/>
      </w:rPr>
    </w:lvl>
  </w:abstractNum>
  <w:abstractNum w:abstractNumId="53" w15:restartNumberingAfterBreak="0">
    <w:nsid w:val="1A4916EB"/>
    <w:multiLevelType w:val="hybridMultilevel"/>
    <w:tmpl w:val="BBA0812C"/>
    <w:lvl w:ilvl="0" w:tplc="D700DCD8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258E2AC">
      <w:numFmt w:val="bullet"/>
      <w:lvlText w:val="•"/>
      <w:lvlJc w:val="left"/>
      <w:pPr>
        <w:ind w:left="1656" w:hanging="204"/>
      </w:pPr>
      <w:rPr>
        <w:rFonts w:hint="default"/>
        <w:lang w:val="ru-RU" w:eastAsia="en-US" w:bidi="ar-SA"/>
      </w:rPr>
    </w:lvl>
    <w:lvl w:ilvl="2" w:tplc="A1B66830">
      <w:numFmt w:val="bullet"/>
      <w:lvlText w:val="•"/>
      <w:lvlJc w:val="left"/>
      <w:pPr>
        <w:ind w:left="2633" w:hanging="204"/>
      </w:pPr>
      <w:rPr>
        <w:rFonts w:hint="default"/>
        <w:lang w:val="ru-RU" w:eastAsia="en-US" w:bidi="ar-SA"/>
      </w:rPr>
    </w:lvl>
    <w:lvl w:ilvl="3" w:tplc="7026DACA">
      <w:numFmt w:val="bullet"/>
      <w:lvlText w:val="•"/>
      <w:lvlJc w:val="left"/>
      <w:pPr>
        <w:ind w:left="3609" w:hanging="204"/>
      </w:pPr>
      <w:rPr>
        <w:rFonts w:hint="default"/>
        <w:lang w:val="ru-RU" w:eastAsia="en-US" w:bidi="ar-SA"/>
      </w:rPr>
    </w:lvl>
    <w:lvl w:ilvl="4" w:tplc="20B6314E">
      <w:numFmt w:val="bullet"/>
      <w:lvlText w:val="•"/>
      <w:lvlJc w:val="left"/>
      <w:pPr>
        <w:ind w:left="4586" w:hanging="204"/>
      </w:pPr>
      <w:rPr>
        <w:rFonts w:hint="default"/>
        <w:lang w:val="ru-RU" w:eastAsia="en-US" w:bidi="ar-SA"/>
      </w:rPr>
    </w:lvl>
    <w:lvl w:ilvl="5" w:tplc="DE54CDA4">
      <w:numFmt w:val="bullet"/>
      <w:lvlText w:val="•"/>
      <w:lvlJc w:val="left"/>
      <w:pPr>
        <w:ind w:left="5563" w:hanging="204"/>
      </w:pPr>
      <w:rPr>
        <w:rFonts w:hint="default"/>
        <w:lang w:val="ru-RU" w:eastAsia="en-US" w:bidi="ar-SA"/>
      </w:rPr>
    </w:lvl>
    <w:lvl w:ilvl="6" w:tplc="B3E61426">
      <w:numFmt w:val="bullet"/>
      <w:lvlText w:val="•"/>
      <w:lvlJc w:val="left"/>
      <w:pPr>
        <w:ind w:left="6539" w:hanging="204"/>
      </w:pPr>
      <w:rPr>
        <w:rFonts w:hint="default"/>
        <w:lang w:val="ru-RU" w:eastAsia="en-US" w:bidi="ar-SA"/>
      </w:rPr>
    </w:lvl>
    <w:lvl w:ilvl="7" w:tplc="5936D2E2">
      <w:numFmt w:val="bullet"/>
      <w:lvlText w:val="•"/>
      <w:lvlJc w:val="left"/>
      <w:pPr>
        <w:ind w:left="7516" w:hanging="204"/>
      </w:pPr>
      <w:rPr>
        <w:rFonts w:hint="default"/>
        <w:lang w:val="ru-RU" w:eastAsia="en-US" w:bidi="ar-SA"/>
      </w:rPr>
    </w:lvl>
    <w:lvl w:ilvl="8" w:tplc="CFEE5A04">
      <w:numFmt w:val="bullet"/>
      <w:lvlText w:val="•"/>
      <w:lvlJc w:val="left"/>
      <w:pPr>
        <w:ind w:left="8493" w:hanging="204"/>
      </w:pPr>
      <w:rPr>
        <w:rFonts w:hint="default"/>
        <w:lang w:val="ru-RU" w:eastAsia="en-US" w:bidi="ar-SA"/>
      </w:rPr>
    </w:lvl>
  </w:abstractNum>
  <w:abstractNum w:abstractNumId="54" w15:restartNumberingAfterBreak="0">
    <w:nsid w:val="1B3D2676"/>
    <w:multiLevelType w:val="hybridMultilevel"/>
    <w:tmpl w:val="83E0C772"/>
    <w:lvl w:ilvl="0" w:tplc="07468992">
      <w:numFmt w:val="bullet"/>
      <w:lvlText w:val="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32A3604">
      <w:numFmt w:val="bullet"/>
      <w:lvlText w:val="-"/>
      <w:lvlJc w:val="left"/>
      <w:pPr>
        <w:ind w:left="682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8449276">
      <w:numFmt w:val="bullet"/>
      <w:lvlText w:val="•"/>
      <w:lvlJc w:val="left"/>
      <w:pPr>
        <w:ind w:left="2405" w:hanging="344"/>
      </w:pPr>
      <w:rPr>
        <w:rFonts w:hint="default"/>
        <w:lang w:val="ru-RU" w:eastAsia="en-US" w:bidi="ar-SA"/>
      </w:rPr>
    </w:lvl>
    <w:lvl w:ilvl="3" w:tplc="3E940F64">
      <w:numFmt w:val="bullet"/>
      <w:lvlText w:val="•"/>
      <w:lvlJc w:val="left"/>
      <w:pPr>
        <w:ind w:left="3410" w:hanging="344"/>
      </w:pPr>
      <w:rPr>
        <w:rFonts w:hint="default"/>
        <w:lang w:val="ru-RU" w:eastAsia="en-US" w:bidi="ar-SA"/>
      </w:rPr>
    </w:lvl>
    <w:lvl w:ilvl="4" w:tplc="D57C7520">
      <w:numFmt w:val="bullet"/>
      <w:lvlText w:val="•"/>
      <w:lvlJc w:val="left"/>
      <w:pPr>
        <w:ind w:left="4415" w:hanging="344"/>
      </w:pPr>
      <w:rPr>
        <w:rFonts w:hint="default"/>
        <w:lang w:val="ru-RU" w:eastAsia="en-US" w:bidi="ar-SA"/>
      </w:rPr>
    </w:lvl>
    <w:lvl w:ilvl="5" w:tplc="C5C4A94A">
      <w:numFmt w:val="bullet"/>
      <w:lvlText w:val="•"/>
      <w:lvlJc w:val="left"/>
      <w:pPr>
        <w:ind w:left="5420" w:hanging="344"/>
      </w:pPr>
      <w:rPr>
        <w:rFonts w:hint="default"/>
        <w:lang w:val="ru-RU" w:eastAsia="en-US" w:bidi="ar-SA"/>
      </w:rPr>
    </w:lvl>
    <w:lvl w:ilvl="6" w:tplc="0A3E464A">
      <w:numFmt w:val="bullet"/>
      <w:lvlText w:val="•"/>
      <w:lvlJc w:val="left"/>
      <w:pPr>
        <w:ind w:left="6425" w:hanging="344"/>
      </w:pPr>
      <w:rPr>
        <w:rFonts w:hint="default"/>
        <w:lang w:val="ru-RU" w:eastAsia="en-US" w:bidi="ar-SA"/>
      </w:rPr>
    </w:lvl>
    <w:lvl w:ilvl="7" w:tplc="1A38538C">
      <w:numFmt w:val="bullet"/>
      <w:lvlText w:val="•"/>
      <w:lvlJc w:val="left"/>
      <w:pPr>
        <w:ind w:left="7430" w:hanging="344"/>
      </w:pPr>
      <w:rPr>
        <w:rFonts w:hint="default"/>
        <w:lang w:val="ru-RU" w:eastAsia="en-US" w:bidi="ar-SA"/>
      </w:rPr>
    </w:lvl>
    <w:lvl w:ilvl="8" w:tplc="9B800E84">
      <w:numFmt w:val="bullet"/>
      <w:lvlText w:val="•"/>
      <w:lvlJc w:val="left"/>
      <w:pPr>
        <w:ind w:left="8436" w:hanging="344"/>
      </w:pPr>
      <w:rPr>
        <w:rFonts w:hint="default"/>
        <w:lang w:val="ru-RU" w:eastAsia="en-US" w:bidi="ar-SA"/>
      </w:rPr>
    </w:lvl>
  </w:abstractNum>
  <w:abstractNum w:abstractNumId="55" w15:restartNumberingAfterBreak="0">
    <w:nsid w:val="1B6E0913"/>
    <w:multiLevelType w:val="hybridMultilevel"/>
    <w:tmpl w:val="A0A6AB92"/>
    <w:lvl w:ilvl="0" w:tplc="A7120C22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4360A">
      <w:numFmt w:val="bullet"/>
      <w:lvlText w:val="•"/>
      <w:lvlJc w:val="left"/>
      <w:pPr>
        <w:ind w:left="628" w:hanging="192"/>
      </w:pPr>
      <w:rPr>
        <w:rFonts w:hint="default"/>
        <w:lang w:val="ru-RU" w:eastAsia="en-US" w:bidi="ar-SA"/>
      </w:rPr>
    </w:lvl>
    <w:lvl w:ilvl="2" w:tplc="87788D2E">
      <w:numFmt w:val="bullet"/>
      <w:lvlText w:val="•"/>
      <w:lvlJc w:val="left"/>
      <w:pPr>
        <w:ind w:left="1156" w:hanging="192"/>
      </w:pPr>
      <w:rPr>
        <w:rFonts w:hint="default"/>
        <w:lang w:val="ru-RU" w:eastAsia="en-US" w:bidi="ar-SA"/>
      </w:rPr>
    </w:lvl>
    <w:lvl w:ilvl="3" w:tplc="84A06270">
      <w:numFmt w:val="bullet"/>
      <w:lvlText w:val="•"/>
      <w:lvlJc w:val="left"/>
      <w:pPr>
        <w:ind w:left="1685" w:hanging="192"/>
      </w:pPr>
      <w:rPr>
        <w:rFonts w:hint="default"/>
        <w:lang w:val="ru-RU" w:eastAsia="en-US" w:bidi="ar-SA"/>
      </w:rPr>
    </w:lvl>
    <w:lvl w:ilvl="4" w:tplc="FE048778">
      <w:numFmt w:val="bullet"/>
      <w:lvlText w:val="•"/>
      <w:lvlJc w:val="left"/>
      <w:pPr>
        <w:ind w:left="2213" w:hanging="192"/>
      </w:pPr>
      <w:rPr>
        <w:rFonts w:hint="default"/>
        <w:lang w:val="ru-RU" w:eastAsia="en-US" w:bidi="ar-SA"/>
      </w:rPr>
    </w:lvl>
    <w:lvl w:ilvl="5" w:tplc="990E2162">
      <w:numFmt w:val="bullet"/>
      <w:lvlText w:val="•"/>
      <w:lvlJc w:val="left"/>
      <w:pPr>
        <w:ind w:left="2742" w:hanging="192"/>
      </w:pPr>
      <w:rPr>
        <w:rFonts w:hint="default"/>
        <w:lang w:val="ru-RU" w:eastAsia="en-US" w:bidi="ar-SA"/>
      </w:rPr>
    </w:lvl>
    <w:lvl w:ilvl="6" w:tplc="30EC178C">
      <w:numFmt w:val="bullet"/>
      <w:lvlText w:val="•"/>
      <w:lvlJc w:val="left"/>
      <w:pPr>
        <w:ind w:left="3270" w:hanging="192"/>
      </w:pPr>
      <w:rPr>
        <w:rFonts w:hint="default"/>
        <w:lang w:val="ru-RU" w:eastAsia="en-US" w:bidi="ar-SA"/>
      </w:rPr>
    </w:lvl>
    <w:lvl w:ilvl="7" w:tplc="C5D2B276">
      <w:numFmt w:val="bullet"/>
      <w:lvlText w:val="•"/>
      <w:lvlJc w:val="left"/>
      <w:pPr>
        <w:ind w:left="3798" w:hanging="192"/>
      </w:pPr>
      <w:rPr>
        <w:rFonts w:hint="default"/>
        <w:lang w:val="ru-RU" w:eastAsia="en-US" w:bidi="ar-SA"/>
      </w:rPr>
    </w:lvl>
    <w:lvl w:ilvl="8" w:tplc="F2EABB88">
      <w:numFmt w:val="bullet"/>
      <w:lvlText w:val="•"/>
      <w:lvlJc w:val="left"/>
      <w:pPr>
        <w:ind w:left="4327" w:hanging="192"/>
      </w:pPr>
      <w:rPr>
        <w:rFonts w:hint="default"/>
        <w:lang w:val="ru-RU" w:eastAsia="en-US" w:bidi="ar-SA"/>
      </w:rPr>
    </w:lvl>
  </w:abstractNum>
  <w:abstractNum w:abstractNumId="56" w15:restartNumberingAfterBreak="0">
    <w:nsid w:val="1BD85AD9"/>
    <w:multiLevelType w:val="hybridMultilevel"/>
    <w:tmpl w:val="041A955A"/>
    <w:lvl w:ilvl="0" w:tplc="15B2A7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EC3C6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FB487BE2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339A291C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5F78FA7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CCC07D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03508E5C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0BEA91C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FF06E96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1CCF6CBF"/>
    <w:multiLevelType w:val="hybridMultilevel"/>
    <w:tmpl w:val="6852A08E"/>
    <w:lvl w:ilvl="0" w:tplc="F72C1190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6C7862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BFCEECDC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7B32C154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4D82012E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9AF08D32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48984F98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D8B6780E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20D4AFE4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58" w15:restartNumberingAfterBreak="0">
    <w:nsid w:val="1D167AF3"/>
    <w:multiLevelType w:val="hybridMultilevel"/>
    <w:tmpl w:val="44DAE268"/>
    <w:lvl w:ilvl="0" w:tplc="32149EA8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7ABF6E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68A29CDC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2018BC78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EA2C26C8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46FCB060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C5FCDD1C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347CE170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2676D7E4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59" w15:restartNumberingAfterBreak="0">
    <w:nsid w:val="1D3A74F6"/>
    <w:multiLevelType w:val="hybridMultilevel"/>
    <w:tmpl w:val="A7E20DFC"/>
    <w:lvl w:ilvl="0" w:tplc="E5F21FC8">
      <w:numFmt w:val="bullet"/>
      <w:lvlText w:val=""/>
      <w:lvlJc w:val="left"/>
      <w:pPr>
        <w:ind w:left="157" w:hanging="193"/>
      </w:pPr>
      <w:rPr>
        <w:rFonts w:ascii="Symbol" w:eastAsia="Symbol" w:hAnsi="Symbol" w:cs="Symbol" w:hint="default"/>
        <w:w w:val="119"/>
        <w:sz w:val="16"/>
        <w:szCs w:val="16"/>
        <w:lang w:val="ru-RU" w:eastAsia="en-US" w:bidi="ar-SA"/>
      </w:rPr>
    </w:lvl>
    <w:lvl w:ilvl="1" w:tplc="A970CE00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0341700">
      <w:numFmt w:val="bullet"/>
      <w:lvlText w:val="-"/>
      <w:lvlJc w:val="left"/>
      <w:pPr>
        <w:ind w:left="22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BDA6416">
      <w:numFmt w:val="bullet"/>
      <w:lvlText w:val="•"/>
      <w:lvlJc w:val="left"/>
      <w:pPr>
        <w:ind w:left="435" w:hanging="180"/>
      </w:pPr>
      <w:rPr>
        <w:rFonts w:hint="default"/>
        <w:lang w:val="ru-RU" w:eastAsia="en-US" w:bidi="ar-SA"/>
      </w:rPr>
    </w:lvl>
    <w:lvl w:ilvl="4" w:tplc="345276B2">
      <w:numFmt w:val="bullet"/>
      <w:lvlText w:val="•"/>
      <w:lvlJc w:val="left"/>
      <w:pPr>
        <w:ind w:left="430" w:hanging="180"/>
      </w:pPr>
      <w:rPr>
        <w:rFonts w:hint="default"/>
        <w:lang w:val="ru-RU" w:eastAsia="en-US" w:bidi="ar-SA"/>
      </w:rPr>
    </w:lvl>
    <w:lvl w:ilvl="5" w:tplc="30CA24CC">
      <w:numFmt w:val="bullet"/>
      <w:lvlText w:val="•"/>
      <w:lvlJc w:val="left"/>
      <w:pPr>
        <w:ind w:left="425" w:hanging="180"/>
      </w:pPr>
      <w:rPr>
        <w:rFonts w:hint="default"/>
        <w:lang w:val="ru-RU" w:eastAsia="en-US" w:bidi="ar-SA"/>
      </w:rPr>
    </w:lvl>
    <w:lvl w:ilvl="6" w:tplc="049E8B74">
      <w:numFmt w:val="bullet"/>
      <w:lvlText w:val="•"/>
      <w:lvlJc w:val="left"/>
      <w:pPr>
        <w:ind w:left="420" w:hanging="180"/>
      </w:pPr>
      <w:rPr>
        <w:rFonts w:hint="default"/>
        <w:lang w:val="ru-RU" w:eastAsia="en-US" w:bidi="ar-SA"/>
      </w:rPr>
    </w:lvl>
    <w:lvl w:ilvl="7" w:tplc="44FE1472">
      <w:numFmt w:val="bullet"/>
      <w:lvlText w:val="•"/>
      <w:lvlJc w:val="left"/>
      <w:pPr>
        <w:ind w:left="415" w:hanging="180"/>
      </w:pPr>
      <w:rPr>
        <w:rFonts w:hint="default"/>
        <w:lang w:val="ru-RU" w:eastAsia="en-US" w:bidi="ar-SA"/>
      </w:rPr>
    </w:lvl>
    <w:lvl w:ilvl="8" w:tplc="B1162C04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1DEC0F06"/>
    <w:multiLevelType w:val="hybridMultilevel"/>
    <w:tmpl w:val="206C284E"/>
    <w:lvl w:ilvl="0" w:tplc="A00C7DE2">
      <w:start w:val="1"/>
      <w:numFmt w:val="decimal"/>
      <w:lvlText w:val="%1."/>
      <w:lvlJc w:val="left"/>
      <w:pPr>
        <w:ind w:left="16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9AFAEE">
      <w:numFmt w:val="bullet"/>
      <w:lvlText w:val="•"/>
      <w:lvlJc w:val="left"/>
      <w:pPr>
        <w:ind w:left="2556" w:hanging="281"/>
      </w:pPr>
      <w:rPr>
        <w:rFonts w:hint="default"/>
        <w:lang w:val="ru-RU" w:eastAsia="en-US" w:bidi="ar-SA"/>
      </w:rPr>
    </w:lvl>
    <w:lvl w:ilvl="2" w:tplc="433807D2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3" w:tplc="791A44A4">
      <w:numFmt w:val="bullet"/>
      <w:lvlText w:val="•"/>
      <w:lvlJc w:val="left"/>
      <w:pPr>
        <w:ind w:left="4309" w:hanging="281"/>
      </w:pPr>
      <w:rPr>
        <w:rFonts w:hint="default"/>
        <w:lang w:val="ru-RU" w:eastAsia="en-US" w:bidi="ar-SA"/>
      </w:rPr>
    </w:lvl>
    <w:lvl w:ilvl="4" w:tplc="968CDE42">
      <w:numFmt w:val="bullet"/>
      <w:lvlText w:val="•"/>
      <w:lvlJc w:val="left"/>
      <w:pPr>
        <w:ind w:left="5186" w:hanging="281"/>
      </w:pPr>
      <w:rPr>
        <w:rFonts w:hint="default"/>
        <w:lang w:val="ru-RU" w:eastAsia="en-US" w:bidi="ar-SA"/>
      </w:rPr>
    </w:lvl>
    <w:lvl w:ilvl="5" w:tplc="4C860F46">
      <w:numFmt w:val="bullet"/>
      <w:lvlText w:val="•"/>
      <w:lvlJc w:val="left"/>
      <w:pPr>
        <w:ind w:left="6063" w:hanging="281"/>
      </w:pPr>
      <w:rPr>
        <w:rFonts w:hint="default"/>
        <w:lang w:val="ru-RU" w:eastAsia="en-US" w:bidi="ar-SA"/>
      </w:rPr>
    </w:lvl>
    <w:lvl w:ilvl="6" w:tplc="4214884E">
      <w:numFmt w:val="bullet"/>
      <w:lvlText w:val="•"/>
      <w:lvlJc w:val="left"/>
      <w:pPr>
        <w:ind w:left="6939" w:hanging="281"/>
      </w:pPr>
      <w:rPr>
        <w:rFonts w:hint="default"/>
        <w:lang w:val="ru-RU" w:eastAsia="en-US" w:bidi="ar-SA"/>
      </w:rPr>
    </w:lvl>
    <w:lvl w:ilvl="7" w:tplc="B81EED42">
      <w:numFmt w:val="bullet"/>
      <w:lvlText w:val="•"/>
      <w:lvlJc w:val="left"/>
      <w:pPr>
        <w:ind w:left="7816" w:hanging="281"/>
      </w:pPr>
      <w:rPr>
        <w:rFonts w:hint="default"/>
        <w:lang w:val="ru-RU" w:eastAsia="en-US" w:bidi="ar-SA"/>
      </w:rPr>
    </w:lvl>
    <w:lvl w:ilvl="8" w:tplc="95903128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</w:abstractNum>
  <w:abstractNum w:abstractNumId="61" w15:restartNumberingAfterBreak="0">
    <w:nsid w:val="1E042B10"/>
    <w:multiLevelType w:val="hybridMultilevel"/>
    <w:tmpl w:val="96A4BDB4"/>
    <w:lvl w:ilvl="0" w:tplc="12CA44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41194">
      <w:numFmt w:val="bullet"/>
      <w:lvlText w:val="•"/>
      <w:lvlJc w:val="left"/>
      <w:pPr>
        <w:ind w:left="666" w:hanging="140"/>
      </w:pPr>
      <w:rPr>
        <w:rFonts w:hint="default"/>
        <w:lang w:val="ru-RU" w:eastAsia="en-US" w:bidi="ar-SA"/>
      </w:rPr>
    </w:lvl>
    <w:lvl w:ilvl="2" w:tplc="C338E752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3" w:tplc="D7EC1F70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4" w:tplc="5BD4575C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5" w:tplc="B7E421DA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6" w:tplc="2CD09C12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7" w:tplc="CACC9EBC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8" w:tplc="0CD4A22A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1E293E8E"/>
    <w:multiLevelType w:val="hybridMultilevel"/>
    <w:tmpl w:val="432EADA4"/>
    <w:lvl w:ilvl="0" w:tplc="0C906476">
      <w:start w:val="1"/>
      <w:numFmt w:val="decimal"/>
      <w:lvlText w:val="%1."/>
      <w:lvlJc w:val="left"/>
      <w:pPr>
        <w:ind w:left="682" w:hanging="4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F2E32E">
      <w:numFmt w:val="bullet"/>
      <w:lvlText w:val="•"/>
      <w:lvlJc w:val="left"/>
      <w:pPr>
        <w:ind w:left="1656" w:hanging="403"/>
      </w:pPr>
      <w:rPr>
        <w:rFonts w:hint="default"/>
        <w:lang w:val="ru-RU" w:eastAsia="en-US" w:bidi="ar-SA"/>
      </w:rPr>
    </w:lvl>
    <w:lvl w:ilvl="2" w:tplc="EBF24110">
      <w:numFmt w:val="bullet"/>
      <w:lvlText w:val="•"/>
      <w:lvlJc w:val="left"/>
      <w:pPr>
        <w:ind w:left="2633" w:hanging="403"/>
      </w:pPr>
      <w:rPr>
        <w:rFonts w:hint="default"/>
        <w:lang w:val="ru-RU" w:eastAsia="en-US" w:bidi="ar-SA"/>
      </w:rPr>
    </w:lvl>
    <w:lvl w:ilvl="3" w:tplc="794CD09E">
      <w:numFmt w:val="bullet"/>
      <w:lvlText w:val="•"/>
      <w:lvlJc w:val="left"/>
      <w:pPr>
        <w:ind w:left="3609" w:hanging="403"/>
      </w:pPr>
      <w:rPr>
        <w:rFonts w:hint="default"/>
        <w:lang w:val="ru-RU" w:eastAsia="en-US" w:bidi="ar-SA"/>
      </w:rPr>
    </w:lvl>
    <w:lvl w:ilvl="4" w:tplc="CFC44818">
      <w:numFmt w:val="bullet"/>
      <w:lvlText w:val="•"/>
      <w:lvlJc w:val="left"/>
      <w:pPr>
        <w:ind w:left="4586" w:hanging="403"/>
      </w:pPr>
      <w:rPr>
        <w:rFonts w:hint="default"/>
        <w:lang w:val="ru-RU" w:eastAsia="en-US" w:bidi="ar-SA"/>
      </w:rPr>
    </w:lvl>
    <w:lvl w:ilvl="5" w:tplc="1BE819CA">
      <w:numFmt w:val="bullet"/>
      <w:lvlText w:val="•"/>
      <w:lvlJc w:val="left"/>
      <w:pPr>
        <w:ind w:left="5563" w:hanging="403"/>
      </w:pPr>
      <w:rPr>
        <w:rFonts w:hint="default"/>
        <w:lang w:val="ru-RU" w:eastAsia="en-US" w:bidi="ar-SA"/>
      </w:rPr>
    </w:lvl>
    <w:lvl w:ilvl="6" w:tplc="DD86E52C">
      <w:numFmt w:val="bullet"/>
      <w:lvlText w:val="•"/>
      <w:lvlJc w:val="left"/>
      <w:pPr>
        <w:ind w:left="6539" w:hanging="403"/>
      </w:pPr>
      <w:rPr>
        <w:rFonts w:hint="default"/>
        <w:lang w:val="ru-RU" w:eastAsia="en-US" w:bidi="ar-SA"/>
      </w:rPr>
    </w:lvl>
    <w:lvl w:ilvl="7" w:tplc="4B320E9E">
      <w:numFmt w:val="bullet"/>
      <w:lvlText w:val="•"/>
      <w:lvlJc w:val="left"/>
      <w:pPr>
        <w:ind w:left="7516" w:hanging="403"/>
      </w:pPr>
      <w:rPr>
        <w:rFonts w:hint="default"/>
        <w:lang w:val="ru-RU" w:eastAsia="en-US" w:bidi="ar-SA"/>
      </w:rPr>
    </w:lvl>
    <w:lvl w:ilvl="8" w:tplc="14766616">
      <w:numFmt w:val="bullet"/>
      <w:lvlText w:val="•"/>
      <w:lvlJc w:val="left"/>
      <w:pPr>
        <w:ind w:left="8493" w:hanging="403"/>
      </w:pPr>
      <w:rPr>
        <w:rFonts w:hint="default"/>
        <w:lang w:val="ru-RU" w:eastAsia="en-US" w:bidi="ar-SA"/>
      </w:rPr>
    </w:lvl>
  </w:abstractNum>
  <w:abstractNum w:abstractNumId="63" w15:restartNumberingAfterBreak="0">
    <w:nsid w:val="1F0D5E5A"/>
    <w:multiLevelType w:val="hybridMultilevel"/>
    <w:tmpl w:val="D458B15C"/>
    <w:lvl w:ilvl="0" w:tplc="AD843E84">
      <w:numFmt w:val="bullet"/>
      <w:lvlText w:val="-"/>
      <w:lvlJc w:val="left"/>
      <w:pPr>
        <w:ind w:left="68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B25F4A">
      <w:numFmt w:val="bullet"/>
      <w:lvlText w:val="•"/>
      <w:lvlJc w:val="left"/>
      <w:pPr>
        <w:ind w:left="1656" w:hanging="180"/>
      </w:pPr>
      <w:rPr>
        <w:rFonts w:hint="default"/>
        <w:lang w:val="ru-RU" w:eastAsia="en-US" w:bidi="ar-SA"/>
      </w:rPr>
    </w:lvl>
    <w:lvl w:ilvl="2" w:tplc="120819EE">
      <w:numFmt w:val="bullet"/>
      <w:lvlText w:val="•"/>
      <w:lvlJc w:val="left"/>
      <w:pPr>
        <w:ind w:left="2633" w:hanging="180"/>
      </w:pPr>
      <w:rPr>
        <w:rFonts w:hint="default"/>
        <w:lang w:val="ru-RU" w:eastAsia="en-US" w:bidi="ar-SA"/>
      </w:rPr>
    </w:lvl>
    <w:lvl w:ilvl="3" w:tplc="16007544">
      <w:numFmt w:val="bullet"/>
      <w:lvlText w:val="•"/>
      <w:lvlJc w:val="left"/>
      <w:pPr>
        <w:ind w:left="3609" w:hanging="180"/>
      </w:pPr>
      <w:rPr>
        <w:rFonts w:hint="default"/>
        <w:lang w:val="ru-RU" w:eastAsia="en-US" w:bidi="ar-SA"/>
      </w:rPr>
    </w:lvl>
    <w:lvl w:ilvl="4" w:tplc="2648E5B0">
      <w:numFmt w:val="bullet"/>
      <w:lvlText w:val="•"/>
      <w:lvlJc w:val="left"/>
      <w:pPr>
        <w:ind w:left="4586" w:hanging="180"/>
      </w:pPr>
      <w:rPr>
        <w:rFonts w:hint="default"/>
        <w:lang w:val="ru-RU" w:eastAsia="en-US" w:bidi="ar-SA"/>
      </w:rPr>
    </w:lvl>
    <w:lvl w:ilvl="5" w:tplc="17AEEA68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58F066DC">
      <w:numFmt w:val="bullet"/>
      <w:lvlText w:val="•"/>
      <w:lvlJc w:val="left"/>
      <w:pPr>
        <w:ind w:left="6539" w:hanging="180"/>
      </w:pPr>
      <w:rPr>
        <w:rFonts w:hint="default"/>
        <w:lang w:val="ru-RU" w:eastAsia="en-US" w:bidi="ar-SA"/>
      </w:rPr>
    </w:lvl>
    <w:lvl w:ilvl="7" w:tplc="774E47D6">
      <w:numFmt w:val="bullet"/>
      <w:lvlText w:val="•"/>
      <w:lvlJc w:val="left"/>
      <w:pPr>
        <w:ind w:left="7516" w:hanging="180"/>
      </w:pPr>
      <w:rPr>
        <w:rFonts w:hint="default"/>
        <w:lang w:val="ru-RU" w:eastAsia="en-US" w:bidi="ar-SA"/>
      </w:rPr>
    </w:lvl>
    <w:lvl w:ilvl="8" w:tplc="6136CA9C">
      <w:numFmt w:val="bullet"/>
      <w:lvlText w:val="•"/>
      <w:lvlJc w:val="left"/>
      <w:pPr>
        <w:ind w:left="8493" w:hanging="180"/>
      </w:pPr>
      <w:rPr>
        <w:rFonts w:hint="default"/>
        <w:lang w:val="ru-RU" w:eastAsia="en-US" w:bidi="ar-SA"/>
      </w:rPr>
    </w:lvl>
  </w:abstractNum>
  <w:abstractNum w:abstractNumId="64" w15:restartNumberingAfterBreak="0">
    <w:nsid w:val="1F1767F8"/>
    <w:multiLevelType w:val="hybridMultilevel"/>
    <w:tmpl w:val="A34C45D4"/>
    <w:lvl w:ilvl="0" w:tplc="4E940E06">
      <w:numFmt w:val="bullet"/>
      <w:lvlText w:val=""/>
      <w:lvlJc w:val="left"/>
      <w:pPr>
        <w:ind w:left="10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E6DE20">
      <w:numFmt w:val="bullet"/>
      <w:lvlText w:val="•"/>
      <w:lvlJc w:val="left"/>
      <w:pPr>
        <w:ind w:left="628" w:hanging="269"/>
      </w:pPr>
      <w:rPr>
        <w:rFonts w:hint="default"/>
        <w:lang w:val="ru-RU" w:eastAsia="en-US" w:bidi="ar-SA"/>
      </w:rPr>
    </w:lvl>
    <w:lvl w:ilvl="2" w:tplc="2AEE4E0A">
      <w:numFmt w:val="bullet"/>
      <w:lvlText w:val="•"/>
      <w:lvlJc w:val="left"/>
      <w:pPr>
        <w:ind w:left="1156" w:hanging="269"/>
      </w:pPr>
      <w:rPr>
        <w:rFonts w:hint="default"/>
        <w:lang w:val="ru-RU" w:eastAsia="en-US" w:bidi="ar-SA"/>
      </w:rPr>
    </w:lvl>
    <w:lvl w:ilvl="3" w:tplc="6D246E4E">
      <w:numFmt w:val="bullet"/>
      <w:lvlText w:val="•"/>
      <w:lvlJc w:val="left"/>
      <w:pPr>
        <w:ind w:left="1685" w:hanging="269"/>
      </w:pPr>
      <w:rPr>
        <w:rFonts w:hint="default"/>
        <w:lang w:val="ru-RU" w:eastAsia="en-US" w:bidi="ar-SA"/>
      </w:rPr>
    </w:lvl>
    <w:lvl w:ilvl="4" w:tplc="13BA0D16">
      <w:numFmt w:val="bullet"/>
      <w:lvlText w:val="•"/>
      <w:lvlJc w:val="left"/>
      <w:pPr>
        <w:ind w:left="2213" w:hanging="269"/>
      </w:pPr>
      <w:rPr>
        <w:rFonts w:hint="default"/>
        <w:lang w:val="ru-RU" w:eastAsia="en-US" w:bidi="ar-SA"/>
      </w:rPr>
    </w:lvl>
    <w:lvl w:ilvl="5" w:tplc="4E4065C4">
      <w:numFmt w:val="bullet"/>
      <w:lvlText w:val="•"/>
      <w:lvlJc w:val="left"/>
      <w:pPr>
        <w:ind w:left="2742" w:hanging="269"/>
      </w:pPr>
      <w:rPr>
        <w:rFonts w:hint="default"/>
        <w:lang w:val="ru-RU" w:eastAsia="en-US" w:bidi="ar-SA"/>
      </w:rPr>
    </w:lvl>
    <w:lvl w:ilvl="6" w:tplc="7496055A">
      <w:numFmt w:val="bullet"/>
      <w:lvlText w:val="•"/>
      <w:lvlJc w:val="left"/>
      <w:pPr>
        <w:ind w:left="3270" w:hanging="269"/>
      </w:pPr>
      <w:rPr>
        <w:rFonts w:hint="default"/>
        <w:lang w:val="ru-RU" w:eastAsia="en-US" w:bidi="ar-SA"/>
      </w:rPr>
    </w:lvl>
    <w:lvl w:ilvl="7" w:tplc="8B106898">
      <w:numFmt w:val="bullet"/>
      <w:lvlText w:val="•"/>
      <w:lvlJc w:val="left"/>
      <w:pPr>
        <w:ind w:left="3798" w:hanging="269"/>
      </w:pPr>
      <w:rPr>
        <w:rFonts w:hint="default"/>
        <w:lang w:val="ru-RU" w:eastAsia="en-US" w:bidi="ar-SA"/>
      </w:rPr>
    </w:lvl>
    <w:lvl w:ilvl="8" w:tplc="03D21036">
      <w:numFmt w:val="bullet"/>
      <w:lvlText w:val="•"/>
      <w:lvlJc w:val="left"/>
      <w:pPr>
        <w:ind w:left="4327" w:hanging="269"/>
      </w:pPr>
      <w:rPr>
        <w:rFonts w:hint="default"/>
        <w:lang w:val="ru-RU" w:eastAsia="en-US" w:bidi="ar-SA"/>
      </w:rPr>
    </w:lvl>
  </w:abstractNum>
  <w:abstractNum w:abstractNumId="65" w15:restartNumberingAfterBreak="0">
    <w:nsid w:val="1F1936D1"/>
    <w:multiLevelType w:val="hybridMultilevel"/>
    <w:tmpl w:val="5F2A51F6"/>
    <w:lvl w:ilvl="0" w:tplc="B566A888">
      <w:numFmt w:val="bullet"/>
      <w:lvlText w:val="-"/>
      <w:lvlJc w:val="left"/>
      <w:pPr>
        <w:ind w:left="68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3CACCC">
      <w:numFmt w:val="bullet"/>
      <w:lvlText w:val="•"/>
      <w:lvlJc w:val="left"/>
      <w:pPr>
        <w:ind w:left="1642" w:hanging="216"/>
      </w:pPr>
      <w:rPr>
        <w:rFonts w:hint="default"/>
        <w:lang w:val="ru-RU" w:eastAsia="en-US" w:bidi="ar-SA"/>
      </w:rPr>
    </w:lvl>
    <w:lvl w:ilvl="2" w:tplc="8D3A6D58">
      <w:numFmt w:val="bullet"/>
      <w:lvlText w:val="•"/>
      <w:lvlJc w:val="left"/>
      <w:pPr>
        <w:ind w:left="2605" w:hanging="216"/>
      </w:pPr>
      <w:rPr>
        <w:rFonts w:hint="default"/>
        <w:lang w:val="ru-RU" w:eastAsia="en-US" w:bidi="ar-SA"/>
      </w:rPr>
    </w:lvl>
    <w:lvl w:ilvl="3" w:tplc="536CCC46">
      <w:numFmt w:val="bullet"/>
      <w:lvlText w:val="•"/>
      <w:lvlJc w:val="left"/>
      <w:pPr>
        <w:ind w:left="3567" w:hanging="216"/>
      </w:pPr>
      <w:rPr>
        <w:rFonts w:hint="default"/>
        <w:lang w:val="ru-RU" w:eastAsia="en-US" w:bidi="ar-SA"/>
      </w:rPr>
    </w:lvl>
    <w:lvl w:ilvl="4" w:tplc="541AB93C">
      <w:numFmt w:val="bullet"/>
      <w:lvlText w:val="•"/>
      <w:lvlJc w:val="left"/>
      <w:pPr>
        <w:ind w:left="4530" w:hanging="216"/>
      </w:pPr>
      <w:rPr>
        <w:rFonts w:hint="default"/>
        <w:lang w:val="ru-RU" w:eastAsia="en-US" w:bidi="ar-SA"/>
      </w:rPr>
    </w:lvl>
    <w:lvl w:ilvl="5" w:tplc="DB9EBC1C">
      <w:numFmt w:val="bullet"/>
      <w:lvlText w:val="•"/>
      <w:lvlJc w:val="left"/>
      <w:pPr>
        <w:ind w:left="5493" w:hanging="216"/>
      </w:pPr>
      <w:rPr>
        <w:rFonts w:hint="default"/>
        <w:lang w:val="ru-RU" w:eastAsia="en-US" w:bidi="ar-SA"/>
      </w:rPr>
    </w:lvl>
    <w:lvl w:ilvl="6" w:tplc="061CA52E">
      <w:numFmt w:val="bullet"/>
      <w:lvlText w:val="•"/>
      <w:lvlJc w:val="left"/>
      <w:pPr>
        <w:ind w:left="6455" w:hanging="216"/>
      </w:pPr>
      <w:rPr>
        <w:rFonts w:hint="default"/>
        <w:lang w:val="ru-RU" w:eastAsia="en-US" w:bidi="ar-SA"/>
      </w:rPr>
    </w:lvl>
    <w:lvl w:ilvl="7" w:tplc="438CD75A">
      <w:numFmt w:val="bullet"/>
      <w:lvlText w:val="•"/>
      <w:lvlJc w:val="left"/>
      <w:pPr>
        <w:ind w:left="7418" w:hanging="216"/>
      </w:pPr>
      <w:rPr>
        <w:rFonts w:hint="default"/>
        <w:lang w:val="ru-RU" w:eastAsia="en-US" w:bidi="ar-SA"/>
      </w:rPr>
    </w:lvl>
    <w:lvl w:ilvl="8" w:tplc="4D9EFCF2">
      <w:numFmt w:val="bullet"/>
      <w:lvlText w:val="•"/>
      <w:lvlJc w:val="left"/>
      <w:pPr>
        <w:ind w:left="8381" w:hanging="216"/>
      </w:pPr>
      <w:rPr>
        <w:rFonts w:hint="default"/>
        <w:lang w:val="ru-RU" w:eastAsia="en-US" w:bidi="ar-SA"/>
      </w:rPr>
    </w:lvl>
  </w:abstractNum>
  <w:abstractNum w:abstractNumId="66" w15:restartNumberingAfterBreak="0">
    <w:nsid w:val="20686E8B"/>
    <w:multiLevelType w:val="hybridMultilevel"/>
    <w:tmpl w:val="327E5DFC"/>
    <w:lvl w:ilvl="0" w:tplc="13D2A15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52E030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4EBE2742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636ED3C0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057CD9F2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BAEEEA68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3DCAD0C4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8BB2CAB6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2996B226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67" w15:restartNumberingAfterBreak="0">
    <w:nsid w:val="20C7368F"/>
    <w:multiLevelType w:val="hybridMultilevel"/>
    <w:tmpl w:val="977AAFA6"/>
    <w:lvl w:ilvl="0" w:tplc="E2EC17FC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8A722">
      <w:numFmt w:val="bullet"/>
      <w:lvlText w:val="•"/>
      <w:lvlJc w:val="left"/>
      <w:pPr>
        <w:ind w:left="628" w:hanging="267"/>
      </w:pPr>
      <w:rPr>
        <w:rFonts w:hint="default"/>
        <w:lang w:val="ru-RU" w:eastAsia="en-US" w:bidi="ar-SA"/>
      </w:rPr>
    </w:lvl>
    <w:lvl w:ilvl="2" w:tplc="690EA6AE">
      <w:numFmt w:val="bullet"/>
      <w:lvlText w:val="•"/>
      <w:lvlJc w:val="left"/>
      <w:pPr>
        <w:ind w:left="1156" w:hanging="267"/>
      </w:pPr>
      <w:rPr>
        <w:rFonts w:hint="default"/>
        <w:lang w:val="ru-RU" w:eastAsia="en-US" w:bidi="ar-SA"/>
      </w:rPr>
    </w:lvl>
    <w:lvl w:ilvl="3" w:tplc="DB1C8592">
      <w:numFmt w:val="bullet"/>
      <w:lvlText w:val="•"/>
      <w:lvlJc w:val="left"/>
      <w:pPr>
        <w:ind w:left="1685" w:hanging="267"/>
      </w:pPr>
      <w:rPr>
        <w:rFonts w:hint="default"/>
        <w:lang w:val="ru-RU" w:eastAsia="en-US" w:bidi="ar-SA"/>
      </w:rPr>
    </w:lvl>
    <w:lvl w:ilvl="4" w:tplc="C6121798">
      <w:numFmt w:val="bullet"/>
      <w:lvlText w:val="•"/>
      <w:lvlJc w:val="left"/>
      <w:pPr>
        <w:ind w:left="2213" w:hanging="267"/>
      </w:pPr>
      <w:rPr>
        <w:rFonts w:hint="default"/>
        <w:lang w:val="ru-RU" w:eastAsia="en-US" w:bidi="ar-SA"/>
      </w:rPr>
    </w:lvl>
    <w:lvl w:ilvl="5" w:tplc="A5CC0B4A">
      <w:numFmt w:val="bullet"/>
      <w:lvlText w:val="•"/>
      <w:lvlJc w:val="left"/>
      <w:pPr>
        <w:ind w:left="2742" w:hanging="267"/>
      </w:pPr>
      <w:rPr>
        <w:rFonts w:hint="default"/>
        <w:lang w:val="ru-RU" w:eastAsia="en-US" w:bidi="ar-SA"/>
      </w:rPr>
    </w:lvl>
    <w:lvl w:ilvl="6" w:tplc="649ACE2A">
      <w:numFmt w:val="bullet"/>
      <w:lvlText w:val="•"/>
      <w:lvlJc w:val="left"/>
      <w:pPr>
        <w:ind w:left="3270" w:hanging="267"/>
      </w:pPr>
      <w:rPr>
        <w:rFonts w:hint="default"/>
        <w:lang w:val="ru-RU" w:eastAsia="en-US" w:bidi="ar-SA"/>
      </w:rPr>
    </w:lvl>
    <w:lvl w:ilvl="7" w:tplc="9DDEE360">
      <w:numFmt w:val="bullet"/>
      <w:lvlText w:val="•"/>
      <w:lvlJc w:val="left"/>
      <w:pPr>
        <w:ind w:left="3798" w:hanging="267"/>
      </w:pPr>
      <w:rPr>
        <w:rFonts w:hint="default"/>
        <w:lang w:val="ru-RU" w:eastAsia="en-US" w:bidi="ar-SA"/>
      </w:rPr>
    </w:lvl>
    <w:lvl w:ilvl="8" w:tplc="64AA48E8">
      <w:numFmt w:val="bullet"/>
      <w:lvlText w:val="•"/>
      <w:lvlJc w:val="left"/>
      <w:pPr>
        <w:ind w:left="4327" w:hanging="267"/>
      </w:pPr>
      <w:rPr>
        <w:rFonts w:hint="default"/>
        <w:lang w:val="ru-RU" w:eastAsia="en-US" w:bidi="ar-SA"/>
      </w:rPr>
    </w:lvl>
  </w:abstractNum>
  <w:abstractNum w:abstractNumId="68" w15:restartNumberingAfterBreak="0">
    <w:nsid w:val="214503F1"/>
    <w:multiLevelType w:val="hybridMultilevel"/>
    <w:tmpl w:val="A71A3242"/>
    <w:lvl w:ilvl="0" w:tplc="9732FE28">
      <w:numFmt w:val="bullet"/>
      <w:lvlText w:val="-"/>
      <w:lvlJc w:val="left"/>
      <w:pPr>
        <w:ind w:left="107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CA37C2">
      <w:numFmt w:val="bullet"/>
      <w:lvlText w:val="•"/>
      <w:lvlJc w:val="left"/>
      <w:pPr>
        <w:ind w:left="777" w:hanging="252"/>
      </w:pPr>
      <w:rPr>
        <w:rFonts w:hint="default"/>
        <w:lang w:val="ru-RU" w:eastAsia="en-US" w:bidi="ar-SA"/>
      </w:rPr>
    </w:lvl>
    <w:lvl w:ilvl="2" w:tplc="5CFCB3D2">
      <w:numFmt w:val="bullet"/>
      <w:lvlText w:val="•"/>
      <w:lvlJc w:val="left"/>
      <w:pPr>
        <w:ind w:left="1455" w:hanging="252"/>
      </w:pPr>
      <w:rPr>
        <w:rFonts w:hint="default"/>
        <w:lang w:val="ru-RU" w:eastAsia="en-US" w:bidi="ar-SA"/>
      </w:rPr>
    </w:lvl>
    <w:lvl w:ilvl="3" w:tplc="055E5722">
      <w:numFmt w:val="bullet"/>
      <w:lvlText w:val="•"/>
      <w:lvlJc w:val="left"/>
      <w:pPr>
        <w:ind w:left="2132" w:hanging="252"/>
      </w:pPr>
      <w:rPr>
        <w:rFonts w:hint="default"/>
        <w:lang w:val="ru-RU" w:eastAsia="en-US" w:bidi="ar-SA"/>
      </w:rPr>
    </w:lvl>
    <w:lvl w:ilvl="4" w:tplc="4356A564">
      <w:numFmt w:val="bullet"/>
      <w:lvlText w:val="•"/>
      <w:lvlJc w:val="left"/>
      <w:pPr>
        <w:ind w:left="2810" w:hanging="252"/>
      </w:pPr>
      <w:rPr>
        <w:rFonts w:hint="default"/>
        <w:lang w:val="ru-RU" w:eastAsia="en-US" w:bidi="ar-SA"/>
      </w:rPr>
    </w:lvl>
    <w:lvl w:ilvl="5" w:tplc="9AF88ED6">
      <w:numFmt w:val="bullet"/>
      <w:lvlText w:val="•"/>
      <w:lvlJc w:val="left"/>
      <w:pPr>
        <w:ind w:left="3487" w:hanging="252"/>
      </w:pPr>
      <w:rPr>
        <w:rFonts w:hint="default"/>
        <w:lang w:val="ru-RU" w:eastAsia="en-US" w:bidi="ar-SA"/>
      </w:rPr>
    </w:lvl>
    <w:lvl w:ilvl="6" w:tplc="41245160">
      <w:numFmt w:val="bullet"/>
      <w:lvlText w:val="•"/>
      <w:lvlJc w:val="left"/>
      <w:pPr>
        <w:ind w:left="4165" w:hanging="252"/>
      </w:pPr>
      <w:rPr>
        <w:rFonts w:hint="default"/>
        <w:lang w:val="ru-RU" w:eastAsia="en-US" w:bidi="ar-SA"/>
      </w:rPr>
    </w:lvl>
    <w:lvl w:ilvl="7" w:tplc="4AAE59E8">
      <w:numFmt w:val="bullet"/>
      <w:lvlText w:val="•"/>
      <w:lvlJc w:val="left"/>
      <w:pPr>
        <w:ind w:left="4842" w:hanging="252"/>
      </w:pPr>
      <w:rPr>
        <w:rFonts w:hint="default"/>
        <w:lang w:val="ru-RU" w:eastAsia="en-US" w:bidi="ar-SA"/>
      </w:rPr>
    </w:lvl>
    <w:lvl w:ilvl="8" w:tplc="A882247C">
      <w:numFmt w:val="bullet"/>
      <w:lvlText w:val="•"/>
      <w:lvlJc w:val="left"/>
      <w:pPr>
        <w:ind w:left="5520" w:hanging="252"/>
      </w:pPr>
      <w:rPr>
        <w:rFonts w:hint="default"/>
        <w:lang w:val="ru-RU" w:eastAsia="en-US" w:bidi="ar-SA"/>
      </w:rPr>
    </w:lvl>
  </w:abstractNum>
  <w:abstractNum w:abstractNumId="69" w15:restartNumberingAfterBreak="0">
    <w:nsid w:val="21893AFD"/>
    <w:multiLevelType w:val="multilevel"/>
    <w:tmpl w:val="8FCC1D90"/>
    <w:lvl w:ilvl="0">
      <w:start w:val="3"/>
      <w:numFmt w:val="decimal"/>
      <w:lvlText w:val="%1"/>
      <w:lvlJc w:val="left"/>
      <w:pPr>
        <w:ind w:left="682" w:hanging="89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89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898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3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1" w15:restartNumberingAfterBreak="0">
    <w:nsid w:val="229A1464"/>
    <w:multiLevelType w:val="hybridMultilevel"/>
    <w:tmpl w:val="EF483BD0"/>
    <w:lvl w:ilvl="0" w:tplc="21F626A4">
      <w:numFmt w:val="bullet"/>
      <w:lvlText w:val="-"/>
      <w:lvlJc w:val="left"/>
      <w:pPr>
        <w:ind w:left="107" w:hanging="4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28B48">
      <w:numFmt w:val="bullet"/>
      <w:lvlText w:val="•"/>
      <w:lvlJc w:val="left"/>
      <w:pPr>
        <w:ind w:left="777" w:hanging="468"/>
      </w:pPr>
      <w:rPr>
        <w:rFonts w:hint="default"/>
        <w:lang w:val="ru-RU" w:eastAsia="en-US" w:bidi="ar-SA"/>
      </w:rPr>
    </w:lvl>
    <w:lvl w:ilvl="2" w:tplc="B78AA60C">
      <w:numFmt w:val="bullet"/>
      <w:lvlText w:val="•"/>
      <w:lvlJc w:val="left"/>
      <w:pPr>
        <w:ind w:left="1455" w:hanging="468"/>
      </w:pPr>
      <w:rPr>
        <w:rFonts w:hint="default"/>
        <w:lang w:val="ru-RU" w:eastAsia="en-US" w:bidi="ar-SA"/>
      </w:rPr>
    </w:lvl>
    <w:lvl w:ilvl="3" w:tplc="BFAA515C">
      <w:numFmt w:val="bullet"/>
      <w:lvlText w:val="•"/>
      <w:lvlJc w:val="left"/>
      <w:pPr>
        <w:ind w:left="2132" w:hanging="468"/>
      </w:pPr>
      <w:rPr>
        <w:rFonts w:hint="default"/>
        <w:lang w:val="ru-RU" w:eastAsia="en-US" w:bidi="ar-SA"/>
      </w:rPr>
    </w:lvl>
    <w:lvl w:ilvl="4" w:tplc="9D94D9EE">
      <w:numFmt w:val="bullet"/>
      <w:lvlText w:val="•"/>
      <w:lvlJc w:val="left"/>
      <w:pPr>
        <w:ind w:left="2810" w:hanging="468"/>
      </w:pPr>
      <w:rPr>
        <w:rFonts w:hint="default"/>
        <w:lang w:val="ru-RU" w:eastAsia="en-US" w:bidi="ar-SA"/>
      </w:rPr>
    </w:lvl>
    <w:lvl w:ilvl="5" w:tplc="32FAFEF6">
      <w:numFmt w:val="bullet"/>
      <w:lvlText w:val="•"/>
      <w:lvlJc w:val="left"/>
      <w:pPr>
        <w:ind w:left="3487" w:hanging="468"/>
      </w:pPr>
      <w:rPr>
        <w:rFonts w:hint="default"/>
        <w:lang w:val="ru-RU" w:eastAsia="en-US" w:bidi="ar-SA"/>
      </w:rPr>
    </w:lvl>
    <w:lvl w:ilvl="6" w:tplc="AAC02238">
      <w:numFmt w:val="bullet"/>
      <w:lvlText w:val="•"/>
      <w:lvlJc w:val="left"/>
      <w:pPr>
        <w:ind w:left="4165" w:hanging="468"/>
      </w:pPr>
      <w:rPr>
        <w:rFonts w:hint="default"/>
        <w:lang w:val="ru-RU" w:eastAsia="en-US" w:bidi="ar-SA"/>
      </w:rPr>
    </w:lvl>
    <w:lvl w:ilvl="7" w:tplc="3F38CF72">
      <w:numFmt w:val="bullet"/>
      <w:lvlText w:val="•"/>
      <w:lvlJc w:val="left"/>
      <w:pPr>
        <w:ind w:left="4842" w:hanging="468"/>
      </w:pPr>
      <w:rPr>
        <w:rFonts w:hint="default"/>
        <w:lang w:val="ru-RU" w:eastAsia="en-US" w:bidi="ar-SA"/>
      </w:rPr>
    </w:lvl>
    <w:lvl w:ilvl="8" w:tplc="C2F22F98">
      <w:numFmt w:val="bullet"/>
      <w:lvlText w:val="•"/>
      <w:lvlJc w:val="left"/>
      <w:pPr>
        <w:ind w:left="5520" w:hanging="468"/>
      </w:pPr>
      <w:rPr>
        <w:rFonts w:hint="default"/>
        <w:lang w:val="ru-RU" w:eastAsia="en-US" w:bidi="ar-SA"/>
      </w:rPr>
    </w:lvl>
  </w:abstractNum>
  <w:abstractNum w:abstractNumId="72" w15:restartNumberingAfterBreak="0">
    <w:nsid w:val="24355024"/>
    <w:multiLevelType w:val="hybridMultilevel"/>
    <w:tmpl w:val="70701042"/>
    <w:lvl w:ilvl="0" w:tplc="F5FC73A8">
      <w:numFmt w:val="bullet"/>
      <w:lvlText w:val=""/>
      <w:lvlJc w:val="left"/>
      <w:pPr>
        <w:ind w:left="10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0E292">
      <w:numFmt w:val="bullet"/>
      <w:lvlText w:val="•"/>
      <w:lvlJc w:val="left"/>
      <w:pPr>
        <w:ind w:left="628" w:hanging="269"/>
      </w:pPr>
      <w:rPr>
        <w:rFonts w:hint="default"/>
        <w:lang w:val="ru-RU" w:eastAsia="en-US" w:bidi="ar-SA"/>
      </w:rPr>
    </w:lvl>
    <w:lvl w:ilvl="2" w:tplc="8EE67AFA">
      <w:numFmt w:val="bullet"/>
      <w:lvlText w:val="•"/>
      <w:lvlJc w:val="left"/>
      <w:pPr>
        <w:ind w:left="1156" w:hanging="269"/>
      </w:pPr>
      <w:rPr>
        <w:rFonts w:hint="default"/>
        <w:lang w:val="ru-RU" w:eastAsia="en-US" w:bidi="ar-SA"/>
      </w:rPr>
    </w:lvl>
    <w:lvl w:ilvl="3" w:tplc="6E120BE0">
      <w:numFmt w:val="bullet"/>
      <w:lvlText w:val="•"/>
      <w:lvlJc w:val="left"/>
      <w:pPr>
        <w:ind w:left="1685" w:hanging="269"/>
      </w:pPr>
      <w:rPr>
        <w:rFonts w:hint="default"/>
        <w:lang w:val="ru-RU" w:eastAsia="en-US" w:bidi="ar-SA"/>
      </w:rPr>
    </w:lvl>
    <w:lvl w:ilvl="4" w:tplc="FED8671A">
      <w:numFmt w:val="bullet"/>
      <w:lvlText w:val="•"/>
      <w:lvlJc w:val="left"/>
      <w:pPr>
        <w:ind w:left="2213" w:hanging="269"/>
      </w:pPr>
      <w:rPr>
        <w:rFonts w:hint="default"/>
        <w:lang w:val="ru-RU" w:eastAsia="en-US" w:bidi="ar-SA"/>
      </w:rPr>
    </w:lvl>
    <w:lvl w:ilvl="5" w:tplc="D4D0D0F6">
      <w:numFmt w:val="bullet"/>
      <w:lvlText w:val="•"/>
      <w:lvlJc w:val="left"/>
      <w:pPr>
        <w:ind w:left="2742" w:hanging="269"/>
      </w:pPr>
      <w:rPr>
        <w:rFonts w:hint="default"/>
        <w:lang w:val="ru-RU" w:eastAsia="en-US" w:bidi="ar-SA"/>
      </w:rPr>
    </w:lvl>
    <w:lvl w:ilvl="6" w:tplc="110658E8">
      <w:numFmt w:val="bullet"/>
      <w:lvlText w:val="•"/>
      <w:lvlJc w:val="left"/>
      <w:pPr>
        <w:ind w:left="3270" w:hanging="269"/>
      </w:pPr>
      <w:rPr>
        <w:rFonts w:hint="default"/>
        <w:lang w:val="ru-RU" w:eastAsia="en-US" w:bidi="ar-SA"/>
      </w:rPr>
    </w:lvl>
    <w:lvl w:ilvl="7" w:tplc="22A43014">
      <w:numFmt w:val="bullet"/>
      <w:lvlText w:val="•"/>
      <w:lvlJc w:val="left"/>
      <w:pPr>
        <w:ind w:left="3798" w:hanging="269"/>
      </w:pPr>
      <w:rPr>
        <w:rFonts w:hint="default"/>
        <w:lang w:val="ru-RU" w:eastAsia="en-US" w:bidi="ar-SA"/>
      </w:rPr>
    </w:lvl>
    <w:lvl w:ilvl="8" w:tplc="D43826F2">
      <w:numFmt w:val="bullet"/>
      <w:lvlText w:val="•"/>
      <w:lvlJc w:val="left"/>
      <w:pPr>
        <w:ind w:left="4327" w:hanging="269"/>
      </w:pPr>
      <w:rPr>
        <w:rFonts w:hint="default"/>
        <w:lang w:val="ru-RU" w:eastAsia="en-US" w:bidi="ar-SA"/>
      </w:rPr>
    </w:lvl>
  </w:abstractNum>
  <w:abstractNum w:abstractNumId="73" w15:restartNumberingAfterBreak="0">
    <w:nsid w:val="252A7925"/>
    <w:multiLevelType w:val="hybridMultilevel"/>
    <w:tmpl w:val="AB9ADF6A"/>
    <w:lvl w:ilvl="0" w:tplc="7CE835E0">
      <w:start w:val="1"/>
      <w:numFmt w:val="decimal"/>
      <w:lvlText w:val="%1."/>
      <w:lvlJc w:val="left"/>
      <w:pPr>
        <w:ind w:left="16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6B088">
      <w:numFmt w:val="bullet"/>
      <w:lvlText w:val="•"/>
      <w:lvlJc w:val="left"/>
      <w:pPr>
        <w:ind w:left="2542" w:hanging="281"/>
      </w:pPr>
      <w:rPr>
        <w:rFonts w:hint="default"/>
        <w:lang w:val="ru-RU" w:eastAsia="en-US" w:bidi="ar-SA"/>
      </w:rPr>
    </w:lvl>
    <w:lvl w:ilvl="2" w:tplc="F020B7A8">
      <w:numFmt w:val="bullet"/>
      <w:lvlText w:val="•"/>
      <w:lvlJc w:val="left"/>
      <w:pPr>
        <w:ind w:left="3405" w:hanging="281"/>
      </w:pPr>
      <w:rPr>
        <w:rFonts w:hint="default"/>
        <w:lang w:val="ru-RU" w:eastAsia="en-US" w:bidi="ar-SA"/>
      </w:rPr>
    </w:lvl>
    <w:lvl w:ilvl="3" w:tplc="5E600AF8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10CA7D96">
      <w:numFmt w:val="bullet"/>
      <w:lvlText w:val="•"/>
      <w:lvlJc w:val="left"/>
      <w:pPr>
        <w:ind w:left="5130" w:hanging="281"/>
      </w:pPr>
      <w:rPr>
        <w:rFonts w:hint="default"/>
        <w:lang w:val="ru-RU" w:eastAsia="en-US" w:bidi="ar-SA"/>
      </w:rPr>
    </w:lvl>
    <w:lvl w:ilvl="5" w:tplc="45D2F3EE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A01CE4E8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7" w:tplc="2842D8E4">
      <w:numFmt w:val="bullet"/>
      <w:lvlText w:val="•"/>
      <w:lvlJc w:val="left"/>
      <w:pPr>
        <w:ind w:left="7718" w:hanging="281"/>
      </w:pPr>
      <w:rPr>
        <w:rFonts w:hint="default"/>
        <w:lang w:val="ru-RU" w:eastAsia="en-US" w:bidi="ar-SA"/>
      </w:rPr>
    </w:lvl>
    <w:lvl w:ilvl="8" w:tplc="44B07880">
      <w:numFmt w:val="bullet"/>
      <w:lvlText w:val="•"/>
      <w:lvlJc w:val="left"/>
      <w:pPr>
        <w:ind w:left="8581" w:hanging="281"/>
      </w:pPr>
      <w:rPr>
        <w:rFonts w:hint="default"/>
        <w:lang w:val="ru-RU" w:eastAsia="en-US" w:bidi="ar-SA"/>
      </w:rPr>
    </w:lvl>
  </w:abstractNum>
  <w:abstractNum w:abstractNumId="74" w15:restartNumberingAfterBreak="0">
    <w:nsid w:val="25403325"/>
    <w:multiLevelType w:val="hybridMultilevel"/>
    <w:tmpl w:val="A524FA14"/>
    <w:lvl w:ilvl="0" w:tplc="66BA5E7A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226600">
      <w:numFmt w:val="bullet"/>
      <w:lvlText w:val="•"/>
      <w:lvlJc w:val="left"/>
      <w:pPr>
        <w:ind w:left="737" w:hanging="216"/>
      </w:pPr>
      <w:rPr>
        <w:rFonts w:hint="default"/>
        <w:lang w:val="ru-RU" w:eastAsia="en-US" w:bidi="ar-SA"/>
      </w:rPr>
    </w:lvl>
    <w:lvl w:ilvl="2" w:tplc="90267A64">
      <w:numFmt w:val="bullet"/>
      <w:lvlText w:val="•"/>
      <w:lvlJc w:val="left"/>
      <w:pPr>
        <w:ind w:left="1375" w:hanging="216"/>
      </w:pPr>
      <w:rPr>
        <w:rFonts w:hint="default"/>
        <w:lang w:val="ru-RU" w:eastAsia="en-US" w:bidi="ar-SA"/>
      </w:rPr>
    </w:lvl>
    <w:lvl w:ilvl="3" w:tplc="D35AA5EA">
      <w:numFmt w:val="bullet"/>
      <w:lvlText w:val="•"/>
      <w:lvlJc w:val="left"/>
      <w:pPr>
        <w:ind w:left="2013" w:hanging="216"/>
      </w:pPr>
      <w:rPr>
        <w:rFonts w:hint="default"/>
        <w:lang w:val="ru-RU" w:eastAsia="en-US" w:bidi="ar-SA"/>
      </w:rPr>
    </w:lvl>
    <w:lvl w:ilvl="4" w:tplc="A330E7EC">
      <w:numFmt w:val="bullet"/>
      <w:lvlText w:val="•"/>
      <w:lvlJc w:val="left"/>
      <w:pPr>
        <w:ind w:left="2651" w:hanging="216"/>
      </w:pPr>
      <w:rPr>
        <w:rFonts w:hint="default"/>
        <w:lang w:val="ru-RU" w:eastAsia="en-US" w:bidi="ar-SA"/>
      </w:rPr>
    </w:lvl>
    <w:lvl w:ilvl="5" w:tplc="02CEE1BC">
      <w:numFmt w:val="bullet"/>
      <w:lvlText w:val="•"/>
      <w:lvlJc w:val="left"/>
      <w:pPr>
        <w:ind w:left="3289" w:hanging="216"/>
      </w:pPr>
      <w:rPr>
        <w:rFonts w:hint="default"/>
        <w:lang w:val="ru-RU" w:eastAsia="en-US" w:bidi="ar-SA"/>
      </w:rPr>
    </w:lvl>
    <w:lvl w:ilvl="6" w:tplc="A01279AE">
      <w:numFmt w:val="bullet"/>
      <w:lvlText w:val="•"/>
      <w:lvlJc w:val="left"/>
      <w:pPr>
        <w:ind w:left="3927" w:hanging="216"/>
      </w:pPr>
      <w:rPr>
        <w:rFonts w:hint="default"/>
        <w:lang w:val="ru-RU" w:eastAsia="en-US" w:bidi="ar-SA"/>
      </w:rPr>
    </w:lvl>
    <w:lvl w:ilvl="7" w:tplc="927AEBA0">
      <w:numFmt w:val="bullet"/>
      <w:lvlText w:val="•"/>
      <w:lvlJc w:val="left"/>
      <w:pPr>
        <w:ind w:left="4565" w:hanging="216"/>
      </w:pPr>
      <w:rPr>
        <w:rFonts w:hint="default"/>
        <w:lang w:val="ru-RU" w:eastAsia="en-US" w:bidi="ar-SA"/>
      </w:rPr>
    </w:lvl>
    <w:lvl w:ilvl="8" w:tplc="1DD00E78">
      <w:numFmt w:val="bullet"/>
      <w:lvlText w:val="•"/>
      <w:lvlJc w:val="left"/>
      <w:pPr>
        <w:ind w:left="5203" w:hanging="216"/>
      </w:pPr>
      <w:rPr>
        <w:rFonts w:hint="default"/>
        <w:lang w:val="ru-RU" w:eastAsia="en-US" w:bidi="ar-SA"/>
      </w:rPr>
    </w:lvl>
  </w:abstractNum>
  <w:abstractNum w:abstractNumId="75" w15:restartNumberingAfterBreak="0">
    <w:nsid w:val="25D93789"/>
    <w:multiLevelType w:val="hybridMultilevel"/>
    <w:tmpl w:val="74BA6814"/>
    <w:lvl w:ilvl="0" w:tplc="64A2011A">
      <w:numFmt w:val="bullet"/>
      <w:lvlText w:val="-"/>
      <w:lvlJc w:val="left"/>
      <w:pPr>
        <w:ind w:left="682" w:hanging="219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E22FF0E">
      <w:numFmt w:val="bullet"/>
      <w:lvlText w:val="•"/>
      <w:lvlJc w:val="left"/>
      <w:pPr>
        <w:ind w:left="1656" w:hanging="219"/>
      </w:pPr>
      <w:rPr>
        <w:rFonts w:hint="default"/>
        <w:lang w:val="ru-RU" w:eastAsia="en-US" w:bidi="ar-SA"/>
      </w:rPr>
    </w:lvl>
    <w:lvl w:ilvl="2" w:tplc="5BE6E1DE">
      <w:numFmt w:val="bullet"/>
      <w:lvlText w:val="•"/>
      <w:lvlJc w:val="left"/>
      <w:pPr>
        <w:ind w:left="2633" w:hanging="219"/>
      </w:pPr>
      <w:rPr>
        <w:rFonts w:hint="default"/>
        <w:lang w:val="ru-RU" w:eastAsia="en-US" w:bidi="ar-SA"/>
      </w:rPr>
    </w:lvl>
    <w:lvl w:ilvl="3" w:tplc="8ADCA2AE">
      <w:numFmt w:val="bullet"/>
      <w:lvlText w:val="•"/>
      <w:lvlJc w:val="left"/>
      <w:pPr>
        <w:ind w:left="3609" w:hanging="219"/>
      </w:pPr>
      <w:rPr>
        <w:rFonts w:hint="default"/>
        <w:lang w:val="ru-RU" w:eastAsia="en-US" w:bidi="ar-SA"/>
      </w:rPr>
    </w:lvl>
    <w:lvl w:ilvl="4" w:tplc="95A2EB7C">
      <w:numFmt w:val="bullet"/>
      <w:lvlText w:val="•"/>
      <w:lvlJc w:val="left"/>
      <w:pPr>
        <w:ind w:left="4586" w:hanging="219"/>
      </w:pPr>
      <w:rPr>
        <w:rFonts w:hint="default"/>
        <w:lang w:val="ru-RU" w:eastAsia="en-US" w:bidi="ar-SA"/>
      </w:rPr>
    </w:lvl>
    <w:lvl w:ilvl="5" w:tplc="7730E3EA">
      <w:numFmt w:val="bullet"/>
      <w:lvlText w:val="•"/>
      <w:lvlJc w:val="left"/>
      <w:pPr>
        <w:ind w:left="5563" w:hanging="219"/>
      </w:pPr>
      <w:rPr>
        <w:rFonts w:hint="default"/>
        <w:lang w:val="ru-RU" w:eastAsia="en-US" w:bidi="ar-SA"/>
      </w:rPr>
    </w:lvl>
    <w:lvl w:ilvl="6" w:tplc="2F727FD8">
      <w:numFmt w:val="bullet"/>
      <w:lvlText w:val="•"/>
      <w:lvlJc w:val="left"/>
      <w:pPr>
        <w:ind w:left="6539" w:hanging="219"/>
      </w:pPr>
      <w:rPr>
        <w:rFonts w:hint="default"/>
        <w:lang w:val="ru-RU" w:eastAsia="en-US" w:bidi="ar-SA"/>
      </w:rPr>
    </w:lvl>
    <w:lvl w:ilvl="7" w:tplc="02561364">
      <w:numFmt w:val="bullet"/>
      <w:lvlText w:val="•"/>
      <w:lvlJc w:val="left"/>
      <w:pPr>
        <w:ind w:left="7516" w:hanging="219"/>
      </w:pPr>
      <w:rPr>
        <w:rFonts w:hint="default"/>
        <w:lang w:val="ru-RU" w:eastAsia="en-US" w:bidi="ar-SA"/>
      </w:rPr>
    </w:lvl>
    <w:lvl w:ilvl="8" w:tplc="67D25DA6">
      <w:numFmt w:val="bullet"/>
      <w:lvlText w:val="•"/>
      <w:lvlJc w:val="left"/>
      <w:pPr>
        <w:ind w:left="8493" w:hanging="219"/>
      </w:pPr>
      <w:rPr>
        <w:rFonts w:hint="default"/>
        <w:lang w:val="ru-RU" w:eastAsia="en-US" w:bidi="ar-SA"/>
      </w:rPr>
    </w:lvl>
  </w:abstractNum>
  <w:abstractNum w:abstractNumId="76" w15:restartNumberingAfterBreak="0">
    <w:nsid w:val="25E169CF"/>
    <w:multiLevelType w:val="hybridMultilevel"/>
    <w:tmpl w:val="086C808E"/>
    <w:lvl w:ilvl="0" w:tplc="703AF03A">
      <w:numFmt w:val="bullet"/>
      <w:lvlText w:val="-"/>
      <w:lvlJc w:val="left"/>
      <w:pPr>
        <w:ind w:left="68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B650E2">
      <w:numFmt w:val="bullet"/>
      <w:lvlText w:val="•"/>
      <w:lvlJc w:val="left"/>
      <w:pPr>
        <w:ind w:left="1656" w:hanging="219"/>
      </w:pPr>
      <w:rPr>
        <w:rFonts w:hint="default"/>
        <w:lang w:val="ru-RU" w:eastAsia="en-US" w:bidi="ar-SA"/>
      </w:rPr>
    </w:lvl>
    <w:lvl w:ilvl="2" w:tplc="867E2A0C">
      <w:numFmt w:val="bullet"/>
      <w:lvlText w:val="•"/>
      <w:lvlJc w:val="left"/>
      <w:pPr>
        <w:ind w:left="2633" w:hanging="219"/>
      </w:pPr>
      <w:rPr>
        <w:rFonts w:hint="default"/>
        <w:lang w:val="ru-RU" w:eastAsia="en-US" w:bidi="ar-SA"/>
      </w:rPr>
    </w:lvl>
    <w:lvl w:ilvl="3" w:tplc="56AA4D16">
      <w:numFmt w:val="bullet"/>
      <w:lvlText w:val="•"/>
      <w:lvlJc w:val="left"/>
      <w:pPr>
        <w:ind w:left="3609" w:hanging="219"/>
      </w:pPr>
      <w:rPr>
        <w:rFonts w:hint="default"/>
        <w:lang w:val="ru-RU" w:eastAsia="en-US" w:bidi="ar-SA"/>
      </w:rPr>
    </w:lvl>
    <w:lvl w:ilvl="4" w:tplc="DD049F0A">
      <w:numFmt w:val="bullet"/>
      <w:lvlText w:val="•"/>
      <w:lvlJc w:val="left"/>
      <w:pPr>
        <w:ind w:left="4586" w:hanging="219"/>
      </w:pPr>
      <w:rPr>
        <w:rFonts w:hint="default"/>
        <w:lang w:val="ru-RU" w:eastAsia="en-US" w:bidi="ar-SA"/>
      </w:rPr>
    </w:lvl>
    <w:lvl w:ilvl="5" w:tplc="CC22ED24">
      <w:numFmt w:val="bullet"/>
      <w:lvlText w:val="•"/>
      <w:lvlJc w:val="left"/>
      <w:pPr>
        <w:ind w:left="5563" w:hanging="219"/>
      </w:pPr>
      <w:rPr>
        <w:rFonts w:hint="default"/>
        <w:lang w:val="ru-RU" w:eastAsia="en-US" w:bidi="ar-SA"/>
      </w:rPr>
    </w:lvl>
    <w:lvl w:ilvl="6" w:tplc="21566966">
      <w:numFmt w:val="bullet"/>
      <w:lvlText w:val="•"/>
      <w:lvlJc w:val="left"/>
      <w:pPr>
        <w:ind w:left="6539" w:hanging="219"/>
      </w:pPr>
      <w:rPr>
        <w:rFonts w:hint="default"/>
        <w:lang w:val="ru-RU" w:eastAsia="en-US" w:bidi="ar-SA"/>
      </w:rPr>
    </w:lvl>
    <w:lvl w:ilvl="7" w:tplc="D51C38EC">
      <w:numFmt w:val="bullet"/>
      <w:lvlText w:val="•"/>
      <w:lvlJc w:val="left"/>
      <w:pPr>
        <w:ind w:left="7516" w:hanging="219"/>
      </w:pPr>
      <w:rPr>
        <w:rFonts w:hint="default"/>
        <w:lang w:val="ru-RU" w:eastAsia="en-US" w:bidi="ar-SA"/>
      </w:rPr>
    </w:lvl>
    <w:lvl w:ilvl="8" w:tplc="1CE62AFA">
      <w:numFmt w:val="bullet"/>
      <w:lvlText w:val="•"/>
      <w:lvlJc w:val="left"/>
      <w:pPr>
        <w:ind w:left="8493" w:hanging="219"/>
      </w:pPr>
      <w:rPr>
        <w:rFonts w:hint="default"/>
        <w:lang w:val="ru-RU" w:eastAsia="en-US" w:bidi="ar-SA"/>
      </w:rPr>
    </w:lvl>
  </w:abstractNum>
  <w:abstractNum w:abstractNumId="77" w15:restartNumberingAfterBreak="0">
    <w:nsid w:val="265C5547"/>
    <w:multiLevelType w:val="hybridMultilevel"/>
    <w:tmpl w:val="9C7CC650"/>
    <w:lvl w:ilvl="0" w:tplc="A45015F4">
      <w:start w:val="1"/>
      <w:numFmt w:val="decimal"/>
      <w:lvlText w:val="%1"/>
      <w:lvlJc w:val="left"/>
      <w:pPr>
        <w:ind w:left="682" w:hanging="2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7AB780">
      <w:numFmt w:val="bullet"/>
      <w:lvlText w:val="•"/>
      <w:lvlJc w:val="left"/>
      <w:pPr>
        <w:ind w:left="1642" w:hanging="278"/>
      </w:pPr>
      <w:rPr>
        <w:rFonts w:hint="default"/>
        <w:lang w:val="ru-RU" w:eastAsia="en-US" w:bidi="ar-SA"/>
      </w:rPr>
    </w:lvl>
    <w:lvl w:ilvl="2" w:tplc="34B67184">
      <w:numFmt w:val="bullet"/>
      <w:lvlText w:val="•"/>
      <w:lvlJc w:val="left"/>
      <w:pPr>
        <w:ind w:left="2605" w:hanging="278"/>
      </w:pPr>
      <w:rPr>
        <w:rFonts w:hint="default"/>
        <w:lang w:val="ru-RU" w:eastAsia="en-US" w:bidi="ar-SA"/>
      </w:rPr>
    </w:lvl>
    <w:lvl w:ilvl="3" w:tplc="431C1570">
      <w:numFmt w:val="bullet"/>
      <w:lvlText w:val="•"/>
      <w:lvlJc w:val="left"/>
      <w:pPr>
        <w:ind w:left="3567" w:hanging="278"/>
      </w:pPr>
      <w:rPr>
        <w:rFonts w:hint="default"/>
        <w:lang w:val="ru-RU" w:eastAsia="en-US" w:bidi="ar-SA"/>
      </w:rPr>
    </w:lvl>
    <w:lvl w:ilvl="4" w:tplc="E5740FB2">
      <w:numFmt w:val="bullet"/>
      <w:lvlText w:val="•"/>
      <w:lvlJc w:val="left"/>
      <w:pPr>
        <w:ind w:left="4530" w:hanging="278"/>
      </w:pPr>
      <w:rPr>
        <w:rFonts w:hint="default"/>
        <w:lang w:val="ru-RU" w:eastAsia="en-US" w:bidi="ar-SA"/>
      </w:rPr>
    </w:lvl>
    <w:lvl w:ilvl="5" w:tplc="6EE82206">
      <w:numFmt w:val="bullet"/>
      <w:lvlText w:val="•"/>
      <w:lvlJc w:val="left"/>
      <w:pPr>
        <w:ind w:left="5493" w:hanging="278"/>
      </w:pPr>
      <w:rPr>
        <w:rFonts w:hint="default"/>
        <w:lang w:val="ru-RU" w:eastAsia="en-US" w:bidi="ar-SA"/>
      </w:rPr>
    </w:lvl>
    <w:lvl w:ilvl="6" w:tplc="AF4A519C">
      <w:numFmt w:val="bullet"/>
      <w:lvlText w:val="•"/>
      <w:lvlJc w:val="left"/>
      <w:pPr>
        <w:ind w:left="6455" w:hanging="278"/>
      </w:pPr>
      <w:rPr>
        <w:rFonts w:hint="default"/>
        <w:lang w:val="ru-RU" w:eastAsia="en-US" w:bidi="ar-SA"/>
      </w:rPr>
    </w:lvl>
    <w:lvl w:ilvl="7" w:tplc="3AEE0F0A">
      <w:numFmt w:val="bullet"/>
      <w:lvlText w:val="•"/>
      <w:lvlJc w:val="left"/>
      <w:pPr>
        <w:ind w:left="7418" w:hanging="278"/>
      </w:pPr>
      <w:rPr>
        <w:rFonts w:hint="default"/>
        <w:lang w:val="ru-RU" w:eastAsia="en-US" w:bidi="ar-SA"/>
      </w:rPr>
    </w:lvl>
    <w:lvl w:ilvl="8" w:tplc="4AE4A040">
      <w:numFmt w:val="bullet"/>
      <w:lvlText w:val="•"/>
      <w:lvlJc w:val="left"/>
      <w:pPr>
        <w:ind w:left="8381" w:hanging="278"/>
      </w:pPr>
      <w:rPr>
        <w:rFonts w:hint="default"/>
        <w:lang w:val="ru-RU" w:eastAsia="en-US" w:bidi="ar-SA"/>
      </w:rPr>
    </w:lvl>
  </w:abstractNum>
  <w:abstractNum w:abstractNumId="78" w15:restartNumberingAfterBreak="0">
    <w:nsid w:val="27257522"/>
    <w:multiLevelType w:val="hybridMultilevel"/>
    <w:tmpl w:val="B23C1F78"/>
    <w:lvl w:ilvl="0" w:tplc="9BAC9506">
      <w:numFmt w:val="bullet"/>
      <w:lvlText w:val="-"/>
      <w:lvlJc w:val="left"/>
      <w:pPr>
        <w:ind w:left="682" w:hanging="23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14C7608">
      <w:numFmt w:val="bullet"/>
      <w:lvlText w:val="•"/>
      <w:lvlJc w:val="left"/>
      <w:pPr>
        <w:ind w:left="1656" w:hanging="231"/>
      </w:pPr>
      <w:rPr>
        <w:rFonts w:hint="default"/>
        <w:lang w:val="ru-RU" w:eastAsia="en-US" w:bidi="ar-SA"/>
      </w:rPr>
    </w:lvl>
    <w:lvl w:ilvl="2" w:tplc="99109D56">
      <w:numFmt w:val="bullet"/>
      <w:lvlText w:val="•"/>
      <w:lvlJc w:val="left"/>
      <w:pPr>
        <w:ind w:left="2633" w:hanging="231"/>
      </w:pPr>
      <w:rPr>
        <w:rFonts w:hint="default"/>
        <w:lang w:val="ru-RU" w:eastAsia="en-US" w:bidi="ar-SA"/>
      </w:rPr>
    </w:lvl>
    <w:lvl w:ilvl="3" w:tplc="55BED0D6">
      <w:numFmt w:val="bullet"/>
      <w:lvlText w:val="•"/>
      <w:lvlJc w:val="left"/>
      <w:pPr>
        <w:ind w:left="3609" w:hanging="231"/>
      </w:pPr>
      <w:rPr>
        <w:rFonts w:hint="default"/>
        <w:lang w:val="ru-RU" w:eastAsia="en-US" w:bidi="ar-SA"/>
      </w:rPr>
    </w:lvl>
    <w:lvl w:ilvl="4" w:tplc="3496C32E">
      <w:numFmt w:val="bullet"/>
      <w:lvlText w:val="•"/>
      <w:lvlJc w:val="left"/>
      <w:pPr>
        <w:ind w:left="4586" w:hanging="231"/>
      </w:pPr>
      <w:rPr>
        <w:rFonts w:hint="default"/>
        <w:lang w:val="ru-RU" w:eastAsia="en-US" w:bidi="ar-SA"/>
      </w:rPr>
    </w:lvl>
    <w:lvl w:ilvl="5" w:tplc="5D2AB0FC">
      <w:numFmt w:val="bullet"/>
      <w:lvlText w:val="•"/>
      <w:lvlJc w:val="left"/>
      <w:pPr>
        <w:ind w:left="5563" w:hanging="231"/>
      </w:pPr>
      <w:rPr>
        <w:rFonts w:hint="default"/>
        <w:lang w:val="ru-RU" w:eastAsia="en-US" w:bidi="ar-SA"/>
      </w:rPr>
    </w:lvl>
    <w:lvl w:ilvl="6" w:tplc="4BA8DA68">
      <w:numFmt w:val="bullet"/>
      <w:lvlText w:val="•"/>
      <w:lvlJc w:val="left"/>
      <w:pPr>
        <w:ind w:left="6539" w:hanging="231"/>
      </w:pPr>
      <w:rPr>
        <w:rFonts w:hint="default"/>
        <w:lang w:val="ru-RU" w:eastAsia="en-US" w:bidi="ar-SA"/>
      </w:rPr>
    </w:lvl>
    <w:lvl w:ilvl="7" w:tplc="6644A83C">
      <w:numFmt w:val="bullet"/>
      <w:lvlText w:val="•"/>
      <w:lvlJc w:val="left"/>
      <w:pPr>
        <w:ind w:left="7516" w:hanging="231"/>
      </w:pPr>
      <w:rPr>
        <w:rFonts w:hint="default"/>
        <w:lang w:val="ru-RU" w:eastAsia="en-US" w:bidi="ar-SA"/>
      </w:rPr>
    </w:lvl>
    <w:lvl w:ilvl="8" w:tplc="79D8AF52">
      <w:numFmt w:val="bullet"/>
      <w:lvlText w:val="•"/>
      <w:lvlJc w:val="left"/>
      <w:pPr>
        <w:ind w:left="8493" w:hanging="231"/>
      </w:pPr>
      <w:rPr>
        <w:rFonts w:hint="default"/>
        <w:lang w:val="ru-RU" w:eastAsia="en-US" w:bidi="ar-SA"/>
      </w:rPr>
    </w:lvl>
  </w:abstractNum>
  <w:abstractNum w:abstractNumId="79" w15:restartNumberingAfterBreak="0">
    <w:nsid w:val="27372BA4"/>
    <w:multiLevelType w:val="hybridMultilevel"/>
    <w:tmpl w:val="D8F6FF18"/>
    <w:lvl w:ilvl="0" w:tplc="C6428374">
      <w:numFmt w:val="bullet"/>
      <w:lvlText w:val="-"/>
      <w:lvlJc w:val="left"/>
      <w:pPr>
        <w:ind w:left="107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1A61F8">
      <w:numFmt w:val="bullet"/>
      <w:lvlText w:val="•"/>
      <w:lvlJc w:val="left"/>
      <w:pPr>
        <w:ind w:left="628" w:hanging="339"/>
      </w:pPr>
      <w:rPr>
        <w:rFonts w:hint="default"/>
        <w:lang w:val="ru-RU" w:eastAsia="en-US" w:bidi="ar-SA"/>
      </w:rPr>
    </w:lvl>
    <w:lvl w:ilvl="2" w:tplc="03A060BE">
      <w:numFmt w:val="bullet"/>
      <w:lvlText w:val="•"/>
      <w:lvlJc w:val="left"/>
      <w:pPr>
        <w:ind w:left="1156" w:hanging="339"/>
      </w:pPr>
      <w:rPr>
        <w:rFonts w:hint="default"/>
        <w:lang w:val="ru-RU" w:eastAsia="en-US" w:bidi="ar-SA"/>
      </w:rPr>
    </w:lvl>
    <w:lvl w:ilvl="3" w:tplc="D35631B4">
      <w:numFmt w:val="bullet"/>
      <w:lvlText w:val="•"/>
      <w:lvlJc w:val="left"/>
      <w:pPr>
        <w:ind w:left="1685" w:hanging="339"/>
      </w:pPr>
      <w:rPr>
        <w:rFonts w:hint="default"/>
        <w:lang w:val="ru-RU" w:eastAsia="en-US" w:bidi="ar-SA"/>
      </w:rPr>
    </w:lvl>
    <w:lvl w:ilvl="4" w:tplc="2B7C7C74">
      <w:numFmt w:val="bullet"/>
      <w:lvlText w:val="•"/>
      <w:lvlJc w:val="left"/>
      <w:pPr>
        <w:ind w:left="2213" w:hanging="339"/>
      </w:pPr>
      <w:rPr>
        <w:rFonts w:hint="default"/>
        <w:lang w:val="ru-RU" w:eastAsia="en-US" w:bidi="ar-SA"/>
      </w:rPr>
    </w:lvl>
    <w:lvl w:ilvl="5" w:tplc="0AFA957A">
      <w:numFmt w:val="bullet"/>
      <w:lvlText w:val="•"/>
      <w:lvlJc w:val="left"/>
      <w:pPr>
        <w:ind w:left="2742" w:hanging="339"/>
      </w:pPr>
      <w:rPr>
        <w:rFonts w:hint="default"/>
        <w:lang w:val="ru-RU" w:eastAsia="en-US" w:bidi="ar-SA"/>
      </w:rPr>
    </w:lvl>
    <w:lvl w:ilvl="6" w:tplc="E752B072">
      <w:numFmt w:val="bullet"/>
      <w:lvlText w:val="•"/>
      <w:lvlJc w:val="left"/>
      <w:pPr>
        <w:ind w:left="3270" w:hanging="339"/>
      </w:pPr>
      <w:rPr>
        <w:rFonts w:hint="default"/>
        <w:lang w:val="ru-RU" w:eastAsia="en-US" w:bidi="ar-SA"/>
      </w:rPr>
    </w:lvl>
    <w:lvl w:ilvl="7" w:tplc="98963DA0">
      <w:numFmt w:val="bullet"/>
      <w:lvlText w:val="•"/>
      <w:lvlJc w:val="left"/>
      <w:pPr>
        <w:ind w:left="3798" w:hanging="339"/>
      </w:pPr>
      <w:rPr>
        <w:rFonts w:hint="default"/>
        <w:lang w:val="ru-RU" w:eastAsia="en-US" w:bidi="ar-SA"/>
      </w:rPr>
    </w:lvl>
    <w:lvl w:ilvl="8" w:tplc="9FA2869A">
      <w:numFmt w:val="bullet"/>
      <w:lvlText w:val="•"/>
      <w:lvlJc w:val="left"/>
      <w:pPr>
        <w:ind w:left="4327" w:hanging="339"/>
      </w:pPr>
      <w:rPr>
        <w:rFonts w:hint="default"/>
        <w:lang w:val="ru-RU" w:eastAsia="en-US" w:bidi="ar-SA"/>
      </w:rPr>
    </w:lvl>
  </w:abstractNum>
  <w:abstractNum w:abstractNumId="80" w15:restartNumberingAfterBreak="0">
    <w:nsid w:val="279A0505"/>
    <w:multiLevelType w:val="hybridMultilevel"/>
    <w:tmpl w:val="8DEC38BA"/>
    <w:lvl w:ilvl="0" w:tplc="B5306C5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669A80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B6EE767C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3" w:tplc="EDA43C5A">
      <w:numFmt w:val="bullet"/>
      <w:lvlText w:val="•"/>
      <w:lvlJc w:val="left"/>
      <w:pPr>
        <w:ind w:left="2132" w:hanging="144"/>
      </w:pPr>
      <w:rPr>
        <w:rFonts w:hint="default"/>
        <w:lang w:val="ru-RU" w:eastAsia="en-US" w:bidi="ar-SA"/>
      </w:rPr>
    </w:lvl>
    <w:lvl w:ilvl="4" w:tplc="CEEE39D0">
      <w:numFmt w:val="bullet"/>
      <w:lvlText w:val="•"/>
      <w:lvlJc w:val="left"/>
      <w:pPr>
        <w:ind w:left="2810" w:hanging="144"/>
      </w:pPr>
      <w:rPr>
        <w:rFonts w:hint="default"/>
        <w:lang w:val="ru-RU" w:eastAsia="en-US" w:bidi="ar-SA"/>
      </w:rPr>
    </w:lvl>
    <w:lvl w:ilvl="5" w:tplc="6D12AD94">
      <w:numFmt w:val="bullet"/>
      <w:lvlText w:val="•"/>
      <w:lvlJc w:val="left"/>
      <w:pPr>
        <w:ind w:left="3487" w:hanging="144"/>
      </w:pPr>
      <w:rPr>
        <w:rFonts w:hint="default"/>
        <w:lang w:val="ru-RU" w:eastAsia="en-US" w:bidi="ar-SA"/>
      </w:rPr>
    </w:lvl>
    <w:lvl w:ilvl="6" w:tplc="7F50C8E2">
      <w:numFmt w:val="bullet"/>
      <w:lvlText w:val="•"/>
      <w:lvlJc w:val="left"/>
      <w:pPr>
        <w:ind w:left="4165" w:hanging="144"/>
      </w:pPr>
      <w:rPr>
        <w:rFonts w:hint="default"/>
        <w:lang w:val="ru-RU" w:eastAsia="en-US" w:bidi="ar-SA"/>
      </w:rPr>
    </w:lvl>
    <w:lvl w:ilvl="7" w:tplc="0478D37C">
      <w:numFmt w:val="bullet"/>
      <w:lvlText w:val="•"/>
      <w:lvlJc w:val="left"/>
      <w:pPr>
        <w:ind w:left="4842" w:hanging="144"/>
      </w:pPr>
      <w:rPr>
        <w:rFonts w:hint="default"/>
        <w:lang w:val="ru-RU" w:eastAsia="en-US" w:bidi="ar-SA"/>
      </w:rPr>
    </w:lvl>
    <w:lvl w:ilvl="8" w:tplc="DBB65C1E">
      <w:numFmt w:val="bullet"/>
      <w:lvlText w:val="•"/>
      <w:lvlJc w:val="left"/>
      <w:pPr>
        <w:ind w:left="5520" w:hanging="144"/>
      </w:pPr>
      <w:rPr>
        <w:rFonts w:hint="default"/>
        <w:lang w:val="ru-RU" w:eastAsia="en-US" w:bidi="ar-SA"/>
      </w:rPr>
    </w:lvl>
  </w:abstractNum>
  <w:abstractNum w:abstractNumId="81" w15:restartNumberingAfterBreak="0">
    <w:nsid w:val="285B753E"/>
    <w:multiLevelType w:val="hybridMultilevel"/>
    <w:tmpl w:val="22A8F332"/>
    <w:lvl w:ilvl="0" w:tplc="64FEDB56">
      <w:start w:val="1"/>
      <w:numFmt w:val="decimal"/>
      <w:lvlText w:val="%1)"/>
      <w:lvlJc w:val="left"/>
      <w:pPr>
        <w:ind w:left="68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663558">
      <w:numFmt w:val="bullet"/>
      <w:lvlText w:val="•"/>
      <w:lvlJc w:val="left"/>
      <w:pPr>
        <w:ind w:left="1656" w:hanging="348"/>
      </w:pPr>
      <w:rPr>
        <w:rFonts w:hint="default"/>
        <w:lang w:val="ru-RU" w:eastAsia="en-US" w:bidi="ar-SA"/>
      </w:rPr>
    </w:lvl>
    <w:lvl w:ilvl="2" w:tplc="E8E2C7D0">
      <w:numFmt w:val="bullet"/>
      <w:lvlText w:val="•"/>
      <w:lvlJc w:val="left"/>
      <w:pPr>
        <w:ind w:left="2633" w:hanging="348"/>
      </w:pPr>
      <w:rPr>
        <w:rFonts w:hint="default"/>
        <w:lang w:val="ru-RU" w:eastAsia="en-US" w:bidi="ar-SA"/>
      </w:rPr>
    </w:lvl>
    <w:lvl w:ilvl="3" w:tplc="223CA96C">
      <w:numFmt w:val="bullet"/>
      <w:lvlText w:val="•"/>
      <w:lvlJc w:val="left"/>
      <w:pPr>
        <w:ind w:left="3609" w:hanging="348"/>
      </w:pPr>
      <w:rPr>
        <w:rFonts w:hint="default"/>
        <w:lang w:val="ru-RU" w:eastAsia="en-US" w:bidi="ar-SA"/>
      </w:rPr>
    </w:lvl>
    <w:lvl w:ilvl="4" w:tplc="297A702A">
      <w:numFmt w:val="bullet"/>
      <w:lvlText w:val="•"/>
      <w:lvlJc w:val="left"/>
      <w:pPr>
        <w:ind w:left="4586" w:hanging="348"/>
      </w:pPr>
      <w:rPr>
        <w:rFonts w:hint="default"/>
        <w:lang w:val="ru-RU" w:eastAsia="en-US" w:bidi="ar-SA"/>
      </w:rPr>
    </w:lvl>
    <w:lvl w:ilvl="5" w:tplc="63A04E40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6AC8D9C0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1716F8BE">
      <w:numFmt w:val="bullet"/>
      <w:lvlText w:val="•"/>
      <w:lvlJc w:val="left"/>
      <w:pPr>
        <w:ind w:left="7516" w:hanging="348"/>
      </w:pPr>
      <w:rPr>
        <w:rFonts w:hint="default"/>
        <w:lang w:val="ru-RU" w:eastAsia="en-US" w:bidi="ar-SA"/>
      </w:rPr>
    </w:lvl>
    <w:lvl w:ilvl="8" w:tplc="1728CA52">
      <w:numFmt w:val="bullet"/>
      <w:lvlText w:val="•"/>
      <w:lvlJc w:val="left"/>
      <w:pPr>
        <w:ind w:left="8493" w:hanging="348"/>
      </w:pPr>
      <w:rPr>
        <w:rFonts w:hint="default"/>
        <w:lang w:val="ru-RU" w:eastAsia="en-US" w:bidi="ar-SA"/>
      </w:rPr>
    </w:lvl>
  </w:abstractNum>
  <w:abstractNum w:abstractNumId="82" w15:restartNumberingAfterBreak="0">
    <w:nsid w:val="29170549"/>
    <w:multiLevelType w:val="hybridMultilevel"/>
    <w:tmpl w:val="FA261348"/>
    <w:lvl w:ilvl="0" w:tplc="31B0B3C4">
      <w:numFmt w:val="bullet"/>
      <w:lvlText w:val="-"/>
      <w:lvlJc w:val="left"/>
      <w:pPr>
        <w:ind w:left="682" w:hanging="18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B627F4A">
      <w:numFmt w:val="bullet"/>
      <w:lvlText w:val="•"/>
      <w:lvlJc w:val="left"/>
      <w:pPr>
        <w:ind w:left="1656" w:hanging="185"/>
      </w:pPr>
      <w:rPr>
        <w:rFonts w:hint="default"/>
        <w:lang w:val="ru-RU" w:eastAsia="en-US" w:bidi="ar-SA"/>
      </w:rPr>
    </w:lvl>
    <w:lvl w:ilvl="2" w:tplc="9E2C8FBC">
      <w:numFmt w:val="bullet"/>
      <w:lvlText w:val="•"/>
      <w:lvlJc w:val="left"/>
      <w:pPr>
        <w:ind w:left="2633" w:hanging="185"/>
      </w:pPr>
      <w:rPr>
        <w:rFonts w:hint="default"/>
        <w:lang w:val="ru-RU" w:eastAsia="en-US" w:bidi="ar-SA"/>
      </w:rPr>
    </w:lvl>
    <w:lvl w:ilvl="3" w:tplc="9F90FA38">
      <w:numFmt w:val="bullet"/>
      <w:lvlText w:val="•"/>
      <w:lvlJc w:val="left"/>
      <w:pPr>
        <w:ind w:left="3609" w:hanging="185"/>
      </w:pPr>
      <w:rPr>
        <w:rFonts w:hint="default"/>
        <w:lang w:val="ru-RU" w:eastAsia="en-US" w:bidi="ar-SA"/>
      </w:rPr>
    </w:lvl>
    <w:lvl w:ilvl="4" w:tplc="E2B6DA8A">
      <w:numFmt w:val="bullet"/>
      <w:lvlText w:val="•"/>
      <w:lvlJc w:val="left"/>
      <w:pPr>
        <w:ind w:left="4586" w:hanging="185"/>
      </w:pPr>
      <w:rPr>
        <w:rFonts w:hint="default"/>
        <w:lang w:val="ru-RU" w:eastAsia="en-US" w:bidi="ar-SA"/>
      </w:rPr>
    </w:lvl>
    <w:lvl w:ilvl="5" w:tplc="5FD014EA">
      <w:numFmt w:val="bullet"/>
      <w:lvlText w:val="•"/>
      <w:lvlJc w:val="left"/>
      <w:pPr>
        <w:ind w:left="5563" w:hanging="185"/>
      </w:pPr>
      <w:rPr>
        <w:rFonts w:hint="default"/>
        <w:lang w:val="ru-RU" w:eastAsia="en-US" w:bidi="ar-SA"/>
      </w:rPr>
    </w:lvl>
    <w:lvl w:ilvl="6" w:tplc="9312AAAC">
      <w:numFmt w:val="bullet"/>
      <w:lvlText w:val="•"/>
      <w:lvlJc w:val="left"/>
      <w:pPr>
        <w:ind w:left="6539" w:hanging="185"/>
      </w:pPr>
      <w:rPr>
        <w:rFonts w:hint="default"/>
        <w:lang w:val="ru-RU" w:eastAsia="en-US" w:bidi="ar-SA"/>
      </w:rPr>
    </w:lvl>
    <w:lvl w:ilvl="7" w:tplc="03B0FA96">
      <w:numFmt w:val="bullet"/>
      <w:lvlText w:val="•"/>
      <w:lvlJc w:val="left"/>
      <w:pPr>
        <w:ind w:left="7516" w:hanging="185"/>
      </w:pPr>
      <w:rPr>
        <w:rFonts w:hint="default"/>
        <w:lang w:val="ru-RU" w:eastAsia="en-US" w:bidi="ar-SA"/>
      </w:rPr>
    </w:lvl>
    <w:lvl w:ilvl="8" w:tplc="E774D8BA">
      <w:numFmt w:val="bullet"/>
      <w:lvlText w:val="•"/>
      <w:lvlJc w:val="left"/>
      <w:pPr>
        <w:ind w:left="8493" w:hanging="185"/>
      </w:pPr>
      <w:rPr>
        <w:rFonts w:hint="default"/>
        <w:lang w:val="ru-RU" w:eastAsia="en-US" w:bidi="ar-SA"/>
      </w:rPr>
    </w:lvl>
  </w:abstractNum>
  <w:abstractNum w:abstractNumId="83" w15:restartNumberingAfterBreak="0">
    <w:nsid w:val="29E9075A"/>
    <w:multiLevelType w:val="hybridMultilevel"/>
    <w:tmpl w:val="90BAB3D2"/>
    <w:lvl w:ilvl="0" w:tplc="0D3AB3CA">
      <w:numFmt w:val="bullet"/>
      <w:lvlText w:val="–"/>
      <w:lvlJc w:val="left"/>
      <w:pPr>
        <w:ind w:left="682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186C3A">
      <w:numFmt w:val="bullet"/>
      <w:lvlText w:val="•"/>
      <w:lvlJc w:val="left"/>
      <w:pPr>
        <w:ind w:left="1642" w:hanging="370"/>
      </w:pPr>
      <w:rPr>
        <w:rFonts w:hint="default"/>
        <w:lang w:val="ru-RU" w:eastAsia="en-US" w:bidi="ar-SA"/>
      </w:rPr>
    </w:lvl>
    <w:lvl w:ilvl="2" w:tplc="5C5A65A2">
      <w:numFmt w:val="bullet"/>
      <w:lvlText w:val="•"/>
      <w:lvlJc w:val="left"/>
      <w:pPr>
        <w:ind w:left="2605" w:hanging="370"/>
      </w:pPr>
      <w:rPr>
        <w:rFonts w:hint="default"/>
        <w:lang w:val="ru-RU" w:eastAsia="en-US" w:bidi="ar-SA"/>
      </w:rPr>
    </w:lvl>
    <w:lvl w:ilvl="3" w:tplc="8ABE34EE">
      <w:numFmt w:val="bullet"/>
      <w:lvlText w:val="•"/>
      <w:lvlJc w:val="left"/>
      <w:pPr>
        <w:ind w:left="3567" w:hanging="370"/>
      </w:pPr>
      <w:rPr>
        <w:rFonts w:hint="default"/>
        <w:lang w:val="ru-RU" w:eastAsia="en-US" w:bidi="ar-SA"/>
      </w:rPr>
    </w:lvl>
    <w:lvl w:ilvl="4" w:tplc="D5887FFA">
      <w:numFmt w:val="bullet"/>
      <w:lvlText w:val="•"/>
      <w:lvlJc w:val="left"/>
      <w:pPr>
        <w:ind w:left="4530" w:hanging="370"/>
      </w:pPr>
      <w:rPr>
        <w:rFonts w:hint="default"/>
        <w:lang w:val="ru-RU" w:eastAsia="en-US" w:bidi="ar-SA"/>
      </w:rPr>
    </w:lvl>
    <w:lvl w:ilvl="5" w:tplc="191250C2">
      <w:numFmt w:val="bullet"/>
      <w:lvlText w:val="•"/>
      <w:lvlJc w:val="left"/>
      <w:pPr>
        <w:ind w:left="5493" w:hanging="370"/>
      </w:pPr>
      <w:rPr>
        <w:rFonts w:hint="default"/>
        <w:lang w:val="ru-RU" w:eastAsia="en-US" w:bidi="ar-SA"/>
      </w:rPr>
    </w:lvl>
    <w:lvl w:ilvl="6" w:tplc="B8621B2E">
      <w:numFmt w:val="bullet"/>
      <w:lvlText w:val="•"/>
      <w:lvlJc w:val="left"/>
      <w:pPr>
        <w:ind w:left="6455" w:hanging="370"/>
      </w:pPr>
      <w:rPr>
        <w:rFonts w:hint="default"/>
        <w:lang w:val="ru-RU" w:eastAsia="en-US" w:bidi="ar-SA"/>
      </w:rPr>
    </w:lvl>
    <w:lvl w:ilvl="7" w:tplc="06ECFF20">
      <w:numFmt w:val="bullet"/>
      <w:lvlText w:val="•"/>
      <w:lvlJc w:val="left"/>
      <w:pPr>
        <w:ind w:left="7418" w:hanging="370"/>
      </w:pPr>
      <w:rPr>
        <w:rFonts w:hint="default"/>
        <w:lang w:val="ru-RU" w:eastAsia="en-US" w:bidi="ar-SA"/>
      </w:rPr>
    </w:lvl>
    <w:lvl w:ilvl="8" w:tplc="2544F77C">
      <w:numFmt w:val="bullet"/>
      <w:lvlText w:val="•"/>
      <w:lvlJc w:val="left"/>
      <w:pPr>
        <w:ind w:left="8381" w:hanging="370"/>
      </w:pPr>
      <w:rPr>
        <w:rFonts w:hint="default"/>
        <w:lang w:val="ru-RU" w:eastAsia="en-US" w:bidi="ar-SA"/>
      </w:rPr>
    </w:lvl>
  </w:abstractNum>
  <w:abstractNum w:abstractNumId="84" w15:restartNumberingAfterBreak="0">
    <w:nsid w:val="2A2D3D4D"/>
    <w:multiLevelType w:val="hybridMultilevel"/>
    <w:tmpl w:val="07267F94"/>
    <w:lvl w:ilvl="0" w:tplc="B956C456">
      <w:numFmt w:val="bullet"/>
      <w:lvlText w:val="-"/>
      <w:lvlJc w:val="left"/>
      <w:pPr>
        <w:ind w:left="300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168EF2">
      <w:numFmt w:val="bullet"/>
      <w:lvlText w:val="-"/>
      <w:lvlJc w:val="left"/>
      <w:pPr>
        <w:ind w:left="68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E2E8C76">
      <w:numFmt w:val="bullet"/>
      <w:lvlText w:val="•"/>
      <w:lvlJc w:val="left"/>
      <w:pPr>
        <w:ind w:left="1614" w:hanging="228"/>
      </w:pPr>
      <w:rPr>
        <w:rFonts w:hint="default"/>
        <w:lang w:val="ru-RU" w:eastAsia="en-US" w:bidi="ar-SA"/>
      </w:rPr>
    </w:lvl>
    <w:lvl w:ilvl="3" w:tplc="33BE64CE">
      <w:numFmt w:val="bullet"/>
      <w:lvlText w:val="•"/>
      <w:lvlJc w:val="left"/>
      <w:pPr>
        <w:ind w:left="2548" w:hanging="228"/>
      </w:pPr>
      <w:rPr>
        <w:rFonts w:hint="default"/>
        <w:lang w:val="ru-RU" w:eastAsia="en-US" w:bidi="ar-SA"/>
      </w:rPr>
    </w:lvl>
    <w:lvl w:ilvl="4" w:tplc="B302C354">
      <w:numFmt w:val="bullet"/>
      <w:lvlText w:val="•"/>
      <w:lvlJc w:val="left"/>
      <w:pPr>
        <w:ind w:left="3482" w:hanging="228"/>
      </w:pPr>
      <w:rPr>
        <w:rFonts w:hint="default"/>
        <w:lang w:val="ru-RU" w:eastAsia="en-US" w:bidi="ar-SA"/>
      </w:rPr>
    </w:lvl>
    <w:lvl w:ilvl="5" w:tplc="E940C66A">
      <w:numFmt w:val="bullet"/>
      <w:lvlText w:val="•"/>
      <w:lvlJc w:val="left"/>
      <w:pPr>
        <w:ind w:left="4416" w:hanging="228"/>
      </w:pPr>
      <w:rPr>
        <w:rFonts w:hint="default"/>
        <w:lang w:val="ru-RU" w:eastAsia="en-US" w:bidi="ar-SA"/>
      </w:rPr>
    </w:lvl>
    <w:lvl w:ilvl="6" w:tplc="73F852D2">
      <w:numFmt w:val="bullet"/>
      <w:lvlText w:val="•"/>
      <w:lvlJc w:val="left"/>
      <w:pPr>
        <w:ind w:left="5351" w:hanging="228"/>
      </w:pPr>
      <w:rPr>
        <w:rFonts w:hint="default"/>
        <w:lang w:val="ru-RU" w:eastAsia="en-US" w:bidi="ar-SA"/>
      </w:rPr>
    </w:lvl>
    <w:lvl w:ilvl="7" w:tplc="D0888B04">
      <w:numFmt w:val="bullet"/>
      <w:lvlText w:val="•"/>
      <w:lvlJc w:val="left"/>
      <w:pPr>
        <w:ind w:left="6285" w:hanging="228"/>
      </w:pPr>
      <w:rPr>
        <w:rFonts w:hint="default"/>
        <w:lang w:val="ru-RU" w:eastAsia="en-US" w:bidi="ar-SA"/>
      </w:rPr>
    </w:lvl>
    <w:lvl w:ilvl="8" w:tplc="BD6A340A">
      <w:numFmt w:val="bullet"/>
      <w:lvlText w:val="•"/>
      <w:lvlJc w:val="left"/>
      <w:pPr>
        <w:ind w:left="7219" w:hanging="228"/>
      </w:pPr>
      <w:rPr>
        <w:rFonts w:hint="default"/>
        <w:lang w:val="ru-RU" w:eastAsia="en-US" w:bidi="ar-SA"/>
      </w:rPr>
    </w:lvl>
  </w:abstractNum>
  <w:abstractNum w:abstractNumId="85" w15:restartNumberingAfterBreak="0">
    <w:nsid w:val="2B8427F1"/>
    <w:multiLevelType w:val="hybridMultilevel"/>
    <w:tmpl w:val="FAB0D846"/>
    <w:lvl w:ilvl="0" w:tplc="B3FEC1F8">
      <w:start w:val="1"/>
      <w:numFmt w:val="decimal"/>
      <w:lvlText w:val="%1."/>
      <w:lvlJc w:val="left"/>
      <w:pPr>
        <w:ind w:left="682" w:hanging="44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2925E9A">
      <w:numFmt w:val="bullet"/>
      <w:lvlText w:val="-"/>
      <w:lvlJc w:val="left"/>
      <w:pPr>
        <w:ind w:left="68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C04930E">
      <w:numFmt w:val="bullet"/>
      <w:lvlText w:val="•"/>
      <w:lvlJc w:val="left"/>
      <w:pPr>
        <w:ind w:left="2633" w:hanging="286"/>
      </w:pPr>
      <w:rPr>
        <w:rFonts w:hint="default"/>
        <w:lang w:val="ru-RU" w:eastAsia="en-US" w:bidi="ar-SA"/>
      </w:rPr>
    </w:lvl>
    <w:lvl w:ilvl="3" w:tplc="2A5C6CE4">
      <w:numFmt w:val="bullet"/>
      <w:lvlText w:val="•"/>
      <w:lvlJc w:val="left"/>
      <w:pPr>
        <w:ind w:left="3609" w:hanging="286"/>
      </w:pPr>
      <w:rPr>
        <w:rFonts w:hint="default"/>
        <w:lang w:val="ru-RU" w:eastAsia="en-US" w:bidi="ar-SA"/>
      </w:rPr>
    </w:lvl>
    <w:lvl w:ilvl="4" w:tplc="F04E7EF0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4E940830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56E2763A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7" w:tplc="F47CFDC2">
      <w:numFmt w:val="bullet"/>
      <w:lvlText w:val="•"/>
      <w:lvlJc w:val="left"/>
      <w:pPr>
        <w:ind w:left="7516" w:hanging="286"/>
      </w:pPr>
      <w:rPr>
        <w:rFonts w:hint="default"/>
        <w:lang w:val="ru-RU" w:eastAsia="en-US" w:bidi="ar-SA"/>
      </w:rPr>
    </w:lvl>
    <w:lvl w:ilvl="8" w:tplc="B9E870D4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86" w15:restartNumberingAfterBreak="0">
    <w:nsid w:val="2C4051A6"/>
    <w:multiLevelType w:val="hybridMultilevel"/>
    <w:tmpl w:val="1BDACE48"/>
    <w:lvl w:ilvl="0" w:tplc="1E66818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3E4A9A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7292C59C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88A6D95A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0C22CCEC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1F4E640A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635E625E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1B74B5FE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88E2AF58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87" w15:restartNumberingAfterBreak="0">
    <w:nsid w:val="2C6C6CEC"/>
    <w:multiLevelType w:val="hybridMultilevel"/>
    <w:tmpl w:val="BDF86100"/>
    <w:lvl w:ilvl="0" w:tplc="6D8C370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CFB539B"/>
    <w:multiLevelType w:val="hybridMultilevel"/>
    <w:tmpl w:val="34C0F666"/>
    <w:lvl w:ilvl="0" w:tplc="5E3C9268">
      <w:numFmt w:val="bullet"/>
      <w:lvlText w:val="-"/>
      <w:lvlJc w:val="left"/>
      <w:pPr>
        <w:ind w:left="682" w:hanging="49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B4C6554">
      <w:numFmt w:val="bullet"/>
      <w:lvlText w:val="•"/>
      <w:lvlJc w:val="left"/>
      <w:pPr>
        <w:ind w:left="1656" w:hanging="490"/>
      </w:pPr>
      <w:rPr>
        <w:rFonts w:hint="default"/>
        <w:lang w:val="ru-RU" w:eastAsia="en-US" w:bidi="ar-SA"/>
      </w:rPr>
    </w:lvl>
    <w:lvl w:ilvl="2" w:tplc="CB0870A6">
      <w:numFmt w:val="bullet"/>
      <w:lvlText w:val="•"/>
      <w:lvlJc w:val="left"/>
      <w:pPr>
        <w:ind w:left="2633" w:hanging="490"/>
      </w:pPr>
      <w:rPr>
        <w:rFonts w:hint="default"/>
        <w:lang w:val="ru-RU" w:eastAsia="en-US" w:bidi="ar-SA"/>
      </w:rPr>
    </w:lvl>
    <w:lvl w:ilvl="3" w:tplc="EA2AD060">
      <w:numFmt w:val="bullet"/>
      <w:lvlText w:val="•"/>
      <w:lvlJc w:val="left"/>
      <w:pPr>
        <w:ind w:left="3609" w:hanging="490"/>
      </w:pPr>
      <w:rPr>
        <w:rFonts w:hint="default"/>
        <w:lang w:val="ru-RU" w:eastAsia="en-US" w:bidi="ar-SA"/>
      </w:rPr>
    </w:lvl>
    <w:lvl w:ilvl="4" w:tplc="7F428E6C">
      <w:numFmt w:val="bullet"/>
      <w:lvlText w:val="•"/>
      <w:lvlJc w:val="left"/>
      <w:pPr>
        <w:ind w:left="4586" w:hanging="490"/>
      </w:pPr>
      <w:rPr>
        <w:rFonts w:hint="default"/>
        <w:lang w:val="ru-RU" w:eastAsia="en-US" w:bidi="ar-SA"/>
      </w:rPr>
    </w:lvl>
    <w:lvl w:ilvl="5" w:tplc="2C7C05FA">
      <w:numFmt w:val="bullet"/>
      <w:lvlText w:val="•"/>
      <w:lvlJc w:val="left"/>
      <w:pPr>
        <w:ind w:left="5563" w:hanging="490"/>
      </w:pPr>
      <w:rPr>
        <w:rFonts w:hint="default"/>
        <w:lang w:val="ru-RU" w:eastAsia="en-US" w:bidi="ar-SA"/>
      </w:rPr>
    </w:lvl>
    <w:lvl w:ilvl="6" w:tplc="A16EA0F6">
      <w:numFmt w:val="bullet"/>
      <w:lvlText w:val="•"/>
      <w:lvlJc w:val="left"/>
      <w:pPr>
        <w:ind w:left="6539" w:hanging="490"/>
      </w:pPr>
      <w:rPr>
        <w:rFonts w:hint="default"/>
        <w:lang w:val="ru-RU" w:eastAsia="en-US" w:bidi="ar-SA"/>
      </w:rPr>
    </w:lvl>
    <w:lvl w:ilvl="7" w:tplc="657A88F2">
      <w:numFmt w:val="bullet"/>
      <w:lvlText w:val="•"/>
      <w:lvlJc w:val="left"/>
      <w:pPr>
        <w:ind w:left="7516" w:hanging="490"/>
      </w:pPr>
      <w:rPr>
        <w:rFonts w:hint="default"/>
        <w:lang w:val="ru-RU" w:eastAsia="en-US" w:bidi="ar-SA"/>
      </w:rPr>
    </w:lvl>
    <w:lvl w:ilvl="8" w:tplc="388C9B0E">
      <w:numFmt w:val="bullet"/>
      <w:lvlText w:val="•"/>
      <w:lvlJc w:val="left"/>
      <w:pPr>
        <w:ind w:left="8493" w:hanging="490"/>
      </w:pPr>
      <w:rPr>
        <w:rFonts w:hint="default"/>
        <w:lang w:val="ru-RU" w:eastAsia="en-US" w:bidi="ar-SA"/>
      </w:rPr>
    </w:lvl>
  </w:abstractNum>
  <w:abstractNum w:abstractNumId="89" w15:restartNumberingAfterBreak="0">
    <w:nsid w:val="2D88710A"/>
    <w:multiLevelType w:val="hybridMultilevel"/>
    <w:tmpl w:val="CD9447F0"/>
    <w:lvl w:ilvl="0" w:tplc="31D66594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0BCD8">
      <w:numFmt w:val="bullet"/>
      <w:lvlText w:val="•"/>
      <w:lvlJc w:val="left"/>
      <w:pPr>
        <w:ind w:left="628" w:hanging="255"/>
      </w:pPr>
      <w:rPr>
        <w:rFonts w:hint="default"/>
        <w:lang w:val="ru-RU" w:eastAsia="en-US" w:bidi="ar-SA"/>
      </w:rPr>
    </w:lvl>
    <w:lvl w:ilvl="2" w:tplc="1F9AA722">
      <w:numFmt w:val="bullet"/>
      <w:lvlText w:val="•"/>
      <w:lvlJc w:val="left"/>
      <w:pPr>
        <w:ind w:left="1156" w:hanging="255"/>
      </w:pPr>
      <w:rPr>
        <w:rFonts w:hint="default"/>
        <w:lang w:val="ru-RU" w:eastAsia="en-US" w:bidi="ar-SA"/>
      </w:rPr>
    </w:lvl>
    <w:lvl w:ilvl="3" w:tplc="5EC6539C">
      <w:numFmt w:val="bullet"/>
      <w:lvlText w:val="•"/>
      <w:lvlJc w:val="left"/>
      <w:pPr>
        <w:ind w:left="1685" w:hanging="255"/>
      </w:pPr>
      <w:rPr>
        <w:rFonts w:hint="default"/>
        <w:lang w:val="ru-RU" w:eastAsia="en-US" w:bidi="ar-SA"/>
      </w:rPr>
    </w:lvl>
    <w:lvl w:ilvl="4" w:tplc="FF503E7A">
      <w:numFmt w:val="bullet"/>
      <w:lvlText w:val="•"/>
      <w:lvlJc w:val="left"/>
      <w:pPr>
        <w:ind w:left="2213" w:hanging="255"/>
      </w:pPr>
      <w:rPr>
        <w:rFonts w:hint="default"/>
        <w:lang w:val="ru-RU" w:eastAsia="en-US" w:bidi="ar-SA"/>
      </w:rPr>
    </w:lvl>
    <w:lvl w:ilvl="5" w:tplc="5268C564">
      <w:numFmt w:val="bullet"/>
      <w:lvlText w:val="•"/>
      <w:lvlJc w:val="left"/>
      <w:pPr>
        <w:ind w:left="2742" w:hanging="255"/>
      </w:pPr>
      <w:rPr>
        <w:rFonts w:hint="default"/>
        <w:lang w:val="ru-RU" w:eastAsia="en-US" w:bidi="ar-SA"/>
      </w:rPr>
    </w:lvl>
    <w:lvl w:ilvl="6" w:tplc="2F820018">
      <w:numFmt w:val="bullet"/>
      <w:lvlText w:val="•"/>
      <w:lvlJc w:val="left"/>
      <w:pPr>
        <w:ind w:left="3270" w:hanging="255"/>
      </w:pPr>
      <w:rPr>
        <w:rFonts w:hint="default"/>
        <w:lang w:val="ru-RU" w:eastAsia="en-US" w:bidi="ar-SA"/>
      </w:rPr>
    </w:lvl>
    <w:lvl w:ilvl="7" w:tplc="E99A5090">
      <w:numFmt w:val="bullet"/>
      <w:lvlText w:val="•"/>
      <w:lvlJc w:val="left"/>
      <w:pPr>
        <w:ind w:left="3798" w:hanging="255"/>
      </w:pPr>
      <w:rPr>
        <w:rFonts w:hint="default"/>
        <w:lang w:val="ru-RU" w:eastAsia="en-US" w:bidi="ar-SA"/>
      </w:rPr>
    </w:lvl>
    <w:lvl w:ilvl="8" w:tplc="23D89988">
      <w:numFmt w:val="bullet"/>
      <w:lvlText w:val="•"/>
      <w:lvlJc w:val="left"/>
      <w:pPr>
        <w:ind w:left="4327" w:hanging="255"/>
      </w:pPr>
      <w:rPr>
        <w:rFonts w:hint="default"/>
        <w:lang w:val="ru-RU" w:eastAsia="en-US" w:bidi="ar-SA"/>
      </w:rPr>
    </w:lvl>
  </w:abstractNum>
  <w:abstractNum w:abstractNumId="90" w15:restartNumberingAfterBreak="0">
    <w:nsid w:val="2DF137A7"/>
    <w:multiLevelType w:val="multilevel"/>
    <w:tmpl w:val="8684FB50"/>
    <w:lvl w:ilvl="0">
      <w:start w:val="1"/>
      <w:numFmt w:val="decimal"/>
      <w:lvlText w:val="%1"/>
      <w:lvlJc w:val="left"/>
      <w:pPr>
        <w:ind w:left="139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0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0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68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15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166"/>
      </w:pPr>
      <w:rPr>
        <w:rFonts w:hint="default"/>
        <w:lang w:val="ru-RU" w:eastAsia="en-US" w:bidi="ar-SA"/>
      </w:rPr>
    </w:lvl>
  </w:abstractNum>
  <w:abstractNum w:abstractNumId="91" w15:restartNumberingAfterBreak="0">
    <w:nsid w:val="2E150AC4"/>
    <w:multiLevelType w:val="hybridMultilevel"/>
    <w:tmpl w:val="8500F644"/>
    <w:lvl w:ilvl="0" w:tplc="42C4D97A">
      <w:numFmt w:val="bullet"/>
      <w:lvlText w:val="—"/>
      <w:lvlJc w:val="left"/>
      <w:pPr>
        <w:ind w:left="68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2C6076">
      <w:numFmt w:val="bullet"/>
      <w:lvlText w:val="-"/>
      <w:lvlJc w:val="left"/>
      <w:pPr>
        <w:ind w:left="68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D46E9D6">
      <w:numFmt w:val="bullet"/>
      <w:lvlText w:val="•"/>
      <w:lvlJc w:val="left"/>
      <w:pPr>
        <w:ind w:left="2633" w:hanging="329"/>
      </w:pPr>
      <w:rPr>
        <w:rFonts w:hint="default"/>
        <w:lang w:val="ru-RU" w:eastAsia="en-US" w:bidi="ar-SA"/>
      </w:rPr>
    </w:lvl>
    <w:lvl w:ilvl="3" w:tplc="73226B42">
      <w:numFmt w:val="bullet"/>
      <w:lvlText w:val="•"/>
      <w:lvlJc w:val="left"/>
      <w:pPr>
        <w:ind w:left="3609" w:hanging="329"/>
      </w:pPr>
      <w:rPr>
        <w:rFonts w:hint="default"/>
        <w:lang w:val="ru-RU" w:eastAsia="en-US" w:bidi="ar-SA"/>
      </w:rPr>
    </w:lvl>
    <w:lvl w:ilvl="4" w:tplc="5CC2025C">
      <w:numFmt w:val="bullet"/>
      <w:lvlText w:val="•"/>
      <w:lvlJc w:val="left"/>
      <w:pPr>
        <w:ind w:left="4586" w:hanging="329"/>
      </w:pPr>
      <w:rPr>
        <w:rFonts w:hint="default"/>
        <w:lang w:val="ru-RU" w:eastAsia="en-US" w:bidi="ar-SA"/>
      </w:rPr>
    </w:lvl>
    <w:lvl w:ilvl="5" w:tplc="F41EBB9A">
      <w:numFmt w:val="bullet"/>
      <w:lvlText w:val="•"/>
      <w:lvlJc w:val="left"/>
      <w:pPr>
        <w:ind w:left="5563" w:hanging="329"/>
      </w:pPr>
      <w:rPr>
        <w:rFonts w:hint="default"/>
        <w:lang w:val="ru-RU" w:eastAsia="en-US" w:bidi="ar-SA"/>
      </w:rPr>
    </w:lvl>
    <w:lvl w:ilvl="6" w:tplc="89F862A2">
      <w:numFmt w:val="bullet"/>
      <w:lvlText w:val="•"/>
      <w:lvlJc w:val="left"/>
      <w:pPr>
        <w:ind w:left="6539" w:hanging="329"/>
      </w:pPr>
      <w:rPr>
        <w:rFonts w:hint="default"/>
        <w:lang w:val="ru-RU" w:eastAsia="en-US" w:bidi="ar-SA"/>
      </w:rPr>
    </w:lvl>
    <w:lvl w:ilvl="7" w:tplc="80269954">
      <w:numFmt w:val="bullet"/>
      <w:lvlText w:val="•"/>
      <w:lvlJc w:val="left"/>
      <w:pPr>
        <w:ind w:left="7516" w:hanging="329"/>
      </w:pPr>
      <w:rPr>
        <w:rFonts w:hint="default"/>
        <w:lang w:val="ru-RU" w:eastAsia="en-US" w:bidi="ar-SA"/>
      </w:rPr>
    </w:lvl>
    <w:lvl w:ilvl="8" w:tplc="992A6A1E">
      <w:numFmt w:val="bullet"/>
      <w:lvlText w:val="•"/>
      <w:lvlJc w:val="left"/>
      <w:pPr>
        <w:ind w:left="8493" w:hanging="329"/>
      </w:pPr>
      <w:rPr>
        <w:rFonts w:hint="default"/>
        <w:lang w:val="ru-RU" w:eastAsia="en-US" w:bidi="ar-SA"/>
      </w:rPr>
    </w:lvl>
  </w:abstractNum>
  <w:abstractNum w:abstractNumId="92" w15:restartNumberingAfterBreak="0">
    <w:nsid w:val="2EC03AB7"/>
    <w:multiLevelType w:val="hybridMultilevel"/>
    <w:tmpl w:val="80F6D190"/>
    <w:lvl w:ilvl="0" w:tplc="393067EE">
      <w:numFmt w:val="bullet"/>
      <w:lvlText w:val=""/>
      <w:lvlJc w:val="left"/>
      <w:pPr>
        <w:ind w:left="10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80DBFE">
      <w:numFmt w:val="bullet"/>
      <w:lvlText w:val="•"/>
      <w:lvlJc w:val="left"/>
      <w:pPr>
        <w:ind w:left="628" w:hanging="269"/>
      </w:pPr>
      <w:rPr>
        <w:rFonts w:hint="default"/>
        <w:lang w:val="ru-RU" w:eastAsia="en-US" w:bidi="ar-SA"/>
      </w:rPr>
    </w:lvl>
    <w:lvl w:ilvl="2" w:tplc="4080EBDC">
      <w:numFmt w:val="bullet"/>
      <w:lvlText w:val="•"/>
      <w:lvlJc w:val="left"/>
      <w:pPr>
        <w:ind w:left="1156" w:hanging="269"/>
      </w:pPr>
      <w:rPr>
        <w:rFonts w:hint="default"/>
        <w:lang w:val="ru-RU" w:eastAsia="en-US" w:bidi="ar-SA"/>
      </w:rPr>
    </w:lvl>
    <w:lvl w:ilvl="3" w:tplc="162A9094">
      <w:numFmt w:val="bullet"/>
      <w:lvlText w:val="•"/>
      <w:lvlJc w:val="left"/>
      <w:pPr>
        <w:ind w:left="1685" w:hanging="269"/>
      </w:pPr>
      <w:rPr>
        <w:rFonts w:hint="default"/>
        <w:lang w:val="ru-RU" w:eastAsia="en-US" w:bidi="ar-SA"/>
      </w:rPr>
    </w:lvl>
    <w:lvl w:ilvl="4" w:tplc="122C7698">
      <w:numFmt w:val="bullet"/>
      <w:lvlText w:val="•"/>
      <w:lvlJc w:val="left"/>
      <w:pPr>
        <w:ind w:left="2213" w:hanging="269"/>
      </w:pPr>
      <w:rPr>
        <w:rFonts w:hint="default"/>
        <w:lang w:val="ru-RU" w:eastAsia="en-US" w:bidi="ar-SA"/>
      </w:rPr>
    </w:lvl>
    <w:lvl w:ilvl="5" w:tplc="2CCCEBF6">
      <w:numFmt w:val="bullet"/>
      <w:lvlText w:val="•"/>
      <w:lvlJc w:val="left"/>
      <w:pPr>
        <w:ind w:left="2742" w:hanging="269"/>
      </w:pPr>
      <w:rPr>
        <w:rFonts w:hint="default"/>
        <w:lang w:val="ru-RU" w:eastAsia="en-US" w:bidi="ar-SA"/>
      </w:rPr>
    </w:lvl>
    <w:lvl w:ilvl="6" w:tplc="F3FEF3C8">
      <w:numFmt w:val="bullet"/>
      <w:lvlText w:val="•"/>
      <w:lvlJc w:val="left"/>
      <w:pPr>
        <w:ind w:left="3270" w:hanging="269"/>
      </w:pPr>
      <w:rPr>
        <w:rFonts w:hint="default"/>
        <w:lang w:val="ru-RU" w:eastAsia="en-US" w:bidi="ar-SA"/>
      </w:rPr>
    </w:lvl>
    <w:lvl w:ilvl="7" w:tplc="CE9E1ABE">
      <w:numFmt w:val="bullet"/>
      <w:lvlText w:val="•"/>
      <w:lvlJc w:val="left"/>
      <w:pPr>
        <w:ind w:left="3798" w:hanging="269"/>
      </w:pPr>
      <w:rPr>
        <w:rFonts w:hint="default"/>
        <w:lang w:val="ru-RU" w:eastAsia="en-US" w:bidi="ar-SA"/>
      </w:rPr>
    </w:lvl>
    <w:lvl w:ilvl="8" w:tplc="4406EC34">
      <w:numFmt w:val="bullet"/>
      <w:lvlText w:val="•"/>
      <w:lvlJc w:val="left"/>
      <w:pPr>
        <w:ind w:left="4327" w:hanging="269"/>
      </w:pPr>
      <w:rPr>
        <w:rFonts w:hint="default"/>
        <w:lang w:val="ru-RU" w:eastAsia="en-US" w:bidi="ar-SA"/>
      </w:rPr>
    </w:lvl>
  </w:abstractNum>
  <w:abstractNum w:abstractNumId="93" w15:restartNumberingAfterBreak="0">
    <w:nsid w:val="2F56316E"/>
    <w:multiLevelType w:val="hybridMultilevel"/>
    <w:tmpl w:val="02721B64"/>
    <w:lvl w:ilvl="0" w:tplc="2800E140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8A960">
      <w:numFmt w:val="bullet"/>
      <w:lvlText w:val="•"/>
      <w:lvlJc w:val="left"/>
      <w:pPr>
        <w:ind w:left="777" w:hanging="329"/>
      </w:pPr>
      <w:rPr>
        <w:rFonts w:hint="default"/>
        <w:lang w:val="ru-RU" w:eastAsia="en-US" w:bidi="ar-SA"/>
      </w:rPr>
    </w:lvl>
    <w:lvl w:ilvl="2" w:tplc="4A2E146E">
      <w:numFmt w:val="bullet"/>
      <w:lvlText w:val="•"/>
      <w:lvlJc w:val="left"/>
      <w:pPr>
        <w:ind w:left="1455" w:hanging="329"/>
      </w:pPr>
      <w:rPr>
        <w:rFonts w:hint="default"/>
        <w:lang w:val="ru-RU" w:eastAsia="en-US" w:bidi="ar-SA"/>
      </w:rPr>
    </w:lvl>
    <w:lvl w:ilvl="3" w:tplc="23F4C286">
      <w:numFmt w:val="bullet"/>
      <w:lvlText w:val="•"/>
      <w:lvlJc w:val="left"/>
      <w:pPr>
        <w:ind w:left="2132" w:hanging="329"/>
      </w:pPr>
      <w:rPr>
        <w:rFonts w:hint="default"/>
        <w:lang w:val="ru-RU" w:eastAsia="en-US" w:bidi="ar-SA"/>
      </w:rPr>
    </w:lvl>
    <w:lvl w:ilvl="4" w:tplc="2062B6C0">
      <w:numFmt w:val="bullet"/>
      <w:lvlText w:val="•"/>
      <w:lvlJc w:val="left"/>
      <w:pPr>
        <w:ind w:left="2810" w:hanging="329"/>
      </w:pPr>
      <w:rPr>
        <w:rFonts w:hint="default"/>
        <w:lang w:val="ru-RU" w:eastAsia="en-US" w:bidi="ar-SA"/>
      </w:rPr>
    </w:lvl>
    <w:lvl w:ilvl="5" w:tplc="93C6C196">
      <w:numFmt w:val="bullet"/>
      <w:lvlText w:val="•"/>
      <w:lvlJc w:val="left"/>
      <w:pPr>
        <w:ind w:left="3487" w:hanging="329"/>
      </w:pPr>
      <w:rPr>
        <w:rFonts w:hint="default"/>
        <w:lang w:val="ru-RU" w:eastAsia="en-US" w:bidi="ar-SA"/>
      </w:rPr>
    </w:lvl>
    <w:lvl w:ilvl="6" w:tplc="25467598">
      <w:numFmt w:val="bullet"/>
      <w:lvlText w:val="•"/>
      <w:lvlJc w:val="left"/>
      <w:pPr>
        <w:ind w:left="4165" w:hanging="329"/>
      </w:pPr>
      <w:rPr>
        <w:rFonts w:hint="default"/>
        <w:lang w:val="ru-RU" w:eastAsia="en-US" w:bidi="ar-SA"/>
      </w:rPr>
    </w:lvl>
    <w:lvl w:ilvl="7" w:tplc="BD225910">
      <w:numFmt w:val="bullet"/>
      <w:lvlText w:val="•"/>
      <w:lvlJc w:val="left"/>
      <w:pPr>
        <w:ind w:left="4842" w:hanging="329"/>
      </w:pPr>
      <w:rPr>
        <w:rFonts w:hint="default"/>
        <w:lang w:val="ru-RU" w:eastAsia="en-US" w:bidi="ar-SA"/>
      </w:rPr>
    </w:lvl>
    <w:lvl w:ilvl="8" w:tplc="40AC8802">
      <w:numFmt w:val="bullet"/>
      <w:lvlText w:val="•"/>
      <w:lvlJc w:val="left"/>
      <w:pPr>
        <w:ind w:left="5520" w:hanging="329"/>
      </w:pPr>
      <w:rPr>
        <w:rFonts w:hint="default"/>
        <w:lang w:val="ru-RU" w:eastAsia="en-US" w:bidi="ar-SA"/>
      </w:rPr>
    </w:lvl>
  </w:abstractNum>
  <w:abstractNum w:abstractNumId="94" w15:restartNumberingAfterBreak="0">
    <w:nsid w:val="308D5A63"/>
    <w:multiLevelType w:val="multilevel"/>
    <w:tmpl w:val="C94E33F2"/>
    <w:lvl w:ilvl="0">
      <w:start w:val="2"/>
      <w:numFmt w:val="decimal"/>
      <w:lvlText w:val="%1"/>
      <w:lvlJc w:val="left"/>
      <w:pPr>
        <w:ind w:left="682" w:hanging="6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955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48" w:hanging="9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9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9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0" w:hanging="9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9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955"/>
      </w:pPr>
      <w:rPr>
        <w:rFonts w:hint="default"/>
        <w:lang w:val="ru-RU" w:eastAsia="en-US" w:bidi="ar-SA"/>
      </w:rPr>
    </w:lvl>
  </w:abstractNum>
  <w:abstractNum w:abstractNumId="95" w15:restartNumberingAfterBreak="0">
    <w:nsid w:val="327440C1"/>
    <w:multiLevelType w:val="hybridMultilevel"/>
    <w:tmpl w:val="D2B2B5D0"/>
    <w:lvl w:ilvl="0" w:tplc="76A875F4">
      <w:numFmt w:val="bullet"/>
      <w:lvlText w:val="-"/>
      <w:lvlJc w:val="left"/>
      <w:pPr>
        <w:ind w:left="68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32DD4A">
      <w:numFmt w:val="bullet"/>
      <w:lvlText w:val="•"/>
      <w:lvlJc w:val="left"/>
      <w:pPr>
        <w:ind w:left="1656" w:hanging="233"/>
      </w:pPr>
      <w:rPr>
        <w:rFonts w:hint="default"/>
        <w:lang w:val="ru-RU" w:eastAsia="en-US" w:bidi="ar-SA"/>
      </w:rPr>
    </w:lvl>
    <w:lvl w:ilvl="2" w:tplc="F0BC1B68">
      <w:numFmt w:val="bullet"/>
      <w:lvlText w:val="•"/>
      <w:lvlJc w:val="left"/>
      <w:pPr>
        <w:ind w:left="2633" w:hanging="233"/>
      </w:pPr>
      <w:rPr>
        <w:rFonts w:hint="default"/>
        <w:lang w:val="ru-RU" w:eastAsia="en-US" w:bidi="ar-SA"/>
      </w:rPr>
    </w:lvl>
    <w:lvl w:ilvl="3" w:tplc="B7389788">
      <w:numFmt w:val="bullet"/>
      <w:lvlText w:val="•"/>
      <w:lvlJc w:val="left"/>
      <w:pPr>
        <w:ind w:left="3609" w:hanging="233"/>
      </w:pPr>
      <w:rPr>
        <w:rFonts w:hint="default"/>
        <w:lang w:val="ru-RU" w:eastAsia="en-US" w:bidi="ar-SA"/>
      </w:rPr>
    </w:lvl>
    <w:lvl w:ilvl="4" w:tplc="E5B01B56">
      <w:numFmt w:val="bullet"/>
      <w:lvlText w:val="•"/>
      <w:lvlJc w:val="left"/>
      <w:pPr>
        <w:ind w:left="4586" w:hanging="233"/>
      </w:pPr>
      <w:rPr>
        <w:rFonts w:hint="default"/>
        <w:lang w:val="ru-RU" w:eastAsia="en-US" w:bidi="ar-SA"/>
      </w:rPr>
    </w:lvl>
    <w:lvl w:ilvl="5" w:tplc="F15CEFE8">
      <w:numFmt w:val="bullet"/>
      <w:lvlText w:val="•"/>
      <w:lvlJc w:val="left"/>
      <w:pPr>
        <w:ind w:left="5563" w:hanging="233"/>
      </w:pPr>
      <w:rPr>
        <w:rFonts w:hint="default"/>
        <w:lang w:val="ru-RU" w:eastAsia="en-US" w:bidi="ar-SA"/>
      </w:rPr>
    </w:lvl>
    <w:lvl w:ilvl="6" w:tplc="2020C75C">
      <w:numFmt w:val="bullet"/>
      <w:lvlText w:val="•"/>
      <w:lvlJc w:val="left"/>
      <w:pPr>
        <w:ind w:left="6539" w:hanging="233"/>
      </w:pPr>
      <w:rPr>
        <w:rFonts w:hint="default"/>
        <w:lang w:val="ru-RU" w:eastAsia="en-US" w:bidi="ar-SA"/>
      </w:rPr>
    </w:lvl>
    <w:lvl w:ilvl="7" w:tplc="D0C8096A">
      <w:numFmt w:val="bullet"/>
      <w:lvlText w:val="•"/>
      <w:lvlJc w:val="left"/>
      <w:pPr>
        <w:ind w:left="7516" w:hanging="233"/>
      </w:pPr>
      <w:rPr>
        <w:rFonts w:hint="default"/>
        <w:lang w:val="ru-RU" w:eastAsia="en-US" w:bidi="ar-SA"/>
      </w:rPr>
    </w:lvl>
    <w:lvl w:ilvl="8" w:tplc="9D32FC42">
      <w:numFmt w:val="bullet"/>
      <w:lvlText w:val="•"/>
      <w:lvlJc w:val="left"/>
      <w:pPr>
        <w:ind w:left="8493" w:hanging="233"/>
      </w:pPr>
      <w:rPr>
        <w:rFonts w:hint="default"/>
        <w:lang w:val="ru-RU" w:eastAsia="en-US" w:bidi="ar-SA"/>
      </w:rPr>
    </w:lvl>
  </w:abstractNum>
  <w:abstractNum w:abstractNumId="96" w15:restartNumberingAfterBreak="0">
    <w:nsid w:val="32B17426"/>
    <w:multiLevelType w:val="hybridMultilevel"/>
    <w:tmpl w:val="43AEBC3A"/>
    <w:lvl w:ilvl="0" w:tplc="76924AB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D23536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C3345DD8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832EDB28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3FA054EC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3D58ABCA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14542C7A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8CB0D5F6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F0348552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97" w15:restartNumberingAfterBreak="0">
    <w:nsid w:val="330B7B49"/>
    <w:multiLevelType w:val="hybridMultilevel"/>
    <w:tmpl w:val="E084D63E"/>
    <w:lvl w:ilvl="0" w:tplc="C1624C5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ECBDCC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AD56564E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49329378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DDCA0EA4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E8A80C12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7F36D236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14FA2882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4AEE19A6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98" w15:restartNumberingAfterBreak="0">
    <w:nsid w:val="33F569F0"/>
    <w:multiLevelType w:val="hybridMultilevel"/>
    <w:tmpl w:val="D0A605BA"/>
    <w:lvl w:ilvl="0" w:tplc="02665F26">
      <w:numFmt w:val="bullet"/>
      <w:lvlText w:val="-"/>
      <w:lvlJc w:val="left"/>
      <w:pPr>
        <w:ind w:left="682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AA247C">
      <w:numFmt w:val="bullet"/>
      <w:lvlText w:val="•"/>
      <w:lvlJc w:val="left"/>
      <w:pPr>
        <w:ind w:left="1656" w:hanging="279"/>
      </w:pPr>
      <w:rPr>
        <w:rFonts w:hint="default"/>
        <w:lang w:val="ru-RU" w:eastAsia="en-US" w:bidi="ar-SA"/>
      </w:rPr>
    </w:lvl>
    <w:lvl w:ilvl="2" w:tplc="1B6C6B08">
      <w:numFmt w:val="bullet"/>
      <w:lvlText w:val="•"/>
      <w:lvlJc w:val="left"/>
      <w:pPr>
        <w:ind w:left="2633" w:hanging="279"/>
      </w:pPr>
      <w:rPr>
        <w:rFonts w:hint="default"/>
        <w:lang w:val="ru-RU" w:eastAsia="en-US" w:bidi="ar-SA"/>
      </w:rPr>
    </w:lvl>
    <w:lvl w:ilvl="3" w:tplc="A456EDFC">
      <w:numFmt w:val="bullet"/>
      <w:lvlText w:val="•"/>
      <w:lvlJc w:val="left"/>
      <w:pPr>
        <w:ind w:left="3609" w:hanging="279"/>
      </w:pPr>
      <w:rPr>
        <w:rFonts w:hint="default"/>
        <w:lang w:val="ru-RU" w:eastAsia="en-US" w:bidi="ar-SA"/>
      </w:rPr>
    </w:lvl>
    <w:lvl w:ilvl="4" w:tplc="5D24A1B0">
      <w:numFmt w:val="bullet"/>
      <w:lvlText w:val="•"/>
      <w:lvlJc w:val="left"/>
      <w:pPr>
        <w:ind w:left="4586" w:hanging="279"/>
      </w:pPr>
      <w:rPr>
        <w:rFonts w:hint="default"/>
        <w:lang w:val="ru-RU" w:eastAsia="en-US" w:bidi="ar-SA"/>
      </w:rPr>
    </w:lvl>
    <w:lvl w:ilvl="5" w:tplc="7212AFC2">
      <w:numFmt w:val="bullet"/>
      <w:lvlText w:val="•"/>
      <w:lvlJc w:val="left"/>
      <w:pPr>
        <w:ind w:left="5563" w:hanging="279"/>
      </w:pPr>
      <w:rPr>
        <w:rFonts w:hint="default"/>
        <w:lang w:val="ru-RU" w:eastAsia="en-US" w:bidi="ar-SA"/>
      </w:rPr>
    </w:lvl>
    <w:lvl w:ilvl="6" w:tplc="59161C3C">
      <w:numFmt w:val="bullet"/>
      <w:lvlText w:val="•"/>
      <w:lvlJc w:val="left"/>
      <w:pPr>
        <w:ind w:left="6539" w:hanging="279"/>
      </w:pPr>
      <w:rPr>
        <w:rFonts w:hint="default"/>
        <w:lang w:val="ru-RU" w:eastAsia="en-US" w:bidi="ar-SA"/>
      </w:rPr>
    </w:lvl>
    <w:lvl w:ilvl="7" w:tplc="9EA0EDEC">
      <w:numFmt w:val="bullet"/>
      <w:lvlText w:val="•"/>
      <w:lvlJc w:val="left"/>
      <w:pPr>
        <w:ind w:left="7516" w:hanging="279"/>
      </w:pPr>
      <w:rPr>
        <w:rFonts w:hint="default"/>
        <w:lang w:val="ru-RU" w:eastAsia="en-US" w:bidi="ar-SA"/>
      </w:rPr>
    </w:lvl>
    <w:lvl w:ilvl="8" w:tplc="0CA0D214">
      <w:numFmt w:val="bullet"/>
      <w:lvlText w:val="•"/>
      <w:lvlJc w:val="left"/>
      <w:pPr>
        <w:ind w:left="8493" w:hanging="279"/>
      </w:pPr>
      <w:rPr>
        <w:rFonts w:hint="default"/>
        <w:lang w:val="ru-RU" w:eastAsia="en-US" w:bidi="ar-SA"/>
      </w:rPr>
    </w:lvl>
  </w:abstractNum>
  <w:abstractNum w:abstractNumId="99" w15:restartNumberingAfterBreak="0">
    <w:nsid w:val="348E73CF"/>
    <w:multiLevelType w:val="hybridMultilevel"/>
    <w:tmpl w:val="3AB81F7E"/>
    <w:lvl w:ilvl="0" w:tplc="9ADA2322">
      <w:start w:val="1"/>
      <w:numFmt w:val="decimal"/>
      <w:lvlText w:val="%1)"/>
      <w:lvlJc w:val="left"/>
      <w:pPr>
        <w:ind w:left="682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6A5F48">
      <w:numFmt w:val="bullet"/>
      <w:lvlText w:val="•"/>
      <w:lvlJc w:val="left"/>
      <w:pPr>
        <w:ind w:left="1656" w:hanging="338"/>
      </w:pPr>
      <w:rPr>
        <w:rFonts w:hint="default"/>
        <w:lang w:val="ru-RU" w:eastAsia="en-US" w:bidi="ar-SA"/>
      </w:rPr>
    </w:lvl>
    <w:lvl w:ilvl="2" w:tplc="E85EFFE6">
      <w:numFmt w:val="bullet"/>
      <w:lvlText w:val="•"/>
      <w:lvlJc w:val="left"/>
      <w:pPr>
        <w:ind w:left="2633" w:hanging="338"/>
      </w:pPr>
      <w:rPr>
        <w:rFonts w:hint="default"/>
        <w:lang w:val="ru-RU" w:eastAsia="en-US" w:bidi="ar-SA"/>
      </w:rPr>
    </w:lvl>
    <w:lvl w:ilvl="3" w:tplc="AF62C4DA">
      <w:numFmt w:val="bullet"/>
      <w:lvlText w:val="•"/>
      <w:lvlJc w:val="left"/>
      <w:pPr>
        <w:ind w:left="3609" w:hanging="338"/>
      </w:pPr>
      <w:rPr>
        <w:rFonts w:hint="default"/>
        <w:lang w:val="ru-RU" w:eastAsia="en-US" w:bidi="ar-SA"/>
      </w:rPr>
    </w:lvl>
    <w:lvl w:ilvl="4" w:tplc="983CD69A">
      <w:numFmt w:val="bullet"/>
      <w:lvlText w:val="•"/>
      <w:lvlJc w:val="left"/>
      <w:pPr>
        <w:ind w:left="4586" w:hanging="338"/>
      </w:pPr>
      <w:rPr>
        <w:rFonts w:hint="default"/>
        <w:lang w:val="ru-RU" w:eastAsia="en-US" w:bidi="ar-SA"/>
      </w:rPr>
    </w:lvl>
    <w:lvl w:ilvl="5" w:tplc="60BA2D34">
      <w:numFmt w:val="bullet"/>
      <w:lvlText w:val="•"/>
      <w:lvlJc w:val="left"/>
      <w:pPr>
        <w:ind w:left="5563" w:hanging="338"/>
      </w:pPr>
      <w:rPr>
        <w:rFonts w:hint="default"/>
        <w:lang w:val="ru-RU" w:eastAsia="en-US" w:bidi="ar-SA"/>
      </w:rPr>
    </w:lvl>
    <w:lvl w:ilvl="6" w:tplc="A4141B92">
      <w:numFmt w:val="bullet"/>
      <w:lvlText w:val="•"/>
      <w:lvlJc w:val="left"/>
      <w:pPr>
        <w:ind w:left="6539" w:hanging="338"/>
      </w:pPr>
      <w:rPr>
        <w:rFonts w:hint="default"/>
        <w:lang w:val="ru-RU" w:eastAsia="en-US" w:bidi="ar-SA"/>
      </w:rPr>
    </w:lvl>
    <w:lvl w:ilvl="7" w:tplc="FB3CD352">
      <w:numFmt w:val="bullet"/>
      <w:lvlText w:val="•"/>
      <w:lvlJc w:val="left"/>
      <w:pPr>
        <w:ind w:left="7516" w:hanging="338"/>
      </w:pPr>
      <w:rPr>
        <w:rFonts w:hint="default"/>
        <w:lang w:val="ru-RU" w:eastAsia="en-US" w:bidi="ar-SA"/>
      </w:rPr>
    </w:lvl>
    <w:lvl w:ilvl="8" w:tplc="AEC8D690">
      <w:numFmt w:val="bullet"/>
      <w:lvlText w:val="•"/>
      <w:lvlJc w:val="left"/>
      <w:pPr>
        <w:ind w:left="8493" w:hanging="338"/>
      </w:pPr>
      <w:rPr>
        <w:rFonts w:hint="default"/>
        <w:lang w:val="ru-RU" w:eastAsia="en-US" w:bidi="ar-SA"/>
      </w:rPr>
    </w:lvl>
  </w:abstractNum>
  <w:abstractNum w:abstractNumId="100" w15:restartNumberingAfterBreak="0">
    <w:nsid w:val="349F7BBE"/>
    <w:multiLevelType w:val="hybridMultilevel"/>
    <w:tmpl w:val="DA3E2EB0"/>
    <w:lvl w:ilvl="0" w:tplc="5C0CB722">
      <w:numFmt w:val="bullet"/>
      <w:lvlText w:val="-"/>
      <w:lvlJc w:val="left"/>
      <w:pPr>
        <w:ind w:left="682" w:hanging="20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5E61BE8">
      <w:numFmt w:val="bullet"/>
      <w:lvlText w:val="-"/>
      <w:lvlJc w:val="left"/>
      <w:pPr>
        <w:ind w:left="68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70E0AF2">
      <w:numFmt w:val="bullet"/>
      <w:lvlText w:val="•"/>
      <w:lvlJc w:val="left"/>
      <w:pPr>
        <w:ind w:left="2633" w:hanging="341"/>
      </w:pPr>
      <w:rPr>
        <w:rFonts w:hint="default"/>
        <w:lang w:val="ru-RU" w:eastAsia="en-US" w:bidi="ar-SA"/>
      </w:rPr>
    </w:lvl>
    <w:lvl w:ilvl="3" w:tplc="696A8EEC">
      <w:numFmt w:val="bullet"/>
      <w:lvlText w:val="•"/>
      <w:lvlJc w:val="left"/>
      <w:pPr>
        <w:ind w:left="3609" w:hanging="341"/>
      </w:pPr>
      <w:rPr>
        <w:rFonts w:hint="default"/>
        <w:lang w:val="ru-RU" w:eastAsia="en-US" w:bidi="ar-SA"/>
      </w:rPr>
    </w:lvl>
    <w:lvl w:ilvl="4" w:tplc="57B67AAE">
      <w:numFmt w:val="bullet"/>
      <w:lvlText w:val="•"/>
      <w:lvlJc w:val="left"/>
      <w:pPr>
        <w:ind w:left="4586" w:hanging="341"/>
      </w:pPr>
      <w:rPr>
        <w:rFonts w:hint="default"/>
        <w:lang w:val="ru-RU" w:eastAsia="en-US" w:bidi="ar-SA"/>
      </w:rPr>
    </w:lvl>
    <w:lvl w:ilvl="5" w:tplc="016A8C36">
      <w:numFmt w:val="bullet"/>
      <w:lvlText w:val="•"/>
      <w:lvlJc w:val="left"/>
      <w:pPr>
        <w:ind w:left="5563" w:hanging="341"/>
      </w:pPr>
      <w:rPr>
        <w:rFonts w:hint="default"/>
        <w:lang w:val="ru-RU" w:eastAsia="en-US" w:bidi="ar-SA"/>
      </w:rPr>
    </w:lvl>
    <w:lvl w:ilvl="6" w:tplc="68BED836">
      <w:numFmt w:val="bullet"/>
      <w:lvlText w:val="•"/>
      <w:lvlJc w:val="left"/>
      <w:pPr>
        <w:ind w:left="6539" w:hanging="341"/>
      </w:pPr>
      <w:rPr>
        <w:rFonts w:hint="default"/>
        <w:lang w:val="ru-RU" w:eastAsia="en-US" w:bidi="ar-SA"/>
      </w:rPr>
    </w:lvl>
    <w:lvl w:ilvl="7" w:tplc="2EC6AF7C">
      <w:numFmt w:val="bullet"/>
      <w:lvlText w:val="•"/>
      <w:lvlJc w:val="left"/>
      <w:pPr>
        <w:ind w:left="7516" w:hanging="341"/>
      </w:pPr>
      <w:rPr>
        <w:rFonts w:hint="default"/>
        <w:lang w:val="ru-RU" w:eastAsia="en-US" w:bidi="ar-SA"/>
      </w:rPr>
    </w:lvl>
    <w:lvl w:ilvl="8" w:tplc="BE2C484A">
      <w:numFmt w:val="bullet"/>
      <w:lvlText w:val="•"/>
      <w:lvlJc w:val="left"/>
      <w:pPr>
        <w:ind w:left="8493" w:hanging="341"/>
      </w:pPr>
      <w:rPr>
        <w:rFonts w:hint="default"/>
        <w:lang w:val="ru-RU" w:eastAsia="en-US" w:bidi="ar-SA"/>
      </w:rPr>
    </w:lvl>
  </w:abstractNum>
  <w:abstractNum w:abstractNumId="101" w15:restartNumberingAfterBreak="0">
    <w:nsid w:val="34D9356E"/>
    <w:multiLevelType w:val="hybridMultilevel"/>
    <w:tmpl w:val="04CA2D58"/>
    <w:lvl w:ilvl="0" w:tplc="05CE3006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9023C72">
      <w:numFmt w:val="bullet"/>
      <w:lvlText w:val="•"/>
      <w:lvlJc w:val="left"/>
      <w:pPr>
        <w:ind w:left="891" w:hanging="360"/>
      </w:pPr>
      <w:rPr>
        <w:rFonts w:hint="default"/>
        <w:lang w:val="ru-RU" w:eastAsia="en-US" w:bidi="ar-SA"/>
      </w:rPr>
    </w:lvl>
    <w:lvl w:ilvl="2" w:tplc="4C667E56">
      <w:numFmt w:val="bullet"/>
      <w:lvlText w:val="•"/>
      <w:lvlJc w:val="left"/>
      <w:pPr>
        <w:ind w:left="1323" w:hanging="360"/>
      </w:pPr>
      <w:rPr>
        <w:rFonts w:hint="default"/>
        <w:lang w:val="ru-RU" w:eastAsia="en-US" w:bidi="ar-SA"/>
      </w:rPr>
    </w:lvl>
    <w:lvl w:ilvl="3" w:tplc="4866D642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4" w:tplc="2C06311C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5" w:tplc="80D4C3FE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6" w:tplc="A372F68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7" w:tplc="CE0415B4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19E4B336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355674A9"/>
    <w:multiLevelType w:val="hybridMultilevel"/>
    <w:tmpl w:val="8C786C6A"/>
    <w:lvl w:ilvl="0" w:tplc="BD12F508">
      <w:numFmt w:val="bullet"/>
      <w:lvlText w:val="-"/>
      <w:lvlJc w:val="left"/>
      <w:pPr>
        <w:ind w:left="22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D81020">
      <w:numFmt w:val="bullet"/>
      <w:lvlText w:val="-"/>
      <w:lvlJc w:val="left"/>
      <w:pPr>
        <w:ind w:left="1457" w:hanging="4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FBC83C2">
      <w:numFmt w:val="bullet"/>
      <w:lvlText w:val="•"/>
      <w:lvlJc w:val="left"/>
      <w:pPr>
        <w:ind w:left="1569" w:hanging="464"/>
      </w:pPr>
      <w:rPr>
        <w:rFonts w:hint="default"/>
        <w:lang w:val="ru-RU" w:eastAsia="en-US" w:bidi="ar-SA"/>
      </w:rPr>
    </w:lvl>
    <w:lvl w:ilvl="3" w:tplc="49BE624E">
      <w:numFmt w:val="bullet"/>
      <w:lvlText w:val="•"/>
      <w:lvlJc w:val="left"/>
      <w:pPr>
        <w:ind w:left="2599" w:hanging="464"/>
      </w:pPr>
      <w:rPr>
        <w:rFonts w:hint="default"/>
        <w:lang w:val="ru-RU" w:eastAsia="en-US" w:bidi="ar-SA"/>
      </w:rPr>
    </w:lvl>
    <w:lvl w:ilvl="4" w:tplc="A89AC346">
      <w:numFmt w:val="bullet"/>
      <w:lvlText w:val="•"/>
      <w:lvlJc w:val="left"/>
      <w:pPr>
        <w:ind w:left="3628" w:hanging="464"/>
      </w:pPr>
      <w:rPr>
        <w:rFonts w:hint="default"/>
        <w:lang w:val="ru-RU" w:eastAsia="en-US" w:bidi="ar-SA"/>
      </w:rPr>
    </w:lvl>
    <w:lvl w:ilvl="5" w:tplc="D53CDE54">
      <w:numFmt w:val="bullet"/>
      <w:lvlText w:val="•"/>
      <w:lvlJc w:val="left"/>
      <w:pPr>
        <w:ind w:left="4658" w:hanging="464"/>
      </w:pPr>
      <w:rPr>
        <w:rFonts w:hint="default"/>
        <w:lang w:val="ru-RU" w:eastAsia="en-US" w:bidi="ar-SA"/>
      </w:rPr>
    </w:lvl>
    <w:lvl w:ilvl="6" w:tplc="BEDA2BCC">
      <w:numFmt w:val="bullet"/>
      <w:lvlText w:val="•"/>
      <w:lvlJc w:val="left"/>
      <w:pPr>
        <w:ind w:left="5688" w:hanging="464"/>
      </w:pPr>
      <w:rPr>
        <w:rFonts w:hint="default"/>
        <w:lang w:val="ru-RU" w:eastAsia="en-US" w:bidi="ar-SA"/>
      </w:rPr>
    </w:lvl>
    <w:lvl w:ilvl="7" w:tplc="9228A7B6">
      <w:numFmt w:val="bullet"/>
      <w:lvlText w:val="•"/>
      <w:lvlJc w:val="left"/>
      <w:pPr>
        <w:ind w:left="6717" w:hanging="464"/>
      </w:pPr>
      <w:rPr>
        <w:rFonts w:hint="default"/>
        <w:lang w:val="ru-RU" w:eastAsia="en-US" w:bidi="ar-SA"/>
      </w:rPr>
    </w:lvl>
    <w:lvl w:ilvl="8" w:tplc="8D14A2DE">
      <w:numFmt w:val="bullet"/>
      <w:lvlText w:val="•"/>
      <w:lvlJc w:val="left"/>
      <w:pPr>
        <w:ind w:left="7747" w:hanging="464"/>
      </w:pPr>
      <w:rPr>
        <w:rFonts w:hint="default"/>
        <w:lang w:val="ru-RU" w:eastAsia="en-US" w:bidi="ar-SA"/>
      </w:rPr>
    </w:lvl>
  </w:abstractNum>
  <w:abstractNum w:abstractNumId="103" w15:restartNumberingAfterBreak="0">
    <w:nsid w:val="35C61A86"/>
    <w:multiLevelType w:val="hybridMultilevel"/>
    <w:tmpl w:val="6820EF2E"/>
    <w:lvl w:ilvl="0" w:tplc="517C6DC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A6A528">
      <w:numFmt w:val="bullet"/>
      <w:lvlText w:val="•"/>
      <w:lvlJc w:val="left"/>
      <w:pPr>
        <w:ind w:left="646" w:hanging="140"/>
      </w:pPr>
      <w:rPr>
        <w:rFonts w:hint="default"/>
        <w:lang w:val="ru-RU" w:eastAsia="en-US" w:bidi="ar-SA"/>
      </w:rPr>
    </w:lvl>
    <w:lvl w:ilvl="2" w:tplc="5EEE3C7E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3" w:tplc="19948AD2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4" w:tplc="2DC40554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 w:tplc="B0B4966A">
      <w:numFmt w:val="bullet"/>
      <w:lvlText w:val="•"/>
      <w:lvlJc w:val="left"/>
      <w:pPr>
        <w:ind w:left="2752" w:hanging="140"/>
      </w:pPr>
      <w:rPr>
        <w:rFonts w:hint="default"/>
        <w:lang w:val="ru-RU" w:eastAsia="en-US" w:bidi="ar-SA"/>
      </w:rPr>
    </w:lvl>
    <w:lvl w:ilvl="6" w:tplc="FCB69C4A">
      <w:numFmt w:val="bullet"/>
      <w:lvlText w:val="•"/>
      <w:lvlJc w:val="left"/>
      <w:pPr>
        <w:ind w:left="3278" w:hanging="140"/>
      </w:pPr>
      <w:rPr>
        <w:rFonts w:hint="default"/>
        <w:lang w:val="ru-RU" w:eastAsia="en-US" w:bidi="ar-SA"/>
      </w:rPr>
    </w:lvl>
    <w:lvl w:ilvl="7" w:tplc="28DE15AE">
      <w:numFmt w:val="bullet"/>
      <w:lvlText w:val="•"/>
      <w:lvlJc w:val="left"/>
      <w:pPr>
        <w:ind w:left="3804" w:hanging="140"/>
      </w:pPr>
      <w:rPr>
        <w:rFonts w:hint="default"/>
        <w:lang w:val="ru-RU" w:eastAsia="en-US" w:bidi="ar-SA"/>
      </w:rPr>
    </w:lvl>
    <w:lvl w:ilvl="8" w:tplc="15687AD2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3607786E"/>
    <w:multiLevelType w:val="hybridMultilevel"/>
    <w:tmpl w:val="CCB85986"/>
    <w:lvl w:ilvl="0" w:tplc="C53C3588">
      <w:numFmt w:val="bullet"/>
      <w:lvlText w:val="-"/>
      <w:lvlJc w:val="left"/>
      <w:pPr>
        <w:ind w:left="107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2EECEE">
      <w:numFmt w:val="bullet"/>
      <w:lvlText w:val="•"/>
      <w:lvlJc w:val="left"/>
      <w:pPr>
        <w:ind w:left="628" w:hanging="504"/>
      </w:pPr>
      <w:rPr>
        <w:rFonts w:hint="default"/>
        <w:lang w:val="ru-RU" w:eastAsia="en-US" w:bidi="ar-SA"/>
      </w:rPr>
    </w:lvl>
    <w:lvl w:ilvl="2" w:tplc="E9A02EE4">
      <w:numFmt w:val="bullet"/>
      <w:lvlText w:val="•"/>
      <w:lvlJc w:val="left"/>
      <w:pPr>
        <w:ind w:left="1156" w:hanging="504"/>
      </w:pPr>
      <w:rPr>
        <w:rFonts w:hint="default"/>
        <w:lang w:val="ru-RU" w:eastAsia="en-US" w:bidi="ar-SA"/>
      </w:rPr>
    </w:lvl>
    <w:lvl w:ilvl="3" w:tplc="33F45E00">
      <w:numFmt w:val="bullet"/>
      <w:lvlText w:val="•"/>
      <w:lvlJc w:val="left"/>
      <w:pPr>
        <w:ind w:left="1685" w:hanging="504"/>
      </w:pPr>
      <w:rPr>
        <w:rFonts w:hint="default"/>
        <w:lang w:val="ru-RU" w:eastAsia="en-US" w:bidi="ar-SA"/>
      </w:rPr>
    </w:lvl>
    <w:lvl w:ilvl="4" w:tplc="B6323ECE">
      <w:numFmt w:val="bullet"/>
      <w:lvlText w:val="•"/>
      <w:lvlJc w:val="left"/>
      <w:pPr>
        <w:ind w:left="2213" w:hanging="504"/>
      </w:pPr>
      <w:rPr>
        <w:rFonts w:hint="default"/>
        <w:lang w:val="ru-RU" w:eastAsia="en-US" w:bidi="ar-SA"/>
      </w:rPr>
    </w:lvl>
    <w:lvl w:ilvl="5" w:tplc="D3F29070">
      <w:numFmt w:val="bullet"/>
      <w:lvlText w:val="•"/>
      <w:lvlJc w:val="left"/>
      <w:pPr>
        <w:ind w:left="2742" w:hanging="504"/>
      </w:pPr>
      <w:rPr>
        <w:rFonts w:hint="default"/>
        <w:lang w:val="ru-RU" w:eastAsia="en-US" w:bidi="ar-SA"/>
      </w:rPr>
    </w:lvl>
    <w:lvl w:ilvl="6" w:tplc="9CEC7FE4">
      <w:numFmt w:val="bullet"/>
      <w:lvlText w:val="•"/>
      <w:lvlJc w:val="left"/>
      <w:pPr>
        <w:ind w:left="3270" w:hanging="504"/>
      </w:pPr>
      <w:rPr>
        <w:rFonts w:hint="default"/>
        <w:lang w:val="ru-RU" w:eastAsia="en-US" w:bidi="ar-SA"/>
      </w:rPr>
    </w:lvl>
    <w:lvl w:ilvl="7" w:tplc="BCE8817E">
      <w:numFmt w:val="bullet"/>
      <w:lvlText w:val="•"/>
      <w:lvlJc w:val="left"/>
      <w:pPr>
        <w:ind w:left="3798" w:hanging="504"/>
      </w:pPr>
      <w:rPr>
        <w:rFonts w:hint="default"/>
        <w:lang w:val="ru-RU" w:eastAsia="en-US" w:bidi="ar-SA"/>
      </w:rPr>
    </w:lvl>
    <w:lvl w:ilvl="8" w:tplc="22DA5412">
      <w:numFmt w:val="bullet"/>
      <w:lvlText w:val="•"/>
      <w:lvlJc w:val="left"/>
      <w:pPr>
        <w:ind w:left="4327" w:hanging="504"/>
      </w:pPr>
      <w:rPr>
        <w:rFonts w:hint="default"/>
        <w:lang w:val="ru-RU" w:eastAsia="en-US" w:bidi="ar-SA"/>
      </w:rPr>
    </w:lvl>
  </w:abstractNum>
  <w:abstractNum w:abstractNumId="105" w15:restartNumberingAfterBreak="0">
    <w:nsid w:val="364D5351"/>
    <w:multiLevelType w:val="hybridMultilevel"/>
    <w:tmpl w:val="435A4F10"/>
    <w:lvl w:ilvl="0" w:tplc="9AECDA7C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3C0976">
      <w:numFmt w:val="bullet"/>
      <w:lvlText w:val="•"/>
      <w:lvlJc w:val="left"/>
      <w:pPr>
        <w:ind w:left="628" w:hanging="192"/>
      </w:pPr>
      <w:rPr>
        <w:rFonts w:hint="default"/>
        <w:lang w:val="ru-RU" w:eastAsia="en-US" w:bidi="ar-SA"/>
      </w:rPr>
    </w:lvl>
    <w:lvl w:ilvl="2" w:tplc="6D909D78">
      <w:numFmt w:val="bullet"/>
      <w:lvlText w:val="•"/>
      <w:lvlJc w:val="left"/>
      <w:pPr>
        <w:ind w:left="1156" w:hanging="192"/>
      </w:pPr>
      <w:rPr>
        <w:rFonts w:hint="default"/>
        <w:lang w:val="ru-RU" w:eastAsia="en-US" w:bidi="ar-SA"/>
      </w:rPr>
    </w:lvl>
    <w:lvl w:ilvl="3" w:tplc="7D76AD12">
      <w:numFmt w:val="bullet"/>
      <w:lvlText w:val="•"/>
      <w:lvlJc w:val="left"/>
      <w:pPr>
        <w:ind w:left="1685" w:hanging="192"/>
      </w:pPr>
      <w:rPr>
        <w:rFonts w:hint="default"/>
        <w:lang w:val="ru-RU" w:eastAsia="en-US" w:bidi="ar-SA"/>
      </w:rPr>
    </w:lvl>
    <w:lvl w:ilvl="4" w:tplc="FA984582">
      <w:numFmt w:val="bullet"/>
      <w:lvlText w:val="•"/>
      <w:lvlJc w:val="left"/>
      <w:pPr>
        <w:ind w:left="2213" w:hanging="192"/>
      </w:pPr>
      <w:rPr>
        <w:rFonts w:hint="default"/>
        <w:lang w:val="ru-RU" w:eastAsia="en-US" w:bidi="ar-SA"/>
      </w:rPr>
    </w:lvl>
    <w:lvl w:ilvl="5" w:tplc="017C6838">
      <w:numFmt w:val="bullet"/>
      <w:lvlText w:val="•"/>
      <w:lvlJc w:val="left"/>
      <w:pPr>
        <w:ind w:left="2742" w:hanging="192"/>
      </w:pPr>
      <w:rPr>
        <w:rFonts w:hint="default"/>
        <w:lang w:val="ru-RU" w:eastAsia="en-US" w:bidi="ar-SA"/>
      </w:rPr>
    </w:lvl>
    <w:lvl w:ilvl="6" w:tplc="C0726A4E">
      <w:numFmt w:val="bullet"/>
      <w:lvlText w:val="•"/>
      <w:lvlJc w:val="left"/>
      <w:pPr>
        <w:ind w:left="3270" w:hanging="192"/>
      </w:pPr>
      <w:rPr>
        <w:rFonts w:hint="default"/>
        <w:lang w:val="ru-RU" w:eastAsia="en-US" w:bidi="ar-SA"/>
      </w:rPr>
    </w:lvl>
    <w:lvl w:ilvl="7" w:tplc="BCCEA610">
      <w:numFmt w:val="bullet"/>
      <w:lvlText w:val="•"/>
      <w:lvlJc w:val="left"/>
      <w:pPr>
        <w:ind w:left="3798" w:hanging="192"/>
      </w:pPr>
      <w:rPr>
        <w:rFonts w:hint="default"/>
        <w:lang w:val="ru-RU" w:eastAsia="en-US" w:bidi="ar-SA"/>
      </w:rPr>
    </w:lvl>
    <w:lvl w:ilvl="8" w:tplc="42DA3B9E">
      <w:numFmt w:val="bullet"/>
      <w:lvlText w:val="•"/>
      <w:lvlJc w:val="left"/>
      <w:pPr>
        <w:ind w:left="4327" w:hanging="192"/>
      </w:pPr>
      <w:rPr>
        <w:rFonts w:hint="default"/>
        <w:lang w:val="ru-RU" w:eastAsia="en-US" w:bidi="ar-SA"/>
      </w:rPr>
    </w:lvl>
  </w:abstractNum>
  <w:abstractNum w:abstractNumId="106" w15:restartNumberingAfterBreak="0">
    <w:nsid w:val="378C30D7"/>
    <w:multiLevelType w:val="hybridMultilevel"/>
    <w:tmpl w:val="ABC06668"/>
    <w:lvl w:ilvl="0" w:tplc="2BDC1372">
      <w:numFmt w:val="bullet"/>
      <w:lvlText w:val="–"/>
      <w:lvlJc w:val="left"/>
      <w:pPr>
        <w:ind w:left="893" w:hanging="2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1E6C0C2">
      <w:numFmt w:val="bullet"/>
      <w:lvlText w:val="-"/>
      <w:lvlJc w:val="left"/>
      <w:pPr>
        <w:ind w:left="682" w:hanging="30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63483500">
      <w:numFmt w:val="bullet"/>
      <w:lvlText w:val="•"/>
      <w:lvlJc w:val="left"/>
      <w:pPr>
        <w:ind w:left="1960" w:hanging="303"/>
      </w:pPr>
      <w:rPr>
        <w:rFonts w:hint="default"/>
        <w:lang w:val="ru-RU" w:eastAsia="en-US" w:bidi="ar-SA"/>
      </w:rPr>
    </w:lvl>
    <w:lvl w:ilvl="3" w:tplc="B3F42A06">
      <w:numFmt w:val="bullet"/>
      <w:lvlText w:val="•"/>
      <w:lvlJc w:val="left"/>
      <w:pPr>
        <w:ind w:left="3021" w:hanging="303"/>
      </w:pPr>
      <w:rPr>
        <w:rFonts w:hint="default"/>
        <w:lang w:val="ru-RU" w:eastAsia="en-US" w:bidi="ar-SA"/>
      </w:rPr>
    </w:lvl>
    <w:lvl w:ilvl="4" w:tplc="A2201F3C">
      <w:numFmt w:val="bullet"/>
      <w:lvlText w:val="•"/>
      <w:lvlJc w:val="left"/>
      <w:pPr>
        <w:ind w:left="4082" w:hanging="303"/>
      </w:pPr>
      <w:rPr>
        <w:rFonts w:hint="default"/>
        <w:lang w:val="ru-RU" w:eastAsia="en-US" w:bidi="ar-SA"/>
      </w:rPr>
    </w:lvl>
    <w:lvl w:ilvl="5" w:tplc="97901C84">
      <w:numFmt w:val="bullet"/>
      <w:lvlText w:val="•"/>
      <w:lvlJc w:val="left"/>
      <w:pPr>
        <w:ind w:left="5142" w:hanging="303"/>
      </w:pPr>
      <w:rPr>
        <w:rFonts w:hint="default"/>
        <w:lang w:val="ru-RU" w:eastAsia="en-US" w:bidi="ar-SA"/>
      </w:rPr>
    </w:lvl>
    <w:lvl w:ilvl="6" w:tplc="3744764A">
      <w:numFmt w:val="bullet"/>
      <w:lvlText w:val="•"/>
      <w:lvlJc w:val="left"/>
      <w:pPr>
        <w:ind w:left="6203" w:hanging="303"/>
      </w:pPr>
      <w:rPr>
        <w:rFonts w:hint="default"/>
        <w:lang w:val="ru-RU" w:eastAsia="en-US" w:bidi="ar-SA"/>
      </w:rPr>
    </w:lvl>
    <w:lvl w:ilvl="7" w:tplc="6DA4B382">
      <w:numFmt w:val="bullet"/>
      <w:lvlText w:val="•"/>
      <w:lvlJc w:val="left"/>
      <w:pPr>
        <w:ind w:left="7264" w:hanging="303"/>
      </w:pPr>
      <w:rPr>
        <w:rFonts w:hint="default"/>
        <w:lang w:val="ru-RU" w:eastAsia="en-US" w:bidi="ar-SA"/>
      </w:rPr>
    </w:lvl>
    <w:lvl w:ilvl="8" w:tplc="F022EE72">
      <w:numFmt w:val="bullet"/>
      <w:lvlText w:val="•"/>
      <w:lvlJc w:val="left"/>
      <w:pPr>
        <w:ind w:left="8324" w:hanging="303"/>
      </w:pPr>
      <w:rPr>
        <w:rFonts w:hint="default"/>
        <w:lang w:val="ru-RU" w:eastAsia="en-US" w:bidi="ar-SA"/>
      </w:rPr>
    </w:lvl>
  </w:abstractNum>
  <w:abstractNum w:abstractNumId="107" w15:restartNumberingAfterBreak="0">
    <w:nsid w:val="3802609F"/>
    <w:multiLevelType w:val="hybridMultilevel"/>
    <w:tmpl w:val="DB142900"/>
    <w:lvl w:ilvl="0" w:tplc="44E6B820">
      <w:start w:val="1"/>
      <w:numFmt w:val="upperRoman"/>
      <w:lvlText w:val="%1"/>
      <w:lvlJc w:val="left"/>
      <w:pPr>
        <w:ind w:left="682" w:hanging="4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D8EFFCC">
      <w:numFmt w:val="bullet"/>
      <w:lvlText w:val="•"/>
      <w:lvlJc w:val="left"/>
      <w:pPr>
        <w:ind w:left="1656" w:hanging="488"/>
      </w:pPr>
      <w:rPr>
        <w:rFonts w:hint="default"/>
        <w:lang w:val="ru-RU" w:eastAsia="en-US" w:bidi="ar-SA"/>
      </w:rPr>
    </w:lvl>
    <w:lvl w:ilvl="2" w:tplc="B88ECD66">
      <w:numFmt w:val="bullet"/>
      <w:lvlText w:val="•"/>
      <w:lvlJc w:val="left"/>
      <w:pPr>
        <w:ind w:left="2633" w:hanging="488"/>
      </w:pPr>
      <w:rPr>
        <w:rFonts w:hint="default"/>
        <w:lang w:val="ru-RU" w:eastAsia="en-US" w:bidi="ar-SA"/>
      </w:rPr>
    </w:lvl>
    <w:lvl w:ilvl="3" w:tplc="7054C80A">
      <w:numFmt w:val="bullet"/>
      <w:lvlText w:val="•"/>
      <w:lvlJc w:val="left"/>
      <w:pPr>
        <w:ind w:left="3609" w:hanging="488"/>
      </w:pPr>
      <w:rPr>
        <w:rFonts w:hint="default"/>
        <w:lang w:val="ru-RU" w:eastAsia="en-US" w:bidi="ar-SA"/>
      </w:rPr>
    </w:lvl>
    <w:lvl w:ilvl="4" w:tplc="E6607602">
      <w:numFmt w:val="bullet"/>
      <w:lvlText w:val="•"/>
      <w:lvlJc w:val="left"/>
      <w:pPr>
        <w:ind w:left="4586" w:hanging="488"/>
      </w:pPr>
      <w:rPr>
        <w:rFonts w:hint="default"/>
        <w:lang w:val="ru-RU" w:eastAsia="en-US" w:bidi="ar-SA"/>
      </w:rPr>
    </w:lvl>
    <w:lvl w:ilvl="5" w:tplc="B184C80C">
      <w:numFmt w:val="bullet"/>
      <w:lvlText w:val="•"/>
      <w:lvlJc w:val="left"/>
      <w:pPr>
        <w:ind w:left="5563" w:hanging="488"/>
      </w:pPr>
      <w:rPr>
        <w:rFonts w:hint="default"/>
        <w:lang w:val="ru-RU" w:eastAsia="en-US" w:bidi="ar-SA"/>
      </w:rPr>
    </w:lvl>
    <w:lvl w:ilvl="6" w:tplc="082A8A68">
      <w:numFmt w:val="bullet"/>
      <w:lvlText w:val="•"/>
      <w:lvlJc w:val="left"/>
      <w:pPr>
        <w:ind w:left="6539" w:hanging="488"/>
      </w:pPr>
      <w:rPr>
        <w:rFonts w:hint="default"/>
        <w:lang w:val="ru-RU" w:eastAsia="en-US" w:bidi="ar-SA"/>
      </w:rPr>
    </w:lvl>
    <w:lvl w:ilvl="7" w:tplc="6360D3D6">
      <w:numFmt w:val="bullet"/>
      <w:lvlText w:val="•"/>
      <w:lvlJc w:val="left"/>
      <w:pPr>
        <w:ind w:left="7516" w:hanging="488"/>
      </w:pPr>
      <w:rPr>
        <w:rFonts w:hint="default"/>
        <w:lang w:val="ru-RU" w:eastAsia="en-US" w:bidi="ar-SA"/>
      </w:rPr>
    </w:lvl>
    <w:lvl w:ilvl="8" w:tplc="2F7E6756">
      <w:numFmt w:val="bullet"/>
      <w:lvlText w:val="•"/>
      <w:lvlJc w:val="left"/>
      <w:pPr>
        <w:ind w:left="8493" w:hanging="488"/>
      </w:pPr>
      <w:rPr>
        <w:rFonts w:hint="default"/>
        <w:lang w:val="ru-RU" w:eastAsia="en-US" w:bidi="ar-SA"/>
      </w:rPr>
    </w:lvl>
  </w:abstractNum>
  <w:abstractNum w:abstractNumId="108" w15:restartNumberingAfterBreak="0">
    <w:nsid w:val="38294996"/>
    <w:multiLevelType w:val="hybridMultilevel"/>
    <w:tmpl w:val="AB928C5C"/>
    <w:lvl w:ilvl="0" w:tplc="4CEEBDF2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4CD336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40E85104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720CD22E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E60CE680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537AD906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6CD21B14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4F7CCC68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5D700E9E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09" w15:restartNumberingAfterBreak="0">
    <w:nsid w:val="382D6568"/>
    <w:multiLevelType w:val="hybridMultilevel"/>
    <w:tmpl w:val="2D1CEE76"/>
    <w:lvl w:ilvl="0" w:tplc="DE563278">
      <w:numFmt w:val="bullet"/>
      <w:lvlText w:val="•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46238A">
      <w:numFmt w:val="bullet"/>
      <w:lvlText w:val="•"/>
      <w:lvlJc w:val="left"/>
      <w:pPr>
        <w:ind w:left="752" w:hanging="192"/>
      </w:pPr>
      <w:rPr>
        <w:rFonts w:hint="default"/>
        <w:lang w:val="ru-RU" w:eastAsia="en-US" w:bidi="ar-SA"/>
      </w:rPr>
    </w:lvl>
    <w:lvl w:ilvl="2" w:tplc="D8C6A75C">
      <w:numFmt w:val="bullet"/>
      <w:lvlText w:val="•"/>
      <w:lvlJc w:val="left"/>
      <w:pPr>
        <w:ind w:left="1404" w:hanging="192"/>
      </w:pPr>
      <w:rPr>
        <w:rFonts w:hint="default"/>
        <w:lang w:val="ru-RU" w:eastAsia="en-US" w:bidi="ar-SA"/>
      </w:rPr>
    </w:lvl>
    <w:lvl w:ilvl="3" w:tplc="F4062E32">
      <w:numFmt w:val="bullet"/>
      <w:lvlText w:val="•"/>
      <w:lvlJc w:val="left"/>
      <w:pPr>
        <w:ind w:left="2056" w:hanging="192"/>
      </w:pPr>
      <w:rPr>
        <w:rFonts w:hint="default"/>
        <w:lang w:val="ru-RU" w:eastAsia="en-US" w:bidi="ar-SA"/>
      </w:rPr>
    </w:lvl>
    <w:lvl w:ilvl="4" w:tplc="8ECEEF14">
      <w:numFmt w:val="bullet"/>
      <w:lvlText w:val="•"/>
      <w:lvlJc w:val="left"/>
      <w:pPr>
        <w:ind w:left="2708" w:hanging="192"/>
      </w:pPr>
      <w:rPr>
        <w:rFonts w:hint="default"/>
        <w:lang w:val="ru-RU" w:eastAsia="en-US" w:bidi="ar-SA"/>
      </w:rPr>
    </w:lvl>
    <w:lvl w:ilvl="5" w:tplc="8318CD10">
      <w:numFmt w:val="bullet"/>
      <w:lvlText w:val="•"/>
      <w:lvlJc w:val="left"/>
      <w:pPr>
        <w:ind w:left="3360" w:hanging="192"/>
      </w:pPr>
      <w:rPr>
        <w:rFonts w:hint="default"/>
        <w:lang w:val="ru-RU" w:eastAsia="en-US" w:bidi="ar-SA"/>
      </w:rPr>
    </w:lvl>
    <w:lvl w:ilvl="6" w:tplc="7ECAB0F2">
      <w:numFmt w:val="bullet"/>
      <w:lvlText w:val="•"/>
      <w:lvlJc w:val="left"/>
      <w:pPr>
        <w:ind w:left="4012" w:hanging="192"/>
      </w:pPr>
      <w:rPr>
        <w:rFonts w:hint="default"/>
        <w:lang w:val="ru-RU" w:eastAsia="en-US" w:bidi="ar-SA"/>
      </w:rPr>
    </w:lvl>
    <w:lvl w:ilvl="7" w:tplc="CD1EA960">
      <w:numFmt w:val="bullet"/>
      <w:lvlText w:val="•"/>
      <w:lvlJc w:val="left"/>
      <w:pPr>
        <w:ind w:left="4664" w:hanging="192"/>
      </w:pPr>
      <w:rPr>
        <w:rFonts w:hint="default"/>
        <w:lang w:val="ru-RU" w:eastAsia="en-US" w:bidi="ar-SA"/>
      </w:rPr>
    </w:lvl>
    <w:lvl w:ilvl="8" w:tplc="5AF04720">
      <w:numFmt w:val="bullet"/>
      <w:lvlText w:val="•"/>
      <w:lvlJc w:val="left"/>
      <w:pPr>
        <w:ind w:left="5316" w:hanging="192"/>
      </w:pPr>
      <w:rPr>
        <w:rFonts w:hint="default"/>
        <w:lang w:val="ru-RU" w:eastAsia="en-US" w:bidi="ar-SA"/>
      </w:rPr>
    </w:lvl>
  </w:abstractNum>
  <w:abstractNum w:abstractNumId="110" w15:restartNumberingAfterBreak="0">
    <w:nsid w:val="387A4D49"/>
    <w:multiLevelType w:val="multilevel"/>
    <w:tmpl w:val="1F149CBA"/>
    <w:lvl w:ilvl="0">
      <w:start w:val="1"/>
      <w:numFmt w:val="decimal"/>
      <w:lvlText w:val="%1"/>
      <w:lvlJc w:val="left"/>
      <w:pPr>
        <w:ind w:left="174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0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0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02" w:hanging="91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lowerLetter"/>
      <w:lvlText w:val="%5)"/>
      <w:lvlJc w:val="left"/>
      <w:pPr>
        <w:ind w:left="682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72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6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7" w:hanging="423"/>
      </w:pPr>
      <w:rPr>
        <w:rFonts w:hint="default"/>
        <w:lang w:val="ru-RU" w:eastAsia="en-US" w:bidi="ar-SA"/>
      </w:rPr>
    </w:lvl>
  </w:abstractNum>
  <w:abstractNum w:abstractNumId="111" w15:restartNumberingAfterBreak="0">
    <w:nsid w:val="396F0C54"/>
    <w:multiLevelType w:val="hybridMultilevel"/>
    <w:tmpl w:val="2BA826D2"/>
    <w:lvl w:ilvl="0" w:tplc="B0BCD1D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70EC0C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18F85CE0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8314208C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04F8DB5A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AB5A2FE6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D6C6266A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F3CECCC4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1A4C3612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12" w15:restartNumberingAfterBreak="0">
    <w:nsid w:val="39CB5F5C"/>
    <w:multiLevelType w:val="hybridMultilevel"/>
    <w:tmpl w:val="37E24BE0"/>
    <w:lvl w:ilvl="0" w:tplc="1DCA3EB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6AF3E0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62A00EB4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58D09946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B5806764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0318F6A4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730AD116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F050F3BA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E4B4624A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13" w15:restartNumberingAfterBreak="0">
    <w:nsid w:val="3B81009A"/>
    <w:multiLevelType w:val="hybridMultilevel"/>
    <w:tmpl w:val="87044A46"/>
    <w:lvl w:ilvl="0" w:tplc="F7341A2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6299B4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18306C74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FE08053A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D10C69C8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9084C52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187E0646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099AAA5C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FA8C9022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114" w15:restartNumberingAfterBreak="0">
    <w:nsid w:val="3B851714"/>
    <w:multiLevelType w:val="hybridMultilevel"/>
    <w:tmpl w:val="017C4A90"/>
    <w:lvl w:ilvl="0" w:tplc="D6C861C6">
      <w:start w:val="1"/>
      <w:numFmt w:val="decimal"/>
      <w:lvlText w:val="%1."/>
      <w:lvlJc w:val="left"/>
      <w:pPr>
        <w:ind w:left="22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20127A">
      <w:numFmt w:val="bullet"/>
      <w:lvlText w:val="•"/>
      <w:lvlJc w:val="left"/>
      <w:pPr>
        <w:ind w:left="3200" w:hanging="415"/>
      </w:pPr>
      <w:rPr>
        <w:rFonts w:hint="default"/>
        <w:lang w:val="ru-RU" w:eastAsia="en-US" w:bidi="ar-SA"/>
      </w:rPr>
    </w:lvl>
    <w:lvl w:ilvl="2" w:tplc="46E0649E">
      <w:numFmt w:val="bullet"/>
      <w:lvlText w:val="•"/>
      <w:lvlJc w:val="left"/>
      <w:pPr>
        <w:ind w:left="3934" w:hanging="415"/>
      </w:pPr>
      <w:rPr>
        <w:rFonts w:hint="default"/>
        <w:lang w:val="ru-RU" w:eastAsia="en-US" w:bidi="ar-SA"/>
      </w:rPr>
    </w:lvl>
    <w:lvl w:ilvl="3" w:tplc="800E1810">
      <w:numFmt w:val="bullet"/>
      <w:lvlText w:val="•"/>
      <w:lvlJc w:val="left"/>
      <w:pPr>
        <w:ind w:left="4668" w:hanging="415"/>
      </w:pPr>
      <w:rPr>
        <w:rFonts w:hint="default"/>
        <w:lang w:val="ru-RU" w:eastAsia="en-US" w:bidi="ar-SA"/>
      </w:rPr>
    </w:lvl>
    <w:lvl w:ilvl="4" w:tplc="72FA7358">
      <w:numFmt w:val="bullet"/>
      <w:lvlText w:val="•"/>
      <w:lvlJc w:val="left"/>
      <w:pPr>
        <w:ind w:left="5402" w:hanging="415"/>
      </w:pPr>
      <w:rPr>
        <w:rFonts w:hint="default"/>
        <w:lang w:val="ru-RU" w:eastAsia="en-US" w:bidi="ar-SA"/>
      </w:rPr>
    </w:lvl>
    <w:lvl w:ilvl="5" w:tplc="519E6E80">
      <w:numFmt w:val="bullet"/>
      <w:lvlText w:val="•"/>
      <w:lvlJc w:val="left"/>
      <w:pPr>
        <w:ind w:left="6136" w:hanging="415"/>
      </w:pPr>
      <w:rPr>
        <w:rFonts w:hint="default"/>
        <w:lang w:val="ru-RU" w:eastAsia="en-US" w:bidi="ar-SA"/>
      </w:rPr>
    </w:lvl>
    <w:lvl w:ilvl="6" w:tplc="A5ECCF5A">
      <w:numFmt w:val="bullet"/>
      <w:lvlText w:val="•"/>
      <w:lvlJc w:val="left"/>
      <w:pPr>
        <w:ind w:left="6870" w:hanging="415"/>
      </w:pPr>
      <w:rPr>
        <w:rFonts w:hint="default"/>
        <w:lang w:val="ru-RU" w:eastAsia="en-US" w:bidi="ar-SA"/>
      </w:rPr>
    </w:lvl>
    <w:lvl w:ilvl="7" w:tplc="61BE31A6">
      <w:numFmt w:val="bullet"/>
      <w:lvlText w:val="•"/>
      <w:lvlJc w:val="left"/>
      <w:pPr>
        <w:ind w:left="7604" w:hanging="415"/>
      </w:pPr>
      <w:rPr>
        <w:rFonts w:hint="default"/>
        <w:lang w:val="ru-RU" w:eastAsia="en-US" w:bidi="ar-SA"/>
      </w:rPr>
    </w:lvl>
    <w:lvl w:ilvl="8" w:tplc="27289F6A">
      <w:numFmt w:val="bullet"/>
      <w:lvlText w:val="•"/>
      <w:lvlJc w:val="left"/>
      <w:pPr>
        <w:ind w:left="8338" w:hanging="415"/>
      </w:pPr>
      <w:rPr>
        <w:rFonts w:hint="default"/>
        <w:lang w:val="ru-RU" w:eastAsia="en-US" w:bidi="ar-SA"/>
      </w:rPr>
    </w:lvl>
  </w:abstractNum>
  <w:abstractNum w:abstractNumId="115" w15:restartNumberingAfterBreak="0">
    <w:nsid w:val="3CF54120"/>
    <w:multiLevelType w:val="hybridMultilevel"/>
    <w:tmpl w:val="5E22CE90"/>
    <w:lvl w:ilvl="0" w:tplc="085892B8">
      <w:numFmt w:val="bullet"/>
      <w:lvlText w:val="-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CCECF4">
      <w:numFmt w:val="bullet"/>
      <w:lvlText w:val="•"/>
      <w:lvlJc w:val="left"/>
      <w:pPr>
        <w:ind w:left="1656" w:hanging="281"/>
      </w:pPr>
      <w:rPr>
        <w:rFonts w:hint="default"/>
        <w:lang w:val="ru-RU" w:eastAsia="en-US" w:bidi="ar-SA"/>
      </w:rPr>
    </w:lvl>
    <w:lvl w:ilvl="2" w:tplc="126E8830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0A92EDC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757817E6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553AE2CA">
      <w:numFmt w:val="bullet"/>
      <w:lvlText w:val="•"/>
      <w:lvlJc w:val="left"/>
      <w:pPr>
        <w:ind w:left="5563" w:hanging="281"/>
      </w:pPr>
      <w:rPr>
        <w:rFonts w:hint="default"/>
        <w:lang w:val="ru-RU" w:eastAsia="en-US" w:bidi="ar-SA"/>
      </w:rPr>
    </w:lvl>
    <w:lvl w:ilvl="6" w:tplc="EE62ED38">
      <w:numFmt w:val="bullet"/>
      <w:lvlText w:val="•"/>
      <w:lvlJc w:val="left"/>
      <w:pPr>
        <w:ind w:left="6539" w:hanging="281"/>
      </w:pPr>
      <w:rPr>
        <w:rFonts w:hint="default"/>
        <w:lang w:val="ru-RU" w:eastAsia="en-US" w:bidi="ar-SA"/>
      </w:rPr>
    </w:lvl>
    <w:lvl w:ilvl="7" w:tplc="2F3C8EFC">
      <w:numFmt w:val="bullet"/>
      <w:lvlText w:val="•"/>
      <w:lvlJc w:val="left"/>
      <w:pPr>
        <w:ind w:left="7516" w:hanging="281"/>
      </w:pPr>
      <w:rPr>
        <w:rFonts w:hint="default"/>
        <w:lang w:val="ru-RU" w:eastAsia="en-US" w:bidi="ar-SA"/>
      </w:rPr>
    </w:lvl>
    <w:lvl w:ilvl="8" w:tplc="BD5874CC">
      <w:numFmt w:val="bullet"/>
      <w:lvlText w:val="•"/>
      <w:lvlJc w:val="left"/>
      <w:pPr>
        <w:ind w:left="8493" w:hanging="281"/>
      </w:pPr>
      <w:rPr>
        <w:rFonts w:hint="default"/>
        <w:lang w:val="ru-RU" w:eastAsia="en-US" w:bidi="ar-SA"/>
      </w:rPr>
    </w:lvl>
  </w:abstractNum>
  <w:abstractNum w:abstractNumId="116" w15:restartNumberingAfterBreak="0">
    <w:nsid w:val="3D540091"/>
    <w:multiLevelType w:val="hybridMultilevel"/>
    <w:tmpl w:val="EF0097DA"/>
    <w:lvl w:ilvl="0" w:tplc="21A412C8">
      <w:numFmt w:val="bullet"/>
      <w:lvlText w:val="-"/>
      <w:lvlJc w:val="left"/>
      <w:pPr>
        <w:ind w:left="682" w:hanging="4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2267F6E">
      <w:numFmt w:val="bullet"/>
      <w:lvlText w:val="•"/>
      <w:lvlJc w:val="left"/>
      <w:pPr>
        <w:ind w:left="1656" w:hanging="464"/>
      </w:pPr>
      <w:rPr>
        <w:rFonts w:hint="default"/>
        <w:lang w:val="ru-RU" w:eastAsia="en-US" w:bidi="ar-SA"/>
      </w:rPr>
    </w:lvl>
    <w:lvl w:ilvl="2" w:tplc="458466A8">
      <w:numFmt w:val="bullet"/>
      <w:lvlText w:val="•"/>
      <w:lvlJc w:val="left"/>
      <w:pPr>
        <w:ind w:left="2633" w:hanging="464"/>
      </w:pPr>
      <w:rPr>
        <w:rFonts w:hint="default"/>
        <w:lang w:val="ru-RU" w:eastAsia="en-US" w:bidi="ar-SA"/>
      </w:rPr>
    </w:lvl>
    <w:lvl w:ilvl="3" w:tplc="CA8CEA7A">
      <w:numFmt w:val="bullet"/>
      <w:lvlText w:val="•"/>
      <w:lvlJc w:val="left"/>
      <w:pPr>
        <w:ind w:left="3609" w:hanging="464"/>
      </w:pPr>
      <w:rPr>
        <w:rFonts w:hint="default"/>
        <w:lang w:val="ru-RU" w:eastAsia="en-US" w:bidi="ar-SA"/>
      </w:rPr>
    </w:lvl>
    <w:lvl w:ilvl="4" w:tplc="10783366">
      <w:numFmt w:val="bullet"/>
      <w:lvlText w:val="•"/>
      <w:lvlJc w:val="left"/>
      <w:pPr>
        <w:ind w:left="4586" w:hanging="464"/>
      </w:pPr>
      <w:rPr>
        <w:rFonts w:hint="default"/>
        <w:lang w:val="ru-RU" w:eastAsia="en-US" w:bidi="ar-SA"/>
      </w:rPr>
    </w:lvl>
    <w:lvl w:ilvl="5" w:tplc="33AEE7D2">
      <w:numFmt w:val="bullet"/>
      <w:lvlText w:val="•"/>
      <w:lvlJc w:val="left"/>
      <w:pPr>
        <w:ind w:left="5563" w:hanging="464"/>
      </w:pPr>
      <w:rPr>
        <w:rFonts w:hint="default"/>
        <w:lang w:val="ru-RU" w:eastAsia="en-US" w:bidi="ar-SA"/>
      </w:rPr>
    </w:lvl>
    <w:lvl w:ilvl="6" w:tplc="261C43E2">
      <w:numFmt w:val="bullet"/>
      <w:lvlText w:val="•"/>
      <w:lvlJc w:val="left"/>
      <w:pPr>
        <w:ind w:left="6539" w:hanging="464"/>
      </w:pPr>
      <w:rPr>
        <w:rFonts w:hint="default"/>
        <w:lang w:val="ru-RU" w:eastAsia="en-US" w:bidi="ar-SA"/>
      </w:rPr>
    </w:lvl>
    <w:lvl w:ilvl="7" w:tplc="95B49B20">
      <w:numFmt w:val="bullet"/>
      <w:lvlText w:val="•"/>
      <w:lvlJc w:val="left"/>
      <w:pPr>
        <w:ind w:left="7516" w:hanging="464"/>
      </w:pPr>
      <w:rPr>
        <w:rFonts w:hint="default"/>
        <w:lang w:val="ru-RU" w:eastAsia="en-US" w:bidi="ar-SA"/>
      </w:rPr>
    </w:lvl>
    <w:lvl w:ilvl="8" w:tplc="A8844F4C">
      <w:numFmt w:val="bullet"/>
      <w:lvlText w:val="•"/>
      <w:lvlJc w:val="left"/>
      <w:pPr>
        <w:ind w:left="8493" w:hanging="464"/>
      </w:pPr>
      <w:rPr>
        <w:rFonts w:hint="default"/>
        <w:lang w:val="ru-RU" w:eastAsia="en-US" w:bidi="ar-SA"/>
      </w:rPr>
    </w:lvl>
  </w:abstractNum>
  <w:abstractNum w:abstractNumId="117" w15:restartNumberingAfterBreak="0">
    <w:nsid w:val="3EAC011F"/>
    <w:multiLevelType w:val="hybridMultilevel"/>
    <w:tmpl w:val="4D32110E"/>
    <w:lvl w:ilvl="0" w:tplc="89C60DC0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5E52C2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2EB08DD2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3DD6C070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36664220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1BCA5C42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DAB4D9EA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6C7AE5A4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4D4E1CA8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18" w15:restartNumberingAfterBreak="0">
    <w:nsid w:val="3EAC1C5A"/>
    <w:multiLevelType w:val="hybridMultilevel"/>
    <w:tmpl w:val="A066E1E2"/>
    <w:lvl w:ilvl="0" w:tplc="322634E4">
      <w:start w:val="1"/>
      <w:numFmt w:val="decimal"/>
      <w:lvlText w:val="%1)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DC20D6">
      <w:numFmt w:val="bullet"/>
      <w:lvlText w:val="•"/>
      <w:lvlJc w:val="left"/>
      <w:pPr>
        <w:ind w:left="1656" w:hanging="372"/>
      </w:pPr>
      <w:rPr>
        <w:rFonts w:hint="default"/>
        <w:lang w:val="ru-RU" w:eastAsia="en-US" w:bidi="ar-SA"/>
      </w:rPr>
    </w:lvl>
    <w:lvl w:ilvl="2" w:tplc="F30EE950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635E87A4">
      <w:numFmt w:val="bullet"/>
      <w:lvlText w:val="•"/>
      <w:lvlJc w:val="left"/>
      <w:pPr>
        <w:ind w:left="3609" w:hanging="372"/>
      </w:pPr>
      <w:rPr>
        <w:rFonts w:hint="default"/>
        <w:lang w:val="ru-RU" w:eastAsia="en-US" w:bidi="ar-SA"/>
      </w:rPr>
    </w:lvl>
    <w:lvl w:ilvl="4" w:tplc="114ABDFA">
      <w:numFmt w:val="bullet"/>
      <w:lvlText w:val="•"/>
      <w:lvlJc w:val="left"/>
      <w:pPr>
        <w:ind w:left="4586" w:hanging="372"/>
      </w:pPr>
      <w:rPr>
        <w:rFonts w:hint="default"/>
        <w:lang w:val="ru-RU" w:eastAsia="en-US" w:bidi="ar-SA"/>
      </w:rPr>
    </w:lvl>
    <w:lvl w:ilvl="5" w:tplc="C420AC5C">
      <w:numFmt w:val="bullet"/>
      <w:lvlText w:val="•"/>
      <w:lvlJc w:val="left"/>
      <w:pPr>
        <w:ind w:left="5563" w:hanging="372"/>
      </w:pPr>
      <w:rPr>
        <w:rFonts w:hint="default"/>
        <w:lang w:val="ru-RU" w:eastAsia="en-US" w:bidi="ar-SA"/>
      </w:rPr>
    </w:lvl>
    <w:lvl w:ilvl="6" w:tplc="E92845A0">
      <w:numFmt w:val="bullet"/>
      <w:lvlText w:val="•"/>
      <w:lvlJc w:val="left"/>
      <w:pPr>
        <w:ind w:left="6539" w:hanging="372"/>
      </w:pPr>
      <w:rPr>
        <w:rFonts w:hint="default"/>
        <w:lang w:val="ru-RU" w:eastAsia="en-US" w:bidi="ar-SA"/>
      </w:rPr>
    </w:lvl>
    <w:lvl w:ilvl="7" w:tplc="6128A838">
      <w:numFmt w:val="bullet"/>
      <w:lvlText w:val="•"/>
      <w:lvlJc w:val="left"/>
      <w:pPr>
        <w:ind w:left="7516" w:hanging="372"/>
      </w:pPr>
      <w:rPr>
        <w:rFonts w:hint="default"/>
        <w:lang w:val="ru-RU" w:eastAsia="en-US" w:bidi="ar-SA"/>
      </w:rPr>
    </w:lvl>
    <w:lvl w:ilvl="8" w:tplc="EE8AE03C">
      <w:numFmt w:val="bullet"/>
      <w:lvlText w:val="•"/>
      <w:lvlJc w:val="left"/>
      <w:pPr>
        <w:ind w:left="8493" w:hanging="372"/>
      </w:pPr>
      <w:rPr>
        <w:rFonts w:hint="default"/>
        <w:lang w:val="ru-RU" w:eastAsia="en-US" w:bidi="ar-SA"/>
      </w:rPr>
    </w:lvl>
  </w:abstractNum>
  <w:abstractNum w:abstractNumId="119" w15:restartNumberingAfterBreak="0">
    <w:nsid w:val="3EC0036A"/>
    <w:multiLevelType w:val="hybridMultilevel"/>
    <w:tmpl w:val="6D502562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0" w15:restartNumberingAfterBreak="0">
    <w:nsid w:val="3F3C1CE8"/>
    <w:multiLevelType w:val="hybridMultilevel"/>
    <w:tmpl w:val="4398848E"/>
    <w:lvl w:ilvl="0" w:tplc="9E14F6F8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0E2BE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32DA5DEA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4878A226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23EEACD2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995855DE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B0E271EA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953A5490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69240B50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21" w15:restartNumberingAfterBreak="0">
    <w:nsid w:val="3FB70B8D"/>
    <w:multiLevelType w:val="hybridMultilevel"/>
    <w:tmpl w:val="9964136C"/>
    <w:lvl w:ilvl="0" w:tplc="798A0676">
      <w:numFmt w:val="bullet"/>
      <w:lvlText w:val="-"/>
      <w:lvlJc w:val="left"/>
      <w:pPr>
        <w:ind w:left="68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B41B5A">
      <w:numFmt w:val="bullet"/>
      <w:lvlText w:val="•"/>
      <w:lvlJc w:val="left"/>
      <w:pPr>
        <w:ind w:left="1656" w:hanging="214"/>
      </w:pPr>
      <w:rPr>
        <w:rFonts w:hint="default"/>
        <w:lang w:val="ru-RU" w:eastAsia="en-US" w:bidi="ar-SA"/>
      </w:rPr>
    </w:lvl>
    <w:lvl w:ilvl="2" w:tplc="946C9E18">
      <w:numFmt w:val="bullet"/>
      <w:lvlText w:val="•"/>
      <w:lvlJc w:val="left"/>
      <w:pPr>
        <w:ind w:left="2633" w:hanging="214"/>
      </w:pPr>
      <w:rPr>
        <w:rFonts w:hint="default"/>
        <w:lang w:val="ru-RU" w:eastAsia="en-US" w:bidi="ar-SA"/>
      </w:rPr>
    </w:lvl>
    <w:lvl w:ilvl="3" w:tplc="6B8E838C">
      <w:numFmt w:val="bullet"/>
      <w:lvlText w:val="•"/>
      <w:lvlJc w:val="left"/>
      <w:pPr>
        <w:ind w:left="3609" w:hanging="214"/>
      </w:pPr>
      <w:rPr>
        <w:rFonts w:hint="default"/>
        <w:lang w:val="ru-RU" w:eastAsia="en-US" w:bidi="ar-SA"/>
      </w:rPr>
    </w:lvl>
    <w:lvl w:ilvl="4" w:tplc="FB0210DC">
      <w:numFmt w:val="bullet"/>
      <w:lvlText w:val="•"/>
      <w:lvlJc w:val="left"/>
      <w:pPr>
        <w:ind w:left="4586" w:hanging="214"/>
      </w:pPr>
      <w:rPr>
        <w:rFonts w:hint="default"/>
        <w:lang w:val="ru-RU" w:eastAsia="en-US" w:bidi="ar-SA"/>
      </w:rPr>
    </w:lvl>
    <w:lvl w:ilvl="5" w:tplc="3D0EB696">
      <w:numFmt w:val="bullet"/>
      <w:lvlText w:val="•"/>
      <w:lvlJc w:val="left"/>
      <w:pPr>
        <w:ind w:left="5563" w:hanging="214"/>
      </w:pPr>
      <w:rPr>
        <w:rFonts w:hint="default"/>
        <w:lang w:val="ru-RU" w:eastAsia="en-US" w:bidi="ar-SA"/>
      </w:rPr>
    </w:lvl>
    <w:lvl w:ilvl="6" w:tplc="386030EE">
      <w:numFmt w:val="bullet"/>
      <w:lvlText w:val="•"/>
      <w:lvlJc w:val="left"/>
      <w:pPr>
        <w:ind w:left="6539" w:hanging="214"/>
      </w:pPr>
      <w:rPr>
        <w:rFonts w:hint="default"/>
        <w:lang w:val="ru-RU" w:eastAsia="en-US" w:bidi="ar-SA"/>
      </w:rPr>
    </w:lvl>
    <w:lvl w:ilvl="7" w:tplc="72E64EB8">
      <w:numFmt w:val="bullet"/>
      <w:lvlText w:val="•"/>
      <w:lvlJc w:val="left"/>
      <w:pPr>
        <w:ind w:left="7516" w:hanging="214"/>
      </w:pPr>
      <w:rPr>
        <w:rFonts w:hint="default"/>
        <w:lang w:val="ru-RU" w:eastAsia="en-US" w:bidi="ar-SA"/>
      </w:rPr>
    </w:lvl>
    <w:lvl w:ilvl="8" w:tplc="4EE037EA">
      <w:numFmt w:val="bullet"/>
      <w:lvlText w:val="•"/>
      <w:lvlJc w:val="left"/>
      <w:pPr>
        <w:ind w:left="8493" w:hanging="214"/>
      </w:pPr>
      <w:rPr>
        <w:rFonts w:hint="default"/>
        <w:lang w:val="ru-RU" w:eastAsia="en-US" w:bidi="ar-SA"/>
      </w:rPr>
    </w:lvl>
  </w:abstractNum>
  <w:abstractNum w:abstractNumId="122" w15:restartNumberingAfterBreak="0">
    <w:nsid w:val="3FD63824"/>
    <w:multiLevelType w:val="hybridMultilevel"/>
    <w:tmpl w:val="F814C58A"/>
    <w:lvl w:ilvl="0" w:tplc="DB9C7FF2">
      <w:numFmt w:val="bullet"/>
      <w:lvlText w:val="-"/>
      <w:lvlJc w:val="left"/>
      <w:pPr>
        <w:ind w:left="107" w:hanging="3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982DBC">
      <w:numFmt w:val="bullet"/>
      <w:lvlText w:val="•"/>
      <w:lvlJc w:val="left"/>
      <w:pPr>
        <w:ind w:left="777" w:hanging="387"/>
      </w:pPr>
      <w:rPr>
        <w:rFonts w:hint="default"/>
        <w:lang w:val="ru-RU" w:eastAsia="en-US" w:bidi="ar-SA"/>
      </w:rPr>
    </w:lvl>
    <w:lvl w:ilvl="2" w:tplc="E5546F42">
      <w:numFmt w:val="bullet"/>
      <w:lvlText w:val="•"/>
      <w:lvlJc w:val="left"/>
      <w:pPr>
        <w:ind w:left="1455" w:hanging="387"/>
      </w:pPr>
      <w:rPr>
        <w:rFonts w:hint="default"/>
        <w:lang w:val="ru-RU" w:eastAsia="en-US" w:bidi="ar-SA"/>
      </w:rPr>
    </w:lvl>
    <w:lvl w:ilvl="3" w:tplc="9E243F14">
      <w:numFmt w:val="bullet"/>
      <w:lvlText w:val="•"/>
      <w:lvlJc w:val="left"/>
      <w:pPr>
        <w:ind w:left="2132" w:hanging="387"/>
      </w:pPr>
      <w:rPr>
        <w:rFonts w:hint="default"/>
        <w:lang w:val="ru-RU" w:eastAsia="en-US" w:bidi="ar-SA"/>
      </w:rPr>
    </w:lvl>
    <w:lvl w:ilvl="4" w:tplc="3C68DA54">
      <w:numFmt w:val="bullet"/>
      <w:lvlText w:val="•"/>
      <w:lvlJc w:val="left"/>
      <w:pPr>
        <w:ind w:left="2810" w:hanging="387"/>
      </w:pPr>
      <w:rPr>
        <w:rFonts w:hint="default"/>
        <w:lang w:val="ru-RU" w:eastAsia="en-US" w:bidi="ar-SA"/>
      </w:rPr>
    </w:lvl>
    <w:lvl w:ilvl="5" w:tplc="66506C82">
      <w:numFmt w:val="bullet"/>
      <w:lvlText w:val="•"/>
      <w:lvlJc w:val="left"/>
      <w:pPr>
        <w:ind w:left="3487" w:hanging="387"/>
      </w:pPr>
      <w:rPr>
        <w:rFonts w:hint="default"/>
        <w:lang w:val="ru-RU" w:eastAsia="en-US" w:bidi="ar-SA"/>
      </w:rPr>
    </w:lvl>
    <w:lvl w:ilvl="6" w:tplc="13DC358E">
      <w:numFmt w:val="bullet"/>
      <w:lvlText w:val="•"/>
      <w:lvlJc w:val="left"/>
      <w:pPr>
        <w:ind w:left="4165" w:hanging="387"/>
      </w:pPr>
      <w:rPr>
        <w:rFonts w:hint="default"/>
        <w:lang w:val="ru-RU" w:eastAsia="en-US" w:bidi="ar-SA"/>
      </w:rPr>
    </w:lvl>
    <w:lvl w:ilvl="7" w:tplc="DD2687D4">
      <w:numFmt w:val="bullet"/>
      <w:lvlText w:val="•"/>
      <w:lvlJc w:val="left"/>
      <w:pPr>
        <w:ind w:left="4842" w:hanging="387"/>
      </w:pPr>
      <w:rPr>
        <w:rFonts w:hint="default"/>
        <w:lang w:val="ru-RU" w:eastAsia="en-US" w:bidi="ar-SA"/>
      </w:rPr>
    </w:lvl>
    <w:lvl w:ilvl="8" w:tplc="496051DA">
      <w:numFmt w:val="bullet"/>
      <w:lvlText w:val="•"/>
      <w:lvlJc w:val="left"/>
      <w:pPr>
        <w:ind w:left="5520" w:hanging="387"/>
      </w:pPr>
      <w:rPr>
        <w:rFonts w:hint="default"/>
        <w:lang w:val="ru-RU" w:eastAsia="en-US" w:bidi="ar-SA"/>
      </w:rPr>
    </w:lvl>
  </w:abstractNum>
  <w:abstractNum w:abstractNumId="123" w15:restartNumberingAfterBreak="0">
    <w:nsid w:val="3FE56DD7"/>
    <w:multiLevelType w:val="hybridMultilevel"/>
    <w:tmpl w:val="3976BCF4"/>
    <w:lvl w:ilvl="0" w:tplc="81E805CE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C647A0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16064698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859C339A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26FE2624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88EAFAB6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C4AC8FD2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0576010E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E79E1A10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24" w15:restartNumberingAfterBreak="0">
    <w:nsid w:val="409259E1"/>
    <w:multiLevelType w:val="hybridMultilevel"/>
    <w:tmpl w:val="BF526226"/>
    <w:lvl w:ilvl="0" w:tplc="A582E18E">
      <w:numFmt w:val="bullet"/>
      <w:lvlText w:val="-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1CBA74">
      <w:numFmt w:val="bullet"/>
      <w:lvlText w:val="•"/>
      <w:lvlJc w:val="left"/>
      <w:pPr>
        <w:ind w:left="777" w:hanging="305"/>
      </w:pPr>
      <w:rPr>
        <w:rFonts w:hint="default"/>
        <w:lang w:val="ru-RU" w:eastAsia="en-US" w:bidi="ar-SA"/>
      </w:rPr>
    </w:lvl>
    <w:lvl w:ilvl="2" w:tplc="9FD403DC">
      <w:numFmt w:val="bullet"/>
      <w:lvlText w:val="•"/>
      <w:lvlJc w:val="left"/>
      <w:pPr>
        <w:ind w:left="1455" w:hanging="305"/>
      </w:pPr>
      <w:rPr>
        <w:rFonts w:hint="default"/>
        <w:lang w:val="ru-RU" w:eastAsia="en-US" w:bidi="ar-SA"/>
      </w:rPr>
    </w:lvl>
    <w:lvl w:ilvl="3" w:tplc="7BC004BA">
      <w:numFmt w:val="bullet"/>
      <w:lvlText w:val="•"/>
      <w:lvlJc w:val="left"/>
      <w:pPr>
        <w:ind w:left="2132" w:hanging="305"/>
      </w:pPr>
      <w:rPr>
        <w:rFonts w:hint="default"/>
        <w:lang w:val="ru-RU" w:eastAsia="en-US" w:bidi="ar-SA"/>
      </w:rPr>
    </w:lvl>
    <w:lvl w:ilvl="4" w:tplc="A5F88820">
      <w:numFmt w:val="bullet"/>
      <w:lvlText w:val="•"/>
      <w:lvlJc w:val="left"/>
      <w:pPr>
        <w:ind w:left="2810" w:hanging="305"/>
      </w:pPr>
      <w:rPr>
        <w:rFonts w:hint="default"/>
        <w:lang w:val="ru-RU" w:eastAsia="en-US" w:bidi="ar-SA"/>
      </w:rPr>
    </w:lvl>
    <w:lvl w:ilvl="5" w:tplc="959E33DA">
      <w:numFmt w:val="bullet"/>
      <w:lvlText w:val="•"/>
      <w:lvlJc w:val="left"/>
      <w:pPr>
        <w:ind w:left="3487" w:hanging="305"/>
      </w:pPr>
      <w:rPr>
        <w:rFonts w:hint="default"/>
        <w:lang w:val="ru-RU" w:eastAsia="en-US" w:bidi="ar-SA"/>
      </w:rPr>
    </w:lvl>
    <w:lvl w:ilvl="6" w:tplc="B762A014">
      <w:numFmt w:val="bullet"/>
      <w:lvlText w:val="•"/>
      <w:lvlJc w:val="left"/>
      <w:pPr>
        <w:ind w:left="4165" w:hanging="305"/>
      </w:pPr>
      <w:rPr>
        <w:rFonts w:hint="default"/>
        <w:lang w:val="ru-RU" w:eastAsia="en-US" w:bidi="ar-SA"/>
      </w:rPr>
    </w:lvl>
    <w:lvl w:ilvl="7" w:tplc="93A0DF34">
      <w:numFmt w:val="bullet"/>
      <w:lvlText w:val="•"/>
      <w:lvlJc w:val="left"/>
      <w:pPr>
        <w:ind w:left="4842" w:hanging="305"/>
      </w:pPr>
      <w:rPr>
        <w:rFonts w:hint="default"/>
        <w:lang w:val="ru-RU" w:eastAsia="en-US" w:bidi="ar-SA"/>
      </w:rPr>
    </w:lvl>
    <w:lvl w:ilvl="8" w:tplc="5D2251F6">
      <w:numFmt w:val="bullet"/>
      <w:lvlText w:val="•"/>
      <w:lvlJc w:val="left"/>
      <w:pPr>
        <w:ind w:left="5520" w:hanging="305"/>
      </w:pPr>
      <w:rPr>
        <w:rFonts w:hint="default"/>
        <w:lang w:val="ru-RU" w:eastAsia="en-US" w:bidi="ar-SA"/>
      </w:rPr>
    </w:lvl>
  </w:abstractNum>
  <w:abstractNum w:abstractNumId="125" w15:restartNumberingAfterBreak="0">
    <w:nsid w:val="41B1574A"/>
    <w:multiLevelType w:val="hybridMultilevel"/>
    <w:tmpl w:val="1504B44E"/>
    <w:lvl w:ilvl="0" w:tplc="BB8EC1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40664A">
      <w:numFmt w:val="bullet"/>
      <w:lvlText w:val="•"/>
      <w:lvlJc w:val="left"/>
      <w:pPr>
        <w:ind w:left="666" w:hanging="140"/>
      </w:pPr>
      <w:rPr>
        <w:rFonts w:hint="default"/>
        <w:lang w:val="ru-RU" w:eastAsia="en-US" w:bidi="ar-SA"/>
      </w:rPr>
    </w:lvl>
    <w:lvl w:ilvl="2" w:tplc="ACE69936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3" w:tplc="590C84A2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4" w:tplc="B7A6ECE4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5" w:tplc="6B6C962E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6" w:tplc="07D279BA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7" w:tplc="7402DA5C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8" w:tplc="A358F450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</w:abstractNum>
  <w:abstractNum w:abstractNumId="126" w15:restartNumberingAfterBreak="0">
    <w:nsid w:val="41E53BA2"/>
    <w:multiLevelType w:val="hybridMultilevel"/>
    <w:tmpl w:val="E3F4C6B0"/>
    <w:lvl w:ilvl="0" w:tplc="DCA08780">
      <w:numFmt w:val="bullet"/>
      <w:lvlText w:val="–"/>
      <w:lvlJc w:val="left"/>
      <w:pPr>
        <w:ind w:left="105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A22EFA8">
      <w:numFmt w:val="bullet"/>
      <w:lvlText w:val="•"/>
      <w:lvlJc w:val="left"/>
      <w:pPr>
        <w:ind w:left="556" w:hanging="243"/>
      </w:pPr>
      <w:rPr>
        <w:rFonts w:hint="default"/>
        <w:lang w:val="ru-RU" w:eastAsia="en-US" w:bidi="ar-SA"/>
      </w:rPr>
    </w:lvl>
    <w:lvl w:ilvl="2" w:tplc="A4887370">
      <w:numFmt w:val="bullet"/>
      <w:lvlText w:val="•"/>
      <w:lvlJc w:val="left"/>
      <w:pPr>
        <w:ind w:left="1013" w:hanging="243"/>
      </w:pPr>
      <w:rPr>
        <w:rFonts w:hint="default"/>
        <w:lang w:val="ru-RU" w:eastAsia="en-US" w:bidi="ar-SA"/>
      </w:rPr>
    </w:lvl>
    <w:lvl w:ilvl="3" w:tplc="E8B4F15A">
      <w:numFmt w:val="bullet"/>
      <w:lvlText w:val="•"/>
      <w:lvlJc w:val="left"/>
      <w:pPr>
        <w:ind w:left="1469" w:hanging="243"/>
      </w:pPr>
      <w:rPr>
        <w:rFonts w:hint="default"/>
        <w:lang w:val="ru-RU" w:eastAsia="en-US" w:bidi="ar-SA"/>
      </w:rPr>
    </w:lvl>
    <w:lvl w:ilvl="4" w:tplc="8E4EF132">
      <w:numFmt w:val="bullet"/>
      <w:lvlText w:val="•"/>
      <w:lvlJc w:val="left"/>
      <w:pPr>
        <w:ind w:left="1926" w:hanging="243"/>
      </w:pPr>
      <w:rPr>
        <w:rFonts w:hint="default"/>
        <w:lang w:val="ru-RU" w:eastAsia="en-US" w:bidi="ar-SA"/>
      </w:rPr>
    </w:lvl>
    <w:lvl w:ilvl="5" w:tplc="C46AB8F8">
      <w:numFmt w:val="bullet"/>
      <w:lvlText w:val="•"/>
      <w:lvlJc w:val="left"/>
      <w:pPr>
        <w:ind w:left="2383" w:hanging="243"/>
      </w:pPr>
      <w:rPr>
        <w:rFonts w:hint="default"/>
        <w:lang w:val="ru-RU" w:eastAsia="en-US" w:bidi="ar-SA"/>
      </w:rPr>
    </w:lvl>
    <w:lvl w:ilvl="6" w:tplc="99609734">
      <w:numFmt w:val="bullet"/>
      <w:lvlText w:val="•"/>
      <w:lvlJc w:val="left"/>
      <w:pPr>
        <w:ind w:left="2839" w:hanging="243"/>
      </w:pPr>
      <w:rPr>
        <w:rFonts w:hint="default"/>
        <w:lang w:val="ru-RU" w:eastAsia="en-US" w:bidi="ar-SA"/>
      </w:rPr>
    </w:lvl>
    <w:lvl w:ilvl="7" w:tplc="12D82DC2">
      <w:numFmt w:val="bullet"/>
      <w:lvlText w:val="•"/>
      <w:lvlJc w:val="left"/>
      <w:pPr>
        <w:ind w:left="3296" w:hanging="243"/>
      </w:pPr>
      <w:rPr>
        <w:rFonts w:hint="default"/>
        <w:lang w:val="ru-RU" w:eastAsia="en-US" w:bidi="ar-SA"/>
      </w:rPr>
    </w:lvl>
    <w:lvl w:ilvl="8" w:tplc="E9260CDC">
      <w:numFmt w:val="bullet"/>
      <w:lvlText w:val="•"/>
      <w:lvlJc w:val="left"/>
      <w:pPr>
        <w:ind w:left="3752" w:hanging="243"/>
      </w:pPr>
      <w:rPr>
        <w:rFonts w:hint="default"/>
        <w:lang w:val="ru-RU" w:eastAsia="en-US" w:bidi="ar-SA"/>
      </w:rPr>
    </w:lvl>
  </w:abstractNum>
  <w:abstractNum w:abstractNumId="127" w15:restartNumberingAfterBreak="0">
    <w:nsid w:val="42DC2F5A"/>
    <w:multiLevelType w:val="multilevel"/>
    <w:tmpl w:val="24A085CA"/>
    <w:lvl w:ilvl="0">
      <w:start w:val="2"/>
      <w:numFmt w:val="decimal"/>
      <w:lvlText w:val="%1"/>
      <w:lvlJc w:val="left"/>
      <w:pPr>
        <w:ind w:left="682" w:hanging="9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9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82" w:hanging="92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01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15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912"/>
      </w:pPr>
      <w:rPr>
        <w:rFonts w:hint="default"/>
        <w:lang w:val="ru-RU" w:eastAsia="en-US" w:bidi="ar-SA"/>
      </w:rPr>
    </w:lvl>
  </w:abstractNum>
  <w:abstractNum w:abstractNumId="128" w15:restartNumberingAfterBreak="0">
    <w:nsid w:val="456504D0"/>
    <w:multiLevelType w:val="hybridMultilevel"/>
    <w:tmpl w:val="A4B05F34"/>
    <w:lvl w:ilvl="0" w:tplc="A9FCD090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585D2A">
      <w:numFmt w:val="bullet"/>
      <w:lvlText w:val="•"/>
      <w:lvlJc w:val="left"/>
      <w:pPr>
        <w:ind w:left="628" w:hanging="267"/>
      </w:pPr>
      <w:rPr>
        <w:rFonts w:hint="default"/>
        <w:lang w:val="ru-RU" w:eastAsia="en-US" w:bidi="ar-SA"/>
      </w:rPr>
    </w:lvl>
    <w:lvl w:ilvl="2" w:tplc="A74A2FE2">
      <w:numFmt w:val="bullet"/>
      <w:lvlText w:val="•"/>
      <w:lvlJc w:val="left"/>
      <w:pPr>
        <w:ind w:left="1156" w:hanging="267"/>
      </w:pPr>
      <w:rPr>
        <w:rFonts w:hint="default"/>
        <w:lang w:val="ru-RU" w:eastAsia="en-US" w:bidi="ar-SA"/>
      </w:rPr>
    </w:lvl>
    <w:lvl w:ilvl="3" w:tplc="7EBC8A00">
      <w:numFmt w:val="bullet"/>
      <w:lvlText w:val="•"/>
      <w:lvlJc w:val="left"/>
      <w:pPr>
        <w:ind w:left="1685" w:hanging="267"/>
      </w:pPr>
      <w:rPr>
        <w:rFonts w:hint="default"/>
        <w:lang w:val="ru-RU" w:eastAsia="en-US" w:bidi="ar-SA"/>
      </w:rPr>
    </w:lvl>
    <w:lvl w:ilvl="4" w:tplc="87564FBE">
      <w:numFmt w:val="bullet"/>
      <w:lvlText w:val="•"/>
      <w:lvlJc w:val="left"/>
      <w:pPr>
        <w:ind w:left="2213" w:hanging="267"/>
      </w:pPr>
      <w:rPr>
        <w:rFonts w:hint="default"/>
        <w:lang w:val="ru-RU" w:eastAsia="en-US" w:bidi="ar-SA"/>
      </w:rPr>
    </w:lvl>
    <w:lvl w:ilvl="5" w:tplc="C37613C0">
      <w:numFmt w:val="bullet"/>
      <w:lvlText w:val="•"/>
      <w:lvlJc w:val="left"/>
      <w:pPr>
        <w:ind w:left="2742" w:hanging="267"/>
      </w:pPr>
      <w:rPr>
        <w:rFonts w:hint="default"/>
        <w:lang w:val="ru-RU" w:eastAsia="en-US" w:bidi="ar-SA"/>
      </w:rPr>
    </w:lvl>
    <w:lvl w:ilvl="6" w:tplc="F3269588">
      <w:numFmt w:val="bullet"/>
      <w:lvlText w:val="•"/>
      <w:lvlJc w:val="left"/>
      <w:pPr>
        <w:ind w:left="3270" w:hanging="267"/>
      </w:pPr>
      <w:rPr>
        <w:rFonts w:hint="default"/>
        <w:lang w:val="ru-RU" w:eastAsia="en-US" w:bidi="ar-SA"/>
      </w:rPr>
    </w:lvl>
    <w:lvl w:ilvl="7" w:tplc="22382910">
      <w:numFmt w:val="bullet"/>
      <w:lvlText w:val="•"/>
      <w:lvlJc w:val="left"/>
      <w:pPr>
        <w:ind w:left="3798" w:hanging="267"/>
      </w:pPr>
      <w:rPr>
        <w:rFonts w:hint="default"/>
        <w:lang w:val="ru-RU" w:eastAsia="en-US" w:bidi="ar-SA"/>
      </w:rPr>
    </w:lvl>
    <w:lvl w:ilvl="8" w:tplc="CC9862BA">
      <w:numFmt w:val="bullet"/>
      <w:lvlText w:val="•"/>
      <w:lvlJc w:val="left"/>
      <w:pPr>
        <w:ind w:left="4327" w:hanging="267"/>
      </w:pPr>
      <w:rPr>
        <w:rFonts w:hint="default"/>
        <w:lang w:val="ru-RU" w:eastAsia="en-US" w:bidi="ar-SA"/>
      </w:rPr>
    </w:lvl>
  </w:abstractNum>
  <w:abstractNum w:abstractNumId="129" w15:restartNumberingAfterBreak="0">
    <w:nsid w:val="456B5A8C"/>
    <w:multiLevelType w:val="hybridMultilevel"/>
    <w:tmpl w:val="CE9A8C7E"/>
    <w:lvl w:ilvl="0" w:tplc="29922B3C">
      <w:numFmt w:val="bullet"/>
      <w:lvlText w:val="-"/>
      <w:lvlJc w:val="left"/>
      <w:pPr>
        <w:ind w:left="11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16BBFA">
      <w:numFmt w:val="bullet"/>
      <w:lvlText w:val="•"/>
      <w:lvlJc w:val="left"/>
      <w:pPr>
        <w:ind w:left="646" w:hanging="279"/>
      </w:pPr>
      <w:rPr>
        <w:rFonts w:hint="default"/>
        <w:lang w:val="ru-RU" w:eastAsia="en-US" w:bidi="ar-SA"/>
      </w:rPr>
    </w:lvl>
    <w:lvl w:ilvl="2" w:tplc="0608D982">
      <w:numFmt w:val="bullet"/>
      <w:lvlText w:val="•"/>
      <w:lvlJc w:val="left"/>
      <w:pPr>
        <w:ind w:left="1172" w:hanging="279"/>
      </w:pPr>
      <w:rPr>
        <w:rFonts w:hint="default"/>
        <w:lang w:val="ru-RU" w:eastAsia="en-US" w:bidi="ar-SA"/>
      </w:rPr>
    </w:lvl>
    <w:lvl w:ilvl="3" w:tplc="FB3247E4">
      <w:numFmt w:val="bullet"/>
      <w:lvlText w:val="•"/>
      <w:lvlJc w:val="left"/>
      <w:pPr>
        <w:ind w:left="1699" w:hanging="279"/>
      </w:pPr>
      <w:rPr>
        <w:rFonts w:hint="default"/>
        <w:lang w:val="ru-RU" w:eastAsia="en-US" w:bidi="ar-SA"/>
      </w:rPr>
    </w:lvl>
    <w:lvl w:ilvl="4" w:tplc="7102B560">
      <w:numFmt w:val="bullet"/>
      <w:lvlText w:val="•"/>
      <w:lvlJc w:val="left"/>
      <w:pPr>
        <w:ind w:left="2225" w:hanging="279"/>
      </w:pPr>
      <w:rPr>
        <w:rFonts w:hint="default"/>
        <w:lang w:val="ru-RU" w:eastAsia="en-US" w:bidi="ar-SA"/>
      </w:rPr>
    </w:lvl>
    <w:lvl w:ilvl="5" w:tplc="BB36BC98">
      <w:numFmt w:val="bullet"/>
      <w:lvlText w:val="•"/>
      <w:lvlJc w:val="left"/>
      <w:pPr>
        <w:ind w:left="2752" w:hanging="279"/>
      </w:pPr>
      <w:rPr>
        <w:rFonts w:hint="default"/>
        <w:lang w:val="ru-RU" w:eastAsia="en-US" w:bidi="ar-SA"/>
      </w:rPr>
    </w:lvl>
    <w:lvl w:ilvl="6" w:tplc="BC4650E4">
      <w:numFmt w:val="bullet"/>
      <w:lvlText w:val="•"/>
      <w:lvlJc w:val="left"/>
      <w:pPr>
        <w:ind w:left="3278" w:hanging="279"/>
      </w:pPr>
      <w:rPr>
        <w:rFonts w:hint="default"/>
        <w:lang w:val="ru-RU" w:eastAsia="en-US" w:bidi="ar-SA"/>
      </w:rPr>
    </w:lvl>
    <w:lvl w:ilvl="7" w:tplc="A9824C04">
      <w:numFmt w:val="bullet"/>
      <w:lvlText w:val="•"/>
      <w:lvlJc w:val="left"/>
      <w:pPr>
        <w:ind w:left="3804" w:hanging="279"/>
      </w:pPr>
      <w:rPr>
        <w:rFonts w:hint="default"/>
        <w:lang w:val="ru-RU" w:eastAsia="en-US" w:bidi="ar-SA"/>
      </w:rPr>
    </w:lvl>
    <w:lvl w:ilvl="8" w:tplc="A4DC07C0">
      <w:numFmt w:val="bullet"/>
      <w:lvlText w:val="•"/>
      <w:lvlJc w:val="left"/>
      <w:pPr>
        <w:ind w:left="4331" w:hanging="279"/>
      </w:pPr>
      <w:rPr>
        <w:rFonts w:hint="default"/>
        <w:lang w:val="ru-RU" w:eastAsia="en-US" w:bidi="ar-SA"/>
      </w:rPr>
    </w:lvl>
  </w:abstractNum>
  <w:abstractNum w:abstractNumId="130" w15:restartNumberingAfterBreak="0">
    <w:nsid w:val="457028BC"/>
    <w:multiLevelType w:val="hybridMultilevel"/>
    <w:tmpl w:val="BF9EA832"/>
    <w:lvl w:ilvl="0" w:tplc="21982B30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B8EE44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609A8320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C452F3D4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C8084EBE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1D2A4470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DC8093C0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A6FEECA2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8560592E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31" w15:restartNumberingAfterBreak="0">
    <w:nsid w:val="460C7F98"/>
    <w:multiLevelType w:val="hybridMultilevel"/>
    <w:tmpl w:val="94AC3248"/>
    <w:lvl w:ilvl="0" w:tplc="45B0FA56">
      <w:numFmt w:val="bullet"/>
      <w:lvlText w:val="-"/>
      <w:lvlJc w:val="left"/>
      <w:pPr>
        <w:ind w:left="107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AC57B8">
      <w:numFmt w:val="bullet"/>
      <w:lvlText w:val="•"/>
      <w:lvlJc w:val="left"/>
      <w:pPr>
        <w:ind w:left="752" w:hanging="264"/>
      </w:pPr>
      <w:rPr>
        <w:rFonts w:hint="default"/>
        <w:lang w:val="ru-RU" w:eastAsia="en-US" w:bidi="ar-SA"/>
      </w:rPr>
    </w:lvl>
    <w:lvl w:ilvl="2" w:tplc="9CEEC420">
      <w:numFmt w:val="bullet"/>
      <w:lvlText w:val="•"/>
      <w:lvlJc w:val="left"/>
      <w:pPr>
        <w:ind w:left="1404" w:hanging="264"/>
      </w:pPr>
      <w:rPr>
        <w:rFonts w:hint="default"/>
        <w:lang w:val="ru-RU" w:eastAsia="en-US" w:bidi="ar-SA"/>
      </w:rPr>
    </w:lvl>
    <w:lvl w:ilvl="3" w:tplc="AEC8CD28">
      <w:numFmt w:val="bullet"/>
      <w:lvlText w:val="•"/>
      <w:lvlJc w:val="left"/>
      <w:pPr>
        <w:ind w:left="2056" w:hanging="264"/>
      </w:pPr>
      <w:rPr>
        <w:rFonts w:hint="default"/>
        <w:lang w:val="ru-RU" w:eastAsia="en-US" w:bidi="ar-SA"/>
      </w:rPr>
    </w:lvl>
    <w:lvl w:ilvl="4" w:tplc="1494C088">
      <w:numFmt w:val="bullet"/>
      <w:lvlText w:val="•"/>
      <w:lvlJc w:val="left"/>
      <w:pPr>
        <w:ind w:left="2708" w:hanging="264"/>
      </w:pPr>
      <w:rPr>
        <w:rFonts w:hint="default"/>
        <w:lang w:val="ru-RU" w:eastAsia="en-US" w:bidi="ar-SA"/>
      </w:rPr>
    </w:lvl>
    <w:lvl w:ilvl="5" w:tplc="DD324168">
      <w:numFmt w:val="bullet"/>
      <w:lvlText w:val="•"/>
      <w:lvlJc w:val="left"/>
      <w:pPr>
        <w:ind w:left="3360" w:hanging="264"/>
      </w:pPr>
      <w:rPr>
        <w:rFonts w:hint="default"/>
        <w:lang w:val="ru-RU" w:eastAsia="en-US" w:bidi="ar-SA"/>
      </w:rPr>
    </w:lvl>
    <w:lvl w:ilvl="6" w:tplc="A05A317A">
      <w:numFmt w:val="bullet"/>
      <w:lvlText w:val="•"/>
      <w:lvlJc w:val="left"/>
      <w:pPr>
        <w:ind w:left="4012" w:hanging="264"/>
      </w:pPr>
      <w:rPr>
        <w:rFonts w:hint="default"/>
        <w:lang w:val="ru-RU" w:eastAsia="en-US" w:bidi="ar-SA"/>
      </w:rPr>
    </w:lvl>
    <w:lvl w:ilvl="7" w:tplc="6B5AC622">
      <w:numFmt w:val="bullet"/>
      <w:lvlText w:val="•"/>
      <w:lvlJc w:val="left"/>
      <w:pPr>
        <w:ind w:left="4664" w:hanging="264"/>
      </w:pPr>
      <w:rPr>
        <w:rFonts w:hint="default"/>
        <w:lang w:val="ru-RU" w:eastAsia="en-US" w:bidi="ar-SA"/>
      </w:rPr>
    </w:lvl>
    <w:lvl w:ilvl="8" w:tplc="B2CA8F98">
      <w:numFmt w:val="bullet"/>
      <w:lvlText w:val="•"/>
      <w:lvlJc w:val="left"/>
      <w:pPr>
        <w:ind w:left="5316" w:hanging="264"/>
      </w:pPr>
      <w:rPr>
        <w:rFonts w:hint="default"/>
        <w:lang w:val="ru-RU" w:eastAsia="en-US" w:bidi="ar-SA"/>
      </w:rPr>
    </w:lvl>
  </w:abstractNum>
  <w:abstractNum w:abstractNumId="132" w15:restartNumberingAfterBreak="0">
    <w:nsid w:val="46131CE7"/>
    <w:multiLevelType w:val="multilevel"/>
    <w:tmpl w:val="F7284408"/>
    <w:lvl w:ilvl="0">
      <w:start w:val="3"/>
      <w:numFmt w:val="decimal"/>
      <w:lvlText w:val="%1"/>
      <w:lvlJc w:val="left"/>
      <w:pPr>
        <w:ind w:left="682" w:hanging="68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82" w:hanging="6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996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7" w:hanging="9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9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9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9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9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996"/>
      </w:pPr>
      <w:rPr>
        <w:rFonts w:hint="default"/>
        <w:lang w:val="ru-RU" w:eastAsia="en-US" w:bidi="ar-SA"/>
      </w:rPr>
    </w:lvl>
  </w:abstractNum>
  <w:abstractNum w:abstractNumId="133" w15:restartNumberingAfterBreak="0">
    <w:nsid w:val="47526A1E"/>
    <w:multiLevelType w:val="hybridMultilevel"/>
    <w:tmpl w:val="80DAD242"/>
    <w:lvl w:ilvl="0" w:tplc="D56ADB30">
      <w:numFmt w:val="bullet"/>
      <w:lvlText w:val="•"/>
      <w:lvlJc w:val="left"/>
      <w:pPr>
        <w:ind w:left="107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DE0FDC">
      <w:numFmt w:val="bullet"/>
      <w:lvlText w:val="•"/>
      <w:lvlJc w:val="left"/>
      <w:pPr>
        <w:ind w:left="752" w:hanging="199"/>
      </w:pPr>
      <w:rPr>
        <w:rFonts w:hint="default"/>
        <w:lang w:val="ru-RU" w:eastAsia="en-US" w:bidi="ar-SA"/>
      </w:rPr>
    </w:lvl>
    <w:lvl w:ilvl="2" w:tplc="C92C23FC">
      <w:numFmt w:val="bullet"/>
      <w:lvlText w:val="•"/>
      <w:lvlJc w:val="left"/>
      <w:pPr>
        <w:ind w:left="1404" w:hanging="199"/>
      </w:pPr>
      <w:rPr>
        <w:rFonts w:hint="default"/>
        <w:lang w:val="ru-RU" w:eastAsia="en-US" w:bidi="ar-SA"/>
      </w:rPr>
    </w:lvl>
    <w:lvl w:ilvl="3" w:tplc="C5FA86EA">
      <w:numFmt w:val="bullet"/>
      <w:lvlText w:val="•"/>
      <w:lvlJc w:val="left"/>
      <w:pPr>
        <w:ind w:left="2056" w:hanging="199"/>
      </w:pPr>
      <w:rPr>
        <w:rFonts w:hint="default"/>
        <w:lang w:val="ru-RU" w:eastAsia="en-US" w:bidi="ar-SA"/>
      </w:rPr>
    </w:lvl>
    <w:lvl w:ilvl="4" w:tplc="4BB01D3A">
      <w:numFmt w:val="bullet"/>
      <w:lvlText w:val="•"/>
      <w:lvlJc w:val="left"/>
      <w:pPr>
        <w:ind w:left="2708" w:hanging="199"/>
      </w:pPr>
      <w:rPr>
        <w:rFonts w:hint="default"/>
        <w:lang w:val="ru-RU" w:eastAsia="en-US" w:bidi="ar-SA"/>
      </w:rPr>
    </w:lvl>
    <w:lvl w:ilvl="5" w:tplc="8D9E5652">
      <w:numFmt w:val="bullet"/>
      <w:lvlText w:val="•"/>
      <w:lvlJc w:val="left"/>
      <w:pPr>
        <w:ind w:left="3360" w:hanging="199"/>
      </w:pPr>
      <w:rPr>
        <w:rFonts w:hint="default"/>
        <w:lang w:val="ru-RU" w:eastAsia="en-US" w:bidi="ar-SA"/>
      </w:rPr>
    </w:lvl>
    <w:lvl w:ilvl="6" w:tplc="F094EAA4">
      <w:numFmt w:val="bullet"/>
      <w:lvlText w:val="•"/>
      <w:lvlJc w:val="left"/>
      <w:pPr>
        <w:ind w:left="4012" w:hanging="199"/>
      </w:pPr>
      <w:rPr>
        <w:rFonts w:hint="default"/>
        <w:lang w:val="ru-RU" w:eastAsia="en-US" w:bidi="ar-SA"/>
      </w:rPr>
    </w:lvl>
    <w:lvl w:ilvl="7" w:tplc="5418729C">
      <w:numFmt w:val="bullet"/>
      <w:lvlText w:val="•"/>
      <w:lvlJc w:val="left"/>
      <w:pPr>
        <w:ind w:left="4664" w:hanging="199"/>
      </w:pPr>
      <w:rPr>
        <w:rFonts w:hint="default"/>
        <w:lang w:val="ru-RU" w:eastAsia="en-US" w:bidi="ar-SA"/>
      </w:rPr>
    </w:lvl>
    <w:lvl w:ilvl="8" w:tplc="6406AE0C">
      <w:numFmt w:val="bullet"/>
      <w:lvlText w:val="•"/>
      <w:lvlJc w:val="left"/>
      <w:pPr>
        <w:ind w:left="5316" w:hanging="199"/>
      </w:pPr>
      <w:rPr>
        <w:rFonts w:hint="default"/>
        <w:lang w:val="ru-RU" w:eastAsia="en-US" w:bidi="ar-SA"/>
      </w:rPr>
    </w:lvl>
  </w:abstractNum>
  <w:abstractNum w:abstractNumId="134" w15:restartNumberingAfterBreak="0">
    <w:nsid w:val="47A24755"/>
    <w:multiLevelType w:val="hybridMultilevel"/>
    <w:tmpl w:val="B352EBDA"/>
    <w:lvl w:ilvl="0" w:tplc="A3BC00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AC1FB6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0B8A1954">
      <w:numFmt w:val="bullet"/>
      <w:lvlText w:val="•"/>
      <w:lvlJc w:val="left"/>
      <w:pPr>
        <w:ind w:left="1455" w:hanging="140"/>
      </w:pPr>
      <w:rPr>
        <w:rFonts w:hint="default"/>
        <w:lang w:val="ru-RU" w:eastAsia="en-US" w:bidi="ar-SA"/>
      </w:rPr>
    </w:lvl>
    <w:lvl w:ilvl="3" w:tplc="F688704E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4" w:tplc="F5403100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5" w:tplc="1390C2B0">
      <w:numFmt w:val="bullet"/>
      <w:lvlText w:val="•"/>
      <w:lvlJc w:val="left"/>
      <w:pPr>
        <w:ind w:left="3487" w:hanging="140"/>
      </w:pPr>
      <w:rPr>
        <w:rFonts w:hint="default"/>
        <w:lang w:val="ru-RU" w:eastAsia="en-US" w:bidi="ar-SA"/>
      </w:rPr>
    </w:lvl>
    <w:lvl w:ilvl="6" w:tplc="871A90B4">
      <w:numFmt w:val="bullet"/>
      <w:lvlText w:val="•"/>
      <w:lvlJc w:val="left"/>
      <w:pPr>
        <w:ind w:left="4165" w:hanging="140"/>
      </w:pPr>
      <w:rPr>
        <w:rFonts w:hint="default"/>
        <w:lang w:val="ru-RU" w:eastAsia="en-US" w:bidi="ar-SA"/>
      </w:rPr>
    </w:lvl>
    <w:lvl w:ilvl="7" w:tplc="BD56FD94">
      <w:numFmt w:val="bullet"/>
      <w:lvlText w:val="•"/>
      <w:lvlJc w:val="left"/>
      <w:pPr>
        <w:ind w:left="4842" w:hanging="140"/>
      </w:pPr>
      <w:rPr>
        <w:rFonts w:hint="default"/>
        <w:lang w:val="ru-RU" w:eastAsia="en-US" w:bidi="ar-SA"/>
      </w:rPr>
    </w:lvl>
    <w:lvl w:ilvl="8" w:tplc="D70EC114">
      <w:numFmt w:val="bullet"/>
      <w:lvlText w:val="•"/>
      <w:lvlJc w:val="left"/>
      <w:pPr>
        <w:ind w:left="5520" w:hanging="140"/>
      </w:pPr>
      <w:rPr>
        <w:rFonts w:hint="default"/>
        <w:lang w:val="ru-RU" w:eastAsia="en-US" w:bidi="ar-SA"/>
      </w:rPr>
    </w:lvl>
  </w:abstractNum>
  <w:abstractNum w:abstractNumId="135" w15:restartNumberingAfterBreak="0">
    <w:nsid w:val="47D6110B"/>
    <w:multiLevelType w:val="hybridMultilevel"/>
    <w:tmpl w:val="09F8D4EA"/>
    <w:lvl w:ilvl="0" w:tplc="BDC839DC">
      <w:numFmt w:val="bullet"/>
      <w:lvlText w:val="-"/>
      <w:lvlJc w:val="left"/>
      <w:pPr>
        <w:ind w:left="54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7C269E">
      <w:numFmt w:val="bullet"/>
      <w:lvlText w:val="-"/>
      <w:lvlJc w:val="left"/>
      <w:pPr>
        <w:ind w:left="162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E44C292">
      <w:numFmt w:val="bullet"/>
      <w:lvlText w:val="•"/>
      <w:lvlJc w:val="left"/>
      <w:pPr>
        <w:ind w:left="1620" w:hanging="233"/>
      </w:pPr>
      <w:rPr>
        <w:rFonts w:hint="default"/>
        <w:lang w:val="ru-RU" w:eastAsia="en-US" w:bidi="ar-SA"/>
      </w:rPr>
    </w:lvl>
    <w:lvl w:ilvl="3" w:tplc="104468C8">
      <w:numFmt w:val="bullet"/>
      <w:lvlText w:val="•"/>
      <w:lvlJc w:val="left"/>
      <w:pPr>
        <w:ind w:left="2683" w:hanging="233"/>
      </w:pPr>
      <w:rPr>
        <w:rFonts w:hint="default"/>
        <w:lang w:val="ru-RU" w:eastAsia="en-US" w:bidi="ar-SA"/>
      </w:rPr>
    </w:lvl>
    <w:lvl w:ilvl="4" w:tplc="4A96EB94">
      <w:numFmt w:val="bullet"/>
      <w:lvlText w:val="•"/>
      <w:lvlJc w:val="left"/>
      <w:pPr>
        <w:ind w:left="3746" w:hanging="233"/>
      </w:pPr>
      <w:rPr>
        <w:rFonts w:hint="default"/>
        <w:lang w:val="ru-RU" w:eastAsia="en-US" w:bidi="ar-SA"/>
      </w:rPr>
    </w:lvl>
    <w:lvl w:ilvl="5" w:tplc="30AC8DA6">
      <w:numFmt w:val="bullet"/>
      <w:lvlText w:val="•"/>
      <w:lvlJc w:val="left"/>
      <w:pPr>
        <w:ind w:left="4809" w:hanging="233"/>
      </w:pPr>
      <w:rPr>
        <w:rFonts w:hint="default"/>
        <w:lang w:val="ru-RU" w:eastAsia="en-US" w:bidi="ar-SA"/>
      </w:rPr>
    </w:lvl>
    <w:lvl w:ilvl="6" w:tplc="C2DE6FBE">
      <w:numFmt w:val="bullet"/>
      <w:lvlText w:val="•"/>
      <w:lvlJc w:val="left"/>
      <w:pPr>
        <w:ind w:left="5873" w:hanging="233"/>
      </w:pPr>
      <w:rPr>
        <w:rFonts w:hint="default"/>
        <w:lang w:val="ru-RU" w:eastAsia="en-US" w:bidi="ar-SA"/>
      </w:rPr>
    </w:lvl>
    <w:lvl w:ilvl="7" w:tplc="4DCA8CC2">
      <w:numFmt w:val="bullet"/>
      <w:lvlText w:val="•"/>
      <w:lvlJc w:val="left"/>
      <w:pPr>
        <w:ind w:left="6936" w:hanging="233"/>
      </w:pPr>
      <w:rPr>
        <w:rFonts w:hint="default"/>
        <w:lang w:val="ru-RU" w:eastAsia="en-US" w:bidi="ar-SA"/>
      </w:rPr>
    </w:lvl>
    <w:lvl w:ilvl="8" w:tplc="7EE0F9F4">
      <w:numFmt w:val="bullet"/>
      <w:lvlText w:val="•"/>
      <w:lvlJc w:val="left"/>
      <w:pPr>
        <w:ind w:left="7999" w:hanging="233"/>
      </w:pPr>
      <w:rPr>
        <w:rFonts w:hint="default"/>
        <w:lang w:val="ru-RU" w:eastAsia="en-US" w:bidi="ar-SA"/>
      </w:rPr>
    </w:lvl>
  </w:abstractNum>
  <w:abstractNum w:abstractNumId="136" w15:restartNumberingAfterBreak="0">
    <w:nsid w:val="498B1F38"/>
    <w:multiLevelType w:val="hybridMultilevel"/>
    <w:tmpl w:val="CE2E4C06"/>
    <w:lvl w:ilvl="0" w:tplc="1344666A">
      <w:numFmt w:val="bullet"/>
      <w:lvlText w:val="•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6AD18A">
      <w:numFmt w:val="bullet"/>
      <w:lvlText w:val="•"/>
      <w:lvlJc w:val="left"/>
      <w:pPr>
        <w:ind w:left="752" w:hanging="147"/>
      </w:pPr>
      <w:rPr>
        <w:rFonts w:hint="default"/>
        <w:lang w:val="ru-RU" w:eastAsia="en-US" w:bidi="ar-SA"/>
      </w:rPr>
    </w:lvl>
    <w:lvl w:ilvl="2" w:tplc="1D9EA8A2">
      <w:numFmt w:val="bullet"/>
      <w:lvlText w:val="•"/>
      <w:lvlJc w:val="left"/>
      <w:pPr>
        <w:ind w:left="1404" w:hanging="147"/>
      </w:pPr>
      <w:rPr>
        <w:rFonts w:hint="default"/>
        <w:lang w:val="ru-RU" w:eastAsia="en-US" w:bidi="ar-SA"/>
      </w:rPr>
    </w:lvl>
    <w:lvl w:ilvl="3" w:tplc="D7B61EA2">
      <w:numFmt w:val="bullet"/>
      <w:lvlText w:val="•"/>
      <w:lvlJc w:val="left"/>
      <w:pPr>
        <w:ind w:left="2056" w:hanging="147"/>
      </w:pPr>
      <w:rPr>
        <w:rFonts w:hint="default"/>
        <w:lang w:val="ru-RU" w:eastAsia="en-US" w:bidi="ar-SA"/>
      </w:rPr>
    </w:lvl>
    <w:lvl w:ilvl="4" w:tplc="9A6E1268">
      <w:numFmt w:val="bullet"/>
      <w:lvlText w:val="•"/>
      <w:lvlJc w:val="left"/>
      <w:pPr>
        <w:ind w:left="2708" w:hanging="147"/>
      </w:pPr>
      <w:rPr>
        <w:rFonts w:hint="default"/>
        <w:lang w:val="ru-RU" w:eastAsia="en-US" w:bidi="ar-SA"/>
      </w:rPr>
    </w:lvl>
    <w:lvl w:ilvl="5" w:tplc="5CA0B93E">
      <w:numFmt w:val="bullet"/>
      <w:lvlText w:val="•"/>
      <w:lvlJc w:val="left"/>
      <w:pPr>
        <w:ind w:left="3360" w:hanging="147"/>
      </w:pPr>
      <w:rPr>
        <w:rFonts w:hint="default"/>
        <w:lang w:val="ru-RU" w:eastAsia="en-US" w:bidi="ar-SA"/>
      </w:rPr>
    </w:lvl>
    <w:lvl w:ilvl="6" w:tplc="23084100">
      <w:numFmt w:val="bullet"/>
      <w:lvlText w:val="•"/>
      <w:lvlJc w:val="left"/>
      <w:pPr>
        <w:ind w:left="4012" w:hanging="147"/>
      </w:pPr>
      <w:rPr>
        <w:rFonts w:hint="default"/>
        <w:lang w:val="ru-RU" w:eastAsia="en-US" w:bidi="ar-SA"/>
      </w:rPr>
    </w:lvl>
    <w:lvl w:ilvl="7" w:tplc="0F1C158E">
      <w:numFmt w:val="bullet"/>
      <w:lvlText w:val="•"/>
      <w:lvlJc w:val="left"/>
      <w:pPr>
        <w:ind w:left="4664" w:hanging="147"/>
      </w:pPr>
      <w:rPr>
        <w:rFonts w:hint="default"/>
        <w:lang w:val="ru-RU" w:eastAsia="en-US" w:bidi="ar-SA"/>
      </w:rPr>
    </w:lvl>
    <w:lvl w:ilvl="8" w:tplc="3FCE49DA">
      <w:numFmt w:val="bullet"/>
      <w:lvlText w:val="•"/>
      <w:lvlJc w:val="left"/>
      <w:pPr>
        <w:ind w:left="5316" w:hanging="147"/>
      </w:pPr>
      <w:rPr>
        <w:rFonts w:hint="default"/>
        <w:lang w:val="ru-RU" w:eastAsia="en-US" w:bidi="ar-SA"/>
      </w:rPr>
    </w:lvl>
  </w:abstractNum>
  <w:abstractNum w:abstractNumId="137" w15:restartNumberingAfterBreak="0">
    <w:nsid w:val="4A887C87"/>
    <w:multiLevelType w:val="hybridMultilevel"/>
    <w:tmpl w:val="26029024"/>
    <w:lvl w:ilvl="0" w:tplc="4B30DF14">
      <w:start w:val="1"/>
      <w:numFmt w:val="decimal"/>
      <w:lvlText w:val="%1."/>
      <w:lvlJc w:val="left"/>
      <w:pPr>
        <w:ind w:left="1732" w:hanging="34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F8AAD2">
      <w:numFmt w:val="bullet"/>
      <w:lvlText w:val="•"/>
      <w:lvlJc w:val="left"/>
      <w:pPr>
        <w:ind w:left="2610" w:hanging="343"/>
      </w:pPr>
      <w:rPr>
        <w:rFonts w:hint="default"/>
        <w:lang w:val="ru-RU" w:eastAsia="en-US" w:bidi="ar-SA"/>
      </w:rPr>
    </w:lvl>
    <w:lvl w:ilvl="2" w:tplc="A3D24852">
      <w:numFmt w:val="bullet"/>
      <w:lvlText w:val="•"/>
      <w:lvlJc w:val="left"/>
      <w:pPr>
        <w:ind w:left="3481" w:hanging="343"/>
      </w:pPr>
      <w:rPr>
        <w:rFonts w:hint="default"/>
        <w:lang w:val="ru-RU" w:eastAsia="en-US" w:bidi="ar-SA"/>
      </w:rPr>
    </w:lvl>
    <w:lvl w:ilvl="3" w:tplc="E41E0DAA">
      <w:numFmt w:val="bullet"/>
      <w:lvlText w:val="•"/>
      <w:lvlJc w:val="left"/>
      <w:pPr>
        <w:ind w:left="4351" w:hanging="343"/>
      </w:pPr>
      <w:rPr>
        <w:rFonts w:hint="default"/>
        <w:lang w:val="ru-RU" w:eastAsia="en-US" w:bidi="ar-SA"/>
      </w:rPr>
    </w:lvl>
    <w:lvl w:ilvl="4" w:tplc="804C89AA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C9E4A43A">
      <w:numFmt w:val="bullet"/>
      <w:lvlText w:val="•"/>
      <w:lvlJc w:val="left"/>
      <w:pPr>
        <w:ind w:left="6093" w:hanging="343"/>
      </w:pPr>
      <w:rPr>
        <w:rFonts w:hint="default"/>
        <w:lang w:val="ru-RU" w:eastAsia="en-US" w:bidi="ar-SA"/>
      </w:rPr>
    </w:lvl>
    <w:lvl w:ilvl="6" w:tplc="D966DCD0">
      <w:numFmt w:val="bullet"/>
      <w:lvlText w:val="•"/>
      <w:lvlJc w:val="left"/>
      <w:pPr>
        <w:ind w:left="6963" w:hanging="343"/>
      </w:pPr>
      <w:rPr>
        <w:rFonts w:hint="default"/>
        <w:lang w:val="ru-RU" w:eastAsia="en-US" w:bidi="ar-SA"/>
      </w:rPr>
    </w:lvl>
    <w:lvl w:ilvl="7" w:tplc="D8723714">
      <w:numFmt w:val="bullet"/>
      <w:lvlText w:val="•"/>
      <w:lvlJc w:val="left"/>
      <w:pPr>
        <w:ind w:left="7834" w:hanging="343"/>
      </w:pPr>
      <w:rPr>
        <w:rFonts w:hint="default"/>
        <w:lang w:val="ru-RU" w:eastAsia="en-US" w:bidi="ar-SA"/>
      </w:rPr>
    </w:lvl>
    <w:lvl w:ilvl="8" w:tplc="51905972">
      <w:numFmt w:val="bullet"/>
      <w:lvlText w:val="•"/>
      <w:lvlJc w:val="left"/>
      <w:pPr>
        <w:ind w:left="8705" w:hanging="343"/>
      </w:pPr>
      <w:rPr>
        <w:rFonts w:hint="default"/>
        <w:lang w:val="ru-RU" w:eastAsia="en-US" w:bidi="ar-SA"/>
      </w:rPr>
    </w:lvl>
  </w:abstractNum>
  <w:abstractNum w:abstractNumId="138" w15:restartNumberingAfterBreak="0">
    <w:nsid w:val="4AD80592"/>
    <w:multiLevelType w:val="hybridMultilevel"/>
    <w:tmpl w:val="CA5CCFF0"/>
    <w:lvl w:ilvl="0" w:tplc="E9ACF0A2">
      <w:numFmt w:val="bullet"/>
      <w:lvlText w:val="-"/>
      <w:lvlJc w:val="left"/>
      <w:pPr>
        <w:ind w:left="682" w:hanging="29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97EF970">
      <w:numFmt w:val="bullet"/>
      <w:lvlText w:val="•"/>
      <w:lvlJc w:val="left"/>
      <w:pPr>
        <w:ind w:left="1656" w:hanging="291"/>
      </w:pPr>
      <w:rPr>
        <w:rFonts w:hint="default"/>
        <w:lang w:val="ru-RU" w:eastAsia="en-US" w:bidi="ar-SA"/>
      </w:rPr>
    </w:lvl>
    <w:lvl w:ilvl="2" w:tplc="07EA1B40">
      <w:numFmt w:val="bullet"/>
      <w:lvlText w:val="•"/>
      <w:lvlJc w:val="left"/>
      <w:pPr>
        <w:ind w:left="2633" w:hanging="291"/>
      </w:pPr>
      <w:rPr>
        <w:rFonts w:hint="default"/>
        <w:lang w:val="ru-RU" w:eastAsia="en-US" w:bidi="ar-SA"/>
      </w:rPr>
    </w:lvl>
    <w:lvl w:ilvl="3" w:tplc="C0809A16">
      <w:numFmt w:val="bullet"/>
      <w:lvlText w:val="•"/>
      <w:lvlJc w:val="left"/>
      <w:pPr>
        <w:ind w:left="3609" w:hanging="291"/>
      </w:pPr>
      <w:rPr>
        <w:rFonts w:hint="default"/>
        <w:lang w:val="ru-RU" w:eastAsia="en-US" w:bidi="ar-SA"/>
      </w:rPr>
    </w:lvl>
    <w:lvl w:ilvl="4" w:tplc="BA42E6E8">
      <w:numFmt w:val="bullet"/>
      <w:lvlText w:val="•"/>
      <w:lvlJc w:val="left"/>
      <w:pPr>
        <w:ind w:left="4586" w:hanging="291"/>
      </w:pPr>
      <w:rPr>
        <w:rFonts w:hint="default"/>
        <w:lang w:val="ru-RU" w:eastAsia="en-US" w:bidi="ar-SA"/>
      </w:rPr>
    </w:lvl>
    <w:lvl w:ilvl="5" w:tplc="D5220708">
      <w:numFmt w:val="bullet"/>
      <w:lvlText w:val="•"/>
      <w:lvlJc w:val="left"/>
      <w:pPr>
        <w:ind w:left="5563" w:hanging="291"/>
      </w:pPr>
      <w:rPr>
        <w:rFonts w:hint="default"/>
        <w:lang w:val="ru-RU" w:eastAsia="en-US" w:bidi="ar-SA"/>
      </w:rPr>
    </w:lvl>
    <w:lvl w:ilvl="6" w:tplc="FAEE2970">
      <w:numFmt w:val="bullet"/>
      <w:lvlText w:val="•"/>
      <w:lvlJc w:val="left"/>
      <w:pPr>
        <w:ind w:left="6539" w:hanging="291"/>
      </w:pPr>
      <w:rPr>
        <w:rFonts w:hint="default"/>
        <w:lang w:val="ru-RU" w:eastAsia="en-US" w:bidi="ar-SA"/>
      </w:rPr>
    </w:lvl>
    <w:lvl w:ilvl="7" w:tplc="239A3570">
      <w:numFmt w:val="bullet"/>
      <w:lvlText w:val="•"/>
      <w:lvlJc w:val="left"/>
      <w:pPr>
        <w:ind w:left="7516" w:hanging="291"/>
      </w:pPr>
      <w:rPr>
        <w:rFonts w:hint="default"/>
        <w:lang w:val="ru-RU" w:eastAsia="en-US" w:bidi="ar-SA"/>
      </w:rPr>
    </w:lvl>
    <w:lvl w:ilvl="8" w:tplc="5350A8B8">
      <w:numFmt w:val="bullet"/>
      <w:lvlText w:val="•"/>
      <w:lvlJc w:val="left"/>
      <w:pPr>
        <w:ind w:left="8493" w:hanging="291"/>
      </w:pPr>
      <w:rPr>
        <w:rFonts w:hint="default"/>
        <w:lang w:val="ru-RU" w:eastAsia="en-US" w:bidi="ar-SA"/>
      </w:rPr>
    </w:lvl>
  </w:abstractNum>
  <w:abstractNum w:abstractNumId="139" w15:restartNumberingAfterBreak="0">
    <w:nsid w:val="4AEC039D"/>
    <w:multiLevelType w:val="hybridMultilevel"/>
    <w:tmpl w:val="9566CD98"/>
    <w:lvl w:ilvl="0" w:tplc="C90086FA">
      <w:start w:val="1"/>
      <w:numFmt w:val="decimal"/>
      <w:lvlText w:val="%1)"/>
      <w:lvlJc w:val="left"/>
      <w:pPr>
        <w:ind w:left="1694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F69502">
      <w:numFmt w:val="bullet"/>
      <w:lvlText w:val="•"/>
      <w:lvlJc w:val="left"/>
      <w:pPr>
        <w:ind w:left="2574" w:hanging="305"/>
      </w:pPr>
      <w:rPr>
        <w:rFonts w:hint="default"/>
        <w:lang w:val="ru-RU" w:eastAsia="en-US" w:bidi="ar-SA"/>
      </w:rPr>
    </w:lvl>
    <w:lvl w:ilvl="2" w:tplc="DC94B8F4">
      <w:numFmt w:val="bullet"/>
      <w:lvlText w:val="•"/>
      <w:lvlJc w:val="left"/>
      <w:pPr>
        <w:ind w:left="3449" w:hanging="305"/>
      </w:pPr>
      <w:rPr>
        <w:rFonts w:hint="default"/>
        <w:lang w:val="ru-RU" w:eastAsia="en-US" w:bidi="ar-SA"/>
      </w:rPr>
    </w:lvl>
    <w:lvl w:ilvl="3" w:tplc="E1646C20">
      <w:numFmt w:val="bullet"/>
      <w:lvlText w:val="•"/>
      <w:lvlJc w:val="left"/>
      <w:pPr>
        <w:ind w:left="4323" w:hanging="305"/>
      </w:pPr>
      <w:rPr>
        <w:rFonts w:hint="default"/>
        <w:lang w:val="ru-RU" w:eastAsia="en-US" w:bidi="ar-SA"/>
      </w:rPr>
    </w:lvl>
    <w:lvl w:ilvl="4" w:tplc="A4A60F0C">
      <w:numFmt w:val="bullet"/>
      <w:lvlText w:val="•"/>
      <w:lvlJc w:val="left"/>
      <w:pPr>
        <w:ind w:left="5198" w:hanging="305"/>
      </w:pPr>
      <w:rPr>
        <w:rFonts w:hint="default"/>
        <w:lang w:val="ru-RU" w:eastAsia="en-US" w:bidi="ar-SA"/>
      </w:rPr>
    </w:lvl>
    <w:lvl w:ilvl="5" w:tplc="A274E1C8">
      <w:numFmt w:val="bullet"/>
      <w:lvlText w:val="•"/>
      <w:lvlJc w:val="left"/>
      <w:pPr>
        <w:ind w:left="6073" w:hanging="305"/>
      </w:pPr>
      <w:rPr>
        <w:rFonts w:hint="default"/>
        <w:lang w:val="ru-RU" w:eastAsia="en-US" w:bidi="ar-SA"/>
      </w:rPr>
    </w:lvl>
    <w:lvl w:ilvl="6" w:tplc="53101982">
      <w:numFmt w:val="bullet"/>
      <w:lvlText w:val="•"/>
      <w:lvlJc w:val="left"/>
      <w:pPr>
        <w:ind w:left="6947" w:hanging="305"/>
      </w:pPr>
      <w:rPr>
        <w:rFonts w:hint="default"/>
        <w:lang w:val="ru-RU" w:eastAsia="en-US" w:bidi="ar-SA"/>
      </w:rPr>
    </w:lvl>
    <w:lvl w:ilvl="7" w:tplc="05EEEB18">
      <w:numFmt w:val="bullet"/>
      <w:lvlText w:val="•"/>
      <w:lvlJc w:val="left"/>
      <w:pPr>
        <w:ind w:left="7822" w:hanging="305"/>
      </w:pPr>
      <w:rPr>
        <w:rFonts w:hint="default"/>
        <w:lang w:val="ru-RU" w:eastAsia="en-US" w:bidi="ar-SA"/>
      </w:rPr>
    </w:lvl>
    <w:lvl w:ilvl="8" w:tplc="836AE5E8">
      <w:numFmt w:val="bullet"/>
      <w:lvlText w:val="•"/>
      <w:lvlJc w:val="left"/>
      <w:pPr>
        <w:ind w:left="8697" w:hanging="305"/>
      </w:pPr>
      <w:rPr>
        <w:rFonts w:hint="default"/>
        <w:lang w:val="ru-RU" w:eastAsia="en-US" w:bidi="ar-SA"/>
      </w:rPr>
    </w:lvl>
  </w:abstractNum>
  <w:abstractNum w:abstractNumId="140" w15:restartNumberingAfterBreak="0">
    <w:nsid w:val="4BA83ECC"/>
    <w:multiLevelType w:val="hybridMultilevel"/>
    <w:tmpl w:val="A6A6BE20"/>
    <w:lvl w:ilvl="0" w:tplc="4132806E">
      <w:numFmt w:val="bullet"/>
      <w:lvlText w:val="–"/>
      <w:lvlJc w:val="left"/>
      <w:pPr>
        <w:ind w:left="22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98AF06">
      <w:numFmt w:val="bullet"/>
      <w:lvlText w:val="•"/>
      <w:lvlJc w:val="left"/>
      <w:pPr>
        <w:ind w:left="1178" w:hanging="315"/>
      </w:pPr>
      <w:rPr>
        <w:rFonts w:hint="default"/>
        <w:lang w:val="ru-RU" w:eastAsia="en-US" w:bidi="ar-SA"/>
      </w:rPr>
    </w:lvl>
    <w:lvl w:ilvl="2" w:tplc="236897A6">
      <w:numFmt w:val="bullet"/>
      <w:lvlText w:val="•"/>
      <w:lvlJc w:val="left"/>
      <w:pPr>
        <w:ind w:left="2137" w:hanging="315"/>
      </w:pPr>
      <w:rPr>
        <w:rFonts w:hint="default"/>
        <w:lang w:val="ru-RU" w:eastAsia="en-US" w:bidi="ar-SA"/>
      </w:rPr>
    </w:lvl>
    <w:lvl w:ilvl="3" w:tplc="4D90FA94">
      <w:numFmt w:val="bullet"/>
      <w:lvlText w:val="•"/>
      <w:lvlJc w:val="left"/>
      <w:pPr>
        <w:ind w:left="3095" w:hanging="315"/>
      </w:pPr>
      <w:rPr>
        <w:rFonts w:hint="default"/>
        <w:lang w:val="ru-RU" w:eastAsia="en-US" w:bidi="ar-SA"/>
      </w:rPr>
    </w:lvl>
    <w:lvl w:ilvl="4" w:tplc="AB5205E6">
      <w:numFmt w:val="bullet"/>
      <w:lvlText w:val="•"/>
      <w:lvlJc w:val="left"/>
      <w:pPr>
        <w:ind w:left="4054" w:hanging="315"/>
      </w:pPr>
      <w:rPr>
        <w:rFonts w:hint="default"/>
        <w:lang w:val="ru-RU" w:eastAsia="en-US" w:bidi="ar-SA"/>
      </w:rPr>
    </w:lvl>
    <w:lvl w:ilvl="5" w:tplc="9FD2B404">
      <w:numFmt w:val="bullet"/>
      <w:lvlText w:val="•"/>
      <w:lvlJc w:val="left"/>
      <w:pPr>
        <w:ind w:left="5013" w:hanging="315"/>
      </w:pPr>
      <w:rPr>
        <w:rFonts w:hint="default"/>
        <w:lang w:val="ru-RU" w:eastAsia="en-US" w:bidi="ar-SA"/>
      </w:rPr>
    </w:lvl>
    <w:lvl w:ilvl="6" w:tplc="8AEC2504">
      <w:numFmt w:val="bullet"/>
      <w:lvlText w:val="•"/>
      <w:lvlJc w:val="left"/>
      <w:pPr>
        <w:ind w:left="5971" w:hanging="315"/>
      </w:pPr>
      <w:rPr>
        <w:rFonts w:hint="default"/>
        <w:lang w:val="ru-RU" w:eastAsia="en-US" w:bidi="ar-SA"/>
      </w:rPr>
    </w:lvl>
    <w:lvl w:ilvl="7" w:tplc="6B38BD9E">
      <w:numFmt w:val="bullet"/>
      <w:lvlText w:val="•"/>
      <w:lvlJc w:val="left"/>
      <w:pPr>
        <w:ind w:left="6930" w:hanging="315"/>
      </w:pPr>
      <w:rPr>
        <w:rFonts w:hint="default"/>
        <w:lang w:val="ru-RU" w:eastAsia="en-US" w:bidi="ar-SA"/>
      </w:rPr>
    </w:lvl>
    <w:lvl w:ilvl="8" w:tplc="F95614EE">
      <w:numFmt w:val="bullet"/>
      <w:lvlText w:val="•"/>
      <w:lvlJc w:val="left"/>
      <w:pPr>
        <w:ind w:left="7889" w:hanging="315"/>
      </w:pPr>
      <w:rPr>
        <w:rFonts w:hint="default"/>
        <w:lang w:val="ru-RU" w:eastAsia="en-US" w:bidi="ar-SA"/>
      </w:rPr>
    </w:lvl>
  </w:abstractNum>
  <w:abstractNum w:abstractNumId="141" w15:restartNumberingAfterBreak="0">
    <w:nsid w:val="4BCF089D"/>
    <w:multiLevelType w:val="hybridMultilevel"/>
    <w:tmpl w:val="5CA6B5A6"/>
    <w:lvl w:ilvl="0" w:tplc="3956FCDE">
      <w:numFmt w:val="bullet"/>
      <w:lvlText w:val="-"/>
      <w:lvlJc w:val="left"/>
      <w:pPr>
        <w:ind w:left="10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65896">
      <w:numFmt w:val="bullet"/>
      <w:lvlText w:val="•"/>
      <w:lvlJc w:val="left"/>
      <w:pPr>
        <w:ind w:left="737" w:hanging="190"/>
      </w:pPr>
      <w:rPr>
        <w:rFonts w:hint="default"/>
        <w:lang w:val="ru-RU" w:eastAsia="en-US" w:bidi="ar-SA"/>
      </w:rPr>
    </w:lvl>
    <w:lvl w:ilvl="2" w:tplc="EDD0C966">
      <w:numFmt w:val="bullet"/>
      <w:lvlText w:val="•"/>
      <w:lvlJc w:val="left"/>
      <w:pPr>
        <w:ind w:left="1375" w:hanging="190"/>
      </w:pPr>
      <w:rPr>
        <w:rFonts w:hint="default"/>
        <w:lang w:val="ru-RU" w:eastAsia="en-US" w:bidi="ar-SA"/>
      </w:rPr>
    </w:lvl>
    <w:lvl w:ilvl="3" w:tplc="0298D8EC">
      <w:numFmt w:val="bullet"/>
      <w:lvlText w:val="•"/>
      <w:lvlJc w:val="left"/>
      <w:pPr>
        <w:ind w:left="2013" w:hanging="190"/>
      </w:pPr>
      <w:rPr>
        <w:rFonts w:hint="default"/>
        <w:lang w:val="ru-RU" w:eastAsia="en-US" w:bidi="ar-SA"/>
      </w:rPr>
    </w:lvl>
    <w:lvl w:ilvl="4" w:tplc="60200EAC">
      <w:numFmt w:val="bullet"/>
      <w:lvlText w:val="•"/>
      <w:lvlJc w:val="left"/>
      <w:pPr>
        <w:ind w:left="2651" w:hanging="190"/>
      </w:pPr>
      <w:rPr>
        <w:rFonts w:hint="default"/>
        <w:lang w:val="ru-RU" w:eastAsia="en-US" w:bidi="ar-SA"/>
      </w:rPr>
    </w:lvl>
    <w:lvl w:ilvl="5" w:tplc="30049014">
      <w:numFmt w:val="bullet"/>
      <w:lvlText w:val="•"/>
      <w:lvlJc w:val="left"/>
      <w:pPr>
        <w:ind w:left="3289" w:hanging="190"/>
      </w:pPr>
      <w:rPr>
        <w:rFonts w:hint="default"/>
        <w:lang w:val="ru-RU" w:eastAsia="en-US" w:bidi="ar-SA"/>
      </w:rPr>
    </w:lvl>
    <w:lvl w:ilvl="6" w:tplc="ED16E3A6">
      <w:numFmt w:val="bullet"/>
      <w:lvlText w:val="•"/>
      <w:lvlJc w:val="left"/>
      <w:pPr>
        <w:ind w:left="3927" w:hanging="190"/>
      </w:pPr>
      <w:rPr>
        <w:rFonts w:hint="default"/>
        <w:lang w:val="ru-RU" w:eastAsia="en-US" w:bidi="ar-SA"/>
      </w:rPr>
    </w:lvl>
    <w:lvl w:ilvl="7" w:tplc="16DE9B74">
      <w:numFmt w:val="bullet"/>
      <w:lvlText w:val="•"/>
      <w:lvlJc w:val="left"/>
      <w:pPr>
        <w:ind w:left="4565" w:hanging="190"/>
      </w:pPr>
      <w:rPr>
        <w:rFonts w:hint="default"/>
        <w:lang w:val="ru-RU" w:eastAsia="en-US" w:bidi="ar-SA"/>
      </w:rPr>
    </w:lvl>
    <w:lvl w:ilvl="8" w:tplc="1C8C99C2">
      <w:numFmt w:val="bullet"/>
      <w:lvlText w:val="•"/>
      <w:lvlJc w:val="left"/>
      <w:pPr>
        <w:ind w:left="5203" w:hanging="190"/>
      </w:pPr>
      <w:rPr>
        <w:rFonts w:hint="default"/>
        <w:lang w:val="ru-RU" w:eastAsia="en-US" w:bidi="ar-SA"/>
      </w:rPr>
    </w:lvl>
  </w:abstractNum>
  <w:abstractNum w:abstractNumId="142" w15:restartNumberingAfterBreak="0">
    <w:nsid w:val="4C9815F8"/>
    <w:multiLevelType w:val="hybridMultilevel"/>
    <w:tmpl w:val="F88CC5E6"/>
    <w:lvl w:ilvl="0" w:tplc="7B2CA42A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1078D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949244">
      <w:numFmt w:val="bullet"/>
      <w:lvlText w:val="•"/>
      <w:lvlJc w:val="left"/>
      <w:pPr>
        <w:ind w:left="1625" w:hanging="164"/>
      </w:pPr>
      <w:rPr>
        <w:rFonts w:hint="default"/>
        <w:lang w:val="ru-RU" w:eastAsia="en-US" w:bidi="ar-SA"/>
      </w:rPr>
    </w:lvl>
    <w:lvl w:ilvl="3" w:tplc="E940BB0A">
      <w:numFmt w:val="bullet"/>
      <w:lvlText w:val="•"/>
      <w:lvlJc w:val="left"/>
      <w:pPr>
        <w:ind w:left="2570" w:hanging="164"/>
      </w:pPr>
      <w:rPr>
        <w:rFonts w:hint="default"/>
        <w:lang w:val="ru-RU" w:eastAsia="en-US" w:bidi="ar-SA"/>
      </w:rPr>
    </w:lvl>
    <w:lvl w:ilvl="4" w:tplc="F5E2886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5" w:tplc="FBF0DF8E">
      <w:numFmt w:val="bullet"/>
      <w:lvlText w:val="•"/>
      <w:lvlJc w:val="left"/>
      <w:pPr>
        <w:ind w:left="4460" w:hanging="164"/>
      </w:pPr>
      <w:rPr>
        <w:rFonts w:hint="default"/>
        <w:lang w:val="ru-RU" w:eastAsia="en-US" w:bidi="ar-SA"/>
      </w:rPr>
    </w:lvl>
    <w:lvl w:ilvl="6" w:tplc="D4E8582E">
      <w:numFmt w:val="bullet"/>
      <w:lvlText w:val="•"/>
      <w:lvlJc w:val="left"/>
      <w:pPr>
        <w:ind w:left="5405" w:hanging="164"/>
      </w:pPr>
      <w:rPr>
        <w:rFonts w:hint="default"/>
        <w:lang w:val="ru-RU" w:eastAsia="en-US" w:bidi="ar-SA"/>
      </w:rPr>
    </w:lvl>
    <w:lvl w:ilvl="7" w:tplc="5510A5C0">
      <w:numFmt w:val="bullet"/>
      <w:lvlText w:val="•"/>
      <w:lvlJc w:val="left"/>
      <w:pPr>
        <w:ind w:left="6350" w:hanging="164"/>
      </w:pPr>
      <w:rPr>
        <w:rFonts w:hint="default"/>
        <w:lang w:val="ru-RU" w:eastAsia="en-US" w:bidi="ar-SA"/>
      </w:rPr>
    </w:lvl>
    <w:lvl w:ilvl="8" w:tplc="30467582">
      <w:numFmt w:val="bullet"/>
      <w:lvlText w:val="•"/>
      <w:lvlJc w:val="left"/>
      <w:pPr>
        <w:ind w:left="7295" w:hanging="164"/>
      </w:pPr>
      <w:rPr>
        <w:rFonts w:hint="default"/>
        <w:lang w:val="ru-RU" w:eastAsia="en-US" w:bidi="ar-SA"/>
      </w:rPr>
    </w:lvl>
  </w:abstractNum>
  <w:abstractNum w:abstractNumId="143" w15:restartNumberingAfterBreak="0">
    <w:nsid w:val="4CB1761D"/>
    <w:multiLevelType w:val="hybridMultilevel"/>
    <w:tmpl w:val="0F3CB006"/>
    <w:lvl w:ilvl="0" w:tplc="5470D194">
      <w:numFmt w:val="bullet"/>
      <w:lvlText w:val="-"/>
      <w:lvlJc w:val="left"/>
      <w:pPr>
        <w:ind w:left="682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D4F100">
      <w:numFmt w:val="bullet"/>
      <w:lvlText w:val="•"/>
      <w:lvlJc w:val="left"/>
      <w:pPr>
        <w:ind w:left="1656" w:hanging="346"/>
      </w:pPr>
      <w:rPr>
        <w:rFonts w:hint="default"/>
        <w:lang w:val="ru-RU" w:eastAsia="en-US" w:bidi="ar-SA"/>
      </w:rPr>
    </w:lvl>
    <w:lvl w:ilvl="2" w:tplc="0EA4E5B6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 w:tplc="F6665016">
      <w:numFmt w:val="bullet"/>
      <w:lvlText w:val="•"/>
      <w:lvlJc w:val="left"/>
      <w:pPr>
        <w:ind w:left="3609" w:hanging="346"/>
      </w:pPr>
      <w:rPr>
        <w:rFonts w:hint="default"/>
        <w:lang w:val="ru-RU" w:eastAsia="en-US" w:bidi="ar-SA"/>
      </w:rPr>
    </w:lvl>
    <w:lvl w:ilvl="4" w:tplc="F25A293C">
      <w:numFmt w:val="bullet"/>
      <w:lvlText w:val="•"/>
      <w:lvlJc w:val="left"/>
      <w:pPr>
        <w:ind w:left="4586" w:hanging="346"/>
      </w:pPr>
      <w:rPr>
        <w:rFonts w:hint="default"/>
        <w:lang w:val="ru-RU" w:eastAsia="en-US" w:bidi="ar-SA"/>
      </w:rPr>
    </w:lvl>
    <w:lvl w:ilvl="5" w:tplc="3C9811B6">
      <w:numFmt w:val="bullet"/>
      <w:lvlText w:val="•"/>
      <w:lvlJc w:val="left"/>
      <w:pPr>
        <w:ind w:left="5563" w:hanging="346"/>
      </w:pPr>
      <w:rPr>
        <w:rFonts w:hint="default"/>
        <w:lang w:val="ru-RU" w:eastAsia="en-US" w:bidi="ar-SA"/>
      </w:rPr>
    </w:lvl>
    <w:lvl w:ilvl="6" w:tplc="C8CE062C">
      <w:numFmt w:val="bullet"/>
      <w:lvlText w:val="•"/>
      <w:lvlJc w:val="left"/>
      <w:pPr>
        <w:ind w:left="6539" w:hanging="346"/>
      </w:pPr>
      <w:rPr>
        <w:rFonts w:hint="default"/>
        <w:lang w:val="ru-RU" w:eastAsia="en-US" w:bidi="ar-SA"/>
      </w:rPr>
    </w:lvl>
    <w:lvl w:ilvl="7" w:tplc="4A0C44A8">
      <w:numFmt w:val="bullet"/>
      <w:lvlText w:val="•"/>
      <w:lvlJc w:val="left"/>
      <w:pPr>
        <w:ind w:left="7516" w:hanging="346"/>
      </w:pPr>
      <w:rPr>
        <w:rFonts w:hint="default"/>
        <w:lang w:val="ru-RU" w:eastAsia="en-US" w:bidi="ar-SA"/>
      </w:rPr>
    </w:lvl>
    <w:lvl w:ilvl="8" w:tplc="50066ED6">
      <w:numFmt w:val="bullet"/>
      <w:lvlText w:val="•"/>
      <w:lvlJc w:val="left"/>
      <w:pPr>
        <w:ind w:left="8493" w:hanging="346"/>
      </w:pPr>
      <w:rPr>
        <w:rFonts w:hint="default"/>
        <w:lang w:val="ru-RU" w:eastAsia="en-US" w:bidi="ar-SA"/>
      </w:rPr>
    </w:lvl>
  </w:abstractNum>
  <w:abstractNum w:abstractNumId="144" w15:restartNumberingAfterBreak="0">
    <w:nsid w:val="4D934C3A"/>
    <w:multiLevelType w:val="hybridMultilevel"/>
    <w:tmpl w:val="3E9C37D2"/>
    <w:lvl w:ilvl="0" w:tplc="CF4055EA">
      <w:start w:val="1"/>
      <w:numFmt w:val="decimal"/>
      <w:lvlText w:val="%1."/>
      <w:lvlJc w:val="left"/>
      <w:pPr>
        <w:ind w:left="542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5EACD0">
      <w:numFmt w:val="bullet"/>
      <w:lvlText w:val="•"/>
      <w:lvlJc w:val="left"/>
      <w:pPr>
        <w:ind w:left="1498" w:hanging="480"/>
      </w:pPr>
      <w:rPr>
        <w:rFonts w:hint="default"/>
        <w:lang w:val="ru-RU" w:eastAsia="en-US" w:bidi="ar-SA"/>
      </w:rPr>
    </w:lvl>
    <w:lvl w:ilvl="2" w:tplc="2244F38C">
      <w:numFmt w:val="bullet"/>
      <w:lvlText w:val="•"/>
      <w:lvlJc w:val="left"/>
      <w:pPr>
        <w:ind w:left="2457" w:hanging="480"/>
      </w:pPr>
      <w:rPr>
        <w:rFonts w:hint="default"/>
        <w:lang w:val="ru-RU" w:eastAsia="en-US" w:bidi="ar-SA"/>
      </w:rPr>
    </w:lvl>
    <w:lvl w:ilvl="3" w:tplc="E1F02E82">
      <w:numFmt w:val="bullet"/>
      <w:lvlText w:val="•"/>
      <w:lvlJc w:val="left"/>
      <w:pPr>
        <w:ind w:left="3415" w:hanging="480"/>
      </w:pPr>
      <w:rPr>
        <w:rFonts w:hint="default"/>
        <w:lang w:val="ru-RU" w:eastAsia="en-US" w:bidi="ar-SA"/>
      </w:rPr>
    </w:lvl>
    <w:lvl w:ilvl="4" w:tplc="939E822C">
      <w:numFmt w:val="bullet"/>
      <w:lvlText w:val="•"/>
      <w:lvlJc w:val="left"/>
      <w:pPr>
        <w:ind w:left="4374" w:hanging="480"/>
      </w:pPr>
      <w:rPr>
        <w:rFonts w:hint="default"/>
        <w:lang w:val="ru-RU" w:eastAsia="en-US" w:bidi="ar-SA"/>
      </w:rPr>
    </w:lvl>
    <w:lvl w:ilvl="5" w:tplc="3D402452">
      <w:numFmt w:val="bullet"/>
      <w:lvlText w:val="•"/>
      <w:lvlJc w:val="left"/>
      <w:pPr>
        <w:ind w:left="5333" w:hanging="480"/>
      </w:pPr>
      <w:rPr>
        <w:rFonts w:hint="default"/>
        <w:lang w:val="ru-RU" w:eastAsia="en-US" w:bidi="ar-SA"/>
      </w:rPr>
    </w:lvl>
    <w:lvl w:ilvl="6" w:tplc="DB46BF3C">
      <w:numFmt w:val="bullet"/>
      <w:lvlText w:val="•"/>
      <w:lvlJc w:val="left"/>
      <w:pPr>
        <w:ind w:left="6291" w:hanging="480"/>
      </w:pPr>
      <w:rPr>
        <w:rFonts w:hint="default"/>
        <w:lang w:val="ru-RU" w:eastAsia="en-US" w:bidi="ar-SA"/>
      </w:rPr>
    </w:lvl>
    <w:lvl w:ilvl="7" w:tplc="DB0CD40E">
      <w:numFmt w:val="bullet"/>
      <w:lvlText w:val="•"/>
      <w:lvlJc w:val="left"/>
      <w:pPr>
        <w:ind w:left="7250" w:hanging="480"/>
      </w:pPr>
      <w:rPr>
        <w:rFonts w:hint="default"/>
        <w:lang w:val="ru-RU" w:eastAsia="en-US" w:bidi="ar-SA"/>
      </w:rPr>
    </w:lvl>
    <w:lvl w:ilvl="8" w:tplc="B3A8EB54">
      <w:numFmt w:val="bullet"/>
      <w:lvlText w:val="•"/>
      <w:lvlJc w:val="left"/>
      <w:pPr>
        <w:ind w:left="8209" w:hanging="480"/>
      </w:pPr>
      <w:rPr>
        <w:rFonts w:hint="default"/>
        <w:lang w:val="ru-RU" w:eastAsia="en-US" w:bidi="ar-SA"/>
      </w:rPr>
    </w:lvl>
  </w:abstractNum>
  <w:abstractNum w:abstractNumId="145" w15:restartNumberingAfterBreak="0">
    <w:nsid w:val="4DA73780"/>
    <w:multiLevelType w:val="hybridMultilevel"/>
    <w:tmpl w:val="B30C75AE"/>
    <w:lvl w:ilvl="0" w:tplc="2EC6BDAE">
      <w:start w:val="1"/>
      <w:numFmt w:val="decimal"/>
      <w:lvlText w:val="%1."/>
      <w:lvlJc w:val="left"/>
      <w:pPr>
        <w:ind w:left="682" w:hanging="49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96FF3C">
      <w:numFmt w:val="bullet"/>
      <w:lvlText w:val="•"/>
      <w:lvlJc w:val="left"/>
      <w:pPr>
        <w:ind w:left="1656" w:hanging="494"/>
      </w:pPr>
      <w:rPr>
        <w:rFonts w:hint="default"/>
        <w:lang w:val="ru-RU" w:eastAsia="en-US" w:bidi="ar-SA"/>
      </w:rPr>
    </w:lvl>
    <w:lvl w:ilvl="2" w:tplc="4F085DF6">
      <w:numFmt w:val="bullet"/>
      <w:lvlText w:val="•"/>
      <w:lvlJc w:val="left"/>
      <w:pPr>
        <w:ind w:left="2633" w:hanging="494"/>
      </w:pPr>
      <w:rPr>
        <w:rFonts w:hint="default"/>
        <w:lang w:val="ru-RU" w:eastAsia="en-US" w:bidi="ar-SA"/>
      </w:rPr>
    </w:lvl>
    <w:lvl w:ilvl="3" w:tplc="15F811D6">
      <w:numFmt w:val="bullet"/>
      <w:lvlText w:val="•"/>
      <w:lvlJc w:val="left"/>
      <w:pPr>
        <w:ind w:left="3609" w:hanging="494"/>
      </w:pPr>
      <w:rPr>
        <w:rFonts w:hint="default"/>
        <w:lang w:val="ru-RU" w:eastAsia="en-US" w:bidi="ar-SA"/>
      </w:rPr>
    </w:lvl>
    <w:lvl w:ilvl="4" w:tplc="8AEE6224">
      <w:numFmt w:val="bullet"/>
      <w:lvlText w:val="•"/>
      <w:lvlJc w:val="left"/>
      <w:pPr>
        <w:ind w:left="4586" w:hanging="494"/>
      </w:pPr>
      <w:rPr>
        <w:rFonts w:hint="default"/>
        <w:lang w:val="ru-RU" w:eastAsia="en-US" w:bidi="ar-SA"/>
      </w:rPr>
    </w:lvl>
    <w:lvl w:ilvl="5" w:tplc="91282BD2">
      <w:numFmt w:val="bullet"/>
      <w:lvlText w:val="•"/>
      <w:lvlJc w:val="left"/>
      <w:pPr>
        <w:ind w:left="5563" w:hanging="494"/>
      </w:pPr>
      <w:rPr>
        <w:rFonts w:hint="default"/>
        <w:lang w:val="ru-RU" w:eastAsia="en-US" w:bidi="ar-SA"/>
      </w:rPr>
    </w:lvl>
    <w:lvl w:ilvl="6" w:tplc="81401558">
      <w:numFmt w:val="bullet"/>
      <w:lvlText w:val="•"/>
      <w:lvlJc w:val="left"/>
      <w:pPr>
        <w:ind w:left="6539" w:hanging="494"/>
      </w:pPr>
      <w:rPr>
        <w:rFonts w:hint="default"/>
        <w:lang w:val="ru-RU" w:eastAsia="en-US" w:bidi="ar-SA"/>
      </w:rPr>
    </w:lvl>
    <w:lvl w:ilvl="7" w:tplc="3AC875F8">
      <w:numFmt w:val="bullet"/>
      <w:lvlText w:val="•"/>
      <w:lvlJc w:val="left"/>
      <w:pPr>
        <w:ind w:left="7516" w:hanging="494"/>
      </w:pPr>
      <w:rPr>
        <w:rFonts w:hint="default"/>
        <w:lang w:val="ru-RU" w:eastAsia="en-US" w:bidi="ar-SA"/>
      </w:rPr>
    </w:lvl>
    <w:lvl w:ilvl="8" w:tplc="4EBAB050">
      <w:numFmt w:val="bullet"/>
      <w:lvlText w:val="•"/>
      <w:lvlJc w:val="left"/>
      <w:pPr>
        <w:ind w:left="8493" w:hanging="494"/>
      </w:pPr>
      <w:rPr>
        <w:rFonts w:hint="default"/>
        <w:lang w:val="ru-RU" w:eastAsia="en-US" w:bidi="ar-SA"/>
      </w:rPr>
    </w:lvl>
  </w:abstractNum>
  <w:abstractNum w:abstractNumId="146" w15:restartNumberingAfterBreak="0">
    <w:nsid w:val="4DC65F19"/>
    <w:multiLevelType w:val="hybridMultilevel"/>
    <w:tmpl w:val="386866BE"/>
    <w:lvl w:ilvl="0" w:tplc="F1EEDF40">
      <w:numFmt w:val="bullet"/>
      <w:lvlText w:val="-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5041C4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C165364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9992057E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ED30E4D4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2DA8F3AE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E4400C98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6B249E94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2D7EC412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47" w15:restartNumberingAfterBreak="0">
    <w:nsid w:val="4E000FE5"/>
    <w:multiLevelType w:val="hybridMultilevel"/>
    <w:tmpl w:val="CC50C958"/>
    <w:lvl w:ilvl="0" w:tplc="C93EDE1E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B41704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75ACCB10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A1DE66B0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E75EC462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57DE4E1A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C5F60330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9998D848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BE9E55CE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48" w15:restartNumberingAfterBreak="0">
    <w:nsid w:val="4E3E5DDB"/>
    <w:multiLevelType w:val="hybridMultilevel"/>
    <w:tmpl w:val="BA086E76"/>
    <w:lvl w:ilvl="0" w:tplc="1856E27E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9883DC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2572F980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56C88D8C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9A14763C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3CBEC604">
      <w:numFmt w:val="bullet"/>
      <w:lvlText w:val="•"/>
      <w:lvlJc w:val="left"/>
      <w:pPr>
        <w:ind w:left="3360" w:hanging="144"/>
      </w:pPr>
      <w:rPr>
        <w:rFonts w:hint="default"/>
        <w:lang w:val="ru-RU" w:eastAsia="en-US" w:bidi="ar-SA"/>
      </w:rPr>
    </w:lvl>
    <w:lvl w:ilvl="6" w:tplc="2C64664E">
      <w:numFmt w:val="bullet"/>
      <w:lvlText w:val="•"/>
      <w:lvlJc w:val="left"/>
      <w:pPr>
        <w:ind w:left="4012" w:hanging="144"/>
      </w:pPr>
      <w:rPr>
        <w:rFonts w:hint="default"/>
        <w:lang w:val="ru-RU" w:eastAsia="en-US" w:bidi="ar-SA"/>
      </w:rPr>
    </w:lvl>
    <w:lvl w:ilvl="7" w:tplc="570A901E">
      <w:numFmt w:val="bullet"/>
      <w:lvlText w:val="•"/>
      <w:lvlJc w:val="left"/>
      <w:pPr>
        <w:ind w:left="4664" w:hanging="144"/>
      </w:pPr>
      <w:rPr>
        <w:rFonts w:hint="default"/>
        <w:lang w:val="ru-RU" w:eastAsia="en-US" w:bidi="ar-SA"/>
      </w:rPr>
    </w:lvl>
    <w:lvl w:ilvl="8" w:tplc="40766070">
      <w:numFmt w:val="bullet"/>
      <w:lvlText w:val="•"/>
      <w:lvlJc w:val="left"/>
      <w:pPr>
        <w:ind w:left="5316" w:hanging="144"/>
      </w:pPr>
      <w:rPr>
        <w:rFonts w:hint="default"/>
        <w:lang w:val="ru-RU" w:eastAsia="en-US" w:bidi="ar-SA"/>
      </w:rPr>
    </w:lvl>
  </w:abstractNum>
  <w:abstractNum w:abstractNumId="149" w15:restartNumberingAfterBreak="0">
    <w:nsid w:val="4F9B3569"/>
    <w:multiLevelType w:val="hybridMultilevel"/>
    <w:tmpl w:val="6414BCD8"/>
    <w:lvl w:ilvl="0" w:tplc="552877FA">
      <w:numFmt w:val="bullet"/>
      <w:lvlText w:val="-"/>
      <w:lvlJc w:val="left"/>
      <w:pPr>
        <w:ind w:left="68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4BDCE">
      <w:numFmt w:val="bullet"/>
      <w:lvlText w:val="-"/>
      <w:lvlJc w:val="left"/>
      <w:pPr>
        <w:ind w:left="682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ED67C84">
      <w:numFmt w:val="bullet"/>
      <w:lvlText w:val="•"/>
      <w:lvlJc w:val="left"/>
      <w:pPr>
        <w:ind w:left="2633" w:hanging="509"/>
      </w:pPr>
      <w:rPr>
        <w:rFonts w:hint="default"/>
        <w:lang w:val="ru-RU" w:eastAsia="en-US" w:bidi="ar-SA"/>
      </w:rPr>
    </w:lvl>
    <w:lvl w:ilvl="3" w:tplc="42ECE9F6">
      <w:numFmt w:val="bullet"/>
      <w:lvlText w:val="•"/>
      <w:lvlJc w:val="left"/>
      <w:pPr>
        <w:ind w:left="3609" w:hanging="509"/>
      </w:pPr>
      <w:rPr>
        <w:rFonts w:hint="default"/>
        <w:lang w:val="ru-RU" w:eastAsia="en-US" w:bidi="ar-SA"/>
      </w:rPr>
    </w:lvl>
    <w:lvl w:ilvl="4" w:tplc="19F05DCA">
      <w:numFmt w:val="bullet"/>
      <w:lvlText w:val="•"/>
      <w:lvlJc w:val="left"/>
      <w:pPr>
        <w:ind w:left="4586" w:hanging="509"/>
      </w:pPr>
      <w:rPr>
        <w:rFonts w:hint="default"/>
        <w:lang w:val="ru-RU" w:eastAsia="en-US" w:bidi="ar-SA"/>
      </w:rPr>
    </w:lvl>
    <w:lvl w:ilvl="5" w:tplc="691249F6">
      <w:numFmt w:val="bullet"/>
      <w:lvlText w:val="•"/>
      <w:lvlJc w:val="left"/>
      <w:pPr>
        <w:ind w:left="5563" w:hanging="509"/>
      </w:pPr>
      <w:rPr>
        <w:rFonts w:hint="default"/>
        <w:lang w:val="ru-RU" w:eastAsia="en-US" w:bidi="ar-SA"/>
      </w:rPr>
    </w:lvl>
    <w:lvl w:ilvl="6" w:tplc="C2420824">
      <w:numFmt w:val="bullet"/>
      <w:lvlText w:val="•"/>
      <w:lvlJc w:val="left"/>
      <w:pPr>
        <w:ind w:left="6539" w:hanging="509"/>
      </w:pPr>
      <w:rPr>
        <w:rFonts w:hint="default"/>
        <w:lang w:val="ru-RU" w:eastAsia="en-US" w:bidi="ar-SA"/>
      </w:rPr>
    </w:lvl>
    <w:lvl w:ilvl="7" w:tplc="ABAECD36">
      <w:numFmt w:val="bullet"/>
      <w:lvlText w:val="•"/>
      <w:lvlJc w:val="left"/>
      <w:pPr>
        <w:ind w:left="7516" w:hanging="509"/>
      </w:pPr>
      <w:rPr>
        <w:rFonts w:hint="default"/>
        <w:lang w:val="ru-RU" w:eastAsia="en-US" w:bidi="ar-SA"/>
      </w:rPr>
    </w:lvl>
    <w:lvl w:ilvl="8" w:tplc="32C2A880">
      <w:numFmt w:val="bullet"/>
      <w:lvlText w:val="•"/>
      <w:lvlJc w:val="left"/>
      <w:pPr>
        <w:ind w:left="8493" w:hanging="509"/>
      </w:pPr>
      <w:rPr>
        <w:rFonts w:hint="default"/>
        <w:lang w:val="ru-RU" w:eastAsia="en-US" w:bidi="ar-SA"/>
      </w:rPr>
    </w:lvl>
  </w:abstractNum>
  <w:abstractNum w:abstractNumId="150" w15:restartNumberingAfterBreak="0">
    <w:nsid w:val="50411EA7"/>
    <w:multiLevelType w:val="hybridMultilevel"/>
    <w:tmpl w:val="3EDE35A6"/>
    <w:lvl w:ilvl="0" w:tplc="B00894D4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0A3994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392A8132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EA9C059E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FBFC8D5E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F78C49F4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6D421598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E19467BE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4DE4877C">
      <w:numFmt w:val="bullet"/>
      <w:lvlText w:val="•"/>
      <w:lvlJc w:val="left"/>
      <w:pPr>
        <w:ind w:left="8525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507A2AF4"/>
    <w:multiLevelType w:val="hybridMultilevel"/>
    <w:tmpl w:val="00B695FA"/>
    <w:lvl w:ilvl="0" w:tplc="FC28311C">
      <w:numFmt w:val="bullet"/>
      <w:lvlText w:val="-"/>
      <w:lvlJc w:val="left"/>
      <w:pPr>
        <w:ind w:left="105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72D246">
      <w:numFmt w:val="bullet"/>
      <w:lvlText w:val="•"/>
      <w:lvlJc w:val="left"/>
      <w:pPr>
        <w:ind w:left="695" w:hanging="276"/>
      </w:pPr>
      <w:rPr>
        <w:rFonts w:hint="default"/>
        <w:lang w:val="ru-RU" w:eastAsia="en-US" w:bidi="ar-SA"/>
      </w:rPr>
    </w:lvl>
    <w:lvl w:ilvl="2" w:tplc="834097FA">
      <w:numFmt w:val="bullet"/>
      <w:lvlText w:val="•"/>
      <w:lvlJc w:val="left"/>
      <w:pPr>
        <w:ind w:left="1290" w:hanging="276"/>
      </w:pPr>
      <w:rPr>
        <w:rFonts w:hint="default"/>
        <w:lang w:val="ru-RU" w:eastAsia="en-US" w:bidi="ar-SA"/>
      </w:rPr>
    </w:lvl>
    <w:lvl w:ilvl="3" w:tplc="C67E4F00">
      <w:numFmt w:val="bullet"/>
      <w:lvlText w:val="•"/>
      <w:lvlJc w:val="left"/>
      <w:pPr>
        <w:ind w:left="1885" w:hanging="276"/>
      </w:pPr>
      <w:rPr>
        <w:rFonts w:hint="default"/>
        <w:lang w:val="ru-RU" w:eastAsia="en-US" w:bidi="ar-SA"/>
      </w:rPr>
    </w:lvl>
    <w:lvl w:ilvl="4" w:tplc="2070E5E2">
      <w:numFmt w:val="bullet"/>
      <w:lvlText w:val="•"/>
      <w:lvlJc w:val="left"/>
      <w:pPr>
        <w:ind w:left="2480" w:hanging="276"/>
      </w:pPr>
      <w:rPr>
        <w:rFonts w:hint="default"/>
        <w:lang w:val="ru-RU" w:eastAsia="en-US" w:bidi="ar-SA"/>
      </w:rPr>
    </w:lvl>
    <w:lvl w:ilvl="5" w:tplc="CE6A68E0">
      <w:numFmt w:val="bullet"/>
      <w:lvlText w:val="•"/>
      <w:lvlJc w:val="left"/>
      <w:pPr>
        <w:ind w:left="3075" w:hanging="276"/>
      </w:pPr>
      <w:rPr>
        <w:rFonts w:hint="default"/>
        <w:lang w:val="ru-RU" w:eastAsia="en-US" w:bidi="ar-SA"/>
      </w:rPr>
    </w:lvl>
    <w:lvl w:ilvl="6" w:tplc="D8E2F66E">
      <w:numFmt w:val="bullet"/>
      <w:lvlText w:val="•"/>
      <w:lvlJc w:val="left"/>
      <w:pPr>
        <w:ind w:left="3670" w:hanging="276"/>
      </w:pPr>
      <w:rPr>
        <w:rFonts w:hint="default"/>
        <w:lang w:val="ru-RU" w:eastAsia="en-US" w:bidi="ar-SA"/>
      </w:rPr>
    </w:lvl>
    <w:lvl w:ilvl="7" w:tplc="8E58688C">
      <w:numFmt w:val="bullet"/>
      <w:lvlText w:val="•"/>
      <w:lvlJc w:val="left"/>
      <w:pPr>
        <w:ind w:left="4265" w:hanging="276"/>
      </w:pPr>
      <w:rPr>
        <w:rFonts w:hint="default"/>
        <w:lang w:val="ru-RU" w:eastAsia="en-US" w:bidi="ar-SA"/>
      </w:rPr>
    </w:lvl>
    <w:lvl w:ilvl="8" w:tplc="2D7A231A">
      <w:numFmt w:val="bullet"/>
      <w:lvlText w:val="•"/>
      <w:lvlJc w:val="left"/>
      <w:pPr>
        <w:ind w:left="4860" w:hanging="276"/>
      </w:pPr>
      <w:rPr>
        <w:rFonts w:hint="default"/>
        <w:lang w:val="ru-RU" w:eastAsia="en-US" w:bidi="ar-SA"/>
      </w:rPr>
    </w:lvl>
  </w:abstractNum>
  <w:abstractNum w:abstractNumId="152" w15:restartNumberingAfterBreak="0">
    <w:nsid w:val="514628DF"/>
    <w:multiLevelType w:val="hybridMultilevel"/>
    <w:tmpl w:val="79A40128"/>
    <w:lvl w:ilvl="0" w:tplc="DAC6684A">
      <w:start w:val="6"/>
      <w:numFmt w:val="decimal"/>
      <w:lvlText w:val="%1"/>
      <w:lvlJc w:val="left"/>
      <w:pPr>
        <w:ind w:left="89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A05C64">
      <w:start w:val="6"/>
      <w:numFmt w:val="decimal"/>
      <w:lvlText w:val="%2"/>
      <w:lvlJc w:val="left"/>
      <w:pPr>
        <w:ind w:left="160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598134A">
      <w:numFmt w:val="bullet"/>
      <w:lvlText w:val="•"/>
      <w:lvlJc w:val="left"/>
      <w:pPr>
        <w:ind w:left="2582" w:hanging="212"/>
      </w:pPr>
      <w:rPr>
        <w:rFonts w:hint="default"/>
        <w:lang w:val="ru-RU" w:eastAsia="en-US" w:bidi="ar-SA"/>
      </w:rPr>
    </w:lvl>
    <w:lvl w:ilvl="3" w:tplc="43E0403C">
      <w:numFmt w:val="bullet"/>
      <w:lvlText w:val="•"/>
      <w:lvlJc w:val="left"/>
      <w:pPr>
        <w:ind w:left="3565" w:hanging="212"/>
      </w:pPr>
      <w:rPr>
        <w:rFonts w:hint="default"/>
        <w:lang w:val="ru-RU" w:eastAsia="en-US" w:bidi="ar-SA"/>
      </w:rPr>
    </w:lvl>
    <w:lvl w:ilvl="4" w:tplc="BB288BE4">
      <w:numFmt w:val="bullet"/>
      <w:lvlText w:val="•"/>
      <w:lvlJc w:val="left"/>
      <w:pPr>
        <w:ind w:left="4548" w:hanging="212"/>
      </w:pPr>
      <w:rPr>
        <w:rFonts w:hint="default"/>
        <w:lang w:val="ru-RU" w:eastAsia="en-US" w:bidi="ar-SA"/>
      </w:rPr>
    </w:lvl>
    <w:lvl w:ilvl="5" w:tplc="29E6C5C6">
      <w:numFmt w:val="bullet"/>
      <w:lvlText w:val="•"/>
      <w:lvlJc w:val="left"/>
      <w:pPr>
        <w:ind w:left="5531" w:hanging="212"/>
      </w:pPr>
      <w:rPr>
        <w:rFonts w:hint="default"/>
        <w:lang w:val="ru-RU" w:eastAsia="en-US" w:bidi="ar-SA"/>
      </w:rPr>
    </w:lvl>
    <w:lvl w:ilvl="6" w:tplc="BEEAC758">
      <w:numFmt w:val="bullet"/>
      <w:lvlText w:val="•"/>
      <w:lvlJc w:val="left"/>
      <w:pPr>
        <w:ind w:left="6514" w:hanging="212"/>
      </w:pPr>
      <w:rPr>
        <w:rFonts w:hint="default"/>
        <w:lang w:val="ru-RU" w:eastAsia="en-US" w:bidi="ar-SA"/>
      </w:rPr>
    </w:lvl>
    <w:lvl w:ilvl="7" w:tplc="128CC458">
      <w:numFmt w:val="bullet"/>
      <w:lvlText w:val="•"/>
      <w:lvlJc w:val="left"/>
      <w:pPr>
        <w:ind w:left="7497" w:hanging="212"/>
      </w:pPr>
      <w:rPr>
        <w:rFonts w:hint="default"/>
        <w:lang w:val="ru-RU" w:eastAsia="en-US" w:bidi="ar-SA"/>
      </w:rPr>
    </w:lvl>
    <w:lvl w:ilvl="8" w:tplc="DFBCD87C">
      <w:numFmt w:val="bullet"/>
      <w:lvlText w:val="•"/>
      <w:lvlJc w:val="left"/>
      <w:pPr>
        <w:ind w:left="8480" w:hanging="212"/>
      </w:pPr>
      <w:rPr>
        <w:rFonts w:hint="default"/>
        <w:lang w:val="ru-RU" w:eastAsia="en-US" w:bidi="ar-SA"/>
      </w:rPr>
    </w:lvl>
  </w:abstractNum>
  <w:abstractNum w:abstractNumId="153" w15:restartNumberingAfterBreak="0">
    <w:nsid w:val="51CF4230"/>
    <w:multiLevelType w:val="hybridMultilevel"/>
    <w:tmpl w:val="B5B8FD9C"/>
    <w:lvl w:ilvl="0" w:tplc="D1E03374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348B2C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BE44AE56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9D8EBCBE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748A52A4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E9A86BCE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60A87678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49C8E6D6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5762BB7E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54" w15:restartNumberingAfterBreak="0">
    <w:nsid w:val="51E86BFE"/>
    <w:multiLevelType w:val="hybridMultilevel"/>
    <w:tmpl w:val="675E1228"/>
    <w:lvl w:ilvl="0" w:tplc="E36E90E6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6EF05E">
      <w:numFmt w:val="bullet"/>
      <w:lvlText w:val="•"/>
      <w:lvlJc w:val="left"/>
      <w:pPr>
        <w:ind w:left="777" w:hanging="192"/>
      </w:pPr>
      <w:rPr>
        <w:rFonts w:hint="default"/>
        <w:lang w:val="ru-RU" w:eastAsia="en-US" w:bidi="ar-SA"/>
      </w:rPr>
    </w:lvl>
    <w:lvl w:ilvl="2" w:tplc="D2CC5FC6">
      <w:numFmt w:val="bullet"/>
      <w:lvlText w:val="•"/>
      <w:lvlJc w:val="left"/>
      <w:pPr>
        <w:ind w:left="1455" w:hanging="192"/>
      </w:pPr>
      <w:rPr>
        <w:rFonts w:hint="default"/>
        <w:lang w:val="ru-RU" w:eastAsia="en-US" w:bidi="ar-SA"/>
      </w:rPr>
    </w:lvl>
    <w:lvl w:ilvl="3" w:tplc="8EA0FF6C">
      <w:numFmt w:val="bullet"/>
      <w:lvlText w:val="•"/>
      <w:lvlJc w:val="left"/>
      <w:pPr>
        <w:ind w:left="2132" w:hanging="192"/>
      </w:pPr>
      <w:rPr>
        <w:rFonts w:hint="default"/>
        <w:lang w:val="ru-RU" w:eastAsia="en-US" w:bidi="ar-SA"/>
      </w:rPr>
    </w:lvl>
    <w:lvl w:ilvl="4" w:tplc="7B92ED2C">
      <w:numFmt w:val="bullet"/>
      <w:lvlText w:val="•"/>
      <w:lvlJc w:val="left"/>
      <w:pPr>
        <w:ind w:left="2810" w:hanging="192"/>
      </w:pPr>
      <w:rPr>
        <w:rFonts w:hint="default"/>
        <w:lang w:val="ru-RU" w:eastAsia="en-US" w:bidi="ar-SA"/>
      </w:rPr>
    </w:lvl>
    <w:lvl w:ilvl="5" w:tplc="54BE8578">
      <w:numFmt w:val="bullet"/>
      <w:lvlText w:val="•"/>
      <w:lvlJc w:val="left"/>
      <w:pPr>
        <w:ind w:left="3487" w:hanging="192"/>
      </w:pPr>
      <w:rPr>
        <w:rFonts w:hint="default"/>
        <w:lang w:val="ru-RU" w:eastAsia="en-US" w:bidi="ar-SA"/>
      </w:rPr>
    </w:lvl>
    <w:lvl w:ilvl="6" w:tplc="E7A0A946">
      <w:numFmt w:val="bullet"/>
      <w:lvlText w:val="•"/>
      <w:lvlJc w:val="left"/>
      <w:pPr>
        <w:ind w:left="4165" w:hanging="192"/>
      </w:pPr>
      <w:rPr>
        <w:rFonts w:hint="default"/>
        <w:lang w:val="ru-RU" w:eastAsia="en-US" w:bidi="ar-SA"/>
      </w:rPr>
    </w:lvl>
    <w:lvl w:ilvl="7" w:tplc="849CF504">
      <w:numFmt w:val="bullet"/>
      <w:lvlText w:val="•"/>
      <w:lvlJc w:val="left"/>
      <w:pPr>
        <w:ind w:left="4842" w:hanging="192"/>
      </w:pPr>
      <w:rPr>
        <w:rFonts w:hint="default"/>
        <w:lang w:val="ru-RU" w:eastAsia="en-US" w:bidi="ar-SA"/>
      </w:rPr>
    </w:lvl>
    <w:lvl w:ilvl="8" w:tplc="47BEA032">
      <w:numFmt w:val="bullet"/>
      <w:lvlText w:val="•"/>
      <w:lvlJc w:val="left"/>
      <w:pPr>
        <w:ind w:left="5520" w:hanging="192"/>
      </w:pPr>
      <w:rPr>
        <w:rFonts w:hint="default"/>
        <w:lang w:val="ru-RU" w:eastAsia="en-US" w:bidi="ar-SA"/>
      </w:rPr>
    </w:lvl>
  </w:abstractNum>
  <w:abstractNum w:abstractNumId="155" w15:restartNumberingAfterBreak="0">
    <w:nsid w:val="52943F5B"/>
    <w:multiLevelType w:val="hybridMultilevel"/>
    <w:tmpl w:val="7BA010EE"/>
    <w:lvl w:ilvl="0" w:tplc="BA9EE6FC">
      <w:numFmt w:val="bullet"/>
      <w:lvlText w:val="-"/>
      <w:lvlJc w:val="left"/>
      <w:pPr>
        <w:ind w:left="682" w:hanging="3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5E13CA">
      <w:numFmt w:val="bullet"/>
      <w:lvlText w:val="•"/>
      <w:lvlJc w:val="left"/>
      <w:pPr>
        <w:ind w:left="1656" w:hanging="387"/>
      </w:pPr>
      <w:rPr>
        <w:rFonts w:hint="default"/>
        <w:lang w:val="ru-RU" w:eastAsia="en-US" w:bidi="ar-SA"/>
      </w:rPr>
    </w:lvl>
    <w:lvl w:ilvl="2" w:tplc="6F2447FC">
      <w:numFmt w:val="bullet"/>
      <w:lvlText w:val="•"/>
      <w:lvlJc w:val="left"/>
      <w:pPr>
        <w:ind w:left="2633" w:hanging="387"/>
      </w:pPr>
      <w:rPr>
        <w:rFonts w:hint="default"/>
        <w:lang w:val="ru-RU" w:eastAsia="en-US" w:bidi="ar-SA"/>
      </w:rPr>
    </w:lvl>
    <w:lvl w:ilvl="3" w:tplc="DFE4E518">
      <w:numFmt w:val="bullet"/>
      <w:lvlText w:val="•"/>
      <w:lvlJc w:val="left"/>
      <w:pPr>
        <w:ind w:left="3609" w:hanging="387"/>
      </w:pPr>
      <w:rPr>
        <w:rFonts w:hint="default"/>
        <w:lang w:val="ru-RU" w:eastAsia="en-US" w:bidi="ar-SA"/>
      </w:rPr>
    </w:lvl>
    <w:lvl w:ilvl="4" w:tplc="88DE4E1E">
      <w:numFmt w:val="bullet"/>
      <w:lvlText w:val="•"/>
      <w:lvlJc w:val="left"/>
      <w:pPr>
        <w:ind w:left="4586" w:hanging="387"/>
      </w:pPr>
      <w:rPr>
        <w:rFonts w:hint="default"/>
        <w:lang w:val="ru-RU" w:eastAsia="en-US" w:bidi="ar-SA"/>
      </w:rPr>
    </w:lvl>
    <w:lvl w:ilvl="5" w:tplc="5AA03FAA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 w:tplc="BC6879A2">
      <w:numFmt w:val="bullet"/>
      <w:lvlText w:val="•"/>
      <w:lvlJc w:val="left"/>
      <w:pPr>
        <w:ind w:left="6539" w:hanging="387"/>
      </w:pPr>
      <w:rPr>
        <w:rFonts w:hint="default"/>
        <w:lang w:val="ru-RU" w:eastAsia="en-US" w:bidi="ar-SA"/>
      </w:rPr>
    </w:lvl>
    <w:lvl w:ilvl="7" w:tplc="A754C4FE">
      <w:numFmt w:val="bullet"/>
      <w:lvlText w:val="•"/>
      <w:lvlJc w:val="left"/>
      <w:pPr>
        <w:ind w:left="7516" w:hanging="387"/>
      </w:pPr>
      <w:rPr>
        <w:rFonts w:hint="default"/>
        <w:lang w:val="ru-RU" w:eastAsia="en-US" w:bidi="ar-SA"/>
      </w:rPr>
    </w:lvl>
    <w:lvl w:ilvl="8" w:tplc="006A32B0">
      <w:numFmt w:val="bullet"/>
      <w:lvlText w:val="•"/>
      <w:lvlJc w:val="left"/>
      <w:pPr>
        <w:ind w:left="8493" w:hanging="387"/>
      </w:pPr>
      <w:rPr>
        <w:rFonts w:hint="default"/>
        <w:lang w:val="ru-RU" w:eastAsia="en-US" w:bidi="ar-SA"/>
      </w:rPr>
    </w:lvl>
  </w:abstractNum>
  <w:abstractNum w:abstractNumId="156" w15:restartNumberingAfterBreak="0">
    <w:nsid w:val="53CE4D88"/>
    <w:multiLevelType w:val="multilevel"/>
    <w:tmpl w:val="661A6642"/>
    <w:lvl w:ilvl="0">
      <w:start w:val="3"/>
      <w:numFmt w:val="decimal"/>
      <w:lvlText w:val="%1"/>
      <w:lvlJc w:val="left"/>
      <w:pPr>
        <w:ind w:left="174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0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77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701"/>
      </w:pPr>
      <w:rPr>
        <w:rFonts w:hint="default"/>
        <w:lang w:val="ru-RU" w:eastAsia="en-US" w:bidi="ar-SA"/>
      </w:rPr>
    </w:lvl>
  </w:abstractNum>
  <w:abstractNum w:abstractNumId="157" w15:restartNumberingAfterBreak="0">
    <w:nsid w:val="54243C11"/>
    <w:multiLevelType w:val="hybridMultilevel"/>
    <w:tmpl w:val="3E6E5546"/>
    <w:lvl w:ilvl="0" w:tplc="EC8C7DAC">
      <w:numFmt w:val="bullet"/>
      <w:lvlText w:val="-"/>
      <w:lvlJc w:val="left"/>
      <w:pPr>
        <w:ind w:left="68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EC332C">
      <w:numFmt w:val="bullet"/>
      <w:lvlText w:val="•"/>
      <w:lvlJc w:val="left"/>
      <w:pPr>
        <w:ind w:left="1656" w:hanging="322"/>
      </w:pPr>
      <w:rPr>
        <w:rFonts w:hint="default"/>
        <w:lang w:val="ru-RU" w:eastAsia="en-US" w:bidi="ar-SA"/>
      </w:rPr>
    </w:lvl>
    <w:lvl w:ilvl="2" w:tplc="90628EFC">
      <w:numFmt w:val="bullet"/>
      <w:lvlText w:val="•"/>
      <w:lvlJc w:val="left"/>
      <w:pPr>
        <w:ind w:left="2633" w:hanging="322"/>
      </w:pPr>
      <w:rPr>
        <w:rFonts w:hint="default"/>
        <w:lang w:val="ru-RU" w:eastAsia="en-US" w:bidi="ar-SA"/>
      </w:rPr>
    </w:lvl>
    <w:lvl w:ilvl="3" w:tplc="E0303ABC">
      <w:numFmt w:val="bullet"/>
      <w:lvlText w:val="•"/>
      <w:lvlJc w:val="left"/>
      <w:pPr>
        <w:ind w:left="3609" w:hanging="322"/>
      </w:pPr>
      <w:rPr>
        <w:rFonts w:hint="default"/>
        <w:lang w:val="ru-RU" w:eastAsia="en-US" w:bidi="ar-SA"/>
      </w:rPr>
    </w:lvl>
    <w:lvl w:ilvl="4" w:tplc="867CA1DA">
      <w:numFmt w:val="bullet"/>
      <w:lvlText w:val="•"/>
      <w:lvlJc w:val="left"/>
      <w:pPr>
        <w:ind w:left="4586" w:hanging="322"/>
      </w:pPr>
      <w:rPr>
        <w:rFonts w:hint="default"/>
        <w:lang w:val="ru-RU" w:eastAsia="en-US" w:bidi="ar-SA"/>
      </w:rPr>
    </w:lvl>
    <w:lvl w:ilvl="5" w:tplc="AC64FEA0">
      <w:numFmt w:val="bullet"/>
      <w:lvlText w:val="•"/>
      <w:lvlJc w:val="left"/>
      <w:pPr>
        <w:ind w:left="5563" w:hanging="322"/>
      </w:pPr>
      <w:rPr>
        <w:rFonts w:hint="default"/>
        <w:lang w:val="ru-RU" w:eastAsia="en-US" w:bidi="ar-SA"/>
      </w:rPr>
    </w:lvl>
    <w:lvl w:ilvl="6" w:tplc="EA08BADA">
      <w:numFmt w:val="bullet"/>
      <w:lvlText w:val="•"/>
      <w:lvlJc w:val="left"/>
      <w:pPr>
        <w:ind w:left="6539" w:hanging="322"/>
      </w:pPr>
      <w:rPr>
        <w:rFonts w:hint="default"/>
        <w:lang w:val="ru-RU" w:eastAsia="en-US" w:bidi="ar-SA"/>
      </w:rPr>
    </w:lvl>
    <w:lvl w:ilvl="7" w:tplc="B7723286">
      <w:numFmt w:val="bullet"/>
      <w:lvlText w:val="•"/>
      <w:lvlJc w:val="left"/>
      <w:pPr>
        <w:ind w:left="7516" w:hanging="322"/>
      </w:pPr>
      <w:rPr>
        <w:rFonts w:hint="default"/>
        <w:lang w:val="ru-RU" w:eastAsia="en-US" w:bidi="ar-SA"/>
      </w:rPr>
    </w:lvl>
    <w:lvl w:ilvl="8" w:tplc="B4246CAC">
      <w:numFmt w:val="bullet"/>
      <w:lvlText w:val="•"/>
      <w:lvlJc w:val="left"/>
      <w:pPr>
        <w:ind w:left="8493" w:hanging="322"/>
      </w:pPr>
      <w:rPr>
        <w:rFonts w:hint="default"/>
        <w:lang w:val="ru-RU" w:eastAsia="en-US" w:bidi="ar-SA"/>
      </w:rPr>
    </w:lvl>
  </w:abstractNum>
  <w:abstractNum w:abstractNumId="158" w15:restartNumberingAfterBreak="0">
    <w:nsid w:val="552249F1"/>
    <w:multiLevelType w:val="hybridMultilevel"/>
    <w:tmpl w:val="E1CE4040"/>
    <w:lvl w:ilvl="0" w:tplc="2AE01E2C">
      <w:numFmt w:val="bullet"/>
      <w:lvlText w:val="-"/>
      <w:lvlJc w:val="left"/>
      <w:pPr>
        <w:ind w:left="68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50AAB8">
      <w:numFmt w:val="bullet"/>
      <w:lvlText w:val="•"/>
      <w:lvlJc w:val="left"/>
      <w:pPr>
        <w:ind w:left="1656" w:hanging="312"/>
      </w:pPr>
      <w:rPr>
        <w:rFonts w:hint="default"/>
        <w:lang w:val="ru-RU" w:eastAsia="en-US" w:bidi="ar-SA"/>
      </w:rPr>
    </w:lvl>
    <w:lvl w:ilvl="2" w:tplc="CB96C55C">
      <w:numFmt w:val="bullet"/>
      <w:lvlText w:val="•"/>
      <w:lvlJc w:val="left"/>
      <w:pPr>
        <w:ind w:left="2633" w:hanging="312"/>
      </w:pPr>
      <w:rPr>
        <w:rFonts w:hint="default"/>
        <w:lang w:val="ru-RU" w:eastAsia="en-US" w:bidi="ar-SA"/>
      </w:rPr>
    </w:lvl>
    <w:lvl w:ilvl="3" w:tplc="CDC20560">
      <w:numFmt w:val="bullet"/>
      <w:lvlText w:val="•"/>
      <w:lvlJc w:val="left"/>
      <w:pPr>
        <w:ind w:left="3609" w:hanging="312"/>
      </w:pPr>
      <w:rPr>
        <w:rFonts w:hint="default"/>
        <w:lang w:val="ru-RU" w:eastAsia="en-US" w:bidi="ar-SA"/>
      </w:rPr>
    </w:lvl>
    <w:lvl w:ilvl="4" w:tplc="8F4A89B6">
      <w:numFmt w:val="bullet"/>
      <w:lvlText w:val="•"/>
      <w:lvlJc w:val="left"/>
      <w:pPr>
        <w:ind w:left="4586" w:hanging="312"/>
      </w:pPr>
      <w:rPr>
        <w:rFonts w:hint="default"/>
        <w:lang w:val="ru-RU" w:eastAsia="en-US" w:bidi="ar-SA"/>
      </w:rPr>
    </w:lvl>
    <w:lvl w:ilvl="5" w:tplc="95A8BAA0">
      <w:numFmt w:val="bullet"/>
      <w:lvlText w:val="•"/>
      <w:lvlJc w:val="left"/>
      <w:pPr>
        <w:ind w:left="5563" w:hanging="312"/>
      </w:pPr>
      <w:rPr>
        <w:rFonts w:hint="default"/>
        <w:lang w:val="ru-RU" w:eastAsia="en-US" w:bidi="ar-SA"/>
      </w:rPr>
    </w:lvl>
    <w:lvl w:ilvl="6" w:tplc="44FE3BE0">
      <w:numFmt w:val="bullet"/>
      <w:lvlText w:val="•"/>
      <w:lvlJc w:val="left"/>
      <w:pPr>
        <w:ind w:left="6539" w:hanging="312"/>
      </w:pPr>
      <w:rPr>
        <w:rFonts w:hint="default"/>
        <w:lang w:val="ru-RU" w:eastAsia="en-US" w:bidi="ar-SA"/>
      </w:rPr>
    </w:lvl>
    <w:lvl w:ilvl="7" w:tplc="87647AA2">
      <w:numFmt w:val="bullet"/>
      <w:lvlText w:val="•"/>
      <w:lvlJc w:val="left"/>
      <w:pPr>
        <w:ind w:left="7516" w:hanging="312"/>
      </w:pPr>
      <w:rPr>
        <w:rFonts w:hint="default"/>
        <w:lang w:val="ru-RU" w:eastAsia="en-US" w:bidi="ar-SA"/>
      </w:rPr>
    </w:lvl>
    <w:lvl w:ilvl="8" w:tplc="404C2F4E">
      <w:numFmt w:val="bullet"/>
      <w:lvlText w:val="•"/>
      <w:lvlJc w:val="left"/>
      <w:pPr>
        <w:ind w:left="8493" w:hanging="312"/>
      </w:pPr>
      <w:rPr>
        <w:rFonts w:hint="default"/>
        <w:lang w:val="ru-RU" w:eastAsia="en-US" w:bidi="ar-SA"/>
      </w:rPr>
    </w:lvl>
  </w:abstractNum>
  <w:abstractNum w:abstractNumId="159" w15:restartNumberingAfterBreak="0">
    <w:nsid w:val="55833F32"/>
    <w:multiLevelType w:val="hybridMultilevel"/>
    <w:tmpl w:val="57803356"/>
    <w:lvl w:ilvl="0" w:tplc="E838653C">
      <w:start w:val="1"/>
      <w:numFmt w:val="decimal"/>
      <w:lvlText w:val="%1."/>
      <w:lvlJc w:val="left"/>
      <w:pPr>
        <w:ind w:left="682" w:hanging="3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70CB04">
      <w:numFmt w:val="bullet"/>
      <w:lvlText w:val="•"/>
      <w:lvlJc w:val="left"/>
      <w:pPr>
        <w:ind w:left="1656" w:hanging="398"/>
      </w:pPr>
      <w:rPr>
        <w:rFonts w:hint="default"/>
        <w:lang w:val="ru-RU" w:eastAsia="en-US" w:bidi="ar-SA"/>
      </w:rPr>
    </w:lvl>
    <w:lvl w:ilvl="2" w:tplc="E68E803E">
      <w:numFmt w:val="bullet"/>
      <w:lvlText w:val="•"/>
      <w:lvlJc w:val="left"/>
      <w:pPr>
        <w:ind w:left="2633" w:hanging="398"/>
      </w:pPr>
      <w:rPr>
        <w:rFonts w:hint="default"/>
        <w:lang w:val="ru-RU" w:eastAsia="en-US" w:bidi="ar-SA"/>
      </w:rPr>
    </w:lvl>
    <w:lvl w:ilvl="3" w:tplc="30EE65D0">
      <w:numFmt w:val="bullet"/>
      <w:lvlText w:val="•"/>
      <w:lvlJc w:val="left"/>
      <w:pPr>
        <w:ind w:left="3609" w:hanging="398"/>
      </w:pPr>
      <w:rPr>
        <w:rFonts w:hint="default"/>
        <w:lang w:val="ru-RU" w:eastAsia="en-US" w:bidi="ar-SA"/>
      </w:rPr>
    </w:lvl>
    <w:lvl w:ilvl="4" w:tplc="76D43B1A">
      <w:numFmt w:val="bullet"/>
      <w:lvlText w:val="•"/>
      <w:lvlJc w:val="left"/>
      <w:pPr>
        <w:ind w:left="4586" w:hanging="398"/>
      </w:pPr>
      <w:rPr>
        <w:rFonts w:hint="default"/>
        <w:lang w:val="ru-RU" w:eastAsia="en-US" w:bidi="ar-SA"/>
      </w:rPr>
    </w:lvl>
    <w:lvl w:ilvl="5" w:tplc="E480AE0C">
      <w:numFmt w:val="bullet"/>
      <w:lvlText w:val="•"/>
      <w:lvlJc w:val="left"/>
      <w:pPr>
        <w:ind w:left="5563" w:hanging="398"/>
      </w:pPr>
      <w:rPr>
        <w:rFonts w:hint="default"/>
        <w:lang w:val="ru-RU" w:eastAsia="en-US" w:bidi="ar-SA"/>
      </w:rPr>
    </w:lvl>
    <w:lvl w:ilvl="6" w:tplc="A0D827D8">
      <w:numFmt w:val="bullet"/>
      <w:lvlText w:val="•"/>
      <w:lvlJc w:val="left"/>
      <w:pPr>
        <w:ind w:left="6539" w:hanging="398"/>
      </w:pPr>
      <w:rPr>
        <w:rFonts w:hint="default"/>
        <w:lang w:val="ru-RU" w:eastAsia="en-US" w:bidi="ar-SA"/>
      </w:rPr>
    </w:lvl>
    <w:lvl w:ilvl="7" w:tplc="0C00B534">
      <w:numFmt w:val="bullet"/>
      <w:lvlText w:val="•"/>
      <w:lvlJc w:val="left"/>
      <w:pPr>
        <w:ind w:left="7516" w:hanging="398"/>
      </w:pPr>
      <w:rPr>
        <w:rFonts w:hint="default"/>
        <w:lang w:val="ru-RU" w:eastAsia="en-US" w:bidi="ar-SA"/>
      </w:rPr>
    </w:lvl>
    <w:lvl w:ilvl="8" w:tplc="1B0E719A">
      <w:numFmt w:val="bullet"/>
      <w:lvlText w:val="•"/>
      <w:lvlJc w:val="left"/>
      <w:pPr>
        <w:ind w:left="8493" w:hanging="398"/>
      </w:pPr>
      <w:rPr>
        <w:rFonts w:hint="default"/>
        <w:lang w:val="ru-RU" w:eastAsia="en-US" w:bidi="ar-SA"/>
      </w:rPr>
    </w:lvl>
  </w:abstractNum>
  <w:abstractNum w:abstractNumId="160" w15:restartNumberingAfterBreak="0">
    <w:nsid w:val="56D57027"/>
    <w:multiLevelType w:val="hybridMultilevel"/>
    <w:tmpl w:val="B19E747C"/>
    <w:lvl w:ilvl="0" w:tplc="17B6046A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B8DD0C">
      <w:numFmt w:val="bullet"/>
      <w:lvlText w:val="•"/>
      <w:lvlJc w:val="left"/>
      <w:pPr>
        <w:ind w:left="628" w:hanging="255"/>
      </w:pPr>
      <w:rPr>
        <w:rFonts w:hint="default"/>
        <w:lang w:val="ru-RU" w:eastAsia="en-US" w:bidi="ar-SA"/>
      </w:rPr>
    </w:lvl>
    <w:lvl w:ilvl="2" w:tplc="92043D52">
      <w:numFmt w:val="bullet"/>
      <w:lvlText w:val="•"/>
      <w:lvlJc w:val="left"/>
      <w:pPr>
        <w:ind w:left="1156" w:hanging="255"/>
      </w:pPr>
      <w:rPr>
        <w:rFonts w:hint="default"/>
        <w:lang w:val="ru-RU" w:eastAsia="en-US" w:bidi="ar-SA"/>
      </w:rPr>
    </w:lvl>
    <w:lvl w:ilvl="3" w:tplc="01822DB8">
      <w:numFmt w:val="bullet"/>
      <w:lvlText w:val="•"/>
      <w:lvlJc w:val="left"/>
      <w:pPr>
        <w:ind w:left="1685" w:hanging="255"/>
      </w:pPr>
      <w:rPr>
        <w:rFonts w:hint="default"/>
        <w:lang w:val="ru-RU" w:eastAsia="en-US" w:bidi="ar-SA"/>
      </w:rPr>
    </w:lvl>
    <w:lvl w:ilvl="4" w:tplc="3A400702">
      <w:numFmt w:val="bullet"/>
      <w:lvlText w:val="•"/>
      <w:lvlJc w:val="left"/>
      <w:pPr>
        <w:ind w:left="2213" w:hanging="255"/>
      </w:pPr>
      <w:rPr>
        <w:rFonts w:hint="default"/>
        <w:lang w:val="ru-RU" w:eastAsia="en-US" w:bidi="ar-SA"/>
      </w:rPr>
    </w:lvl>
    <w:lvl w:ilvl="5" w:tplc="2652721C">
      <w:numFmt w:val="bullet"/>
      <w:lvlText w:val="•"/>
      <w:lvlJc w:val="left"/>
      <w:pPr>
        <w:ind w:left="2742" w:hanging="255"/>
      </w:pPr>
      <w:rPr>
        <w:rFonts w:hint="default"/>
        <w:lang w:val="ru-RU" w:eastAsia="en-US" w:bidi="ar-SA"/>
      </w:rPr>
    </w:lvl>
    <w:lvl w:ilvl="6" w:tplc="0B10BC2C">
      <w:numFmt w:val="bullet"/>
      <w:lvlText w:val="•"/>
      <w:lvlJc w:val="left"/>
      <w:pPr>
        <w:ind w:left="3270" w:hanging="255"/>
      </w:pPr>
      <w:rPr>
        <w:rFonts w:hint="default"/>
        <w:lang w:val="ru-RU" w:eastAsia="en-US" w:bidi="ar-SA"/>
      </w:rPr>
    </w:lvl>
    <w:lvl w:ilvl="7" w:tplc="56D836FC">
      <w:numFmt w:val="bullet"/>
      <w:lvlText w:val="•"/>
      <w:lvlJc w:val="left"/>
      <w:pPr>
        <w:ind w:left="3798" w:hanging="255"/>
      </w:pPr>
      <w:rPr>
        <w:rFonts w:hint="default"/>
        <w:lang w:val="ru-RU" w:eastAsia="en-US" w:bidi="ar-SA"/>
      </w:rPr>
    </w:lvl>
    <w:lvl w:ilvl="8" w:tplc="E74E1C7A">
      <w:numFmt w:val="bullet"/>
      <w:lvlText w:val="•"/>
      <w:lvlJc w:val="left"/>
      <w:pPr>
        <w:ind w:left="4327" w:hanging="255"/>
      </w:pPr>
      <w:rPr>
        <w:rFonts w:hint="default"/>
        <w:lang w:val="ru-RU" w:eastAsia="en-US" w:bidi="ar-SA"/>
      </w:rPr>
    </w:lvl>
  </w:abstractNum>
  <w:abstractNum w:abstractNumId="161" w15:restartNumberingAfterBreak="0">
    <w:nsid w:val="58D10FF8"/>
    <w:multiLevelType w:val="hybridMultilevel"/>
    <w:tmpl w:val="7A709A0E"/>
    <w:lvl w:ilvl="0" w:tplc="85FA62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AC5E8E">
      <w:numFmt w:val="bullet"/>
      <w:lvlText w:val="•"/>
      <w:lvlJc w:val="left"/>
      <w:pPr>
        <w:ind w:left="666" w:hanging="140"/>
      </w:pPr>
      <w:rPr>
        <w:rFonts w:hint="default"/>
        <w:lang w:val="ru-RU" w:eastAsia="en-US" w:bidi="ar-SA"/>
      </w:rPr>
    </w:lvl>
    <w:lvl w:ilvl="2" w:tplc="F6A229B4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3" w:tplc="23C254DA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4" w:tplc="B9A8EC9C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5" w:tplc="AC26A080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6" w:tplc="ED348876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7" w:tplc="B87ABF96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8" w:tplc="661A76F0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</w:abstractNum>
  <w:abstractNum w:abstractNumId="162" w15:restartNumberingAfterBreak="0">
    <w:nsid w:val="59BB2BEB"/>
    <w:multiLevelType w:val="hybridMultilevel"/>
    <w:tmpl w:val="16368FFC"/>
    <w:lvl w:ilvl="0" w:tplc="623E783E">
      <w:start w:val="1"/>
      <w:numFmt w:val="decimal"/>
      <w:lvlText w:val="%1."/>
      <w:lvlJc w:val="left"/>
      <w:pPr>
        <w:ind w:left="222" w:hanging="3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E27FB8">
      <w:numFmt w:val="bullet"/>
      <w:lvlText w:val="•"/>
      <w:lvlJc w:val="left"/>
      <w:pPr>
        <w:ind w:left="1178" w:hanging="399"/>
      </w:pPr>
      <w:rPr>
        <w:rFonts w:hint="default"/>
        <w:lang w:val="ru-RU" w:eastAsia="en-US" w:bidi="ar-SA"/>
      </w:rPr>
    </w:lvl>
    <w:lvl w:ilvl="2" w:tplc="3252D6A8">
      <w:numFmt w:val="bullet"/>
      <w:lvlText w:val="•"/>
      <w:lvlJc w:val="left"/>
      <w:pPr>
        <w:ind w:left="2137" w:hanging="399"/>
      </w:pPr>
      <w:rPr>
        <w:rFonts w:hint="default"/>
        <w:lang w:val="ru-RU" w:eastAsia="en-US" w:bidi="ar-SA"/>
      </w:rPr>
    </w:lvl>
    <w:lvl w:ilvl="3" w:tplc="6B28731A">
      <w:numFmt w:val="bullet"/>
      <w:lvlText w:val="•"/>
      <w:lvlJc w:val="left"/>
      <w:pPr>
        <w:ind w:left="3095" w:hanging="399"/>
      </w:pPr>
      <w:rPr>
        <w:rFonts w:hint="default"/>
        <w:lang w:val="ru-RU" w:eastAsia="en-US" w:bidi="ar-SA"/>
      </w:rPr>
    </w:lvl>
    <w:lvl w:ilvl="4" w:tplc="0B8ECB82">
      <w:numFmt w:val="bullet"/>
      <w:lvlText w:val="•"/>
      <w:lvlJc w:val="left"/>
      <w:pPr>
        <w:ind w:left="4054" w:hanging="399"/>
      </w:pPr>
      <w:rPr>
        <w:rFonts w:hint="default"/>
        <w:lang w:val="ru-RU" w:eastAsia="en-US" w:bidi="ar-SA"/>
      </w:rPr>
    </w:lvl>
    <w:lvl w:ilvl="5" w:tplc="F3E8CE3C">
      <w:numFmt w:val="bullet"/>
      <w:lvlText w:val="•"/>
      <w:lvlJc w:val="left"/>
      <w:pPr>
        <w:ind w:left="5013" w:hanging="399"/>
      </w:pPr>
      <w:rPr>
        <w:rFonts w:hint="default"/>
        <w:lang w:val="ru-RU" w:eastAsia="en-US" w:bidi="ar-SA"/>
      </w:rPr>
    </w:lvl>
    <w:lvl w:ilvl="6" w:tplc="851C2284">
      <w:numFmt w:val="bullet"/>
      <w:lvlText w:val="•"/>
      <w:lvlJc w:val="left"/>
      <w:pPr>
        <w:ind w:left="5971" w:hanging="399"/>
      </w:pPr>
      <w:rPr>
        <w:rFonts w:hint="default"/>
        <w:lang w:val="ru-RU" w:eastAsia="en-US" w:bidi="ar-SA"/>
      </w:rPr>
    </w:lvl>
    <w:lvl w:ilvl="7" w:tplc="8406790E">
      <w:numFmt w:val="bullet"/>
      <w:lvlText w:val="•"/>
      <w:lvlJc w:val="left"/>
      <w:pPr>
        <w:ind w:left="6930" w:hanging="399"/>
      </w:pPr>
      <w:rPr>
        <w:rFonts w:hint="default"/>
        <w:lang w:val="ru-RU" w:eastAsia="en-US" w:bidi="ar-SA"/>
      </w:rPr>
    </w:lvl>
    <w:lvl w:ilvl="8" w:tplc="98E61FE2">
      <w:numFmt w:val="bullet"/>
      <w:lvlText w:val="•"/>
      <w:lvlJc w:val="left"/>
      <w:pPr>
        <w:ind w:left="7889" w:hanging="399"/>
      </w:pPr>
      <w:rPr>
        <w:rFonts w:hint="default"/>
        <w:lang w:val="ru-RU" w:eastAsia="en-US" w:bidi="ar-SA"/>
      </w:rPr>
    </w:lvl>
  </w:abstractNum>
  <w:abstractNum w:abstractNumId="163" w15:restartNumberingAfterBreak="0">
    <w:nsid w:val="59F022A7"/>
    <w:multiLevelType w:val="hybridMultilevel"/>
    <w:tmpl w:val="43486BD0"/>
    <w:lvl w:ilvl="0" w:tplc="6BD8C3F2">
      <w:start w:val="1"/>
      <w:numFmt w:val="decimal"/>
      <w:lvlText w:val="%1)"/>
      <w:lvlJc w:val="left"/>
      <w:pPr>
        <w:ind w:left="682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DA2B62">
      <w:numFmt w:val="bullet"/>
      <w:lvlText w:val="•"/>
      <w:lvlJc w:val="left"/>
      <w:pPr>
        <w:ind w:left="1656" w:hanging="567"/>
      </w:pPr>
      <w:rPr>
        <w:rFonts w:hint="default"/>
        <w:lang w:val="ru-RU" w:eastAsia="en-US" w:bidi="ar-SA"/>
      </w:rPr>
    </w:lvl>
    <w:lvl w:ilvl="2" w:tplc="BBC06A92">
      <w:numFmt w:val="bullet"/>
      <w:lvlText w:val="•"/>
      <w:lvlJc w:val="left"/>
      <w:pPr>
        <w:ind w:left="2633" w:hanging="567"/>
      </w:pPr>
      <w:rPr>
        <w:rFonts w:hint="default"/>
        <w:lang w:val="ru-RU" w:eastAsia="en-US" w:bidi="ar-SA"/>
      </w:rPr>
    </w:lvl>
    <w:lvl w:ilvl="3" w:tplc="E5FC7C2C">
      <w:numFmt w:val="bullet"/>
      <w:lvlText w:val="•"/>
      <w:lvlJc w:val="left"/>
      <w:pPr>
        <w:ind w:left="3609" w:hanging="567"/>
      </w:pPr>
      <w:rPr>
        <w:rFonts w:hint="default"/>
        <w:lang w:val="ru-RU" w:eastAsia="en-US" w:bidi="ar-SA"/>
      </w:rPr>
    </w:lvl>
    <w:lvl w:ilvl="4" w:tplc="3B0CCB46">
      <w:numFmt w:val="bullet"/>
      <w:lvlText w:val="•"/>
      <w:lvlJc w:val="left"/>
      <w:pPr>
        <w:ind w:left="4586" w:hanging="567"/>
      </w:pPr>
      <w:rPr>
        <w:rFonts w:hint="default"/>
        <w:lang w:val="ru-RU" w:eastAsia="en-US" w:bidi="ar-SA"/>
      </w:rPr>
    </w:lvl>
    <w:lvl w:ilvl="5" w:tplc="D38AD8FA">
      <w:numFmt w:val="bullet"/>
      <w:lvlText w:val="•"/>
      <w:lvlJc w:val="left"/>
      <w:pPr>
        <w:ind w:left="5563" w:hanging="567"/>
      </w:pPr>
      <w:rPr>
        <w:rFonts w:hint="default"/>
        <w:lang w:val="ru-RU" w:eastAsia="en-US" w:bidi="ar-SA"/>
      </w:rPr>
    </w:lvl>
    <w:lvl w:ilvl="6" w:tplc="6C463C80">
      <w:numFmt w:val="bullet"/>
      <w:lvlText w:val="•"/>
      <w:lvlJc w:val="left"/>
      <w:pPr>
        <w:ind w:left="6539" w:hanging="567"/>
      </w:pPr>
      <w:rPr>
        <w:rFonts w:hint="default"/>
        <w:lang w:val="ru-RU" w:eastAsia="en-US" w:bidi="ar-SA"/>
      </w:rPr>
    </w:lvl>
    <w:lvl w:ilvl="7" w:tplc="7312DE90">
      <w:numFmt w:val="bullet"/>
      <w:lvlText w:val="•"/>
      <w:lvlJc w:val="left"/>
      <w:pPr>
        <w:ind w:left="7516" w:hanging="567"/>
      </w:pPr>
      <w:rPr>
        <w:rFonts w:hint="default"/>
        <w:lang w:val="ru-RU" w:eastAsia="en-US" w:bidi="ar-SA"/>
      </w:rPr>
    </w:lvl>
    <w:lvl w:ilvl="8" w:tplc="DCE4C744">
      <w:numFmt w:val="bullet"/>
      <w:lvlText w:val="•"/>
      <w:lvlJc w:val="left"/>
      <w:pPr>
        <w:ind w:left="8493" w:hanging="567"/>
      </w:pPr>
      <w:rPr>
        <w:rFonts w:hint="default"/>
        <w:lang w:val="ru-RU" w:eastAsia="en-US" w:bidi="ar-SA"/>
      </w:rPr>
    </w:lvl>
  </w:abstractNum>
  <w:abstractNum w:abstractNumId="164" w15:restartNumberingAfterBreak="0">
    <w:nsid w:val="5A955A3E"/>
    <w:multiLevelType w:val="hybridMultilevel"/>
    <w:tmpl w:val="712E8A9A"/>
    <w:lvl w:ilvl="0" w:tplc="D7AEC2BA">
      <w:numFmt w:val="bullet"/>
      <w:lvlText w:val="-"/>
      <w:lvlJc w:val="left"/>
      <w:pPr>
        <w:ind w:left="54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6CE680">
      <w:numFmt w:val="bullet"/>
      <w:lvlText w:val="•"/>
      <w:lvlJc w:val="left"/>
      <w:pPr>
        <w:ind w:left="1498" w:hanging="238"/>
      </w:pPr>
      <w:rPr>
        <w:rFonts w:hint="default"/>
        <w:lang w:val="ru-RU" w:eastAsia="en-US" w:bidi="ar-SA"/>
      </w:rPr>
    </w:lvl>
    <w:lvl w:ilvl="2" w:tplc="81CE1D32">
      <w:numFmt w:val="bullet"/>
      <w:lvlText w:val="•"/>
      <w:lvlJc w:val="left"/>
      <w:pPr>
        <w:ind w:left="2457" w:hanging="238"/>
      </w:pPr>
      <w:rPr>
        <w:rFonts w:hint="default"/>
        <w:lang w:val="ru-RU" w:eastAsia="en-US" w:bidi="ar-SA"/>
      </w:rPr>
    </w:lvl>
    <w:lvl w:ilvl="3" w:tplc="48740EE2">
      <w:numFmt w:val="bullet"/>
      <w:lvlText w:val="•"/>
      <w:lvlJc w:val="left"/>
      <w:pPr>
        <w:ind w:left="3415" w:hanging="238"/>
      </w:pPr>
      <w:rPr>
        <w:rFonts w:hint="default"/>
        <w:lang w:val="ru-RU" w:eastAsia="en-US" w:bidi="ar-SA"/>
      </w:rPr>
    </w:lvl>
    <w:lvl w:ilvl="4" w:tplc="448E5076">
      <w:numFmt w:val="bullet"/>
      <w:lvlText w:val="•"/>
      <w:lvlJc w:val="left"/>
      <w:pPr>
        <w:ind w:left="4374" w:hanging="238"/>
      </w:pPr>
      <w:rPr>
        <w:rFonts w:hint="default"/>
        <w:lang w:val="ru-RU" w:eastAsia="en-US" w:bidi="ar-SA"/>
      </w:rPr>
    </w:lvl>
    <w:lvl w:ilvl="5" w:tplc="42B48324">
      <w:numFmt w:val="bullet"/>
      <w:lvlText w:val="•"/>
      <w:lvlJc w:val="left"/>
      <w:pPr>
        <w:ind w:left="5333" w:hanging="238"/>
      </w:pPr>
      <w:rPr>
        <w:rFonts w:hint="default"/>
        <w:lang w:val="ru-RU" w:eastAsia="en-US" w:bidi="ar-SA"/>
      </w:rPr>
    </w:lvl>
    <w:lvl w:ilvl="6" w:tplc="5DBC586A">
      <w:numFmt w:val="bullet"/>
      <w:lvlText w:val="•"/>
      <w:lvlJc w:val="left"/>
      <w:pPr>
        <w:ind w:left="6291" w:hanging="238"/>
      </w:pPr>
      <w:rPr>
        <w:rFonts w:hint="default"/>
        <w:lang w:val="ru-RU" w:eastAsia="en-US" w:bidi="ar-SA"/>
      </w:rPr>
    </w:lvl>
    <w:lvl w:ilvl="7" w:tplc="3AE60A92">
      <w:numFmt w:val="bullet"/>
      <w:lvlText w:val="•"/>
      <w:lvlJc w:val="left"/>
      <w:pPr>
        <w:ind w:left="7250" w:hanging="238"/>
      </w:pPr>
      <w:rPr>
        <w:rFonts w:hint="default"/>
        <w:lang w:val="ru-RU" w:eastAsia="en-US" w:bidi="ar-SA"/>
      </w:rPr>
    </w:lvl>
    <w:lvl w:ilvl="8" w:tplc="CB8C3372">
      <w:numFmt w:val="bullet"/>
      <w:lvlText w:val="•"/>
      <w:lvlJc w:val="left"/>
      <w:pPr>
        <w:ind w:left="8209" w:hanging="238"/>
      </w:pPr>
      <w:rPr>
        <w:rFonts w:hint="default"/>
        <w:lang w:val="ru-RU" w:eastAsia="en-US" w:bidi="ar-SA"/>
      </w:rPr>
    </w:lvl>
  </w:abstractNum>
  <w:abstractNum w:abstractNumId="165" w15:restartNumberingAfterBreak="0">
    <w:nsid w:val="5B006509"/>
    <w:multiLevelType w:val="hybridMultilevel"/>
    <w:tmpl w:val="946446F0"/>
    <w:lvl w:ilvl="0" w:tplc="F3F6D6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F88048">
      <w:numFmt w:val="bullet"/>
      <w:lvlText w:val="•"/>
      <w:lvlJc w:val="left"/>
      <w:pPr>
        <w:ind w:left="666" w:hanging="140"/>
      </w:pPr>
      <w:rPr>
        <w:rFonts w:hint="default"/>
        <w:lang w:val="ru-RU" w:eastAsia="en-US" w:bidi="ar-SA"/>
      </w:rPr>
    </w:lvl>
    <w:lvl w:ilvl="2" w:tplc="EC32D1E2">
      <w:numFmt w:val="bullet"/>
      <w:lvlText w:val="•"/>
      <w:lvlJc w:val="left"/>
      <w:pPr>
        <w:ind w:left="1233" w:hanging="140"/>
      </w:pPr>
      <w:rPr>
        <w:rFonts w:hint="default"/>
        <w:lang w:val="ru-RU" w:eastAsia="en-US" w:bidi="ar-SA"/>
      </w:rPr>
    </w:lvl>
    <w:lvl w:ilvl="3" w:tplc="5C8A765C">
      <w:numFmt w:val="bullet"/>
      <w:lvlText w:val="•"/>
      <w:lvlJc w:val="left"/>
      <w:pPr>
        <w:ind w:left="1800" w:hanging="140"/>
      </w:pPr>
      <w:rPr>
        <w:rFonts w:hint="default"/>
        <w:lang w:val="ru-RU" w:eastAsia="en-US" w:bidi="ar-SA"/>
      </w:rPr>
    </w:lvl>
    <w:lvl w:ilvl="4" w:tplc="221AA2A6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5" w:tplc="55007B22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6" w:tplc="32EAA24A"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7" w:tplc="9BA0F040">
      <w:numFmt w:val="bullet"/>
      <w:lvlText w:val="•"/>
      <w:lvlJc w:val="left"/>
      <w:pPr>
        <w:ind w:left="4067" w:hanging="140"/>
      </w:pPr>
      <w:rPr>
        <w:rFonts w:hint="default"/>
        <w:lang w:val="ru-RU" w:eastAsia="en-US" w:bidi="ar-SA"/>
      </w:rPr>
    </w:lvl>
    <w:lvl w:ilvl="8" w:tplc="808C0274">
      <w:numFmt w:val="bullet"/>
      <w:lvlText w:val="•"/>
      <w:lvlJc w:val="left"/>
      <w:pPr>
        <w:ind w:left="4634" w:hanging="140"/>
      </w:pPr>
      <w:rPr>
        <w:rFonts w:hint="default"/>
        <w:lang w:val="ru-RU" w:eastAsia="en-US" w:bidi="ar-SA"/>
      </w:rPr>
    </w:lvl>
  </w:abstractNum>
  <w:abstractNum w:abstractNumId="166" w15:restartNumberingAfterBreak="0">
    <w:nsid w:val="5B273862"/>
    <w:multiLevelType w:val="hybridMultilevel"/>
    <w:tmpl w:val="90826C58"/>
    <w:lvl w:ilvl="0" w:tplc="F0AA2F56">
      <w:numFmt w:val="bullet"/>
      <w:lvlText w:val=""/>
      <w:lvlJc w:val="left"/>
      <w:pPr>
        <w:ind w:left="110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480C72">
      <w:numFmt w:val="bullet"/>
      <w:lvlText w:val="•"/>
      <w:lvlJc w:val="left"/>
      <w:pPr>
        <w:ind w:left="646" w:hanging="310"/>
      </w:pPr>
      <w:rPr>
        <w:rFonts w:hint="default"/>
        <w:lang w:val="ru-RU" w:eastAsia="en-US" w:bidi="ar-SA"/>
      </w:rPr>
    </w:lvl>
    <w:lvl w:ilvl="2" w:tplc="DBA034A2">
      <w:numFmt w:val="bullet"/>
      <w:lvlText w:val="•"/>
      <w:lvlJc w:val="left"/>
      <w:pPr>
        <w:ind w:left="1172" w:hanging="310"/>
      </w:pPr>
      <w:rPr>
        <w:rFonts w:hint="default"/>
        <w:lang w:val="ru-RU" w:eastAsia="en-US" w:bidi="ar-SA"/>
      </w:rPr>
    </w:lvl>
    <w:lvl w:ilvl="3" w:tplc="A0DA3E1E">
      <w:numFmt w:val="bullet"/>
      <w:lvlText w:val="•"/>
      <w:lvlJc w:val="left"/>
      <w:pPr>
        <w:ind w:left="1699" w:hanging="310"/>
      </w:pPr>
      <w:rPr>
        <w:rFonts w:hint="default"/>
        <w:lang w:val="ru-RU" w:eastAsia="en-US" w:bidi="ar-SA"/>
      </w:rPr>
    </w:lvl>
    <w:lvl w:ilvl="4" w:tplc="543CF502">
      <w:numFmt w:val="bullet"/>
      <w:lvlText w:val="•"/>
      <w:lvlJc w:val="left"/>
      <w:pPr>
        <w:ind w:left="2225" w:hanging="310"/>
      </w:pPr>
      <w:rPr>
        <w:rFonts w:hint="default"/>
        <w:lang w:val="ru-RU" w:eastAsia="en-US" w:bidi="ar-SA"/>
      </w:rPr>
    </w:lvl>
    <w:lvl w:ilvl="5" w:tplc="D2523BF2">
      <w:numFmt w:val="bullet"/>
      <w:lvlText w:val="•"/>
      <w:lvlJc w:val="left"/>
      <w:pPr>
        <w:ind w:left="2752" w:hanging="310"/>
      </w:pPr>
      <w:rPr>
        <w:rFonts w:hint="default"/>
        <w:lang w:val="ru-RU" w:eastAsia="en-US" w:bidi="ar-SA"/>
      </w:rPr>
    </w:lvl>
    <w:lvl w:ilvl="6" w:tplc="0D421F2C">
      <w:numFmt w:val="bullet"/>
      <w:lvlText w:val="•"/>
      <w:lvlJc w:val="left"/>
      <w:pPr>
        <w:ind w:left="3278" w:hanging="310"/>
      </w:pPr>
      <w:rPr>
        <w:rFonts w:hint="default"/>
        <w:lang w:val="ru-RU" w:eastAsia="en-US" w:bidi="ar-SA"/>
      </w:rPr>
    </w:lvl>
    <w:lvl w:ilvl="7" w:tplc="41B41EF2">
      <w:numFmt w:val="bullet"/>
      <w:lvlText w:val="•"/>
      <w:lvlJc w:val="left"/>
      <w:pPr>
        <w:ind w:left="3804" w:hanging="310"/>
      </w:pPr>
      <w:rPr>
        <w:rFonts w:hint="default"/>
        <w:lang w:val="ru-RU" w:eastAsia="en-US" w:bidi="ar-SA"/>
      </w:rPr>
    </w:lvl>
    <w:lvl w:ilvl="8" w:tplc="74484ACC">
      <w:numFmt w:val="bullet"/>
      <w:lvlText w:val="•"/>
      <w:lvlJc w:val="left"/>
      <w:pPr>
        <w:ind w:left="4331" w:hanging="310"/>
      </w:pPr>
      <w:rPr>
        <w:rFonts w:hint="default"/>
        <w:lang w:val="ru-RU" w:eastAsia="en-US" w:bidi="ar-SA"/>
      </w:rPr>
    </w:lvl>
  </w:abstractNum>
  <w:abstractNum w:abstractNumId="167" w15:restartNumberingAfterBreak="0">
    <w:nsid w:val="5BFB7722"/>
    <w:multiLevelType w:val="hybridMultilevel"/>
    <w:tmpl w:val="4124778E"/>
    <w:lvl w:ilvl="0" w:tplc="03D6A3C0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BA0BD8">
      <w:numFmt w:val="bullet"/>
      <w:lvlText w:val="•"/>
      <w:lvlJc w:val="left"/>
      <w:pPr>
        <w:ind w:left="628" w:hanging="192"/>
      </w:pPr>
      <w:rPr>
        <w:rFonts w:hint="default"/>
        <w:lang w:val="ru-RU" w:eastAsia="en-US" w:bidi="ar-SA"/>
      </w:rPr>
    </w:lvl>
    <w:lvl w:ilvl="2" w:tplc="9798145A">
      <w:numFmt w:val="bullet"/>
      <w:lvlText w:val="•"/>
      <w:lvlJc w:val="left"/>
      <w:pPr>
        <w:ind w:left="1156" w:hanging="192"/>
      </w:pPr>
      <w:rPr>
        <w:rFonts w:hint="default"/>
        <w:lang w:val="ru-RU" w:eastAsia="en-US" w:bidi="ar-SA"/>
      </w:rPr>
    </w:lvl>
    <w:lvl w:ilvl="3" w:tplc="39E8E38E">
      <w:numFmt w:val="bullet"/>
      <w:lvlText w:val="•"/>
      <w:lvlJc w:val="left"/>
      <w:pPr>
        <w:ind w:left="1685" w:hanging="192"/>
      </w:pPr>
      <w:rPr>
        <w:rFonts w:hint="default"/>
        <w:lang w:val="ru-RU" w:eastAsia="en-US" w:bidi="ar-SA"/>
      </w:rPr>
    </w:lvl>
    <w:lvl w:ilvl="4" w:tplc="5F467B10">
      <w:numFmt w:val="bullet"/>
      <w:lvlText w:val="•"/>
      <w:lvlJc w:val="left"/>
      <w:pPr>
        <w:ind w:left="2213" w:hanging="192"/>
      </w:pPr>
      <w:rPr>
        <w:rFonts w:hint="default"/>
        <w:lang w:val="ru-RU" w:eastAsia="en-US" w:bidi="ar-SA"/>
      </w:rPr>
    </w:lvl>
    <w:lvl w:ilvl="5" w:tplc="AFF85F42">
      <w:numFmt w:val="bullet"/>
      <w:lvlText w:val="•"/>
      <w:lvlJc w:val="left"/>
      <w:pPr>
        <w:ind w:left="2742" w:hanging="192"/>
      </w:pPr>
      <w:rPr>
        <w:rFonts w:hint="default"/>
        <w:lang w:val="ru-RU" w:eastAsia="en-US" w:bidi="ar-SA"/>
      </w:rPr>
    </w:lvl>
    <w:lvl w:ilvl="6" w:tplc="C7D82730">
      <w:numFmt w:val="bullet"/>
      <w:lvlText w:val="•"/>
      <w:lvlJc w:val="left"/>
      <w:pPr>
        <w:ind w:left="3270" w:hanging="192"/>
      </w:pPr>
      <w:rPr>
        <w:rFonts w:hint="default"/>
        <w:lang w:val="ru-RU" w:eastAsia="en-US" w:bidi="ar-SA"/>
      </w:rPr>
    </w:lvl>
    <w:lvl w:ilvl="7" w:tplc="CE40F578">
      <w:numFmt w:val="bullet"/>
      <w:lvlText w:val="•"/>
      <w:lvlJc w:val="left"/>
      <w:pPr>
        <w:ind w:left="3798" w:hanging="192"/>
      </w:pPr>
      <w:rPr>
        <w:rFonts w:hint="default"/>
        <w:lang w:val="ru-RU" w:eastAsia="en-US" w:bidi="ar-SA"/>
      </w:rPr>
    </w:lvl>
    <w:lvl w:ilvl="8" w:tplc="AE129D44">
      <w:numFmt w:val="bullet"/>
      <w:lvlText w:val="•"/>
      <w:lvlJc w:val="left"/>
      <w:pPr>
        <w:ind w:left="4327" w:hanging="192"/>
      </w:pPr>
      <w:rPr>
        <w:rFonts w:hint="default"/>
        <w:lang w:val="ru-RU" w:eastAsia="en-US" w:bidi="ar-SA"/>
      </w:rPr>
    </w:lvl>
  </w:abstractNum>
  <w:abstractNum w:abstractNumId="168" w15:restartNumberingAfterBreak="0">
    <w:nsid w:val="5C1A2994"/>
    <w:multiLevelType w:val="hybridMultilevel"/>
    <w:tmpl w:val="8486694C"/>
    <w:lvl w:ilvl="0" w:tplc="F2403116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1C4858">
      <w:numFmt w:val="bullet"/>
      <w:lvlText w:val="•"/>
      <w:lvlJc w:val="left"/>
      <w:pPr>
        <w:ind w:left="752" w:hanging="243"/>
      </w:pPr>
      <w:rPr>
        <w:rFonts w:hint="default"/>
        <w:lang w:val="ru-RU" w:eastAsia="en-US" w:bidi="ar-SA"/>
      </w:rPr>
    </w:lvl>
    <w:lvl w:ilvl="2" w:tplc="D0DABBA4">
      <w:numFmt w:val="bullet"/>
      <w:lvlText w:val="•"/>
      <w:lvlJc w:val="left"/>
      <w:pPr>
        <w:ind w:left="1404" w:hanging="243"/>
      </w:pPr>
      <w:rPr>
        <w:rFonts w:hint="default"/>
        <w:lang w:val="ru-RU" w:eastAsia="en-US" w:bidi="ar-SA"/>
      </w:rPr>
    </w:lvl>
    <w:lvl w:ilvl="3" w:tplc="0F8E2750">
      <w:numFmt w:val="bullet"/>
      <w:lvlText w:val="•"/>
      <w:lvlJc w:val="left"/>
      <w:pPr>
        <w:ind w:left="2056" w:hanging="243"/>
      </w:pPr>
      <w:rPr>
        <w:rFonts w:hint="default"/>
        <w:lang w:val="ru-RU" w:eastAsia="en-US" w:bidi="ar-SA"/>
      </w:rPr>
    </w:lvl>
    <w:lvl w:ilvl="4" w:tplc="AFF258E0">
      <w:numFmt w:val="bullet"/>
      <w:lvlText w:val="•"/>
      <w:lvlJc w:val="left"/>
      <w:pPr>
        <w:ind w:left="2708" w:hanging="243"/>
      </w:pPr>
      <w:rPr>
        <w:rFonts w:hint="default"/>
        <w:lang w:val="ru-RU" w:eastAsia="en-US" w:bidi="ar-SA"/>
      </w:rPr>
    </w:lvl>
    <w:lvl w:ilvl="5" w:tplc="F434FC3A">
      <w:numFmt w:val="bullet"/>
      <w:lvlText w:val="•"/>
      <w:lvlJc w:val="left"/>
      <w:pPr>
        <w:ind w:left="3360" w:hanging="243"/>
      </w:pPr>
      <w:rPr>
        <w:rFonts w:hint="default"/>
        <w:lang w:val="ru-RU" w:eastAsia="en-US" w:bidi="ar-SA"/>
      </w:rPr>
    </w:lvl>
    <w:lvl w:ilvl="6" w:tplc="CC02ED82">
      <w:numFmt w:val="bullet"/>
      <w:lvlText w:val="•"/>
      <w:lvlJc w:val="left"/>
      <w:pPr>
        <w:ind w:left="4012" w:hanging="243"/>
      </w:pPr>
      <w:rPr>
        <w:rFonts w:hint="default"/>
        <w:lang w:val="ru-RU" w:eastAsia="en-US" w:bidi="ar-SA"/>
      </w:rPr>
    </w:lvl>
    <w:lvl w:ilvl="7" w:tplc="41444BCC">
      <w:numFmt w:val="bullet"/>
      <w:lvlText w:val="•"/>
      <w:lvlJc w:val="left"/>
      <w:pPr>
        <w:ind w:left="4664" w:hanging="243"/>
      </w:pPr>
      <w:rPr>
        <w:rFonts w:hint="default"/>
        <w:lang w:val="ru-RU" w:eastAsia="en-US" w:bidi="ar-SA"/>
      </w:rPr>
    </w:lvl>
    <w:lvl w:ilvl="8" w:tplc="32A66D94">
      <w:numFmt w:val="bullet"/>
      <w:lvlText w:val="•"/>
      <w:lvlJc w:val="left"/>
      <w:pPr>
        <w:ind w:left="5316" w:hanging="243"/>
      </w:pPr>
      <w:rPr>
        <w:rFonts w:hint="default"/>
        <w:lang w:val="ru-RU" w:eastAsia="en-US" w:bidi="ar-SA"/>
      </w:rPr>
    </w:lvl>
  </w:abstractNum>
  <w:abstractNum w:abstractNumId="169" w15:restartNumberingAfterBreak="0">
    <w:nsid w:val="5CD47BFC"/>
    <w:multiLevelType w:val="hybridMultilevel"/>
    <w:tmpl w:val="A6B85570"/>
    <w:lvl w:ilvl="0" w:tplc="255EE84A">
      <w:numFmt w:val="bullet"/>
      <w:lvlText w:val="-"/>
      <w:lvlJc w:val="left"/>
      <w:pPr>
        <w:ind w:left="107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E91B8">
      <w:numFmt w:val="bullet"/>
      <w:lvlText w:val="•"/>
      <w:lvlJc w:val="left"/>
      <w:pPr>
        <w:ind w:left="628" w:hanging="504"/>
      </w:pPr>
      <w:rPr>
        <w:rFonts w:hint="default"/>
        <w:lang w:val="ru-RU" w:eastAsia="en-US" w:bidi="ar-SA"/>
      </w:rPr>
    </w:lvl>
    <w:lvl w:ilvl="2" w:tplc="DB74752C">
      <w:numFmt w:val="bullet"/>
      <w:lvlText w:val="•"/>
      <w:lvlJc w:val="left"/>
      <w:pPr>
        <w:ind w:left="1156" w:hanging="504"/>
      </w:pPr>
      <w:rPr>
        <w:rFonts w:hint="default"/>
        <w:lang w:val="ru-RU" w:eastAsia="en-US" w:bidi="ar-SA"/>
      </w:rPr>
    </w:lvl>
    <w:lvl w:ilvl="3" w:tplc="75A49C98">
      <w:numFmt w:val="bullet"/>
      <w:lvlText w:val="•"/>
      <w:lvlJc w:val="left"/>
      <w:pPr>
        <w:ind w:left="1685" w:hanging="504"/>
      </w:pPr>
      <w:rPr>
        <w:rFonts w:hint="default"/>
        <w:lang w:val="ru-RU" w:eastAsia="en-US" w:bidi="ar-SA"/>
      </w:rPr>
    </w:lvl>
    <w:lvl w:ilvl="4" w:tplc="F4BEC4AE">
      <w:numFmt w:val="bullet"/>
      <w:lvlText w:val="•"/>
      <w:lvlJc w:val="left"/>
      <w:pPr>
        <w:ind w:left="2213" w:hanging="504"/>
      </w:pPr>
      <w:rPr>
        <w:rFonts w:hint="default"/>
        <w:lang w:val="ru-RU" w:eastAsia="en-US" w:bidi="ar-SA"/>
      </w:rPr>
    </w:lvl>
    <w:lvl w:ilvl="5" w:tplc="CDD4B424">
      <w:numFmt w:val="bullet"/>
      <w:lvlText w:val="•"/>
      <w:lvlJc w:val="left"/>
      <w:pPr>
        <w:ind w:left="2742" w:hanging="504"/>
      </w:pPr>
      <w:rPr>
        <w:rFonts w:hint="default"/>
        <w:lang w:val="ru-RU" w:eastAsia="en-US" w:bidi="ar-SA"/>
      </w:rPr>
    </w:lvl>
    <w:lvl w:ilvl="6" w:tplc="773A48F8">
      <w:numFmt w:val="bullet"/>
      <w:lvlText w:val="•"/>
      <w:lvlJc w:val="left"/>
      <w:pPr>
        <w:ind w:left="3270" w:hanging="504"/>
      </w:pPr>
      <w:rPr>
        <w:rFonts w:hint="default"/>
        <w:lang w:val="ru-RU" w:eastAsia="en-US" w:bidi="ar-SA"/>
      </w:rPr>
    </w:lvl>
    <w:lvl w:ilvl="7" w:tplc="A2BCB6FC">
      <w:numFmt w:val="bullet"/>
      <w:lvlText w:val="•"/>
      <w:lvlJc w:val="left"/>
      <w:pPr>
        <w:ind w:left="3798" w:hanging="504"/>
      </w:pPr>
      <w:rPr>
        <w:rFonts w:hint="default"/>
        <w:lang w:val="ru-RU" w:eastAsia="en-US" w:bidi="ar-SA"/>
      </w:rPr>
    </w:lvl>
    <w:lvl w:ilvl="8" w:tplc="9628EFF6">
      <w:numFmt w:val="bullet"/>
      <w:lvlText w:val="•"/>
      <w:lvlJc w:val="left"/>
      <w:pPr>
        <w:ind w:left="4327" w:hanging="504"/>
      </w:pPr>
      <w:rPr>
        <w:rFonts w:hint="default"/>
        <w:lang w:val="ru-RU" w:eastAsia="en-US" w:bidi="ar-SA"/>
      </w:rPr>
    </w:lvl>
  </w:abstractNum>
  <w:abstractNum w:abstractNumId="170" w15:restartNumberingAfterBreak="0">
    <w:nsid w:val="5D88748B"/>
    <w:multiLevelType w:val="hybridMultilevel"/>
    <w:tmpl w:val="92D6A1BE"/>
    <w:lvl w:ilvl="0" w:tplc="8B387700">
      <w:numFmt w:val="bullet"/>
      <w:lvlText w:val="•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E8CDC">
      <w:numFmt w:val="bullet"/>
      <w:lvlText w:val="•"/>
      <w:lvlJc w:val="left"/>
      <w:pPr>
        <w:ind w:left="752" w:hanging="214"/>
      </w:pPr>
      <w:rPr>
        <w:rFonts w:hint="default"/>
        <w:lang w:val="ru-RU" w:eastAsia="en-US" w:bidi="ar-SA"/>
      </w:rPr>
    </w:lvl>
    <w:lvl w:ilvl="2" w:tplc="555C2B44">
      <w:numFmt w:val="bullet"/>
      <w:lvlText w:val="•"/>
      <w:lvlJc w:val="left"/>
      <w:pPr>
        <w:ind w:left="1404" w:hanging="214"/>
      </w:pPr>
      <w:rPr>
        <w:rFonts w:hint="default"/>
        <w:lang w:val="ru-RU" w:eastAsia="en-US" w:bidi="ar-SA"/>
      </w:rPr>
    </w:lvl>
    <w:lvl w:ilvl="3" w:tplc="41EC508A">
      <w:numFmt w:val="bullet"/>
      <w:lvlText w:val="•"/>
      <w:lvlJc w:val="left"/>
      <w:pPr>
        <w:ind w:left="2056" w:hanging="214"/>
      </w:pPr>
      <w:rPr>
        <w:rFonts w:hint="default"/>
        <w:lang w:val="ru-RU" w:eastAsia="en-US" w:bidi="ar-SA"/>
      </w:rPr>
    </w:lvl>
    <w:lvl w:ilvl="4" w:tplc="2D0EE162">
      <w:numFmt w:val="bullet"/>
      <w:lvlText w:val="•"/>
      <w:lvlJc w:val="left"/>
      <w:pPr>
        <w:ind w:left="2708" w:hanging="214"/>
      </w:pPr>
      <w:rPr>
        <w:rFonts w:hint="default"/>
        <w:lang w:val="ru-RU" w:eastAsia="en-US" w:bidi="ar-SA"/>
      </w:rPr>
    </w:lvl>
    <w:lvl w:ilvl="5" w:tplc="0574998C">
      <w:numFmt w:val="bullet"/>
      <w:lvlText w:val="•"/>
      <w:lvlJc w:val="left"/>
      <w:pPr>
        <w:ind w:left="3360" w:hanging="214"/>
      </w:pPr>
      <w:rPr>
        <w:rFonts w:hint="default"/>
        <w:lang w:val="ru-RU" w:eastAsia="en-US" w:bidi="ar-SA"/>
      </w:rPr>
    </w:lvl>
    <w:lvl w:ilvl="6" w:tplc="04E63DE2">
      <w:numFmt w:val="bullet"/>
      <w:lvlText w:val="•"/>
      <w:lvlJc w:val="left"/>
      <w:pPr>
        <w:ind w:left="4012" w:hanging="214"/>
      </w:pPr>
      <w:rPr>
        <w:rFonts w:hint="default"/>
        <w:lang w:val="ru-RU" w:eastAsia="en-US" w:bidi="ar-SA"/>
      </w:rPr>
    </w:lvl>
    <w:lvl w:ilvl="7" w:tplc="8FA07894">
      <w:numFmt w:val="bullet"/>
      <w:lvlText w:val="•"/>
      <w:lvlJc w:val="left"/>
      <w:pPr>
        <w:ind w:left="4664" w:hanging="214"/>
      </w:pPr>
      <w:rPr>
        <w:rFonts w:hint="default"/>
        <w:lang w:val="ru-RU" w:eastAsia="en-US" w:bidi="ar-SA"/>
      </w:rPr>
    </w:lvl>
    <w:lvl w:ilvl="8" w:tplc="4B0A47D0">
      <w:numFmt w:val="bullet"/>
      <w:lvlText w:val="•"/>
      <w:lvlJc w:val="left"/>
      <w:pPr>
        <w:ind w:left="5316" w:hanging="214"/>
      </w:pPr>
      <w:rPr>
        <w:rFonts w:hint="default"/>
        <w:lang w:val="ru-RU" w:eastAsia="en-US" w:bidi="ar-SA"/>
      </w:rPr>
    </w:lvl>
  </w:abstractNum>
  <w:abstractNum w:abstractNumId="171" w15:restartNumberingAfterBreak="0">
    <w:nsid w:val="5D986072"/>
    <w:multiLevelType w:val="hybridMultilevel"/>
    <w:tmpl w:val="8FDC8BE6"/>
    <w:lvl w:ilvl="0" w:tplc="60866A76">
      <w:numFmt w:val="bullet"/>
      <w:lvlText w:val="–"/>
      <w:lvlJc w:val="left"/>
      <w:pPr>
        <w:ind w:left="9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BA4972">
      <w:numFmt w:val="bullet"/>
      <w:lvlText w:val="•"/>
      <w:lvlJc w:val="left"/>
      <w:pPr>
        <w:ind w:left="1876" w:hanging="180"/>
      </w:pPr>
      <w:rPr>
        <w:rFonts w:hint="default"/>
        <w:lang w:val="ru-RU" w:eastAsia="en-US" w:bidi="ar-SA"/>
      </w:rPr>
    </w:lvl>
    <w:lvl w:ilvl="2" w:tplc="FF04F70C">
      <w:numFmt w:val="bullet"/>
      <w:lvlText w:val="•"/>
      <w:lvlJc w:val="left"/>
      <w:pPr>
        <w:ind w:left="2813" w:hanging="180"/>
      </w:pPr>
      <w:rPr>
        <w:rFonts w:hint="default"/>
        <w:lang w:val="ru-RU" w:eastAsia="en-US" w:bidi="ar-SA"/>
      </w:rPr>
    </w:lvl>
    <w:lvl w:ilvl="3" w:tplc="3AC05222">
      <w:numFmt w:val="bullet"/>
      <w:lvlText w:val="•"/>
      <w:lvlJc w:val="left"/>
      <w:pPr>
        <w:ind w:left="3749" w:hanging="180"/>
      </w:pPr>
      <w:rPr>
        <w:rFonts w:hint="default"/>
        <w:lang w:val="ru-RU" w:eastAsia="en-US" w:bidi="ar-SA"/>
      </w:rPr>
    </w:lvl>
    <w:lvl w:ilvl="4" w:tplc="6840D7FC">
      <w:numFmt w:val="bullet"/>
      <w:lvlText w:val="•"/>
      <w:lvlJc w:val="left"/>
      <w:pPr>
        <w:ind w:left="4686" w:hanging="180"/>
      </w:pPr>
      <w:rPr>
        <w:rFonts w:hint="default"/>
        <w:lang w:val="ru-RU" w:eastAsia="en-US" w:bidi="ar-SA"/>
      </w:rPr>
    </w:lvl>
    <w:lvl w:ilvl="5" w:tplc="94F85AD4">
      <w:numFmt w:val="bullet"/>
      <w:lvlText w:val="•"/>
      <w:lvlJc w:val="left"/>
      <w:pPr>
        <w:ind w:left="5623" w:hanging="180"/>
      </w:pPr>
      <w:rPr>
        <w:rFonts w:hint="default"/>
        <w:lang w:val="ru-RU" w:eastAsia="en-US" w:bidi="ar-SA"/>
      </w:rPr>
    </w:lvl>
    <w:lvl w:ilvl="6" w:tplc="D6423BF8">
      <w:numFmt w:val="bullet"/>
      <w:lvlText w:val="•"/>
      <w:lvlJc w:val="left"/>
      <w:pPr>
        <w:ind w:left="6559" w:hanging="180"/>
      </w:pPr>
      <w:rPr>
        <w:rFonts w:hint="default"/>
        <w:lang w:val="ru-RU" w:eastAsia="en-US" w:bidi="ar-SA"/>
      </w:rPr>
    </w:lvl>
    <w:lvl w:ilvl="7" w:tplc="EDD48EB2">
      <w:numFmt w:val="bullet"/>
      <w:lvlText w:val="•"/>
      <w:lvlJc w:val="left"/>
      <w:pPr>
        <w:ind w:left="7496" w:hanging="180"/>
      </w:pPr>
      <w:rPr>
        <w:rFonts w:hint="default"/>
        <w:lang w:val="ru-RU" w:eastAsia="en-US" w:bidi="ar-SA"/>
      </w:rPr>
    </w:lvl>
    <w:lvl w:ilvl="8" w:tplc="C3C4DA52">
      <w:numFmt w:val="bullet"/>
      <w:lvlText w:val="•"/>
      <w:lvlJc w:val="left"/>
      <w:pPr>
        <w:ind w:left="8433" w:hanging="180"/>
      </w:pPr>
      <w:rPr>
        <w:rFonts w:hint="default"/>
        <w:lang w:val="ru-RU" w:eastAsia="en-US" w:bidi="ar-SA"/>
      </w:rPr>
    </w:lvl>
  </w:abstractNum>
  <w:abstractNum w:abstractNumId="172" w15:restartNumberingAfterBreak="0">
    <w:nsid w:val="5D9A17CA"/>
    <w:multiLevelType w:val="hybridMultilevel"/>
    <w:tmpl w:val="B51EDC88"/>
    <w:lvl w:ilvl="0" w:tplc="DF9CFFAC">
      <w:numFmt w:val="bullet"/>
      <w:lvlText w:val="-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2A9472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856C056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16F64D08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BFD038D6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CDC496CE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074A1D6E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82347F46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2632B1F4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173" w15:restartNumberingAfterBreak="0">
    <w:nsid w:val="5E1F2679"/>
    <w:multiLevelType w:val="hybridMultilevel"/>
    <w:tmpl w:val="35161E72"/>
    <w:lvl w:ilvl="0" w:tplc="6356579A">
      <w:numFmt w:val="bullet"/>
      <w:lvlText w:val="-"/>
      <w:lvlJc w:val="left"/>
      <w:pPr>
        <w:ind w:left="682" w:hanging="17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88C2CFA">
      <w:numFmt w:val="bullet"/>
      <w:lvlText w:val="•"/>
      <w:lvlJc w:val="left"/>
      <w:pPr>
        <w:ind w:left="1656" w:hanging="171"/>
      </w:pPr>
      <w:rPr>
        <w:rFonts w:hint="default"/>
        <w:lang w:val="ru-RU" w:eastAsia="en-US" w:bidi="ar-SA"/>
      </w:rPr>
    </w:lvl>
    <w:lvl w:ilvl="2" w:tplc="FE70C65C">
      <w:numFmt w:val="bullet"/>
      <w:lvlText w:val="•"/>
      <w:lvlJc w:val="left"/>
      <w:pPr>
        <w:ind w:left="2633" w:hanging="171"/>
      </w:pPr>
      <w:rPr>
        <w:rFonts w:hint="default"/>
        <w:lang w:val="ru-RU" w:eastAsia="en-US" w:bidi="ar-SA"/>
      </w:rPr>
    </w:lvl>
    <w:lvl w:ilvl="3" w:tplc="669AA54E">
      <w:numFmt w:val="bullet"/>
      <w:lvlText w:val="•"/>
      <w:lvlJc w:val="left"/>
      <w:pPr>
        <w:ind w:left="3609" w:hanging="171"/>
      </w:pPr>
      <w:rPr>
        <w:rFonts w:hint="default"/>
        <w:lang w:val="ru-RU" w:eastAsia="en-US" w:bidi="ar-SA"/>
      </w:rPr>
    </w:lvl>
    <w:lvl w:ilvl="4" w:tplc="0942ABBE">
      <w:numFmt w:val="bullet"/>
      <w:lvlText w:val="•"/>
      <w:lvlJc w:val="left"/>
      <w:pPr>
        <w:ind w:left="4586" w:hanging="171"/>
      </w:pPr>
      <w:rPr>
        <w:rFonts w:hint="default"/>
        <w:lang w:val="ru-RU" w:eastAsia="en-US" w:bidi="ar-SA"/>
      </w:rPr>
    </w:lvl>
    <w:lvl w:ilvl="5" w:tplc="2B6A0046">
      <w:numFmt w:val="bullet"/>
      <w:lvlText w:val="•"/>
      <w:lvlJc w:val="left"/>
      <w:pPr>
        <w:ind w:left="5563" w:hanging="171"/>
      </w:pPr>
      <w:rPr>
        <w:rFonts w:hint="default"/>
        <w:lang w:val="ru-RU" w:eastAsia="en-US" w:bidi="ar-SA"/>
      </w:rPr>
    </w:lvl>
    <w:lvl w:ilvl="6" w:tplc="E2F20264">
      <w:numFmt w:val="bullet"/>
      <w:lvlText w:val="•"/>
      <w:lvlJc w:val="left"/>
      <w:pPr>
        <w:ind w:left="6539" w:hanging="171"/>
      </w:pPr>
      <w:rPr>
        <w:rFonts w:hint="default"/>
        <w:lang w:val="ru-RU" w:eastAsia="en-US" w:bidi="ar-SA"/>
      </w:rPr>
    </w:lvl>
    <w:lvl w:ilvl="7" w:tplc="17B86D78">
      <w:numFmt w:val="bullet"/>
      <w:lvlText w:val="•"/>
      <w:lvlJc w:val="left"/>
      <w:pPr>
        <w:ind w:left="7516" w:hanging="171"/>
      </w:pPr>
      <w:rPr>
        <w:rFonts w:hint="default"/>
        <w:lang w:val="ru-RU" w:eastAsia="en-US" w:bidi="ar-SA"/>
      </w:rPr>
    </w:lvl>
    <w:lvl w:ilvl="8" w:tplc="EEA84324">
      <w:numFmt w:val="bullet"/>
      <w:lvlText w:val="•"/>
      <w:lvlJc w:val="left"/>
      <w:pPr>
        <w:ind w:left="8493" w:hanging="171"/>
      </w:pPr>
      <w:rPr>
        <w:rFonts w:hint="default"/>
        <w:lang w:val="ru-RU" w:eastAsia="en-US" w:bidi="ar-SA"/>
      </w:rPr>
    </w:lvl>
  </w:abstractNum>
  <w:abstractNum w:abstractNumId="174" w15:restartNumberingAfterBreak="0">
    <w:nsid w:val="5E4703F5"/>
    <w:multiLevelType w:val="hybridMultilevel"/>
    <w:tmpl w:val="1D942F06"/>
    <w:lvl w:ilvl="0" w:tplc="86562192">
      <w:numFmt w:val="bullet"/>
      <w:lvlText w:val="-"/>
      <w:lvlJc w:val="left"/>
      <w:pPr>
        <w:ind w:left="68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409740">
      <w:numFmt w:val="bullet"/>
      <w:lvlText w:val="•"/>
      <w:lvlJc w:val="left"/>
      <w:pPr>
        <w:ind w:left="1656" w:hanging="178"/>
      </w:pPr>
      <w:rPr>
        <w:rFonts w:hint="default"/>
        <w:lang w:val="ru-RU" w:eastAsia="en-US" w:bidi="ar-SA"/>
      </w:rPr>
    </w:lvl>
    <w:lvl w:ilvl="2" w:tplc="1196FF90">
      <w:numFmt w:val="bullet"/>
      <w:lvlText w:val="•"/>
      <w:lvlJc w:val="left"/>
      <w:pPr>
        <w:ind w:left="2633" w:hanging="178"/>
      </w:pPr>
      <w:rPr>
        <w:rFonts w:hint="default"/>
        <w:lang w:val="ru-RU" w:eastAsia="en-US" w:bidi="ar-SA"/>
      </w:rPr>
    </w:lvl>
    <w:lvl w:ilvl="3" w:tplc="BF3E61C6">
      <w:numFmt w:val="bullet"/>
      <w:lvlText w:val="•"/>
      <w:lvlJc w:val="left"/>
      <w:pPr>
        <w:ind w:left="3609" w:hanging="178"/>
      </w:pPr>
      <w:rPr>
        <w:rFonts w:hint="default"/>
        <w:lang w:val="ru-RU" w:eastAsia="en-US" w:bidi="ar-SA"/>
      </w:rPr>
    </w:lvl>
    <w:lvl w:ilvl="4" w:tplc="5E60E884">
      <w:numFmt w:val="bullet"/>
      <w:lvlText w:val="•"/>
      <w:lvlJc w:val="left"/>
      <w:pPr>
        <w:ind w:left="4586" w:hanging="178"/>
      </w:pPr>
      <w:rPr>
        <w:rFonts w:hint="default"/>
        <w:lang w:val="ru-RU" w:eastAsia="en-US" w:bidi="ar-SA"/>
      </w:rPr>
    </w:lvl>
    <w:lvl w:ilvl="5" w:tplc="8DA8CCD8">
      <w:numFmt w:val="bullet"/>
      <w:lvlText w:val="•"/>
      <w:lvlJc w:val="left"/>
      <w:pPr>
        <w:ind w:left="5563" w:hanging="178"/>
      </w:pPr>
      <w:rPr>
        <w:rFonts w:hint="default"/>
        <w:lang w:val="ru-RU" w:eastAsia="en-US" w:bidi="ar-SA"/>
      </w:rPr>
    </w:lvl>
    <w:lvl w:ilvl="6" w:tplc="0868DE8A">
      <w:numFmt w:val="bullet"/>
      <w:lvlText w:val="•"/>
      <w:lvlJc w:val="left"/>
      <w:pPr>
        <w:ind w:left="6539" w:hanging="178"/>
      </w:pPr>
      <w:rPr>
        <w:rFonts w:hint="default"/>
        <w:lang w:val="ru-RU" w:eastAsia="en-US" w:bidi="ar-SA"/>
      </w:rPr>
    </w:lvl>
    <w:lvl w:ilvl="7" w:tplc="F69EB3D2">
      <w:numFmt w:val="bullet"/>
      <w:lvlText w:val="•"/>
      <w:lvlJc w:val="left"/>
      <w:pPr>
        <w:ind w:left="7516" w:hanging="178"/>
      </w:pPr>
      <w:rPr>
        <w:rFonts w:hint="default"/>
        <w:lang w:val="ru-RU" w:eastAsia="en-US" w:bidi="ar-SA"/>
      </w:rPr>
    </w:lvl>
    <w:lvl w:ilvl="8" w:tplc="10280AEA">
      <w:numFmt w:val="bullet"/>
      <w:lvlText w:val="•"/>
      <w:lvlJc w:val="left"/>
      <w:pPr>
        <w:ind w:left="8493" w:hanging="178"/>
      </w:pPr>
      <w:rPr>
        <w:rFonts w:hint="default"/>
        <w:lang w:val="ru-RU" w:eastAsia="en-US" w:bidi="ar-SA"/>
      </w:rPr>
    </w:lvl>
  </w:abstractNum>
  <w:abstractNum w:abstractNumId="175" w15:restartNumberingAfterBreak="0">
    <w:nsid w:val="5E756672"/>
    <w:multiLevelType w:val="hybridMultilevel"/>
    <w:tmpl w:val="CAA813FE"/>
    <w:lvl w:ilvl="0" w:tplc="601EC6D4">
      <w:start w:val="1"/>
      <w:numFmt w:val="decimal"/>
      <w:lvlText w:val="%1"/>
      <w:lvlJc w:val="left"/>
      <w:pPr>
        <w:ind w:left="682" w:hanging="23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u w:val="thick" w:color="000000"/>
        <w:lang w:val="ru-RU" w:eastAsia="en-US" w:bidi="ar-SA"/>
      </w:rPr>
    </w:lvl>
    <w:lvl w:ilvl="1" w:tplc="67E057EE">
      <w:numFmt w:val="bullet"/>
      <w:lvlText w:val="•"/>
      <w:lvlJc w:val="left"/>
      <w:pPr>
        <w:ind w:left="1642" w:hanging="230"/>
      </w:pPr>
      <w:rPr>
        <w:rFonts w:hint="default"/>
        <w:lang w:val="ru-RU" w:eastAsia="en-US" w:bidi="ar-SA"/>
      </w:rPr>
    </w:lvl>
    <w:lvl w:ilvl="2" w:tplc="B4D00162">
      <w:numFmt w:val="bullet"/>
      <w:lvlText w:val="•"/>
      <w:lvlJc w:val="left"/>
      <w:pPr>
        <w:ind w:left="2605" w:hanging="230"/>
      </w:pPr>
      <w:rPr>
        <w:rFonts w:hint="default"/>
        <w:lang w:val="ru-RU" w:eastAsia="en-US" w:bidi="ar-SA"/>
      </w:rPr>
    </w:lvl>
    <w:lvl w:ilvl="3" w:tplc="5030983C">
      <w:numFmt w:val="bullet"/>
      <w:lvlText w:val="•"/>
      <w:lvlJc w:val="left"/>
      <w:pPr>
        <w:ind w:left="3567" w:hanging="230"/>
      </w:pPr>
      <w:rPr>
        <w:rFonts w:hint="default"/>
        <w:lang w:val="ru-RU" w:eastAsia="en-US" w:bidi="ar-SA"/>
      </w:rPr>
    </w:lvl>
    <w:lvl w:ilvl="4" w:tplc="E3861270">
      <w:numFmt w:val="bullet"/>
      <w:lvlText w:val="•"/>
      <w:lvlJc w:val="left"/>
      <w:pPr>
        <w:ind w:left="4530" w:hanging="230"/>
      </w:pPr>
      <w:rPr>
        <w:rFonts w:hint="default"/>
        <w:lang w:val="ru-RU" w:eastAsia="en-US" w:bidi="ar-SA"/>
      </w:rPr>
    </w:lvl>
    <w:lvl w:ilvl="5" w:tplc="95E4BCD8">
      <w:numFmt w:val="bullet"/>
      <w:lvlText w:val="•"/>
      <w:lvlJc w:val="left"/>
      <w:pPr>
        <w:ind w:left="5493" w:hanging="230"/>
      </w:pPr>
      <w:rPr>
        <w:rFonts w:hint="default"/>
        <w:lang w:val="ru-RU" w:eastAsia="en-US" w:bidi="ar-SA"/>
      </w:rPr>
    </w:lvl>
    <w:lvl w:ilvl="6" w:tplc="43CA0DF4">
      <w:numFmt w:val="bullet"/>
      <w:lvlText w:val="•"/>
      <w:lvlJc w:val="left"/>
      <w:pPr>
        <w:ind w:left="6455" w:hanging="230"/>
      </w:pPr>
      <w:rPr>
        <w:rFonts w:hint="default"/>
        <w:lang w:val="ru-RU" w:eastAsia="en-US" w:bidi="ar-SA"/>
      </w:rPr>
    </w:lvl>
    <w:lvl w:ilvl="7" w:tplc="9D3CB3A6">
      <w:numFmt w:val="bullet"/>
      <w:lvlText w:val="•"/>
      <w:lvlJc w:val="left"/>
      <w:pPr>
        <w:ind w:left="7418" w:hanging="230"/>
      </w:pPr>
      <w:rPr>
        <w:rFonts w:hint="default"/>
        <w:lang w:val="ru-RU" w:eastAsia="en-US" w:bidi="ar-SA"/>
      </w:rPr>
    </w:lvl>
    <w:lvl w:ilvl="8" w:tplc="81D66608">
      <w:numFmt w:val="bullet"/>
      <w:lvlText w:val="•"/>
      <w:lvlJc w:val="left"/>
      <w:pPr>
        <w:ind w:left="8381" w:hanging="230"/>
      </w:pPr>
      <w:rPr>
        <w:rFonts w:hint="default"/>
        <w:lang w:val="ru-RU" w:eastAsia="en-US" w:bidi="ar-SA"/>
      </w:rPr>
    </w:lvl>
  </w:abstractNum>
  <w:abstractNum w:abstractNumId="176" w15:restartNumberingAfterBreak="0">
    <w:nsid w:val="5EEE0E5D"/>
    <w:multiLevelType w:val="hybridMultilevel"/>
    <w:tmpl w:val="880233BC"/>
    <w:lvl w:ilvl="0" w:tplc="20048DEC">
      <w:start w:val="1"/>
      <w:numFmt w:val="decimal"/>
      <w:lvlText w:val="%1)"/>
      <w:lvlJc w:val="left"/>
      <w:pPr>
        <w:ind w:left="682" w:hanging="4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DEF9DA">
      <w:numFmt w:val="bullet"/>
      <w:lvlText w:val="•"/>
      <w:lvlJc w:val="left"/>
      <w:pPr>
        <w:ind w:left="1656" w:hanging="470"/>
      </w:pPr>
      <w:rPr>
        <w:rFonts w:hint="default"/>
        <w:lang w:val="ru-RU" w:eastAsia="en-US" w:bidi="ar-SA"/>
      </w:rPr>
    </w:lvl>
    <w:lvl w:ilvl="2" w:tplc="C8D045E2">
      <w:numFmt w:val="bullet"/>
      <w:lvlText w:val="•"/>
      <w:lvlJc w:val="left"/>
      <w:pPr>
        <w:ind w:left="2633" w:hanging="470"/>
      </w:pPr>
      <w:rPr>
        <w:rFonts w:hint="default"/>
        <w:lang w:val="ru-RU" w:eastAsia="en-US" w:bidi="ar-SA"/>
      </w:rPr>
    </w:lvl>
    <w:lvl w:ilvl="3" w:tplc="5E4E747E">
      <w:numFmt w:val="bullet"/>
      <w:lvlText w:val="•"/>
      <w:lvlJc w:val="left"/>
      <w:pPr>
        <w:ind w:left="3609" w:hanging="470"/>
      </w:pPr>
      <w:rPr>
        <w:rFonts w:hint="default"/>
        <w:lang w:val="ru-RU" w:eastAsia="en-US" w:bidi="ar-SA"/>
      </w:rPr>
    </w:lvl>
    <w:lvl w:ilvl="4" w:tplc="69B2452C">
      <w:numFmt w:val="bullet"/>
      <w:lvlText w:val="•"/>
      <w:lvlJc w:val="left"/>
      <w:pPr>
        <w:ind w:left="4586" w:hanging="470"/>
      </w:pPr>
      <w:rPr>
        <w:rFonts w:hint="default"/>
        <w:lang w:val="ru-RU" w:eastAsia="en-US" w:bidi="ar-SA"/>
      </w:rPr>
    </w:lvl>
    <w:lvl w:ilvl="5" w:tplc="107CCF30">
      <w:numFmt w:val="bullet"/>
      <w:lvlText w:val="•"/>
      <w:lvlJc w:val="left"/>
      <w:pPr>
        <w:ind w:left="5563" w:hanging="470"/>
      </w:pPr>
      <w:rPr>
        <w:rFonts w:hint="default"/>
        <w:lang w:val="ru-RU" w:eastAsia="en-US" w:bidi="ar-SA"/>
      </w:rPr>
    </w:lvl>
    <w:lvl w:ilvl="6" w:tplc="EED4C66A">
      <w:numFmt w:val="bullet"/>
      <w:lvlText w:val="•"/>
      <w:lvlJc w:val="left"/>
      <w:pPr>
        <w:ind w:left="6539" w:hanging="470"/>
      </w:pPr>
      <w:rPr>
        <w:rFonts w:hint="default"/>
        <w:lang w:val="ru-RU" w:eastAsia="en-US" w:bidi="ar-SA"/>
      </w:rPr>
    </w:lvl>
    <w:lvl w:ilvl="7" w:tplc="4468BDB8">
      <w:numFmt w:val="bullet"/>
      <w:lvlText w:val="•"/>
      <w:lvlJc w:val="left"/>
      <w:pPr>
        <w:ind w:left="7516" w:hanging="470"/>
      </w:pPr>
      <w:rPr>
        <w:rFonts w:hint="default"/>
        <w:lang w:val="ru-RU" w:eastAsia="en-US" w:bidi="ar-SA"/>
      </w:rPr>
    </w:lvl>
    <w:lvl w:ilvl="8" w:tplc="C63C9BC6">
      <w:numFmt w:val="bullet"/>
      <w:lvlText w:val="•"/>
      <w:lvlJc w:val="left"/>
      <w:pPr>
        <w:ind w:left="8493" w:hanging="470"/>
      </w:pPr>
      <w:rPr>
        <w:rFonts w:hint="default"/>
        <w:lang w:val="ru-RU" w:eastAsia="en-US" w:bidi="ar-SA"/>
      </w:rPr>
    </w:lvl>
  </w:abstractNum>
  <w:abstractNum w:abstractNumId="177" w15:restartNumberingAfterBreak="0">
    <w:nsid w:val="5F6D28B1"/>
    <w:multiLevelType w:val="hybridMultilevel"/>
    <w:tmpl w:val="7E621C14"/>
    <w:lvl w:ilvl="0" w:tplc="78002EEC">
      <w:start w:val="1"/>
      <w:numFmt w:val="decimal"/>
      <w:lvlText w:val="%1."/>
      <w:lvlJc w:val="left"/>
      <w:pPr>
        <w:ind w:left="682" w:hanging="37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B343D0A">
      <w:numFmt w:val="bullet"/>
      <w:lvlText w:val="•"/>
      <w:lvlJc w:val="left"/>
      <w:pPr>
        <w:ind w:left="1656" w:hanging="372"/>
      </w:pPr>
      <w:rPr>
        <w:rFonts w:hint="default"/>
        <w:lang w:val="ru-RU" w:eastAsia="en-US" w:bidi="ar-SA"/>
      </w:rPr>
    </w:lvl>
    <w:lvl w:ilvl="2" w:tplc="022C8FE2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4650DC9A">
      <w:numFmt w:val="bullet"/>
      <w:lvlText w:val="•"/>
      <w:lvlJc w:val="left"/>
      <w:pPr>
        <w:ind w:left="3609" w:hanging="372"/>
      </w:pPr>
      <w:rPr>
        <w:rFonts w:hint="default"/>
        <w:lang w:val="ru-RU" w:eastAsia="en-US" w:bidi="ar-SA"/>
      </w:rPr>
    </w:lvl>
    <w:lvl w:ilvl="4" w:tplc="81400DFC">
      <w:numFmt w:val="bullet"/>
      <w:lvlText w:val="•"/>
      <w:lvlJc w:val="left"/>
      <w:pPr>
        <w:ind w:left="4586" w:hanging="372"/>
      </w:pPr>
      <w:rPr>
        <w:rFonts w:hint="default"/>
        <w:lang w:val="ru-RU" w:eastAsia="en-US" w:bidi="ar-SA"/>
      </w:rPr>
    </w:lvl>
    <w:lvl w:ilvl="5" w:tplc="CADCD8E4">
      <w:numFmt w:val="bullet"/>
      <w:lvlText w:val="•"/>
      <w:lvlJc w:val="left"/>
      <w:pPr>
        <w:ind w:left="5563" w:hanging="372"/>
      </w:pPr>
      <w:rPr>
        <w:rFonts w:hint="default"/>
        <w:lang w:val="ru-RU" w:eastAsia="en-US" w:bidi="ar-SA"/>
      </w:rPr>
    </w:lvl>
    <w:lvl w:ilvl="6" w:tplc="37FE5D74">
      <w:numFmt w:val="bullet"/>
      <w:lvlText w:val="•"/>
      <w:lvlJc w:val="left"/>
      <w:pPr>
        <w:ind w:left="6539" w:hanging="372"/>
      </w:pPr>
      <w:rPr>
        <w:rFonts w:hint="default"/>
        <w:lang w:val="ru-RU" w:eastAsia="en-US" w:bidi="ar-SA"/>
      </w:rPr>
    </w:lvl>
    <w:lvl w:ilvl="7" w:tplc="A9C09ABC">
      <w:numFmt w:val="bullet"/>
      <w:lvlText w:val="•"/>
      <w:lvlJc w:val="left"/>
      <w:pPr>
        <w:ind w:left="7516" w:hanging="372"/>
      </w:pPr>
      <w:rPr>
        <w:rFonts w:hint="default"/>
        <w:lang w:val="ru-RU" w:eastAsia="en-US" w:bidi="ar-SA"/>
      </w:rPr>
    </w:lvl>
    <w:lvl w:ilvl="8" w:tplc="9F0E4E56">
      <w:numFmt w:val="bullet"/>
      <w:lvlText w:val="•"/>
      <w:lvlJc w:val="left"/>
      <w:pPr>
        <w:ind w:left="8493" w:hanging="372"/>
      </w:pPr>
      <w:rPr>
        <w:rFonts w:hint="default"/>
        <w:lang w:val="ru-RU" w:eastAsia="en-US" w:bidi="ar-SA"/>
      </w:rPr>
    </w:lvl>
  </w:abstractNum>
  <w:abstractNum w:abstractNumId="178" w15:restartNumberingAfterBreak="0">
    <w:nsid w:val="5FD41B1D"/>
    <w:multiLevelType w:val="hybridMultilevel"/>
    <w:tmpl w:val="AD82BF0C"/>
    <w:lvl w:ilvl="0" w:tplc="D79C270A">
      <w:numFmt w:val="bullet"/>
      <w:lvlText w:val="-"/>
      <w:lvlJc w:val="left"/>
      <w:pPr>
        <w:ind w:left="68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68B82A">
      <w:numFmt w:val="bullet"/>
      <w:lvlText w:val="•"/>
      <w:lvlJc w:val="left"/>
      <w:pPr>
        <w:ind w:left="1656" w:hanging="358"/>
      </w:pPr>
      <w:rPr>
        <w:rFonts w:hint="default"/>
        <w:lang w:val="ru-RU" w:eastAsia="en-US" w:bidi="ar-SA"/>
      </w:rPr>
    </w:lvl>
    <w:lvl w:ilvl="2" w:tplc="A39E5E52">
      <w:numFmt w:val="bullet"/>
      <w:lvlText w:val="•"/>
      <w:lvlJc w:val="left"/>
      <w:pPr>
        <w:ind w:left="2633" w:hanging="358"/>
      </w:pPr>
      <w:rPr>
        <w:rFonts w:hint="default"/>
        <w:lang w:val="ru-RU" w:eastAsia="en-US" w:bidi="ar-SA"/>
      </w:rPr>
    </w:lvl>
    <w:lvl w:ilvl="3" w:tplc="F2BA7DCA">
      <w:numFmt w:val="bullet"/>
      <w:lvlText w:val="•"/>
      <w:lvlJc w:val="left"/>
      <w:pPr>
        <w:ind w:left="3609" w:hanging="358"/>
      </w:pPr>
      <w:rPr>
        <w:rFonts w:hint="default"/>
        <w:lang w:val="ru-RU" w:eastAsia="en-US" w:bidi="ar-SA"/>
      </w:rPr>
    </w:lvl>
    <w:lvl w:ilvl="4" w:tplc="269A2BD8">
      <w:numFmt w:val="bullet"/>
      <w:lvlText w:val="•"/>
      <w:lvlJc w:val="left"/>
      <w:pPr>
        <w:ind w:left="4586" w:hanging="358"/>
      </w:pPr>
      <w:rPr>
        <w:rFonts w:hint="default"/>
        <w:lang w:val="ru-RU" w:eastAsia="en-US" w:bidi="ar-SA"/>
      </w:rPr>
    </w:lvl>
    <w:lvl w:ilvl="5" w:tplc="859638E2">
      <w:numFmt w:val="bullet"/>
      <w:lvlText w:val="•"/>
      <w:lvlJc w:val="left"/>
      <w:pPr>
        <w:ind w:left="5563" w:hanging="358"/>
      </w:pPr>
      <w:rPr>
        <w:rFonts w:hint="default"/>
        <w:lang w:val="ru-RU" w:eastAsia="en-US" w:bidi="ar-SA"/>
      </w:rPr>
    </w:lvl>
    <w:lvl w:ilvl="6" w:tplc="9BC8CE34">
      <w:numFmt w:val="bullet"/>
      <w:lvlText w:val="•"/>
      <w:lvlJc w:val="left"/>
      <w:pPr>
        <w:ind w:left="6539" w:hanging="358"/>
      </w:pPr>
      <w:rPr>
        <w:rFonts w:hint="default"/>
        <w:lang w:val="ru-RU" w:eastAsia="en-US" w:bidi="ar-SA"/>
      </w:rPr>
    </w:lvl>
    <w:lvl w:ilvl="7" w:tplc="2312C25C">
      <w:numFmt w:val="bullet"/>
      <w:lvlText w:val="•"/>
      <w:lvlJc w:val="left"/>
      <w:pPr>
        <w:ind w:left="7516" w:hanging="358"/>
      </w:pPr>
      <w:rPr>
        <w:rFonts w:hint="default"/>
        <w:lang w:val="ru-RU" w:eastAsia="en-US" w:bidi="ar-SA"/>
      </w:rPr>
    </w:lvl>
    <w:lvl w:ilvl="8" w:tplc="E04454FC">
      <w:numFmt w:val="bullet"/>
      <w:lvlText w:val="•"/>
      <w:lvlJc w:val="left"/>
      <w:pPr>
        <w:ind w:left="8493" w:hanging="358"/>
      </w:pPr>
      <w:rPr>
        <w:rFonts w:hint="default"/>
        <w:lang w:val="ru-RU" w:eastAsia="en-US" w:bidi="ar-SA"/>
      </w:rPr>
    </w:lvl>
  </w:abstractNum>
  <w:abstractNum w:abstractNumId="179" w15:restartNumberingAfterBreak="0">
    <w:nsid w:val="5FF87D1A"/>
    <w:multiLevelType w:val="hybridMultilevel"/>
    <w:tmpl w:val="5A04B206"/>
    <w:lvl w:ilvl="0" w:tplc="4488810A">
      <w:numFmt w:val="bullet"/>
      <w:lvlText w:val="-"/>
      <w:lvlJc w:val="left"/>
      <w:pPr>
        <w:ind w:left="682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8E691C">
      <w:numFmt w:val="bullet"/>
      <w:lvlText w:val="•"/>
      <w:lvlJc w:val="left"/>
      <w:pPr>
        <w:ind w:left="1656" w:hanging="356"/>
      </w:pPr>
      <w:rPr>
        <w:rFonts w:hint="default"/>
        <w:lang w:val="ru-RU" w:eastAsia="en-US" w:bidi="ar-SA"/>
      </w:rPr>
    </w:lvl>
    <w:lvl w:ilvl="2" w:tplc="D2CEAD84">
      <w:numFmt w:val="bullet"/>
      <w:lvlText w:val="•"/>
      <w:lvlJc w:val="left"/>
      <w:pPr>
        <w:ind w:left="2633" w:hanging="356"/>
      </w:pPr>
      <w:rPr>
        <w:rFonts w:hint="default"/>
        <w:lang w:val="ru-RU" w:eastAsia="en-US" w:bidi="ar-SA"/>
      </w:rPr>
    </w:lvl>
    <w:lvl w:ilvl="3" w:tplc="491E68E0">
      <w:numFmt w:val="bullet"/>
      <w:lvlText w:val="•"/>
      <w:lvlJc w:val="left"/>
      <w:pPr>
        <w:ind w:left="3609" w:hanging="356"/>
      </w:pPr>
      <w:rPr>
        <w:rFonts w:hint="default"/>
        <w:lang w:val="ru-RU" w:eastAsia="en-US" w:bidi="ar-SA"/>
      </w:rPr>
    </w:lvl>
    <w:lvl w:ilvl="4" w:tplc="CB0E8EBC">
      <w:numFmt w:val="bullet"/>
      <w:lvlText w:val="•"/>
      <w:lvlJc w:val="left"/>
      <w:pPr>
        <w:ind w:left="4586" w:hanging="356"/>
      </w:pPr>
      <w:rPr>
        <w:rFonts w:hint="default"/>
        <w:lang w:val="ru-RU" w:eastAsia="en-US" w:bidi="ar-SA"/>
      </w:rPr>
    </w:lvl>
    <w:lvl w:ilvl="5" w:tplc="344CBFF2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6" w:tplc="36860E10">
      <w:numFmt w:val="bullet"/>
      <w:lvlText w:val="•"/>
      <w:lvlJc w:val="left"/>
      <w:pPr>
        <w:ind w:left="6539" w:hanging="356"/>
      </w:pPr>
      <w:rPr>
        <w:rFonts w:hint="default"/>
        <w:lang w:val="ru-RU" w:eastAsia="en-US" w:bidi="ar-SA"/>
      </w:rPr>
    </w:lvl>
    <w:lvl w:ilvl="7" w:tplc="0224A09E">
      <w:numFmt w:val="bullet"/>
      <w:lvlText w:val="•"/>
      <w:lvlJc w:val="left"/>
      <w:pPr>
        <w:ind w:left="7516" w:hanging="356"/>
      </w:pPr>
      <w:rPr>
        <w:rFonts w:hint="default"/>
        <w:lang w:val="ru-RU" w:eastAsia="en-US" w:bidi="ar-SA"/>
      </w:rPr>
    </w:lvl>
    <w:lvl w:ilvl="8" w:tplc="706C7B1E">
      <w:numFmt w:val="bullet"/>
      <w:lvlText w:val="•"/>
      <w:lvlJc w:val="left"/>
      <w:pPr>
        <w:ind w:left="8493" w:hanging="356"/>
      </w:pPr>
      <w:rPr>
        <w:rFonts w:hint="default"/>
        <w:lang w:val="ru-RU" w:eastAsia="en-US" w:bidi="ar-SA"/>
      </w:rPr>
    </w:lvl>
  </w:abstractNum>
  <w:abstractNum w:abstractNumId="180" w15:restartNumberingAfterBreak="0">
    <w:nsid w:val="605F65D9"/>
    <w:multiLevelType w:val="hybridMultilevel"/>
    <w:tmpl w:val="0826E268"/>
    <w:lvl w:ilvl="0" w:tplc="2B28187E">
      <w:numFmt w:val="bullet"/>
      <w:lvlText w:val="-"/>
      <w:lvlJc w:val="left"/>
      <w:pPr>
        <w:ind w:left="682" w:hanging="25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60878C8">
      <w:numFmt w:val="bullet"/>
      <w:lvlText w:val="•"/>
      <w:lvlJc w:val="left"/>
      <w:pPr>
        <w:ind w:left="1656" w:hanging="257"/>
      </w:pPr>
      <w:rPr>
        <w:rFonts w:hint="default"/>
        <w:lang w:val="ru-RU" w:eastAsia="en-US" w:bidi="ar-SA"/>
      </w:rPr>
    </w:lvl>
    <w:lvl w:ilvl="2" w:tplc="0B7ABB7C">
      <w:numFmt w:val="bullet"/>
      <w:lvlText w:val="•"/>
      <w:lvlJc w:val="left"/>
      <w:pPr>
        <w:ind w:left="2633" w:hanging="257"/>
      </w:pPr>
      <w:rPr>
        <w:rFonts w:hint="default"/>
        <w:lang w:val="ru-RU" w:eastAsia="en-US" w:bidi="ar-SA"/>
      </w:rPr>
    </w:lvl>
    <w:lvl w:ilvl="3" w:tplc="0F72F8FC">
      <w:numFmt w:val="bullet"/>
      <w:lvlText w:val="•"/>
      <w:lvlJc w:val="left"/>
      <w:pPr>
        <w:ind w:left="3609" w:hanging="257"/>
      </w:pPr>
      <w:rPr>
        <w:rFonts w:hint="default"/>
        <w:lang w:val="ru-RU" w:eastAsia="en-US" w:bidi="ar-SA"/>
      </w:rPr>
    </w:lvl>
    <w:lvl w:ilvl="4" w:tplc="7B90C69C">
      <w:numFmt w:val="bullet"/>
      <w:lvlText w:val="•"/>
      <w:lvlJc w:val="left"/>
      <w:pPr>
        <w:ind w:left="4586" w:hanging="257"/>
      </w:pPr>
      <w:rPr>
        <w:rFonts w:hint="default"/>
        <w:lang w:val="ru-RU" w:eastAsia="en-US" w:bidi="ar-SA"/>
      </w:rPr>
    </w:lvl>
    <w:lvl w:ilvl="5" w:tplc="C2C22EA6">
      <w:numFmt w:val="bullet"/>
      <w:lvlText w:val="•"/>
      <w:lvlJc w:val="left"/>
      <w:pPr>
        <w:ind w:left="5563" w:hanging="257"/>
      </w:pPr>
      <w:rPr>
        <w:rFonts w:hint="default"/>
        <w:lang w:val="ru-RU" w:eastAsia="en-US" w:bidi="ar-SA"/>
      </w:rPr>
    </w:lvl>
    <w:lvl w:ilvl="6" w:tplc="F384BB2E">
      <w:numFmt w:val="bullet"/>
      <w:lvlText w:val="•"/>
      <w:lvlJc w:val="left"/>
      <w:pPr>
        <w:ind w:left="6539" w:hanging="257"/>
      </w:pPr>
      <w:rPr>
        <w:rFonts w:hint="default"/>
        <w:lang w:val="ru-RU" w:eastAsia="en-US" w:bidi="ar-SA"/>
      </w:rPr>
    </w:lvl>
    <w:lvl w:ilvl="7" w:tplc="43323364">
      <w:numFmt w:val="bullet"/>
      <w:lvlText w:val="•"/>
      <w:lvlJc w:val="left"/>
      <w:pPr>
        <w:ind w:left="7516" w:hanging="257"/>
      </w:pPr>
      <w:rPr>
        <w:rFonts w:hint="default"/>
        <w:lang w:val="ru-RU" w:eastAsia="en-US" w:bidi="ar-SA"/>
      </w:rPr>
    </w:lvl>
    <w:lvl w:ilvl="8" w:tplc="080877F4">
      <w:numFmt w:val="bullet"/>
      <w:lvlText w:val="•"/>
      <w:lvlJc w:val="left"/>
      <w:pPr>
        <w:ind w:left="8493" w:hanging="257"/>
      </w:pPr>
      <w:rPr>
        <w:rFonts w:hint="default"/>
        <w:lang w:val="ru-RU" w:eastAsia="en-US" w:bidi="ar-SA"/>
      </w:rPr>
    </w:lvl>
  </w:abstractNum>
  <w:abstractNum w:abstractNumId="181" w15:restartNumberingAfterBreak="0">
    <w:nsid w:val="61710233"/>
    <w:multiLevelType w:val="hybridMultilevel"/>
    <w:tmpl w:val="F7CCD3C6"/>
    <w:lvl w:ilvl="0" w:tplc="13D42E38">
      <w:numFmt w:val="bullet"/>
      <w:lvlText w:val="-"/>
      <w:lvlJc w:val="left"/>
      <w:pPr>
        <w:ind w:left="682" w:hanging="17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CAEE002">
      <w:numFmt w:val="bullet"/>
      <w:lvlText w:val="•"/>
      <w:lvlJc w:val="left"/>
      <w:pPr>
        <w:ind w:left="1656" w:hanging="171"/>
      </w:pPr>
      <w:rPr>
        <w:rFonts w:hint="default"/>
        <w:lang w:val="ru-RU" w:eastAsia="en-US" w:bidi="ar-SA"/>
      </w:rPr>
    </w:lvl>
    <w:lvl w:ilvl="2" w:tplc="355684B2">
      <w:numFmt w:val="bullet"/>
      <w:lvlText w:val="•"/>
      <w:lvlJc w:val="left"/>
      <w:pPr>
        <w:ind w:left="2633" w:hanging="171"/>
      </w:pPr>
      <w:rPr>
        <w:rFonts w:hint="default"/>
        <w:lang w:val="ru-RU" w:eastAsia="en-US" w:bidi="ar-SA"/>
      </w:rPr>
    </w:lvl>
    <w:lvl w:ilvl="3" w:tplc="43FEECC6">
      <w:numFmt w:val="bullet"/>
      <w:lvlText w:val="•"/>
      <w:lvlJc w:val="left"/>
      <w:pPr>
        <w:ind w:left="3609" w:hanging="171"/>
      </w:pPr>
      <w:rPr>
        <w:rFonts w:hint="default"/>
        <w:lang w:val="ru-RU" w:eastAsia="en-US" w:bidi="ar-SA"/>
      </w:rPr>
    </w:lvl>
    <w:lvl w:ilvl="4" w:tplc="28FA5732">
      <w:numFmt w:val="bullet"/>
      <w:lvlText w:val="•"/>
      <w:lvlJc w:val="left"/>
      <w:pPr>
        <w:ind w:left="4586" w:hanging="171"/>
      </w:pPr>
      <w:rPr>
        <w:rFonts w:hint="default"/>
        <w:lang w:val="ru-RU" w:eastAsia="en-US" w:bidi="ar-SA"/>
      </w:rPr>
    </w:lvl>
    <w:lvl w:ilvl="5" w:tplc="938CEF0E">
      <w:numFmt w:val="bullet"/>
      <w:lvlText w:val="•"/>
      <w:lvlJc w:val="left"/>
      <w:pPr>
        <w:ind w:left="5563" w:hanging="171"/>
      </w:pPr>
      <w:rPr>
        <w:rFonts w:hint="default"/>
        <w:lang w:val="ru-RU" w:eastAsia="en-US" w:bidi="ar-SA"/>
      </w:rPr>
    </w:lvl>
    <w:lvl w:ilvl="6" w:tplc="75000BCE">
      <w:numFmt w:val="bullet"/>
      <w:lvlText w:val="•"/>
      <w:lvlJc w:val="left"/>
      <w:pPr>
        <w:ind w:left="6539" w:hanging="171"/>
      </w:pPr>
      <w:rPr>
        <w:rFonts w:hint="default"/>
        <w:lang w:val="ru-RU" w:eastAsia="en-US" w:bidi="ar-SA"/>
      </w:rPr>
    </w:lvl>
    <w:lvl w:ilvl="7" w:tplc="3CC01100">
      <w:numFmt w:val="bullet"/>
      <w:lvlText w:val="•"/>
      <w:lvlJc w:val="left"/>
      <w:pPr>
        <w:ind w:left="7516" w:hanging="171"/>
      </w:pPr>
      <w:rPr>
        <w:rFonts w:hint="default"/>
        <w:lang w:val="ru-RU" w:eastAsia="en-US" w:bidi="ar-SA"/>
      </w:rPr>
    </w:lvl>
    <w:lvl w:ilvl="8" w:tplc="88E68A22">
      <w:numFmt w:val="bullet"/>
      <w:lvlText w:val="•"/>
      <w:lvlJc w:val="left"/>
      <w:pPr>
        <w:ind w:left="8493" w:hanging="171"/>
      </w:pPr>
      <w:rPr>
        <w:rFonts w:hint="default"/>
        <w:lang w:val="ru-RU" w:eastAsia="en-US" w:bidi="ar-SA"/>
      </w:rPr>
    </w:lvl>
  </w:abstractNum>
  <w:abstractNum w:abstractNumId="182" w15:restartNumberingAfterBreak="0">
    <w:nsid w:val="61971CD1"/>
    <w:multiLevelType w:val="hybridMultilevel"/>
    <w:tmpl w:val="6D2EFD1C"/>
    <w:lvl w:ilvl="0" w:tplc="C9985818">
      <w:numFmt w:val="bullet"/>
      <w:lvlText w:val="–"/>
      <w:lvlJc w:val="left"/>
      <w:pPr>
        <w:ind w:left="68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BEDDB4">
      <w:numFmt w:val="bullet"/>
      <w:lvlText w:val="-"/>
      <w:lvlJc w:val="left"/>
      <w:pPr>
        <w:ind w:left="68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7E4714C">
      <w:numFmt w:val="bullet"/>
      <w:lvlText w:val="•"/>
      <w:lvlJc w:val="left"/>
      <w:pPr>
        <w:ind w:left="2633" w:hanging="293"/>
      </w:pPr>
      <w:rPr>
        <w:rFonts w:hint="default"/>
        <w:lang w:val="ru-RU" w:eastAsia="en-US" w:bidi="ar-SA"/>
      </w:rPr>
    </w:lvl>
    <w:lvl w:ilvl="3" w:tplc="0BD2F17E">
      <w:numFmt w:val="bullet"/>
      <w:lvlText w:val="•"/>
      <w:lvlJc w:val="left"/>
      <w:pPr>
        <w:ind w:left="3609" w:hanging="293"/>
      </w:pPr>
      <w:rPr>
        <w:rFonts w:hint="default"/>
        <w:lang w:val="ru-RU" w:eastAsia="en-US" w:bidi="ar-SA"/>
      </w:rPr>
    </w:lvl>
    <w:lvl w:ilvl="4" w:tplc="04BAB632">
      <w:numFmt w:val="bullet"/>
      <w:lvlText w:val="•"/>
      <w:lvlJc w:val="left"/>
      <w:pPr>
        <w:ind w:left="4586" w:hanging="293"/>
      </w:pPr>
      <w:rPr>
        <w:rFonts w:hint="default"/>
        <w:lang w:val="ru-RU" w:eastAsia="en-US" w:bidi="ar-SA"/>
      </w:rPr>
    </w:lvl>
    <w:lvl w:ilvl="5" w:tplc="2892C380">
      <w:numFmt w:val="bullet"/>
      <w:lvlText w:val="•"/>
      <w:lvlJc w:val="left"/>
      <w:pPr>
        <w:ind w:left="5563" w:hanging="293"/>
      </w:pPr>
      <w:rPr>
        <w:rFonts w:hint="default"/>
        <w:lang w:val="ru-RU" w:eastAsia="en-US" w:bidi="ar-SA"/>
      </w:rPr>
    </w:lvl>
    <w:lvl w:ilvl="6" w:tplc="BD342026">
      <w:numFmt w:val="bullet"/>
      <w:lvlText w:val="•"/>
      <w:lvlJc w:val="left"/>
      <w:pPr>
        <w:ind w:left="6539" w:hanging="293"/>
      </w:pPr>
      <w:rPr>
        <w:rFonts w:hint="default"/>
        <w:lang w:val="ru-RU" w:eastAsia="en-US" w:bidi="ar-SA"/>
      </w:rPr>
    </w:lvl>
    <w:lvl w:ilvl="7" w:tplc="94D644E8">
      <w:numFmt w:val="bullet"/>
      <w:lvlText w:val="•"/>
      <w:lvlJc w:val="left"/>
      <w:pPr>
        <w:ind w:left="7516" w:hanging="293"/>
      </w:pPr>
      <w:rPr>
        <w:rFonts w:hint="default"/>
        <w:lang w:val="ru-RU" w:eastAsia="en-US" w:bidi="ar-SA"/>
      </w:rPr>
    </w:lvl>
    <w:lvl w:ilvl="8" w:tplc="C5EC9ADC">
      <w:numFmt w:val="bullet"/>
      <w:lvlText w:val="•"/>
      <w:lvlJc w:val="left"/>
      <w:pPr>
        <w:ind w:left="8493" w:hanging="293"/>
      </w:pPr>
      <w:rPr>
        <w:rFonts w:hint="default"/>
        <w:lang w:val="ru-RU" w:eastAsia="en-US" w:bidi="ar-SA"/>
      </w:rPr>
    </w:lvl>
  </w:abstractNum>
  <w:abstractNum w:abstractNumId="183" w15:restartNumberingAfterBreak="0">
    <w:nsid w:val="62D8436D"/>
    <w:multiLevelType w:val="hybridMultilevel"/>
    <w:tmpl w:val="F24C029C"/>
    <w:lvl w:ilvl="0" w:tplc="994EDC76">
      <w:numFmt w:val="bullet"/>
      <w:lvlText w:val="-"/>
      <w:lvlJc w:val="left"/>
      <w:pPr>
        <w:ind w:left="107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443A0">
      <w:numFmt w:val="bullet"/>
      <w:lvlText w:val="•"/>
      <w:lvlJc w:val="left"/>
      <w:pPr>
        <w:ind w:left="777" w:hanging="452"/>
      </w:pPr>
      <w:rPr>
        <w:rFonts w:hint="default"/>
        <w:lang w:val="ru-RU" w:eastAsia="en-US" w:bidi="ar-SA"/>
      </w:rPr>
    </w:lvl>
    <w:lvl w:ilvl="2" w:tplc="DE2CE55C">
      <w:numFmt w:val="bullet"/>
      <w:lvlText w:val="•"/>
      <w:lvlJc w:val="left"/>
      <w:pPr>
        <w:ind w:left="1455" w:hanging="452"/>
      </w:pPr>
      <w:rPr>
        <w:rFonts w:hint="default"/>
        <w:lang w:val="ru-RU" w:eastAsia="en-US" w:bidi="ar-SA"/>
      </w:rPr>
    </w:lvl>
    <w:lvl w:ilvl="3" w:tplc="83F85960">
      <w:numFmt w:val="bullet"/>
      <w:lvlText w:val="•"/>
      <w:lvlJc w:val="left"/>
      <w:pPr>
        <w:ind w:left="2132" w:hanging="452"/>
      </w:pPr>
      <w:rPr>
        <w:rFonts w:hint="default"/>
        <w:lang w:val="ru-RU" w:eastAsia="en-US" w:bidi="ar-SA"/>
      </w:rPr>
    </w:lvl>
    <w:lvl w:ilvl="4" w:tplc="519893A6">
      <w:numFmt w:val="bullet"/>
      <w:lvlText w:val="•"/>
      <w:lvlJc w:val="left"/>
      <w:pPr>
        <w:ind w:left="2810" w:hanging="452"/>
      </w:pPr>
      <w:rPr>
        <w:rFonts w:hint="default"/>
        <w:lang w:val="ru-RU" w:eastAsia="en-US" w:bidi="ar-SA"/>
      </w:rPr>
    </w:lvl>
    <w:lvl w:ilvl="5" w:tplc="C1D21C9A">
      <w:numFmt w:val="bullet"/>
      <w:lvlText w:val="•"/>
      <w:lvlJc w:val="left"/>
      <w:pPr>
        <w:ind w:left="3487" w:hanging="452"/>
      </w:pPr>
      <w:rPr>
        <w:rFonts w:hint="default"/>
        <w:lang w:val="ru-RU" w:eastAsia="en-US" w:bidi="ar-SA"/>
      </w:rPr>
    </w:lvl>
    <w:lvl w:ilvl="6" w:tplc="926CE2A6">
      <w:numFmt w:val="bullet"/>
      <w:lvlText w:val="•"/>
      <w:lvlJc w:val="left"/>
      <w:pPr>
        <w:ind w:left="4165" w:hanging="452"/>
      </w:pPr>
      <w:rPr>
        <w:rFonts w:hint="default"/>
        <w:lang w:val="ru-RU" w:eastAsia="en-US" w:bidi="ar-SA"/>
      </w:rPr>
    </w:lvl>
    <w:lvl w:ilvl="7" w:tplc="832A69B2">
      <w:numFmt w:val="bullet"/>
      <w:lvlText w:val="•"/>
      <w:lvlJc w:val="left"/>
      <w:pPr>
        <w:ind w:left="4842" w:hanging="452"/>
      </w:pPr>
      <w:rPr>
        <w:rFonts w:hint="default"/>
        <w:lang w:val="ru-RU" w:eastAsia="en-US" w:bidi="ar-SA"/>
      </w:rPr>
    </w:lvl>
    <w:lvl w:ilvl="8" w:tplc="4FE6B918">
      <w:numFmt w:val="bullet"/>
      <w:lvlText w:val="•"/>
      <w:lvlJc w:val="left"/>
      <w:pPr>
        <w:ind w:left="5520" w:hanging="452"/>
      </w:pPr>
      <w:rPr>
        <w:rFonts w:hint="default"/>
        <w:lang w:val="ru-RU" w:eastAsia="en-US" w:bidi="ar-SA"/>
      </w:rPr>
    </w:lvl>
  </w:abstractNum>
  <w:abstractNum w:abstractNumId="184" w15:restartNumberingAfterBreak="0">
    <w:nsid w:val="637C4D59"/>
    <w:multiLevelType w:val="hybridMultilevel"/>
    <w:tmpl w:val="2870AFC8"/>
    <w:lvl w:ilvl="0" w:tplc="40C8B83E">
      <w:numFmt w:val="bullet"/>
      <w:lvlText w:val="-"/>
      <w:lvlJc w:val="left"/>
      <w:pPr>
        <w:ind w:left="105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12D82C">
      <w:numFmt w:val="bullet"/>
      <w:lvlText w:val="•"/>
      <w:lvlJc w:val="left"/>
      <w:pPr>
        <w:ind w:left="695" w:hanging="204"/>
      </w:pPr>
      <w:rPr>
        <w:rFonts w:hint="default"/>
        <w:lang w:val="ru-RU" w:eastAsia="en-US" w:bidi="ar-SA"/>
      </w:rPr>
    </w:lvl>
    <w:lvl w:ilvl="2" w:tplc="A75E2FB4">
      <w:numFmt w:val="bullet"/>
      <w:lvlText w:val="•"/>
      <w:lvlJc w:val="left"/>
      <w:pPr>
        <w:ind w:left="1290" w:hanging="204"/>
      </w:pPr>
      <w:rPr>
        <w:rFonts w:hint="default"/>
        <w:lang w:val="ru-RU" w:eastAsia="en-US" w:bidi="ar-SA"/>
      </w:rPr>
    </w:lvl>
    <w:lvl w:ilvl="3" w:tplc="859AC614">
      <w:numFmt w:val="bullet"/>
      <w:lvlText w:val="•"/>
      <w:lvlJc w:val="left"/>
      <w:pPr>
        <w:ind w:left="1885" w:hanging="204"/>
      </w:pPr>
      <w:rPr>
        <w:rFonts w:hint="default"/>
        <w:lang w:val="ru-RU" w:eastAsia="en-US" w:bidi="ar-SA"/>
      </w:rPr>
    </w:lvl>
    <w:lvl w:ilvl="4" w:tplc="942288E4">
      <w:numFmt w:val="bullet"/>
      <w:lvlText w:val="•"/>
      <w:lvlJc w:val="left"/>
      <w:pPr>
        <w:ind w:left="2480" w:hanging="204"/>
      </w:pPr>
      <w:rPr>
        <w:rFonts w:hint="default"/>
        <w:lang w:val="ru-RU" w:eastAsia="en-US" w:bidi="ar-SA"/>
      </w:rPr>
    </w:lvl>
    <w:lvl w:ilvl="5" w:tplc="06DA1956">
      <w:numFmt w:val="bullet"/>
      <w:lvlText w:val="•"/>
      <w:lvlJc w:val="left"/>
      <w:pPr>
        <w:ind w:left="3075" w:hanging="204"/>
      </w:pPr>
      <w:rPr>
        <w:rFonts w:hint="default"/>
        <w:lang w:val="ru-RU" w:eastAsia="en-US" w:bidi="ar-SA"/>
      </w:rPr>
    </w:lvl>
    <w:lvl w:ilvl="6" w:tplc="69A691B0">
      <w:numFmt w:val="bullet"/>
      <w:lvlText w:val="•"/>
      <w:lvlJc w:val="left"/>
      <w:pPr>
        <w:ind w:left="3670" w:hanging="204"/>
      </w:pPr>
      <w:rPr>
        <w:rFonts w:hint="default"/>
        <w:lang w:val="ru-RU" w:eastAsia="en-US" w:bidi="ar-SA"/>
      </w:rPr>
    </w:lvl>
    <w:lvl w:ilvl="7" w:tplc="9102A056">
      <w:numFmt w:val="bullet"/>
      <w:lvlText w:val="•"/>
      <w:lvlJc w:val="left"/>
      <w:pPr>
        <w:ind w:left="4265" w:hanging="204"/>
      </w:pPr>
      <w:rPr>
        <w:rFonts w:hint="default"/>
        <w:lang w:val="ru-RU" w:eastAsia="en-US" w:bidi="ar-SA"/>
      </w:rPr>
    </w:lvl>
    <w:lvl w:ilvl="8" w:tplc="74B22AC2">
      <w:numFmt w:val="bullet"/>
      <w:lvlText w:val="•"/>
      <w:lvlJc w:val="left"/>
      <w:pPr>
        <w:ind w:left="4860" w:hanging="204"/>
      </w:pPr>
      <w:rPr>
        <w:rFonts w:hint="default"/>
        <w:lang w:val="ru-RU" w:eastAsia="en-US" w:bidi="ar-SA"/>
      </w:rPr>
    </w:lvl>
  </w:abstractNum>
  <w:abstractNum w:abstractNumId="185" w15:restartNumberingAfterBreak="0">
    <w:nsid w:val="659304B4"/>
    <w:multiLevelType w:val="hybridMultilevel"/>
    <w:tmpl w:val="2D128522"/>
    <w:lvl w:ilvl="0" w:tplc="CBD2F2F6">
      <w:numFmt w:val="bullet"/>
      <w:lvlText w:val="-"/>
      <w:lvlJc w:val="left"/>
      <w:pPr>
        <w:ind w:left="68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1A2F4D6">
      <w:numFmt w:val="bullet"/>
      <w:lvlText w:val="•"/>
      <w:lvlJc w:val="left"/>
      <w:pPr>
        <w:ind w:left="1656" w:hanging="173"/>
      </w:pPr>
      <w:rPr>
        <w:rFonts w:hint="default"/>
        <w:lang w:val="ru-RU" w:eastAsia="en-US" w:bidi="ar-SA"/>
      </w:rPr>
    </w:lvl>
    <w:lvl w:ilvl="2" w:tplc="6C825818">
      <w:numFmt w:val="bullet"/>
      <w:lvlText w:val="•"/>
      <w:lvlJc w:val="left"/>
      <w:pPr>
        <w:ind w:left="2633" w:hanging="173"/>
      </w:pPr>
      <w:rPr>
        <w:rFonts w:hint="default"/>
        <w:lang w:val="ru-RU" w:eastAsia="en-US" w:bidi="ar-SA"/>
      </w:rPr>
    </w:lvl>
    <w:lvl w:ilvl="3" w:tplc="0D62CAB2">
      <w:numFmt w:val="bullet"/>
      <w:lvlText w:val="•"/>
      <w:lvlJc w:val="left"/>
      <w:pPr>
        <w:ind w:left="3609" w:hanging="173"/>
      </w:pPr>
      <w:rPr>
        <w:rFonts w:hint="default"/>
        <w:lang w:val="ru-RU" w:eastAsia="en-US" w:bidi="ar-SA"/>
      </w:rPr>
    </w:lvl>
    <w:lvl w:ilvl="4" w:tplc="95F6A436">
      <w:numFmt w:val="bullet"/>
      <w:lvlText w:val="•"/>
      <w:lvlJc w:val="left"/>
      <w:pPr>
        <w:ind w:left="4586" w:hanging="173"/>
      </w:pPr>
      <w:rPr>
        <w:rFonts w:hint="default"/>
        <w:lang w:val="ru-RU" w:eastAsia="en-US" w:bidi="ar-SA"/>
      </w:rPr>
    </w:lvl>
    <w:lvl w:ilvl="5" w:tplc="3E24774E">
      <w:numFmt w:val="bullet"/>
      <w:lvlText w:val="•"/>
      <w:lvlJc w:val="left"/>
      <w:pPr>
        <w:ind w:left="5563" w:hanging="173"/>
      </w:pPr>
      <w:rPr>
        <w:rFonts w:hint="default"/>
        <w:lang w:val="ru-RU" w:eastAsia="en-US" w:bidi="ar-SA"/>
      </w:rPr>
    </w:lvl>
    <w:lvl w:ilvl="6" w:tplc="834EE04E">
      <w:numFmt w:val="bullet"/>
      <w:lvlText w:val="•"/>
      <w:lvlJc w:val="left"/>
      <w:pPr>
        <w:ind w:left="6539" w:hanging="173"/>
      </w:pPr>
      <w:rPr>
        <w:rFonts w:hint="default"/>
        <w:lang w:val="ru-RU" w:eastAsia="en-US" w:bidi="ar-SA"/>
      </w:rPr>
    </w:lvl>
    <w:lvl w:ilvl="7" w:tplc="CA6AD49C">
      <w:numFmt w:val="bullet"/>
      <w:lvlText w:val="•"/>
      <w:lvlJc w:val="left"/>
      <w:pPr>
        <w:ind w:left="7516" w:hanging="173"/>
      </w:pPr>
      <w:rPr>
        <w:rFonts w:hint="default"/>
        <w:lang w:val="ru-RU" w:eastAsia="en-US" w:bidi="ar-SA"/>
      </w:rPr>
    </w:lvl>
    <w:lvl w:ilvl="8" w:tplc="E5904564">
      <w:numFmt w:val="bullet"/>
      <w:lvlText w:val="•"/>
      <w:lvlJc w:val="left"/>
      <w:pPr>
        <w:ind w:left="8493" w:hanging="173"/>
      </w:pPr>
      <w:rPr>
        <w:rFonts w:hint="default"/>
        <w:lang w:val="ru-RU" w:eastAsia="en-US" w:bidi="ar-SA"/>
      </w:rPr>
    </w:lvl>
  </w:abstractNum>
  <w:abstractNum w:abstractNumId="186" w15:restartNumberingAfterBreak="0">
    <w:nsid w:val="65DE3D01"/>
    <w:multiLevelType w:val="hybridMultilevel"/>
    <w:tmpl w:val="0854EB7E"/>
    <w:lvl w:ilvl="0" w:tplc="FC864730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F4DC92">
      <w:numFmt w:val="bullet"/>
      <w:lvlText w:val="•"/>
      <w:lvlJc w:val="left"/>
      <w:pPr>
        <w:ind w:left="752" w:hanging="166"/>
      </w:pPr>
      <w:rPr>
        <w:rFonts w:hint="default"/>
        <w:lang w:val="ru-RU" w:eastAsia="en-US" w:bidi="ar-SA"/>
      </w:rPr>
    </w:lvl>
    <w:lvl w:ilvl="2" w:tplc="4BC42EEE">
      <w:numFmt w:val="bullet"/>
      <w:lvlText w:val="•"/>
      <w:lvlJc w:val="left"/>
      <w:pPr>
        <w:ind w:left="1404" w:hanging="166"/>
      </w:pPr>
      <w:rPr>
        <w:rFonts w:hint="default"/>
        <w:lang w:val="ru-RU" w:eastAsia="en-US" w:bidi="ar-SA"/>
      </w:rPr>
    </w:lvl>
    <w:lvl w:ilvl="3" w:tplc="E120162C">
      <w:numFmt w:val="bullet"/>
      <w:lvlText w:val="•"/>
      <w:lvlJc w:val="left"/>
      <w:pPr>
        <w:ind w:left="2056" w:hanging="166"/>
      </w:pPr>
      <w:rPr>
        <w:rFonts w:hint="default"/>
        <w:lang w:val="ru-RU" w:eastAsia="en-US" w:bidi="ar-SA"/>
      </w:rPr>
    </w:lvl>
    <w:lvl w:ilvl="4" w:tplc="D5662072">
      <w:numFmt w:val="bullet"/>
      <w:lvlText w:val="•"/>
      <w:lvlJc w:val="left"/>
      <w:pPr>
        <w:ind w:left="2708" w:hanging="166"/>
      </w:pPr>
      <w:rPr>
        <w:rFonts w:hint="default"/>
        <w:lang w:val="ru-RU" w:eastAsia="en-US" w:bidi="ar-SA"/>
      </w:rPr>
    </w:lvl>
    <w:lvl w:ilvl="5" w:tplc="275EAB1A">
      <w:numFmt w:val="bullet"/>
      <w:lvlText w:val="•"/>
      <w:lvlJc w:val="left"/>
      <w:pPr>
        <w:ind w:left="3360" w:hanging="166"/>
      </w:pPr>
      <w:rPr>
        <w:rFonts w:hint="default"/>
        <w:lang w:val="ru-RU" w:eastAsia="en-US" w:bidi="ar-SA"/>
      </w:rPr>
    </w:lvl>
    <w:lvl w:ilvl="6" w:tplc="A1D28A08">
      <w:numFmt w:val="bullet"/>
      <w:lvlText w:val="•"/>
      <w:lvlJc w:val="left"/>
      <w:pPr>
        <w:ind w:left="4012" w:hanging="166"/>
      </w:pPr>
      <w:rPr>
        <w:rFonts w:hint="default"/>
        <w:lang w:val="ru-RU" w:eastAsia="en-US" w:bidi="ar-SA"/>
      </w:rPr>
    </w:lvl>
    <w:lvl w:ilvl="7" w:tplc="DBB0824A">
      <w:numFmt w:val="bullet"/>
      <w:lvlText w:val="•"/>
      <w:lvlJc w:val="left"/>
      <w:pPr>
        <w:ind w:left="4664" w:hanging="166"/>
      </w:pPr>
      <w:rPr>
        <w:rFonts w:hint="default"/>
        <w:lang w:val="ru-RU" w:eastAsia="en-US" w:bidi="ar-SA"/>
      </w:rPr>
    </w:lvl>
    <w:lvl w:ilvl="8" w:tplc="F342D9AC">
      <w:numFmt w:val="bullet"/>
      <w:lvlText w:val="•"/>
      <w:lvlJc w:val="left"/>
      <w:pPr>
        <w:ind w:left="5316" w:hanging="166"/>
      </w:pPr>
      <w:rPr>
        <w:rFonts w:hint="default"/>
        <w:lang w:val="ru-RU" w:eastAsia="en-US" w:bidi="ar-SA"/>
      </w:rPr>
    </w:lvl>
  </w:abstractNum>
  <w:abstractNum w:abstractNumId="187" w15:restartNumberingAfterBreak="0">
    <w:nsid w:val="66615637"/>
    <w:multiLevelType w:val="hybridMultilevel"/>
    <w:tmpl w:val="6936CD1C"/>
    <w:lvl w:ilvl="0" w:tplc="33466AA8">
      <w:start w:val="1"/>
      <w:numFmt w:val="decimal"/>
      <w:lvlText w:val="%1)"/>
      <w:lvlJc w:val="left"/>
      <w:pPr>
        <w:ind w:left="682" w:hanging="5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C08AB6">
      <w:numFmt w:val="bullet"/>
      <w:lvlText w:val="•"/>
      <w:lvlJc w:val="left"/>
      <w:pPr>
        <w:ind w:left="1656" w:hanging="521"/>
      </w:pPr>
      <w:rPr>
        <w:rFonts w:hint="default"/>
        <w:lang w:val="ru-RU" w:eastAsia="en-US" w:bidi="ar-SA"/>
      </w:rPr>
    </w:lvl>
    <w:lvl w:ilvl="2" w:tplc="04047026">
      <w:numFmt w:val="bullet"/>
      <w:lvlText w:val="•"/>
      <w:lvlJc w:val="left"/>
      <w:pPr>
        <w:ind w:left="2633" w:hanging="521"/>
      </w:pPr>
      <w:rPr>
        <w:rFonts w:hint="default"/>
        <w:lang w:val="ru-RU" w:eastAsia="en-US" w:bidi="ar-SA"/>
      </w:rPr>
    </w:lvl>
    <w:lvl w:ilvl="3" w:tplc="EF6814E2">
      <w:numFmt w:val="bullet"/>
      <w:lvlText w:val="•"/>
      <w:lvlJc w:val="left"/>
      <w:pPr>
        <w:ind w:left="3609" w:hanging="521"/>
      </w:pPr>
      <w:rPr>
        <w:rFonts w:hint="default"/>
        <w:lang w:val="ru-RU" w:eastAsia="en-US" w:bidi="ar-SA"/>
      </w:rPr>
    </w:lvl>
    <w:lvl w:ilvl="4" w:tplc="9D4CE5E0">
      <w:numFmt w:val="bullet"/>
      <w:lvlText w:val="•"/>
      <w:lvlJc w:val="left"/>
      <w:pPr>
        <w:ind w:left="4586" w:hanging="521"/>
      </w:pPr>
      <w:rPr>
        <w:rFonts w:hint="default"/>
        <w:lang w:val="ru-RU" w:eastAsia="en-US" w:bidi="ar-SA"/>
      </w:rPr>
    </w:lvl>
    <w:lvl w:ilvl="5" w:tplc="50A6562C">
      <w:numFmt w:val="bullet"/>
      <w:lvlText w:val="•"/>
      <w:lvlJc w:val="left"/>
      <w:pPr>
        <w:ind w:left="5563" w:hanging="521"/>
      </w:pPr>
      <w:rPr>
        <w:rFonts w:hint="default"/>
        <w:lang w:val="ru-RU" w:eastAsia="en-US" w:bidi="ar-SA"/>
      </w:rPr>
    </w:lvl>
    <w:lvl w:ilvl="6" w:tplc="2F068304">
      <w:numFmt w:val="bullet"/>
      <w:lvlText w:val="•"/>
      <w:lvlJc w:val="left"/>
      <w:pPr>
        <w:ind w:left="6539" w:hanging="521"/>
      </w:pPr>
      <w:rPr>
        <w:rFonts w:hint="default"/>
        <w:lang w:val="ru-RU" w:eastAsia="en-US" w:bidi="ar-SA"/>
      </w:rPr>
    </w:lvl>
    <w:lvl w:ilvl="7" w:tplc="9C7E0B5A">
      <w:numFmt w:val="bullet"/>
      <w:lvlText w:val="•"/>
      <w:lvlJc w:val="left"/>
      <w:pPr>
        <w:ind w:left="7516" w:hanging="521"/>
      </w:pPr>
      <w:rPr>
        <w:rFonts w:hint="default"/>
        <w:lang w:val="ru-RU" w:eastAsia="en-US" w:bidi="ar-SA"/>
      </w:rPr>
    </w:lvl>
    <w:lvl w:ilvl="8" w:tplc="BA1AEA84">
      <w:numFmt w:val="bullet"/>
      <w:lvlText w:val="•"/>
      <w:lvlJc w:val="left"/>
      <w:pPr>
        <w:ind w:left="8493" w:hanging="521"/>
      </w:pPr>
      <w:rPr>
        <w:rFonts w:hint="default"/>
        <w:lang w:val="ru-RU" w:eastAsia="en-US" w:bidi="ar-SA"/>
      </w:rPr>
    </w:lvl>
  </w:abstractNum>
  <w:abstractNum w:abstractNumId="188" w15:restartNumberingAfterBreak="0">
    <w:nsid w:val="666A3218"/>
    <w:multiLevelType w:val="hybridMultilevel"/>
    <w:tmpl w:val="056C7068"/>
    <w:lvl w:ilvl="0" w:tplc="C4488D52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92BE9E">
      <w:numFmt w:val="bullet"/>
      <w:lvlText w:val="•"/>
      <w:lvlJc w:val="left"/>
      <w:pPr>
        <w:ind w:left="628" w:hanging="255"/>
      </w:pPr>
      <w:rPr>
        <w:rFonts w:hint="default"/>
        <w:lang w:val="ru-RU" w:eastAsia="en-US" w:bidi="ar-SA"/>
      </w:rPr>
    </w:lvl>
    <w:lvl w:ilvl="2" w:tplc="5A886B6E">
      <w:numFmt w:val="bullet"/>
      <w:lvlText w:val="•"/>
      <w:lvlJc w:val="left"/>
      <w:pPr>
        <w:ind w:left="1156" w:hanging="255"/>
      </w:pPr>
      <w:rPr>
        <w:rFonts w:hint="default"/>
        <w:lang w:val="ru-RU" w:eastAsia="en-US" w:bidi="ar-SA"/>
      </w:rPr>
    </w:lvl>
    <w:lvl w:ilvl="3" w:tplc="D610B334">
      <w:numFmt w:val="bullet"/>
      <w:lvlText w:val="•"/>
      <w:lvlJc w:val="left"/>
      <w:pPr>
        <w:ind w:left="1685" w:hanging="255"/>
      </w:pPr>
      <w:rPr>
        <w:rFonts w:hint="default"/>
        <w:lang w:val="ru-RU" w:eastAsia="en-US" w:bidi="ar-SA"/>
      </w:rPr>
    </w:lvl>
    <w:lvl w:ilvl="4" w:tplc="5D6C4E42">
      <w:numFmt w:val="bullet"/>
      <w:lvlText w:val="•"/>
      <w:lvlJc w:val="left"/>
      <w:pPr>
        <w:ind w:left="2213" w:hanging="255"/>
      </w:pPr>
      <w:rPr>
        <w:rFonts w:hint="default"/>
        <w:lang w:val="ru-RU" w:eastAsia="en-US" w:bidi="ar-SA"/>
      </w:rPr>
    </w:lvl>
    <w:lvl w:ilvl="5" w:tplc="C7382778">
      <w:numFmt w:val="bullet"/>
      <w:lvlText w:val="•"/>
      <w:lvlJc w:val="left"/>
      <w:pPr>
        <w:ind w:left="2742" w:hanging="255"/>
      </w:pPr>
      <w:rPr>
        <w:rFonts w:hint="default"/>
        <w:lang w:val="ru-RU" w:eastAsia="en-US" w:bidi="ar-SA"/>
      </w:rPr>
    </w:lvl>
    <w:lvl w:ilvl="6" w:tplc="B30ED56E">
      <w:numFmt w:val="bullet"/>
      <w:lvlText w:val="•"/>
      <w:lvlJc w:val="left"/>
      <w:pPr>
        <w:ind w:left="3270" w:hanging="255"/>
      </w:pPr>
      <w:rPr>
        <w:rFonts w:hint="default"/>
        <w:lang w:val="ru-RU" w:eastAsia="en-US" w:bidi="ar-SA"/>
      </w:rPr>
    </w:lvl>
    <w:lvl w:ilvl="7" w:tplc="6750C8E0">
      <w:numFmt w:val="bullet"/>
      <w:lvlText w:val="•"/>
      <w:lvlJc w:val="left"/>
      <w:pPr>
        <w:ind w:left="3798" w:hanging="255"/>
      </w:pPr>
      <w:rPr>
        <w:rFonts w:hint="default"/>
        <w:lang w:val="ru-RU" w:eastAsia="en-US" w:bidi="ar-SA"/>
      </w:rPr>
    </w:lvl>
    <w:lvl w:ilvl="8" w:tplc="F724C314">
      <w:numFmt w:val="bullet"/>
      <w:lvlText w:val="•"/>
      <w:lvlJc w:val="left"/>
      <w:pPr>
        <w:ind w:left="4327" w:hanging="255"/>
      </w:pPr>
      <w:rPr>
        <w:rFonts w:hint="default"/>
        <w:lang w:val="ru-RU" w:eastAsia="en-US" w:bidi="ar-SA"/>
      </w:rPr>
    </w:lvl>
  </w:abstractNum>
  <w:abstractNum w:abstractNumId="189" w15:restartNumberingAfterBreak="0">
    <w:nsid w:val="66BF7199"/>
    <w:multiLevelType w:val="hybridMultilevel"/>
    <w:tmpl w:val="B186E6CA"/>
    <w:lvl w:ilvl="0" w:tplc="7B18CFA2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AC595C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B05651AE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F6A49E96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90C2FF7C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009CA0F6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787EDED6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5308AD0E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9AC4E9DC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90" w15:restartNumberingAfterBreak="0">
    <w:nsid w:val="67126F19"/>
    <w:multiLevelType w:val="hybridMultilevel"/>
    <w:tmpl w:val="E47C22B4"/>
    <w:lvl w:ilvl="0" w:tplc="C0ACFCC4">
      <w:numFmt w:val="bullet"/>
      <w:lvlText w:val="-"/>
      <w:lvlJc w:val="left"/>
      <w:pPr>
        <w:ind w:left="222" w:hanging="5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A00FD4">
      <w:numFmt w:val="bullet"/>
      <w:lvlText w:val="•"/>
      <w:lvlJc w:val="left"/>
      <w:pPr>
        <w:ind w:left="1178" w:hanging="521"/>
      </w:pPr>
      <w:rPr>
        <w:rFonts w:hint="default"/>
        <w:lang w:val="ru-RU" w:eastAsia="en-US" w:bidi="ar-SA"/>
      </w:rPr>
    </w:lvl>
    <w:lvl w:ilvl="2" w:tplc="9B62AD5C">
      <w:numFmt w:val="bullet"/>
      <w:lvlText w:val="•"/>
      <w:lvlJc w:val="left"/>
      <w:pPr>
        <w:ind w:left="2137" w:hanging="521"/>
      </w:pPr>
      <w:rPr>
        <w:rFonts w:hint="default"/>
        <w:lang w:val="ru-RU" w:eastAsia="en-US" w:bidi="ar-SA"/>
      </w:rPr>
    </w:lvl>
    <w:lvl w:ilvl="3" w:tplc="409AD6BE">
      <w:numFmt w:val="bullet"/>
      <w:lvlText w:val="•"/>
      <w:lvlJc w:val="left"/>
      <w:pPr>
        <w:ind w:left="3095" w:hanging="521"/>
      </w:pPr>
      <w:rPr>
        <w:rFonts w:hint="default"/>
        <w:lang w:val="ru-RU" w:eastAsia="en-US" w:bidi="ar-SA"/>
      </w:rPr>
    </w:lvl>
    <w:lvl w:ilvl="4" w:tplc="F76EC5B4">
      <w:numFmt w:val="bullet"/>
      <w:lvlText w:val="•"/>
      <w:lvlJc w:val="left"/>
      <w:pPr>
        <w:ind w:left="4054" w:hanging="521"/>
      </w:pPr>
      <w:rPr>
        <w:rFonts w:hint="default"/>
        <w:lang w:val="ru-RU" w:eastAsia="en-US" w:bidi="ar-SA"/>
      </w:rPr>
    </w:lvl>
    <w:lvl w:ilvl="5" w:tplc="42CE5EA0">
      <w:numFmt w:val="bullet"/>
      <w:lvlText w:val="•"/>
      <w:lvlJc w:val="left"/>
      <w:pPr>
        <w:ind w:left="5013" w:hanging="521"/>
      </w:pPr>
      <w:rPr>
        <w:rFonts w:hint="default"/>
        <w:lang w:val="ru-RU" w:eastAsia="en-US" w:bidi="ar-SA"/>
      </w:rPr>
    </w:lvl>
    <w:lvl w:ilvl="6" w:tplc="B3B0E874">
      <w:numFmt w:val="bullet"/>
      <w:lvlText w:val="•"/>
      <w:lvlJc w:val="left"/>
      <w:pPr>
        <w:ind w:left="5971" w:hanging="521"/>
      </w:pPr>
      <w:rPr>
        <w:rFonts w:hint="default"/>
        <w:lang w:val="ru-RU" w:eastAsia="en-US" w:bidi="ar-SA"/>
      </w:rPr>
    </w:lvl>
    <w:lvl w:ilvl="7" w:tplc="59C8E16A">
      <w:numFmt w:val="bullet"/>
      <w:lvlText w:val="•"/>
      <w:lvlJc w:val="left"/>
      <w:pPr>
        <w:ind w:left="6930" w:hanging="521"/>
      </w:pPr>
      <w:rPr>
        <w:rFonts w:hint="default"/>
        <w:lang w:val="ru-RU" w:eastAsia="en-US" w:bidi="ar-SA"/>
      </w:rPr>
    </w:lvl>
    <w:lvl w:ilvl="8" w:tplc="57CED29E">
      <w:numFmt w:val="bullet"/>
      <w:lvlText w:val="•"/>
      <w:lvlJc w:val="left"/>
      <w:pPr>
        <w:ind w:left="7889" w:hanging="521"/>
      </w:pPr>
      <w:rPr>
        <w:rFonts w:hint="default"/>
        <w:lang w:val="ru-RU" w:eastAsia="en-US" w:bidi="ar-SA"/>
      </w:rPr>
    </w:lvl>
  </w:abstractNum>
  <w:abstractNum w:abstractNumId="191" w15:restartNumberingAfterBreak="0">
    <w:nsid w:val="67863F56"/>
    <w:multiLevelType w:val="hybridMultilevel"/>
    <w:tmpl w:val="EE283710"/>
    <w:lvl w:ilvl="0" w:tplc="CCD6A7AE">
      <w:start w:val="1"/>
      <w:numFmt w:val="decimal"/>
      <w:lvlText w:val="%1."/>
      <w:lvlJc w:val="left"/>
      <w:pPr>
        <w:ind w:left="68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587FEA">
      <w:numFmt w:val="bullet"/>
      <w:lvlText w:val="•"/>
      <w:lvlJc w:val="left"/>
      <w:pPr>
        <w:ind w:left="1656" w:hanging="329"/>
      </w:pPr>
      <w:rPr>
        <w:rFonts w:hint="default"/>
        <w:lang w:val="ru-RU" w:eastAsia="en-US" w:bidi="ar-SA"/>
      </w:rPr>
    </w:lvl>
    <w:lvl w:ilvl="2" w:tplc="C2BA0974">
      <w:numFmt w:val="bullet"/>
      <w:lvlText w:val="•"/>
      <w:lvlJc w:val="left"/>
      <w:pPr>
        <w:ind w:left="2633" w:hanging="329"/>
      </w:pPr>
      <w:rPr>
        <w:rFonts w:hint="default"/>
        <w:lang w:val="ru-RU" w:eastAsia="en-US" w:bidi="ar-SA"/>
      </w:rPr>
    </w:lvl>
    <w:lvl w:ilvl="3" w:tplc="E96442CC">
      <w:numFmt w:val="bullet"/>
      <w:lvlText w:val="•"/>
      <w:lvlJc w:val="left"/>
      <w:pPr>
        <w:ind w:left="3609" w:hanging="329"/>
      </w:pPr>
      <w:rPr>
        <w:rFonts w:hint="default"/>
        <w:lang w:val="ru-RU" w:eastAsia="en-US" w:bidi="ar-SA"/>
      </w:rPr>
    </w:lvl>
    <w:lvl w:ilvl="4" w:tplc="D74AD432">
      <w:numFmt w:val="bullet"/>
      <w:lvlText w:val="•"/>
      <w:lvlJc w:val="left"/>
      <w:pPr>
        <w:ind w:left="4586" w:hanging="329"/>
      </w:pPr>
      <w:rPr>
        <w:rFonts w:hint="default"/>
        <w:lang w:val="ru-RU" w:eastAsia="en-US" w:bidi="ar-SA"/>
      </w:rPr>
    </w:lvl>
    <w:lvl w:ilvl="5" w:tplc="00A04B0A">
      <w:numFmt w:val="bullet"/>
      <w:lvlText w:val="•"/>
      <w:lvlJc w:val="left"/>
      <w:pPr>
        <w:ind w:left="5563" w:hanging="329"/>
      </w:pPr>
      <w:rPr>
        <w:rFonts w:hint="default"/>
        <w:lang w:val="ru-RU" w:eastAsia="en-US" w:bidi="ar-SA"/>
      </w:rPr>
    </w:lvl>
    <w:lvl w:ilvl="6" w:tplc="35406826">
      <w:numFmt w:val="bullet"/>
      <w:lvlText w:val="•"/>
      <w:lvlJc w:val="left"/>
      <w:pPr>
        <w:ind w:left="6539" w:hanging="329"/>
      </w:pPr>
      <w:rPr>
        <w:rFonts w:hint="default"/>
        <w:lang w:val="ru-RU" w:eastAsia="en-US" w:bidi="ar-SA"/>
      </w:rPr>
    </w:lvl>
    <w:lvl w:ilvl="7" w:tplc="06926784">
      <w:numFmt w:val="bullet"/>
      <w:lvlText w:val="•"/>
      <w:lvlJc w:val="left"/>
      <w:pPr>
        <w:ind w:left="7516" w:hanging="329"/>
      </w:pPr>
      <w:rPr>
        <w:rFonts w:hint="default"/>
        <w:lang w:val="ru-RU" w:eastAsia="en-US" w:bidi="ar-SA"/>
      </w:rPr>
    </w:lvl>
    <w:lvl w:ilvl="8" w:tplc="AC105934">
      <w:numFmt w:val="bullet"/>
      <w:lvlText w:val="•"/>
      <w:lvlJc w:val="left"/>
      <w:pPr>
        <w:ind w:left="8493" w:hanging="329"/>
      </w:pPr>
      <w:rPr>
        <w:rFonts w:hint="default"/>
        <w:lang w:val="ru-RU" w:eastAsia="en-US" w:bidi="ar-SA"/>
      </w:rPr>
    </w:lvl>
  </w:abstractNum>
  <w:abstractNum w:abstractNumId="192" w15:restartNumberingAfterBreak="0">
    <w:nsid w:val="68F66E5F"/>
    <w:multiLevelType w:val="hybridMultilevel"/>
    <w:tmpl w:val="E2E4E584"/>
    <w:lvl w:ilvl="0" w:tplc="BCCC6E00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18FF6E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E9A6100E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6298DF3C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B2365202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84367E40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E38ABEC0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459CD69A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8E7248F8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193" w15:restartNumberingAfterBreak="0">
    <w:nsid w:val="690119B4"/>
    <w:multiLevelType w:val="hybridMultilevel"/>
    <w:tmpl w:val="7110D81E"/>
    <w:lvl w:ilvl="0" w:tplc="AC0A819E">
      <w:numFmt w:val="bullet"/>
      <w:lvlText w:val="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68C81E">
      <w:numFmt w:val="bullet"/>
      <w:lvlText w:val="•"/>
      <w:lvlJc w:val="left"/>
      <w:pPr>
        <w:ind w:left="891" w:hanging="360"/>
      </w:pPr>
      <w:rPr>
        <w:rFonts w:hint="default"/>
        <w:lang w:val="ru-RU" w:eastAsia="en-US" w:bidi="ar-SA"/>
      </w:rPr>
    </w:lvl>
    <w:lvl w:ilvl="2" w:tplc="BF4416D0">
      <w:numFmt w:val="bullet"/>
      <w:lvlText w:val="•"/>
      <w:lvlJc w:val="left"/>
      <w:pPr>
        <w:ind w:left="1323" w:hanging="360"/>
      </w:pPr>
      <w:rPr>
        <w:rFonts w:hint="default"/>
        <w:lang w:val="ru-RU" w:eastAsia="en-US" w:bidi="ar-SA"/>
      </w:rPr>
    </w:lvl>
    <w:lvl w:ilvl="3" w:tplc="B1161D5E"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4" w:tplc="242E3F52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5" w:tplc="9D402E56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6" w:tplc="F1C0ECEC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7" w:tplc="DC16E5A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 w:tplc="958CAD42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69110895"/>
    <w:multiLevelType w:val="hybridMultilevel"/>
    <w:tmpl w:val="FA7883F6"/>
    <w:lvl w:ilvl="0" w:tplc="10947138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CE1A4">
      <w:numFmt w:val="bullet"/>
      <w:lvlText w:val="•"/>
      <w:lvlJc w:val="left"/>
      <w:pPr>
        <w:ind w:left="628" w:hanging="166"/>
      </w:pPr>
      <w:rPr>
        <w:rFonts w:hint="default"/>
        <w:lang w:val="ru-RU" w:eastAsia="en-US" w:bidi="ar-SA"/>
      </w:rPr>
    </w:lvl>
    <w:lvl w:ilvl="2" w:tplc="E848B362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3" w:tplc="2D706F80">
      <w:numFmt w:val="bullet"/>
      <w:lvlText w:val="•"/>
      <w:lvlJc w:val="left"/>
      <w:pPr>
        <w:ind w:left="1685" w:hanging="166"/>
      </w:pPr>
      <w:rPr>
        <w:rFonts w:hint="default"/>
        <w:lang w:val="ru-RU" w:eastAsia="en-US" w:bidi="ar-SA"/>
      </w:rPr>
    </w:lvl>
    <w:lvl w:ilvl="4" w:tplc="02F4B25E">
      <w:numFmt w:val="bullet"/>
      <w:lvlText w:val="•"/>
      <w:lvlJc w:val="left"/>
      <w:pPr>
        <w:ind w:left="2213" w:hanging="166"/>
      </w:pPr>
      <w:rPr>
        <w:rFonts w:hint="default"/>
        <w:lang w:val="ru-RU" w:eastAsia="en-US" w:bidi="ar-SA"/>
      </w:rPr>
    </w:lvl>
    <w:lvl w:ilvl="5" w:tplc="6AFA95B2">
      <w:numFmt w:val="bullet"/>
      <w:lvlText w:val="•"/>
      <w:lvlJc w:val="left"/>
      <w:pPr>
        <w:ind w:left="2742" w:hanging="166"/>
      </w:pPr>
      <w:rPr>
        <w:rFonts w:hint="default"/>
        <w:lang w:val="ru-RU" w:eastAsia="en-US" w:bidi="ar-SA"/>
      </w:rPr>
    </w:lvl>
    <w:lvl w:ilvl="6" w:tplc="63A29960">
      <w:numFmt w:val="bullet"/>
      <w:lvlText w:val="•"/>
      <w:lvlJc w:val="left"/>
      <w:pPr>
        <w:ind w:left="3270" w:hanging="166"/>
      </w:pPr>
      <w:rPr>
        <w:rFonts w:hint="default"/>
        <w:lang w:val="ru-RU" w:eastAsia="en-US" w:bidi="ar-SA"/>
      </w:rPr>
    </w:lvl>
    <w:lvl w:ilvl="7" w:tplc="8A9ACCD4">
      <w:numFmt w:val="bullet"/>
      <w:lvlText w:val="•"/>
      <w:lvlJc w:val="left"/>
      <w:pPr>
        <w:ind w:left="3798" w:hanging="166"/>
      </w:pPr>
      <w:rPr>
        <w:rFonts w:hint="default"/>
        <w:lang w:val="ru-RU" w:eastAsia="en-US" w:bidi="ar-SA"/>
      </w:rPr>
    </w:lvl>
    <w:lvl w:ilvl="8" w:tplc="5CF205A0">
      <w:numFmt w:val="bullet"/>
      <w:lvlText w:val="•"/>
      <w:lvlJc w:val="left"/>
      <w:pPr>
        <w:ind w:left="4327" w:hanging="166"/>
      </w:pPr>
      <w:rPr>
        <w:rFonts w:hint="default"/>
        <w:lang w:val="ru-RU" w:eastAsia="en-US" w:bidi="ar-SA"/>
      </w:rPr>
    </w:lvl>
  </w:abstractNum>
  <w:abstractNum w:abstractNumId="195" w15:restartNumberingAfterBreak="0">
    <w:nsid w:val="69163DC0"/>
    <w:multiLevelType w:val="hybridMultilevel"/>
    <w:tmpl w:val="6392497A"/>
    <w:lvl w:ilvl="0" w:tplc="45C64E00">
      <w:numFmt w:val="bullet"/>
      <w:lvlText w:val="-"/>
      <w:lvlJc w:val="left"/>
      <w:pPr>
        <w:ind w:left="107" w:hanging="3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20FBFA">
      <w:numFmt w:val="bullet"/>
      <w:lvlText w:val="•"/>
      <w:lvlJc w:val="left"/>
      <w:pPr>
        <w:ind w:left="777" w:hanging="377"/>
      </w:pPr>
      <w:rPr>
        <w:rFonts w:hint="default"/>
        <w:lang w:val="ru-RU" w:eastAsia="en-US" w:bidi="ar-SA"/>
      </w:rPr>
    </w:lvl>
    <w:lvl w:ilvl="2" w:tplc="3BF8258A">
      <w:numFmt w:val="bullet"/>
      <w:lvlText w:val="•"/>
      <w:lvlJc w:val="left"/>
      <w:pPr>
        <w:ind w:left="1455" w:hanging="377"/>
      </w:pPr>
      <w:rPr>
        <w:rFonts w:hint="default"/>
        <w:lang w:val="ru-RU" w:eastAsia="en-US" w:bidi="ar-SA"/>
      </w:rPr>
    </w:lvl>
    <w:lvl w:ilvl="3" w:tplc="74A8E3A0">
      <w:numFmt w:val="bullet"/>
      <w:lvlText w:val="•"/>
      <w:lvlJc w:val="left"/>
      <w:pPr>
        <w:ind w:left="2132" w:hanging="377"/>
      </w:pPr>
      <w:rPr>
        <w:rFonts w:hint="default"/>
        <w:lang w:val="ru-RU" w:eastAsia="en-US" w:bidi="ar-SA"/>
      </w:rPr>
    </w:lvl>
    <w:lvl w:ilvl="4" w:tplc="039825B2">
      <w:numFmt w:val="bullet"/>
      <w:lvlText w:val="•"/>
      <w:lvlJc w:val="left"/>
      <w:pPr>
        <w:ind w:left="2810" w:hanging="377"/>
      </w:pPr>
      <w:rPr>
        <w:rFonts w:hint="default"/>
        <w:lang w:val="ru-RU" w:eastAsia="en-US" w:bidi="ar-SA"/>
      </w:rPr>
    </w:lvl>
    <w:lvl w:ilvl="5" w:tplc="5F9A2BA2">
      <w:numFmt w:val="bullet"/>
      <w:lvlText w:val="•"/>
      <w:lvlJc w:val="left"/>
      <w:pPr>
        <w:ind w:left="3487" w:hanging="377"/>
      </w:pPr>
      <w:rPr>
        <w:rFonts w:hint="default"/>
        <w:lang w:val="ru-RU" w:eastAsia="en-US" w:bidi="ar-SA"/>
      </w:rPr>
    </w:lvl>
    <w:lvl w:ilvl="6" w:tplc="5AA251AA">
      <w:numFmt w:val="bullet"/>
      <w:lvlText w:val="•"/>
      <w:lvlJc w:val="left"/>
      <w:pPr>
        <w:ind w:left="4165" w:hanging="377"/>
      </w:pPr>
      <w:rPr>
        <w:rFonts w:hint="default"/>
        <w:lang w:val="ru-RU" w:eastAsia="en-US" w:bidi="ar-SA"/>
      </w:rPr>
    </w:lvl>
    <w:lvl w:ilvl="7" w:tplc="76BC6FE0">
      <w:numFmt w:val="bullet"/>
      <w:lvlText w:val="•"/>
      <w:lvlJc w:val="left"/>
      <w:pPr>
        <w:ind w:left="4842" w:hanging="377"/>
      </w:pPr>
      <w:rPr>
        <w:rFonts w:hint="default"/>
        <w:lang w:val="ru-RU" w:eastAsia="en-US" w:bidi="ar-SA"/>
      </w:rPr>
    </w:lvl>
    <w:lvl w:ilvl="8" w:tplc="3C98E3EC">
      <w:numFmt w:val="bullet"/>
      <w:lvlText w:val="•"/>
      <w:lvlJc w:val="left"/>
      <w:pPr>
        <w:ind w:left="5520" w:hanging="377"/>
      </w:pPr>
      <w:rPr>
        <w:rFonts w:hint="default"/>
        <w:lang w:val="ru-RU" w:eastAsia="en-US" w:bidi="ar-SA"/>
      </w:rPr>
    </w:lvl>
  </w:abstractNum>
  <w:abstractNum w:abstractNumId="196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7" w15:restartNumberingAfterBreak="0">
    <w:nsid w:val="695A69B0"/>
    <w:multiLevelType w:val="multilevel"/>
    <w:tmpl w:val="7B4EDAF0"/>
    <w:lvl w:ilvl="0">
      <w:start w:val="1"/>
      <w:numFmt w:val="decimal"/>
      <w:lvlText w:val="%1."/>
      <w:lvlJc w:val="left"/>
      <w:pPr>
        <w:ind w:left="135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4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8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6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8" w:hanging="526"/>
      </w:pPr>
      <w:rPr>
        <w:rFonts w:hint="default"/>
        <w:lang w:val="ru-RU" w:eastAsia="en-US" w:bidi="ar-SA"/>
      </w:rPr>
    </w:lvl>
  </w:abstractNum>
  <w:abstractNum w:abstractNumId="198" w15:restartNumberingAfterBreak="0">
    <w:nsid w:val="69B35270"/>
    <w:multiLevelType w:val="hybridMultilevel"/>
    <w:tmpl w:val="A90E253C"/>
    <w:lvl w:ilvl="0" w:tplc="E32216D2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44C9D2">
      <w:numFmt w:val="bullet"/>
      <w:lvlText w:val="•"/>
      <w:lvlJc w:val="left"/>
      <w:pPr>
        <w:ind w:left="808" w:hanging="228"/>
      </w:pPr>
      <w:rPr>
        <w:rFonts w:hint="default"/>
        <w:lang w:val="ru-RU" w:eastAsia="en-US" w:bidi="ar-SA"/>
      </w:rPr>
    </w:lvl>
    <w:lvl w:ilvl="2" w:tplc="3222D40C">
      <w:numFmt w:val="bullet"/>
      <w:lvlText w:val="•"/>
      <w:lvlJc w:val="left"/>
      <w:pPr>
        <w:ind w:left="1517" w:hanging="228"/>
      </w:pPr>
      <w:rPr>
        <w:rFonts w:hint="default"/>
        <w:lang w:val="ru-RU" w:eastAsia="en-US" w:bidi="ar-SA"/>
      </w:rPr>
    </w:lvl>
    <w:lvl w:ilvl="3" w:tplc="8B34B45C">
      <w:numFmt w:val="bullet"/>
      <w:lvlText w:val="•"/>
      <w:lvlJc w:val="left"/>
      <w:pPr>
        <w:ind w:left="2226" w:hanging="228"/>
      </w:pPr>
      <w:rPr>
        <w:rFonts w:hint="default"/>
        <w:lang w:val="ru-RU" w:eastAsia="en-US" w:bidi="ar-SA"/>
      </w:rPr>
    </w:lvl>
    <w:lvl w:ilvl="4" w:tplc="A0C4163C">
      <w:numFmt w:val="bullet"/>
      <w:lvlText w:val="•"/>
      <w:lvlJc w:val="left"/>
      <w:pPr>
        <w:ind w:left="2934" w:hanging="228"/>
      </w:pPr>
      <w:rPr>
        <w:rFonts w:hint="default"/>
        <w:lang w:val="ru-RU" w:eastAsia="en-US" w:bidi="ar-SA"/>
      </w:rPr>
    </w:lvl>
    <w:lvl w:ilvl="5" w:tplc="737E1F30">
      <w:numFmt w:val="bullet"/>
      <w:lvlText w:val="•"/>
      <w:lvlJc w:val="left"/>
      <w:pPr>
        <w:ind w:left="3643" w:hanging="228"/>
      </w:pPr>
      <w:rPr>
        <w:rFonts w:hint="default"/>
        <w:lang w:val="ru-RU" w:eastAsia="en-US" w:bidi="ar-SA"/>
      </w:rPr>
    </w:lvl>
    <w:lvl w:ilvl="6" w:tplc="F42260D4">
      <w:numFmt w:val="bullet"/>
      <w:lvlText w:val="•"/>
      <w:lvlJc w:val="left"/>
      <w:pPr>
        <w:ind w:left="4352" w:hanging="228"/>
      </w:pPr>
      <w:rPr>
        <w:rFonts w:hint="default"/>
        <w:lang w:val="ru-RU" w:eastAsia="en-US" w:bidi="ar-SA"/>
      </w:rPr>
    </w:lvl>
    <w:lvl w:ilvl="7" w:tplc="3B50FF2E">
      <w:numFmt w:val="bullet"/>
      <w:lvlText w:val="•"/>
      <w:lvlJc w:val="left"/>
      <w:pPr>
        <w:ind w:left="5060" w:hanging="228"/>
      </w:pPr>
      <w:rPr>
        <w:rFonts w:hint="default"/>
        <w:lang w:val="ru-RU" w:eastAsia="en-US" w:bidi="ar-SA"/>
      </w:rPr>
    </w:lvl>
    <w:lvl w:ilvl="8" w:tplc="4AF88456">
      <w:numFmt w:val="bullet"/>
      <w:lvlText w:val="•"/>
      <w:lvlJc w:val="left"/>
      <w:pPr>
        <w:ind w:left="5769" w:hanging="228"/>
      </w:pPr>
      <w:rPr>
        <w:rFonts w:hint="default"/>
        <w:lang w:val="ru-RU" w:eastAsia="en-US" w:bidi="ar-SA"/>
      </w:rPr>
    </w:lvl>
  </w:abstractNum>
  <w:abstractNum w:abstractNumId="199" w15:restartNumberingAfterBreak="0">
    <w:nsid w:val="6A04629F"/>
    <w:multiLevelType w:val="hybridMultilevel"/>
    <w:tmpl w:val="919C7AD4"/>
    <w:lvl w:ilvl="0" w:tplc="7C9CCF4C">
      <w:numFmt w:val="bullet"/>
      <w:lvlText w:val="-"/>
      <w:lvlJc w:val="left"/>
      <w:pPr>
        <w:ind w:left="68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8662B8">
      <w:numFmt w:val="bullet"/>
      <w:lvlText w:val="•"/>
      <w:lvlJc w:val="left"/>
      <w:pPr>
        <w:ind w:left="1656" w:hanging="224"/>
      </w:pPr>
      <w:rPr>
        <w:rFonts w:hint="default"/>
        <w:lang w:val="ru-RU" w:eastAsia="en-US" w:bidi="ar-SA"/>
      </w:rPr>
    </w:lvl>
    <w:lvl w:ilvl="2" w:tplc="AA483E76">
      <w:numFmt w:val="bullet"/>
      <w:lvlText w:val="•"/>
      <w:lvlJc w:val="left"/>
      <w:pPr>
        <w:ind w:left="2633" w:hanging="224"/>
      </w:pPr>
      <w:rPr>
        <w:rFonts w:hint="default"/>
        <w:lang w:val="ru-RU" w:eastAsia="en-US" w:bidi="ar-SA"/>
      </w:rPr>
    </w:lvl>
    <w:lvl w:ilvl="3" w:tplc="91C00820">
      <w:numFmt w:val="bullet"/>
      <w:lvlText w:val="•"/>
      <w:lvlJc w:val="left"/>
      <w:pPr>
        <w:ind w:left="3609" w:hanging="224"/>
      </w:pPr>
      <w:rPr>
        <w:rFonts w:hint="default"/>
        <w:lang w:val="ru-RU" w:eastAsia="en-US" w:bidi="ar-SA"/>
      </w:rPr>
    </w:lvl>
    <w:lvl w:ilvl="4" w:tplc="F39C2AB0">
      <w:numFmt w:val="bullet"/>
      <w:lvlText w:val="•"/>
      <w:lvlJc w:val="left"/>
      <w:pPr>
        <w:ind w:left="4586" w:hanging="224"/>
      </w:pPr>
      <w:rPr>
        <w:rFonts w:hint="default"/>
        <w:lang w:val="ru-RU" w:eastAsia="en-US" w:bidi="ar-SA"/>
      </w:rPr>
    </w:lvl>
    <w:lvl w:ilvl="5" w:tplc="11764D34">
      <w:numFmt w:val="bullet"/>
      <w:lvlText w:val="•"/>
      <w:lvlJc w:val="left"/>
      <w:pPr>
        <w:ind w:left="5563" w:hanging="224"/>
      </w:pPr>
      <w:rPr>
        <w:rFonts w:hint="default"/>
        <w:lang w:val="ru-RU" w:eastAsia="en-US" w:bidi="ar-SA"/>
      </w:rPr>
    </w:lvl>
    <w:lvl w:ilvl="6" w:tplc="572EE74A">
      <w:numFmt w:val="bullet"/>
      <w:lvlText w:val="•"/>
      <w:lvlJc w:val="left"/>
      <w:pPr>
        <w:ind w:left="6539" w:hanging="224"/>
      </w:pPr>
      <w:rPr>
        <w:rFonts w:hint="default"/>
        <w:lang w:val="ru-RU" w:eastAsia="en-US" w:bidi="ar-SA"/>
      </w:rPr>
    </w:lvl>
    <w:lvl w:ilvl="7" w:tplc="B10245BC">
      <w:numFmt w:val="bullet"/>
      <w:lvlText w:val="•"/>
      <w:lvlJc w:val="left"/>
      <w:pPr>
        <w:ind w:left="7516" w:hanging="224"/>
      </w:pPr>
      <w:rPr>
        <w:rFonts w:hint="default"/>
        <w:lang w:val="ru-RU" w:eastAsia="en-US" w:bidi="ar-SA"/>
      </w:rPr>
    </w:lvl>
    <w:lvl w:ilvl="8" w:tplc="C546950E">
      <w:numFmt w:val="bullet"/>
      <w:lvlText w:val="•"/>
      <w:lvlJc w:val="left"/>
      <w:pPr>
        <w:ind w:left="8493" w:hanging="224"/>
      </w:pPr>
      <w:rPr>
        <w:rFonts w:hint="default"/>
        <w:lang w:val="ru-RU" w:eastAsia="en-US" w:bidi="ar-SA"/>
      </w:rPr>
    </w:lvl>
  </w:abstractNum>
  <w:abstractNum w:abstractNumId="200" w15:restartNumberingAfterBreak="0">
    <w:nsid w:val="6A1449AA"/>
    <w:multiLevelType w:val="hybridMultilevel"/>
    <w:tmpl w:val="7B7A7D54"/>
    <w:lvl w:ilvl="0" w:tplc="9DFAE88E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9AA41A">
      <w:numFmt w:val="bullet"/>
      <w:lvlText w:val="•"/>
      <w:lvlJc w:val="left"/>
      <w:pPr>
        <w:ind w:left="808" w:hanging="188"/>
      </w:pPr>
      <w:rPr>
        <w:rFonts w:hint="default"/>
        <w:lang w:val="ru-RU" w:eastAsia="en-US" w:bidi="ar-SA"/>
      </w:rPr>
    </w:lvl>
    <w:lvl w:ilvl="2" w:tplc="10749400">
      <w:numFmt w:val="bullet"/>
      <w:lvlText w:val="•"/>
      <w:lvlJc w:val="left"/>
      <w:pPr>
        <w:ind w:left="1517" w:hanging="188"/>
      </w:pPr>
      <w:rPr>
        <w:rFonts w:hint="default"/>
        <w:lang w:val="ru-RU" w:eastAsia="en-US" w:bidi="ar-SA"/>
      </w:rPr>
    </w:lvl>
    <w:lvl w:ilvl="3" w:tplc="5A9220D2">
      <w:numFmt w:val="bullet"/>
      <w:lvlText w:val="•"/>
      <w:lvlJc w:val="left"/>
      <w:pPr>
        <w:ind w:left="2226" w:hanging="188"/>
      </w:pPr>
      <w:rPr>
        <w:rFonts w:hint="default"/>
        <w:lang w:val="ru-RU" w:eastAsia="en-US" w:bidi="ar-SA"/>
      </w:rPr>
    </w:lvl>
    <w:lvl w:ilvl="4" w:tplc="82300946">
      <w:numFmt w:val="bullet"/>
      <w:lvlText w:val="•"/>
      <w:lvlJc w:val="left"/>
      <w:pPr>
        <w:ind w:left="2934" w:hanging="188"/>
      </w:pPr>
      <w:rPr>
        <w:rFonts w:hint="default"/>
        <w:lang w:val="ru-RU" w:eastAsia="en-US" w:bidi="ar-SA"/>
      </w:rPr>
    </w:lvl>
    <w:lvl w:ilvl="5" w:tplc="0FF478A8">
      <w:numFmt w:val="bullet"/>
      <w:lvlText w:val="•"/>
      <w:lvlJc w:val="left"/>
      <w:pPr>
        <w:ind w:left="3643" w:hanging="188"/>
      </w:pPr>
      <w:rPr>
        <w:rFonts w:hint="default"/>
        <w:lang w:val="ru-RU" w:eastAsia="en-US" w:bidi="ar-SA"/>
      </w:rPr>
    </w:lvl>
    <w:lvl w:ilvl="6" w:tplc="37A07CAC">
      <w:numFmt w:val="bullet"/>
      <w:lvlText w:val="•"/>
      <w:lvlJc w:val="left"/>
      <w:pPr>
        <w:ind w:left="4352" w:hanging="188"/>
      </w:pPr>
      <w:rPr>
        <w:rFonts w:hint="default"/>
        <w:lang w:val="ru-RU" w:eastAsia="en-US" w:bidi="ar-SA"/>
      </w:rPr>
    </w:lvl>
    <w:lvl w:ilvl="7" w:tplc="6A50FB38">
      <w:numFmt w:val="bullet"/>
      <w:lvlText w:val="•"/>
      <w:lvlJc w:val="left"/>
      <w:pPr>
        <w:ind w:left="5060" w:hanging="188"/>
      </w:pPr>
      <w:rPr>
        <w:rFonts w:hint="default"/>
        <w:lang w:val="ru-RU" w:eastAsia="en-US" w:bidi="ar-SA"/>
      </w:rPr>
    </w:lvl>
    <w:lvl w:ilvl="8" w:tplc="24785DE0">
      <w:numFmt w:val="bullet"/>
      <w:lvlText w:val="•"/>
      <w:lvlJc w:val="left"/>
      <w:pPr>
        <w:ind w:left="5769" w:hanging="188"/>
      </w:pPr>
      <w:rPr>
        <w:rFonts w:hint="default"/>
        <w:lang w:val="ru-RU" w:eastAsia="en-US" w:bidi="ar-SA"/>
      </w:rPr>
    </w:lvl>
  </w:abstractNum>
  <w:abstractNum w:abstractNumId="201" w15:restartNumberingAfterBreak="0">
    <w:nsid w:val="6A546EC1"/>
    <w:multiLevelType w:val="hybridMultilevel"/>
    <w:tmpl w:val="47C25404"/>
    <w:lvl w:ilvl="0" w:tplc="89261824">
      <w:numFmt w:val="bullet"/>
      <w:lvlText w:val="-"/>
      <w:lvlJc w:val="left"/>
      <w:pPr>
        <w:ind w:left="68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5C1A4A">
      <w:numFmt w:val="bullet"/>
      <w:lvlText w:val="•"/>
      <w:lvlJc w:val="left"/>
      <w:pPr>
        <w:ind w:left="1642" w:hanging="233"/>
      </w:pPr>
      <w:rPr>
        <w:rFonts w:hint="default"/>
        <w:lang w:val="ru-RU" w:eastAsia="en-US" w:bidi="ar-SA"/>
      </w:rPr>
    </w:lvl>
    <w:lvl w:ilvl="2" w:tplc="CE425468">
      <w:numFmt w:val="bullet"/>
      <w:lvlText w:val="•"/>
      <w:lvlJc w:val="left"/>
      <w:pPr>
        <w:ind w:left="2605" w:hanging="233"/>
      </w:pPr>
      <w:rPr>
        <w:rFonts w:hint="default"/>
        <w:lang w:val="ru-RU" w:eastAsia="en-US" w:bidi="ar-SA"/>
      </w:rPr>
    </w:lvl>
    <w:lvl w:ilvl="3" w:tplc="A8DEFFBA">
      <w:numFmt w:val="bullet"/>
      <w:lvlText w:val="•"/>
      <w:lvlJc w:val="left"/>
      <w:pPr>
        <w:ind w:left="3567" w:hanging="233"/>
      </w:pPr>
      <w:rPr>
        <w:rFonts w:hint="default"/>
        <w:lang w:val="ru-RU" w:eastAsia="en-US" w:bidi="ar-SA"/>
      </w:rPr>
    </w:lvl>
    <w:lvl w:ilvl="4" w:tplc="32A0B052">
      <w:numFmt w:val="bullet"/>
      <w:lvlText w:val="•"/>
      <w:lvlJc w:val="left"/>
      <w:pPr>
        <w:ind w:left="4530" w:hanging="233"/>
      </w:pPr>
      <w:rPr>
        <w:rFonts w:hint="default"/>
        <w:lang w:val="ru-RU" w:eastAsia="en-US" w:bidi="ar-SA"/>
      </w:rPr>
    </w:lvl>
    <w:lvl w:ilvl="5" w:tplc="E418F1DC">
      <w:numFmt w:val="bullet"/>
      <w:lvlText w:val="•"/>
      <w:lvlJc w:val="left"/>
      <w:pPr>
        <w:ind w:left="5493" w:hanging="233"/>
      </w:pPr>
      <w:rPr>
        <w:rFonts w:hint="default"/>
        <w:lang w:val="ru-RU" w:eastAsia="en-US" w:bidi="ar-SA"/>
      </w:rPr>
    </w:lvl>
    <w:lvl w:ilvl="6" w:tplc="2E84D078">
      <w:numFmt w:val="bullet"/>
      <w:lvlText w:val="•"/>
      <w:lvlJc w:val="left"/>
      <w:pPr>
        <w:ind w:left="6455" w:hanging="233"/>
      </w:pPr>
      <w:rPr>
        <w:rFonts w:hint="default"/>
        <w:lang w:val="ru-RU" w:eastAsia="en-US" w:bidi="ar-SA"/>
      </w:rPr>
    </w:lvl>
    <w:lvl w:ilvl="7" w:tplc="281E9272">
      <w:numFmt w:val="bullet"/>
      <w:lvlText w:val="•"/>
      <w:lvlJc w:val="left"/>
      <w:pPr>
        <w:ind w:left="7418" w:hanging="233"/>
      </w:pPr>
      <w:rPr>
        <w:rFonts w:hint="default"/>
        <w:lang w:val="ru-RU" w:eastAsia="en-US" w:bidi="ar-SA"/>
      </w:rPr>
    </w:lvl>
    <w:lvl w:ilvl="8" w:tplc="905CA23E">
      <w:numFmt w:val="bullet"/>
      <w:lvlText w:val="•"/>
      <w:lvlJc w:val="left"/>
      <w:pPr>
        <w:ind w:left="8381" w:hanging="233"/>
      </w:pPr>
      <w:rPr>
        <w:rFonts w:hint="default"/>
        <w:lang w:val="ru-RU" w:eastAsia="en-US" w:bidi="ar-SA"/>
      </w:rPr>
    </w:lvl>
  </w:abstractNum>
  <w:abstractNum w:abstractNumId="202" w15:restartNumberingAfterBreak="0">
    <w:nsid w:val="6A8D6B01"/>
    <w:multiLevelType w:val="hybridMultilevel"/>
    <w:tmpl w:val="9DDC98A6"/>
    <w:lvl w:ilvl="0" w:tplc="C29A4758">
      <w:start w:val="1"/>
      <w:numFmt w:val="decimal"/>
      <w:lvlText w:val="%1)"/>
      <w:lvlJc w:val="left"/>
      <w:pPr>
        <w:ind w:left="682" w:hanging="3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8A332C">
      <w:numFmt w:val="bullet"/>
      <w:lvlText w:val="•"/>
      <w:lvlJc w:val="left"/>
      <w:pPr>
        <w:ind w:left="1642" w:hanging="391"/>
      </w:pPr>
      <w:rPr>
        <w:rFonts w:hint="default"/>
        <w:lang w:val="ru-RU" w:eastAsia="en-US" w:bidi="ar-SA"/>
      </w:rPr>
    </w:lvl>
    <w:lvl w:ilvl="2" w:tplc="9FA618B0">
      <w:numFmt w:val="bullet"/>
      <w:lvlText w:val="•"/>
      <w:lvlJc w:val="left"/>
      <w:pPr>
        <w:ind w:left="2605" w:hanging="391"/>
      </w:pPr>
      <w:rPr>
        <w:rFonts w:hint="default"/>
        <w:lang w:val="ru-RU" w:eastAsia="en-US" w:bidi="ar-SA"/>
      </w:rPr>
    </w:lvl>
    <w:lvl w:ilvl="3" w:tplc="5AB2CF86">
      <w:numFmt w:val="bullet"/>
      <w:lvlText w:val="•"/>
      <w:lvlJc w:val="left"/>
      <w:pPr>
        <w:ind w:left="3567" w:hanging="391"/>
      </w:pPr>
      <w:rPr>
        <w:rFonts w:hint="default"/>
        <w:lang w:val="ru-RU" w:eastAsia="en-US" w:bidi="ar-SA"/>
      </w:rPr>
    </w:lvl>
    <w:lvl w:ilvl="4" w:tplc="0826D2EC">
      <w:numFmt w:val="bullet"/>
      <w:lvlText w:val="•"/>
      <w:lvlJc w:val="left"/>
      <w:pPr>
        <w:ind w:left="4530" w:hanging="391"/>
      </w:pPr>
      <w:rPr>
        <w:rFonts w:hint="default"/>
        <w:lang w:val="ru-RU" w:eastAsia="en-US" w:bidi="ar-SA"/>
      </w:rPr>
    </w:lvl>
    <w:lvl w:ilvl="5" w:tplc="6938F874">
      <w:numFmt w:val="bullet"/>
      <w:lvlText w:val="•"/>
      <w:lvlJc w:val="left"/>
      <w:pPr>
        <w:ind w:left="5493" w:hanging="391"/>
      </w:pPr>
      <w:rPr>
        <w:rFonts w:hint="default"/>
        <w:lang w:val="ru-RU" w:eastAsia="en-US" w:bidi="ar-SA"/>
      </w:rPr>
    </w:lvl>
    <w:lvl w:ilvl="6" w:tplc="FAE013EC">
      <w:numFmt w:val="bullet"/>
      <w:lvlText w:val="•"/>
      <w:lvlJc w:val="left"/>
      <w:pPr>
        <w:ind w:left="6455" w:hanging="391"/>
      </w:pPr>
      <w:rPr>
        <w:rFonts w:hint="default"/>
        <w:lang w:val="ru-RU" w:eastAsia="en-US" w:bidi="ar-SA"/>
      </w:rPr>
    </w:lvl>
    <w:lvl w:ilvl="7" w:tplc="91DC06CC">
      <w:numFmt w:val="bullet"/>
      <w:lvlText w:val="•"/>
      <w:lvlJc w:val="left"/>
      <w:pPr>
        <w:ind w:left="7418" w:hanging="391"/>
      </w:pPr>
      <w:rPr>
        <w:rFonts w:hint="default"/>
        <w:lang w:val="ru-RU" w:eastAsia="en-US" w:bidi="ar-SA"/>
      </w:rPr>
    </w:lvl>
    <w:lvl w:ilvl="8" w:tplc="25C44C98">
      <w:numFmt w:val="bullet"/>
      <w:lvlText w:val="•"/>
      <w:lvlJc w:val="left"/>
      <w:pPr>
        <w:ind w:left="8381" w:hanging="391"/>
      </w:pPr>
      <w:rPr>
        <w:rFonts w:hint="default"/>
        <w:lang w:val="ru-RU" w:eastAsia="en-US" w:bidi="ar-SA"/>
      </w:rPr>
    </w:lvl>
  </w:abstractNum>
  <w:abstractNum w:abstractNumId="203" w15:restartNumberingAfterBreak="0">
    <w:nsid w:val="6AC14461"/>
    <w:multiLevelType w:val="hybridMultilevel"/>
    <w:tmpl w:val="153AAD6E"/>
    <w:lvl w:ilvl="0" w:tplc="D042F970">
      <w:start w:val="1"/>
      <w:numFmt w:val="decimal"/>
      <w:lvlText w:val="%1"/>
      <w:lvlJc w:val="left"/>
      <w:pPr>
        <w:ind w:left="682" w:hanging="26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B9EA2EA">
      <w:numFmt w:val="bullet"/>
      <w:lvlText w:val="•"/>
      <w:lvlJc w:val="left"/>
      <w:pPr>
        <w:ind w:left="1642" w:hanging="267"/>
      </w:pPr>
      <w:rPr>
        <w:rFonts w:hint="default"/>
        <w:lang w:val="ru-RU" w:eastAsia="en-US" w:bidi="ar-SA"/>
      </w:rPr>
    </w:lvl>
    <w:lvl w:ilvl="2" w:tplc="5AE6C3C2">
      <w:numFmt w:val="bullet"/>
      <w:lvlText w:val="•"/>
      <w:lvlJc w:val="left"/>
      <w:pPr>
        <w:ind w:left="2605" w:hanging="267"/>
      </w:pPr>
      <w:rPr>
        <w:rFonts w:hint="default"/>
        <w:lang w:val="ru-RU" w:eastAsia="en-US" w:bidi="ar-SA"/>
      </w:rPr>
    </w:lvl>
    <w:lvl w:ilvl="3" w:tplc="799CDB22">
      <w:numFmt w:val="bullet"/>
      <w:lvlText w:val="•"/>
      <w:lvlJc w:val="left"/>
      <w:pPr>
        <w:ind w:left="3567" w:hanging="267"/>
      </w:pPr>
      <w:rPr>
        <w:rFonts w:hint="default"/>
        <w:lang w:val="ru-RU" w:eastAsia="en-US" w:bidi="ar-SA"/>
      </w:rPr>
    </w:lvl>
    <w:lvl w:ilvl="4" w:tplc="3A18F37C">
      <w:numFmt w:val="bullet"/>
      <w:lvlText w:val="•"/>
      <w:lvlJc w:val="left"/>
      <w:pPr>
        <w:ind w:left="4530" w:hanging="267"/>
      </w:pPr>
      <w:rPr>
        <w:rFonts w:hint="default"/>
        <w:lang w:val="ru-RU" w:eastAsia="en-US" w:bidi="ar-SA"/>
      </w:rPr>
    </w:lvl>
    <w:lvl w:ilvl="5" w:tplc="9F5C11CE">
      <w:numFmt w:val="bullet"/>
      <w:lvlText w:val="•"/>
      <w:lvlJc w:val="left"/>
      <w:pPr>
        <w:ind w:left="5493" w:hanging="267"/>
      </w:pPr>
      <w:rPr>
        <w:rFonts w:hint="default"/>
        <w:lang w:val="ru-RU" w:eastAsia="en-US" w:bidi="ar-SA"/>
      </w:rPr>
    </w:lvl>
    <w:lvl w:ilvl="6" w:tplc="48D0B472">
      <w:numFmt w:val="bullet"/>
      <w:lvlText w:val="•"/>
      <w:lvlJc w:val="left"/>
      <w:pPr>
        <w:ind w:left="6455" w:hanging="267"/>
      </w:pPr>
      <w:rPr>
        <w:rFonts w:hint="default"/>
        <w:lang w:val="ru-RU" w:eastAsia="en-US" w:bidi="ar-SA"/>
      </w:rPr>
    </w:lvl>
    <w:lvl w:ilvl="7" w:tplc="F4842918">
      <w:numFmt w:val="bullet"/>
      <w:lvlText w:val="•"/>
      <w:lvlJc w:val="left"/>
      <w:pPr>
        <w:ind w:left="7418" w:hanging="267"/>
      </w:pPr>
      <w:rPr>
        <w:rFonts w:hint="default"/>
        <w:lang w:val="ru-RU" w:eastAsia="en-US" w:bidi="ar-SA"/>
      </w:rPr>
    </w:lvl>
    <w:lvl w:ilvl="8" w:tplc="D71002F6">
      <w:numFmt w:val="bullet"/>
      <w:lvlText w:val="•"/>
      <w:lvlJc w:val="left"/>
      <w:pPr>
        <w:ind w:left="8381" w:hanging="267"/>
      </w:pPr>
      <w:rPr>
        <w:rFonts w:hint="default"/>
        <w:lang w:val="ru-RU" w:eastAsia="en-US" w:bidi="ar-SA"/>
      </w:rPr>
    </w:lvl>
  </w:abstractNum>
  <w:abstractNum w:abstractNumId="204" w15:restartNumberingAfterBreak="0">
    <w:nsid w:val="6B9A511F"/>
    <w:multiLevelType w:val="hybridMultilevel"/>
    <w:tmpl w:val="8CBA3370"/>
    <w:lvl w:ilvl="0" w:tplc="9EC0C19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A0ABA">
      <w:numFmt w:val="bullet"/>
      <w:lvlText w:val="•"/>
      <w:lvlJc w:val="left"/>
      <w:pPr>
        <w:ind w:left="628" w:hanging="142"/>
      </w:pPr>
      <w:rPr>
        <w:rFonts w:hint="default"/>
        <w:lang w:val="ru-RU" w:eastAsia="en-US" w:bidi="ar-SA"/>
      </w:rPr>
    </w:lvl>
    <w:lvl w:ilvl="2" w:tplc="DC52F77C">
      <w:numFmt w:val="bullet"/>
      <w:lvlText w:val="•"/>
      <w:lvlJc w:val="left"/>
      <w:pPr>
        <w:ind w:left="1156" w:hanging="142"/>
      </w:pPr>
      <w:rPr>
        <w:rFonts w:hint="default"/>
        <w:lang w:val="ru-RU" w:eastAsia="en-US" w:bidi="ar-SA"/>
      </w:rPr>
    </w:lvl>
    <w:lvl w:ilvl="3" w:tplc="D8E20286">
      <w:numFmt w:val="bullet"/>
      <w:lvlText w:val="•"/>
      <w:lvlJc w:val="left"/>
      <w:pPr>
        <w:ind w:left="1685" w:hanging="142"/>
      </w:pPr>
      <w:rPr>
        <w:rFonts w:hint="default"/>
        <w:lang w:val="ru-RU" w:eastAsia="en-US" w:bidi="ar-SA"/>
      </w:rPr>
    </w:lvl>
    <w:lvl w:ilvl="4" w:tplc="377E4E32">
      <w:numFmt w:val="bullet"/>
      <w:lvlText w:val="•"/>
      <w:lvlJc w:val="left"/>
      <w:pPr>
        <w:ind w:left="2213" w:hanging="142"/>
      </w:pPr>
      <w:rPr>
        <w:rFonts w:hint="default"/>
        <w:lang w:val="ru-RU" w:eastAsia="en-US" w:bidi="ar-SA"/>
      </w:rPr>
    </w:lvl>
    <w:lvl w:ilvl="5" w:tplc="4AEC905E">
      <w:numFmt w:val="bullet"/>
      <w:lvlText w:val="•"/>
      <w:lvlJc w:val="left"/>
      <w:pPr>
        <w:ind w:left="2742" w:hanging="142"/>
      </w:pPr>
      <w:rPr>
        <w:rFonts w:hint="default"/>
        <w:lang w:val="ru-RU" w:eastAsia="en-US" w:bidi="ar-SA"/>
      </w:rPr>
    </w:lvl>
    <w:lvl w:ilvl="6" w:tplc="D51C2C52">
      <w:numFmt w:val="bullet"/>
      <w:lvlText w:val="•"/>
      <w:lvlJc w:val="left"/>
      <w:pPr>
        <w:ind w:left="3270" w:hanging="142"/>
      </w:pPr>
      <w:rPr>
        <w:rFonts w:hint="default"/>
        <w:lang w:val="ru-RU" w:eastAsia="en-US" w:bidi="ar-SA"/>
      </w:rPr>
    </w:lvl>
    <w:lvl w:ilvl="7" w:tplc="C1321EC2">
      <w:numFmt w:val="bullet"/>
      <w:lvlText w:val="•"/>
      <w:lvlJc w:val="left"/>
      <w:pPr>
        <w:ind w:left="3798" w:hanging="142"/>
      </w:pPr>
      <w:rPr>
        <w:rFonts w:hint="default"/>
        <w:lang w:val="ru-RU" w:eastAsia="en-US" w:bidi="ar-SA"/>
      </w:rPr>
    </w:lvl>
    <w:lvl w:ilvl="8" w:tplc="6D1C48E4">
      <w:numFmt w:val="bullet"/>
      <w:lvlText w:val="•"/>
      <w:lvlJc w:val="left"/>
      <w:pPr>
        <w:ind w:left="4327" w:hanging="142"/>
      </w:pPr>
      <w:rPr>
        <w:rFonts w:hint="default"/>
        <w:lang w:val="ru-RU" w:eastAsia="en-US" w:bidi="ar-SA"/>
      </w:rPr>
    </w:lvl>
  </w:abstractNum>
  <w:abstractNum w:abstractNumId="205" w15:restartNumberingAfterBreak="0">
    <w:nsid w:val="6C442C0C"/>
    <w:multiLevelType w:val="hybridMultilevel"/>
    <w:tmpl w:val="F1D048B0"/>
    <w:lvl w:ilvl="0" w:tplc="F29E4CE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CDECC">
      <w:numFmt w:val="bullet"/>
      <w:lvlText w:val="•"/>
      <w:lvlJc w:val="left"/>
      <w:pPr>
        <w:ind w:left="878" w:hanging="140"/>
      </w:pPr>
      <w:rPr>
        <w:rFonts w:hint="default"/>
        <w:lang w:val="ru-RU" w:eastAsia="en-US" w:bidi="ar-SA"/>
      </w:rPr>
    </w:lvl>
    <w:lvl w:ilvl="2" w:tplc="DB828754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3" w:tplc="04FEE07E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4" w:tplc="E528AA8C">
      <w:numFmt w:val="bullet"/>
      <w:lvlText w:val="•"/>
      <w:lvlJc w:val="left"/>
      <w:pPr>
        <w:ind w:left="2792" w:hanging="140"/>
      </w:pPr>
      <w:rPr>
        <w:rFonts w:hint="default"/>
        <w:lang w:val="ru-RU" w:eastAsia="en-US" w:bidi="ar-SA"/>
      </w:rPr>
    </w:lvl>
    <w:lvl w:ilvl="5" w:tplc="3A4E0BE4">
      <w:numFmt w:val="bullet"/>
      <w:lvlText w:val="•"/>
      <w:lvlJc w:val="left"/>
      <w:pPr>
        <w:ind w:left="3430" w:hanging="140"/>
      </w:pPr>
      <w:rPr>
        <w:rFonts w:hint="default"/>
        <w:lang w:val="ru-RU" w:eastAsia="en-US" w:bidi="ar-SA"/>
      </w:rPr>
    </w:lvl>
    <w:lvl w:ilvl="6" w:tplc="6A5CD024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7" w:tplc="82AC8958">
      <w:numFmt w:val="bullet"/>
      <w:lvlText w:val="•"/>
      <w:lvlJc w:val="left"/>
      <w:pPr>
        <w:ind w:left="4706" w:hanging="140"/>
      </w:pPr>
      <w:rPr>
        <w:rFonts w:hint="default"/>
        <w:lang w:val="ru-RU" w:eastAsia="en-US" w:bidi="ar-SA"/>
      </w:rPr>
    </w:lvl>
    <w:lvl w:ilvl="8" w:tplc="578880B2">
      <w:numFmt w:val="bullet"/>
      <w:lvlText w:val="•"/>
      <w:lvlJc w:val="left"/>
      <w:pPr>
        <w:ind w:left="5344" w:hanging="140"/>
      </w:pPr>
      <w:rPr>
        <w:rFonts w:hint="default"/>
        <w:lang w:val="ru-RU" w:eastAsia="en-US" w:bidi="ar-SA"/>
      </w:rPr>
    </w:lvl>
  </w:abstractNum>
  <w:abstractNum w:abstractNumId="206" w15:restartNumberingAfterBreak="0">
    <w:nsid w:val="6C9A2E62"/>
    <w:multiLevelType w:val="hybridMultilevel"/>
    <w:tmpl w:val="2EB65478"/>
    <w:lvl w:ilvl="0" w:tplc="F77AAC12">
      <w:numFmt w:val="bullet"/>
      <w:lvlText w:val="-"/>
      <w:lvlJc w:val="left"/>
      <w:pPr>
        <w:ind w:left="68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48E380">
      <w:numFmt w:val="bullet"/>
      <w:lvlText w:val="•"/>
      <w:lvlJc w:val="left"/>
      <w:pPr>
        <w:ind w:left="1656" w:hanging="300"/>
      </w:pPr>
      <w:rPr>
        <w:rFonts w:hint="default"/>
        <w:lang w:val="ru-RU" w:eastAsia="en-US" w:bidi="ar-SA"/>
      </w:rPr>
    </w:lvl>
    <w:lvl w:ilvl="2" w:tplc="2688B7C0"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plc="E94CC3DA">
      <w:numFmt w:val="bullet"/>
      <w:lvlText w:val="•"/>
      <w:lvlJc w:val="left"/>
      <w:pPr>
        <w:ind w:left="3609" w:hanging="300"/>
      </w:pPr>
      <w:rPr>
        <w:rFonts w:hint="default"/>
        <w:lang w:val="ru-RU" w:eastAsia="en-US" w:bidi="ar-SA"/>
      </w:rPr>
    </w:lvl>
    <w:lvl w:ilvl="4" w:tplc="22BAAD8E">
      <w:numFmt w:val="bullet"/>
      <w:lvlText w:val="•"/>
      <w:lvlJc w:val="left"/>
      <w:pPr>
        <w:ind w:left="4586" w:hanging="300"/>
      </w:pPr>
      <w:rPr>
        <w:rFonts w:hint="default"/>
        <w:lang w:val="ru-RU" w:eastAsia="en-US" w:bidi="ar-SA"/>
      </w:rPr>
    </w:lvl>
    <w:lvl w:ilvl="5" w:tplc="C8B8E8E6">
      <w:numFmt w:val="bullet"/>
      <w:lvlText w:val="•"/>
      <w:lvlJc w:val="left"/>
      <w:pPr>
        <w:ind w:left="5563" w:hanging="300"/>
      </w:pPr>
      <w:rPr>
        <w:rFonts w:hint="default"/>
        <w:lang w:val="ru-RU" w:eastAsia="en-US" w:bidi="ar-SA"/>
      </w:rPr>
    </w:lvl>
    <w:lvl w:ilvl="6" w:tplc="6B8C554A">
      <w:numFmt w:val="bullet"/>
      <w:lvlText w:val="•"/>
      <w:lvlJc w:val="left"/>
      <w:pPr>
        <w:ind w:left="6539" w:hanging="300"/>
      </w:pPr>
      <w:rPr>
        <w:rFonts w:hint="default"/>
        <w:lang w:val="ru-RU" w:eastAsia="en-US" w:bidi="ar-SA"/>
      </w:rPr>
    </w:lvl>
    <w:lvl w:ilvl="7" w:tplc="6A247F26">
      <w:numFmt w:val="bullet"/>
      <w:lvlText w:val="•"/>
      <w:lvlJc w:val="left"/>
      <w:pPr>
        <w:ind w:left="7516" w:hanging="300"/>
      </w:pPr>
      <w:rPr>
        <w:rFonts w:hint="default"/>
        <w:lang w:val="ru-RU" w:eastAsia="en-US" w:bidi="ar-SA"/>
      </w:rPr>
    </w:lvl>
    <w:lvl w:ilvl="8" w:tplc="7402CE80">
      <w:numFmt w:val="bullet"/>
      <w:lvlText w:val="•"/>
      <w:lvlJc w:val="left"/>
      <w:pPr>
        <w:ind w:left="8493" w:hanging="300"/>
      </w:pPr>
      <w:rPr>
        <w:rFonts w:hint="default"/>
        <w:lang w:val="ru-RU" w:eastAsia="en-US" w:bidi="ar-SA"/>
      </w:rPr>
    </w:lvl>
  </w:abstractNum>
  <w:abstractNum w:abstractNumId="207" w15:restartNumberingAfterBreak="0">
    <w:nsid w:val="6CA073F3"/>
    <w:multiLevelType w:val="hybridMultilevel"/>
    <w:tmpl w:val="03264480"/>
    <w:lvl w:ilvl="0" w:tplc="65BA239E">
      <w:numFmt w:val="bullet"/>
      <w:lvlText w:val="-"/>
      <w:lvlJc w:val="left"/>
      <w:pPr>
        <w:ind w:left="682" w:hanging="180"/>
      </w:pPr>
      <w:rPr>
        <w:rFonts w:hint="default"/>
        <w:w w:val="100"/>
        <w:lang w:val="ru-RU" w:eastAsia="en-US" w:bidi="ar-SA"/>
      </w:rPr>
    </w:lvl>
    <w:lvl w:ilvl="1" w:tplc="CD9A04FC">
      <w:numFmt w:val="bullet"/>
      <w:lvlText w:val="•"/>
      <w:lvlJc w:val="left"/>
      <w:pPr>
        <w:ind w:left="1656" w:hanging="180"/>
      </w:pPr>
      <w:rPr>
        <w:rFonts w:hint="default"/>
        <w:lang w:val="ru-RU" w:eastAsia="en-US" w:bidi="ar-SA"/>
      </w:rPr>
    </w:lvl>
    <w:lvl w:ilvl="2" w:tplc="8716FC88">
      <w:numFmt w:val="bullet"/>
      <w:lvlText w:val="•"/>
      <w:lvlJc w:val="left"/>
      <w:pPr>
        <w:ind w:left="2633" w:hanging="180"/>
      </w:pPr>
      <w:rPr>
        <w:rFonts w:hint="default"/>
        <w:lang w:val="ru-RU" w:eastAsia="en-US" w:bidi="ar-SA"/>
      </w:rPr>
    </w:lvl>
    <w:lvl w:ilvl="3" w:tplc="B4828F94">
      <w:numFmt w:val="bullet"/>
      <w:lvlText w:val="•"/>
      <w:lvlJc w:val="left"/>
      <w:pPr>
        <w:ind w:left="3609" w:hanging="180"/>
      </w:pPr>
      <w:rPr>
        <w:rFonts w:hint="default"/>
        <w:lang w:val="ru-RU" w:eastAsia="en-US" w:bidi="ar-SA"/>
      </w:rPr>
    </w:lvl>
    <w:lvl w:ilvl="4" w:tplc="C17E9BA2">
      <w:numFmt w:val="bullet"/>
      <w:lvlText w:val="•"/>
      <w:lvlJc w:val="left"/>
      <w:pPr>
        <w:ind w:left="4586" w:hanging="180"/>
      </w:pPr>
      <w:rPr>
        <w:rFonts w:hint="default"/>
        <w:lang w:val="ru-RU" w:eastAsia="en-US" w:bidi="ar-SA"/>
      </w:rPr>
    </w:lvl>
    <w:lvl w:ilvl="5" w:tplc="1BE6CD0C">
      <w:numFmt w:val="bullet"/>
      <w:lvlText w:val="•"/>
      <w:lvlJc w:val="left"/>
      <w:pPr>
        <w:ind w:left="5563" w:hanging="180"/>
      </w:pPr>
      <w:rPr>
        <w:rFonts w:hint="default"/>
        <w:lang w:val="ru-RU" w:eastAsia="en-US" w:bidi="ar-SA"/>
      </w:rPr>
    </w:lvl>
    <w:lvl w:ilvl="6" w:tplc="F3D847F6">
      <w:numFmt w:val="bullet"/>
      <w:lvlText w:val="•"/>
      <w:lvlJc w:val="left"/>
      <w:pPr>
        <w:ind w:left="6539" w:hanging="180"/>
      </w:pPr>
      <w:rPr>
        <w:rFonts w:hint="default"/>
        <w:lang w:val="ru-RU" w:eastAsia="en-US" w:bidi="ar-SA"/>
      </w:rPr>
    </w:lvl>
    <w:lvl w:ilvl="7" w:tplc="2668AFCE">
      <w:numFmt w:val="bullet"/>
      <w:lvlText w:val="•"/>
      <w:lvlJc w:val="left"/>
      <w:pPr>
        <w:ind w:left="7516" w:hanging="180"/>
      </w:pPr>
      <w:rPr>
        <w:rFonts w:hint="default"/>
        <w:lang w:val="ru-RU" w:eastAsia="en-US" w:bidi="ar-SA"/>
      </w:rPr>
    </w:lvl>
    <w:lvl w:ilvl="8" w:tplc="13B45D20">
      <w:numFmt w:val="bullet"/>
      <w:lvlText w:val="•"/>
      <w:lvlJc w:val="left"/>
      <w:pPr>
        <w:ind w:left="8493" w:hanging="180"/>
      </w:pPr>
      <w:rPr>
        <w:rFonts w:hint="default"/>
        <w:lang w:val="ru-RU" w:eastAsia="en-US" w:bidi="ar-SA"/>
      </w:rPr>
    </w:lvl>
  </w:abstractNum>
  <w:abstractNum w:abstractNumId="208" w15:restartNumberingAfterBreak="0">
    <w:nsid w:val="6D2452B9"/>
    <w:multiLevelType w:val="hybridMultilevel"/>
    <w:tmpl w:val="8E7A79A8"/>
    <w:lvl w:ilvl="0" w:tplc="C4F6881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66A216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D278D488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EE9C98D2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5D503EFE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19C4C3D8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BE52C6EA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7ABE37C6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  <w:lvl w:ilvl="8" w:tplc="1D42D938">
      <w:numFmt w:val="bullet"/>
      <w:lvlText w:val="•"/>
      <w:lvlJc w:val="left"/>
      <w:pPr>
        <w:ind w:left="8525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6D517E69"/>
    <w:multiLevelType w:val="hybridMultilevel"/>
    <w:tmpl w:val="AAF61590"/>
    <w:lvl w:ilvl="0" w:tplc="95F8E7F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180AA4">
      <w:numFmt w:val="bullet"/>
      <w:lvlText w:val="•"/>
      <w:lvlJc w:val="left"/>
      <w:pPr>
        <w:ind w:left="628" w:hanging="142"/>
      </w:pPr>
      <w:rPr>
        <w:rFonts w:hint="default"/>
        <w:lang w:val="ru-RU" w:eastAsia="en-US" w:bidi="ar-SA"/>
      </w:rPr>
    </w:lvl>
    <w:lvl w:ilvl="2" w:tplc="B0263668">
      <w:numFmt w:val="bullet"/>
      <w:lvlText w:val="•"/>
      <w:lvlJc w:val="left"/>
      <w:pPr>
        <w:ind w:left="1156" w:hanging="142"/>
      </w:pPr>
      <w:rPr>
        <w:rFonts w:hint="default"/>
        <w:lang w:val="ru-RU" w:eastAsia="en-US" w:bidi="ar-SA"/>
      </w:rPr>
    </w:lvl>
    <w:lvl w:ilvl="3" w:tplc="8F66B5A0">
      <w:numFmt w:val="bullet"/>
      <w:lvlText w:val="•"/>
      <w:lvlJc w:val="left"/>
      <w:pPr>
        <w:ind w:left="1685" w:hanging="142"/>
      </w:pPr>
      <w:rPr>
        <w:rFonts w:hint="default"/>
        <w:lang w:val="ru-RU" w:eastAsia="en-US" w:bidi="ar-SA"/>
      </w:rPr>
    </w:lvl>
    <w:lvl w:ilvl="4" w:tplc="5064A45A">
      <w:numFmt w:val="bullet"/>
      <w:lvlText w:val="•"/>
      <w:lvlJc w:val="left"/>
      <w:pPr>
        <w:ind w:left="2213" w:hanging="142"/>
      </w:pPr>
      <w:rPr>
        <w:rFonts w:hint="default"/>
        <w:lang w:val="ru-RU" w:eastAsia="en-US" w:bidi="ar-SA"/>
      </w:rPr>
    </w:lvl>
    <w:lvl w:ilvl="5" w:tplc="A1C8071C">
      <w:numFmt w:val="bullet"/>
      <w:lvlText w:val="•"/>
      <w:lvlJc w:val="left"/>
      <w:pPr>
        <w:ind w:left="2742" w:hanging="142"/>
      </w:pPr>
      <w:rPr>
        <w:rFonts w:hint="default"/>
        <w:lang w:val="ru-RU" w:eastAsia="en-US" w:bidi="ar-SA"/>
      </w:rPr>
    </w:lvl>
    <w:lvl w:ilvl="6" w:tplc="18F84E04">
      <w:numFmt w:val="bullet"/>
      <w:lvlText w:val="•"/>
      <w:lvlJc w:val="left"/>
      <w:pPr>
        <w:ind w:left="3270" w:hanging="142"/>
      </w:pPr>
      <w:rPr>
        <w:rFonts w:hint="default"/>
        <w:lang w:val="ru-RU" w:eastAsia="en-US" w:bidi="ar-SA"/>
      </w:rPr>
    </w:lvl>
    <w:lvl w:ilvl="7" w:tplc="79EA8F38">
      <w:numFmt w:val="bullet"/>
      <w:lvlText w:val="•"/>
      <w:lvlJc w:val="left"/>
      <w:pPr>
        <w:ind w:left="3798" w:hanging="142"/>
      </w:pPr>
      <w:rPr>
        <w:rFonts w:hint="default"/>
        <w:lang w:val="ru-RU" w:eastAsia="en-US" w:bidi="ar-SA"/>
      </w:rPr>
    </w:lvl>
    <w:lvl w:ilvl="8" w:tplc="CC685F6C">
      <w:numFmt w:val="bullet"/>
      <w:lvlText w:val="•"/>
      <w:lvlJc w:val="left"/>
      <w:pPr>
        <w:ind w:left="4327" w:hanging="142"/>
      </w:pPr>
      <w:rPr>
        <w:rFonts w:hint="default"/>
        <w:lang w:val="ru-RU" w:eastAsia="en-US" w:bidi="ar-SA"/>
      </w:rPr>
    </w:lvl>
  </w:abstractNum>
  <w:abstractNum w:abstractNumId="210" w15:restartNumberingAfterBreak="0">
    <w:nsid w:val="6D715888"/>
    <w:multiLevelType w:val="hybridMultilevel"/>
    <w:tmpl w:val="665A20E6"/>
    <w:lvl w:ilvl="0" w:tplc="6A0E0190">
      <w:start w:val="1"/>
      <w:numFmt w:val="decimal"/>
      <w:lvlText w:val="%1."/>
      <w:lvlJc w:val="left"/>
      <w:pPr>
        <w:ind w:left="104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60CB80">
      <w:start w:val="1"/>
      <w:numFmt w:val="lowerLetter"/>
      <w:lvlText w:val="%2)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843EAE32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3" w:tplc="290CF80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D896966A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5" w:tplc="088A17BA">
      <w:numFmt w:val="bullet"/>
      <w:lvlText w:val="•"/>
      <w:lvlJc w:val="left"/>
      <w:pPr>
        <w:ind w:left="5358" w:hanging="360"/>
      </w:pPr>
      <w:rPr>
        <w:rFonts w:hint="default"/>
        <w:lang w:val="ru-RU" w:eastAsia="en-US" w:bidi="ar-SA"/>
      </w:rPr>
    </w:lvl>
    <w:lvl w:ilvl="6" w:tplc="951A7FB6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01DC958A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 w:tplc="620279BC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6D9D71C1"/>
    <w:multiLevelType w:val="hybridMultilevel"/>
    <w:tmpl w:val="7F4AD7BA"/>
    <w:lvl w:ilvl="0" w:tplc="B50ACE70">
      <w:start w:val="1"/>
      <w:numFmt w:val="decimal"/>
      <w:lvlText w:val="%1"/>
      <w:lvlJc w:val="left"/>
      <w:pPr>
        <w:ind w:left="682" w:hanging="2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42C430">
      <w:numFmt w:val="bullet"/>
      <w:lvlText w:val="•"/>
      <w:lvlJc w:val="left"/>
      <w:pPr>
        <w:ind w:left="1642" w:hanging="271"/>
      </w:pPr>
      <w:rPr>
        <w:rFonts w:hint="default"/>
        <w:lang w:val="ru-RU" w:eastAsia="en-US" w:bidi="ar-SA"/>
      </w:rPr>
    </w:lvl>
    <w:lvl w:ilvl="2" w:tplc="DC7C233A">
      <w:numFmt w:val="bullet"/>
      <w:lvlText w:val="•"/>
      <w:lvlJc w:val="left"/>
      <w:pPr>
        <w:ind w:left="2605" w:hanging="271"/>
      </w:pPr>
      <w:rPr>
        <w:rFonts w:hint="default"/>
        <w:lang w:val="ru-RU" w:eastAsia="en-US" w:bidi="ar-SA"/>
      </w:rPr>
    </w:lvl>
    <w:lvl w:ilvl="3" w:tplc="DFF20086">
      <w:numFmt w:val="bullet"/>
      <w:lvlText w:val="•"/>
      <w:lvlJc w:val="left"/>
      <w:pPr>
        <w:ind w:left="3567" w:hanging="271"/>
      </w:pPr>
      <w:rPr>
        <w:rFonts w:hint="default"/>
        <w:lang w:val="ru-RU" w:eastAsia="en-US" w:bidi="ar-SA"/>
      </w:rPr>
    </w:lvl>
    <w:lvl w:ilvl="4" w:tplc="977C0C78">
      <w:numFmt w:val="bullet"/>
      <w:lvlText w:val="•"/>
      <w:lvlJc w:val="left"/>
      <w:pPr>
        <w:ind w:left="4530" w:hanging="271"/>
      </w:pPr>
      <w:rPr>
        <w:rFonts w:hint="default"/>
        <w:lang w:val="ru-RU" w:eastAsia="en-US" w:bidi="ar-SA"/>
      </w:rPr>
    </w:lvl>
    <w:lvl w:ilvl="5" w:tplc="B336A84A">
      <w:numFmt w:val="bullet"/>
      <w:lvlText w:val="•"/>
      <w:lvlJc w:val="left"/>
      <w:pPr>
        <w:ind w:left="5493" w:hanging="271"/>
      </w:pPr>
      <w:rPr>
        <w:rFonts w:hint="default"/>
        <w:lang w:val="ru-RU" w:eastAsia="en-US" w:bidi="ar-SA"/>
      </w:rPr>
    </w:lvl>
    <w:lvl w:ilvl="6" w:tplc="B52250E4">
      <w:numFmt w:val="bullet"/>
      <w:lvlText w:val="•"/>
      <w:lvlJc w:val="left"/>
      <w:pPr>
        <w:ind w:left="6455" w:hanging="271"/>
      </w:pPr>
      <w:rPr>
        <w:rFonts w:hint="default"/>
        <w:lang w:val="ru-RU" w:eastAsia="en-US" w:bidi="ar-SA"/>
      </w:rPr>
    </w:lvl>
    <w:lvl w:ilvl="7" w:tplc="AF8E7B7E">
      <w:numFmt w:val="bullet"/>
      <w:lvlText w:val="•"/>
      <w:lvlJc w:val="left"/>
      <w:pPr>
        <w:ind w:left="7418" w:hanging="271"/>
      </w:pPr>
      <w:rPr>
        <w:rFonts w:hint="default"/>
        <w:lang w:val="ru-RU" w:eastAsia="en-US" w:bidi="ar-SA"/>
      </w:rPr>
    </w:lvl>
    <w:lvl w:ilvl="8" w:tplc="0A84E3E2">
      <w:numFmt w:val="bullet"/>
      <w:lvlText w:val="•"/>
      <w:lvlJc w:val="left"/>
      <w:pPr>
        <w:ind w:left="8381" w:hanging="271"/>
      </w:pPr>
      <w:rPr>
        <w:rFonts w:hint="default"/>
        <w:lang w:val="ru-RU" w:eastAsia="en-US" w:bidi="ar-SA"/>
      </w:rPr>
    </w:lvl>
  </w:abstractNum>
  <w:abstractNum w:abstractNumId="212" w15:restartNumberingAfterBreak="0">
    <w:nsid w:val="70024131"/>
    <w:multiLevelType w:val="hybridMultilevel"/>
    <w:tmpl w:val="5F5CACFC"/>
    <w:lvl w:ilvl="0" w:tplc="AF029566">
      <w:numFmt w:val="bullet"/>
      <w:lvlText w:val=""/>
      <w:lvlJc w:val="left"/>
      <w:pPr>
        <w:ind w:left="10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2FDB2">
      <w:numFmt w:val="bullet"/>
      <w:lvlText w:val="•"/>
      <w:lvlJc w:val="left"/>
      <w:pPr>
        <w:ind w:left="628" w:hanging="269"/>
      </w:pPr>
      <w:rPr>
        <w:rFonts w:hint="default"/>
        <w:lang w:val="ru-RU" w:eastAsia="en-US" w:bidi="ar-SA"/>
      </w:rPr>
    </w:lvl>
    <w:lvl w:ilvl="2" w:tplc="4F3AD182">
      <w:numFmt w:val="bullet"/>
      <w:lvlText w:val="•"/>
      <w:lvlJc w:val="left"/>
      <w:pPr>
        <w:ind w:left="1156" w:hanging="269"/>
      </w:pPr>
      <w:rPr>
        <w:rFonts w:hint="default"/>
        <w:lang w:val="ru-RU" w:eastAsia="en-US" w:bidi="ar-SA"/>
      </w:rPr>
    </w:lvl>
    <w:lvl w:ilvl="3" w:tplc="14DCA960">
      <w:numFmt w:val="bullet"/>
      <w:lvlText w:val="•"/>
      <w:lvlJc w:val="left"/>
      <w:pPr>
        <w:ind w:left="1685" w:hanging="269"/>
      </w:pPr>
      <w:rPr>
        <w:rFonts w:hint="default"/>
        <w:lang w:val="ru-RU" w:eastAsia="en-US" w:bidi="ar-SA"/>
      </w:rPr>
    </w:lvl>
    <w:lvl w:ilvl="4" w:tplc="59660472">
      <w:numFmt w:val="bullet"/>
      <w:lvlText w:val="•"/>
      <w:lvlJc w:val="left"/>
      <w:pPr>
        <w:ind w:left="2213" w:hanging="269"/>
      </w:pPr>
      <w:rPr>
        <w:rFonts w:hint="default"/>
        <w:lang w:val="ru-RU" w:eastAsia="en-US" w:bidi="ar-SA"/>
      </w:rPr>
    </w:lvl>
    <w:lvl w:ilvl="5" w:tplc="D6DC48E6">
      <w:numFmt w:val="bullet"/>
      <w:lvlText w:val="•"/>
      <w:lvlJc w:val="left"/>
      <w:pPr>
        <w:ind w:left="2742" w:hanging="269"/>
      </w:pPr>
      <w:rPr>
        <w:rFonts w:hint="default"/>
        <w:lang w:val="ru-RU" w:eastAsia="en-US" w:bidi="ar-SA"/>
      </w:rPr>
    </w:lvl>
    <w:lvl w:ilvl="6" w:tplc="F2625022">
      <w:numFmt w:val="bullet"/>
      <w:lvlText w:val="•"/>
      <w:lvlJc w:val="left"/>
      <w:pPr>
        <w:ind w:left="3270" w:hanging="269"/>
      </w:pPr>
      <w:rPr>
        <w:rFonts w:hint="default"/>
        <w:lang w:val="ru-RU" w:eastAsia="en-US" w:bidi="ar-SA"/>
      </w:rPr>
    </w:lvl>
    <w:lvl w:ilvl="7" w:tplc="9724B58E">
      <w:numFmt w:val="bullet"/>
      <w:lvlText w:val="•"/>
      <w:lvlJc w:val="left"/>
      <w:pPr>
        <w:ind w:left="3798" w:hanging="269"/>
      </w:pPr>
      <w:rPr>
        <w:rFonts w:hint="default"/>
        <w:lang w:val="ru-RU" w:eastAsia="en-US" w:bidi="ar-SA"/>
      </w:rPr>
    </w:lvl>
    <w:lvl w:ilvl="8" w:tplc="A768F23E">
      <w:numFmt w:val="bullet"/>
      <w:lvlText w:val="•"/>
      <w:lvlJc w:val="left"/>
      <w:pPr>
        <w:ind w:left="4327" w:hanging="269"/>
      </w:pPr>
      <w:rPr>
        <w:rFonts w:hint="default"/>
        <w:lang w:val="ru-RU" w:eastAsia="en-US" w:bidi="ar-SA"/>
      </w:rPr>
    </w:lvl>
  </w:abstractNum>
  <w:abstractNum w:abstractNumId="213" w15:restartNumberingAfterBreak="0">
    <w:nsid w:val="706F0F75"/>
    <w:multiLevelType w:val="hybridMultilevel"/>
    <w:tmpl w:val="7C6A561C"/>
    <w:lvl w:ilvl="0" w:tplc="ECE83C10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64D52C">
      <w:numFmt w:val="bullet"/>
      <w:lvlText w:val="•"/>
      <w:lvlJc w:val="left"/>
      <w:pPr>
        <w:ind w:left="628" w:hanging="166"/>
      </w:pPr>
      <w:rPr>
        <w:rFonts w:hint="default"/>
        <w:lang w:val="ru-RU" w:eastAsia="en-US" w:bidi="ar-SA"/>
      </w:rPr>
    </w:lvl>
    <w:lvl w:ilvl="2" w:tplc="74F2E276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3" w:tplc="6FF8D99E">
      <w:numFmt w:val="bullet"/>
      <w:lvlText w:val="•"/>
      <w:lvlJc w:val="left"/>
      <w:pPr>
        <w:ind w:left="1685" w:hanging="166"/>
      </w:pPr>
      <w:rPr>
        <w:rFonts w:hint="default"/>
        <w:lang w:val="ru-RU" w:eastAsia="en-US" w:bidi="ar-SA"/>
      </w:rPr>
    </w:lvl>
    <w:lvl w:ilvl="4" w:tplc="0194C2B2">
      <w:numFmt w:val="bullet"/>
      <w:lvlText w:val="•"/>
      <w:lvlJc w:val="left"/>
      <w:pPr>
        <w:ind w:left="2213" w:hanging="166"/>
      </w:pPr>
      <w:rPr>
        <w:rFonts w:hint="default"/>
        <w:lang w:val="ru-RU" w:eastAsia="en-US" w:bidi="ar-SA"/>
      </w:rPr>
    </w:lvl>
    <w:lvl w:ilvl="5" w:tplc="E2046E74">
      <w:numFmt w:val="bullet"/>
      <w:lvlText w:val="•"/>
      <w:lvlJc w:val="left"/>
      <w:pPr>
        <w:ind w:left="2742" w:hanging="166"/>
      </w:pPr>
      <w:rPr>
        <w:rFonts w:hint="default"/>
        <w:lang w:val="ru-RU" w:eastAsia="en-US" w:bidi="ar-SA"/>
      </w:rPr>
    </w:lvl>
    <w:lvl w:ilvl="6" w:tplc="C53C18E6">
      <w:numFmt w:val="bullet"/>
      <w:lvlText w:val="•"/>
      <w:lvlJc w:val="left"/>
      <w:pPr>
        <w:ind w:left="3270" w:hanging="166"/>
      </w:pPr>
      <w:rPr>
        <w:rFonts w:hint="default"/>
        <w:lang w:val="ru-RU" w:eastAsia="en-US" w:bidi="ar-SA"/>
      </w:rPr>
    </w:lvl>
    <w:lvl w:ilvl="7" w:tplc="ADEE166A">
      <w:numFmt w:val="bullet"/>
      <w:lvlText w:val="•"/>
      <w:lvlJc w:val="left"/>
      <w:pPr>
        <w:ind w:left="3798" w:hanging="166"/>
      </w:pPr>
      <w:rPr>
        <w:rFonts w:hint="default"/>
        <w:lang w:val="ru-RU" w:eastAsia="en-US" w:bidi="ar-SA"/>
      </w:rPr>
    </w:lvl>
    <w:lvl w:ilvl="8" w:tplc="43FA51A0">
      <w:numFmt w:val="bullet"/>
      <w:lvlText w:val="•"/>
      <w:lvlJc w:val="left"/>
      <w:pPr>
        <w:ind w:left="4327" w:hanging="166"/>
      </w:pPr>
      <w:rPr>
        <w:rFonts w:hint="default"/>
        <w:lang w:val="ru-RU" w:eastAsia="en-US" w:bidi="ar-SA"/>
      </w:rPr>
    </w:lvl>
  </w:abstractNum>
  <w:abstractNum w:abstractNumId="214" w15:restartNumberingAfterBreak="0">
    <w:nsid w:val="70E545D9"/>
    <w:multiLevelType w:val="hybridMultilevel"/>
    <w:tmpl w:val="AFF6F552"/>
    <w:lvl w:ilvl="0" w:tplc="FBC67122">
      <w:numFmt w:val="bullet"/>
      <w:lvlText w:val="-"/>
      <w:lvlJc w:val="left"/>
      <w:pPr>
        <w:ind w:left="68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F23560">
      <w:numFmt w:val="bullet"/>
      <w:lvlText w:val="•"/>
      <w:lvlJc w:val="left"/>
      <w:pPr>
        <w:ind w:left="1656" w:hanging="188"/>
      </w:pPr>
      <w:rPr>
        <w:rFonts w:hint="default"/>
        <w:lang w:val="ru-RU" w:eastAsia="en-US" w:bidi="ar-SA"/>
      </w:rPr>
    </w:lvl>
    <w:lvl w:ilvl="2" w:tplc="F998CD8E">
      <w:numFmt w:val="bullet"/>
      <w:lvlText w:val="•"/>
      <w:lvlJc w:val="left"/>
      <w:pPr>
        <w:ind w:left="2633" w:hanging="188"/>
      </w:pPr>
      <w:rPr>
        <w:rFonts w:hint="default"/>
        <w:lang w:val="ru-RU" w:eastAsia="en-US" w:bidi="ar-SA"/>
      </w:rPr>
    </w:lvl>
    <w:lvl w:ilvl="3" w:tplc="5350923A">
      <w:numFmt w:val="bullet"/>
      <w:lvlText w:val="•"/>
      <w:lvlJc w:val="left"/>
      <w:pPr>
        <w:ind w:left="3609" w:hanging="188"/>
      </w:pPr>
      <w:rPr>
        <w:rFonts w:hint="default"/>
        <w:lang w:val="ru-RU" w:eastAsia="en-US" w:bidi="ar-SA"/>
      </w:rPr>
    </w:lvl>
    <w:lvl w:ilvl="4" w:tplc="60806A46">
      <w:numFmt w:val="bullet"/>
      <w:lvlText w:val="•"/>
      <w:lvlJc w:val="left"/>
      <w:pPr>
        <w:ind w:left="4586" w:hanging="188"/>
      </w:pPr>
      <w:rPr>
        <w:rFonts w:hint="default"/>
        <w:lang w:val="ru-RU" w:eastAsia="en-US" w:bidi="ar-SA"/>
      </w:rPr>
    </w:lvl>
    <w:lvl w:ilvl="5" w:tplc="623039D6">
      <w:numFmt w:val="bullet"/>
      <w:lvlText w:val="•"/>
      <w:lvlJc w:val="left"/>
      <w:pPr>
        <w:ind w:left="5563" w:hanging="188"/>
      </w:pPr>
      <w:rPr>
        <w:rFonts w:hint="default"/>
        <w:lang w:val="ru-RU" w:eastAsia="en-US" w:bidi="ar-SA"/>
      </w:rPr>
    </w:lvl>
    <w:lvl w:ilvl="6" w:tplc="27961572">
      <w:numFmt w:val="bullet"/>
      <w:lvlText w:val="•"/>
      <w:lvlJc w:val="left"/>
      <w:pPr>
        <w:ind w:left="6539" w:hanging="188"/>
      </w:pPr>
      <w:rPr>
        <w:rFonts w:hint="default"/>
        <w:lang w:val="ru-RU" w:eastAsia="en-US" w:bidi="ar-SA"/>
      </w:rPr>
    </w:lvl>
    <w:lvl w:ilvl="7" w:tplc="F7540DD0">
      <w:numFmt w:val="bullet"/>
      <w:lvlText w:val="•"/>
      <w:lvlJc w:val="left"/>
      <w:pPr>
        <w:ind w:left="7516" w:hanging="188"/>
      </w:pPr>
      <w:rPr>
        <w:rFonts w:hint="default"/>
        <w:lang w:val="ru-RU" w:eastAsia="en-US" w:bidi="ar-SA"/>
      </w:rPr>
    </w:lvl>
    <w:lvl w:ilvl="8" w:tplc="32F2DF22">
      <w:numFmt w:val="bullet"/>
      <w:lvlText w:val="•"/>
      <w:lvlJc w:val="left"/>
      <w:pPr>
        <w:ind w:left="8493" w:hanging="188"/>
      </w:pPr>
      <w:rPr>
        <w:rFonts w:hint="default"/>
        <w:lang w:val="ru-RU" w:eastAsia="en-US" w:bidi="ar-SA"/>
      </w:rPr>
    </w:lvl>
  </w:abstractNum>
  <w:abstractNum w:abstractNumId="215" w15:restartNumberingAfterBreak="0">
    <w:nsid w:val="71D9593B"/>
    <w:multiLevelType w:val="hybridMultilevel"/>
    <w:tmpl w:val="E2404862"/>
    <w:lvl w:ilvl="0" w:tplc="396E9856">
      <w:numFmt w:val="bullet"/>
      <w:lvlText w:val="-"/>
      <w:lvlJc w:val="left"/>
      <w:pPr>
        <w:ind w:left="68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62A4A6">
      <w:numFmt w:val="bullet"/>
      <w:lvlText w:val="-"/>
      <w:lvlJc w:val="left"/>
      <w:pPr>
        <w:ind w:left="68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2F830E0">
      <w:numFmt w:val="bullet"/>
      <w:lvlText w:val="-"/>
      <w:lvlJc w:val="left"/>
      <w:pPr>
        <w:ind w:left="682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4F69948">
      <w:numFmt w:val="bullet"/>
      <w:lvlText w:val="•"/>
      <w:lvlJc w:val="left"/>
      <w:pPr>
        <w:ind w:left="3609" w:hanging="279"/>
      </w:pPr>
      <w:rPr>
        <w:rFonts w:hint="default"/>
        <w:lang w:val="ru-RU" w:eastAsia="en-US" w:bidi="ar-SA"/>
      </w:rPr>
    </w:lvl>
    <w:lvl w:ilvl="4" w:tplc="E80EF078">
      <w:numFmt w:val="bullet"/>
      <w:lvlText w:val="•"/>
      <w:lvlJc w:val="left"/>
      <w:pPr>
        <w:ind w:left="4586" w:hanging="279"/>
      </w:pPr>
      <w:rPr>
        <w:rFonts w:hint="default"/>
        <w:lang w:val="ru-RU" w:eastAsia="en-US" w:bidi="ar-SA"/>
      </w:rPr>
    </w:lvl>
    <w:lvl w:ilvl="5" w:tplc="D53A9232">
      <w:numFmt w:val="bullet"/>
      <w:lvlText w:val="•"/>
      <w:lvlJc w:val="left"/>
      <w:pPr>
        <w:ind w:left="5563" w:hanging="279"/>
      </w:pPr>
      <w:rPr>
        <w:rFonts w:hint="default"/>
        <w:lang w:val="ru-RU" w:eastAsia="en-US" w:bidi="ar-SA"/>
      </w:rPr>
    </w:lvl>
    <w:lvl w:ilvl="6" w:tplc="2BE8B386">
      <w:numFmt w:val="bullet"/>
      <w:lvlText w:val="•"/>
      <w:lvlJc w:val="left"/>
      <w:pPr>
        <w:ind w:left="6539" w:hanging="279"/>
      </w:pPr>
      <w:rPr>
        <w:rFonts w:hint="default"/>
        <w:lang w:val="ru-RU" w:eastAsia="en-US" w:bidi="ar-SA"/>
      </w:rPr>
    </w:lvl>
    <w:lvl w:ilvl="7" w:tplc="A0E885FA">
      <w:numFmt w:val="bullet"/>
      <w:lvlText w:val="•"/>
      <w:lvlJc w:val="left"/>
      <w:pPr>
        <w:ind w:left="7516" w:hanging="279"/>
      </w:pPr>
      <w:rPr>
        <w:rFonts w:hint="default"/>
        <w:lang w:val="ru-RU" w:eastAsia="en-US" w:bidi="ar-SA"/>
      </w:rPr>
    </w:lvl>
    <w:lvl w:ilvl="8" w:tplc="329E3562">
      <w:numFmt w:val="bullet"/>
      <w:lvlText w:val="•"/>
      <w:lvlJc w:val="left"/>
      <w:pPr>
        <w:ind w:left="8493" w:hanging="279"/>
      </w:pPr>
      <w:rPr>
        <w:rFonts w:hint="default"/>
        <w:lang w:val="ru-RU" w:eastAsia="en-US" w:bidi="ar-SA"/>
      </w:rPr>
    </w:lvl>
  </w:abstractNum>
  <w:abstractNum w:abstractNumId="216" w15:restartNumberingAfterBreak="0">
    <w:nsid w:val="72A611DE"/>
    <w:multiLevelType w:val="hybridMultilevel"/>
    <w:tmpl w:val="6264230E"/>
    <w:lvl w:ilvl="0" w:tplc="3B1C3432">
      <w:numFmt w:val="bullet"/>
      <w:lvlText w:val="-"/>
      <w:lvlJc w:val="left"/>
      <w:pPr>
        <w:ind w:left="682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6EDA1E">
      <w:numFmt w:val="bullet"/>
      <w:lvlText w:val=""/>
      <w:lvlJc w:val="left"/>
      <w:pPr>
        <w:ind w:left="211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5E22758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CBCA8E00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4" w:tplc="41582FFC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5" w:tplc="438E183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 w:tplc="6C429122">
      <w:numFmt w:val="bullet"/>
      <w:lvlText w:val="•"/>
      <w:lvlJc w:val="left"/>
      <w:pPr>
        <w:ind w:left="6745" w:hanging="360"/>
      </w:pPr>
      <w:rPr>
        <w:rFonts w:hint="default"/>
        <w:lang w:val="ru-RU" w:eastAsia="en-US" w:bidi="ar-SA"/>
      </w:rPr>
    </w:lvl>
    <w:lvl w:ilvl="7" w:tplc="394EF568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2D78A7B0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abstractNum w:abstractNumId="217" w15:restartNumberingAfterBreak="0">
    <w:nsid w:val="72CC4898"/>
    <w:multiLevelType w:val="hybridMultilevel"/>
    <w:tmpl w:val="8B945338"/>
    <w:lvl w:ilvl="0" w:tplc="EF12159C">
      <w:numFmt w:val="bullet"/>
      <w:lvlText w:val="-"/>
      <w:lvlJc w:val="left"/>
      <w:pPr>
        <w:ind w:left="682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806B30">
      <w:numFmt w:val="bullet"/>
      <w:lvlText w:val="•"/>
      <w:lvlJc w:val="left"/>
      <w:pPr>
        <w:ind w:left="1656" w:hanging="368"/>
      </w:pPr>
      <w:rPr>
        <w:rFonts w:hint="default"/>
        <w:lang w:val="ru-RU" w:eastAsia="en-US" w:bidi="ar-SA"/>
      </w:rPr>
    </w:lvl>
    <w:lvl w:ilvl="2" w:tplc="813E9F52">
      <w:numFmt w:val="bullet"/>
      <w:lvlText w:val="•"/>
      <w:lvlJc w:val="left"/>
      <w:pPr>
        <w:ind w:left="2633" w:hanging="368"/>
      </w:pPr>
      <w:rPr>
        <w:rFonts w:hint="default"/>
        <w:lang w:val="ru-RU" w:eastAsia="en-US" w:bidi="ar-SA"/>
      </w:rPr>
    </w:lvl>
    <w:lvl w:ilvl="3" w:tplc="7CE6F620">
      <w:numFmt w:val="bullet"/>
      <w:lvlText w:val="•"/>
      <w:lvlJc w:val="left"/>
      <w:pPr>
        <w:ind w:left="3609" w:hanging="368"/>
      </w:pPr>
      <w:rPr>
        <w:rFonts w:hint="default"/>
        <w:lang w:val="ru-RU" w:eastAsia="en-US" w:bidi="ar-SA"/>
      </w:rPr>
    </w:lvl>
    <w:lvl w:ilvl="4" w:tplc="BEA43B00">
      <w:numFmt w:val="bullet"/>
      <w:lvlText w:val="•"/>
      <w:lvlJc w:val="left"/>
      <w:pPr>
        <w:ind w:left="4586" w:hanging="368"/>
      </w:pPr>
      <w:rPr>
        <w:rFonts w:hint="default"/>
        <w:lang w:val="ru-RU" w:eastAsia="en-US" w:bidi="ar-SA"/>
      </w:rPr>
    </w:lvl>
    <w:lvl w:ilvl="5" w:tplc="BE8EC07C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6" w:tplc="F0FA3358">
      <w:numFmt w:val="bullet"/>
      <w:lvlText w:val="•"/>
      <w:lvlJc w:val="left"/>
      <w:pPr>
        <w:ind w:left="6539" w:hanging="368"/>
      </w:pPr>
      <w:rPr>
        <w:rFonts w:hint="default"/>
        <w:lang w:val="ru-RU" w:eastAsia="en-US" w:bidi="ar-SA"/>
      </w:rPr>
    </w:lvl>
    <w:lvl w:ilvl="7" w:tplc="46E2C5E8">
      <w:numFmt w:val="bullet"/>
      <w:lvlText w:val="•"/>
      <w:lvlJc w:val="left"/>
      <w:pPr>
        <w:ind w:left="7516" w:hanging="368"/>
      </w:pPr>
      <w:rPr>
        <w:rFonts w:hint="default"/>
        <w:lang w:val="ru-RU" w:eastAsia="en-US" w:bidi="ar-SA"/>
      </w:rPr>
    </w:lvl>
    <w:lvl w:ilvl="8" w:tplc="C892164A">
      <w:numFmt w:val="bullet"/>
      <w:lvlText w:val="•"/>
      <w:lvlJc w:val="left"/>
      <w:pPr>
        <w:ind w:left="8493" w:hanging="368"/>
      </w:pPr>
      <w:rPr>
        <w:rFonts w:hint="default"/>
        <w:lang w:val="ru-RU" w:eastAsia="en-US" w:bidi="ar-SA"/>
      </w:rPr>
    </w:lvl>
  </w:abstractNum>
  <w:abstractNum w:abstractNumId="218" w15:restartNumberingAfterBreak="0">
    <w:nsid w:val="74332A41"/>
    <w:multiLevelType w:val="hybridMultilevel"/>
    <w:tmpl w:val="9836D89E"/>
    <w:lvl w:ilvl="0" w:tplc="E784601A">
      <w:numFmt w:val="bullet"/>
      <w:lvlText w:val=""/>
      <w:lvlJc w:val="left"/>
      <w:pPr>
        <w:ind w:left="110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021836">
      <w:numFmt w:val="bullet"/>
      <w:lvlText w:val="•"/>
      <w:lvlJc w:val="left"/>
      <w:pPr>
        <w:ind w:left="646" w:hanging="204"/>
      </w:pPr>
      <w:rPr>
        <w:rFonts w:hint="default"/>
        <w:lang w:val="ru-RU" w:eastAsia="en-US" w:bidi="ar-SA"/>
      </w:rPr>
    </w:lvl>
    <w:lvl w:ilvl="2" w:tplc="4B9E3FDA">
      <w:numFmt w:val="bullet"/>
      <w:lvlText w:val="•"/>
      <w:lvlJc w:val="left"/>
      <w:pPr>
        <w:ind w:left="1172" w:hanging="204"/>
      </w:pPr>
      <w:rPr>
        <w:rFonts w:hint="default"/>
        <w:lang w:val="ru-RU" w:eastAsia="en-US" w:bidi="ar-SA"/>
      </w:rPr>
    </w:lvl>
    <w:lvl w:ilvl="3" w:tplc="0EE6E9A4">
      <w:numFmt w:val="bullet"/>
      <w:lvlText w:val="•"/>
      <w:lvlJc w:val="left"/>
      <w:pPr>
        <w:ind w:left="1699" w:hanging="204"/>
      </w:pPr>
      <w:rPr>
        <w:rFonts w:hint="default"/>
        <w:lang w:val="ru-RU" w:eastAsia="en-US" w:bidi="ar-SA"/>
      </w:rPr>
    </w:lvl>
    <w:lvl w:ilvl="4" w:tplc="E024531C">
      <w:numFmt w:val="bullet"/>
      <w:lvlText w:val="•"/>
      <w:lvlJc w:val="left"/>
      <w:pPr>
        <w:ind w:left="2225" w:hanging="204"/>
      </w:pPr>
      <w:rPr>
        <w:rFonts w:hint="default"/>
        <w:lang w:val="ru-RU" w:eastAsia="en-US" w:bidi="ar-SA"/>
      </w:rPr>
    </w:lvl>
    <w:lvl w:ilvl="5" w:tplc="DC60E8CE">
      <w:numFmt w:val="bullet"/>
      <w:lvlText w:val="•"/>
      <w:lvlJc w:val="left"/>
      <w:pPr>
        <w:ind w:left="2752" w:hanging="204"/>
      </w:pPr>
      <w:rPr>
        <w:rFonts w:hint="default"/>
        <w:lang w:val="ru-RU" w:eastAsia="en-US" w:bidi="ar-SA"/>
      </w:rPr>
    </w:lvl>
    <w:lvl w:ilvl="6" w:tplc="D17E45F4">
      <w:numFmt w:val="bullet"/>
      <w:lvlText w:val="•"/>
      <w:lvlJc w:val="left"/>
      <w:pPr>
        <w:ind w:left="3278" w:hanging="204"/>
      </w:pPr>
      <w:rPr>
        <w:rFonts w:hint="default"/>
        <w:lang w:val="ru-RU" w:eastAsia="en-US" w:bidi="ar-SA"/>
      </w:rPr>
    </w:lvl>
    <w:lvl w:ilvl="7" w:tplc="000628FE">
      <w:numFmt w:val="bullet"/>
      <w:lvlText w:val="•"/>
      <w:lvlJc w:val="left"/>
      <w:pPr>
        <w:ind w:left="3804" w:hanging="204"/>
      </w:pPr>
      <w:rPr>
        <w:rFonts w:hint="default"/>
        <w:lang w:val="ru-RU" w:eastAsia="en-US" w:bidi="ar-SA"/>
      </w:rPr>
    </w:lvl>
    <w:lvl w:ilvl="8" w:tplc="059CAECC">
      <w:numFmt w:val="bullet"/>
      <w:lvlText w:val="•"/>
      <w:lvlJc w:val="left"/>
      <w:pPr>
        <w:ind w:left="4331" w:hanging="204"/>
      </w:pPr>
      <w:rPr>
        <w:rFonts w:hint="default"/>
        <w:lang w:val="ru-RU" w:eastAsia="en-US" w:bidi="ar-SA"/>
      </w:rPr>
    </w:lvl>
  </w:abstractNum>
  <w:abstractNum w:abstractNumId="219" w15:restartNumberingAfterBreak="0">
    <w:nsid w:val="74942BE4"/>
    <w:multiLevelType w:val="hybridMultilevel"/>
    <w:tmpl w:val="1728DA78"/>
    <w:lvl w:ilvl="0" w:tplc="E976E3B0">
      <w:numFmt w:val="bullet"/>
      <w:lvlText w:val="•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A8E396">
      <w:numFmt w:val="bullet"/>
      <w:lvlText w:val="•"/>
      <w:lvlJc w:val="left"/>
      <w:pPr>
        <w:ind w:left="752" w:hanging="233"/>
      </w:pPr>
      <w:rPr>
        <w:rFonts w:hint="default"/>
        <w:lang w:val="ru-RU" w:eastAsia="en-US" w:bidi="ar-SA"/>
      </w:rPr>
    </w:lvl>
    <w:lvl w:ilvl="2" w:tplc="B4C6C7EE">
      <w:numFmt w:val="bullet"/>
      <w:lvlText w:val="•"/>
      <w:lvlJc w:val="left"/>
      <w:pPr>
        <w:ind w:left="1404" w:hanging="233"/>
      </w:pPr>
      <w:rPr>
        <w:rFonts w:hint="default"/>
        <w:lang w:val="ru-RU" w:eastAsia="en-US" w:bidi="ar-SA"/>
      </w:rPr>
    </w:lvl>
    <w:lvl w:ilvl="3" w:tplc="938023DE">
      <w:numFmt w:val="bullet"/>
      <w:lvlText w:val="•"/>
      <w:lvlJc w:val="left"/>
      <w:pPr>
        <w:ind w:left="2056" w:hanging="233"/>
      </w:pPr>
      <w:rPr>
        <w:rFonts w:hint="default"/>
        <w:lang w:val="ru-RU" w:eastAsia="en-US" w:bidi="ar-SA"/>
      </w:rPr>
    </w:lvl>
    <w:lvl w:ilvl="4" w:tplc="6096DE64">
      <w:numFmt w:val="bullet"/>
      <w:lvlText w:val="•"/>
      <w:lvlJc w:val="left"/>
      <w:pPr>
        <w:ind w:left="2708" w:hanging="233"/>
      </w:pPr>
      <w:rPr>
        <w:rFonts w:hint="default"/>
        <w:lang w:val="ru-RU" w:eastAsia="en-US" w:bidi="ar-SA"/>
      </w:rPr>
    </w:lvl>
    <w:lvl w:ilvl="5" w:tplc="1D26C5B8">
      <w:numFmt w:val="bullet"/>
      <w:lvlText w:val="•"/>
      <w:lvlJc w:val="left"/>
      <w:pPr>
        <w:ind w:left="3360" w:hanging="233"/>
      </w:pPr>
      <w:rPr>
        <w:rFonts w:hint="default"/>
        <w:lang w:val="ru-RU" w:eastAsia="en-US" w:bidi="ar-SA"/>
      </w:rPr>
    </w:lvl>
    <w:lvl w:ilvl="6" w:tplc="A4CA8466">
      <w:numFmt w:val="bullet"/>
      <w:lvlText w:val="•"/>
      <w:lvlJc w:val="left"/>
      <w:pPr>
        <w:ind w:left="4012" w:hanging="233"/>
      </w:pPr>
      <w:rPr>
        <w:rFonts w:hint="default"/>
        <w:lang w:val="ru-RU" w:eastAsia="en-US" w:bidi="ar-SA"/>
      </w:rPr>
    </w:lvl>
    <w:lvl w:ilvl="7" w:tplc="9F1686A8">
      <w:numFmt w:val="bullet"/>
      <w:lvlText w:val="•"/>
      <w:lvlJc w:val="left"/>
      <w:pPr>
        <w:ind w:left="4664" w:hanging="233"/>
      </w:pPr>
      <w:rPr>
        <w:rFonts w:hint="default"/>
        <w:lang w:val="ru-RU" w:eastAsia="en-US" w:bidi="ar-SA"/>
      </w:rPr>
    </w:lvl>
    <w:lvl w:ilvl="8" w:tplc="705ACF96">
      <w:numFmt w:val="bullet"/>
      <w:lvlText w:val="•"/>
      <w:lvlJc w:val="left"/>
      <w:pPr>
        <w:ind w:left="5316" w:hanging="233"/>
      </w:pPr>
      <w:rPr>
        <w:rFonts w:hint="default"/>
        <w:lang w:val="ru-RU" w:eastAsia="en-US" w:bidi="ar-SA"/>
      </w:rPr>
    </w:lvl>
  </w:abstractNum>
  <w:abstractNum w:abstractNumId="220" w15:restartNumberingAfterBreak="0">
    <w:nsid w:val="755A5BB2"/>
    <w:multiLevelType w:val="hybridMultilevel"/>
    <w:tmpl w:val="2C68DEB8"/>
    <w:lvl w:ilvl="0" w:tplc="BB72820E">
      <w:numFmt w:val="bullet"/>
      <w:lvlText w:val="-"/>
      <w:lvlJc w:val="left"/>
      <w:pPr>
        <w:ind w:left="107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0D722">
      <w:numFmt w:val="bullet"/>
      <w:lvlText w:val="•"/>
      <w:lvlJc w:val="left"/>
      <w:pPr>
        <w:ind w:left="628" w:hanging="339"/>
      </w:pPr>
      <w:rPr>
        <w:rFonts w:hint="default"/>
        <w:lang w:val="ru-RU" w:eastAsia="en-US" w:bidi="ar-SA"/>
      </w:rPr>
    </w:lvl>
    <w:lvl w:ilvl="2" w:tplc="C50A9EB0">
      <w:numFmt w:val="bullet"/>
      <w:lvlText w:val="•"/>
      <w:lvlJc w:val="left"/>
      <w:pPr>
        <w:ind w:left="1157" w:hanging="339"/>
      </w:pPr>
      <w:rPr>
        <w:rFonts w:hint="default"/>
        <w:lang w:val="ru-RU" w:eastAsia="en-US" w:bidi="ar-SA"/>
      </w:rPr>
    </w:lvl>
    <w:lvl w:ilvl="3" w:tplc="38C2C64A">
      <w:numFmt w:val="bullet"/>
      <w:lvlText w:val="•"/>
      <w:lvlJc w:val="left"/>
      <w:pPr>
        <w:ind w:left="1686" w:hanging="339"/>
      </w:pPr>
      <w:rPr>
        <w:rFonts w:hint="default"/>
        <w:lang w:val="ru-RU" w:eastAsia="en-US" w:bidi="ar-SA"/>
      </w:rPr>
    </w:lvl>
    <w:lvl w:ilvl="4" w:tplc="AA840AD0">
      <w:numFmt w:val="bullet"/>
      <w:lvlText w:val="•"/>
      <w:lvlJc w:val="left"/>
      <w:pPr>
        <w:ind w:left="2214" w:hanging="339"/>
      </w:pPr>
      <w:rPr>
        <w:rFonts w:hint="default"/>
        <w:lang w:val="ru-RU" w:eastAsia="en-US" w:bidi="ar-SA"/>
      </w:rPr>
    </w:lvl>
    <w:lvl w:ilvl="5" w:tplc="29CA96A4">
      <w:numFmt w:val="bullet"/>
      <w:lvlText w:val="•"/>
      <w:lvlJc w:val="left"/>
      <w:pPr>
        <w:ind w:left="2743" w:hanging="339"/>
      </w:pPr>
      <w:rPr>
        <w:rFonts w:hint="default"/>
        <w:lang w:val="ru-RU" w:eastAsia="en-US" w:bidi="ar-SA"/>
      </w:rPr>
    </w:lvl>
    <w:lvl w:ilvl="6" w:tplc="A0DA3B64">
      <w:numFmt w:val="bullet"/>
      <w:lvlText w:val="•"/>
      <w:lvlJc w:val="left"/>
      <w:pPr>
        <w:ind w:left="3272" w:hanging="339"/>
      </w:pPr>
      <w:rPr>
        <w:rFonts w:hint="default"/>
        <w:lang w:val="ru-RU" w:eastAsia="en-US" w:bidi="ar-SA"/>
      </w:rPr>
    </w:lvl>
    <w:lvl w:ilvl="7" w:tplc="FB36F6D6">
      <w:numFmt w:val="bullet"/>
      <w:lvlText w:val="•"/>
      <w:lvlJc w:val="left"/>
      <w:pPr>
        <w:ind w:left="3800" w:hanging="339"/>
      </w:pPr>
      <w:rPr>
        <w:rFonts w:hint="default"/>
        <w:lang w:val="ru-RU" w:eastAsia="en-US" w:bidi="ar-SA"/>
      </w:rPr>
    </w:lvl>
    <w:lvl w:ilvl="8" w:tplc="33F6CB0C">
      <w:numFmt w:val="bullet"/>
      <w:lvlText w:val="•"/>
      <w:lvlJc w:val="left"/>
      <w:pPr>
        <w:ind w:left="4329" w:hanging="339"/>
      </w:pPr>
      <w:rPr>
        <w:rFonts w:hint="default"/>
        <w:lang w:val="ru-RU" w:eastAsia="en-US" w:bidi="ar-SA"/>
      </w:rPr>
    </w:lvl>
  </w:abstractNum>
  <w:abstractNum w:abstractNumId="221" w15:restartNumberingAfterBreak="0">
    <w:nsid w:val="76D635DE"/>
    <w:multiLevelType w:val="hybridMultilevel"/>
    <w:tmpl w:val="855C9FD6"/>
    <w:lvl w:ilvl="0" w:tplc="75E40A3A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CCC4FA">
      <w:numFmt w:val="bullet"/>
      <w:lvlText w:val="•"/>
      <w:lvlJc w:val="left"/>
      <w:pPr>
        <w:ind w:left="1642" w:hanging="204"/>
      </w:pPr>
      <w:rPr>
        <w:rFonts w:hint="default"/>
        <w:lang w:val="ru-RU" w:eastAsia="en-US" w:bidi="ar-SA"/>
      </w:rPr>
    </w:lvl>
    <w:lvl w:ilvl="2" w:tplc="4F084594">
      <w:numFmt w:val="bullet"/>
      <w:lvlText w:val="•"/>
      <w:lvlJc w:val="left"/>
      <w:pPr>
        <w:ind w:left="2605" w:hanging="204"/>
      </w:pPr>
      <w:rPr>
        <w:rFonts w:hint="default"/>
        <w:lang w:val="ru-RU" w:eastAsia="en-US" w:bidi="ar-SA"/>
      </w:rPr>
    </w:lvl>
    <w:lvl w:ilvl="3" w:tplc="AE6028F8">
      <w:numFmt w:val="bullet"/>
      <w:lvlText w:val="•"/>
      <w:lvlJc w:val="left"/>
      <w:pPr>
        <w:ind w:left="3567" w:hanging="204"/>
      </w:pPr>
      <w:rPr>
        <w:rFonts w:hint="default"/>
        <w:lang w:val="ru-RU" w:eastAsia="en-US" w:bidi="ar-SA"/>
      </w:rPr>
    </w:lvl>
    <w:lvl w:ilvl="4" w:tplc="11623E86">
      <w:numFmt w:val="bullet"/>
      <w:lvlText w:val="•"/>
      <w:lvlJc w:val="left"/>
      <w:pPr>
        <w:ind w:left="4530" w:hanging="204"/>
      </w:pPr>
      <w:rPr>
        <w:rFonts w:hint="default"/>
        <w:lang w:val="ru-RU" w:eastAsia="en-US" w:bidi="ar-SA"/>
      </w:rPr>
    </w:lvl>
    <w:lvl w:ilvl="5" w:tplc="181C356A">
      <w:numFmt w:val="bullet"/>
      <w:lvlText w:val="•"/>
      <w:lvlJc w:val="left"/>
      <w:pPr>
        <w:ind w:left="5493" w:hanging="204"/>
      </w:pPr>
      <w:rPr>
        <w:rFonts w:hint="default"/>
        <w:lang w:val="ru-RU" w:eastAsia="en-US" w:bidi="ar-SA"/>
      </w:rPr>
    </w:lvl>
    <w:lvl w:ilvl="6" w:tplc="70A01424">
      <w:numFmt w:val="bullet"/>
      <w:lvlText w:val="•"/>
      <w:lvlJc w:val="left"/>
      <w:pPr>
        <w:ind w:left="6455" w:hanging="204"/>
      </w:pPr>
      <w:rPr>
        <w:rFonts w:hint="default"/>
        <w:lang w:val="ru-RU" w:eastAsia="en-US" w:bidi="ar-SA"/>
      </w:rPr>
    </w:lvl>
    <w:lvl w:ilvl="7" w:tplc="2534A5AC">
      <w:numFmt w:val="bullet"/>
      <w:lvlText w:val="•"/>
      <w:lvlJc w:val="left"/>
      <w:pPr>
        <w:ind w:left="7418" w:hanging="204"/>
      </w:pPr>
      <w:rPr>
        <w:rFonts w:hint="default"/>
        <w:lang w:val="ru-RU" w:eastAsia="en-US" w:bidi="ar-SA"/>
      </w:rPr>
    </w:lvl>
    <w:lvl w:ilvl="8" w:tplc="557A814E">
      <w:numFmt w:val="bullet"/>
      <w:lvlText w:val="•"/>
      <w:lvlJc w:val="left"/>
      <w:pPr>
        <w:ind w:left="8381" w:hanging="204"/>
      </w:pPr>
      <w:rPr>
        <w:rFonts w:hint="default"/>
        <w:lang w:val="ru-RU" w:eastAsia="en-US" w:bidi="ar-SA"/>
      </w:rPr>
    </w:lvl>
  </w:abstractNum>
  <w:abstractNum w:abstractNumId="222" w15:restartNumberingAfterBreak="0">
    <w:nsid w:val="773C0914"/>
    <w:multiLevelType w:val="hybridMultilevel"/>
    <w:tmpl w:val="00F05BFC"/>
    <w:lvl w:ilvl="0" w:tplc="3216D4E0">
      <w:numFmt w:val="bullet"/>
      <w:lvlText w:val="-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104C82">
      <w:numFmt w:val="bullet"/>
      <w:lvlText w:val="•"/>
      <w:lvlJc w:val="left"/>
      <w:pPr>
        <w:ind w:left="808" w:hanging="372"/>
      </w:pPr>
      <w:rPr>
        <w:rFonts w:hint="default"/>
        <w:lang w:val="ru-RU" w:eastAsia="en-US" w:bidi="ar-SA"/>
      </w:rPr>
    </w:lvl>
    <w:lvl w:ilvl="2" w:tplc="9C8C3736">
      <w:numFmt w:val="bullet"/>
      <w:lvlText w:val="•"/>
      <w:lvlJc w:val="left"/>
      <w:pPr>
        <w:ind w:left="1517" w:hanging="372"/>
      </w:pPr>
      <w:rPr>
        <w:rFonts w:hint="default"/>
        <w:lang w:val="ru-RU" w:eastAsia="en-US" w:bidi="ar-SA"/>
      </w:rPr>
    </w:lvl>
    <w:lvl w:ilvl="3" w:tplc="94AC005C">
      <w:numFmt w:val="bullet"/>
      <w:lvlText w:val="•"/>
      <w:lvlJc w:val="left"/>
      <w:pPr>
        <w:ind w:left="2226" w:hanging="372"/>
      </w:pPr>
      <w:rPr>
        <w:rFonts w:hint="default"/>
        <w:lang w:val="ru-RU" w:eastAsia="en-US" w:bidi="ar-SA"/>
      </w:rPr>
    </w:lvl>
    <w:lvl w:ilvl="4" w:tplc="3D08A95C">
      <w:numFmt w:val="bullet"/>
      <w:lvlText w:val="•"/>
      <w:lvlJc w:val="left"/>
      <w:pPr>
        <w:ind w:left="2934" w:hanging="372"/>
      </w:pPr>
      <w:rPr>
        <w:rFonts w:hint="default"/>
        <w:lang w:val="ru-RU" w:eastAsia="en-US" w:bidi="ar-SA"/>
      </w:rPr>
    </w:lvl>
    <w:lvl w:ilvl="5" w:tplc="A3EAE70C">
      <w:numFmt w:val="bullet"/>
      <w:lvlText w:val="•"/>
      <w:lvlJc w:val="left"/>
      <w:pPr>
        <w:ind w:left="3643" w:hanging="372"/>
      </w:pPr>
      <w:rPr>
        <w:rFonts w:hint="default"/>
        <w:lang w:val="ru-RU" w:eastAsia="en-US" w:bidi="ar-SA"/>
      </w:rPr>
    </w:lvl>
    <w:lvl w:ilvl="6" w:tplc="75B88B6C">
      <w:numFmt w:val="bullet"/>
      <w:lvlText w:val="•"/>
      <w:lvlJc w:val="left"/>
      <w:pPr>
        <w:ind w:left="4352" w:hanging="372"/>
      </w:pPr>
      <w:rPr>
        <w:rFonts w:hint="default"/>
        <w:lang w:val="ru-RU" w:eastAsia="en-US" w:bidi="ar-SA"/>
      </w:rPr>
    </w:lvl>
    <w:lvl w:ilvl="7" w:tplc="355691E0">
      <w:numFmt w:val="bullet"/>
      <w:lvlText w:val="•"/>
      <w:lvlJc w:val="left"/>
      <w:pPr>
        <w:ind w:left="5060" w:hanging="372"/>
      </w:pPr>
      <w:rPr>
        <w:rFonts w:hint="default"/>
        <w:lang w:val="ru-RU" w:eastAsia="en-US" w:bidi="ar-SA"/>
      </w:rPr>
    </w:lvl>
    <w:lvl w:ilvl="8" w:tplc="DD8250A8">
      <w:numFmt w:val="bullet"/>
      <w:lvlText w:val="•"/>
      <w:lvlJc w:val="left"/>
      <w:pPr>
        <w:ind w:left="5769" w:hanging="372"/>
      </w:pPr>
      <w:rPr>
        <w:rFonts w:hint="default"/>
        <w:lang w:val="ru-RU" w:eastAsia="en-US" w:bidi="ar-SA"/>
      </w:rPr>
    </w:lvl>
  </w:abstractNum>
  <w:abstractNum w:abstractNumId="223" w15:restartNumberingAfterBreak="0">
    <w:nsid w:val="778156DA"/>
    <w:multiLevelType w:val="multilevel"/>
    <w:tmpl w:val="ADA2A448"/>
    <w:lvl w:ilvl="0">
      <w:start w:val="1"/>
      <w:numFmt w:val="decimal"/>
      <w:lvlText w:val="%1."/>
      <w:lvlJc w:val="left"/>
      <w:pPr>
        <w:ind w:left="16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8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6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506"/>
      </w:pPr>
      <w:rPr>
        <w:rFonts w:hint="default"/>
        <w:lang w:val="ru-RU" w:eastAsia="en-US" w:bidi="ar-SA"/>
      </w:rPr>
    </w:lvl>
  </w:abstractNum>
  <w:abstractNum w:abstractNumId="224" w15:restartNumberingAfterBreak="0">
    <w:nsid w:val="778B5514"/>
    <w:multiLevelType w:val="hybridMultilevel"/>
    <w:tmpl w:val="3D9E3336"/>
    <w:lvl w:ilvl="0" w:tplc="EF74D13C">
      <w:start w:val="1"/>
      <w:numFmt w:val="decimal"/>
      <w:lvlText w:val="%1)"/>
      <w:lvlJc w:val="left"/>
      <w:pPr>
        <w:ind w:left="682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45416">
      <w:numFmt w:val="bullet"/>
      <w:lvlText w:val="•"/>
      <w:lvlJc w:val="left"/>
      <w:pPr>
        <w:ind w:left="1656" w:hanging="384"/>
      </w:pPr>
      <w:rPr>
        <w:rFonts w:hint="default"/>
        <w:lang w:val="ru-RU" w:eastAsia="en-US" w:bidi="ar-SA"/>
      </w:rPr>
    </w:lvl>
    <w:lvl w:ilvl="2" w:tplc="2BEE8FD6">
      <w:numFmt w:val="bullet"/>
      <w:lvlText w:val="•"/>
      <w:lvlJc w:val="left"/>
      <w:pPr>
        <w:ind w:left="2633" w:hanging="384"/>
      </w:pPr>
      <w:rPr>
        <w:rFonts w:hint="default"/>
        <w:lang w:val="ru-RU" w:eastAsia="en-US" w:bidi="ar-SA"/>
      </w:rPr>
    </w:lvl>
    <w:lvl w:ilvl="3" w:tplc="AE048408">
      <w:numFmt w:val="bullet"/>
      <w:lvlText w:val="•"/>
      <w:lvlJc w:val="left"/>
      <w:pPr>
        <w:ind w:left="3609" w:hanging="384"/>
      </w:pPr>
      <w:rPr>
        <w:rFonts w:hint="default"/>
        <w:lang w:val="ru-RU" w:eastAsia="en-US" w:bidi="ar-SA"/>
      </w:rPr>
    </w:lvl>
    <w:lvl w:ilvl="4" w:tplc="B4D268A2">
      <w:numFmt w:val="bullet"/>
      <w:lvlText w:val="•"/>
      <w:lvlJc w:val="left"/>
      <w:pPr>
        <w:ind w:left="4586" w:hanging="384"/>
      </w:pPr>
      <w:rPr>
        <w:rFonts w:hint="default"/>
        <w:lang w:val="ru-RU" w:eastAsia="en-US" w:bidi="ar-SA"/>
      </w:rPr>
    </w:lvl>
    <w:lvl w:ilvl="5" w:tplc="A3B87A34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A2BA3060">
      <w:numFmt w:val="bullet"/>
      <w:lvlText w:val="•"/>
      <w:lvlJc w:val="left"/>
      <w:pPr>
        <w:ind w:left="6539" w:hanging="384"/>
      </w:pPr>
      <w:rPr>
        <w:rFonts w:hint="default"/>
        <w:lang w:val="ru-RU" w:eastAsia="en-US" w:bidi="ar-SA"/>
      </w:rPr>
    </w:lvl>
    <w:lvl w:ilvl="7" w:tplc="4DF2D260">
      <w:numFmt w:val="bullet"/>
      <w:lvlText w:val="•"/>
      <w:lvlJc w:val="left"/>
      <w:pPr>
        <w:ind w:left="7516" w:hanging="384"/>
      </w:pPr>
      <w:rPr>
        <w:rFonts w:hint="default"/>
        <w:lang w:val="ru-RU" w:eastAsia="en-US" w:bidi="ar-SA"/>
      </w:rPr>
    </w:lvl>
    <w:lvl w:ilvl="8" w:tplc="4CEC4B20">
      <w:numFmt w:val="bullet"/>
      <w:lvlText w:val="•"/>
      <w:lvlJc w:val="left"/>
      <w:pPr>
        <w:ind w:left="8493" w:hanging="384"/>
      </w:pPr>
      <w:rPr>
        <w:rFonts w:hint="default"/>
        <w:lang w:val="ru-RU" w:eastAsia="en-US" w:bidi="ar-SA"/>
      </w:rPr>
    </w:lvl>
  </w:abstractNum>
  <w:abstractNum w:abstractNumId="225" w15:restartNumberingAfterBreak="0">
    <w:nsid w:val="77D74F70"/>
    <w:multiLevelType w:val="hybridMultilevel"/>
    <w:tmpl w:val="803C241E"/>
    <w:lvl w:ilvl="0" w:tplc="E5626F20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6ED578">
      <w:numFmt w:val="bullet"/>
      <w:lvlText w:val="•"/>
      <w:lvlJc w:val="left"/>
      <w:pPr>
        <w:ind w:left="794" w:hanging="180"/>
      </w:pPr>
      <w:rPr>
        <w:rFonts w:hint="default"/>
        <w:lang w:val="ru-RU" w:eastAsia="en-US" w:bidi="ar-SA"/>
      </w:rPr>
    </w:lvl>
    <w:lvl w:ilvl="2" w:tplc="D67E25E2">
      <w:numFmt w:val="bullet"/>
      <w:lvlText w:val="•"/>
      <w:lvlJc w:val="left"/>
      <w:pPr>
        <w:ind w:left="1488" w:hanging="180"/>
      </w:pPr>
      <w:rPr>
        <w:rFonts w:hint="default"/>
        <w:lang w:val="ru-RU" w:eastAsia="en-US" w:bidi="ar-SA"/>
      </w:rPr>
    </w:lvl>
    <w:lvl w:ilvl="3" w:tplc="A204169E">
      <w:numFmt w:val="bullet"/>
      <w:lvlText w:val="•"/>
      <w:lvlJc w:val="left"/>
      <w:pPr>
        <w:ind w:left="2183" w:hanging="180"/>
      </w:pPr>
      <w:rPr>
        <w:rFonts w:hint="default"/>
        <w:lang w:val="ru-RU" w:eastAsia="en-US" w:bidi="ar-SA"/>
      </w:rPr>
    </w:lvl>
    <w:lvl w:ilvl="4" w:tplc="EFF8A7A0">
      <w:numFmt w:val="bullet"/>
      <w:lvlText w:val="•"/>
      <w:lvlJc w:val="left"/>
      <w:pPr>
        <w:ind w:left="2877" w:hanging="180"/>
      </w:pPr>
      <w:rPr>
        <w:rFonts w:hint="default"/>
        <w:lang w:val="ru-RU" w:eastAsia="en-US" w:bidi="ar-SA"/>
      </w:rPr>
    </w:lvl>
    <w:lvl w:ilvl="5" w:tplc="10F4D1E2">
      <w:numFmt w:val="bullet"/>
      <w:lvlText w:val="•"/>
      <w:lvlJc w:val="left"/>
      <w:pPr>
        <w:ind w:left="3572" w:hanging="180"/>
      </w:pPr>
      <w:rPr>
        <w:rFonts w:hint="default"/>
        <w:lang w:val="ru-RU" w:eastAsia="en-US" w:bidi="ar-SA"/>
      </w:rPr>
    </w:lvl>
    <w:lvl w:ilvl="6" w:tplc="7CEA8688">
      <w:numFmt w:val="bullet"/>
      <w:lvlText w:val="•"/>
      <w:lvlJc w:val="left"/>
      <w:pPr>
        <w:ind w:left="4266" w:hanging="180"/>
      </w:pPr>
      <w:rPr>
        <w:rFonts w:hint="default"/>
        <w:lang w:val="ru-RU" w:eastAsia="en-US" w:bidi="ar-SA"/>
      </w:rPr>
    </w:lvl>
    <w:lvl w:ilvl="7" w:tplc="979CA2D8">
      <w:numFmt w:val="bullet"/>
      <w:lvlText w:val="•"/>
      <w:lvlJc w:val="left"/>
      <w:pPr>
        <w:ind w:left="4960" w:hanging="180"/>
      </w:pPr>
      <w:rPr>
        <w:rFonts w:hint="default"/>
        <w:lang w:val="ru-RU" w:eastAsia="en-US" w:bidi="ar-SA"/>
      </w:rPr>
    </w:lvl>
    <w:lvl w:ilvl="8" w:tplc="E37EE5A2">
      <w:numFmt w:val="bullet"/>
      <w:lvlText w:val="•"/>
      <w:lvlJc w:val="left"/>
      <w:pPr>
        <w:ind w:left="5655" w:hanging="180"/>
      </w:pPr>
      <w:rPr>
        <w:rFonts w:hint="default"/>
        <w:lang w:val="ru-RU" w:eastAsia="en-US" w:bidi="ar-SA"/>
      </w:rPr>
    </w:lvl>
  </w:abstractNum>
  <w:abstractNum w:abstractNumId="226" w15:restartNumberingAfterBreak="0">
    <w:nsid w:val="786B60ED"/>
    <w:multiLevelType w:val="hybridMultilevel"/>
    <w:tmpl w:val="7C0A0926"/>
    <w:lvl w:ilvl="0" w:tplc="357AF6CA">
      <w:numFmt w:val="bullet"/>
      <w:lvlText w:val="-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EE367E">
      <w:numFmt w:val="bullet"/>
      <w:lvlText w:val="•"/>
      <w:lvlJc w:val="left"/>
      <w:pPr>
        <w:ind w:left="695" w:hanging="173"/>
      </w:pPr>
      <w:rPr>
        <w:rFonts w:hint="default"/>
        <w:lang w:val="ru-RU" w:eastAsia="en-US" w:bidi="ar-SA"/>
      </w:rPr>
    </w:lvl>
    <w:lvl w:ilvl="2" w:tplc="E1E235CE">
      <w:numFmt w:val="bullet"/>
      <w:lvlText w:val="•"/>
      <w:lvlJc w:val="left"/>
      <w:pPr>
        <w:ind w:left="1290" w:hanging="173"/>
      </w:pPr>
      <w:rPr>
        <w:rFonts w:hint="default"/>
        <w:lang w:val="ru-RU" w:eastAsia="en-US" w:bidi="ar-SA"/>
      </w:rPr>
    </w:lvl>
    <w:lvl w:ilvl="3" w:tplc="77EE64F6">
      <w:numFmt w:val="bullet"/>
      <w:lvlText w:val="•"/>
      <w:lvlJc w:val="left"/>
      <w:pPr>
        <w:ind w:left="1885" w:hanging="173"/>
      </w:pPr>
      <w:rPr>
        <w:rFonts w:hint="default"/>
        <w:lang w:val="ru-RU" w:eastAsia="en-US" w:bidi="ar-SA"/>
      </w:rPr>
    </w:lvl>
    <w:lvl w:ilvl="4" w:tplc="869EE2E6">
      <w:numFmt w:val="bullet"/>
      <w:lvlText w:val="•"/>
      <w:lvlJc w:val="left"/>
      <w:pPr>
        <w:ind w:left="2480" w:hanging="173"/>
      </w:pPr>
      <w:rPr>
        <w:rFonts w:hint="default"/>
        <w:lang w:val="ru-RU" w:eastAsia="en-US" w:bidi="ar-SA"/>
      </w:rPr>
    </w:lvl>
    <w:lvl w:ilvl="5" w:tplc="26A87A70">
      <w:numFmt w:val="bullet"/>
      <w:lvlText w:val="•"/>
      <w:lvlJc w:val="left"/>
      <w:pPr>
        <w:ind w:left="3075" w:hanging="173"/>
      </w:pPr>
      <w:rPr>
        <w:rFonts w:hint="default"/>
        <w:lang w:val="ru-RU" w:eastAsia="en-US" w:bidi="ar-SA"/>
      </w:rPr>
    </w:lvl>
    <w:lvl w:ilvl="6" w:tplc="7FAA0FCC">
      <w:numFmt w:val="bullet"/>
      <w:lvlText w:val="•"/>
      <w:lvlJc w:val="left"/>
      <w:pPr>
        <w:ind w:left="3670" w:hanging="173"/>
      </w:pPr>
      <w:rPr>
        <w:rFonts w:hint="default"/>
        <w:lang w:val="ru-RU" w:eastAsia="en-US" w:bidi="ar-SA"/>
      </w:rPr>
    </w:lvl>
    <w:lvl w:ilvl="7" w:tplc="46580204">
      <w:numFmt w:val="bullet"/>
      <w:lvlText w:val="•"/>
      <w:lvlJc w:val="left"/>
      <w:pPr>
        <w:ind w:left="4265" w:hanging="173"/>
      </w:pPr>
      <w:rPr>
        <w:rFonts w:hint="default"/>
        <w:lang w:val="ru-RU" w:eastAsia="en-US" w:bidi="ar-SA"/>
      </w:rPr>
    </w:lvl>
    <w:lvl w:ilvl="8" w:tplc="BC409776">
      <w:numFmt w:val="bullet"/>
      <w:lvlText w:val="•"/>
      <w:lvlJc w:val="left"/>
      <w:pPr>
        <w:ind w:left="4860" w:hanging="173"/>
      </w:pPr>
      <w:rPr>
        <w:rFonts w:hint="default"/>
        <w:lang w:val="ru-RU" w:eastAsia="en-US" w:bidi="ar-SA"/>
      </w:rPr>
    </w:lvl>
  </w:abstractNum>
  <w:abstractNum w:abstractNumId="227" w15:restartNumberingAfterBreak="0">
    <w:nsid w:val="78924670"/>
    <w:multiLevelType w:val="hybridMultilevel"/>
    <w:tmpl w:val="D55CD484"/>
    <w:lvl w:ilvl="0" w:tplc="50903048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4C358">
      <w:numFmt w:val="bullet"/>
      <w:lvlText w:val="•"/>
      <w:lvlJc w:val="left"/>
      <w:pPr>
        <w:ind w:left="752" w:hanging="144"/>
      </w:pPr>
      <w:rPr>
        <w:rFonts w:hint="default"/>
        <w:lang w:val="ru-RU" w:eastAsia="en-US" w:bidi="ar-SA"/>
      </w:rPr>
    </w:lvl>
    <w:lvl w:ilvl="2" w:tplc="779E8DBC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3" w:tplc="FB6A9C80">
      <w:numFmt w:val="bullet"/>
      <w:lvlText w:val="•"/>
      <w:lvlJc w:val="left"/>
      <w:pPr>
        <w:ind w:left="2056" w:hanging="144"/>
      </w:pPr>
      <w:rPr>
        <w:rFonts w:hint="default"/>
        <w:lang w:val="ru-RU" w:eastAsia="en-US" w:bidi="ar-SA"/>
      </w:rPr>
    </w:lvl>
    <w:lvl w:ilvl="4" w:tplc="47E46B90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5" w:tplc="0E1A6A64">
      <w:numFmt w:val="bullet"/>
      <w:lvlText w:val="•"/>
      <w:lvlJc w:val="left"/>
      <w:pPr>
        <w:ind w:left="3360" w:hanging="144"/>
      </w:pPr>
      <w:rPr>
        <w:rFonts w:hint="default"/>
        <w:lang w:val="ru-RU" w:eastAsia="en-US" w:bidi="ar-SA"/>
      </w:rPr>
    </w:lvl>
    <w:lvl w:ilvl="6" w:tplc="D772A85A">
      <w:numFmt w:val="bullet"/>
      <w:lvlText w:val="•"/>
      <w:lvlJc w:val="left"/>
      <w:pPr>
        <w:ind w:left="4012" w:hanging="144"/>
      </w:pPr>
      <w:rPr>
        <w:rFonts w:hint="default"/>
        <w:lang w:val="ru-RU" w:eastAsia="en-US" w:bidi="ar-SA"/>
      </w:rPr>
    </w:lvl>
    <w:lvl w:ilvl="7" w:tplc="F216E1A0">
      <w:numFmt w:val="bullet"/>
      <w:lvlText w:val="•"/>
      <w:lvlJc w:val="left"/>
      <w:pPr>
        <w:ind w:left="4664" w:hanging="144"/>
      </w:pPr>
      <w:rPr>
        <w:rFonts w:hint="default"/>
        <w:lang w:val="ru-RU" w:eastAsia="en-US" w:bidi="ar-SA"/>
      </w:rPr>
    </w:lvl>
    <w:lvl w:ilvl="8" w:tplc="419EA448">
      <w:numFmt w:val="bullet"/>
      <w:lvlText w:val="•"/>
      <w:lvlJc w:val="left"/>
      <w:pPr>
        <w:ind w:left="5316" w:hanging="144"/>
      </w:pPr>
      <w:rPr>
        <w:rFonts w:hint="default"/>
        <w:lang w:val="ru-RU" w:eastAsia="en-US" w:bidi="ar-SA"/>
      </w:rPr>
    </w:lvl>
  </w:abstractNum>
  <w:abstractNum w:abstractNumId="228" w15:restartNumberingAfterBreak="0">
    <w:nsid w:val="78B221F3"/>
    <w:multiLevelType w:val="hybridMultilevel"/>
    <w:tmpl w:val="2A124AE0"/>
    <w:lvl w:ilvl="0" w:tplc="D7347C12">
      <w:start w:val="1"/>
      <w:numFmt w:val="decimal"/>
      <w:lvlText w:val="%1"/>
      <w:lvlJc w:val="left"/>
      <w:pPr>
        <w:ind w:left="682" w:hanging="2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F2A638">
      <w:numFmt w:val="bullet"/>
      <w:lvlText w:val="•"/>
      <w:lvlJc w:val="left"/>
      <w:pPr>
        <w:ind w:left="1642" w:hanging="223"/>
      </w:pPr>
      <w:rPr>
        <w:rFonts w:hint="default"/>
        <w:lang w:val="ru-RU" w:eastAsia="en-US" w:bidi="ar-SA"/>
      </w:rPr>
    </w:lvl>
    <w:lvl w:ilvl="2" w:tplc="417CC4B8">
      <w:numFmt w:val="bullet"/>
      <w:lvlText w:val="•"/>
      <w:lvlJc w:val="left"/>
      <w:pPr>
        <w:ind w:left="2605" w:hanging="223"/>
      </w:pPr>
      <w:rPr>
        <w:rFonts w:hint="default"/>
        <w:lang w:val="ru-RU" w:eastAsia="en-US" w:bidi="ar-SA"/>
      </w:rPr>
    </w:lvl>
    <w:lvl w:ilvl="3" w:tplc="523C377C">
      <w:numFmt w:val="bullet"/>
      <w:lvlText w:val="•"/>
      <w:lvlJc w:val="left"/>
      <w:pPr>
        <w:ind w:left="3567" w:hanging="223"/>
      </w:pPr>
      <w:rPr>
        <w:rFonts w:hint="default"/>
        <w:lang w:val="ru-RU" w:eastAsia="en-US" w:bidi="ar-SA"/>
      </w:rPr>
    </w:lvl>
    <w:lvl w:ilvl="4" w:tplc="1C926822">
      <w:numFmt w:val="bullet"/>
      <w:lvlText w:val="•"/>
      <w:lvlJc w:val="left"/>
      <w:pPr>
        <w:ind w:left="4530" w:hanging="223"/>
      </w:pPr>
      <w:rPr>
        <w:rFonts w:hint="default"/>
        <w:lang w:val="ru-RU" w:eastAsia="en-US" w:bidi="ar-SA"/>
      </w:rPr>
    </w:lvl>
    <w:lvl w:ilvl="5" w:tplc="68922FE6">
      <w:numFmt w:val="bullet"/>
      <w:lvlText w:val="•"/>
      <w:lvlJc w:val="left"/>
      <w:pPr>
        <w:ind w:left="5493" w:hanging="223"/>
      </w:pPr>
      <w:rPr>
        <w:rFonts w:hint="default"/>
        <w:lang w:val="ru-RU" w:eastAsia="en-US" w:bidi="ar-SA"/>
      </w:rPr>
    </w:lvl>
    <w:lvl w:ilvl="6" w:tplc="0296756A">
      <w:numFmt w:val="bullet"/>
      <w:lvlText w:val="•"/>
      <w:lvlJc w:val="left"/>
      <w:pPr>
        <w:ind w:left="6455" w:hanging="223"/>
      </w:pPr>
      <w:rPr>
        <w:rFonts w:hint="default"/>
        <w:lang w:val="ru-RU" w:eastAsia="en-US" w:bidi="ar-SA"/>
      </w:rPr>
    </w:lvl>
    <w:lvl w:ilvl="7" w:tplc="0874CC40">
      <w:numFmt w:val="bullet"/>
      <w:lvlText w:val="•"/>
      <w:lvlJc w:val="left"/>
      <w:pPr>
        <w:ind w:left="7418" w:hanging="223"/>
      </w:pPr>
      <w:rPr>
        <w:rFonts w:hint="default"/>
        <w:lang w:val="ru-RU" w:eastAsia="en-US" w:bidi="ar-SA"/>
      </w:rPr>
    </w:lvl>
    <w:lvl w:ilvl="8" w:tplc="3814BDF4">
      <w:numFmt w:val="bullet"/>
      <w:lvlText w:val="•"/>
      <w:lvlJc w:val="left"/>
      <w:pPr>
        <w:ind w:left="8381" w:hanging="223"/>
      </w:pPr>
      <w:rPr>
        <w:rFonts w:hint="default"/>
        <w:lang w:val="ru-RU" w:eastAsia="en-US" w:bidi="ar-SA"/>
      </w:rPr>
    </w:lvl>
  </w:abstractNum>
  <w:abstractNum w:abstractNumId="229" w15:restartNumberingAfterBreak="0">
    <w:nsid w:val="7A236EDF"/>
    <w:multiLevelType w:val="hybridMultilevel"/>
    <w:tmpl w:val="3CEA3508"/>
    <w:lvl w:ilvl="0" w:tplc="BA363DD2">
      <w:numFmt w:val="bullet"/>
      <w:lvlText w:val="-"/>
      <w:lvlJc w:val="left"/>
      <w:pPr>
        <w:ind w:left="682" w:hanging="32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9C41CBE">
      <w:numFmt w:val="bullet"/>
      <w:lvlText w:val="•"/>
      <w:lvlJc w:val="left"/>
      <w:pPr>
        <w:ind w:left="1656" w:hanging="327"/>
      </w:pPr>
      <w:rPr>
        <w:rFonts w:hint="default"/>
        <w:lang w:val="ru-RU" w:eastAsia="en-US" w:bidi="ar-SA"/>
      </w:rPr>
    </w:lvl>
    <w:lvl w:ilvl="2" w:tplc="03704330">
      <w:numFmt w:val="bullet"/>
      <w:lvlText w:val="•"/>
      <w:lvlJc w:val="left"/>
      <w:pPr>
        <w:ind w:left="2633" w:hanging="327"/>
      </w:pPr>
      <w:rPr>
        <w:rFonts w:hint="default"/>
        <w:lang w:val="ru-RU" w:eastAsia="en-US" w:bidi="ar-SA"/>
      </w:rPr>
    </w:lvl>
    <w:lvl w:ilvl="3" w:tplc="FE42F36A">
      <w:numFmt w:val="bullet"/>
      <w:lvlText w:val="•"/>
      <w:lvlJc w:val="left"/>
      <w:pPr>
        <w:ind w:left="3609" w:hanging="327"/>
      </w:pPr>
      <w:rPr>
        <w:rFonts w:hint="default"/>
        <w:lang w:val="ru-RU" w:eastAsia="en-US" w:bidi="ar-SA"/>
      </w:rPr>
    </w:lvl>
    <w:lvl w:ilvl="4" w:tplc="C2FCF692">
      <w:numFmt w:val="bullet"/>
      <w:lvlText w:val="•"/>
      <w:lvlJc w:val="left"/>
      <w:pPr>
        <w:ind w:left="4586" w:hanging="327"/>
      </w:pPr>
      <w:rPr>
        <w:rFonts w:hint="default"/>
        <w:lang w:val="ru-RU" w:eastAsia="en-US" w:bidi="ar-SA"/>
      </w:rPr>
    </w:lvl>
    <w:lvl w:ilvl="5" w:tplc="C26E83DE">
      <w:numFmt w:val="bullet"/>
      <w:lvlText w:val="•"/>
      <w:lvlJc w:val="left"/>
      <w:pPr>
        <w:ind w:left="5563" w:hanging="327"/>
      </w:pPr>
      <w:rPr>
        <w:rFonts w:hint="default"/>
        <w:lang w:val="ru-RU" w:eastAsia="en-US" w:bidi="ar-SA"/>
      </w:rPr>
    </w:lvl>
    <w:lvl w:ilvl="6" w:tplc="842CEE62">
      <w:numFmt w:val="bullet"/>
      <w:lvlText w:val="•"/>
      <w:lvlJc w:val="left"/>
      <w:pPr>
        <w:ind w:left="6539" w:hanging="327"/>
      </w:pPr>
      <w:rPr>
        <w:rFonts w:hint="default"/>
        <w:lang w:val="ru-RU" w:eastAsia="en-US" w:bidi="ar-SA"/>
      </w:rPr>
    </w:lvl>
    <w:lvl w:ilvl="7" w:tplc="C07E5A72">
      <w:numFmt w:val="bullet"/>
      <w:lvlText w:val="•"/>
      <w:lvlJc w:val="left"/>
      <w:pPr>
        <w:ind w:left="7516" w:hanging="327"/>
      </w:pPr>
      <w:rPr>
        <w:rFonts w:hint="default"/>
        <w:lang w:val="ru-RU" w:eastAsia="en-US" w:bidi="ar-SA"/>
      </w:rPr>
    </w:lvl>
    <w:lvl w:ilvl="8" w:tplc="4914FBD2">
      <w:numFmt w:val="bullet"/>
      <w:lvlText w:val="•"/>
      <w:lvlJc w:val="left"/>
      <w:pPr>
        <w:ind w:left="8493" w:hanging="327"/>
      </w:pPr>
      <w:rPr>
        <w:rFonts w:hint="default"/>
        <w:lang w:val="ru-RU" w:eastAsia="en-US" w:bidi="ar-SA"/>
      </w:rPr>
    </w:lvl>
  </w:abstractNum>
  <w:abstractNum w:abstractNumId="230" w15:restartNumberingAfterBreak="0">
    <w:nsid w:val="7A2F419D"/>
    <w:multiLevelType w:val="hybridMultilevel"/>
    <w:tmpl w:val="C6F410DA"/>
    <w:lvl w:ilvl="0" w:tplc="E4923F80">
      <w:start w:val="1"/>
      <w:numFmt w:val="decimal"/>
      <w:lvlText w:val="%1."/>
      <w:lvlJc w:val="left"/>
      <w:pPr>
        <w:ind w:left="682" w:hanging="3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622DE2">
      <w:numFmt w:val="bullet"/>
      <w:lvlText w:val="•"/>
      <w:lvlJc w:val="left"/>
      <w:pPr>
        <w:ind w:left="1656" w:hanging="367"/>
      </w:pPr>
      <w:rPr>
        <w:rFonts w:hint="default"/>
        <w:lang w:val="ru-RU" w:eastAsia="en-US" w:bidi="ar-SA"/>
      </w:rPr>
    </w:lvl>
    <w:lvl w:ilvl="2" w:tplc="C214EA56">
      <w:numFmt w:val="bullet"/>
      <w:lvlText w:val="•"/>
      <w:lvlJc w:val="left"/>
      <w:pPr>
        <w:ind w:left="2633" w:hanging="367"/>
      </w:pPr>
      <w:rPr>
        <w:rFonts w:hint="default"/>
        <w:lang w:val="ru-RU" w:eastAsia="en-US" w:bidi="ar-SA"/>
      </w:rPr>
    </w:lvl>
    <w:lvl w:ilvl="3" w:tplc="A734FAEC">
      <w:numFmt w:val="bullet"/>
      <w:lvlText w:val="•"/>
      <w:lvlJc w:val="left"/>
      <w:pPr>
        <w:ind w:left="3609" w:hanging="367"/>
      </w:pPr>
      <w:rPr>
        <w:rFonts w:hint="default"/>
        <w:lang w:val="ru-RU" w:eastAsia="en-US" w:bidi="ar-SA"/>
      </w:rPr>
    </w:lvl>
    <w:lvl w:ilvl="4" w:tplc="DE3AE738">
      <w:numFmt w:val="bullet"/>
      <w:lvlText w:val="•"/>
      <w:lvlJc w:val="left"/>
      <w:pPr>
        <w:ind w:left="4586" w:hanging="367"/>
      </w:pPr>
      <w:rPr>
        <w:rFonts w:hint="default"/>
        <w:lang w:val="ru-RU" w:eastAsia="en-US" w:bidi="ar-SA"/>
      </w:rPr>
    </w:lvl>
    <w:lvl w:ilvl="5" w:tplc="021AFAE4">
      <w:numFmt w:val="bullet"/>
      <w:lvlText w:val="•"/>
      <w:lvlJc w:val="left"/>
      <w:pPr>
        <w:ind w:left="5563" w:hanging="367"/>
      </w:pPr>
      <w:rPr>
        <w:rFonts w:hint="default"/>
        <w:lang w:val="ru-RU" w:eastAsia="en-US" w:bidi="ar-SA"/>
      </w:rPr>
    </w:lvl>
    <w:lvl w:ilvl="6" w:tplc="BC626C3E">
      <w:numFmt w:val="bullet"/>
      <w:lvlText w:val="•"/>
      <w:lvlJc w:val="left"/>
      <w:pPr>
        <w:ind w:left="6539" w:hanging="367"/>
      </w:pPr>
      <w:rPr>
        <w:rFonts w:hint="default"/>
        <w:lang w:val="ru-RU" w:eastAsia="en-US" w:bidi="ar-SA"/>
      </w:rPr>
    </w:lvl>
    <w:lvl w:ilvl="7" w:tplc="20B2A77E">
      <w:numFmt w:val="bullet"/>
      <w:lvlText w:val="•"/>
      <w:lvlJc w:val="left"/>
      <w:pPr>
        <w:ind w:left="7516" w:hanging="367"/>
      </w:pPr>
      <w:rPr>
        <w:rFonts w:hint="default"/>
        <w:lang w:val="ru-RU" w:eastAsia="en-US" w:bidi="ar-SA"/>
      </w:rPr>
    </w:lvl>
    <w:lvl w:ilvl="8" w:tplc="1A267FEC">
      <w:numFmt w:val="bullet"/>
      <w:lvlText w:val="•"/>
      <w:lvlJc w:val="left"/>
      <w:pPr>
        <w:ind w:left="8493" w:hanging="367"/>
      </w:pPr>
      <w:rPr>
        <w:rFonts w:hint="default"/>
        <w:lang w:val="ru-RU" w:eastAsia="en-US" w:bidi="ar-SA"/>
      </w:rPr>
    </w:lvl>
  </w:abstractNum>
  <w:abstractNum w:abstractNumId="231" w15:restartNumberingAfterBreak="0">
    <w:nsid w:val="7AB41D69"/>
    <w:multiLevelType w:val="hybridMultilevel"/>
    <w:tmpl w:val="DBD639C6"/>
    <w:lvl w:ilvl="0" w:tplc="E11ED532">
      <w:numFmt w:val="bullet"/>
      <w:lvlText w:val=""/>
      <w:lvlJc w:val="left"/>
      <w:pPr>
        <w:ind w:left="3697" w:hanging="2220"/>
      </w:pPr>
      <w:rPr>
        <w:rFonts w:ascii="Symbol" w:eastAsia="Symbol" w:hAnsi="Symbol" w:cs="Symbol" w:hint="default"/>
        <w:w w:val="119"/>
        <w:sz w:val="16"/>
        <w:szCs w:val="16"/>
        <w:lang w:val="ru-RU" w:eastAsia="en-US" w:bidi="ar-SA"/>
      </w:rPr>
    </w:lvl>
    <w:lvl w:ilvl="1" w:tplc="768655E4">
      <w:numFmt w:val="bullet"/>
      <w:lvlText w:val="•"/>
      <w:lvlJc w:val="left"/>
      <w:pPr>
        <w:ind w:left="4154" w:hanging="2220"/>
      </w:pPr>
      <w:rPr>
        <w:rFonts w:hint="default"/>
        <w:lang w:val="ru-RU" w:eastAsia="en-US" w:bidi="ar-SA"/>
      </w:rPr>
    </w:lvl>
    <w:lvl w:ilvl="2" w:tplc="7646EAC6">
      <w:numFmt w:val="bullet"/>
      <w:lvlText w:val="•"/>
      <w:lvlJc w:val="left"/>
      <w:pPr>
        <w:ind w:left="4608" w:hanging="2220"/>
      </w:pPr>
      <w:rPr>
        <w:rFonts w:hint="default"/>
        <w:lang w:val="ru-RU" w:eastAsia="en-US" w:bidi="ar-SA"/>
      </w:rPr>
    </w:lvl>
    <w:lvl w:ilvl="3" w:tplc="3F10C39C">
      <w:numFmt w:val="bullet"/>
      <w:lvlText w:val="•"/>
      <w:lvlJc w:val="left"/>
      <w:pPr>
        <w:ind w:left="5062" w:hanging="2220"/>
      </w:pPr>
      <w:rPr>
        <w:rFonts w:hint="default"/>
        <w:lang w:val="ru-RU" w:eastAsia="en-US" w:bidi="ar-SA"/>
      </w:rPr>
    </w:lvl>
    <w:lvl w:ilvl="4" w:tplc="CF38533A">
      <w:numFmt w:val="bullet"/>
      <w:lvlText w:val="•"/>
      <w:lvlJc w:val="left"/>
      <w:pPr>
        <w:ind w:left="5516" w:hanging="2220"/>
      </w:pPr>
      <w:rPr>
        <w:rFonts w:hint="default"/>
        <w:lang w:val="ru-RU" w:eastAsia="en-US" w:bidi="ar-SA"/>
      </w:rPr>
    </w:lvl>
    <w:lvl w:ilvl="5" w:tplc="525AC0B4">
      <w:numFmt w:val="bullet"/>
      <w:lvlText w:val="•"/>
      <w:lvlJc w:val="left"/>
      <w:pPr>
        <w:ind w:left="5970" w:hanging="2220"/>
      </w:pPr>
      <w:rPr>
        <w:rFonts w:hint="default"/>
        <w:lang w:val="ru-RU" w:eastAsia="en-US" w:bidi="ar-SA"/>
      </w:rPr>
    </w:lvl>
    <w:lvl w:ilvl="6" w:tplc="71D69478">
      <w:numFmt w:val="bullet"/>
      <w:lvlText w:val="•"/>
      <w:lvlJc w:val="left"/>
      <w:pPr>
        <w:ind w:left="6424" w:hanging="2220"/>
      </w:pPr>
      <w:rPr>
        <w:rFonts w:hint="default"/>
        <w:lang w:val="ru-RU" w:eastAsia="en-US" w:bidi="ar-SA"/>
      </w:rPr>
    </w:lvl>
    <w:lvl w:ilvl="7" w:tplc="331E86D0">
      <w:numFmt w:val="bullet"/>
      <w:lvlText w:val="•"/>
      <w:lvlJc w:val="left"/>
      <w:pPr>
        <w:ind w:left="6878" w:hanging="2220"/>
      </w:pPr>
      <w:rPr>
        <w:rFonts w:hint="default"/>
        <w:lang w:val="ru-RU" w:eastAsia="en-US" w:bidi="ar-SA"/>
      </w:rPr>
    </w:lvl>
    <w:lvl w:ilvl="8" w:tplc="5EA8BF30">
      <w:numFmt w:val="bullet"/>
      <w:lvlText w:val="•"/>
      <w:lvlJc w:val="left"/>
      <w:pPr>
        <w:ind w:left="7332" w:hanging="2220"/>
      </w:pPr>
      <w:rPr>
        <w:rFonts w:hint="default"/>
        <w:lang w:val="ru-RU" w:eastAsia="en-US" w:bidi="ar-SA"/>
      </w:rPr>
    </w:lvl>
  </w:abstractNum>
  <w:abstractNum w:abstractNumId="232" w15:restartNumberingAfterBreak="0">
    <w:nsid w:val="7B4A0ABD"/>
    <w:multiLevelType w:val="hybridMultilevel"/>
    <w:tmpl w:val="25F8004C"/>
    <w:lvl w:ilvl="0" w:tplc="B9DEE86A">
      <w:numFmt w:val="bullet"/>
      <w:lvlText w:val="-"/>
      <w:lvlJc w:val="left"/>
      <w:pPr>
        <w:ind w:left="682" w:hanging="43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82ADA44">
      <w:numFmt w:val="bullet"/>
      <w:lvlText w:val="•"/>
      <w:lvlJc w:val="left"/>
      <w:pPr>
        <w:ind w:left="1656" w:hanging="437"/>
      </w:pPr>
      <w:rPr>
        <w:rFonts w:hint="default"/>
        <w:lang w:val="ru-RU" w:eastAsia="en-US" w:bidi="ar-SA"/>
      </w:rPr>
    </w:lvl>
    <w:lvl w:ilvl="2" w:tplc="F7729174">
      <w:numFmt w:val="bullet"/>
      <w:lvlText w:val="•"/>
      <w:lvlJc w:val="left"/>
      <w:pPr>
        <w:ind w:left="2633" w:hanging="437"/>
      </w:pPr>
      <w:rPr>
        <w:rFonts w:hint="default"/>
        <w:lang w:val="ru-RU" w:eastAsia="en-US" w:bidi="ar-SA"/>
      </w:rPr>
    </w:lvl>
    <w:lvl w:ilvl="3" w:tplc="777EBCE4">
      <w:numFmt w:val="bullet"/>
      <w:lvlText w:val="•"/>
      <w:lvlJc w:val="left"/>
      <w:pPr>
        <w:ind w:left="3609" w:hanging="437"/>
      </w:pPr>
      <w:rPr>
        <w:rFonts w:hint="default"/>
        <w:lang w:val="ru-RU" w:eastAsia="en-US" w:bidi="ar-SA"/>
      </w:rPr>
    </w:lvl>
    <w:lvl w:ilvl="4" w:tplc="035299CE">
      <w:numFmt w:val="bullet"/>
      <w:lvlText w:val="•"/>
      <w:lvlJc w:val="left"/>
      <w:pPr>
        <w:ind w:left="4586" w:hanging="437"/>
      </w:pPr>
      <w:rPr>
        <w:rFonts w:hint="default"/>
        <w:lang w:val="ru-RU" w:eastAsia="en-US" w:bidi="ar-SA"/>
      </w:rPr>
    </w:lvl>
    <w:lvl w:ilvl="5" w:tplc="E2C8B524">
      <w:numFmt w:val="bullet"/>
      <w:lvlText w:val="•"/>
      <w:lvlJc w:val="left"/>
      <w:pPr>
        <w:ind w:left="5563" w:hanging="437"/>
      </w:pPr>
      <w:rPr>
        <w:rFonts w:hint="default"/>
        <w:lang w:val="ru-RU" w:eastAsia="en-US" w:bidi="ar-SA"/>
      </w:rPr>
    </w:lvl>
    <w:lvl w:ilvl="6" w:tplc="9F806A02">
      <w:numFmt w:val="bullet"/>
      <w:lvlText w:val="•"/>
      <w:lvlJc w:val="left"/>
      <w:pPr>
        <w:ind w:left="6539" w:hanging="437"/>
      </w:pPr>
      <w:rPr>
        <w:rFonts w:hint="default"/>
        <w:lang w:val="ru-RU" w:eastAsia="en-US" w:bidi="ar-SA"/>
      </w:rPr>
    </w:lvl>
    <w:lvl w:ilvl="7" w:tplc="62364202">
      <w:numFmt w:val="bullet"/>
      <w:lvlText w:val="•"/>
      <w:lvlJc w:val="left"/>
      <w:pPr>
        <w:ind w:left="7516" w:hanging="437"/>
      </w:pPr>
      <w:rPr>
        <w:rFonts w:hint="default"/>
        <w:lang w:val="ru-RU" w:eastAsia="en-US" w:bidi="ar-SA"/>
      </w:rPr>
    </w:lvl>
    <w:lvl w:ilvl="8" w:tplc="A3EE536C">
      <w:numFmt w:val="bullet"/>
      <w:lvlText w:val="•"/>
      <w:lvlJc w:val="left"/>
      <w:pPr>
        <w:ind w:left="8493" w:hanging="437"/>
      </w:pPr>
      <w:rPr>
        <w:rFonts w:hint="default"/>
        <w:lang w:val="ru-RU" w:eastAsia="en-US" w:bidi="ar-SA"/>
      </w:rPr>
    </w:lvl>
  </w:abstractNum>
  <w:abstractNum w:abstractNumId="233" w15:restartNumberingAfterBreak="0">
    <w:nsid w:val="7B63462D"/>
    <w:multiLevelType w:val="hybridMultilevel"/>
    <w:tmpl w:val="E862BB96"/>
    <w:lvl w:ilvl="0" w:tplc="0D82B458">
      <w:numFmt w:val="bullet"/>
      <w:lvlText w:val="-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FAA79C">
      <w:numFmt w:val="bullet"/>
      <w:lvlText w:val="•"/>
      <w:lvlJc w:val="left"/>
      <w:pPr>
        <w:ind w:left="1656" w:hanging="298"/>
      </w:pPr>
      <w:rPr>
        <w:rFonts w:hint="default"/>
        <w:lang w:val="ru-RU" w:eastAsia="en-US" w:bidi="ar-SA"/>
      </w:rPr>
    </w:lvl>
    <w:lvl w:ilvl="2" w:tplc="AD68E6B6">
      <w:numFmt w:val="bullet"/>
      <w:lvlText w:val="•"/>
      <w:lvlJc w:val="left"/>
      <w:pPr>
        <w:ind w:left="2633" w:hanging="298"/>
      </w:pPr>
      <w:rPr>
        <w:rFonts w:hint="default"/>
        <w:lang w:val="ru-RU" w:eastAsia="en-US" w:bidi="ar-SA"/>
      </w:rPr>
    </w:lvl>
    <w:lvl w:ilvl="3" w:tplc="5E2E9628">
      <w:numFmt w:val="bullet"/>
      <w:lvlText w:val="•"/>
      <w:lvlJc w:val="left"/>
      <w:pPr>
        <w:ind w:left="3609" w:hanging="298"/>
      </w:pPr>
      <w:rPr>
        <w:rFonts w:hint="default"/>
        <w:lang w:val="ru-RU" w:eastAsia="en-US" w:bidi="ar-SA"/>
      </w:rPr>
    </w:lvl>
    <w:lvl w:ilvl="4" w:tplc="0C845F46">
      <w:numFmt w:val="bullet"/>
      <w:lvlText w:val="•"/>
      <w:lvlJc w:val="left"/>
      <w:pPr>
        <w:ind w:left="4586" w:hanging="298"/>
      </w:pPr>
      <w:rPr>
        <w:rFonts w:hint="default"/>
        <w:lang w:val="ru-RU" w:eastAsia="en-US" w:bidi="ar-SA"/>
      </w:rPr>
    </w:lvl>
    <w:lvl w:ilvl="5" w:tplc="73760DF4">
      <w:numFmt w:val="bullet"/>
      <w:lvlText w:val="•"/>
      <w:lvlJc w:val="left"/>
      <w:pPr>
        <w:ind w:left="5563" w:hanging="298"/>
      </w:pPr>
      <w:rPr>
        <w:rFonts w:hint="default"/>
        <w:lang w:val="ru-RU" w:eastAsia="en-US" w:bidi="ar-SA"/>
      </w:rPr>
    </w:lvl>
    <w:lvl w:ilvl="6" w:tplc="CC28AD80">
      <w:numFmt w:val="bullet"/>
      <w:lvlText w:val="•"/>
      <w:lvlJc w:val="left"/>
      <w:pPr>
        <w:ind w:left="6539" w:hanging="298"/>
      </w:pPr>
      <w:rPr>
        <w:rFonts w:hint="default"/>
        <w:lang w:val="ru-RU" w:eastAsia="en-US" w:bidi="ar-SA"/>
      </w:rPr>
    </w:lvl>
    <w:lvl w:ilvl="7" w:tplc="859AC810">
      <w:numFmt w:val="bullet"/>
      <w:lvlText w:val="•"/>
      <w:lvlJc w:val="left"/>
      <w:pPr>
        <w:ind w:left="7516" w:hanging="298"/>
      </w:pPr>
      <w:rPr>
        <w:rFonts w:hint="default"/>
        <w:lang w:val="ru-RU" w:eastAsia="en-US" w:bidi="ar-SA"/>
      </w:rPr>
    </w:lvl>
    <w:lvl w:ilvl="8" w:tplc="8CF88B8C">
      <w:numFmt w:val="bullet"/>
      <w:lvlText w:val="•"/>
      <w:lvlJc w:val="left"/>
      <w:pPr>
        <w:ind w:left="8493" w:hanging="298"/>
      </w:pPr>
      <w:rPr>
        <w:rFonts w:hint="default"/>
        <w:lang w:val="ru-RU" w:eastAsia="en-US" w:bidi="ar-SA"/>
      </w:rPr>
    </w:lvl>
  </w:abstractNum>
  <w:abstractNum w:abstractNumId="234" w15:restartNumberingAfterBreak="0">
    <w:nsid w:val="7C0C3480"/>
    <w:multiLevelType w:val="hybridMultilevel"/>
    <w:tmpl w:val="82600A30"/>
    <w:lvl w:ilvl="0" w:tplc="332690E2">
      <w:start w:val="1"/>
      <w:numFmt w:val="decimal"/>
      <w:lvlText w:val="%1."/>
      <w:lvlJc w:val="left"/>
      <w:pPr>
        <w:ind w:left="682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B41F12">
      <w:numFmt w:val="bullet"/>
      <w:lvlText w:val="•"/>
      <w:lvlJc w:val="left"/>
      <w:pPr>
        <w:ind w:left="1642" w:hanging="317"/>
      </w:pPr>
      <w:rPr>
        <w:rFonts w:hint="default"/>
        <w:lang w:val="ru-RU" w:eastAsia="en-US" w:bidi="ar-SA"/>
      </w:rPr>
    </w:lvl>
    <w:lvl w:ilvl="2" w:tplc="3BB299A4">
      <w:numFmt w:val="bullet"/>
      <w:lvlText w:val="•"/>
      <w:lvlJc w:val="left"/>
      <w:pPr>
        <w:ind w:left="2605" w:hanging="317"/>
      </w:pPr>
      <w:rPr>
        <w:rFonts w:hint="default"/>
        <w:lang w:val="ru-RU" w:eastAsia="en-US" w:bidi="ar-SA"/>
      </w:rPr>
    </w:lvl>
    <w:lvl w:ilvl="3" w:tplc="B1301280">
      <w:numFmt w:val="bullet"/>
      <w:lvlText w:val="•"/>
      <w:lvlJc w:val="left"/>
      <w:pPr>
        <w:ind w:left="3567" w:hanging="317"/>
      </w:pPr>
      <w:rPr>
        <w:rFonts w:hint="default"/>
        <w:lang w:val="ru-RU" w:eastAsia="en-US" w:bidi="ar-SA"/>
      </w:rPr>
    </w:lvl>
    <w:lvl w:ilvl="4" w:tplc="3C48018E">
      <w:numFmt w:val="bullet"/>
      <w:lvlText w:val="•"/>
      <w:lvlJc w:val="left"/>
      <w:pPr>
        <w:ind w:left="4530" w:hanging="317"/>
      </w:pPr>
      <w:rPr>
        <w:rFonts w:hint="default"/>
        <w:lang w:val="ru-RU" w:eastAsia="en-US" w:bidi="ar-SA"/>
      </w:rPr>
    </w:lvl>
    <w:lvl w:ilvl="5" w:tplc="F4F4D6AA">
      <w:numFmt w:val="bullet"/>
      <w:lvlText w:val="•"/>
      <w:lvlJc w:val="left"/>
      <w:pPr>
        <w:ind w:left="5493" w:hanging="317"/>
      </w:pPr>
      <w:rPr>
        <w:rFonts w:hint="default"/>
        <w:lang w:val="ru-RU" w:eastAsia="en-US" w:bidi="ar-SA"/>
      </w:rPr>
    </w:lvl>
    <w:lvl w:ilvl="6" w:tplc="EB9200AA">
      <w:numFmt w:val="bullet"/>
      <w:lvlText w:val="•"/>
      <w:lvlJc w:val="left"/>
      <w:pPr>
        <w:ind w:left="6455" w:hanging="317"/>
      </w:pPr>
      <w:rPr>
        <w:rFonts w:hint="default"/>
        <w:lang w:val="ru-RU" w:eastAsia="en-US" w:bidi="ar-SA"/>
      </w:rPr>
    </w:lvl>
    <w:lvl w:ilvl="7" w:tplc="C3865EFC">
      <w:numFmt w:val="bullet"/>
      <w:lvlText w:val="•"/>
      <w:lvlJc w:val="left"/>
      <w:pPr>
        <w:ind w:left="7418" w:hanging="317"/>
      </w:pPr>
      <w:rPr>
        <w:rFonts w:hint="default"/>
        <w:lang w:val="ru-RU" w:eastAsia="en-US" w:bidi="ar-SA"/>
      </w:rPr>
    </w:lvl>
    <w:lvl w:ilvl="8" w:tplc="51F6A422">
      <w:numFmt w:val="bullet"/>
      <w:lvlText w:val="•"/>
      <w:lvlJc w:val="left"/>
      <w:pPr>
        <w:ind w:left="8381" w:hanging="317"/>
      </w:pPr>
      <w:rPr>
        <w:rFonts w:hint="default"/>
        <w:lang w:val="ru-RU" w:eastAsia="en-US" w:bidi="ar-SA"/>
      </w:rPr>
    </w:lvl>
  </w:abstractNum>
  <w:abstractNum w:abstractNumId="235" w15:restartNumberingAfterBreak="0">
    <w:nsid w:val="7CC44759"/>
    <w:multiLevelType w:val="hybridMultilevel"/>
    <w:tmpl w:val="ED0A5840"/>
    <w:lvl w:ilvl="0" w:tplc="EE165FD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5FC9A2E">
      <w:numFmt w:val="bullet"/>
      <w:lvlText w:val="•"/>
      <w:lvlJc w:val="left"/>
      <w:pPr>
        <w:ind w:left="1656" w:hanging="164"/>
      </w:pPr>
      <w:rPr>
        <w:rFonts w:hint="default"/>
        <w:lang w:val="ru-RU" w:eastAsia="en-US" w:bidi="ar-SA"/>
      </w:rPr>
    </w:lvl>
    <w:lvl w:ilvl="2" w:tplc="72FCC7EA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084A7A70">
      <w:numFmt w:val="bullet"/>
      <w:lvlText w:val="•"/>
      <w:lvlJc w:val="left"/>
      <w:pPr>
        <w:ind w:left="3609" w:hanging="164"/>
      </w:pPr>
      <w:rPr>
        <w:rFonts w:hint="default"/>
        <w:lang w:val="ru-RU" w:eastAsia="en-US" w:bidi="ar-SA"/>
      </w:rPr>
    </w:lvl>
    <w:lvl w:ilvl="4" w:tplc="BDAAB42A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4C048FB4"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802C96F8">
      <w:numFmt w:val="bullet"/>
      <w:lvlText w:val="•"/>
      <w:lvlJc w:val="left"/>
      <w:pPr>
        <w:ind w:left="6539" w:hanging="164"/>
      </w:pPr>
      <w:rPr>
        <w:rFonts w:hint="default"/>
        <w:lang w:val="ru-RU" w:eastAsia="en-US" w:bidi="ar-SA"/>
      </w:rPr>
    </w:lvl>
    <w:lvl w:ilvl="7" w:tplc="42F406A0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7B503320">
      <w:numFmt w:val="bullet"/>
      <w:lvlText w:val="•"/>
      <w:lvlJc w:val="left"/>
      <w:pPr>
        <w:ind w:left="8493" w:hanging="164"/>
      </w:pPr>
      <w:rPr>
        <w:rFonts w:hint="default"/>
        <w:lang w:val="ru-RU" w:eastAsia="en-US" w:bidi="ar-SA"/>
      </w:rPr>
    </w:lvl>
  </w:abstractNum>
  <w:abstractNum w:abstractNumId="236" w15:restartNumberingAfterBreak="0">
    <w:nsid w:val="7CC84D2C"/>
    <w:multiLevelType w:val="hybridMultilevel"/>
    <w:tmpl w:val="C9181D8E"/>
    <w:lvl w:ilvl="0" w:tplc="18548FE8">
      <w:start w:val="1"/>
      <w:numFmt w:val="decimal"/>
      <w:lvlText w:val="%1."/>
      <w:lvlJc w:val="left"/>
      <w:pPr>
        <w:ind w:left="682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D001F6">
      <w:numFmt w:val="bullet"/>
      <w:lvlText w:val="•"/>
      <w:lvlJc w:val="left"/>
      <w:pPr>
        <w:ind w:left="1656" w:hanging="345"/>
      </w:pPr>
      <w:rPr>
        <w:rFonts w:hint="default"/>
        <w:lang w:val="ru-RU" w:eastAsia="en-US" w:bidi="ar-SA"/>
      </w:rPr>
    </w:lvl>
    <w:lvl w:ilvl="2" w:tplc="A7DC28EC">
      <w:numFmt w:val="bullet"/>
      <w:lvlText w:val="•"/>
      <w:lvlJc w:val="left"/>
      <w:pPr>
        <w:ind w:left="2633" w:hanging="345"/>
      </w:pPr>
      <w:rPr>
        <w:rFonts w:hint="default"/>
        <w:lang w:val="ru-RU" w:eastAsia="en-US" w:bidi="ar-SA"/>
      </w:rPr>
    </w:lvl>
    <w:lvl w:ilvl="3" w:tplc="6936D584">
      <w:numFmt w:val="bullet"/>
      <w:lvlText w:val="•"/>
      <w:lvlJc w:val="left"/>
      <w:pPr>
        <w:ind w:left="3609" w:hanging="345"/>
      </w:pPr>
      <w:rPr>
        <w:rFonts w:hint="default"/>
        <w:lang w:val="ru-RU" w:eastAsia="en-US" w:bidi="ar-SA"/>
      </w:rPr>
    </w:lvl>
    <w:lvl w:ilvl="4" w:tplc="BF8A8132">
      <w:numFmt w:val="bullet"/>
      <w:lvlText w:val="•"/>
      <w:lvlJc w:val="left"/>
      <w:pPr>
        <w:ind w:left="4586" w:hanging="345"/>
      </w:pPr>
      <w:rPr>
        <w:rFonts w:hint="default"/>
        <w:lang w:val="ru-RU" w:eastAsia="en-US" w:bidi="ar-SA"/>
      </w:rPr>
    </w:lvl>
    <w:lvl w:ilvl="5" w:tplc="E8DA9B14">
      <w:numFmt w:val="bullet"/>
      <w:lvlText w:val="•"/>
      <w:lvlJc w:val="left"/>
      <w:pPr>
        <w:ind w:left="5563" w:hanging="345"/>
      </w:pPr>
      <w:rPr>
        <w:rFonts w:hint="default"/>
        <w:lang w:val="ru-RU" w:eastAsia="en-US" w:bidi="ar-SA"/>
      </w:rPr>
    </w:lvl>
    <w:lvl w:ilvl="6" w:tplc="FADEB09A">
      <w:numFmt w:val="bullet"/>
      <w:lvlText w:val="•"/>
      <w:lvlJc w:val="left"/>
      <w:pPr>
        <w:ind w:left="6539" w:hanging="345"/>
      </w:pPr>
      <w:rPr>
        <w:rFonts w:hint="default"/>
        <w:lang w:val="ru-RU" w:eastAsia="en-US" w:bidi="ar-SA"/>
      </w:rPr>
    </w:lvl>
    <w:lvl w:ilvl="7" w:tplc="71403E12">
      <w:numFmt w:val="bullet"/>
      <w:lvlText w:val="•"/>
      <w:lvlJc w:val="left"/>
      <w:pPr>
        <w:ind w:left="7516" w:hanging="345"/>
      </w:pPr>
      <w:rPr>
        <w:rFonts w:hint="default"/>
        <w:lang w:val="ru-RU" w:eastAsia="en-US" w:bidi="ar-SA"/>
      </w:rPr>
    </w:lvl>
    <w:lvl w:ilvl="8" w:tplc="93FA50D0">
      <w:numFmt w:val="bullet"/>
      <w:lvlText w:val="•"/>
      <w:lvlJc w:val="left"/>
      <w:pPr>
        <w:ind w:left="8493" w:hanging="345"/>
      </w:pPr>
      <w:rPr>
        <w:rFonts w:hint="default"/>
        <w:lang w:val="ru-RU" w:eastAsia="en-US" w:bidi="ar-SA"/>
      </w:rPr>
    </w:lvl>
  </w:abstractNum>
  <w:abstractNum w:abstractNumId="237" w15:restartNumberingAfterBreak="0">
    <w:nsid w:val="7DFE5A19"/>
    <w:multiLevelType w:val="hybridMultilevel"/>
    <w:tmpl w:val="879AC88A"/>
    <w:lvl w:ilvl="0" w:tplc="CDDC1056">
      <w:numFmt w:val="bullet"/>
      <w:lvlText w:val=""/>
      <w:lvlJc w:val="left"/>
      <w:pPr>
        <w:ind w:left="107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EA80CE">
      <w:numFmt w:val="bullet"/>
      <w:lvlText w:val="•"/>
      <w:lvlJc w:val="left"/>
      <w:pPr>
        <w:ind w:left="628" w:hanging="269"/>
      </w:pPr>
      <w:rPr>
        <w:rFonts w:hint="default"/>
        <w:lang w:val="ru-RU" w:eastAsia="en-US" w:bidi="ar-SA"/>
      </w:rPr>
    </w:lvl>
    <w:lvl w:ilvl="2" w:tplc="D0586194">
      <w:numFmt w:val="bullet"/>
      <w:lvlText w:val="•"/>
      <w:lvlJc w:val="left"/>
      <w:pPr>
        <w:ind w:left="1156" w:hanging="269"/>
      </w:pPr>
      <w:rPr>
        <w:rFonts w:hint="default"/>
        <w:lang w:val="ru-RU" w:eastAsia="en-US" w:bidi="ar-SA"/>
      </w:rPr>
    </w:lvl>
    <w:lvl w:ilvl="3" w:tplc="EBBC2B6C">
      <w:numFmt w:val="bullet"/>
      <w:lvlText w:val="•"/>
      <w:lvlJc w:val="left"/>
      <w:pPr>
        <w:ind w:left="1685" w:hanging="269"/>
      </w:pPr>
      <w:rPr>
        <w:rFonts w:hint="default"/>
        <w:lang w:val="ru-RU" w:eastAsia="en-US" w:bidi="ar-SA"/>
      </w:rPr>
    </w:lvl>
    <w:lvl w:ilvl="4" w:tplc="522CE52E">
      <w:numFmt w:val="bullet"/>
      <w:lvlText w:val="•"/>
      <w:lvlJc w:val="left"/>
      <w:pPr>
        <w:ind w:left="2213" w:hanging="269"/>
      </w:pPr>
      <w:rPr>
        <w:rFonts w:hint="default"/>
        <w:lang w:val="ru-RU" w:eastAsia="en-US" w:bidi="ar-SA"/>
      </w:rPr>
    </w:lvl>
    <w:lvl w:ilvl="5" w:tplc="AE8E1EB0">
      <w:numFmt w:val="bullet"/>
      <w:lvlText w:val="•"/>
      <w:lvlJc w:val="left"/>
      <w:pPr>
        <w:ind w:left="2742" w:hanging="269"/>
      </w:pPr>
      <w:rPr>
        <w:rFonts w:hint="default"/>
        <w:lang w:val="ru-RU" w:eastAsia="en-US" w:bidi="ar-SA"/>
      </w:rPr>
    </w:lvl>
    <w:lvl w:ilvl="6" w:tplc="AA2A973C">
      <w:numFmt w:val="bullet"/>
      <w:lvlText w:val="•"/>
      <w:lvlJc w:val="left"/>
      <w:pPr>
        <w:ind w:left="3270" w:hanging="269"/>
      </w:pPr>
      <w:rPr>
        <w:rFonts w:hint="default"/>
        <w:lang w:val="ru-RU" w:eastAsia="en-US" w:bidi="ar-SA"/>
      </w:rPr>
    </w:lvl>
    <w:lvl w:ilvl="7" w:tplc="4E2AF656">
      <w:numFmt w:val="bullet"/>
      <w:lvlText w:val="•"/>
      <w:lvlJc w:val="left"/>
      <w:pPr>
        <w:ind w:left="3798" w:hanging="269"/>
      </w:pPr>
      <w:rPr>
        <w:rFonts w:hint="default"/>
        <w:lang w:val="ru-RU" w:eastAsia="en-US" w:bidi="ar-SA"/>
      </w:rPr>
    </w:lvl>
    <w:lvl w:ilvl="8" w:tplc="0B787A48">
      <w:numFmt w:val="bullet"/>
      <w:lvlText w:val="•"/>
      <w:lvlJc w:val="left"/>
      <w:pPr>
        <w:ind w:left="4327" w:hanging="269"/>
      </w:pPr>
      <w:rPr>
        <w:rFonts w:hint="default"/>
        <w:lang w:val="ru-RU" w:eastAsia="en-US" w:bidi="ar-SA"/>
      </w:rPr>
    </w:lvl>
  </w:abstractNum>
  <w:abstractNum w:abstractNumId="238" w15:restartNumberingAfterBreak="0">
    <w:nsid w:val="7E153C75"/>
    <w:multiLevelType w:val="hybridMultilevel"/>
    <w:tmpl w:val="1FEE5D42"/>
    <w:lvl w:ilvl="0" w:tplc="41920B58">
      <w:numFmt w:val="bullet"/>
      <w:lvlText w:val="-"/>
      <w:lvlJc w:val="left"/>
      <w:pPr>
        <w:ind w:left="682" w:hanging="32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0D8E26E">
      <w:numFmt w:val="bullet"/>
      <w:lvlText w:val="•"/>
      <w:lvlJc w:val="left"/>
      <w:pPr>
        <w:ind w:left="1656" w:hanging="327"/>
      </w:pPr>
      <w:rPr>
        <w:rFonts w:hint="default"/>
        <w:lang w:val="ru-RU" w:eastAsia="en-US" w:bidi="ar-SA"/>
      </w:rPr>
    </w:lvl>
    <w:lvl w:ilvl="2" w:tplc="1E5E47A0">
      <w:numFmt w:val="bullet"/>
      <w:lvlText w:val="•"/>
      <w:lvlJc w:val="left"/>
      <w:pPr>
        <w:ind w:left="2633" w:hanging="327"/>
      </w:pPr>
      <w:rPr>
        <w:rFonts w:hint="default"/>
        <w:lang w:val="ru-RU" w:eastAsia="en-US" w:bidi="ar-SA"/>
      </w:rPr>
    </w:lvl>
    <w:lvl w:ilvl="3" w:tplc="233E68AE">
      <w:numFmt w:val="bullet"/>
      <w:lvlText w:val="•"/>
      <w:lvlJc w:val="left"/>
      <w:pPr>
        <w:ind w:left="3609" w:hanging="327"/>
      </w:pPr>
      <w:rPr>
        <w:rFonts w:hint="default"/>
        <w:lang w:val="ru-RU" w:eastAsia="en-US" w:bidi="ar-SA"/>
      </w:rPr>
    </w:lvl>
    <w:lvl w:ilvl="4" w:tplc="5178D02C">
      <w:numFmt w:val="bullet"/>
      <w:lvlText w:val="•"/>
      <w:lvlJc w:val="left"/>
      <w:pPr>
        <w:ind w:left="4586" w:hanging="327"/>
      </w:pPr>
      <w:rPr>
        <w:rFonts w:hint="default"/>
        <w:lang w:val="ru-RU" w:eastAsia="en-US" w:bidi="ar-SA"/>
      </w:rPr>
    </w:lvl>
    <w:lvl w:ilvl="5" w:tplc="BE125FD0">
      <w:numFmt w:val="bullet"/>
      <w:lvlText w:val="•"/>
      <w:lvlJc w:val="left"/>
      <w:pPr>
        <w:ind w:left="5563" w:hanging="327"/>
      </w:pPr>
      <w:rPr>
        <w:rFonts w:hint="default"/>
        <w:lang w:val="ru-RU" w:eastAsia="en-US" w:bidi="ar-SA"/>
      </w:rPr>
    </w:lvl>
    <w:lvl w:ilvl="6" w:tplc="26E809F0">
      <w:numFmt w:val="bullet"/>
      <w:lvlText w:val="•"/>
      <w:lvlJc w:val="left"/>
      <w:pPr>
        <w:ind w:left="6539" w:hanging="327"/>
      </w:pPr>
      <w:rPr>
        <w:rFonts w:hint="default"/>
        <w:lang w:val="ru-RU" w:eastAsia="en-US" w:bidi="ar-SA"/>
      </w:rPr>
    </w:lvl>
    <w:lvl w:ilvl="7" w:tplc="9C6431FA">
      <w:numFmt w:val="bullet"/>
      <w:lvlText w:val="•"/>
      <w:lvlJc w:val="left"/>
      <w:pPr>
        <w:ind w:left="7516" w:hanging="327"/>
      </w:pPr>
      <w:rPr>
        <w:rFonts w:hint="default"/>
        <w:lang w:val="ru-RU" w:eastAsia="en-US" w:bidi="ar-SA"/>
      </w:rPr>
    </w:lvl>
    <w:lvl w:ilvl="8" w:tplc="8AC425C6">
      <w:numFmt w:val="bullet"/>
      <w:lvlText w:val="•"/>
      <w:lvlJc w:val="left"/>
      <w:pPr>
        <w:ind w:left="8493" w:hanging="327"/>
      </w:pPr>
      <w:rPr>
        <w:rFonts w:hint="default"/>
        <w:lang w:val="ru-RU" w:eastAsia="en-US" w:bidi="ar-SA"/>
      </w:rPr>
    </w:lvl>
  </w:abstractNum>
  <w:abstractNum w:abstractNumId="239" w15:restartNumberingAfterBreak="0">
    <w:nsid w:val="7E1F2EB9"/>
    <w:multiLevelType w:val="hybridMultilevel"/>
    <w:tmpl w:val="52C47C84"/>
    <w:lvl w:ilvl="0" w:tplc="54DAA356">
      <w:numFmt w:val="bullet"/>
      <w:lvlText w:val="-"/>
      <w:lvlJc w:val="left"/>
      <w:pPr>
        <w:ind w:left="682" w:hanging="57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FFAAEA4">
      <w:numFmt w:val="bullet"/>
      <w:lvlText w:val="•"/>
      <w:lvlJc w:val="left"/>
      <w:pPr>
        <w:ind w:left="1656" w:hanging="576"/>
      </w:pPr>
      <w:rPr>
        <w:rFonts w:hint="default"/>
        <w:lang w:val="ru-RU" w:eastAsia="en-US" w:bidi="ar-SA"/>
      </w:rPr>
    </w:lvl>
    <w:lvl w:ilvl="2" w:tplc="69AC5FF6">
      <w:numFmt w:val="bullet"/>
      <w:lvlText w:val="•"/>
      <w:lvlJc w:val="left"/>
      <w:pPr>
        <w:ind w:left="2633" w:hanging="576"/>
      </w:pPr>
      <w:rPr>
        <w:rFonts w:hint="default"/>
        <w:lang w:val="ru-RU" w:eastAsia="en-US" w:bidi="ar-SA"/>
      </w:rPr>
    </w:lvl>
    <w:lvl w:ilvl="3" w:tplc="C6E48C72">
      <w:numFmt w:val="bullet"/>
      <w:lvlText w:val="•"/>
      <w:lvlJc w:val="left"/>
      <w:pPr>
        <w:ind w:left="3609" w:hanging="576"/>
      </w:pPr>
      <w:rPr>
        <w:rFonts w:hint="default"/>
        <w:lang w:val="ru-RU" w:eastAsia="en-US" w:bidi="ar-SA"/>
      </w:rPr>
    </w:lvl>
    <w:lvl w:ilvl="4" w:tplc="882C9BD6">
      <w:numFmt w:val="bullet"/>
      <w:lvlText w:val="•"/>
      <w:lvlJc w:val="left"/>
      <w:pPr>
        <w:ind w:left="4586" w:hanging="576"/>
      </w:pPr>
      <w:rPr>
        <w:rFonts w:hint="default"/>
        <w:lang w:val="ru-RU" w:eastAsia="en-US" w:bidi="ar-SA"/>
      </w:rPr>
    </w:lvl>
    <w:lvl w:ilvl="5" w:tplc="D4F8AF2A">
      <w:numFmt w:val="bullet"/>
      <w:lvlText w:val="•"/>
      <w:lvlJc w:val="left"/>
      <w:pPr>
        <w:ind w:left="5563" w:hanging="576"/>
      </w:pPr>
      <w:rPr>
        <w:rFonts w:hint="default"/>
        <w:lang w:val="ru-RU" w:eastAsia="en-US" w:bidi="ar-SA"/>
      </w:rPr>
    </w:lvl>
    <w:lvl w:ilvl="6" w:tplc="65CCC64A">
      <w:numFmt w:val="bullet"/>
      <w:lvlText w:val="•"/>
      <w:lvlJc w:val="left"/>
      <w:pPr>
        <w:ind w:left="6539" w:hanging="576"/>
      </w:pPr>
      <w:rPr>
        <w:rFonts w:hint="default"/>
        <w:lang w:val="ru-RU" w:eastAsia="en-US" w:bidi="ar-SA"/>
      </w:rPr>
    </w:lvl>
    <w:lvl w:ilvl="7" w:tplc="8FA88904">
      <w:numFmt w:val="bullet"/>
      <w:lvlText w:val="•"/>
      <w:lvlJc w:val="left"/>
      <w:pPr>
        <w:ind w:left="7516" w:hanging="576"/>
      </w:pPr>
      <w:rPr>
        <w:rFonts w:hint="default"/>
        <w:lang w:val="ru-RU" w:eastAsia="en-US" w:bidi="ar-SA"/>
      </w:rPr>
    </w:lvl>
    <w:lvl w:ilvl="8" w:tplc="D82217C8">
      <w:numFmt w:val="bullet"/>
      <w:lvlText w:val="•"/>
      <w:lvlJc w:val="left"/>
      <w:pPr>
        <w:ind w:left="8493" w:hanging="576"/>
      </w:pPr>
      <w:rPr>
        <w:rFonts w:hint="default"/>
        <w:lang w:val="ru-RU" w:eastAsia="en-US" w:bidi="ar-SA"/>
      </w:rPr>
    </w:lvl>
  </w:abstractNum>
  <w:num w:numId="1">
    <w:abstractNumId w:val="113"/>
  </w:num>
  <w:num w:numId="2">
    <w:abstractNumId w:val="210"/>
  </w:num>
  <w:num w:numId="3">
    <w:abstractNumId w:val="180"/>
  </w:num>
  <w:num w:numId="4">
    <w:abstractNumId w:val="78"/>
  </w:num>
  <w:num w:numId="5">
    <w:abstractNumId w:val="126"/>
  </w:num>
  <w:num w:numId="6">
    <w:abstractNumId w:val="161"/>
  </w:num>
  <w:num w:numId="7">
    <w:abstractNumId w:val="61"/>
  </w:num>
  <w:num w:numId="8">
    <w:abstractNumId w:val="165"/>
  </w:num>
  <w:num w:numId="9">
    <w:abstractNumId w:val="125"/>
  </w:num>
  <w:num w:numId="10">
    <w:abstractNumId w:val="32"/>
  </w:num>
  <w:num w:numId="11">
    <w:abstractNumId w:val="51"/>
  </w:num>
  <w:num w:numId="12">
    <w:abstractNumId w:val="1"/>
  </w:num>
  <w:num w:numId="13">
    <w:abstractNumId w:val="34"/>
  </w:num>
  <w:num w:numId="14">
    <w:abstractNumId w:val="16"/>
  </w:num>
  <w:num w:numId="15">
    <w:abstractNumId w:val="190"/>
  </w:num>
  <w:num w:numId="16">
    <w:abstractNumId w:val="162"/>
  </w:num>
  <w:num w:numId="17">
    <w:abstractNumId w:val="140"/>
  </w:num>
  <w:num w:numId="18">
    <w:abstractNumId w:val="74"/>
  </w:num>
  <w:num w:numId="19">
    <w:abstractNumId w:val="141"/>
  </w:num>
  <w:num w:numId="20">
    <w:abstractNumId w:val="13"/>
  </w:num>
  <w:num w:numId="21">
    <w:abstractNumId w:val="65"/>
  </w:num>
  <w:num w:numId="22">
    <w:abstractNumId w:val="132"/>
  </w:num>
  <w:num w:numId="23">
    <w:abstractNumId w:val="150"/>
  </w:num>
  <w:num w:numId="24">
    <w:abstractNumId w:val="9"/>
  </w:num>
  <w:num w:numId="25">
    <w:abstractNumId w:val="208"/>
  </w:num>
  <w:num w:numId="26">
    <w:abstractNumId w:val="171"/>
  </w:num>
  <w:num w:numId="27">
    <w:abstractNumId w:val="6"/>
  </w:num>
  <w:num w:numId="28">
    <w:abstractNumId w:val="175"/>
  </w:num>
  <w:num w:numId="29">
    <w:abstractNumId w:val="202"/>
  </w:num>
  <w:num w:numId="30">
    <w:abstractNumId w:val="228"/>
  </w:num>
  <w:num w:numId="31">
    <w:abstractNumId w:val="197"/>
  </w:num>
  <w:num w:numId="32">
    <w:abstractNumId w:val="130"/>
  </w:num>
  <w:num w:numId="33">
    <w:abstractNumId w:val="153"/>
  </w:num>
  <w:num w:numId="34">
    <w:abstractNumId w:val="103"/>
  </w:num>
  <w:num w:numId="35">
    <w:abstractNumId w:val="108"/>
  </w:num>
  <w:num w:numId="36">
    <w:abstractNumId w:val="58"/>
  </w:num>
  <w:num w:numId="37">
    <w:abstractNumId w:val="203"/>
  </w:num>
  <w:num w:numId="38">
    <w:abstractNumId w:val="223"/>
  </w:num>
  <w:num w:numId="39">
    <w:abstractNumId w:val="204"/>
  </w:num>
  <w:num w:numId="40">
    <w:abstractNumId w:val="212"/>
  </w:num>
  <w:num w:numId="41">
    <w:abstractNumId w:val="192"/>
  </w:num>
  <w:num w:numId="42">
    <w:abstractNumId w:val="160"/>
  </w:num>
  <w:num w:numId="43">
    <w:abstractNumId w:val="167"/>
  </w:num>
  <w:num w:numId="44">
    <w:abstractNumId w:val="189"/>
  </w:num>
  <w:num w:numId="45">
    <w:abstractNumId w:val="35"/>
  </w:num>
  <w:num w:numId="46">
    <w:abstractNumId w:val="129"/>
  </w:num>
  <w:num w:numId="47">
    <w:abstractNumId w:val="166"/>
  </w:num>
  <w:num w:numId="48">
    <w:abstractNumId w:val="211"/>
  </w:num>
  <w:num w:numId="49">
    <w:abstractNumId w:val="234"/>
  </w:num>
  <w:num w:numId="50">
    <w:abstractNumId w:val="39"/>
  </w:num>
  <w:num w:numId="51">
    <w:abstractNumId w:val="37"/>
  </w:num>
  <w:num w:numId="52">
    <w:abstractNumId w:val="218"/>
  </w:num>
  <w:num w:numId="53">
    <w:abstractNumId w:val="117"/>
  </w:num>
  <w:num w:numId="54">
    <w:abstractNumId w:val="209"/>
  </w:num>
  <w:num w:numId="55">
    <w:abstractNumId w:val="72"/>
  </w:num>
  <w:num w:numId="56">
    <w:abstractNumId w:val="89"/>
  </w:num>
  <w:num w:numId="57">
    <w:abstractNumId w:val="128"/>
  </w:num>
  <w:num w:numId="58">
    <w:abstractNumId w:val="237"/>
  </w:num>
  <w:num w:numId="59">
    <w:abstractNumId w:val="147"/>
  </w:num>
  <w:num w:numId="60">
    <w:abstractNumId w:val="21"/>
  </w:num>
  <w:num w:numId="61">
    <w:abstractNumId w:val="188"/>
  </w:num>
  <w:num w:numId="62">
    <w:abstractNumId w:val="105"/>
  </w:num>
  <w:num w:numId="63">
    <w:abstractNumId w:val="123"/>
  </w:num>
  <w:num w:numId="64">
    <w:abstractNumId w:val="28"/>
  </w:num>
  <w:num w:numId="65">
    <w:abstractNumId w:val="104"/>
  </w:num>
  <w:num w:numId="66">
    <w:abstractNumId w:val="194"/>
  </w:num>
  <w:num w:numId="67">
    <w:abstractNumId w:val="46"/>
  </w:num>
  <w:num w:numId="68">
    <w:abstractNumId w:val="79"/>
  </w:num>
  <w:num w:numId="69">
    <w:abstractNumId w:val="77"/>
  </w:num>
  <w:num w:numId="70">
    <w:abstractNumId w:val="73"/>
  </w:num>
  <w:num w:numId="71">
    <w:abstractNumId w:val="38"/>
  </w:num>
  <w:num w:numId="72">
    <w:abstractNumId w:val="64"/>
  </w:num>
  <w:num w:numId="73">
    <w:abstractNumId w:val="67"/>
  </w:num>
  <w:num w:numId="74">
    <w:abstractNumId w:val="92"/>
  </w:num>
  <w:num w:numId="75">
    <w:abstractNumId w:val="55"/>
  </w:num>
  <w:num w:numId="76">
    <w:abstractNumId w:val="2"/>
  </w:num>
  <w:num w:numId="77">
    <w:abstractNumId w:val="169"/>
  </w:num>
  <w:num w:numId="78">
    <w:abstractNumId w:val="48"/>
  </w:num>
  <w:num w:numId="79">
    <w:abstractNumId w:val="213"/>
  </w:num>
  <w:num w:numId="80">
    <w:abstractNumId w:val="220"/>
  </w:num>
  <w:num w:numId="81">
    <w:abstractNumId w:val="69"/>
  </w:num>
  <w:num w:numId="82">
    <w:abstractNumId w:val="83"/>
  </w:num>
  <w:num w:numId="83">
    <w:abstractNumId w:val="221"/>
  </w:num>
  <w:num w:numId="84">
    <w:abstractNumId w:val="40"/>
  </w:num>
  <w:num w:numId="85">
    <w:abstractNumId w:val="201"/>
  </w:num>
  <w:num w:numId="86">
    <w:abstractNumId w:val="164"/>
  </w:num>
  <w:num w:numId="87">
    <w:abstractNumId w:val="41"/>
  </w:num>
  <w:num w:numId="88">
    <w:abstractNumId w:val="154"/>
  </w:num>
  <w:num w:numId="89">
    <w:abstractNumId w:val="71"/>
  </w:num>
  <w:num w:numId="90">
    <w:abstractNumId w:val="68"/>
  </w:num>
  <w:num w:numId="91">
    <w:abstractNumId w:val="26"/>
  </w:num>
  <w:num w:numId="92">
    <w:abstractNumId w:val="134"/>
  </w:num>
  <w:num w:numId="93">
    <w:abstractNumId w:val="183"/>
  </w:num>
  <w:num w:numId="94">
    <w:abstractNumId w:val="124"/>
  </w:num>
  <w:num w:numId="95">
    <w:abstractNumId w:val="195"/>
  </w:num>
  <w:num w:numId="96">
    <w:abstractNumId w:val="93"/>
  </w:num>
  <w:num w:numId="97">
    <w:abstractNumId w:val="19"/>
  </w:num>
  <w:num w:numId="98">
    <w:abstractNumId w:val="80"/>
  </w:num>
  <w:num w:numId="99">
    <w:abstractNumId w:val="122"/>
  </w:num>
  <w:num w:numId="100">
    <w:abstractNumId w:val="135"/>
  </w:num>
  <w:num w:numId="101">
    <w:abstractNumId w:val="144"/>
  </w:num>
  <w:num w:numId="102">
    <w:abstractNumId w:val="156"/>
  </w:num>
  <w:num w:numId="103">
    <w:abstractNumId w:val="114"/>
  </w:num>
  <w:num w:numId="104">
    <w:abstractNumId w:val="102"/>
  </w:num>
  <w:num w:numId="105">
    <w:abstractNumId w:val="43"/>
  </w:num>
  <w:num w:numId="106">
    <w:abstractNumId w:val="59"/>
  </w:num>
  <w:num w:numId="107">
    <w:abstractNumId w:val="231"/>
  </w:num>
  <w:num w:numId="108">
    <w:abstractNumId w:val="62"/>
  </w:num>
  <w:num w:numId="109">
    <w:abstractNumId w:val="206"/>
  </w:num>
  <w:num w:numId="110">
    <w:abstractNumId w:val="182"/>
  </w:num>
  <w:num w:numId="111">
    <w:abstractNumId w:val="91"/>
  </w:num>
  <w:num w:numId="112">
    <w:abstractNumId w:val="152"/>
  </w:num>
  <w:num w:numId="113">
    <w:abstractNumId w:val="191"/>
  </w:num>
  <w:num w:numId="114">
    <w:abstractNumId w:val="127"/>
  </w:num>
  <w:num w:numId="115">
    <w:abstractNumId w:val="139"/>
  </w:num>
  <w:num w:numId="116">
    <w:abstractNumId w:val="136"/>
  </w:num>
  <w:num w:numId="117">
    <w:abstractNumId w:val="133"/>
  </w:num>
  <w:num w:numId="118">
    <w:abstractNumId w:val="148"/>
  </w:num>
  <w:num w:numId="119">
    <w:abstractNumId w:val="29"/>
  </w:num>
  <w:num w:numId="120">
    <w:abstractNumId w:val="170"/>
  </w:num>
  <w:num w:numId="121">
    <w:abstractNumId w:val="109"/>
  </w:num>
  <w:num w:numId="122">
    <w:abstractNumId w:val="23"/>
  </w:num>
  <w:num w:numId="123">
    <w:abstractNumId w:val="186"/>
  </w:num>
  <w:num w:numId="124">
    <w:abstractNumId w:val="56"/>
  </w:num>
  <w:num w:numId="125">
    <w:abstractNumId w:val="227"/>
  </w:num>
  <w:num w:numId="126">
    <w:abstractNumId w:val="219"/>
  </w:num>
  <w:num w:numId="127">
    <w:abstractNumId w:val="36"/>
  </w:num>
  <w:num w:numId="128">
    <w:abstractNumId w:val="149"/>
  </w:num>
  <w:num w:numId="129">
    <w:abstractNumId w:val="168"/>
  </w:num>
  <w:num w:numId="130">
    <w:abstractNumId w:val="49"/>
  </w:num>
  <w:num w:numId="131">
    <w:abstractNumId w:val="12"/>
  </w:num>
  <w:num w:numId="132">
    <w:abstractNumId w:val="131"/>
  </w:num>
  <w:num w:numId="133">
    <w:abstractNumId w:val="27"/>
  </w:num>
  <w:num w:numId="134">
    <w:abstractNumId w:val="205"/>
  </w:num>
  <w:num w:numId="135">
    <w:abstractNumId w:val="179"/>
  </w:num>
  <w:num w:numId="136">
    <w:abstractNumId w:val="163"/>
  </w:num>
  <w:num w:numId="137">
    <w:abstractNumId w:val="222"/>
  </w:num>
  <w:num w:numId="138">
    <w:abstractNumId w:val="200"/>
  </w:num>
  <w:num w:numId="139">
    <w:abstractNumId w:val="198"/>
  </w:num>
  <w:num w:numId="140">
    <w:abstractNumId w:val="94"/>
  </w:num>
  <w:num w:numId="141">
    <w:abstractNumId w:val="217"/>
  </w:num>
  <w:num w:numId="142">
    <w:abstractNumId w:val="85"/>
  </w:num>
  <w:num w:numId="143">
    <w:abstractNumId w:val="236"/>
  </w:num>
  <w:num w:numId="144">
    <w:abstractNumId w:val="137"/>
  </w:num>
  <w:num w:numId="145">
    <w:abstractNumId w:val="230"/>
  </w:num>
  <w:num w:numId="146">
    <w:abstractNumId w:val="7"/>
  </w:num>
  <w:num w:numId="147">
    <w:abstractNumId w:val="60"/>
  </w:num>
  <w:num w:numId="148">
    <w:abstractNumId w:val="17"/>
  </w:num>
  <w:num w:numId="149">
    <w:abstractNumId w:val="225"/>
  </w:num>
  <w:num w:numId="150">
    <w:abstractNumId w:val="45"/>
  </w:num>
  <w:num w:numId="151">
    <w:abstractNumId w:val="184"/>
  </w:num>
  <w:num w:numId="152">
    <w:abstractNumId w:val="151"/>
  </w:num>
  <w:num w:numId="153">
    <w:abstractNumId w:val="226"/>
  </w:num>
  <w:num w:numId="154">
    <w:abstractNumId w:val="20"/>
  </w:num>
  <w:num w:numId="155">
    <w:abstractNumId w:val="31"/>
  </w:num>
  <w:num w:numId="156">
    <w:abstractNumId w:val="101"/>
  </w:num>
  <w:num w:numId="157">
    <w:abstractNumId w:val="193"/>
  </w:num>
  <w:num w:numId="158">
    <w:abstractNumId w:val="82"/>
  </w:num>
  <w:num w:numId="159">
    <w:abstractNumId w:val="18"/>
  </w:num>
  <w:num w:numId="160">
    <w:abstractNumId w:val="233"/>
  </w:num>
  <w:num w:numId="161">
    <w:abstractNumId w:val="232"/>
  </w:num>
  <w:num w:numId="162">
    <w:abstractNumId w:val="216"/>
  </w:num>
  <w:num w:numId="163">
    <w:abstractNumId w:val="173"/>
  </w:num>
  <w:num w:numId="164">
    <w:abstractNumId w:val="47"/>
  </w:num>
  <w:num w:numId="165">
    <w:abstractNumId w:val="100"/>
  </w:num>
  <w:num w:numId="166">
    <w:abstractNumId w:val="172"/>
  </w:num>
  <w:num w:numId="167">
    <w:abstractNumId w:val="106"/>
  </w:num>
  <w:num w:numId="168">
    <w:abstractNumId w:val="25"/>
  </w:num>
  <w:num w:numId="169">
    <w:abstractNumId w:val="8"/>
  </w:num>
  <w:num w:numId="170">
    <w:abstractNumId w:val="229"/>
  </w:num>
  <w:num w:numId="171">
    <w:abstractNumId w:val="76"/>
  </w:num>
  <w:num w:numId="172">
    <w:abstractNumId w:val="53"/>
  </w:num>
  <w:num w:numId="173">
    <w:abstractNumId w:val="155"/>
  </w:num>
  <w:num w:numId="174">
    <w:abstractNumId w:val="235"/>
  </w:num>
  <w:num w:numId="175">
    <w:abstractNumId w:val="214"/>
  </w:num>
  <w:num w:numId="176">
    <w:abstractNumId w:val="138"/>
  </w:num>
  <w:num w:numId="177">
    <w:abstractNumId w:val="33"/>
  </w:num>
  <w:num w:numId="178">
    <w:abstractNumId w:val="24"/>
  </w:num>
  <w:num w:numId="179">
    <w:abstractNumId w:val="86"/>
  </w:num>
  <w:num w:numId="180">
    <w:abstractNumId w:val="88"/>
  </w:num>
  <w:num w:numId="181">
    <w:abstractNumId w:val="11"/>
  </w:num>
  <w:num w:numId="182">
    <w:abstractNumId w:val="22"/>
  </w:num>
  <w:num w:numId="183">
    <w:abstractNumId w:val="57"/>
  </w:num>
  <w:num w:numId="184">
    <w:abstractNumId w:val="44"/>
  </w:num>
  <w:num w:numId="185">
    <w:abstractNumId w:val="98"/>
  </w:num>
  <w:num w:numId="186">
    <w:abstractNumId w:val="185"/>
  </w:num>
  <w:num w:numId="187">
    <w:abstractNumId w:val="143"/>
  </w:num>
  <w:num w:numId="188">
    <w:abstractNumId w:val="116"/>
  </w:num>
  <w:num w:numId="189">
    <w:abstractNumId w:val="97"/>
  </w:num>
  <w:num w:numId="190">
    <w:abstractNumId w:val="81"/>
  </w:num>
  <w:num w:numId="191">
    <w:abstractNumId w:val="52"/>
  </w:num>
  <w:num w:numId="192">
    <w:abstractNumId w:val="239"/>
  </w:num>
  <w:num w:numId="193">
    <w:abstractNumId w:val="158"/>
  </w:num>
  <w:num w:numId="194">
    <w:abstractNumId w:val="75"/>
  </w:num>
  <w:num w:numId="195">
    <w:abstractNumId w:val="30"/>
  </w:num>
  <w:num w:numId="196">
    <w:abstractNumId w:val="181"/>
  </w:num>
  <w:num w:numId="197">
    <w:abstractNumId w:val="215"/>
  </w:num>
  <w:num w:numId="198">
    <w:abstractNumId w:val="112"/>
  </w:num>
  <w:num w:numId="199">
    <w:abstractNumId w:val="54"/>
  </w:num>
  <w:num w:numId="200">
    <w:abstractNumId w:val="84"/>
  </w:num>
  <w:num w:numId="201">
    <w:abstractNumId w:val="187"/>
  </w:num>
  <w:num w:numId="202">
    <w:abstractNumId w:val="118"/>
  </w:num>
  <w:num w:numId="203">
    <w:abstractNumId w:val="207"/>
  </w:num>
  <w:num w:numId="204">
    <w:abstractNumId w:val="238"/>
  </w:num>
  <w:num w:numId="205">
    <w:abstractNumId w:val="115"/>
  </w:num>
  <w:num w:numId="206">
    <w:abstractNumId w:val="66"/>
  </w:num>
  <w:num w:numId="207">
    <w:abstractNumId w:val="14"/>
  </w:num>
  <w:num w:numId="208">
    <w:abstractNumId w:val="178"/>
  </w:num>
  <w:num w:numId="209">
    <w:abstractNumId w:val="177"/>
  </w:num>
  <w:num w:numId="210">
    <w:abstractNumId w:val="176"/>
  </w:num>
  <w:num w:numId="211">
    <w:abstractNumId w:val="142"/>
  </w:num>
  <w:num w:numId="212">
    <w:abstractNumId w:val="107"/>
  </w:num>
  <w:num w:numId="213">
    <w:abstractNumId w:val="224"/>
  </w:num>
  <w:num w:numId="214">
    <w:abstractNumId w:val="99"/>
  </w:num>
  <w:num w:numId="215">
    <w:abstractNumId w:val="4"/>
  </w:num>
  <w:num w:numId="216">
    <w:abstractNumId w:val="121"/>
  </w:num>
  <w:num w:numId="217">
    <w:abstractNumId w:val="120"/>
  </w:num>
  <w:num w:numId="218">
    <w:abstractNumId w:val="96"/>
  </w:num>
  <w:num w:numId="219">
    <w:abstractNumId w:val="10"/>
  </w:num>
  <w:num w:numId="220">
    <w:abstractNumId w:val="63"/>
  </w:num>
  <w:num w:numId="221">
    <w:abstractNumId w:val="111"/>
  </w:num>
  <w:num w:numId="222">
    <w:abstractNumId w:val="199"/>
  </w:num>
  <w:num w:numId="223">
    <w:abstractNumId w:val="174"/>
  </w:num>
  <w:num w:numId="224">
    <w:abstractNumId w:val="5"/>
  </w:num>
  <w:num w:numId="225">
    <w:abstractNumId w:val="157"/>
  </w:num>
  <w:num w:numId="226">
    <w:abstractNumId w:val="95"/>
  </w:num>
  <w:num w:numId="227">
    <w:abstractNumId w:val="3"/>
  </w:num>
  <w:num w:numId="228">
    <w:abstractNumId w:val="42"/>
  </w:num>
  <w:num w:numId="229">
    <w:abstractNumId w:val="159"/>
  </w:num>
  <w:num w:numId="230">
    <w:abstractNumId w:val="145"/>
  </w:num>
  <w:num w:numId="231">
    <w:abstractNumId w:val="90"/>
  </w:num>
  <w:num w:numId="232">
    <w:abstractNumId w:val="50"/>
  </w:num>
  <w:num w:numId="233">
    <w:abstractNumId w:val="15"/>
  </w:num>
  <w:num w:numId="234">
    <w:abstractNumId w:val="146"/>
  </w:num>
  <w:num w:numId="235">
    <w:abstractNumId w:val="110"/>
  </w:num>
  <w:num w:numId="236">
    <w:abstractNumId w:val="119"/>
  </w:num>
  <w:num w:numId="237">
    <w:abstractNumId w:val="87"/>
  </w:num>
  <w:num w:numId="238">
    <w:abstractNumId w:val="0"/>
  </w:num>
  <w:num w:numId="239">
    <w:abstractNumId w:val="196"/>
  </w:num>
  <w:num w:numId="240">
    <w:abstractNumId w:val="70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696"/>
    <w:rsid w:val="00014E59"/>
    <w:rsid w:val="000206F2"/>
    <w:rsid w:val="000710FD"/>
    <w:rsid w:val="00080A57"/>
    <w:rsid w:val="000862CC"/>
    <w:rsid w:val="0017267C"/>
    <w:rsid w:val="001B6531"/>
    <w:rsid w:val="001D0385"/>
    <w:rsid w:val="002C394A"/>
    <w:rsid w:val="002D3271"/>
    <w:rsid w:val="002E0222"/>
    <w:rsid w:val="004C072E"/>
    <w:rsid w:val="004E7696"/>
    <w:rsid w:val="005E2D3D"/>
    <w:rsid w:val="005E696C"/>
    <w:rsid w:val="00643846"/>
    <w:rsid w:val="00655B58"/>
    <w:rsid w:val="00693499"/>
    <w:rsid w:val="006C3BB1"/>
    <w:rsid w:val="00741FC4"/>
    <w:rsid w:val="00867C1F"/>
    <w:rsid w:val="00877B6F"/>
    <w:rsid w:val="00881D71"/>
    <w:rsid w:val="008C4C78"/>
    <w:rsid w:val="008E0FE2"/>
    <w:rsid w:val="0092181F"/>
    <w:rsid w:val="009243F4"/>
    <w:rsid w:val="00993882"/>
    <w:rsid w:val="00A96CDC"/>
    <w:rsid w:val="00AA7501"/>
    <w:rsid w:val="00AD117E"/>
    <w:rsid w:val="00B14A84"/>
    <w:rsid w:val="00BD6DAB"/>
    <w:rsid w:val="00C27CE0"/>
    <w:rsid w:val="00C34299"/>
    <w:rsid w:val="00C35570"/>
    <w:rsid w:val="00C41916"/>
    <w:rsid w:val="00CA4E8D"/>
    <w:rsid w:val="00D167EC"/>
    <w:rsid w:val="00D6070C"/>
    <w:rsid w:val="00D91FB7"/>
    <w:rsid w:val="00DF3E34"/>
    <w:rsid w:val="00E41E2E"/>
    <w:rsid w:val="00E63920"/>
    <w:rsid w:val="00EB4D76"/>
    <w:rsid w:val="00EC7D06"/>
    <w:rsid w:val="00F340CF"/>
    <w:rsid w:val="00F82A13"/>
    <w:rsid w:val="00F9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BA8A96E-E63B-4770-B039-130578B7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39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50"/>
      <w:ind w:left="1390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710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next w:val="a"/>
    <w:link w:val="40"/>
    <w:uiPriority w:val="9"/>
    <w:qFormat/>
    <w:rsid w:val="00DF3E34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DF3E34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 w:firstLine="707"/>
      <w:jc w:val="both"/>
    </w:pPr>
    <w:rPr>
      <w:sz w:val="28"/>
      <w:szCs w:val="28"/>
    </w:rPr>
  </w:style>
  <w:style w:type="paragraph" w:styleId="a4">
    <w:name w:val="List Paragraph"/>
    <w:basedOn w:val="a"/>
    <w:link w:val="a5"/>
    <w:qFormat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header"/>
    <w:basedOn w:val="a"/>
    <w:link w:val="a7"/>
    <w:unhideWhenUsed/>
    <w:rsid w:val="00C27C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27CE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nhideWhenUsed/>
    <w:rsid w:val="00C27C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C27CE0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link w:val="ab"/>
    <w:qFormat/>
    <w:rsid w:val="0017267C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rsid w:val="000710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c">
    <w:name w:val="footnote reference"/>
    <w:link w:val="11"/>
    <w:rsid w:val="00C34299"/>
    <w:rPr>
      <w:vertAlign w:val="superscript"/>
    </w:rPr>
  </w:style>
  <w:style w:type="paragraph" w:styleId="ad">
    <w:name w:val="footnote text"/>
    <w:aliases w:val="Знак6,F1"/>
    <w:basedOn w:val="a"/>
    <w:link w:val="ae"/>
    <w:uiPriority w:val="99"/>
    <w:rsid w:val="00C34299"/>
    <w:pPr>
      <w:widowControl/>
      <w:autoSpaceDE/>
      <w:autoSpaceDN/>
    </w:pPr>
    <w:rPr>
      <w:sz w:val="20"/>
      <w:szCs w:val="20"/>
      <w:lang w:val="x-none" w:eastAsia="ru-RU"/>
    </w:rPr>
  </w:style>
  <w:style w:type="character" w:customStyle="1" w:styleId="ae">
    <w:name w:val="Текст сноски Знак"/>
    <w:aliases w:val="Знак6 Знак,F1 Знак"/>
    <w:basedOn w:val="a0"/>
    <w:link w:val="ad"/>
    <w:uiPriority w:val="99"/>
    <w:rsid w:val="00C34299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DF3E34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DF3E34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DF3E34"/>
  </w:style>
  <w:style w:type="character" w:customStyle="1" w:styleId="13">
    <w:name w:val="Обычный1"/>
    <w:rsid w:val="00DF3E34"/>
    <w:rPr>
      <w:rFonts w:ascii="Times New Roman" w:hAnsi="Times New Roman"/>
      <w:sz w:val="20"/>
    </w:rPr>
  </w:style>
  <w:style w:type="paragraph" w:customStyle="1" w:styleId="CharAttribute318">
    <w:name w:val="CharAttribute31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">
    <w:name w:val="Гипертекстовая ссылка"/>
    <w:rsid w:val="00DF3E34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21">
    <w:name w:val="Оглавление 21"/>
    <w:basedOn w:val="a"/>
    <w:next w:val="a"/>
    <w:uiPriority w:val="39"/>
    <w:rsid w:val="00DF3E34"/>
    <w:pPr>
      <w:autoSpaceDE/>
      <w:autoSpaceDN/>
      <w:spacing w:before="120"/>
      <w:ind w:left="200"/>
    </w:pPr>
    <w:rPr>
      <w:rFonts w:ascii="Calibri" w:hAnsi="Calibri"/>
      <w:b/>
      <w:color w:val="000000"/>
      <w:szCs w:val="20"/>
      <w:lang w:eastAsia="ru-RU"/>
    </w:rPr>
  </w:style>
  <w:style w:type="character" w:customStyle="1" w:styleId="22">
    <w:name w:val="Оглавление 2 Знак"/>
    <w:basedOn w:val="13"/>
    <w:link w:val="23"/>
    <w:rsid w:val="00DF3E34"/>
    <w:rPr>
      <w:rFonts w:ascii="Calibri" w:hAnsi="Calibri"/>
      <w:b/>
      <w:sz w:val="22"/>
    </w:rPr>
  </w:style>
  <w:style w:type="paragraph" w:customStyle="1" w:styleId="ParaAttribute10">
    <w:name w:val="ParaAttribute10"/>
    <w:rsid w:val="00DF3E34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1">
    <w:name w:val="Знак сноски1"/>
    <w:link w:val="ac"/>
    <w:rsid w:val="00DF3E34"/>
    <w:pPr>
      <w:widowControl/>
      <w:autoSpaceDE/>
      <w:autoSpaceDN/>
    </w:pPr>
    <w:rPr>
      <w:vertAlign w:val="superscript"/>
    </w:rPr>
  </w:style>
  <w:style w:type="paragraph" w:customStyle="1" w:styleId="af0">
    <w:name w:val="Цветовое выделение"/>
    <w:rsid w:val="00DF3E34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paragraph" w:customStyle="1" w:styleId="41">
    <w:name w:val="Оглавление 41"/>
    <w:basedOn w:val="a"/>
    <w:next w:val="a"/>
    <w:uiPriority w:val="39"/>
    <w:rsid w:val="00DF3E34"/>
    <w:pPr>
      <w:autoSpaceDE/>
      <w:autoSpaceDN/>
      <w:ind w:left="6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3"/>
    <w:link w:val="43"/>
    <w:rsid w:val="00DF3E34"/>
    <w:rPr>
      <w:rFonts w:ascii="Calibri" w:hAnsi="Calibri"/>
      <w:sz w:val="20"/>
    </w:rPr>
  </w:style>
  <w:style w:type="paragraph" w:customStyle="1" w:styleId="CharAttribute313">
    <w:name w:val="CharAttribute313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1">
    <w:name w:val="Balloon Text"/>
    <w:basedOn w:val="a"/>
    <w:link w:val="af2"/>
    <w:rsid w:val="00DF3E34"/>
    <w:pPr>
      <w:autoSpaceDE/>
      <w:autoSpaceDN/>
      <w:jc w:val="both"/>
    </w:pPr>
    <w:rPr>
      <w:rFonts w:ascii="Tahoma" w:hAnsi="Tahoma"/>
      <w:color w:val="000000"/>
      <w:sz w:val="16"/>
      <w:szCs w:val="20"/>
      <w:lang w:eastAsia="ru-RU"/>
    </w:rPr>
  </w:style>
  <w:style w:type="character" w:customStyle="1" w:styleId="af2">
    <w:name w:val="Текст выноски Знак"/>
    <w:basedOn w:val="a0"/>
    <w:link w:val="af1"/>
    <w:rsid w:val="00DF3E34"/>
    <w:rPr>
      <w:rFonts w:ascii="Tahoma" w:eastAsia="Times New Roman" w:hAnsi="Tahoma" w:cs="Times New Roman"/>
      <w:color w:val="000000"/>
      <w:sz w:val="16"/>
      <w:szCs w:val="20"/>
      <w:lang w:val="ru-RU" w:eastAsia="ru-RU"/>
    </w:rPr>
  </w:style>
  <w:style w:type="paragraph" w:customStyle="1" w:styleId="61">
    <w:name w:val="Оглавление 61"/>
    <w:basedOn w:val="a"/>
    <w:next w:val="a"/>
    <w:uiPriority w:val="39"/>
    <w:rsid w:val="00DF3E34"/>
    <w:pPr>
      <w:autoSpaceDE/>
      <w:autoSpaceDN/>
      <w:ind w:left="10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6">
    <w:name w:val="Оглавление 6 Знак"/>
    <w:basedOn w:val="13"/>
    <w:link w:val="60"/>
    <w:rsid w:val="00DF3E34"/>
    <w:rPr>
      <w:rFonts w:ascii="Calibri" w:hAnsi="Calibri"/>
      <w:sz w:val="20"/>
    </w:rPr>
  </w:style>
  <w:style w:type="paragraph" w:customStyle="1" w:styleId="14">
    <w:name w:val="Обычный (веб)1"/>
    <w:basedOn w:val="a"/>
    <w:rsid w:val="00DF3E34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DF3E34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71">
    <w:name w:val="Оглавление 71"/>
    <w:basedOn w:val="a"/>
    <w:next w:val="a"/>
    <w:uiPriority w:val="39"/>
    <w:rsid w:val="00DF3E34"/>
    <w:pPr>
      <w:autoSpaceDE/>
      <w:autoSpaceDN/>
      <w:ind w:left="12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7">
    <w:name w:val="Оглавление 7 Знак"/>
    <w:basedOn w:val="13"/>
    <w:link w:val="70"/>
    <w:rsid w:val="00DF3E34"/>
    <w:rPr>
      <w:rFonts w:ascii="Calibri" w:hAnsi="Calibri"/>
      <w:sz w:val="20"/>
    </w:rPr>
  </w:style>
  <w:style w:type="paragraph" w:customStyle="1" w:styleId="CharAttribute300">
    <w:name w:val="CharAttribute30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rsid w:val="00DF3E34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af3">
    <w:name w:val="annotation text"/>
    <w:basedOn w:val="a"/>
    <w:link w:val="af4"/>
    <w:unhideWhenUsed/>
    <w:rsid w:val="00DF3E3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DF3E3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5">
    <w:name w:val="annotation subject"/>
    <w:basedOn w:val="af3"/>
    <w:next w:val="af3"/>
    <w:link w:val="af6"/>
    <w:rsid w:val="00DF3E34"/>
    <w:pPr>
      <w:autoSpaceDE/>
      <w:autoSpaceDN/>
      <w:jc w:val="both"/>
    </w:pPr>
    <w:rPr>
      <w:b/>
      <w:color w:val="000000"/>
      <w:lang w:eastAsia="ru-RU"/>
    </w:rPr>
  </w:style>
  <w:style w:type="character" w:customStyle="1" w:styleId="af6">
    <w:name w:val="Тема примечания Знак"/>
    <w:basedOn w:val="af4"/>
    <w:link w:val="af5"/>
    <w:rsid w:val="00DF3E34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CharAttribute548">
    <w:name w:val="CharAttribute54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rsid w:val="00DF3E34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7">
    <w:name w:val="Block Text"/>
    <w:basedOn w:val="a"/>
    <w:link w:val="af8"/>
    <w:rsid w:val="00DF3E34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character" w:customStyle="1" w:styleId="af8">
    <w:name w:val="Цитата Знак"/>
    <w:basedOn w:val="13"/>
    <w:link w:val="af7"/>
    <w:rsid w:val="00DF3E34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paragraph" w:styleId="af9">
    <w:name w:val="Normal (Web)"/>
    <w:basedOn w:val="a"/>
    <w:link w:val="afa"/>
    <w:rsid w:val="00DF3E34"/>
    <w:pPr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a">
    <w:name w:val="Обычный (веб) Знак"/>
    <w:basedOn w:val="13"/>
    <w:link w:val="af9"/>
    <w:rsid w:val="00DF3E34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rsid w:val="00DF3E34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rsid w:val="00DF3E34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rsid w:val="00DF3E34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rsid w:val="00DF3E34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31">
    <w:name w:val="Оглавление 31"/>
    <w:basedOn w:val="a"/>
    <w:next w:val="a"/>
    <w:uiPriority w:val="39"/>
    <w:rsid w:val="00DF3E34"/>
    <w:pPr>
      <w:autoSpaceDE/>
      <w:autoSpaceDN/>
      <w:ind w:left="4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32">
    <w:name w:val="Оглавление 3 Знак"/>
    <w:basedOn w:val="13"/>
    <w:link w:val="33"/>
    <w:rsid w:val="00DF3E34"/>
    <w:rPr>
      <w:rFonts w:ascii="Calibri" w:hAnsi="Calibri"/>
      <w:sz w:val="20"/>
    </w:rPr>
  </w:style>
  <w:style w:type="paragraph" w:customStyle="1" w:styleId="CharAttribute521">
    <w:name w:val="CharAttribute521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rsid w:val="00DF3E34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rsid w:val="00DF3E34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5">
    <w:name w:val="Основной текст1"/>
    <w:basedOn w:val="a"/>
    <w:rsid w:val="00DF3E34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DF3E34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rsid w:val="00DF3E34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rsid w:val="00DF3E34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6">
    <w:name w:val="Îñíîâíîé òåêñò1"/>
    <w:basedOn w:val="a"/>
    <w:rsid w:val="00DF3E34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7">
    <w:name w:val="Основной шрифт абзаца1"/>
    <w:rsid w:val="00DF3E34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rsid w:val="00DF3E34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styleId="24">
    <w:name w:val="Body Text Indent 2"/>
    <w:basedOn w:val="a"/>
    <w:link w:val="25"/>
    <w:rsid w:val="00DF3E34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DF3E34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10">
    <w:name w:val="Заголовок 1 Знак"/>
    <w:basedOn w:val="13"/>
    <w:link w:val="1"/>
    <w:uiPriority w:val="9"/>
    <w:rsid w:val="00DF3E3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CharAttribute327">
    <w:name w:val="CharAttribute327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b">
    <w:name w:val="Body Text Indent"/>
    <w:basedOn w:val="a"/>
    <w:link w:val="afc"/>
    <w:rsid w:val="00DF3E34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DF3E34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customStyle="1" w:styleId="CharAttribute321">
    <w:name w:val="CharAttribute32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8">
    <w:name w:val="Знак примечания1"/>
    <w:link w:val="afd"/>
    <w:rsid w:val="00DF3E34"/>
    <w:pPr>
      <w:widowControl/>
      <w:autoSpaceDE/>
      <w:autoSpaceDN/>
    </w:pPr>
    <w:rPr>
      <w:rFonts w:eastAsia="Times New Roman" w:cs="Times New Roman"/>
      <w:color w:val="000000"/>
      <w:sz w:val="16"/>
      <w:szCs w:val="20"/>
      <w:lang w:val="ru-RU" w:eastAsia="ru-RU"/>
    </w:rPr>
  </w:style>
  <w:style w:type="character" w:styleId="afd">
    <w:name w:val="annotation reference"/>
    <w:link w:val="18"/>
    <w:rsid w:val="00DF3E34"/>
    <w:rPr>
      <w:rFonts w:eastAsia="Times New Roman" w:cs="Times New Roman"/>
      <w:color w:val="000000"/>
      <w:sz w:val="16"/>
      <w:szCs w:val="20"/>
      <w:lang w:val="ru-RU" w:eastAsia="ru-RU"/>
    </w:rPr>
  </w:style>
  <w:style w:type="paragraph" w:customStyle="1" w:styleId="19">
    <w:name w:val="Гиперссылка1"/>
    <w:link w:val="afe"/>
    <w:rsid w:val="00DF3E34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fe">
    <w:name w:val="Hyperlink"/>
    <w:link w:val="19"/>
    <w:rsid w:val="00DF3E34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customStyle="1" w:styleId="Footnote">
    <w:name w:val="Footnote"/>
    <w:basedOn w:val="a"/>
    <w:rsid w:val="00DF3E34"/>
    <w:pPr>
      <w:widowControl/>
      <w:autoSpaceDE/>
      <w:autoSpaceDN/>
    </w:pPr>
    <w:rPr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1a">
    <w:name w:val="toc 1"/>
    <w:basedOn w:val="a"/>
    <w:next w:val="a"/>
    <w:link w:val="1b"/>
    <w:uiPriority w:val="39"/>
    <w:rsid w:val="00DF3E34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b">
    <w:name w:val="Оглавление 1 Знак"/>
    <w:basedOn w:val="13"/>
    <w:link w:val="1a"/>
    <w:uiPriority w:val="39"/>
    <w:rsid w:val="00DF3E34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DF3E34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CharAttribute272">
    <w:name w:val="CharAttribute27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91">
    <w:name w:val="Оглавление 91"/>
    <w:basedOn w:val="a"/>
    <w:next w:val="a"/>
    <w:uiPriority w:val="39"/>
    <w:rsid w:val="00DF3E34"/>
    <w:pPr>
      <w:autoSpaceDE/>
      <w:autoSpaceDN/>
      <w:ind w:left="16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9">
    <w:name w:val="Оглавление 9 Знак"/>
    <w:basedOn w:val="13"/>
    <w:link w:val="90"/>
    <w:rsid w:val="00DF3E34"/>
    <w:rPr>
      <w:rFonts w:ascii="Calibri" w:hAnsi="Calibri"/>
      <w:sz w:val="20"/>
    </w:rPr>
  </w:style>
  <w:style w:type="paragraph" w:customStyle="1" w:styleId="ConsPlusNormal">
    <w:name w:val="ConsPlusNormal"/>
    <w:rsid w:val="00DF3E34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rsid w:val="00DF3E34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DF3E34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DF3E34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81">
    <w:name w:val="Оглавление 81"/>
    <w:basedOn w:val="a"/>
    <w:next w:val="a"/>
    <w:uiPriority w:val="39"/>
    <w:rsid w:val="00DF3E34"/>
    <w:pPr>
      <w:autoSpaceDE/>
      <w:autoSpaceDN/>
      <w:ind w:left="14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8">
    <w:name w:val="Оглавление 8 Знак"/>
    <w:basedOn w:val="13"/>
    <w:link w:val="80"/>
    <w:rsid w:val="00DF3E34"/>
    <w:rPr>
      <w:rFonts w:ascii="Calibri" w:hAnsi="Calibri"/>
      <w:sz w:val="20"/>
    </w:rPr>
  </w:style>
  <w:style w:type="paragraph" w:customStyle="1" w:styleId="CharAttribute278">
    <w:name w:val="CharAttribute27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styleId="aff">
    <w:name w:val="TOC Heading"/>
    <w:basedOn w:val="1"/>
    <w:next w:val="a"/>
    <w:link w:val="aff0"/>
    <w:rsid w:val="00DF3E34"/>
    <w:pPr>
      <w:keepNext/>
      <w:keepLines/>
      <w:widowControl/>
      <w:autoSpaceDE/>
      <w:autoSpaceDN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0">
    <w:name w:val="Заголовок оглавления Знак"/>
    <w:basedOn w:val="10"/>
    <w:link w:val="aff"/>
    <w:rsid w:val="00DF3E34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5">
    <w:name w:val="Абзац списка Знак"/>
    <w:basedOn w:val="13"/>
    <w:link w:val="a4"/>
    <w:rsid w:val="00DF3E34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">
    <w:name w:val="CharAttribute11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Строгий1"/>
    <w:link w:val="aff1"/>
    <w:rsid w:val="00DF3E34"/>
    <w:pPr>
      <w:widowControl/>
      <w:autoSpaceDE/>
      <w:autoSpaceDN/>
    </w:pPr>
    <w:rPr>
      <w:rFonts w:eastAsia="Times New Roman" w:cs="Times New Roman"/>
      <w:b/>
      <w:color w:val="000000"/>
      <w:sz w:val="24"/>
      <w:szCs w:val="20"/>
      <w:lang w:val="ru-RU" w:eastAsia="ru-RU"/>
    </w:rPr>
  </w:style>
  <w:style w:type="character" w:styleId="aff1">
    <w:name w:val="Strong"/>
    <w:link w:val="1c"/>
    <w:rsid w:val="00DF3E34"/>
    <w:rPr>
      <w:rFonts w:eastAsia="Times New Roman" w:cs="Times New Roman"/>
      <w:b/>
      <w:color w:val="000000"/>
      <w:sz w:val="24"/>
      <w:szCs w:val="20"/>
      <w:lang w:val="ru-RU" w:eastAsia="ru-RU"/>
    </w:rPr>
  </w:style>
  <w:style w:type="paragraph" w:customStyle="1" w:styleId="26">
    <w:name w:val="Заголовок №2"/>
    <w:basedOn w:val="a"/>
    <w:rsid w:val="00DF3E34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51">
    <w:name w:val="Оглавление 51"/>
    <w:basedOn w:val="a"/>
    <w:next w:val="a"/>
    <w:uiPriority w:val="39"/>
    <w:rsid w:val="00DF3E34"/>
    <w:pPr>
      <w:autoSpaceDE/>
      <w:autoSpaceDN/>
      <w:ind w:left="800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3"/>
    <w:link w:val="53"/>
    <w:rsid w:val="00DF3E34"/>
    <w:rPr>
      <w:rFonts w:ascii="Calibri" w:hAnsi="Calibri"/>
      <w:sz w:val="20"/>
    </w:rPr>
  </w:style>
  <w:style w:type="paragraph" w:customStyle="1" w:styleId="CharAttribute484">
    <w:name w:val="CharAttribute484"/>
    <w:rsid w:val="00DF3E34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rsid w:val="00DF3E34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1d">
    <w:name w:val="Без интервала1"/>
    <w:rsid w:val="00DF3E34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e">
    <w:name w:val="Знак Знак Знак1 Знак Знак Знак Знак"/>
    <w:basedOn w:val="a"/>
    <w:rsid w:val="00DF3E34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2">
    <w:name w:val="Subtitle"/>
    <w:next w:val="a"/>
    <w:link w:val="aff3"/>
    <w:uiPriority w:val="11"/>
    <w:qFormat/>
    <w:rsid w:val="00DF3E34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f3">
    <w:name w:val="Подзаголовок Знак"/>
    <w:basedOn w:val="a0"/>
    <w:link w:val="aff2"/>
    <w:uiPriority w:val="11"/>
    <w:rsid w:val="00DF3E34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b">
    <w:name w:val="Без интервала Знак"/>
    <w:link w:val="aa"/>
    <w:rsid w:val="00DF3E34"/>
    <w:rPr>
      <w:rFonts w:ascii="Times New Roman" w:eastAsia="Times New Roman" w:hAnsi="Times New Roman" w:cs="Times New Roman"/>
      <w:lang w:val="ru-RU"/>
    </w:rPr>
  </w:style>
  <w:style w:type="paragraph" w:customStyle="1" w:styleId="CharAttribute306">
    <w:name w:val="CharAttribute30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4">
    <w:name w:val="Body Text Indent 3"/>
    <w:basedOn w:val="a"/>
    <w:link w:val="35"/>
    <w:rsid w:val="00DF3E34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DF3E34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f4">
    <w:name w:val="Title"/>
    <w:next w:val="a"/>
    <w:link w:val="aff5"/>
    <w:uiPriority w:val="10"/>
    <w:qFormat/>
    <w:rsid w:val="00DF3E34"/>
    <w:pPr>
      <w:widowControl/>
      <w:autoSpaceDE/>
      <w:autoSpaceDN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ff5">
    <w:name w:val="Название Знак"/>
    <w:basedOn w:val="a0"/>
    <w:link w:val="aff4"/>
    <w:uiPriority w:val="10"/>
    <w:rsid w:val="00DF3E34"/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paragraph" w:customStyle="1" w:styleId="aff6">
    <w:name w:val="Символ сноски"/>
    <w:rsid w:val="00DF3E34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0">
    <w:name w:val="Заголовок 2 Знак"/>
    <w:basedOn w:val="13"/>
    <w:link w:val="2"/>
    <w:uiPriority w:val="9"/>
    <w:rsid w:val="00DF3E34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customStyle="1" w:styleId="CharAttribute514">
    <w:name w:val="CharAttribute51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styleId="aff7">
    <w:name w:val="Table Grid"/>
    <w:basedOn w:val="a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">
    <w:name w:val="Сетка таблицы1"/>
    <w:basedOn w:val="a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DF3E34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link w:val="22"/>
    <w:autoRedefine/>
    <w:semiHidden/>
    <w:unhideWhenUsed/>
    <w:rsid w:val="00DF3E34"/>
    <w:pPr>
      <w:spacing w:after="100"/>
      <w:ind w:left="220"/>
    </w:pPr>
    <w:rPr>
      <w:rFonts w:ascii="Calibri" w:eastAsiaTheme="minorHAnsi" w:hAnsi="Calibri" w:cstheme="minorBidi"/>
      <w:b/>
      <w:lang w:val="en-US"/>
    </w:rPr>
  </w:style>
  <w:style w:type="paragraph" w:styleId="43">
    <w:name w:val="toc 4"/>
    <w:basedOn w:val="a"/>
    <w:next w:val="a"/>
    <w:link w:val="42"/>
    <w:autoRedefine/>
    <w:semiHidden/>
    <w:unhideWhenUsed/>
    <w:rsid w:val="00DF3E34"/>
    <w:pPr>
      <w:spacing w:after="100"/>
      <w:ind w:left="660"/>
    </w:pPr>
    <w:rPr>
      <w:rFonts w:ascii="Calibri" w:eastAsiaTheme="minorHAnsi" w:hAnsi="Calibri" w:cstheme="minorBidi"/>
      <w:sz w:val="20"/>
      <w:lang w:val="en-US"/>
    </w:rPr>
  </w:style>
  <w:style w:type="paragraph" w:styleId="60">
    <w:name w:val="toc 6"/>
    <w:basedOn w:val="a"/>
    <w:next w:val="a"/>
    <w:link w:val="6"/>
    <w:autoRedefine/>
    <w:semiHidden/>
    <w:unhideWhenUsed/>
    <w:rsid w:val="00DF3E34"/>
    <w:pPr>
      <w:spacing w:after="100"/>
      <w:ind w:left="1100"/>
    </w:pPr>
    <w:rPr>
      <w:rFonts w:ascii="Calibri" w:eastAsiaTheme="minorHAnsi" w:hAnsi="Calibri" w:cstheme="minorBidi"/>
      <w:sz w:val="20"/>
      <w:lang w:val="en-US"/>
    </w:rPr>
  </w:style>
  <w:style w:type="paragraph" w:styleId="70">
    <w:name w:val="toc 7"/>
    <w:basedOn w:val="a"/>
    <w:next w:val="a"/>
    <w:link w:val="7"/>
    <w:autoRedefine/>
    <w:semiHidden/>
    <w:unhideWhenUsed/>
    <w:rsid w:val="00DF3E34"/>
    <w:pPr>
      <w:spacing w:after="100"/>
      <w:ind w:left="1320"/>
    </w:pPr>
    <w:rPr>
      <w:rFonts w:ascii="Calibri" w:eastAsiaTheme="minorHAnsi" w:hAnsi="Calibri" w:cstheme="minorBidi"/>
      <w:sz w:val="20"/>
      <w:lang w:val="en-US"/>
    </w:rPr>
  </w:style>
  <w:style w:type="paragraph" w:styleId="33">
    <w:name w:val="toc 3"/>
    <w:basedOn w:val="a"/>
    <w:next w:val="a"/>
    <w:link w:val="32"/>
    <w:autoRedefine/>
    <w:semiHidden/>
    <w:unhideWhenUsed/>
    <w:rsid w:val="00DF3E34"/>
    <w:pPr>
      <w:spacing w:after="100"/>
      <w:ind w:left="440"/>
    </w:pPr>
    <w:rPr>
      <w:rFonts w:ascii="Calibri" w:eastAsiaTheme="minorHAnsi" w:hAnsi="Calibri" w:cstheme="minorBidi"/>
      <w:sz w:val="20"/>
      <w:lang w:val="en-US"/>
    </w:rPr>
  </w:style>
  <w:style w:type="paragraph" w:styleId="90">
    <w:name w:val="toc 9"/>
    <w:basedOn w:val="a"/>
    <w:next w:val="a"/>
    <w:link w:val="9"/>
    <w:autoRedefine/>
    <w:semiHidden/>
    <w:unhideWhenUsed/>
    <w:rsid w:val="00DF3E34"/>
    <w:pPr>
      <w:spacing w:after="100"/>
      <w:ind w:left="1760"/>
    </w:pPr>
    <w:rPr>
      <w:rFonts w:ascii="Calibri" w:eastAsiaTheme="minorHAnsi" w:hAnsi="Calibri" w:cstheme="minorBidi"/>
      <w:sz w:val="20"/>
      <w:lang w:val="en-US"/>
    </w:rPr>
  </w:style>
  <w:style w:type="paragraph" w:styleId="80">
    <w:name w:val="toc 8"/>
    <w:basedOn w:val="a"/>
    <w:next w:val="a"/>
    <w:link w:val="8"/>
    <w:autoRedefine/>
    <w:semiHidden/>
    <w:unhideWhenUsed/>
    <w:rsid w:val="00DF3E34"/>
    <w:pPr>
      <w:spacing w:after="100"/>
      <w:ind w:left="1540"/>
    </w:pPr>
    <w:rPr>
      <w:rFonts w:ascii="Calibri" w:eastAsiaTheme="minorHAnsi" w:hAnsi="Calibri" w:cstheme="minorBidi"/>
      <w:sz w:val="20"/>
      <w:lang w:val="en-US"/>
    </w:rPr>
  </w:style>
  <w:style w:type="paragraph" w:styleId="53">
    <w:name w:val="toc 5"/>
    <w:basedOn w:val="a"/>
    <w:next w:val="a"/>
    <w:link w:val="52"/>
    <w:autoRedefine/>
    <w:semiHidden/>
    <w:unhideWhenUsed/>
    <w:rsid w:val="00DF3E34"/>
    <w:pPr>
      <w:spacing w:after="100"/>
      <w:ind w:left="880"/>
    </w:pPr>
    <w:rPr>
      <w:rFonts w:ascii="Calibri" w:eastAsiaTheme="minorHAnsi" w:hAnsi="Calibri" w:cstheme="minorBidi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hyperlink" Target="https://ru.wikipedia.org/wiki/%D0%AD%D0%BB%D0%B5%D0%BA%D1%82%D1%80%D0%BE%D0%BD%D0%BD%D0%B0%D1%8F_%D1%82%D0%B0%D0%B1%D0%BB%D0%B8%D1%86%D0%B0" TargetMode="External"/><Relationship Id="rId21" Type="http://schemas.openxmlformats.org/officeDocument/2006/relationships/image" Target="media/image12.png"/><Relationship Id="rId34" Type="http://schemas.openxmlformats.org/officeDocument/2006/relationships/footer" Target="footer6.xml"/><Relationship Id="rId42" Type="http://schemas.openxmlformats.org/officeDocument/2006/relationships/header" Target="header8.xml"/><Relationship Id="rId47" Type="http://schemas.openxmlformats.org/officeDocument/2006/relationships/footer" Target="foot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footer" Target="footer3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5.xml"/><Relationship Id="rId37" Type="http://schemas.openxmlformats.org/officeDocument/2006/relationships/hyperlink" Target="https://sobolevka-sosh.primorschool.ru/file/download?id=527" TargetMode="External"/><Relationship Id="rId40" Type="http://schemas.openxmlformats.org/officeDocument/2006/relationships/header" Target="header7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footer" Target="footer7.xm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footer" Target="footer9.xm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5.xml"/><Relationship Id="rId38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46" Type="http://schemas.openxmlformats.org/officeDocument/2006/relationships/header" Target="header10.xml"/><Relationship Id="rId20" Type="http://schemas.openxmlformats.org/officeDocument/2006/relationships/image" Target="media/image11.png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18416-E374-4D3B-AC68-51310B03E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171905</Words>
  <Characters>979864</Characters>
  <Application>Microsoft Office Word</Application>
  <DocSecurity>0</DocSecurity>
  <Lines>8165</Lines>
  <Paragraphs>2298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общеобразовательное учреждение средняя общеобразовательная школа № 26</vt:lpstr>
    </vt:vector>
  </TitlesOfParts>
  <Company/>
  <LinksUpToDate>false</LinksUpToDate>
  <CharactersWithSpaces>1149471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общеобразовательное учреждение средняя общеобразовательная школа № 26</dc:title>
  <dc:creator>Nataha</dc:creator>
  <cp:lastModifiedBy>User 1</cp:lastModifiedBy>
  <cp:revision>12</cp:revision>
  <dcterms:created xsi:type="dcterms:W3CDTF">2023-02-19T12:08:00Z</dcterms:created>
  <dcterms:modified xsi:type="dcterms:W3CDTF">2023-02-24T09:15:00Z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2023-02-19T00:00:00Z</vt:filetime>
  </property>
</Properties>
</file>